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220E73" w:rsidRDefault="00BE2198" w:rsidP="00EA23AD">
      <w:pPr>
        <w:rPr>
          <w:sz w:val="20"/>
          <w:szCs w:val="20"/>
        </w:rPr>
      </w:pPr>
      <w:bookmarkStart w:id="0" w:name="_GoBack"/>
      <w:bookmarkEnd w:id="0"/>
      <w:r w:rsidRPr="00220E73">
        <w:rPr>
          <w:sz w:val="20"/>
          <w:szCs w:val="20"/>
        </w:rPr>
        <w:t>RAISIN ADMINISTRATIVE COMMITTEE</w:t>
      </w:r>
    </w:p>
    <w:p w:rsidR="00BE2198" w:rsidRPr="00220E73" w:rsidRDefault="00BE2198" w:rsidP="00BE2198">
      <w:pPr>
        <w:rPr>
          <w:sz w:val="20"/>
          <w:szCs w:val="20"/>
        </w:rPr>
      </w:pPr>
      <w:r w:rsidRPr="00220E73">
        <w:rPr>
          <w:sz w:val="20"/>
          <w:szCs w:val="20"/>
        </w:rPr>
        <w:t>2445 Capitol Street</w:t>
      </w:r>
      <w:r w:rsidR="00F7373B" w:rsidRPr="00220E73">
        <w:rPr>
          <w:sz w:val="20"/>
          <w:szCs w:val="20"/>
        </w:rPr>
        <w:t>, Suite 200</w:t>
      </w:r>
    </w:p>
    <w:p w:rsidR="002E4270" w:rsidRPr="00220E73" w:rsidRDefault="00BE2198" w:rsidP="00EA23AD">
      <w:pPr>
        <w:rPr>
          <w:sz w:val="20"/>
          <w:szCs w:val="20"/>
        </w:rPr>
      </w:pPr>
      <w:r w:rsidRPr="00220E73">
        <w:rPr>
          <w:sz w:val="20"/>
          <w:szCs w:val="20"/>
        </w:rPr>
        <w:t>Fresno, California  93721</w:t>
      </w:r>
    </w:p>
    <w:p w:rsidR="00E54D9A" w:rsidRDefault="00BE2198" w:rsidP="00822272">
      <w:pPr>
        <w:tabs>
          <w:tab w:val="center" w:pos="6480"/>
        </w:tabs>
        <w:rPr>
          <w:b/>
          <w:sz w:val="20"/>
          <w:szCs w:val="20"/>
        </w:rPr>
      </w:pPr>
      <w:r w:rsidRPr="00220E73">
        <w:rPr>
          <w:sz w:val="20"/>
          <w:szCs w:val="20"/>
        </w:rPr>
        <w:t>Phone:</w:t>
      </w:r>
      <w:r w:rsidR="008A712C" w:rsidRPr="00220E73">
        <w:rPr>
          <w:sz w:val="20"/>
          <w:szCs w:val="20"/>
        </w:rPr>
        <w:t xml:space="preserve"> (559) 225-0520</w:t>
      </w:r>
      <w:r w:rsidR="00822272" w:rsidRPr="00220E73">
        <w:rPr>
          <w:b/>
          <w:sz w:val="20"/>
          <w:szCs w:val="20"/>
        </w:rPr>
        <w:t xml:space="preserve"> </w:t>
      </w:r>
      <w:r w:rsidR="00822272" w:rsidRPr="00220E73">
        <w:rPr>
          <w:b/>
          <w:sz w:val="20"/>
          <w:szCs w:val="20"/>
        </w:rPr>
        <w:tab/>
      </w:r>
    </w:p>
    <w:p w:rsidR="00220E73" w:rsidRPr="00220E73" w:rsidRDefault="00220E73" w:rsidP="00822272">
      <w:pPr>
        <w:tabs>
          <w:tab w:val="center" w:pos="6480"/>
        </w:tabs>
        <w:rPr>
          <w:b/>
          <w:sz w:val="16"/>
          <w:szCs w:val="20"/>
        </w:rPr>
      </w:pPr>
    </w:p>
    <w:p w:rsidR="002C1EBB" w:rsidRPr="00220E73" w:rsidRDefault="00DE5E4C" w:rsidP="00E54D9A">
      <w:pPr>
        <w:jc w:val="center"/>
        <w:rPr>
          <w:b/>
          <w:sz w:val="20"/>
          <w:szCs w:val="20"/>
        </w:rPr>
      </w:pPr>
      <w:r w:rsidRPr="00220E73">
        <w:rPr>
          <w:b/>
          <w:sz w:val="20"/>
          <w:szCs w:val="20"/>
        </w:rPr>
        <w:t>MONTHLY</w:t>
      </w:r>
      <w:r w:rsidR="00822272" w:rsidRPr="00220E73">
        <w:rPr>
          <w:b/>
          <w:sz w:val="20"/>
          <w:szCs w:val="20"/>
        </w:rPr>
        <w:t xml:space="preserve"> </w:t>
      </w:r>
      <w:r w:rsidRPr="00220E73">
        <w:rPr>
          <w:b/>
          <w:sz w:val="20"/>
          <w:szCs w:val="20"/>
        </w:rPr>
        <w:t xml:space="preserve">FREE TONNAGE </w:t>
      </w:r>
      <w:r w:rsidR="00055F7B" w:rsidRPr="00220E73">
        <w:rPr>
          <w:b/>
          <w:sz w:val="20"/>
          <w:szCs w:val="20"/>
        </w:rPr>
        <w:t>EXPORTS BY COUNTRY OF DESTINATION</w:t>
      </w:r>
    </w:p>
    <w:p w:rsidR="00B85BFB" w:rsidRPr="00220E73" w:rsidRDefault="00055F7B" w:rsidP="00E54D9A">
      <w:pPr>
        <w:jc w:val="center"/>
        <w:rPr>
          <w:b/>
          <w:sz w:val="20"/>
          <w:szCs w:val="20"/>
        </w:rPr>
      </w:pPr>
      <w:r w:rsidRPr="00220E73">
        <w:rPr>
          <w:b/>
          <w:sz w:val="20"/>
          <w:szCs w:val="20"/>
        </w:rPr>
        <w:t>(SUPPLEMENT TO RAC-20)</w:t>
      </w:r>
    </w:p>
    <w:p w:rsidR="00055F7B" w:rsidRPr="00220E73" w:rsidRDefault="00055F7B" w:rsidP="00055F7B">
      <w:pPr>
        <w:tabs>
          <w:tab w:val="right" w:pos="9360"/>
          <w:tab w:val="right" w:pos="12960"/>
        </w:tabs>
        <w:rPr>
          <w:sz w:val="20"/>
          <w:szCs w:val="20"/>
        </w:rPr>
      </w:pPr>
      <w:r w:rsidRPr="00220E73">
        <w:rPr>
          <w:sz w:val="20"/>
          <w:szCs w:val="20"/>
        </w:rPr>
        <w:tab/>
      </w:r>
      <w:r w:rsidR="00200B65">
        <w:rPr>
          <w:sz w:val="20"/>
          <w:szCs w:val="20"/>
        </w:rPr>
        <w:t>Month ______________     Year _______</w:t>
      </w:r>
    </w:p>
    <w:p w:rsidR="00E54D9A" w:rsidRPr="00ED078B" w:rsidRDefault="00055F7B" w:rsidP="00DC6D71">
      <w:pPr>
        <w:tabs>
          <w:tab w:val="right" w:pos="12960"/>
        </w:tabs>
        <w:rPr>
          <w:b/>
          <w:i/>
          <w:sz w:val="20"/>
          <w:szCs w:val="20"/>
        </w:rPr>
      </w:pPr>
      <w:r w:rsidRPr="00ED078B">
        <w:rPr>
          <w:b/>
          <w:i/>
          <w:sz w:val="20"/>
          <w:szCs w:val="20"/>
        </w:rPr>
        <w:t>All weights in packed pounds</w:t>
      </w:r>
      <w:r w:rsidR="00BE2198" w:rsidRPr="00ED078B">
        <w:rPr>
          <w:b/>
          <w:i/>
          <w:sz w:val="20"/>
          <w:szCs w:val="20"/>
        </w:rPr>
        <w:tab/>
      </w:r>
    </w:p>
    <w:tbl>
      <w:tblPr>
        <w:tblStyle w:val="TableGrid"/>
        <w:tblW w:w="0" w:type="auto"/>
        <w:tblLook w:val="04A0" w:firstRow="1" w:lastRow="0" w:firstColumn="1" w:lastColumn="0" w:noHBand="0" w:noVBand="1"/>
      </w:tblPr>
      <w:tblGrid>
        <w:gridCol w:w="1678"/>
        <w:gridCol w:w="987"/>
        <w:gridCol w:w="987"/>
        <w:gridCol w:w="987"/>
        <w:gridCol w:w="988"/>
        <w:gridCol w:w="987"/>
        <w:gridCol w:w="987"/>
        <w:gridCol w:w="987"/>
        <w:gridCol w:w="988"/>
      </w:tblGrid>
      <w:tr w:rsidR="00055F7B" w:rsidRPr="00220E73" w:rsidTr="00055F7B">
        <w:tc>
          <w:tcPr>
            <w:tcW w:w="1678" w:type="dxa"/>
            <w:vMerge w:val="restart"/>
            <w:vAlign w:val="center"/>
          </w:tcPr>
          <w:p w:rsidR="00055F7B" w:rsidRPr="00220E73" w:rsidRDefault="00055F7B" w:rsidP="00055F7B">
            <w:pPr>
              <w:jc w:val="center"/>
              <w:rPr>
                <w:b/>
                <w:sz w:val="20"/>
                <w:szCs w:val="20"/>
              </w:rPr>
            </w:pPr>
            <w:r w:rsidRPr="00220E73">
              <w:rPr>
                <w:b/>
                <w:sz w:val="20"/>
                <w:szCs w:val="20"/>
              </w:rPr>
              <w:t>Countries of Destination</w:t>
            </w:r>
          </w:p>
        </w:tc>
        <w:tc>
          <w:tcPr>
            <w:tcW w:w="1974" w:type="dxa"/>
            <w:gridSpan w:val="2"/>
            <w:vAlign w:val="center"/>
          </w:tcPr>
          <w:p w:rsidR="00055F7B" w:rsidRPr="00220E73" w:rsidRDefault="00055F7B" w:rsidP="00055F7B">
            <w:pPr>
              <w:jc w:val="center"/>
              <w:rPr>
                <w:b/>
                <w:sz w:val="20"/>
                <w:szCs w:val="20"/>
              </w:rPr>
            </w:pPr>
            <w:r w:rsidRPr="00220E73">
              <w:rPr>
                <w:b/>
                <w:sz w:val="20"/>
                <w:szCs w:val="20"/>
              </w:rPr>
              <w:t>Natural</w:t>
            </w:r>
          </w:p>
        </w:tc>
        <w:tc>
          <w:tcPr>
            <w:tcW w:w="1975" w:type="dxa"/>
            <w:gridSpan w:val="2"/>
            <w:vAlign w:val="center"/>
          </w:tcPr>
          <w:p w:rsidR="00055F7B" w:rsidRPr="00220E73" w:rsidRDefault="00055F7B" w:rsidP="00055F7B">
            <w:pPr>
              <w:jc w:val="center"/>
              <w:rPr>
                <w:b/>
                <w:sz w:val="20"/>
                <w:szCs w:val="20"/>
              </w:rPr>
            </w:pPr>
            <w:r w:rsidRPr="00220E73">
              <w:rPr>
                <w:b/>
                <w:sz w:val="20"/>
                <w:szCs w:val="20"/>
              </w:rPr>
              <w:t>Golden</w:t>
            </w:r>
          </w:p>
        </w:tc>
        <w:tc>
          <w:tcPr>
            <w:tcW w:w="1974" w:type="dxa"/>
            <w:gridSpan w:val="2"/>
            <w:vAlign w:val="center"/>
          </w:tcPr>
          <w:p w:rsidR="00055F7B" w:rsidRPr="00220E73" w:rsidRDefault="00055F7B" w:rsidP="00055F7B">
            <w:pPr>
              <w:jc w:val="center"/>
              <w:rPr>
                <w:b/>
                <w:sz w:val="20"/>
                <w:szCs w:val="20"/>
              </w:rPr>
            </w:pPr>
            <w:r w:rsidRPr="00220E73">
              <w:rPr>
                <w:b/>
                <w:sz w:val="20"/>
                <w:szCs w:val="20"/>
              </w:rPr>
              <w:t>Zante</w:t>
            </w:r>
          </w:p>
        </w:tc>
        <w:tc>
          <w:tcPr>
            <w:tcW w:w="1975" w:type="dxa"/>
            <w:gridSpan w:val="2"/>
            <w:vAlign w:val="center"/>
          </w:tcPr>
          <w:p w:rsidR="00055F7B" w:rsidRPr="00220E73" w:rsidRDefault="00055F7B" w:rsidP="00055F7B">
            <w:pPr>
              <w:jc w:val="center"/>
              <w:rPr>
                <w:b/>
                <w:sz w:val="20"/>
                <w:szCs w:val="20"/>
              </w:rPr>
            </w:pPr>
            <w:r w:rsidRPr="00220E73">
              <w:rPr>
                <w:b/>
                <w:sz w:val="20"/>
                <w:szCs w:val="20"/>
              </w:rPr>
              <w:t>Other</w:t>
            </w:r>
          </w:p>
        </w:tc>
      </w:tr>
      <w:tr w:rsidR="00055F7B" w:rsidRPr="00220E73" w:rsidTr="00055F7B">
        <w:tc>
          <w:tcPr>
            <w:tcW w:w="1678" w:type="dxa"/>
            <w:vMerge/>
            <w:vAlign w:val="center"/>
          </w:tcPr>
          <w:p w:rsidR="00055F7B" w:rsidRPr="00220E73" w:rsidRDefault="00055F7B" w:rsidP="00055F7B">
            <w:pPr>
              <w:jc w:val="center"/>
              <w:rPr>
                <w:b/>
                <w:sz w:val="20"/>
                <w:szCs w:val="20"/>
              </w:rPr>
            </w:pPr>
          </w:p>
        </w:tc>
        <w:tc>
          <w:tcPr>
            <w:tcW w:w="987" w:type="dxa"/>
            <w:vAlign w:val="center"/>
          </w:tcPr>
          <w:p w:rsidR="00055F7B" w:rsidRPr="00220E73" w:rsidRDefault="00055F7B" w:rsidP="00055F7B">
            <w:pPr>
              <w:jc w:val="center"/>
              <w:rPr>
                <w:b/>
                <w:sz w:val="20"/>
                <w:szCs w:val="20"/>
              </w:rPr>
            </w:pPr>
            <w:r w:rsidRPr="00220E73">
              <w:rPr>
                <w:b/>
                <w:sz w:val="20"/>
                <w:szCs w:val="20"/>
              </w:rPr>
              <w:t>Pack</w:t>
            </w:r>
          </w:p>
        </w:tc>
        <w:tc>
          <w:tcPr>
            <w:tcW w:w="987" w:type="dxa"/>
            <w:vAlign w:val="center"/>
          </w:tcPr>
          <w:p w:rsidR="00055F7B" w:rsidRPr="00220E73" w:rsidRDefault="00055F7B" w:rsidP="00055F7B">
            <w:pPr>
              <w:jc w:val="center"/>
              <w:rPr>
                <w:b/>
                <w:sz w:val="20"/>
                <w:szCs w:val="20"/>
              </w:rPr>
            </w:pPr>
            <w:r w:rsidRPr="00220E73">
              <w:rPr>
                <w:b/>
                <w:sz w:val="20"/>
                <w:szCs w:val="20"/>
              </w:rPr>
              <w:t>Bulk</w:t>
            </w:r>
          </w:p>
        </w:tc>
        <w:tc>
          <w:tcPr>
            <w:tcW w:w="987" w:type="dxa"/>
            <w:vAlign w:val="center"/>
          </w:tcPr>
          <w:p w:rsidR="00055F7B" w:rsidRPr="00220E73" w:rsidRDefault="00055F7B" w:rsidP="00055F7B">
            <w:pPr>
              <w:jc w:val="center"/>
              <w:rPr>
                <w:b/>
                <w:sz w:val="20"/>
                <w:szCs w:val="20"/>
              </w:rPr>
            </w:pPr>
            <w:r w:rsidRPr="00220E73">
              <w:rPr>
                <w:b/>
                <w:sz w:val="20"/>
                <w:szCs w:val="20"/>
              </w:rPr>
              <w:t>Pack</w:t>
            </w:r>
          </w:p>
        </w:tc>
        <w:tc>
          <w:tcPr>
            <w:tcW w:w="988" w:type="dxa"/>
            <w:vAlign w:val="center"/>
          </w:tcPr>
          <w:p w:rsidR="00055F7B" w:rsidRPr="00220E73" w:rsidRDefault="00055F7B" w:rsidP="00055F7B">
            <w:pPr>
              <w:jc w:val="center"/>
              <w:rPr>
                <w:b/>
                <w:sz w:val="20"/>
                <w:szCs w:val="20"/>
              </w:rPr>
            </w:pPr>
            <w:r w:rsidRPr="00220E73">
              <w:rPr>
                <w:b/>
                <w:sz w:val="20"/>
                <w:szCs w:val="20"/>
              </w:rPr>
              <w:t>Bulk</w:t>
            </w:r>
          </w:p>
        </w:tc>
        <w:tc>
          <w:tcPr>
            <w:tcW w:w="987" w:type="dxa"/>
            <w:vAlign w:val="center"/>
          </w:tcPr>
          <w:p w:rsidR="00055F7B" w:rsidRPr="00220E73" w:rsidRDefault="00055F7B" w:rsidP="00055F7B">
            <w:pPr>
              <w:jc w:val="center"/>
              <w:rPr>
                <w:b/>
                <w:sz w:val="20"/>
                <w:szCs w:val="20"/>
              </w:rPr>
            </w:pPr>
            <w:r w:rsidRPr="00220E73">
              <w:rPr>
                <w:b/>
                <w:sz w:val="20"/>
                <w:szCs w:val="20"/>
              </w:rPr>
              <w:t>Pack</w:t>
            </w:r>
          </w:p>
        </w:tc>
        <w:tc>
          <w:tcPr>
            <w:tcW w:w="987" w:type="dxa"/>
            <w:vAlign w:val="center"/>
          </w:tcPr>
          <w:p w:rsidR="00055F7B" w:rsidRPr="00220E73" w:rsidRDefault="00055F7B" w:rsidP="00055F7B">
            <w:pPr>
              <w:jc w:val="center"/>
              <w:rPr>
                <w:b/>
                <w:sz w:val="20"/>
                <w:szCs w:val="20"/>
              </w:rPr>
            </w:pPr>
            <w:r w:rsidRPr="00220E73">
              <w:rPr>
                <w:b/>
                <w:sz w:val="20"/>
                <w:szCs w:val="20"/>
              </w:rPr>
              <w:t>Bulk</w:t>
            </w:r>
          </w:p>
        </w:tc>
        <w:tc>
          <w:tcPr>
            <w:tcW w:w="987" w:type="dxa"/>
            <w:vAlign w:val="center"/>
          </w:tcPr>
          <w:p w:rsidR="00055F7B" w:rsidRPr="00220E73" w:rsidRDefault="00055F7B" w:rsidP="00055F7B">
            <w:pPr>
              <w:jc w:val="center"/>
              <w:rPr>
                <w:b/>
                <w:sz w:val="20"/>
                <w:szCs w:val="20"/>
              </w:rPr>
            </w:pPr>
            <w:r w:rsidRPr="00220E73">
              <w:rPr>
                <w:b/>
                <w:sz w:val="20"/>
                <w:szCs w:val="20"/>
              </w:rPr>
              <w:t>Pack</w:t>
            </w:r>
          </w:p>
        </w:tc>
        <w:tc>
          <w:tcPr>
            <w:tcW w:w="988" w:type="dxa"/>
            <w:vAlign w:val="center"/>
          </w:tcPr>
          <w:p w:rsidR="00055F7B" w:rsidRPr="00220E73" w:rsidRDefault="00055F7B" w:rsidP="00055F7B">
            <w:pPr>
              <w:jc w:val="center"/>
              <w:rPr>
                <w:b/>
                <w:sz w:val="20"/>
                <w:szCs w:val="20"/>
              </w:rPr>
            </w:pPr>
            <w:r w:rsidRPr="00220E73">
              <w:rPr>
                <w:b/>
                <w:sz w:val="20"/>
                <w:szCs w:val="20"/>
              </w:rPr>
              <w:t>Bulk</w:t>
            </w: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Canada</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Austria</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Belgium</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Denmark</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South Ireland</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055F7B" w:rsidRPr="003B45A1" w:rsidTr="00055F7B">
        <w:tc>
          <w:tcPr>
            <w:tcW w:w="1678" w:type="dxa"/>
          </w:tcPr>
          <w:p w:rsidR="00055F7B" w:rsidRPr="003B45A1" w:rsidRDefault="003B45A1" w:rsidP="00F7373B">
            <w:pPr>
              <w:jc w:val="both"/>
              <w:rPr>
                <w:sz w:val="20"/>
                <w:szCs w:val="20"/>
              </w:rPr>
            </w:pPr>
            <w:r w:rsidRPr="003B45A1">
              <w:rPr>
                <w:sz w:val="20"/>
                <w:szCs w:val="20"/>
              </w:rPr>
              <w:t>Finland</w:t>
            </w: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7" w:type="dxa"/>
          </w:tcPr>
          <w:p w:rsidR="00055F7B" w:rsidRPr="003B45A1" w:rsidRDefault="00055F7B" w:rsidP="00F7373B">
            <w:pPr>
              <w:jc w:val="both"/>
              <w:rPr>
                <w:sz w:val="20"/>
                <w:szCs w:val="20"/>
              </w:rPr>
            </w:pPr>
          </w:p>
        </w:tc>
        <w:tc>
          <w:tcPr>
            <w:tcW w:w="988" w:type="dxa"/>
          </w:tcPr>
          <w:p w:rsidR="00055F7B" w:rsidRPr="003B45A1" w:rsidRDefault="00055F7B"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France</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Germany</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Israel</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Italy</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Netherlands</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Norway</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A7113A">
        <w:tc>
          <w:tcPr>
            <w:tcW w:w="1678" w:type="dxa"/>
          </w:tcPr>
          <w:p w:rsidR="003B45A1" w:rsidRPr="003B45A1" w:rsidRDefault="003B45A1" w:rsidP="00F7373B">
            <w:pPr>
              <w:jc w:val="both"/>
              <w:rPr>
                <w:sz w:val="20"/>
                <w:szCs w:val="20"/>
              </w:rPr>
            </w:pPr>
            <w:r w:rsidRPr="003B45A1">
              <w:rPr>
                <w:sz w:val="20"/>
                <w:szCs w:val="20"/>
              </w:rPr>
              <w:t>Spain</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Borders>
              <w:bottom w:val="single" w:sz="4" w:space="0" w:color="auto"/>
            </w:tcBorders>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A7113A">
        <w:tc>
          <w:tcPr>
            <w:tcW w:w="1678" w:type="dxa"/>
          </w:tcPr>
          <w:p w:rsidR="003B45A1" w:rsidRPr="003B45A1" w:rsidRDefault="003B45A1" w:rsidP="00F7373B">
            <w:pPr>
              <w:jc w:val="both"/>
              <w:rPr>
                <w:sz w:val="20"/>
                <w:szCs w:val="20"/>
              </w:rPr>
            </w:pPr>
            <w:r w:rsidRPr="003B45A1">
              <w:rPr>
                <w:sz w:val="20"/>
                <w:szCs w:val="20"/>
              </w:rPr>
              <w:t>Sweden</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Borders>
              <w:top w:val="single" w:sz="4" w:space="0" w:color="auto"/>
            </w:tcBorders>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Switzerland</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United Kingdom</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Brazil</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Colombia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Costa Rica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Dominican Rep</w:t>
            </w:r>
            <w:r>
              <w:rPr>
                <w:sz w:val="20"/>
                <w:szCs w:val="20"/>
              </w:rPr>
              <w:t>.</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Ecuador</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 xml:space="preserve">Panama </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Puerto Rico</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Venezuela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Hong Kong</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Iceland</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Japan</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Korea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Malaysia</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New Zealand</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Philippines</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Singapore</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055F7B">
        <w:tc>
          <w:tcPr>
            <w:tcW w:w="1678" w:type="dxa"/>
          </w:tcPr>
          <w:p w:rsidR="003B45A1" w:rsidRPr="003B45A1" w:rsidRDefault="003B45A1" w:rsidP="00F7373B">
            <w:pPr>
              <w:jc w:val="both"/>
              <w:rPr>
                <w:sz w:val="20"/>
                <w:szCs w:val="20"/>
              </w:rPr>
            </w:pPr>
            <w:r w:rsidRPr="003B45A1">
              <w:rPr>
                <w:sz w:val="20"/>
                <w:szCs w:val="20"/>
              </w:rPr>
              <w:t>Taiwan</w:t>
            </w: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7" w:type="dxa"/>
          </w:tcPr>
          <w:p w:rsidR="003B45A1" w:rsidRPr="003B45A1" w:rsidRDefault="003B45A1" w:rsidP="00F7373B">
            <w:pPr>
              <w:jc w:val="both"/>
              <w:rPr>
                <w:sz w:val="20"/>
                <w:szCs w:val="20"/>
              </w:rPr>
            </w:pPr>
          </w:p>
        </w:tc>
        <w:tc>
          <w:tcPr>
            <w:tcW w:w="988" w:type="dxa"/>
          </w:tcPr>
          <w:p w:rsidR="003B45A1" w:rsidRPr="003B45A1" w:rsidRDefault="003B45A1" w:rsidP="00F7373B">
            <w:pPr>
              <w:jc w:val="both"/>
              <w:rPr>
                <w:sz w:val="20"/>
                <w:szCs w:val="20"/>
              </w:rPr>
            </w:pPr>
          </w:p>
        </w:tc>
      </w:tr>
      <w:tr w:rsidR="003B45A1" w:rsidRPr="003B45A1" w:rsidTr="00A7113A">
        <w:tc>
          <w:tcPr>
            <w:tcW w:w="1678"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8"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7" w:type="dxa"/>
            <w:tcBorders>
              <w:bottom w:val="double" w:sz="4" w:space="0" w:color="auto"/>
            </w:tcBorders>
          </w:tcPr>
          <w:p w:rsidR="003B45A1" w:rsidRPr="003B45A1" w:rsidRDefault="003B45A1" w:rsidP="00F7373B">
            <w:pPr>
              <w:jc w:val="both"/>
              <w:rPr>
                <w:sz w:val="20"/>
                <w:szCs w:val="20"/>
              </w:rPr>
            </w:pPr>
          </w:p>
        </w:tc>
        <w:tc>
          <w:tcPr>
            <w:tcW w:w="988" w:type="dxa"/>
            <w:tcBorders>
              <w:bottom w:val="double" w:sz="4" w:space="0" w:color="auto"/>
            </w:tcBorders>
          </w:tcPr>
          <w:p w:rsidR="003B45A1" w:rsidRPr="003B45A1" w:rsidRDefault="003B45A1" w:rsidP="00F7373B">
            <w:pPr>
              <w:jc w:val="both"/>
              <w:rPr>
                <w:sz w:val="20"/>
                <w:szCs w:val="20"/>
              </w:rPr>
            </w:pPr>
          </w:p>
        </w:tc>
      </w:tr>
      <w:tr w:rsidR="003B45A1" w:rsidRPr="003B45A1" w:rsidTr="00A7113A">
        <w:tc>
          <w:tcPr>
            <w:tcW w:w="1678" w:type="dxa"/>
            <w:tcBorders>
              <w:top w:val="double" w:sz="4" w:space="0" w:color="auto"/>
              <w:bottom w:val="double" w:sz="4" w:space="0" w:color="auto"/>
            </w:tcBorders>
          </w:tcPr>
          <w:p w:rsidR="003B45A1" w:rsidRPr="003B45A1" w:rsidRDefault="003B45A1" w:rsidP="00F7373B">
            <w:pPr>
              <w:jc w:val="both"/>
              <w:rPr>
                <w:b/>
                <w:sz w:val="20"/>
                <w:szCs w:val="20"/>
              </w:rPr>
            </w:pPr>
            <w:r w:rsidRPr="003B45A1">
              <w:rPr>
                <w:b/>
                <w:sz w:val="20"/>
                <w:szCs w:val="20"/>
              </w:rPr>
              <w:t>TOTALS</w:t>
            </w: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8"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7" w:type="dxa"/>
            <w:tcBorders>
              <w:top w:val="double" w:sz="4" w:space="0" w:color="auto"/>
              <w:bottom w:val="double" w:sz="4" w:space="0" w:color="auto"/>
            </w:tcBorders>
          </w:tcPr>
          <w:p w:rsidR="003B45A1" w:rsidRPr="003B45A1" w:rsidRDefault="003B45A1" w:rsidP="00F7373B">
            <w:pPr>
              <w:jc w:val="both"/>
              <w:rPr>
                <w:b/>
                <w:sz w:val="20"/>
                <w:szCs w:val="20"/>
              </w:rPr>
            </w:pPr>
          </w:p>
        </w:tc>
        <w:tc>
          <w:tcPr>
            <w:tcW w:w="988" w:type="dxa"/>
            <w:tcBorders>
              <w:top w:val="double" w:sz="4" w:space="0" w:color="auto"/>
              <w:bottom w:val="double" w:sz="4" w:space="0" w:color="auto"/>
            </w:tcBorders>
          </w:tcPr>
          <w:p w:rsidR="003B45A1" w:rsidRPr="003B45A1" w:rsidRDefault="003B45A1" w:rsidP="00F7373B">
            <w:pPr>
              <w:jc w:val="both"/>
              <w:rPr>
                <w:b/>
                <w:sz w:val="20"/>
                <w:szCs w:val="20"/>
              </w:rPr>
            </w:pPr>
          </w:p>
        </w:tc>
      </w:tr>
    </w:tbl>
    <w:p w:rsidR="00EA23AD" w:rsidRPr="00220E73" w:rsidRDefault="00EA23AD" w:rsidP="00EA23AD">
      <w:pPr>
        <w:rPr>
          <w:sz w:val="18"/>
          <w:szCs w:val="22"/>
        </w:rPr>
      </w:pPr>
    </w:p>
    <w:p w:rsidR="00BE77C3" w:rsidRPr="00220E73" w:rsidRDefault="00BE77C3" w:rsidP="00BE77C3">
      <w:pPr>
        <w:jc w:val="both"/>
        <w:rPr>
          <w:sz w:val="16"/>
          <w:szCs w:val="16"/>
        </w:rPr>
      </w:pPr>
      <w:r w:rsidRPr="00220E73">
        <w:rPr>
          <w:sz w:val="16"/>
          <w:szCs w:val="16"/>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220E73" w:rsidRDefault="00822272" w:rsidP="00BE77C3">
      <w:pPr>
        <w:jc w:val="both"/>
        <w:rPr>
          <w:sz w:val="18"/>
          <w:szCs w:val="22"/>
        </w:rPr>
      </w:pPr>
    </w:p>
    <w:p w:rsidR="00BE77C3" w:rsidRPr="00220E73" w:rsidRDefault="00BE77C3" w:rsidP="00BE77C3">
      <w:pPr>
        <w:rPr>
          <w:sz w:val="20"/>
          <w:szCs w:val="22"/>
        </w:rPr>
      </w:pPr>
      <w:r w:rsidRPr="00220E73">
        <w:rPr>
          <w:sz w:val="20"/>
          <w:szCs w:val="22"/>
        </w:rPr>
        <w:t>Handler _____________________________________</w:t>
      </w:r>
      <w:r w:rsidR="00220E73">
        <w:rPr>
          <w:sz w:val="20"/>
          <w:szCs w:val="22"/>
        </w:rPr>
        <w:t>__</w:t>
      </w:r>
      <w:r w:rsidRPr="00220E73">
        <w:rPr>
          <w:sz w:val="20"/>
          <w:szCs w:val="22"/>
        </w:rPr>
        <w:tab/>
        <w:t>Date _____________________________________</w:t>
      </w:r>
    </w:p>
    <w:p w:rsidR="00BE77C3" w:rsidRPr="00220E73" w:rsidRDefault="00BE77C3" w:rsidP="00BE77C3">
      <w:pPr>
        <w:rPr>
          <w:sz w:val="20"/>
          <w:szCs w:val="22"/>
        </w:rPr>
      </w:pPr>
      <w:r w:rsidRPr="00220E73">
        <w:rPr>
          <w:sz w:val="20"/>
          <w:szCs w:val="22"/>
        </w:rPr>
        <w:t>By _________________________________________</w:t>
      </w:r>
      <w:r w:rsidR="00822272" w:rsidRPr="00220E73">
        <w:rPr>
          <w:sz w:val="20"/>
          <w:szCs w:val="22"/>
        </w:rPr>
        <w:t>__</w:t>
      </w:r>
      <w:r w:rsidR="00220E73">
        <w:rPr>
          <w:sz w:val="20"/>
          <w:szCs w:val="22"/>
        </w:rPr>
        <w:tab/>
        <w:t xml:space="preserve">Title </w:t>
      </w:r>
      <w:r w:rsidRPr="00220E73">
        <w:rPr>
          <w:sz w:val="20"/>
          <w:szCs w:val="22"/>
        </w:rPr>
        <w:t>_______________________</w:t>
      </w:r>
      <w:r w:rsidR="00822272" w:rsidRPr="00220E73">
        <w:rPr>
          <w:sz w:val="20"/>
          <w:szCs w:val="22"/>
        </w:rPr>
        <w:t>______________</w:t>
      </w:r>
    </w:p>
    <w:p w:rsidR="00E54D9A" w:rsidRPr="00220E73" w:rsidRDefault="00E54D9A" w:rsidP="00E54D9A">
      <w:pPr>
        <w:jc w:val="center"/>
        <w:rPr>
          <w:b/>
          <w:sz w:val="20"/>
          <w:szCs w:val="22"/>
          <w:u w:val="single"/>
        </w:rPr>
        <w:sectPr w:rsidR="00E54D9A" w:rsidRPr="00220E73" w:rsidSect="00055F7B">
          <w:headerReference w:type="default" r:id="rId8"/>
          <w:footerReference w:type="default" r:id="rId9"/>
          <w:pgSz w:w="12240" w:h="15840"/>
          <w:pgMar w:top="1440" w:right="1440" w:bottom="1440" w:left="1440" w:header="720" w:footer="720" w:gutter="0"/>
          <w:cols w:space="720"/>
          <w:docGrid w:linePitch="360"/>
        </w:sectPr>
      </w:pPr>
    </w:p>
    <w:p w:rsidR="00220E73" w:rsidRPr="00220E73" w:rsidRDefault="00220E73" w:rsidP="00220E73">
      <w:pPr>
        <w:pStyle w:val="Title"/>
        <w:outlineLvl w:val="0"/>
        <w:rPr>
          <w:rFonts w:ascii="Times New Roman" w:hAnsi="Times New Roman"/>
          <w:sz w:val="20"/>
        </w:rPr>
      </w:pPr>
      <w:r w:rsidRPr="00220E73">
        <w:rPr>
          <w:rFonts w:ascii="Times New Roman" w:hAnsi="Times New Roman"/>
          <w:sz w:val="20"/>
        </w:rPr>
        <w:lastRenderedPageBreak/>
        <w:t>INSTRUCTIONS FOR COMPLETING FORM RAC-21</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rPr>
          <w:sz w:val="20"/>
          <w:szCs w:val="20"/>
        </w:rPr>
      </w:pPr>
      <w:r w:rsidRPr="00220E73">
        <w:rPr>
          <w:sz w:val="20"/>
          <w:szCs w:val="20"/>
        </w:rPr>
        <w:t xml:space="preserve">The RAC-21 is a companion report to the RAC-20.  Exports reported on the RAC-20, are further broken down by country of destination.  </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rPr>
          <w:sz w:val="20"/>
          <w:szCs w:val="20"/>
        </w:rPr>
      </w:pPr>
      <w:r w:rsidRPr="00220E73">
        <w:rPr>
          <w:sz w:val="20"/>
          <w:szCs w:val="20"/>
        </w:rPr>
        <w:t>The carton and bag total for a varietal type reported on the RAC-20 should equal the “pack” total for that varietal type on the RAC-21.  The bulk total for a varietal type reported on the RAC-20 should equal the bulk total reported on the RAC-21.</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rPr>
          <w:sz w:val="20"/>
          <w:szCs w:val="20"/>
        </w:rPr>
      </w:pPr>
      <w:r w:rsidRPr="00220E73">
        <w:rPr>
          <w:sz w:val="20"/>
          <w:szCs w:val="20"/>
        </w:rPr>
        <w:t xml:space="preserve">Documentation may be </w:t>
      </w:r>
      <w:r w:rsidR="009F61B7">
        <w:rPr>
          <w:sz w:val="20"/>
          <w:szCs w:val="20"/>
        </w:rPr>
        <w:t>requested</w:t>
      </w:r>
      <w:r w:rsidRPr="00220E73">
        <w:rPr>
          <w:sz w:val="20"/>
          <w:szCs w:val="20"/>
        </w:rPr>
        <w:t xml:space="preserve"> to verify shipments.</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rPr>
          <w:sz w:val="20"/>
          <w:szCs w:val="20"/>
        </w:rPr>
      </w:pPr>
      <w:r w:rsidRPr="00220E73">
        <w:rPr>
          <w:sz w:val="20"/>
          <w:szCs w:val="20"/>
        </w:rPr>
        <w:t xml:space="preserve">Reports shall be submitted to the </w:t>
      </w:r>
      <w:r>
        <w:rPr>
          <w:sz w:val="20"/>
          <w:szCs w:val="20"/>
        </w:rPr>
        <w:t>Raisin Administrative Committee (RAC)</w:t>
      </w:r>
      <w:r w:rsidRPr="00220E73">
        <w:rPr>
          <w:sz w:val="20"/>
          <w:szCs w:val="20"/>
        </w:rPr>
        <w:t xml:space="preserve"> on or before the </w:t>
      </w:r>
      <w:r w:rsidRPr="00220E73">
        <w:rPr>
          <w:b/>
          <w:sz w:val="20"/>
          <w:szCs w:val="20"/>
        </w:rPr>
        <w:t>seventh</w:t>
      </w:r>
      <w:r w:rsidRPr="00220E73">
        <w:rPr>
          <w:sz w:val="20"/>
          <w:szCs w:val="20"/>
        </w:rPr>
        <w:t xml:space="preserve"> day of each month by 10:00 a.m.</w:t>
      </w:r>
      <w:r>
        <w:rPr>
          <w:sz w:val="20"/>
          <w:szCs w:val="20"/>
        </w:rPr>
        <w:t>,</w:t>
      </w:r>
      <w:r w:rsidRPr="00220E73">
        <w:rPr>
          <w:sz w:val="20"/>
          <w:szCs w:val="20"/>
        </w:rPr>
        <w:t xml:space="preserve"> covering the shipments for the preceding month.</w:t>
      </w:r>
    </w:p>
    <w:p w:rsidR="00220E73" w:rsidRPr="00220E73" w:rsidRDefault="00220E73" w:rsidP="00220E73">
      <w:pPr>
        <w:jc w:val="both"/>
        <w:rPr>
          <w:sz w:val="20"/>
          <w:szCs w:val="20"/>
        </w:rPr>
      </w:pPr>
    </w:p>
    <w:p w:rsidR="00220E73" w:rsidRPr="00220E73" w:rsidRDefault="00220E73" w:rsidP="00220E73">
      <w:pPr>
        <w:pStyle w:val="ListParagraph"/>
        <w:numPr>
          <w:ilvl w:val="0"/>
          <w:numId w:val="2"/>
        </w:numPr>
        <w:jc w:val="both"/>
        <w:outlineLvl w:val="0"/>
        <w:rPr>
          <w:sz w:val="20"/>
          <w:szCs w:val="20"/>
        </w:rPr>
      </w:pPr>
      <w:r w:rsidRPr="00220E73">
        <w:rPr>
          <w:sz w:val="20"/>
          <w:szCs w:val="20"/>
        </w:rPr>
        <w:t>Consult RAC Field Representatives on any points not clear to you.</w:t>
      </w:r>
    </w:p>
    <w:p w:rsidR="00220E73" w:rsidRDefault="00220E73" w:rsidP="00220E73">
      <w:pPr>
        <w:spacing w:line="240" w:lineRule="exact"/>
        <w:jc w:val="both"/>
        <w:rPr>
          <w:rFonts w:ascii="Arial" w:hAnsi="Arial"/>
        </w:rPr>
      </w:pPr>
    </w:p>
    <w:p w:rsidR="00E54D9A" w:rsidRDefault="00E54D9A" w:rsidP="00822272">
      <w:pPr>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220E73" w:rsidRDefault="00220E73" w:rsidP="00E54D9A">
      <w:pPr>
        <w:jc w:val="both"/>
        <w:rPr>
          <w:sz w:val="16"/>
          <w:szCs w:val="16"/>
        </w:rPr>
      </w:pPr>
    </w:p>
    <w:p w:rsidR="00ED078B" w:rsidRDefault="00ED078B" w:rsidP="00ED078B">
      <w:pPr>
        <w:jc w:val="both"/>
        <w:rPr>
          <w:sz w:val="16"/>
          <w:szCs w:val="20"/>
        </w:rPr>
      </w:pPr>
    </w:p>
    <w:p w:rsidR="00ED078B" w:rsidRDefault="00ED078B" w:rsidP="00ED078B">
      <w:pPr>
        <w:jc w:val="both"/>
        <w:rPr>
          <w:sz w:val="16"/>
          <w:szCs w:val="20"/>
        </w:rPr>
      </w:pPr>
    </w:p>
    <w:p w:rsidR="00ED078B" w:rsidRPr="003C6850" w:rsidRDefault="00ED078B" w:rsidP="00ED078B">
      <w:pPr>
        <w:jc w:val="both"/>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 CFR 989.173(c)(1)(iv)</w:t>
      </w:r>
      <w:r w:rsidRPr="003C6850">
        <w:rPr>
          <w:sz w:val="16"/>
          <w:szCs w:val="20"/>
        </w:rPr>
        <w:t>).  Failure t</w:t>
      </w:r>
      <w:r w:rsidR="00902D20">
        <w:rPr>
          <w:sz w:val="16"/>
          <w:szCs w:val="20"/>
        </w:rPr>
        <w:t>o report can result in a fine of</w:t>
      </w:r>
      <w:r w:rsidRPr="003C6850">
        <w:rPr>
          <w:sz w:val="16"/>
          <w:szCs w:val="20"/>
        </w:rPr>
        <w:t xml:space="preserve"> $1,100 for each such violation</w:t>
      </w:r>
      <w:r w:rsidR="00902D20">
        <w:rPr>
          <w:sz w:val="16"/>
          <w:szCs w:val="20"/>
        </w:rPr>
        <w:t>,</w:t>
      </w:r>
      <w:r w:rsidRPr="003C6850">
        <w:rPr>
          <w:sz w:val="16"/>
          <w:szCs w:val="20"/>
        </w:rPr>
        <w:t xml:space="preserve"> and each day during which such violation continues shall be deemed a separate violation.</w:t>
      </w:r>
    </w:p>
    <w:p w:rsidR="00ED078B" w:rsidRDefault="00ED078B" w:rsidP="00E54D9A">
      <w:pPr>
        <w:jc w:val="both"/>
        <w:rPr>
          <w:sz w:val="16"/>
          <w:szCs w:val="16"/>
        </w:rPr>
      </w:pPr>
    </w:p>
    <w:p w:rsidR="00F7373B" w:rsidRPr="00E54D9A" w:rsidRDefault="00BE2198" w:rsidP="00E54D9A">
      <w:pPr>
        <w:jc w:val="both"/>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3E142A">
        <w:rPr>
          <w:sz w:val="16"/>
          <w:szCs w:val="16"/>
        </w:rPr>
        <w:t>1</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E54D9A">
      <w:pPr>
        <w:jc w:val="both"/>
        <w:rPr>
          <w:sz w:val="16"/>
          <w:szCs w:val="16"/>
        </w:rPr>
      </w:pPr>
    </w:p>
    <w:p w:rsidR="00F7373B" w:rsidRPr="00E54D9A" w:rsidRDefault="00BE2198" w:rsidP="00E54D9A">
      <w:pPr>
        <w:jc w:val="both"/>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E54D9A">
      <w:pPr>
        <w:jc w:val="both"/>
        <w:rPr>
          <w:sz w:val="16"/>
          <w:szCs w:val="16"/>
        </w:rPr>
      </w:pPr>
    </w:p>
    <w:p w:rsidR="009F6FD8" w:rsidRPr="00E54D9A" w:rsidRDefault="00BE2198" w:rsidP="00E54D9A">
      <w:pPr>
        <w:jc w:val="both"/>
        <w:rPr>
          <w:sz w:val="16"/>
          <w:szCs w:val="16"/>
        </w:rPr>
      </w:pPr>
      <w:r w:rsidRPr="00E54D9A">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54D9A" w:rsidSect="00E54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C212C5">
      <w:rPr>
        <w:b/>
        <w:sz w:val="18"/>
        <w:szCs w:val="18"/>
      </w:rPr>
      <w:t>21</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4B5"/>
    <w:multiLevelType w:val="hybridMultilevel"/>
    <w:tmpl w:val="FC981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55F7B"/>
    <w:rsid w:val="000902DF"/>
    <w:rsid w:val="000D2D50"/>
    <w:rsid w:val="0013062B"/>
    <w:rsid w:val="001447A3"/>
    <w:rsid w:val="001827FC"/>
    <w:rsid w:val="001B477A"/>
    <w:rsid w:val="001E2937"/>
    <w:rsid w:val="001F4868"/>
    <w:rsid w:val="00200B65"/>
    <w:rsid w:val="00220E73"/>
    <w:rsid w:val="0028058A"/>
    <w:rsid w:val="002A2A03"/>
    <w:rsid w:val="002A5664"/>
    <w:rsid w:val="002C1EBB"/>
    <w:rsid w:val="002E4270"/>
    <w:rsid w:val="00301632"/>
    <w:rsid w:val="0035235E"/>
    <w:rsid w:val="00390604"/>
    <w:rsid w:val="003B45A1"/>
    <w:rsid w:val="003C0933"/>
    <w:rsid w:val="003C4338"/>
    <w:rsid w:val="003E142A"/>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2210F"/>
    <w:rsid w:val="007368E6"/>
    <w:rsid w:val="00764403"/>
    <w:rsid w:val="007753F0"/>
    <w:rsid w:val="00785E00"/>
    <w:rsid w:val="007D3D98"/>
    <w:rsid w:val="008172A3"/>
    <w:rsid w:val="00822272"/>
    <w:rsid w:val="00842164"/>
    <w:rsid w:val="008A712C"/>
    <w:rsid w:val="008B6AE7"/>
    <w:rsid w:val="008E2E0F"/>
    <w:rsid w:val="00902D20"/>
    <w:rsid w:val="00923C3E"/>
    <w:rsid w:val="00936B8E"/>
    <w:rsid w:val="009F61B7"/>
    <w:rsid w:val="009F6FD8"/>
    <w:rsid w:val="00A01A3C"/>
    <w:rsid w:val="00A7113A"/>
    <w:rsid w:val="00AB02F8"/>
    <w:rsid w:val="00B4188E"/>
    <w:rsid w:val="00B84FFB"/>
    <w:rsid w:val="00B85BFB"/>
    <w:rsid w:val="00BE2198"/>
    <w:rsid w:val="00BE6D99"/>
    <w:rsid w:val="00BE77C3"/>
    <w:rsid w:val="00C212C5"/>
    <w:rsid w:val="00C52C4A"/>
    <w:rsid w:val="00C77396"/>
    <w:rsid w:val="00CE119E"/>
    <w:rsid w:val="00D807CF"/>
    <w:rsid w:val="00DC6D71"/>
    <w:rsid w:val="00DE5E4C"/>
    <w:rsid w:val="00E54D9A"/>
    <w:rsid w:val="00E64AB2"/>
    <w:rsid w:val="00E72DE4"/>
    <w:rsid w:val="00EA23AD"/>
    <w:rsid w:val="00ED078B"/>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20E73"/>
    <w:pPr>
      <w:spacing w:line="240" w:lineRule="exact"/>
      <w:jc w:val="center"/>
    </w:pPr>
    <w:rPr>
      <w:rFonts w:ascii="Helvetica" w:hAnsi="Helvetica"/>
      <w:b/>
      <w:szCs w:val="20"/>
      <w:u w:val="single"/>
    </w:rPr>
  </w:style>
  <w:style w:type="character" w:customStyle="1" w:styleId="TitleChar">
    <w:name w:val="Title Char"/>
    <w:basedOn w:val="DefaultParagraphFont"/>
    <w:link w:val="Title"/>
    <w:rsid w:val="00220E73"/>
    <w:rPr>
      <w:rFonts w:ascii="Helvetica" w:hAnsi="Helvetica"/>
      <w:b/>
      <w:sz w:val="24"/>
      <w:u w:val="single"/>
    </w:rPr>
  </w:style>
  <w:style w:type="paragraph" w:styleId="ListParagraph">
    <w:name w:val="List Paragraph"/>
    <w:basedOn w:val="Normal"/>
    <w:uiPriority w:val="34"/>
    <w:qFormat/>
    <w:rsid w:val="00220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 w:id="21440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2011-07-11T19:40:00Z</dcterms:created>
  <dcterms:modified xsi:type="dcterms:W3CDTF">2011-07-11T19:40:00Z</dcterms:modified>
</cp:coreProperties>
</file>