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42" w:rsidRPr="00022940" w:rsidRDefault="00B33F6A" w:rsidP="004F448D">
      <w:r>
        <w:t>June 11</w:t>
      </w:r>
      <w:r w:rsidR="00062A10">
        <w:t>, 2015</w:t>
      </w:r>
    </w:p>
    <w:p w:rsidR="003C5D42" w:rsidRPr="00022940" w:rsidRDefault="003C5D42" w:rsidP="004F448D">
      <w:pPr>
        <w:rPr>
          <w:b/>
        </w:rPr>
      </w:pPr>
    </w:p>
    <w:p w:rsidR="003C5D42" w:rsidRDefault="003C5D42" w:rsidP="004F448D">
      <w:pPr>
        <w:rPr>
          <w:b/>
        </w:rPr>
      </w:pPr>
      <w:r w:rsidRPr="00022940">
        <w:rPr>
          <w:b/>
        </w:rPr>
        <w:t>Federal Communications Commission</w:t>
      </w:r>
    </w:p>
    <w:p w:rsidR="003C5D42" w:rsidRDefault="003C5D42" w:rsidP="004F448D">
      <w:pPr>
        <w:rPr>
          <w:b/>
        </w:rPr>
      </w:pPr>
    </w:p>
    <w:p w:rsidR="003C5D42" w:rsidRPr="00022940" w:rsidRDefault="003C5D42" w:rsidP="004F448D">
      <w:pPr>
        <w:rPr>
          <w:b/>
        </w:rPr>
      </w:pPr>
      <w:r>
        <w:rPr>
          <w:b/>
        </w:rPr>
        <w:t>OMB Control Number</w:t>
      </w:r>
      <w:r w:rsidR="00344391">
        <w:rPr>
          <w:b/>
        </w:rPr>
        <w:t>: 3060-0411</w:t>
      </w:r>
      <w:r>
        <w:rPr>
          <w:b/>
        </w:rPr>
        <w:t xml:space="preserve"> </w:t>
      </w:r>
    </w:p>
    <w:p w:rsidR="003C5D42" w:rsidRPr="00022940" w:rsidRDefault="003C5D42" w:rsidP="004F448D">
      <w:pPr>
        <w:rPr>
          <w:b/>
        </w:rPr>
      </w:pPr>
    </w:p>
    <w:p w:rsidR="003C5D42" w:rsidRPr="00022940" w:rsidRDefault="003C5D42" w:rsidP="004F7515">
      <w:pPr>
        <w:rPr>
          <w:b/>
        </w:rPr>
      </w:pPr>
      <w:r w:rsidRPr="00022940">
        <w:rPr>
          <w:b/>
        </w:rPr>
        <w:t xml:space="preserve">Explanation of Non-Substantive Changes to </w:t>
      </w:r>
      <w:r w:rsidRPr="00022940">
        <w:rPr>
          <w:rFonts w:cs="Arial"/>
          <w:b/>
        </w:rPr>
        <w:t>OMB Control Number:</w:t>
      </w:r>
      <w:r w:rsidR="00344391">
        <w:rPr>
          <w:b/>
        </w:rPr>
        <w:t xml:space="preserve"> 3060-0411</w:t>
      </w:r>
    </w:p>
    <w:p w:rsidR="003C5D42" w:rsidRPr="00022940" w:rsidRDefault="003C5D42" w:rsidP="0067241C"/>
    <w:p w:rsidR="003C5D42" w:rsidRDefault="003C5D42" w:rsidP="00022940">
      <w:pPr>
        <w:pBdr>
          <w:bottom w:val="single" w:sz="12" w:space="0" w:color="auto"/>
        </w:pBdr>
      </w:pPr>
    </w:p>
    <w:p w:rsidR="003C5D42" w:rsidRPr="00022940" w:rsidRDefault="003C5D42" w:rsidP="00933348"/>
    <w:p w:rsidR="003C5D42" w:rsidRPr="008B0123" w:rsidRDefault="003C5D42" w:rsidP="008B0123">
      <w:r w:rsidRPr="00022940">
        <w:rPr>
          <w:b/>
        </w:rPr>
        <w:t>Purpose of this Submission:</w:t>
      </w:r>
      <w:r w:rsidRPr="00022940">
        <w:t xml:space="preserve"> This submission is being made for non-substantive </w:t>
      </w:r>
      <w:r w:rsidR="00344391">
        <w:t>change</w:t>
      </w:r>
      <w:r w:rsidR="00344391" w:rsidRPr="00022940">
        <w:t xml:space="preserve"> </w:t>
      </w:r>
      <w:r w:rsidRPr="00022940">
        <w:t xml:space="preserve">to an existing information collection pursuant to 44 U.S.C. § 3507.  </w:t>
      </w:r>
      <w:r w:rsidR="008B0123">
        <w:t>.</w:t>
      </w:r>
      <w:r w:rsidRPr="008B0123">
        <w:t xml:space="preserve"> </w:t>
      </w:r>
    </w:p>
    <w:p w:rsidR="003C5D42" w:rsidRDefault="003C5D42" w:rsidP="00023DF9">
      <w:pPr>
        <w:keepNext/>
        <w:keepLines/>
        <w:rPr>
          <w:b/>
          <w:sz w:val="22"/>
        </w:rPr>
      </w:pPr>
      <w:bookmarkStart w:id="0" w:name="DE_MINIMIS"/>
      <w:bookmarkEnd w:id="0"/>
    </w:p>
    <w:p w:rsidR="00F4291A" w:rsidRPr="00F4291A" w:rsidRDefault="00F4291A" w:rsidP="00F4291A">
      <w:pPr>
        <w:rPr>
          <w:b/>
          <w:sz w:val="22"/>
        </w:rPr>
      </w:pPr>
      <w:r>
        <w:rPr>
          <w:b/>
          <w:sz w:val="22"/>
        </w:rPr>
        <w:t>T</w:t>
      </w:r>
      <w:r w:rsidRPr="00F4291A">
        <w:rPr>
          <w:b/>
          <w:sz w:val="22"/>
        </w:rPr>
        <w:t>here is a new</w:t>
      </w:r>
      <w:r>
        <w:rPr>
          <w:b/>
          <w:sz w:val="22"/>
        </w:rPr>
        <w:t>ly-discovered</w:t>
      </w:r>
      <w:r w:rsidRPr="00F4291A">
        <w:rPr>
          <w:b/>
          <w:sz w:val="22"/>
        </w:rPr>
        <w:t xml:space="preserve"> typo on the</w:t>
      </w:r>
      <w:r>
        <w:rPr>
          <w:b/>
          <w:sz w:val="22"/>
        </w:rPr>
        <w:t xml:space="preserve"> approved</w:t>
      </w:r>
      <w:r w:rsidRPr="00F4291A">
        <w:rPr>
          <w:b/>
          <w:sz w:val="22"/>
        </w:rPr>
        <w:t xml:space="preserve"> form</w:t>
      </w:r>
      <w:r w:rsidR="00B33F6A">
        <w:rPr>
          <w:b/>
          <w:sz w:val="22"/>
        </w:rPr>
        <w:t xml:space="preserve"> (FCC </w:t>
      </w:r>
      <w:bookmarkStart w:id="1" w:name="_GoBack"/>
      <w:bookmarkEnd w:id="1"/>
      <w:r w:rsidR="00B33F6A">
        <w:rPr>
          <w:b/>
          <w:sz w:val="22"/>
        </w:rPr>
        <w:t>485)</w:t>
      </w:r>
      <w:r w:rsidRPr="00F4291A">
        <w:rPr>
          <w:b/>
          <w:sz w:val="22"/>
        </w:rPr>
        <w:t xml:space="preserve">. </w:t>
      </w:r>
      <w:r w:rsidR="00B33F6A">
        <w:rPr>
          <w:b/>
          <w:sz w:val="22"/>
        </w:rPr>
        <w:t>On the top right of the form, it states “OMD” control number instead of “OMB”.  It has now been corrected</w:t>
      </w:r>
      <w:r w:rsidR="00F314F2">
        <w:rPr>
          <w:b/>
          <w:sz w:val="22"/>
        </w:rPr>
        <w:t xml:space="preserve">. </w:t>
      </w:r>
    </w:p>
    <w:p w:rsidR="00F314F2" w:rsidRDefault="00F314F2" w:rsidP="00023DF9">
      <w:pPr>
        <w:keepNext/>
        <w:keepLines/>
        <w:rPr>
          <w:b/>
          <w:sz w:val="22"/>
        </w:rPr>
      </w:pPr>
    </w:p>
    <w:p w:rsidR="008D1EE9" w:rsidRPr="001E7857" w:rsidRDefault="00B33F6A" w:rsidP="00023DF9">
      <w:pPr>
        <w:keepNext/>
        <w:keepLines/>
        <w:rPr>
          <w:b/>
          <w:sz w:val="22"/>
        </w:rPr>
      </w:pPr>
      <w:r>
        <w:rPr>
          <w:b/>
          <w:sz w:val="22"/>
        </w:rPr>
        <w:t>Also, under “Instructions” paragraph 7, we have removed Vanessa Lamb’s name and added Benish Shah.</w:t>
      </w:r>
    </w:p>
    <w:sectPr w:rsidR="008D1EE9"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A6" w:rsidRDefault="00517CA6" w:rsidP="00535BE1">
      <w:r>
        <w:separator/>
      </w:r>
    </w:p>
  </w:endnote>
  <w:endnote w:type="continuationSeparator" w:id="0">
    <w:p w:rsidR="00517CA6" w:rsidRDefault="00517CA6"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3C5D42"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6A">
      <w:rPr>
        <w:rStyle w:val="PageNumber"/>
        <w:noProof/>
      </w:rPr>
      <w:t>1</w:t>
    </w:r>
    <w:r>
      <w:rPr>
        <w:rStyle w:val="PageNumber"/>
      </w:rPr>
      <w:fldChar w:fldCharType="end"/>
    </w:r>
  </w:p>
  <w:p w:rsidR="003C5D42" w:rsidRDefault="003C5D42"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A6" w:rsidRDefault="00517CA6" w:rsidP="00535BE1">
      <w:r>
        <w:separator/>
      </w:r>
    </w:p>
  </w:footnote>
  <w:footnote w:type="continuationSeparator" w:id="0">
    <w:p w:rsidR="00517CA6" w:rsidRDefault="00517CA6"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5"/>
  </w:num>
  <w:num w:numId="6">
    <w:abstractNumId w:val="0"/>
  </w:num>
  <w:num w:numId="7">
    <w:abstractNumId w:val="7"/>
  </w:num>
  <w:num w:numId="8">
    <w:abstractNumId w:val="13"/>
  </w:num>
  <w:num w:numId="9">
    <w:abstractNumId w:val="11"/>
  </w:num>
  <w:num w:numId="10">
    <w:abstractNumId w:val="2"/>
  </w:num>
  <w:num w:numId="11">
    <w:abstractNumId w:val="3"/>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17675"/>
    <w:rsid w:val="00022940"/>
    <w:rsid w:val="00023DF9"/>
    <w:rsid w:val="00023F9D"/>
    <w:rsid w:val="0005096A"/>
    <w:rsid w:val="00053BC4"/>
    <w:rsid w:val="000614AE"/>
    <w:rsid w:val="00062A10"/>
    <w:rsid w:val="00080DC8"/>
    <w:rsid w:val="000817E1"/>
    <w:rsid w:val="000911F0"/>
    <w:rsid w:val="000A2AF3"/>
    <w:rsid w:val="000B494C"/>
    <w:rsid w:val="000C13D7"/>
    <w:rsid w:val="000C405B"/>
    <w:rsid w:val="000E04F8"/>
    <w:rsid w:val="00113066"/>
    <w:rsid w:val="00115A60"/>
    <w:rsid w:val="001527DF"/>
    <w:rsid w:val="001710E0"/>
    <w:rsid w:val="001834AE"/>
    <w:rsid w:val="00190034"/>
    <w:rsid w:val="001C27E9"/>
    <w:rsid w:val="001E2FE8"/>
    <w:rsid w:val="001E7857"/>
    <w:rsid w:val="002018EC"/>
    <w:rsid w:val="00211DAE"/>
    <w:rsid w:val="00212D08"/>
    <w:rsid w:val="00216AE3"/>
    <w:rsid w:val="00256430"/>
    <w:rsid w:val="00261A20"/>
    <w:rsid w:val="0027094F"/>
    <w:rsid w:val="002741A2"/>
    <w:rsid w:val="002814F5"/>
    <w:rsid w:val="00283328"/>
    <w:rsid w:val="002847A8"/>
    <w:rsid w:val="00290DB8"/>
    <w:rsid w:val="002C691B"/>
    <w:rsid w:val="002D4E2B"/>
    <w:rsid w:val="002D686D"/>
    <w:rsid w:val="0030115F"/>
    <w:rsid w:val="00333C60"/>
    <w:rsid w:val="00334DD9"/>
    <w:rsid w:val="003357D6"/>
    <w:rsid w:val="00344391"/>
    <w:rsid w:val="0036385A"/>
    <w:rsid w:val="003702E9"/>
    <w:rsid w:val="0037071A"/>
    <w:rsid w:val="00387508"/>
    <w:rsid w:val="003A0C9B"/>
    <w:rsid w:val="003B66FC"/>
    <w:rsid w:val="003C102B"/>
    <w:rsid w:val="003C5D42"/>
    <w:rsid w:val="003C7E5F"/>
    <w:rsid w:val="003E6195"/>
    <w:rsid w:val="0043020C"/>
    <w:rsid w:val="00447B4C"/>
    <w:rsid w:val="00454DC8"/>
    <w:rsid w:val="00455F8D"/>
    <w:rsid w:val="0046265F"/>
    <w:rsid w:val="00465C47"/>
    <w:rsid w:val="00475AAB"/>
    <w:rsid w:val="0047614F"/>
    <w:rsid w:val="0048022B"/>
    <w:rsid w:val="004A2689"/>
    <w:rsid w:val="004A2778"/>
    <w:rsid w:val="004C7804"/>
    <w:rsid w:val="004E4215"/>
    <w:rsid w:val="004F448D"/>
    <w:rsid w:val="004F4C2C"/>
    <w:rsid w:val="004F7515"/>
    <w:rsid w:val="00500EDA"/>
    <w:rsid w:val="00510941"/>
    <w:rsid w:val="00511AF7"/>
    <w:rsid w:val="00512C15"/>
    <w:rsid w:val="00517CA6"/>
    <w:rsid w:val="00520E71"/>
    <w:rsid w:val="00527308"/>
    <w:rsid w:val="005303FC"/>
    <w:rsid w:val="00535BE1"/>
    <w:rsid w:val="00536226"/>
    <w:rsid w:val="005648BB"/>
    <w:rsid w:val="0058639F"/>
    <w:rsid w:val="005D5300"/>
    <w:rsid w:val="005E06F9"/>
    <w:rsid w:val="005F4058"/>
    <w:rsid w:val="005F717F"/>
    <w:rsid w:val="00613910"/>
    <w:rsid w:val="006229AA"/>
    <w:rsid w:val="006327D2"/>
    <w:rsid w:val="00634C47"/>
    <w:rsid w:val="00664329"/>
    <w:rsid w:val="0066699F"/>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0123"/>
    <w:rsid w:val="008B6CBC"/>
    <w:rsid w:val="008D08E5"/>
    <w:rsid w:val="008D1EE9"/>
    <w:rsid w:val="008E1247"/>
    <w:rsid w:val="00916013"/>
    <w:rsid w:val="00933348"/>
    <w:rsid w:val="00933F84"/>
    <w:rsid w:val="00955F17"/>
    <w:rsid w:val="0096168E"/>
    <w:rsid w:val="00974BEE"/>
    <w:rsid w:val="0097579F"/>
    <w:rsid w:val="00977611"/>
    <w:rsid w:val="00994B8A"/>
    <w:rsid w:val="009B7375"/>
    <w:rsid w:val="009D2370"/>
    <w:rsid w:val="009D5692"/>
    <w:rsid w:val="009E58A9"/>
    <w:rsid w:val="009F2BF1"/>
    <w:rsid w:val="00A043D0"/>
    <w:rsid w:val="00A11F58"/>
    <w:rsid w:val="00A2093E"/>
    <w:rsid w:val="00A36CDC"/>
    <w:rsid w:val="00A5189D"/>
    <w:rsid w:val="00A53AC1"/>
    <w:rsid w:val="00A55D5A"/>
    <w:rsid w:val="00A72911"/>
    <w:rsid w:val="00A74D74"/>
    <w:rsid w:val="00A770B4"/>
    <w:rsid w:val="00A81230"/>
    <w:rsid w:val="00A92B3E"/>
    <w:rsid w:val="00AC5B91"/>
    <w:rsid w:val="00AC76A5"/>
    <w:rsid w:val="00AD63D3"/>
    <w:rsid w:val="00AE46AE"/>
    <w:rsid w:val="00AF4C4A"/>
    <w:rsid w:val="00B04E58"/>
    <w:rsid w:val="00B21663"/>
    <w:rsid w:val="00B238E1"/>
    <w:rsid w:val="00B33F6A"/>
    <w:rsid w:val="00B43F3F"/>
    <w:rsid w:val="00B53F96"/>
    <w:rsid w:val="00B65D33"/>
    <w:rsid w:val="00B80145"/>
    <w:rsid w:val="00B82326"/>
    <w:rsid w:val="00B85620"/>
    <w:rsid w:val="00BB3003"/>
    <w:rsid w:val="00BC4328"/>
    <w:rsid w:val="00BD69C9"/>
    <w:rsid w:val="00BD6A8F"/>
    <w:rsid w:val="00BF2FBB"/>
    <w:rsid w:val="00C0778C"/>
    <w:rsid w:val="00C14AEE"/>
    <w:rsid w:val="00C21958"/>
    <w:rsid w:val="00C401E3"/>
    <w:rsid w:val="00C478CC"/>
    <w:rsid w:val="00C7749C"/>
    <w:rsid w:val="00CA1DBB"/>
    <w:rsid w:val="00CB1EBB"/>
    <w:rsid w:val="00CB6281"/>
    <w:rsid w:val="00CD1E5A"/>
    <w:rsid w:val="00CD2EC8"/>
    <w:rsid w:val="00CE6F9E"/>
    <w:rsid w:val="00D05153"/>
    <w:rsid w:val="00D31D62"/>
    <w:rsid w:val="00D50708"/>
    <w:rsid w:val="00D64C56"/>
    <w:rsid w:val="00D64CE5"/>
    <w:rsid w:val="00D6690F"/>
    <w:rsid w:val="00D74B88"/>
    <w:rsid w:val="00D82193"/>
    <w:rsid w:val="00D95DA9"/>
    <w:rsid w:val="00DB707B"/>
    <w:rsid w:val="00DC262D"/>
    <w:rsid w:val="00DC3C5C"/>
    <w:rsid w:val="00DD1F0F"/>
    <w:rsid w:val="00E01092"/>
    <w:rsid w:val="00E0613D"/>
    <w:rsid w:val="00E20BCF"/>
    <w:rsid w:val="00E25B4D"/>
    <w:rsid w:val="00E406B9"/>
    <w:rsid w:val="00E52120"/>
    <w:rsid w:val="00E866D3"/>
    <w:rsid w:val="00E930A3"/>
    <w:rsid w:val="00E96208"/>
    <w:rsid w:val="00EB3F27"/>
    <w:rsid w:val="00EC1811"/>
    <w:rsid w:val="00ED1753"/>
    <w:rsid w:val="00ED3675"/>
    <w:rsid w:val="00EE26F1"/>
    <w:rsid w:val="00F10336"/>
    <w:rsid w:val="00F268A2"/>
    <w:rsid w:val="00F26BDC"/>
    <w:rsid w:val="00F314F2"/>
    <w:rsid w:val="00F4291A"/>
    <w:rsid w:val="00F519EB"/>
    <w:rsid w:val="00F564B7"/>
    <w:rsid w:val="00F72005"/>
    <w:rsid w:val="00F751D1"/>
    <w:rsid w:val="00F90F5A"/>
    <w:rsid w:val="00FA5D48"/>
    <w:rsid w:val="00FB04DD"/>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Benish Shah</cp:lastModifiedBy>
  <cp:revision>2</cp:revision>
  <cp:lastPrinted>2013-02-25T18:24:00Z</cp:lastPrinted>
  <dcterms:created xsi:type="dcterms:W3CDTF">2015-06-11T10:52:00Z</dcterms:created>
  <dcterms:modified xsi:type="dcterms:W3CDTF">2015-06-11T10:52:00Z</dcterms:modified>
</cp:coreProperties>
</file>