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103" w:rsidRPr="008A2B41" w:rsidRDefault="00E13103" w:rsidP="00E13103">
      <w:pPr>
        <w:jc w:val="center"/>
        <w:rPr>
          <w:b/>
          <w:sz w:val="24"/>
          <w:szCs w:val="24"/>
        </w:rPr>
      </w:pPr>
      <w:bookmarkStart w:id="0" w:name="_GoBack"/>
      <w:bookmarkEnd w:id="0"/>
      <w:r w:rsidRPr="008A2B41">
        <w:rPr>
          <w:b/>
          <w:sz w:val="24"/>
          <w:szCs w:val="24"/>
        </w:rPr>
        <w:t>IRS RESPONSE TO COMMENTS ON THE 2016 IRS CHANGES ON FORM 5500s</w:t>
      </w:r>
    </w:p>
    <w:p w:rsidR="00E13103" w:rsidRDefault="00E13103" w:rsidP="00020CA2">
      <w:pPr>
        <w:jc w:val="center"/>
      </w:pPr>
      <w:r>
        <w:t xml:space="preserve">Updated </w:t>
      </w:r>
      <w:r w:rsidR="00A17F84">
        <w:t>September 30</w:t>
      </w:r>
      <w:r>
        <w:t>, 2016</w:t>
      </w:r>
    </w:p>
    <w:p w:rsidR="00AA4E1C" w:rsidRDefault="00AA4E1C" w:rsidP="00AA4E1C">
      <w:r>
        <w:t>List of Commenter’s:</w:t>
      </w:r>
    </w:p>
    <w:tbl>
      <w:tblPr>
        <w:tblStyle w:val="TableGrid"/>
        <w:tblW w:w="14130" w:type="dxa"/>
        <w:tblInd w:w="-612" w:type="dxa"/>
        <w:tblLayout w:type="fixed"/>
        <w:tblLook w:val="04A0" w:firstRow="1" w:lastRow="0" w:firstColumn="1" w:lastColumn="0" w:noHBand="0" w:noVBand="1"/>
      </w:tblPr>
      <w:tblGrid>
        <w:gridCol w:w="450"/>
        <w:gridCol w:w="3420"/>
        <w:gridCol w:w="990"/>
        <w:gridCol w:w="1980"/>
        <w:gridCol w:w="540"/>
        <w:gridCol w:w="2160"/>
        <w:gridCol w:w="810"/>
        <w:gridCol w:w="630"/>
        <w:gridCol w:w="990"/>
        <w:gridCol w:w="2160"/>
      </w:tblGrid>
      <w:tr w:rsidR="00020CA2" w:rsidTr="005A09FC">
        <w:tc>
          <w:tcPr>
            <w:tcW w:w="450" w:type="dxa"/>
          </w:tcPr>
          <w:p w:rsidR="00E13103" w:rsidRDefault="00E13103" w:rsidP="00E13103"/>
        </w:tc>
        <w:tc>
          <w:tcPr>
            <w:tcW w:w="3420" w:type="dxa"/>
          </w:tcPr>
          <w:p w:rsidR="00E13103" w:rsidRPr="008A2B41" w:rsidRDefault="00E13103" w:rsidP="00E13103">
            <w:pPr>
              <w:rPr>
                <w:b/>
              </w:rPr>
            </w:pPr>
            <w:r w:rsidRPr="008A2B41">
              <w:rPr>
                <w:b/>
              </w:rPr>
              <w:t xml:space="preserve">Company Name </w:t>
            </w:r>
          </w:p>
        </w:tc>
        <w:tc>
          <w:tcPr>
            <w:tcW w:w="990" w:type="dxa"/>
          </w:tcPr>
          <w:p w:rsidR="00E13103" w:rsidRPr="008A2B41" w:rsidRDefault="00020CA2" w:rsidP="00020CA2">
            <w:pPr>
              <w:rPr>
                <w:b/>
              </w:rPr>
            </w:pPr>
            <w:r w:rsidRPr="008A2B41">
              <w:rPr>
                <w:b/>
              </w:rPr>
              <w:t>Da</w:t>
            </w:r>
            <w:r w:rsidR="00E13103" w:rsidRPr="008A2B41">
              <w:rPr>
                <w:b/>
              </w:rPr>
              <w:t>ted</w:t>
            </w:r>
          </w:p>
        </w:tc>
        <w:tc>
          <w:tcPr>
            <w:tcW w:w="1980" w:type="dxa"/>
          </w:tcPr>
          <w:p w:rsidR="00E13103" w:rsidRPr="008A2B41" w:rsidRDefault="00E13103" w:rsidP="00E13103">
            <w:pPr>
              <w:rPr>
                <w:b/>
              </w:rPr>
            </w:pPr>
            <w:r w:rsidRPr="008A2B41">
              <w:rPr>
                <w:b/>
              </w:rPr>
              <w:t>Signed By</w:t>
            </w:r>
          </w:p>
        </w:tc>
        <w:tc>
          <w:tcPr>
            <w:tcW w:w="540" w:type="dxa"/>
          </w:tcPr>
          <w:p w:rsidR="00E13103" w:rsidRPr="008A2B41" w:rsidRDefault="00E13103" w:rsidP="00E13103">
            <w:pPr>
              <w:rPr>
                <w:b/>
              </w:rPr>
            </w:pPr>
          </w:p>
        </w:tc>
        <w:tc>
          <w:tcPr>
            <w:tcW w:w="3600" w:type="dxa"/>
            <w:gridSpan w:val="3"/>
          </w:tcPr>
          <w:p w:rsidR="00E13103" w:rsidRPr="008A2B41" w:rsidRDefault="00E13103" w:rsidP="00D642A9">
            <w:pPr>
              <w:rPr>
                <w:b/>
              </w:rPr>
            </w:pPr>
            <w:r w:rsidRPr="008A2B41">
              <w:rPr>
                <w:b/>
              </w:rPr>
              <w:t xml:space="preserve">Company Name </w:t>
            </w:r>
          </w:p>
        </w:tc>
        <w:tc>
          <w:tcPr>
            <w:tcW w:w="990" w:type="dxa"/>
          </w:tcPr>
          <w:p w:rsidR="00E13103" w:rsidRPr="008A2B41" w:rsidRDefault="00020CA2" w:rsidP="00020CA2">
            <w:pPr>
              <w:jc w:val="center"/>
              <w:rPr>
                <w:b/>
              </w:rPr>
            </w:pPr>
            <w:r w:rsidRPr="008A2B41">
              <w:rPr>
                <w:b/>
              </w:rPr>
              <w:t>Dated</w:t>
            </w:r>
          </w:p>
        </w:tc>
        <w:tc>
          <w:tcPr>
            <w:tcW w:w="2160" w:type="dxa"/>
          </w:tcPr>
          <w:p w:rsidR="00E13103" w:rsidRPr="008A2B41" w:rsidRDefault="00E13103" w:rsidP="00D642A9">
            <w:pPr>
              <w:rPr>
                <w:b/>
              </w:rPr>
            </w:pPr>
            <w:r w:rsidRPr="008A2B41">
              <w:rPr>
                <w:b/>
              </w:rPr>
              <w:t>Signed By</w:t>
            </w:r>
          </w:p>
        </w:tc>
      </w:tr>
      <w:tr w:rsidR="00020CA2" w:rsidTr="005A09FC">
        <w:tc>
          <w:tcPr>
            <w:tcW w:w="450" w:type="dxa"/>
          </w:tcPr>
          <w:p w:rsidR="00020CA2" w:rsidRPr="008A2B41" w:rsidRDefault="00020CA2" w:rsidP="00E13103">
            <w:pPr>
              <w:jc w:val="center"/>
              <w:rPr>
                <w:b/>
              </w:rPr>
            </w:pPr>
            <w:r w:rsidRPr="008A2B41">
              <w:rPr>
                <w:b/>
              </w:rPr>
              <w:t>1</w:t>
            </w:r>
          </w:p>
        </w:tc>
        <w:tc>
          <w:tcPr>
            <w:tcW w:w="3420" w:type="dxa"/>
          </w:tcPr>
          <w:p w:rsidR="00020CA2" w:rsidRPr="008A2B41" w:rsidRDefault="00020CA2"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Markley Actuarial</w:t>
            </w:r>
            <w:r w:rsidRPr="008A2B41">
              <w:rPr>
                <w:rFonts w:ascii="Calibri"/>
                <w:color w:val="1F497D" w:themeColor="text2"/>
                <w:spacing w:val="-1"/>
              </w:rPr>
              <w:t xml:space="preserve"> Services,</w:t>
            </w:r>
            <w:r w:rsidRPr="008A2B41">
              <w:rPr>
                <w:rFonts w:ascii="Calibri"/>
                <w:color w:val="1F497D" w:themeColor="text2"/>
                <w:spacing w:val="1"/>
              </w:rPr>
              <w:t xml:space="preserve"> </w:t>
            </w:r>
            <w:r w:rsidRPr="008A2B41">
              <w:rPr>
                <w:rFonts w:ascii="Calibri"/>
                <w:color w:val="1F497D" w:themeColor="text2"/>
              </w:rPr>
              <w:t>Inc.</w:t>
            </w:r>
          </w:p>
        </w:tc>
        <w:tc>
          <w:tcPr>
            <w:tcW w:w="990" w:type="dxa"/>
          </w:tcPr>
          <w:p w:rsidR="00020CA2" w:rsidRPr="00020CA2" w:rsidRDefault="00020CA2" w:rsidP="007A06F6">
            <w:pPr>
              <w:pStyle w:val="TableParagraph"/>
              <w:tabs>
                <w:tab w:val="left" w:pos="274"/>
              </w:tabs>
              <w:spacing w:line="267" w:lineRule="exact"/>
              <w:rPr>
                <w:rFonts w:ascii="Calibri" w:eastAsia="Calibri" w:hAnsi="Calibri" w:cs="Calibri"/>
                <w:sz w:val="20"/>
                <w:szCs w:val="20"/>
              </w:rPr>
            </w:pPr>
            <w:r w:rsidRPr="00020CA2">
              <w:rPr>
                <w:rFonts w:ascii="Calibri" w:eastAsia="Calibri" w:hAnsi="Calibri" w:cs="Calibri"/>
                <w:spacing w:val="-1"/>
                <w:sz w:val="20"/>
                <w:szCs w:val="20"/>
              </w:rPr>
              <w:t>7/16/16</w:t>
            </w:r>
          </w:p>
        </w:tc>
        <w:tc>
          <w:tcPr>
            <w:tcW w:w="1980" w:type="dxa"/>
          </w:tcPr>
          <w:p w:rsidR="00020CA2" w:rsidRDefault="00020CA2" w:rsidP="00D642A9">
            <w:pPr>
              <w:pStyle w:val="TableParagraph"/>
              <w:spacing w:line="267" w:lineRule="exact"/>
              <w:ind w:left="27"/>
              <w:rPr>
                <w:rFonts w:ascii="Calibri" w:eastAsia="Calibri" w:hAnsi="Calibri" w:cs="Calibri"/>
              </w:rPr>
            </w:pPr>
            <w:r>
              <w:rPr>
                <w:rFonts w:ascii="Calibri"/>
              </w:rPr>
              <w:t>John R. Markley</w:t>
            </w:r>
          </w:p>
        </w:tc>
        <w:tc>
          <w:tcPr>
            <w:tcW w:w="540" w:type="dxa"/>
          </w:tcPr>
          <w:p w:rsidR="00020CA2" w:rsidRPr="008A2B41" w:rsidRDefault="00020CA2" w:rsidP="00E13103">
            <w:pPr>
              <w:jc w:val="center"/>
              <w:rPr>
                <w:b/>
              </w:rPr>
            </w:pPr>
            <w:r w:rsidRPr="008A2B41">
              <w:rPr>
                <w:b/>
              </w:rPr>
              <w:t>26</w:t>
            </w:r>
          </w:p>
        </w:tc>
        <w:tc>
          <w:tcPr>
            <w:tcW w:w="3600" w:type="dxa"/>
            <w:gridSpan w:val="3"/>
          </w:tcPr>
          <w:p w:rsidR="00020CA2" w:rsidRPr="008A2B41" w:rsidRDefault="00020CA2" w:rsidP="00D642A9">
            <w:pPr>
              <w:rPr>
                <w:color w:val="1F497D" w:themeColor="text2"/>
              </w:rPr>
            </w:pPr>
            <w:r w:rsidRPr="008A2B41">
              <w:rPr>
                <w:color w:val="1F497D" w:themeColor="text2"/>
              </w:rPr>
              <w:t>Retirement Strategies Incorporated</w:t>
            </w:r>
          </w:p>
        </w:tc>
        <w:tc>
          <w:tcPr>
            <w:tcW w:w="990" w:type="dxa"/>
          </w:tcPr>
          <w:p w:rsidR="00020CA2" w:rsidRPr="00020CA2" w:rsidRDefault="00020CA2" w:rsidP="00D642A9">
            <w:pPr>
              <w:rPr>
                <w:sz w:val="20"/>
                <w:szCs w:val="20"/>
              </w:rPr>
            </w:pPr>
            <w:r w:rsidRPr="00020CA2">
              <w:rPr>
                <w:sz w:val="20"/>
                <w:szCs w:val="20"/>
              </w:rPr>
              <w:t>7/29/16</w:t>
            </w:r>
          </w:p>
        </w:tc>
        <w:tc>
          <w:tcPr>
            <w:tcW w:w="2160" w:type="dxa"/>
          </w:tcPr>
          <w:p w:rsidR="00020CA2" w:rsidRPr="009F091D" w:rsidRDefault="00020CA2" w:rsidP="00D642A9">
            <w:r w:rsidRPr="009F091D">
              <w:t>JJ McKinney</w:t>
            </w:r>
          </w:p>
        </w:tc>
      </w:tr>
      <w:tr w:rsidR="00020CA2" w:rsidTr="005A09FC">
        <w:tc>
          <w:tcPr>
            <w:tcW w:w="450" w:type="dxa"/>
          </w:tcPr>
          <w:p w:rsidR="00020CA2" w:rsidRPr="008A2B41" w:rsidRDefault="00020CA2" w:rsidP="00E13103">
            <w:pPr>
              <w:jc w:val="center"/>
              <w:rPr>
                <w:b/>
              </w:rPr>
            </w:pPr>
            <w:r w:rsidRPr="008A2B41">
              <w:rPr>
                <w:b/>
              </w:rPr>
              <w:t>2</w:t>
            </w:r>
          </w:p>
        </w:tc>
        <w:tc>
          <w:tcPr>
            <w:tcW w:w="3420" w:type="dxa"/>
          </w:tcPr>
          <w:p w:rsidR="00020CA2" w:rsidRPr="008A2B41" w:rsidRDefault="00020CA2"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spacing w:val="-1"/>
              </w:rPr>
              <w:t>The</w:t>
            </w:r>
            <w:r w:rsidRPr="008A2B41">
              <w:rPr>
                <w:rFonts w:ascii="Calibri"/>
                <w:color w:val="1F497D" w:themeColor="text2"/>
              </w:rPr>
              <w:t xml:space="preserve"> Haslauer Group Inc.</w:t>
            </w:r>
          </w:p>
        </w:tc>
        <w:tc>
          <w:tcPr>
            <w:tcW w:w="990" w:type="dxa"/>
          </w:tcPr>
          <w:p w:rsidR="00020CA2" w:rsidRPr="00020CA2" w:rsidRDefault="00020CA2" w:rsidP="007A06F6">
            <w:pPr>
              <w:pStyle w:val="TableParagraph"/>
              <w:tabs>
                <w:tab w:val="left" w:pos="274"/>
              </w:tabs>
              <w:spacing w:line="267" w:lineRule="exact"/>
              <w:ind w:left="17"/>
              <w:rPr>
                <w:rFonts w:ascii="Calibri" w:eastAsia="Calibri" w:hAnsi="Calibri" w:cs="Calibri"/>
                <w:sz w:val="20"/>
                <w:szCs w:val="20"/>
              </w:rPr>
            </w:pPr>
            <w:r w:rsidRPr="00020CA2">
              <w:rPr>
                <w:rFonts w:ascii="Calibri" w:eastAsia="Calibri" w:hAnsi="Calibri" w:cs="Calibri"/>
                <w:sz w:val="20"/>
                <w:szCs w:val="20"/>
              </w:rPr>
              <w:t>7/16/16</w:t>
            </w:r>
          </w:p>
        </w:tc>
        <w:tc>
          <w:tcPr>
            <w:tcW w:w="1980" w:type="dxa"/>
          </w:tcPr>
          <w:p w:rsidR="00020CA2" w:rsidRDefault="00020CA2" w:rsidP="00D642A9">
            <w:pPr>
              <w:pStyle w:val="TableParagraph"/>
              <w:spacing w:line="267" w:lineRule="exact"/>
              <w:ind w:left="27"/>
              <w:rPr>
                <w:rFonts w:ascii="Calibri" w:eastAsia="Calibri" w:hAnsi="Calibri" w:cs="Calibri"/>
              </w:rPr>
            </w:pPr>
            <w:r>
              <w:rPr>
                <w:rFonts w:ascii="Calibri"/>
              </w:rPr>
              <w:t>Beverly B. Haslauer</w:t>
            </w:r>
          </w:p>
        </w:tc>
        <w:tc>
          <w:tcPr>
            <w:tcW w:w="540" w:type="dxa"/>
          </w:tcPr>
          <w:p w:rsidR="00020CA2" w:rsidRPr="008A2B41" w:rsidRDefault="00020CA2" w:rsidP="00E13103">
            <w:pPr>
              <w:jc w:val="center"/>
              <w:rPr>
                <w:b/>
              </w:rPr>
            </w:pPr>
            <w:r w:rsidRPr="008A2B41">
              <w:rPr>
                <w:b/>
              </w:rPr>
              <w:t>27</w:t>
            </w:r>
          </w:p>
        </w:tc>
        <w:tc>
          <w:tcPr>
            <w:tcW w:w="3600" w:type="dxa"/>
            <w:gridSpan w:val="3"/>
          </w:tcPr>
          <w:p w:rsidR="00020CA2" w:rsidRPr="008A2B41" w:rsidRDefault="00020CA2" w:rsidP="00D642A9">
            <w:pPr>
              <w:rPr>
                <w:color w:val="1F497D" w:themeColor="text2"/>
              </w:rPr>
            </w:pPr>
            <w:r w:rsidRPr="008A2B41">
              <w:rPr>
                <w:color w:val="1F497D" w:themeColor="text2"/>
              </w:rPr>
              <w:t>Indiana Benefits, Inc.</w:t>
            </w:r>
          </w:p>
        </w:tc>
        <w:tc>
          <w:tcPr>
            <w:tcW w:w="990" w:type="dxa"/>
          </w:tcPr>
          <w:p w:rsidR="00020CA2" w:rsidRPr="00020CA2" w:rsidRDefault="00020CA2">
            <w:pPr>
              <w:rPr>
                <w:sz w:val="20"/>
                <w:szCs w:val="20"/>
              </w:rPr>
            </w:pPr>
            <w:r w:rsidRPr="00020CA2">
              <w:rPr>
                <w:sz w:val="20"/>
                <w:szCs w:val="20"/>
              </w:rPr>
              <w:t>7/29/16</w:t>
            </w:r>
          </w:p>
        </w:tc>
        <w:tc>
          <w:tcPr>
            <w:tcW w:w="2160" w:type="dxa"/>
          </w:tcPr>
          <w:p w:rsidR="00020CA2" w:rsidRPr="009F091D" w:rsidRDefault="00020CA2" w:rsidP="00D642A9">
            <w:r w:rsidRPr="009F091D">
              <w:t>Peter Gould</w:t>
            </w:r>
          </w:p>
        </w:tc>
      </w:tr>
      <w:tr w:rsidR="00020CA2" w:rsidTr="005A09FC">
        <w:tc>
          <w:tcPr>
            <w:tcW w:w="450" w:type="dxa"/>
          </w:tcPr>
          <w:p w:rsidR="00020CA2" w:rsidRPr="008A2B41" w:rsidRDefault="00020CA2" w:rsidP="00E13103">
            <w:pPr>
              <w:jc w:val="center"/>
              <w:rPr>
                <w:b/>
              </w:rPr>
            </w:pPr>
            <w:r w:rsidRPr="008A2B41">
              <w:rPr>
                <w:b/>
              </w:rPr>
              <w:t>3</w:t>
            </w:r>
          </w:p>
        </w:tc>
        <w:tc>
          <w:tcPr>
            <w:tcW w:w="3420" w:type="dxa"/>
          </w:tcPr>
          <w:p w:rsidR="00020CA2" w:rsidRPr="008A2B41" w:rsidRDefault="00020CA2"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spacing w:val="-1"/>
              </w:rPr>
              <w:t>The</w:t>
            </w:r>
            <w:r w:rsidRPr="008A2B41">
              <w:rPr>
                <w:rFonts w:ascii="Calibri"/>
                <w:color w:val="1F497D" w:themeColor="text2"/>
              </w:rPr>
              <w:t xml:space="preserve"> MandMarblestone Group </w:t>
            </w:r>
            <w:r w:rsidRPr="008A2B41">
              <w:rPr>
                <w:rFonts w:ascii="Calibri"/>
                <w:color w:val="1F497D" w:themeColor="text2"/>
                <w:spacing w:val="-1"/>
              </w:rPr>
              <w:t>llc</w:t>
            </w:r>
          </w:p>
        </w:tc>
        <w:tc>
          <w:tcPr>
            <w:tcW w:w="990" w:type="dxa"/>
          </w:tcPr>
          <w:p w:rsidR="00020CA2" w:rsidRPr="00020CA2" w:rsidRDefault="00020CA2" w:rsidP="007A06F6">
            <w:pPr>
              <w:pStyle w:val="TableParagraph"/>
              <w:tabs>
                <w:tab w:val="left" w:pos="274"/>
              </w:tabs>
              <w:spacing w:line="267" w:lineRule="exact"/>
              <w:rPr>
                <w:rFonts w:ascii="Calibri" w:eastAsia="Calibri" w:hAnsi="Calibri" w:cs="Calibri"/>
                <w:sz w:val="20"/>
                <w:szCs w:val="20"/>
              </w:rPr>
            </w:pPr>
            <w:r w:rsidRPr="00020CA2">
              <w:rPr>
                <w:rFonts w:ascii="Calibri" w:eastAsia="Calibri" w:hAnsi="Calibri" w:cs="Calibri"/>
                <w:spacing w:val="-1"/>
                <w:sz w:val="20"/>
                <w:szCs w:val="20"/>
              </w:rPr>
              <w:t>7/27/16</w:t>
            </w:r>
          </w:p>
        </w:tc>
        <w:tc>
          <w:tcPr>
            <w:tcW w:w="1980" w:type="dxa"/>
          </w:tcPr>
          <w:p w:rsidR="00020CA2" w:rsidRDefault="00020CA2" w:rsidP="00D642A9">
            <w:pPr>
              <w:pStyle w:val="TableParagraph"/>
              <w:spacing w:line="267" w:lineRule="exact"/>
              <w:ind w:left="27"/>
              <w:rPr>
                <w:rFonts w:ascii="Calibri" w:eastAsia="Calibri" w:hAnsi="Calibri" w:cs="Calibri"/>
              </w:rPr>
            </w:pPr>
            <w:r>
              <w:rPr>
                <w:rFonts w:ascii="Calibri"/>
              </w:rPr>
              <w:t>Kenneth</w:t>
            </w:r>
            <w:r>
              <w:rPr>
                <w:rFonts w:ascii="Calibri"/>
                <w:spacing w:val="-1"/>
              </w:rPr>
              <w:t xml:space="preserve"> </w:t>
            </w:r>
            <w:r>
              <w:rPr>
                <w:rFonts w:ascii="Calibri"/>
              </w:rPr>
              <w:t>Marblestone</w:t>
            </w:r>
          </w:p>
        </w:tc>
        <w:tc>
          <w:tcPr>
            <w:tcW w:w="540" w:type="dxa"/>
          </w:tcPr>
          <w:p w:rsidR="00020CA2" w:rsidRPr="008A2B41" w:rsidRDefault="00020CA2" w:rsidP="00E13103">
            <w:pPr>
              <w:jc w:val="center"/>
              <w:rPr>
                <w:b/>
              </w:rPr>
            </w:pPr>
            <w:r w:rsidRPr="008A2B41">
              <w:rPr>
                <w:b/>
              </w:rPr>
              <w:t>28</w:t>
            </w:r>
          </w:p>
        </w:tc>
        <w:tc>
          <w:tcPr>
            <w:tcW w:w="3600" w:type="dxa"/>
            <w:gridSpan w:val="3"/>
          </w:tcPr>
          <w:p w:rsidR="00020CA2" w:rsidRPr="008A2B41" w:rsidRDefault="00020CA2" w:rsidP="00D642A9">
            <w:pPr>
              <w:rPr>
                <w:color w:val="1F497D" w:themeColor="text2"/>
              </w:rPr>
            </w:pPr>
            <w:r w:rsidRPr="008A2B41">
              <w:rPr>
                <w:color w:val="1F497D" w:themeColor="text2"/>
              </w:rPr>
              <w:t>Synergistic Planning</w:t>
            </w:r>
          </w:p>
        </w:tc>
        <w:tc>
          <w:tcPr>
            <w:tcW w:w="990" w:type="dxa"/>
          </w:tcPr>
          <w:p w:rsidR="00020CA2" w:rsidRPr="00020CA2" w:rsidRDefault="00020CA2">
            <w:pPr>
              <w:rPr>
                <w:sz w:val="20"/>
                <w:szCs w:val="20"/>
              </w:rPr>
            </w:pPr>
            <w:r w:rsidRPr="00020CA2">
              <w:rPr>
                <w:sz w:val="20"/>
                <w:szCs w:val="20"/>
              </w:rPr>
              <w:t>7/29/16</w:t>
            </w:r>
          </w:p>
        </w:tc>
        <w:tc>
          <w:tcPr>
            <w:tcW w:w="2160" w:type="dxa"/>
          </w:tcPr>
          <w:p w:rsidR="00020CA2" w:rsidRPr="009F091D" w:rsidRDefault="00020CA2" w:rsidP="00D642A9">
            <w:r w:rsidRPr="009F091D">
              <w:t>Shelley Toombs</w:t>
            </w:r>
          </w:p>
        </w:tc>
      </w:tr>
      <w:tr w:rsidR="00020CA2" w:rsidTr="005A09FC">
        <w:tc>
          <w:tcPr>
            <w:tcW w:w="450" w:type="dxa"/>
          </w:tcPr>
          <w:p w:rsidR="00020CA2" w:rsidRPr="008A2B41" w:rsidRDefault="00020CA2" w:rsidP="00E13103">
            <w:pPr>
              <w:jc w:val="center"/>
              <w:rPr>
                <w:b/>
              </w:rPr>
            </w:pPr>
            <w:r w:rsidRPr="008A2B41">
              <w:rPr>
                <w:b/>
              </w:rPr>
              <w:t>4</w:t>
            </w:r>
          </w:p>
        </w:tc>
        <w:tc>
          <w:tcPr>
            <w:tcW w:w="3420" w:type="dxa"/>
          </w:tcPr>
          <w:p w:rsidR="00020CA2" w:rsidRPr="008A2B41" w:rsidRDefault="00020CA2"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Noble</w:t>
            </w:r>
            <w:r w:rsidRPr="008A2B41">
              <w:rPr>
                <w:rFonts w:ascii="Calibri"/>
                <w:color w:val="1F497D" w:themeColor="text2"/>
                <w:spacing w:val="-1"/>
              </w:rPr>
              <w:t xml:space="preserve"> Davis</w:t>
            </w:r>
            <w:r w:rsidRPr="008A2B41">
              <w:rPr>
                <w:rFonts w:ascii="Calibri"/>
                <w:color w:val="1F497D" w:themeColor="text2"/>
              </w:rPr>
              <w:t xml:space="preserve"> </w:t>
            </w:r>
            <w:r w:rsidRPr="008A2B41">
              <w:rPr>
                <w:rFonts w:ascii="Calibri"/>
                <w:color w:val="1F497D" w:themeColor="text2"/>
                <w:spacing w:val="-1"/>
              </w:rPr>
              <w:t>Consulting,</w:t>
            </w:r>
            <w:r w:rsidRPr="008A2B41">
              <w:rPr>
                <w:rFonts w:ascii="Calibri"/>
                <w:color w:val="1F497D" w:themeColor="text2"/>
              </w:rPr>
              <w:t xml:space="preserve"> Inc.</w:t>
            </w:r>
          </w:p>
        </w:tc>
        <w:tc>
          <w:tcPr>
            <w:tcW w:w="990" w:type="dxa"/>
          </w:tcPr>
          <w:p w:rsidR="00020CA2" w:rsidRPr="00020CA2" w:rsidRDefault="00020CA2">
            <w:pPr>
              <w:rPr>
                <w:sz w:val="20"/>
                <w:szCs w:val="20"/>
              </w:rPr>
            </w:pPr>
            <w:r w:rsidRPr="00020CA2">
              <w:rPr>
                <w:sz w:val="20"/>
                <w:szCs w:val="20"/>
              </w:rPr>
              <w:t>7/27/16</w:t>
            </w:r>
          </w:p>
        </w:tc>
        <w:tc>
          <w:tcPr>
            <w:tcW w:w="1980" w:type="dxa"/>
          </w:tcPr>
          <w:p w:rsidR="00020CA2" w:rsidRDefault="00020CA2" w:rsidP="00D642A9">
            <w:pPr>
              <w:pStyle w:val="TableParagraph"/>
              <w:spacing w:line="267" w:lineRule="exact"/>
              <w:ind w:left="28"/>
              <w:rPr>
                <w:rFonts w:ascii="Calibri" w:eastAsia="Calibri" w:hAnsi="Calibri" w:cs="Calibri"/>
              </w:rPr>
            </w:pPr>
            <w:r>
              <w:rPr>
                <w:rFonts w:ascii="Calibri"/>
                <w:spacing w:val="-1"/>
              </w:rPr>
              <w:t>Erin</w:t>
            </w:r>
            <w:r>
              <w:rPr>
                <w:rFonts w:ascii="Calibri"/>
              </w:rPr>
              <w:t xml:space="preserve"> </w:t>
            </w:r>
            <w:r>
              <w:rPr>
                <w:rFonts w:ascii="Calibri"/>
                <w:spacing w:val="-1"/>
              </w:rPr>
              <w:t>Conder</w:t>
            </w:r>
          </w:p>
        </w:tc>
        <w:tc>
          <w:tcPr>
            <w:tcW w:w="540" w:type="dxa"/>
          </w:tcPr>
          <w:p w:rsidR="00020CA2" w:rsidRPr="008A2B41" w:rsidRDefault="00020CA2" w:rsidP="00E13103">
            <w:pPr>
              <w:jc w:val="center"/>
              <w:rPr>
                <w:b/>
              </w:rPr>
            </w:pPr>
            <w:r w:rsidRPr="008A2B41">
              <w:rPr>
                <w:b/>
              </w:rPr>
              <w:t>29</w:t>
            </w:r>
          </w:p>
        </w:tc>
        <w:tc>
          <w:tcPr>
            <w:tcW w:w="3600" w:type="dxa"/>
            <w:gridSpan w:val="3"/>
          </w:tcPr>
          <w:p w:rsidR="00020CA2" w:rsidRPr="008A2B41" w:rsidRDefault="00020CA2" w:rsidP="00D642A9">
            <w:pPr>
              <w:rPr>
                <w:color w:val="1F497D" w:themeColor="text2"/>
              </w:rPr>
            </w:pPr>
            <w:r w:rsidRPr="008A2B41">
              <w:rPr>
                <w:color w:val="1F497D" w:themeColor="text2"/>
              </w:rPr>
              <w:t>Retirement Strategies Incorporated</w:t>
            </w:r>
          </w:p>
        </w:tc>
        <w:tc>
          <w:tcPr>
            <w:tcW w:w="990" w:type="dxa"/>
          </w:tcPr>
          <w:p w:rsidR="00020CA2" w:rsidRPr="00020CA2" w:rsidRDefault="00020CA2">
            <w:pPr>
              <w:rPr>
                <w:sz w:val="20"/>
                <w:szCs w:val="20"/>
              </w:rPr>
            </w:pPr>
            <w:r w:rsidRPr="00020CA2">
              <w:rPr>
                <w:sz w:val="20"/>
                <w:szCs w:val="20"/>
              </w:rPr>
              <w:t>7/29/16</w:t>
            </w:r>
          </w:p>
        </w:tc>
        <w:tc>
          <w:tcPr>
            <w:tcW w:w="2160" w:type="dxa"/>
          </w:tcPr>
          <w:p w:rsidR="00020CA2" w:rsidRPr="009F091D" w:rsidRDefault="00020CA2" w:rsidP="00D642A9">
            <w:r w:rsidRPr="009F091D">
              <w:t>Fain Dye</w:t>
            </w:r>
          </w:p>
        </w:tc>
      </w:tr>
      <w:tr w:rsidR="00020CA2" w:rsidTr="005A09FC">
        <w:tc>
          <w:tcPr>
            <w:tcW w:w="450" w:type="dxa"/>
          </w:tcPr>
          <w:p w:rsidR="00020CA2" w:rsidRPr="008A2B41" w:rsidRDefault="00020CA2" w:rsidP="00E13103">
            <w:pPr>
              <w:jc w:val="center"/>
              <w:rPr>
                <w:b/>
              </w:rPr>
            </w:pPr>
            <w:r w:rsidRPr="008A2B41">
              <w:rPr>
                <w:b/>
              </w:rPr>
              <w:t>5</w:t>
            </w:r>
          </w:p>
        </w:tc>
        <w:tc>
          <w:tcPr>
            <w:tcW w:w="3420" w:type="dxa"/>
          </w:tcPr>
          <w:p w:rsidR="00020CA2" w:rsidRPr="008A2B41" w:rsidRDefault="00020CA2"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Noble</w:t>
            </w:r>
            <w:r w:rsidRPr="008A2B41">
              <w:rPr>
                <w:rFonts w:ascii="Calibri"/>
                <w:color w:val="1F497D" w:themeColor="text2"/>
                <w:spacing w:val="-1"/>
              </w:rPr>
              <w:t xml:space="preserve"> Davis</w:t>
            </w:r>
            <w:r w:rsidRPr="008A2B41">
              <w:rPr>
                <w:rFonts w:ascii="Calibri"/>
                <w:color w:val="1F497D" w:themeColor="text2"/>
              </w:rPr>
              <w:t xml:space="preserve"> </w:t>
            </w:r>
            <w:r w:rsidRPr="008A2B41">
              <w:rPr>
                <w:rFonts w:ascii="Calibri"/>
                <w:color w:val="1F497D" w:themeColor="text2"/>
                <w:spacing w:val="-1"/>
              </w:rPr>
              <w:t>Consulting,</w:t>
            </w:r>
            <w:r w:rsidRPr="008A2B41">
              <w:rPr>
                <w:rFonts w:ascii="Calibri"/>
                <w:color w:val="1F497D" w:themeColor="text2"/>
              </w:rPr>
              <w:t xml:space="preserve"> Inc.</w:t>
            </w:r>
          </w:p>
        </w:tc>
        <w:tc>
          <w:tcPr>
            <w:tcW w:w="990" w:type="dxa"/>
          </w:tcPr>
          <w:p w:rsidR="00020CA2" w:rsidRPr="00020CA2" w:rsidRDefault="00020CA2">
            <w:pPr>
              <w:rPr>
                <w:sz w:val="20"/>
                <w:szCs w:val="20"/>
              </w:rPr>
            </w:pPr>
            <w:r w:rsidRPr="00020CA2">
              <w:rPr>
                <w:sz w:val="20"/>
                <w:szCs w:val="20"/>
              </w:rPr>
              <w:t>7/27/16</w:t>
            </w:r>
          </w:p>
        </w:tc>
        <w:tc>
          <w:tcPr>
            <w:tcW w:w="1980" w:type="dxa"/>
          </w:tcPr>
          <w:p w:rsidR="00020CA2" w:rsidRDefault="00020CA2" w:rsidP="00D642A9">
            <w:pPr>
              <w:pStyle w:val="TableParagraph"/>
              <w:spacing w:line="267" w:lineRule="exact"/>
              <w:ind w:left="28"/>
              <w:rPr>
                <w:rFonts w:ascii="Calibri" w:eastAsia="Calibri" w:hAnsi="Calibri" w:cs="Calibri"/>
              </w:rPr>
            </w:pPr>
            <w:r>
              <w:rPr>
                <w:rFonts w:ascii="Calibri"/>
              </w:rPr>
              <w:t xml:space="preserve">Jan </w:t>
            </w:r>
            <w:r>
              <w:rPr>
                <w:rFonts w:ascii="Calibri"/>
                <w:spacing w:val="-1"/>
              </w:rPr>
              <w:t>Davis</w:t>
            </w:r>
          </w:p>
        </w:tc>
        <w:tc>
          <w:tcPr>
            <w:tcW w:w="540" w:type="dxa"/>
          </w:tcPr>
          <w:p w:rsidR="00020CA2" w:rsidRPr="008A2B41" w:rsidRDefault="00020CA2" w:rsidP="00E13103">
            <w:pPr>
              <w:jc w:val="center"/>
              <w:rPr>
                <w:b/>
              </w:rPr>
            </w:pPr>
            <w:r w:rsidRPr="008A2B41">
              <w:rPr>
                <w:b/>
              </w:rPr>
              <w:t>30</w:t>
            </w:r>
          </w:p>
        </w:tc>
        <w:tc>
          <w:tcPr>
            <w:tcW w:w="3600" w:type="dxa"/>
            <w:gridSpan w:val="3"/>
          </w:tcPr>
          <w:p w:rsidR="00020CA2" w:rsidRPr="008A2B41" w:rsidRDefault="00020CA2" w:rsidP="00D642A9">
            <w:pPr>
              <w:rPr>
                <w:color w:val="1F497D" w:themeColor="text2"/>
              </w:rPr>
            </w:pPr>
            <w:r w:rsidRPr="008A2B41">
              <w:rPr>
                <w:color w:val="1F497D" w:themeColor="text2"/>
              </w:rPr>
              <w:t>Retirement Strategies Incorporated</w:t>
            </w:r>
          </w:p>
        </w:tc>
        <w:tc>
          <w:tcPr>
            <w:tcW w:w="990" w:type="dxa"/>
          </w:tcPr>
          <w:p w:rsidR="00020CA2" w:rsidRPr="00020CA2" w:rsidRDefault="00020CA2">
            <w:pPr>
              <w:rPr>
                <w:sz w:val="20"/>
                <w:szCs w:val="20"/>
              </w:rPr>
            </w:pPr>
            <w:r w:rsidRPr="00020CA2">
              <w:rPr>
                <w:sz w:val="20"/>
                <w:szCs w:val="20"/>
              </w:rPr>
              <w:t>7/29/16</w:t>
            </w:r>
          </w:p>
        </w:tc>
        <w:tc>
          <w:tcPr>
            <w:tcW w:w="2160" w:type="dxa"/>
          </w:tcPr>
          <w:p w:rsidR="00020CA2" w:rsidRPr="009F091D" w:rsidRDefault="00020CA2" w:rsidP="00D642A9">
            <w:r w:rsidRPr="009F091D">
              <w:t>Melissa Goldman</w:t>
            </w:r>
          </w:p>
        </w:tc>
      </w:tr>
      <w:tr w:rsidR="00020CA2" w:rsidTr="005A09FC">
        <w:tc>
          <w:tcPr>
            <w:tcW w:w="450" w:type="dxa"/>
          </w:tcPr>
          <w:p w:rsidR="00020CA2" w:rsidRPr="008A2B41" w:rsidRDefault="00020CA2" w:rsidP="00E13103">
            <w:pPr>
              <w:jc w:val="center"/>
              <w:rPr>
                <w:b/>
              </w:rPr>
            </w:pPr>
            <w:r w:rsidRPr="008A2B41">
              <w:rPr>
                <w:b/>
              </w:rPr>
              <w:t>6</w:t>
            </w:r>
          </w:p>
        </w:tc>
        <w:tc>
          <w:tcPr>
            <w:tcW w:w="3420" w:type="dxa"/>
          </w:tcPr>
          <w:p w:rsidR="00020CA2" w:rsidRPr="008A2B41" w:rsidRDefault="00020CA2"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Noble</w:t>
            </w:r>
            <w:r w:rsidRPr="008A2B41">
              <w:rPr>
                <w:rFonts w:ascii="Calibri"/>
                <w:color w:val="1F497D" w:themeColor="text2"/>
                <w:spacing w:val="-1"/>
              </w:rPr>
              <w:t xml:space="preserve"> Davis</w:t>
            </w:r>
            <w:r w:rsidRPr="008A2B41">
              <w:rPr>
                <w:rFonts w:ascii="Calibri"/>
                <w:color w:val="1F497D" w:themeColor="text2"/>
              </w:rPr>
              <w:t xml:space="preserve"> </w:t>
            </w:r>
            <w:r w:rsidRPr="008A2B41">
              <w:rPr>
                <w:rFonts w:ascii="Calibri"/>
                <w:color w:val="1F497D" w:themeColor="text2"/>
                <w:spacing w:val="-1"/>
              </w:rPr>
              <w:t>Consulting,</w:t>
            </w:r>
            <w:r w:rsidRPr="008A2B41">
              <w:rPr>
                <w:rFonts w:ascii="Calibri"/>
                <w:color w:val="1F497D" w:themeColor="text2"/>
              </w:rPr>
              <w:t xml:space="preserve"> Inc.</w:t>
            </w:r>
          </w:p>
        </w:tc>
        <w:tc>
          <w:tcPr>
            <w:tcW w:w="990" w:type="dxa"/>
          </w:tcPr>
          <w:p w:rsidR="00020CA2" w:rsidRPr="00020CA2" w:rsidRDefault="00020CA2">
            <w:pPr>
              <w:rPr>
                <w:sz w:val="20"/>
                <w:szCs w:val="20"/>
              </w:rPr>
            </w:pPr>
            <w:r w:rsidRPr="00020CA2">
              <w:rPr>
                <w:sz w:val="20"/>
                <w:szCs w:val="20"/>
              </w:rPr>
              <w:t>7/27/16</w:t>
            </w:r>
          </w:p>
        </w:tc>
        <w:tc>
          <w:tcPr>
            <w:tcW w:w="1980" w:type="dxa"/>
          </w:tcPr>
          <w:p w:rsidR="00020CA2" w:rsidRDefault="00020CA2" w:rsidP="00D642A9">
            <w:pPr>
              <w:pStyle w:val="TableParagraph"/>
              <w:spacing w:line="267" w:lineRule="exact"/>
              <w:ind w:left="28"/>
              <w:rPr>
                <w:rFonts w:ascii="Calibri" w:eastAsia="Calibri" w:hAnsi="Calibri" w:cs="Calibri"/>
              </w:rPr>
            </w:pPr>
            <w:r>
              <w:rPr>
                <w:rFonts w:ascii="Calibri"/>
              </w:rPr>
              <w:t>Jennifer</w:t>
            </w:r>
            <w:r>
              <w:rPr>
                <w:rFonts w:ascii="Calibri"/>
                <w:spacing w:val="-1"/>
              </w:rPr>
              <w:t xml:space="preserve"> </w:t>
            </w:r>
            <w:r>
              <w:rPr>
                <w:rFonts w:ascii="Calibri"/>
              </w:rPr>
              <w:t>Mattox</w:t>
            </w:r>
          </w:p>
        </w:tc>
        <w:tc>
          <w:tcPr>
            <w:tcW w:w="540" w:type="dxa"/>
          </w:tcPr>
          <w:p w:rsidR="00020CA2" w:rsidRPr="008A2B41" w:rsidRDefault="00020CA2" w:rsidP="00E13103">
            <w:pPr>
              <w:jc w:val="center"/>
              <w:rPr>
                <w:b/>
              </w:rPr>
            </w:pPr>
            <w:r w:rsidRPr="008A2B41">
              <w:rPr>
                <w:b/>
              </w:rPr>
              <w:t>31</w:t>
            </w:r>
          </w:p>
        </w:tc>
        <w:tc>
          <w:tcPr>
            <w:tcW w:w="3600" w:type="dxa"/>
            <w:gridSpan w:val="3"/>
          </w:tcPr>
          <w:p w:rsidR="00020CA2" w:rsidRPr="008A2B41" w:rsidRDefault="00020CA2" w:rsidP="00D642A9">
            <w:pPr>
              <w:rPr>
                <w:color w:val="1F497D" w:themeColor="text2"/>
              </w:rPr>
            </w:pPr>
            <w:r w:rsidRPr="008A2B41">
              <w:rPr>
                <w:color w:val="1F497D" w:themeColor="text2"/>
              </w:rPr>
              <w:t>Retirement Solutions</w:t>
            </w:r>
          </w:p>
        </w:tc>
        <w:tc>
          <w:tcPr>
            <w:tcW w:w="990" w:type="dxa"/>
          </w:tcPr>
          <w:p w:rsidR="00020CA2" w:rsidRPr="00020CA2" w:rsidRDefault="00020CA2">
            <w:pPr>
              <w:rPr>
                <w:sz w:val="20"/>
                <w:szCs w:val="20"/>
              </w:rPr>
            </w:pPr>
            <w:r w:rsidRPr="00020CA2">
              <w:rPr>
                <w:sz w:val="20"/>
                <w:szCs w:val="20"/>
              </w:rPr>
              <w:t>7/29/16</w:t>
            </w:r>
          </w:p>
        </w:tc>
        <w:tc>
          <w:tcPr>
            <w:tcW w:w="2160" w:type="dxa"/>
          </w:tcPr>
          <w:p w:rsidR="00020CA2" w:rsidRPr="009F091D" w:rsidRDefault="00020CA2" w:rsidP="00D642A9">
            <w:r w:rsidRPr="009F091D">
              <w:t>Thomas E. Holstein</w:t>
            </w:r>
          </w:p>
        </w:tc>
      </w:tr>
      <w:tr w:rsidR="00020CA2" w:rsidTr="005A09FC">
        <w:tc>
          <w:tcPr>
            <w:tcW w:w="450" w:type="dxa"/>
          </w:tcPr>
          <w:p w:rsidR="00020CA2" w:rsidRPr="008A2B41" w:rsidRDefault="00020CA2" w:rsidP="00E13103">
            <w:pPr>
              <w:jc w:val="center"/>
              <w:rPr>
                <w:b/>
              </w:rPr>
            </w:pPr>
            <w:r w:rsidRPr="008A2B41">
              <w:rPr>
                <w:b/>
              </w:rPr>
              <w:t>7</w:t>
            </w:r>
          </w:p>
        </w:tc>
        <w:tc>
          <w:tcPr>
            <w:tcW w:w="3420" w:type="dxa"/>
          </w:tcPr>
          <w:p w:rsidR="00020CA2" w:rsidRPr="008A2B41" w:rsidRDefault="00020CA2"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Gateway</w:t>
            </w:r>
            <w:r w:rsidRPr="008A2B41">
              <w:rPr>
                <w:rFonts w:ascii="Calibri"/>
                <w:color w:val="1F497D" w:themeColor="text2"/>
                <w:spacing w:val="-1"/>
              </w:rPr>
              <w:t xml:space="preserve"> </w:t>
            </w:r>
            <w:r w:rsidRPr="008A2B41">
              <w:rPr>
                <w:rFonts w:ascii="Calibri"/>
                <w:color w:val="1F497D" w:themeColor="text2"/>
              </w:rPr>
              <w:t>Pension</w:t>
            </w:r>
            <w:r w:rsidRPr="008A2B41">
              <w:rPr>
                <w:rFonts w:ascii="Calibri"/>
                <w:color w:val="1F497D" w:themeColor="text2"/>
                <w:spacing w:val="-1"/>
              </w:rPr>
              <w:t xml:space="preserve"> Services,</w:t>
            </w:r>
            <w:r w:rsidRPr="008A2B41">
              <w:rPr>
                <w:rFonts w:ascii="Calibri"/>
                <w:color w:val="1F497D" w:themeColor="text2"/>
                <w:spacing w:val="1"/>
              </w:rPr>
              <w:t xml:space="preserve"> </w:t>
            </w:r>
            <w:r w:rsidRPr="008A2B41">
              <w:rPr>
                <w:rFonts w:ascii="Calibri"/>
                <w:color w:val="1F497D" w:themeColor="text2"/>
                <w:spacing w:val="-1"/>
              </w:rPr>
              <w:t>Ltd.</w:t>
            </w:r>
          </w:p>
        </w:tc>
        <w:tc>
          <w:tcPr>
            <w:tcW w:w="990" w:type="dxa"/>
          </w:tcPr>
          <w:p w:rsidR="00020CA2" w:rsidRPr="00020CA2" w:rsidRDefault="00020CA2">
            <w:pPr>
              <w:rPr>
                <w:sz w:val="20"/>
                <w:szCs w:val="20"/>
              </w:rPr>
            </w:pPr>
            <w:r w:rsidRPr="00020CA2">
              <w:rPr>
                <w:sz w:val="20"/>
                <w:szCs w:val="20"/>
              </w:rPr>
              <w:t>7/27/16</w:t>
            </w:r>
          </w:p>
        </w:tc>
        <w:tc>
          <w:tcPr>
            <w:tcW w:w="1980" w:type="dxa"/>
          </w:tcPr>
          <w:p w:rsidR="00020CA2" w:rsidRDefault="00020CA2" w:rsidP="00D642A9">
            <w:pPr>
              <w:pStyle w:val="TableParagraph"/>
              <w:spacing w:line="267" w:lineRule="exact"/>
              <w:ind w:left="28"/>
              <w:rPr>
                <w:rFonts w:ascii="Calibri" w:eastAsia="Calibri" w:hAnsi="Calibri" w:cs="Calibri"/>
              </w:rPr>
            </w:pPr>
            <w:r>
              <w:rPr>
                <w:rFonts w:ascii="Calibri"/>
              </w:rPr>
              <w:t xml:space="preserve">John </w:t>
            </w:r>
            <w:r>
              <w:rPr>
                <w:rFonts w:ascii="Calibri"/>
                <w:spacing w:val="-1"/>
              </w:rPr>
              <w:t>Conaty</w:t>
            </w:r>
          </w:p>
        </w:tc>
        <w:tc>
          <w:tcPr>
            <w:tcW w:w="540" w:type="dxa"/>
          </w:tcPr>
          <w:p w:rsidR="00020CA2" w:rsidRPr="008A2B41" w:rsidRDefault="00020CA2" w:rsidP="00E13103">
            <w:pPr>
              <w:jc w:val="center"/>
              <w:rPr>
                <w:b/>
              </w:rPr>
            </w:pPr>
            <w:r w:rsidRPr="008A2B41">
              <w:rPr>
                <w:b/>
              </w:rPr>
              <w:t>32</w:t>
            </w:r>
          </w:p>
        </w:tc>
        <w:tc>
          <w:tcPr>
            <w:tcW w:w="3600" w:type="dxa"/>
            <w:gridSpan w:val="3"/>
          </w:tcPr>
          <w:p w:rsidR="00020CA2" w:rsidRPr="008A2B41" w:rsidRDefault="00020CA2" w:rsidP="00D642A9">
            <w:pPr>
              <w:rPr>
                <w:color w:val="1F497D" w:themeColor="text2"/>
              </w:rPr>
            </w:pPr>
            <w:r w:rsidRPr="008A2B41">
              <w:rPr>
                <w:color w:val="1F497D" w:themeColor="text2"/>
              </w:rPr>
              <w:t>Retirement Strategies Incorporated</w:t>
            </w:r>
          </w:p>
        </w:tc>
        <w:tc>
          <w:tcPr>
            <w:tcW w:w="990" w:type="dxa"/>
          </w:tcPr>
          <w:p w:rsidR="00020CA2" w:rsidRPr="00020CA2" w:rsidRDefault="00020CA2" w:rsidP="00D642A9">
            <w:pPr>
              <w:rPr>
                <w:sz w:val="20"/>
                <w:szCs w:val="20"/>
              </w:rPr>
            </w:pPr>
            <w:r w:rsidRPr="00020CA2">
              <w:rPr>
                <w:sz w:val="20"/>
                <w:szCs w:val="20"/>
              </w:rPr>
              <w:t>8/1/16</w:t>
            </w:r>
          </w:p>
        </w:tc>
        <w:tc>
          <w:tcPr>
            <w:tcW w:w="2160" w:type="dxa"/>
          </w:tcPr>
          <w:p w:rsidR="00020CA2" w:rsidRDefault="00020CA2" w:rsidP="00D642A9">
            <w:r w:rsidRPr="009F091D">
              <w:t>Diane Quilter</w:t>
            </w:r>
          </w:p>
        </w:tc>
      </w:tr>
      <w:tr w:rsidR="008A2B41" w:rsidTr="008A2B41">
        <w:tc>
          <w:tcPr>
            <w:tcW w:w="450" w:type="dxa"/>
          </w:tcPr>
          <w:p w:rsidR="008A2B41" w:rsidRPr="008A2B41" w:rsidRDefault="008A2B41" w:rsidP="00E13103">
            <w:pPr>
              <w:jc w:val="center"/>
              <w:rPr>
                <w:b/>
              </w:rPr>
            </w:pPr>
            <w:r w:rsidRPr="008A2B41">
              <w:rPr>
                <w:b/>
              </w:rPr>
              <w:t>8</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Noble</w:t>
            </w:r>
            <w:r w:rsidRPr="008A2B41">
              <w:rPr>
                <w:rFonts w:ascii="Calibri"/>
                <w:color w:val="1F497D" w:themeColor="text2"/>
                <w:spacing w:val="-1"/>
              </w:rPr>
              <w:t xml:space="preserve"> Davis</w:t>
            </w:r>
            <w:r w:rsidRPr="008A2B41">
              <w:rPr>
                <w:rFonts w:ascii="Calibri"/>
                <w:color w:val="1F497D" w:themeColor="text2"/>
              </w:rPr>
              <w:t xml:space="preserve"> </w:t>
            </w:r>
            <w:r w:rsidRPr="008A2B41">
              <w:rPr>
                <w:rFonts w:ascii="Calibri"/>
                <w:color w:val="1F497D" w:themeColor="text2"/>
                <w:spacing w:val="-1"/>
              </w:rPr>
              <w:t>Consulting,</w:t>
            </w:r>
            <w:r w:rsidRPr="008A2B41">
              <w:rPr>
                <w:rFonts w:ascii="Calibri"/>
                <w:color w:val="1F497D" w:themeColor="text2"/>
              </w:rPr>
              <w:t xml:space="preserve"> Inc.</w:t>
            </w:r>
          </w:p>
        </w:tc>
        <w:tc>
          <w:tcPr>
            <w:tcW w:w="990" w:type="dxa"/>
          </w:tcPr>
          <w:p w:rsidR="008A2B41" w:rsidRPr="00020CA2" w:rsidRDefault="008A2B41">
            <w:pPr>
              <w:rPr>
                <w:sz w:val="20"/>
                <w:szCs w:val="20"/>
              </w:rPr>
            </w:pPr>
            <w:r w:rsidRPr="00020CA2">
              <w:rPr>
                <w:sz w:val="20"/>
                <w:szCs w:val="20"/>
              </w:rPr>
              <w:t>7/27/16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rPr>
              <w:t>Angela</w:t>
            </w:r>
            <w:r>
              <w:rPr>
                <w:rFonts w:ascii="Calibri"/>
                <w:spacing w:val="-1"/>
              </w:rPr>
              <w:t xml:space="preserve"> </w:t>
            </w:r>
            <w:r>
              <w:rPr>
                <w:rFonts w:ascii="Calibri"/>
              </w:rPr>
              <w:t>Malinowski</w:t>
            </w:r>
          </w:p>
        </w:tc>
        <w:tc>
          <w:tcPr>
            <w:tcW w:w="540" w:type="dxa"/>
          </w:tcPr>
          <w:p w:rsidR="008A2B41" w:rsidRPr="008A2B41" w:rsidRDefault="008A2B41" w:rsidP="00E13103">
            <w:pPr>
              <w:jc w:val="center"/>
              <w:rPr>
                <w:b/>
              </w:rPr>
            </w:pPr>
            <w:r w:rsidRPr="008A2B41">
              <w:rPr>
                <w:b/>
              </w:rPr>
              <w:t>33</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ARS</w:t>
            </w:r>
            <w:r w:rsidRPr="008A2B41">
              <w:rPr>
                <w:rFonts w:ascii="Calibri"/>
                <w:color w:val="1F497D" w:themeColor="text2"/>
                <w:spacing w:val="-1"/>
              </w:rPr>
              <w:t xml:space="preserve"> </w:t>
            </w:r>
            <w:r w:rsidRPr="008A2B41">
              <w:rPr>
                <w:rFonts w:ascii="Calibri"/>
                <w:color w:val="1F497D" w:themeColor="text2"/>
              </w:rPr>
              <w:t xml:space="preserve">Retirement </w:t>
            </w:r>
            <w:r w:rsidRPr="008A2B41">
              <w:rPr>
                <w:rFonts w:ascii="Calibri"/>
                <w:color w:val="1F497D" w:themeColor="text2"/>
                <w:spacing w:val="-1"/>
              </w:rPr>
              <w:t>Corporation</w:t>
            </w:r>
          </w:p>
        </w:tc>
        <w:tc>
          <w:tcPr>
            <w:tcW w:w="990" w:type="dxa"/>
          </w:tcPr>
          <w:p w:rsidR="008A2B41" w:rsidRPr="00020CA2" w:rsidRDefault="008A2B41" w:rsidP="00D642A9">
            <w:pPr>
              <w:rPr>
                <w:sz w:val="20"/>
                <w:szCs w:val="20"/>
              </w:rPr>
            </w:pPr>
            <w:r>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Lori</w:t>
            </w:r>
            <w:r>
              <w:rPr>
                <w:rFonts w:ascii="Calibri"/>
              </w:rPr>
              <w:t xml:space="preserve"> Roszczynialski</w:t>
            </w:r>
          </w:p>
        </w:tc>
      </w:tr>
      <w:tr w:rsidR="008A2B41" w:rsidTr="005A09FC">
        <w:tc>
          <w:tcPr>
            <w:tcW w:w="450" w:type="dxa"/>
          </w:tcPr>
          <w:p w:rsidR="008A2B41" w:rsidRPr="008A2B41" w:rsidRDefault="008A2B41" w:rsidP="00E13103">
            <w:pPr>
              <w:jc w:val="center"/>
              <w:rPr>
                <w:b/>
              </w:rPr>
            </w:pPr>
            <w:r w:rsidRPr="008A2B41">
              <w:rPr>
                <w:b/>
              </w:rPr>
              <w:t>9</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spacing w:val="-1"/>
              </w:rPr>
              <w:t>Liden,</w:t>
            </w:r>
            <w:r w:rsidRPr="008A2B41">
              <w:rPr>
                <w:rFonts w:ascii="Calibri"/>
                <w:color w:val="1F497D" w:themeColor="text2"/>
              </w:rPr>
              <w:t xml:space="preserve"> Nestle,</w:t>
            </w:r>
            <w:r w:rsidRPr="008A2B41">
              <w:rPr>
                <w:rFonts w:ascii="Calibri"/>
                <w:color w:val="1F497D" w:themeColor="text2"/>
                <w:spacing w:val="-1"/>
              </w:rPr>
              <w:t xml:space="preserve"> Soled</w:t>
            </w:r>
            <w:r w:rsidRPr="008A2B41">
              <w:rPr>
                <w:rFonts w:ascii="Calibri"/>
                <w:color w:val="1F497D" w:themeColor="text2"/>
              </w:rPr>
              <w:t xml:space="preserve"> &amp; Associates,</w:t>
            </w:r>
            <w:r w:rsidRPr="008A2B41">
              <w:rPr>
                <w:rFonts w:ascii="Calibri"/>
                <w:color w:val="1F497D" w:themeColor="text2"/>
                <w:spacing w:val="-1"/>
              </w:rPr>
              <w:t xml:space="preserve"> </w:t>
            </w:r>
            <w:r w:rsidRPr="008A2B41">
              <w:rPr>
                <w:rFonts w:ascii="Calibri"/>
                <w:color w:val="1F497D" w:themeColor="text2"/>
              </w:rPr>
              <w:t>Inc.</w:t>
            </w:r>
          </w:p>
        </w:tc>
        <w:tc>
          <w:tcPr>
            <w:tcW w:w="990" w:type="dxa"/>
          </w:tcPr>
          <w:p w:rsidR="008A2B41" w:rsidRPr="00020CA2" w:rsidRDefault="008A2B41">
            <w:pPr>
              <w:rPr>
                <w:sz w:val="20"/>
                <w:szCs w:val="20"/>
              </w:rPr>
            </w:pPr>
            <w:r w:rsidRPr="00020CA2">
              <w:rPr>
                <w:sz w:val="20"/>
                <w:szCs w:val="20"/>
              </w:rPr>
              <w:t>7/27/16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rPr>
              <w:t xml:space="preserve">Holly L </w:t>
            </w:r>
            <w:r>
              <w:rPr>
                <w:rFonts w:ascii="Calibri"/>
                <w:spacing w:val="-1"/>
              </w:rPr>
              <w:t>Scott</w:t>
            </w:r>
          </w:p>
        </w:tc>
        <w:tc>
          <w:tcPr>
            <w:tcW w:w="540" w:type="dxa"/>
          </w:tcPr>
          <w:p w:rsidR="008A2B41" w:rsidRPr="008A2B41" w:rsidRDefault="008A2B41" w:rsidP="00E13103">
            <w:pPr>
              <w:jc w:val="center"/>
              <w:rPr>
                <w:b/>
              </w:rPr>
            </w:pPr>
            <w:r w:rsidRPr="008A2B41">
              <w:rPr>
                <w:b/>
              </w:rPr>
              <w:t>34</w:t>
            </w:r>
          </w:p>
        </w:tc>
        <w:tc>
          <w:tcPr>
            <w:tcW w:w="3600" w:type="dxa"/>
            <w:gridSpan w:val="3"/>
          </w:tcPr>
          <w:p w:rsidR="008A2B41" w:rsidRPr="008A2B41" w:rsidRDefault="008A2B41" w:rsidP="008A2B41">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Pension</w:t>
            </w:r>
            <w:r w:rsidRPr="008A2B41">
              <w:rPr>
                <w:rFonts w:ascii="Calibri"/>
                <w:color w:val="1F497D" w:themeColor="text2"/>
                <w:spacing w:val="-1"/>
              </w:rPr>
              <w:t xml:space="preserve"> </w:t>
            </w:r>
            <w:r w:rsidRPr="008A2B41">
              <w:rPr>
                <w:rFonts w:ascii="Calibri"/>
                <w:color w:val="1F497D" w:themeColor="text2"/>
              </w:rPr>
              <w:t>Resources</w:t>
            </w:r>
            <w:r>
              <w:rPr>
                <w:rFonts w:ascii="Calibri"/>
                <w:color w:val="1F497D" w:themeColor="text2"/>
              </w:rPr>
              <w:t xml:space="preserve"> I</w:t>
            </w:r>
            <w:r w:rsidRPr="008A2B41">
              <w:rPr>
                <w:rFonts w:ascii="Calibri"/>
                <w:color w:val="1F497D" w:themeColor="text2"/>
              </w:rPr>
              <w:t>nc.</w:t>
            </w:r>
          </w:p>
        </w:tc>
        <w:tc>
          <w:tcPr>
            <w:tcW w:w="990" w:type="dxa"/>
          </w:tcPr>
          <w:p w:rsidR="008A2B41" w:rsidRPr="00020CA2" w:rsidRDefault="008A2B41" w:rsidP="00D642A9">
            <w:pPr>
              <w:rPr>
                <w:sz w:val="20"/>
                <w:szCs w:val="20"/>
              </w:rPr>
            </w:pPr>
            <w:r w:rsidRPr="00020CA2">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rPr>
              <w:t xml:space="preserve">Maureen A. </w:t>
            </w:r>
            <w:r>
              <w:rPr>
                <w:rFonts w:ascii="Calibri"/>
                <w:spacing w:val="-1"/>
              </w:rPr>
              <w:t>Lindsay</w:t>
            </w:r>
          </w:p>
        </w:tc>
      </w:tr>
      <w:tr w:rsidR="008A2B41" w:rsidTr="005A09FC">
        <w:tc>
          <w:tcPr>
            <w:tcW w:w="450" w:type="dxa"/>
          </w:tcPr>
          <w:p w:rsidR="008A2B41" w:rsidRPr="008A2B41" w:rsidRDefault="008A2B41" w:rsidP="00E13103">
            <w:pPr>
              <w:jc w:val="center"/>
              <w:rPr>
                <w:b/>
              </w:rPr>
            </w:pPr>
            <w:r w:rsidRPr="008A2B41">
              <w:rPr>
                <w:b/>
              </w:rPr>
              <w:t>10</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National</w:t>
            </w:r>
            <w:r w:rsidRPr="008A2B41">
              <w:rPr>
                <w:rFonts w:ascii="Calibri"/>
                <w:color w:val="1F497D" w:themeColor="text2"/>
                <w:spacing w:val="-1"/>
              </w:rPr>
              <w:t xml:space="preserve"> </w:t>
            </w:r>
            <w:r w:rsidRPr="008A2B41">
              <w:rPr>
                <w:rFonts w:ascii="Calibri"/>
                <w:color w:val="1F497D" w:themeColor="text2"/>
              </w:rPr>
              <w:t xml:space="preserve">Retirement </w:t>
            </w:r>
            <w:r w:rsidRPr="008A2B41">
              <w:rPr>
                <w:rFonts w:ascii="Calibri"/>
                <w:color w:val="1F497D" w:themeColor="text2"/>
                <w:spacing w:val="-1"/>
              </w:rPr>
              <w:t>Services,</w:t>
            </w:r>
            <w:r w:rsidRPr="008A2B41">
              <w:rPr>
                <w:rFonts w:ascii="Calibri"/>
                <w:color w:val="1F497D" w:themeColor="text2"/>
                <w:spacing w:val="1"/>
              </w:rPr>
              <w:t xml:space="preserve"> </w:t>
            </w:r>
            <w:r w:rsidRPr="008A2B41">
              <w:rPr>
                <w:rFonts w:ascii="Calibri"/>
                <w:color w:val="1F497D" w:themeColor="text2"/>
              </w:rPr>
              <w:t>Inc.</w:t>
            </w:r>
          </w:p>
        </w:tc>
        <w:tc>
          <w:tcPr>
            <w:tcW w:w="990" w:type="dxa"/>
          </w:tcPr>
          <w:p w:rsidR="008A2B41" w:rsidRPr="00020CA2" w:rsidRDefault="008A2B41" w:rsidP="007A06F6">
            <w:pPr>
              <w:pStyle w:val="TableParagraph"/>
              <w:tabs>
                <w:tab w:val="left" w:pos="274"/>
              </w:tabs>
              <w:spacing w:line="267" w:lineRule="exact"/>
              <w:rPr>
                <w:rFonts w:ascii="Calibri" w:eastAsia="Calibri" w:hAnsi="Calibri" w:cs="Calibri"/>
                <w:sz w:val="20"/>
                <w:szCs w:val="20"/>
              </w:rPr>
            </w:pPr>
            <w:r w:rsidRPr="00020CA2">
              <w:rPr>
                <w:rFonts w:ascii="Calibri" w:eastAsia="Calibri" w:hAnsi="Calibri" w:cs="Calibri"/>
                <w:spacing w:val="-1"/>
                <w:sz w:val="20"/>
                <w:szCs w:val="20"/>
              </w:rPr>
              <w:t>7/28/16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rPr>
              <w:t xml:space="preserve">John M. </w:t>
            </w:r>
            <w:r>
              <w:rPr>
                <w:rFonts w:ascii="Calibri"/>
                <w:spacing w:val="-1"/>
              </w:rPr>
              <w:t>Sciarra</w:t>
            </w:r>
          </w:p>
        </w:tc>
        <w:tc>
          <w:tcPr>
            <w:tcW w:w="540" w:type="dxa"/>
          </w:tcPr>
          <w:p w:rsidR="008A2B41" w:rsidRPr="008A2B41" w:rsidRDefault="008A2B41" w:rsidP="00E13103">
            <w:pPr>
              <w:jc w:val="center"/>
              <w:rPr>
                <w:b/>
              </w:rPr>
            </w:pPr>
            <w:r w:rsidRPr="008A2B41">
              <w:rPr>
                <w:b/>
              </w:rPr>
              <w:t>35</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spacing w:val="-1"/>
              </w:rPr>
              <w:t>The</w:t>
            </w:r>
            <w:r w:rsidRPr="008A2B41">
              <w:rPr>
                <w:rFonts w:ascii="Calibri"/>
                <w:color w:val="1F497D" w:themeColor="text2"/>
              </w:rPr>
              <w:t xml:space="preserve"> KGK Group, </w:t>
            </w:r>
            <w:r w:rsidRPr="008A2B41">
              <w:rPr>
                <w:rFonts w:ascii="Calibri"/>
                <w:color w:val="1F497D" w:themeColor="text2"/>
                <w:spacing w:val="-1"/>
              </w:rPr>
              <w:t>Ltd.</w:t>
            </w:r>
          </w:p>
        </w:tc>
        <w:tc>
          <w:tcPr>
            <w:tcW w:w="990" w:type="dxa"/>
          </w:tcPr>
          <w:p w:rsidR="008A2B41" w:rsidRPr="00020CA2" w:rsidRDefault="008A2B41" w:rsidP="00E13103">
            <w:pPr>
              <w:rPr>
                <w:sz w:val="20"/>
                <w:szCs w:val="20"/>
              </w:rPr>
            </w:pPr>
            <w:r>
              <w:rPr>
                <w:sz w:val="20"/>
                <w:szCs w:val="20"/>
              </w:rPr>
              <w:t>7/31/16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rPr>
              <w:t xml:space="preserve">Marianne </w:t>
            </w:r>
            <w:r>
              <w:rPr>
                <w:rFonts w:ascii="Calibri"/>
                <w:spacing w:val="-1"/>
              </w:rPr>
              <w:t>T.</w:t>
            </w:r>
            <w:r>
              <w:rPr>
                <w:rFonts w:ascii="Calibri"/>
              </w:rPr>
              <w:t xml:space="preserve"> Kral</w:t>
            </w:r>
          </w:p>
        </w:tc>
      </w:tr>
      <w:tr w:rsidR="008A2B41" w:rsidTr="005A09FC">
        <w:tc>
          <w:tcPr>
            <w:tcW w:w="450" w:type="dxa"/>
          </w:tcPr>
          <w:p w:rsidR="008A2B41" w:rsidRPr="008A2B41" w:rsidRDefault="008A2B41" w:rsidP="00E13103">
            <w:pPr>
              <w:jc w:val="center"/>
              <w:rPr>
                <w:b/>
              </w:rPr>
            </w:pPr>
            <w:r w:rsidRPr="008A2B41">
              <w:rPr>
                <w:b/>
              </w:rPr>
              <w:t>11</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Barnard &amp; Associates</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rPr>
              <w:t>Monica Barnard</w:t>
            </w:r>
          </w:p>
        </w:tc>
        <w:tc>
          <w:tcPr>
            <w:tcW w:w="540" w:type="dxa"/>
          </w:tcPr>
          <w:p w:rsidR="008A2B41" w:rsidRPr="008A2B41" w:rsidRDefault="008A2B41" w:rsidP="00E13103">
            <w:pPr>
              <w:jc w:val="center"/>
              <w:rPr>
                <w:b/>
              </w:rPr>
            </w:pPr>
            <w:r w:rsidRPr="008A2B41">
              <w:rPr>
                <w:b/>
              </w:rPr>
              <w:t>36</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spacing w:val="-1"/>
              </w:rPr>
              <w:t>Teal,</w:t>
            </w:r>
            <w:r w:rsidRPr="008A2B41">
              <w:rPr>
                <w:rFonts w:ascii="Calibri"/>
                <w:color w:val="1F497D" w:themeColor="text2"/>
              </w:rPr>
              <w:t xml:space="preserve"> Becker &amp; </w:t>
            </w:r>
            <w:r w:rsidRPr="008A2B41">
              <w:rPr>
                <w:rFonts w:ascii="Calibri"/>
                <w:color w:val="1F497D" w:themeColor="text2"/>
                <w:spacing w:val="-1"/>
              </w:rPr>
              <w:t>Chiaramonte</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rPr>
              <w:t>Karen</w:t>
            </w:r>
            <w:r>
              <w:rPr>
                <w:rFonts w:ascii="Calibri"/>
                <w:spacing w:val="-1"/>
              </w:rPr>
              <w:t xml:space="preserve"> </w:t>
            </w:r>
            <w:r>
              <w:rPr>
                <w:rFonts w:ascii="Calibri"/>
              </w:rPr>
              <w:t xml:space="preserve">M. </w:t>
            </w:r>
            <w:r>
              <w:rPr>
                <w:rFonts w:ascii="Calibri"/>
                <w:spacing w:val="-1"/>
              </w:rPr>
              <w:t>Foster</w:t>
            </w:r>
          </w:p>
        </w:tc>
      </w:tr>
      <w:tr w:rsidR="008A2B41" w:rsidTr="005A09FC">
        <w:tc>
          <w:tcPr>
            <w:tcW w:w="450" w:type="dxa"/>
          </w:tcPr>
          <w:p w:rsidR="008A2B41" w:rsidRPr="008A2B41" w:rsidRDefault="008A2B41" w:rsidP="00E13103">
            <w:pPr>
              <w:jc w:val="center"/>
              <w:rPr>
                <w:b/>
              </w:rPr>
            </w:pPr>
            <w:r w:rsidRPr="008A2B41">
              <w:rPr>
                <w:b/>
              </w:rPr>
              <w:t>12</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Beasley &amp; </w:t>
            </w:r>
            <w:r w:rsidRPr="008A2B41">
              <w:rPr>
                <w:rFonts w:ascii="Calibri"/>
                <w:color w:val="1F497D" w:themeColor="text2"/>
                <w:spacing w:val="-1"/>
              </w:rPr>
              <w:t>Company</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rPr>
              <w:t>John P. Beasley</w:t>
            </w:r>
          </w:p>
        </w:tc>
        <w:tc>
          <w:tcPr>
            <w:tcW w:w="540" w:type="dxa"/>
          </w:tcPr>
          <w:p w:rsidR="008A2B41" w:rsidRPr="008A2B41" w:rsidRDefault="008A2B41" w:rsidP="00E13103">
            <w:pPr>
              <w:jc w:val="center"/>
              <w:rPr>
                <w:b/>
              </w:rPr>
            </w:pPr>
            <w:r w:rsidRPr="008A2B41">
              <w:rPr>
                <w:b/>
              </w:rPr>
              <w:t>37</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NOVA</w:t>
            </w:r>
            <w:r w:rsidRPr="008A2B41">
              <w:rPr>
                <w:rFonts w:ascii="Calibri"/>
                <w:color w:val="1F497D" w:themeColor="text2"/>
                <w:spacing w:val="-1"/>
              </w:rPr>
              <w:t xml:space="preserve"> </w:t>
            </w:r>
            <w:r w:rsidRPr="008A2B41">
              <w:rPr>
                <w:rFonts w:ascii="Calibri"/>
                <w:color w:val="1F497D" w:themeColor="text2"/>
              </w:rPr>
              <w:t>401(k) Associates</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rPr>
              <w:t>Karen</w:t>
            </w:r>
            <w:r>
              <w:rPr>
                <w:rFonts w:ascii="Calibri"/>
                <w:spacing w:val="-1"/>
              </w:rPr>
              <w:t xml:space="preserve"> Smith</w:t>
            </w:r>
          </w:p>
        </w:tc>
      </w:tr>
      <w:tr w:rsidR="008A2B41" w:rsidTr="005A09FC">
        <w:tc>
          <w:tcPr>
            <w:tcW w:w="450" w:type="dxa"/>
          </w:tcPr>
          <w:p w:rsidR="008A2B41" w:rsidRPr="008A2B41" w:rsidRDefault="008A2B41" w:rsidP="00E13103">
            <w:pPr>
              <w:jc w:val="center"/>
              <w:rPr>
                <w:b/>
              </w:rPr>
            </w:pPr>
            <w:r w:rsidRPr="008A2B41">
              <w:rPr>
                <w:b/>
              </w:rPr>
              <w:t>13</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Benefit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Dena</w:t>
            </w:r>
            <w:r>
              <w:rPr>
                <w:rFonts w:ascii="Calibri"/>
              </w:rPr>
              <w:t xml:space="preserve"> </w:t>
            </w:r>
            <w:r>
              <w:rPr>
                <w:rFonts w:ascii="Calibri"/>
                <w:spacing w:val="-1"/>
              </w:rPr>
              <w:t>Tady</w:t>
            </w:r>
            <w:r>
              <w:rPr>
                <w:rFonts w:ascii="Calibri"/>
              </w:rPr>
              <w:t xml:space="preserve"> Honig</w:t>
            </w:r>
          </w:p>
        </w:tc>
        <w:tc>
          <w:tcPr>
            <w:tcW w:w="540" w:type="dxa"/>
          </w:tcPr>
          <w:p w:rsidR="008A2B41" w:rsidRPr="008A2B41" w:rsidRDefault="008A2B41" w:rsidP="00E13103">
            <w:pPr>
              <w:jc w:val="center"/>
              <w:rPr>
                <w:b/>
              </w:rPr>
            </w:pPr>
            <w:r w:rsidRPr="008A2B41">
              <w:rPr>
                <w:b/>
              </w:rPr>
              <w:t>38</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Qualified</w:t>
            </w:r>
            <w:r w:rsidRPr="008A2B41">
              <w:rPr>
                <w:rFonts w:ascii="Calibri"/>
                <w:color w:val="1F497D" w:themeColor="text2"/>
                <w:spacing w:val="-1"/>
              </w:rPr>
              <w:t xml:space="preserve"> Concepts</w:t>
            </w:r>
          </w:p>
        </w:tc>
        <w:tc>
          <w:tcPr>
            <w:tcW w:w="990" w:type="dxa"/>
          </w:tcPr>
          <w:p w:rsidR="008A2B41" w:rsidRPr="00020CA2" w:rsidRDefault="008A2B41" w:rsidP="00E13103">
            <w:pPr>
              <w:rPr>
                <w:sz w:val="20"/>
                <w:szCs w:val="20"/>
              </w:rPr>
            </w:pPr>
            <w:r>
              <w:rPr>
                <w:sz w:val="20"/>
                <w:szCs w:val="20"/>
              </w:rPr>
              <w:t>7/31/16</w:t>
            </w:r>
          </w:p>
        </w:tc>
        <w:tc>
          <w:tcPr>
            <w:tcW w:w="2160" w:type="dxa"/>
          </w:tcPr>
          <w:p w:rsidR="008A2B41" w:rsidRDefault="008A2B41" w:rsidP="00D642A9">
            <w:pPr>
              <w:pStyle w:val="TableParagraph"/>
              <w:spacing w:line="267" w:lineRule="exact"/>
              <w:ind w:left="27"/>
              <w:rPr>
                <w:rFonts w:ascii="Calibri" w:eastAsia="Calibri" w:hAnsi="Calibri" w:cs="Calibri"/>
              </w:rPr>
            </w:pPr>
            <w:r>
              <w:rPr>
                <w:rFonts w:ascii="Calibri"/>
              </w:rPr>
              <w:t>Jacqueline</w:t>
            </w:r>
            <w:r>
              <w:rPr>
                <w:rFonts w:ascii="Calibri"/>
                <w:spacing w:val="-1"/>
              </w:rPr>
              <w:t xml:space="preserve"> </w:t>
            </w:r>
            <w:r>
              <w:rPr>
                <w:rFonts w:ascii="Calibri"/>
              </w:rPr>
              <w:t>Bochenski</w:t>
            </w:r>
          </w:p>
        </w:tc>
      </w:tr>
      <w:tr w:rsidR="008A2B41" w:rsidTr="005A09FC">
        <w:tc>
          <w:tcPr>
            <w:tcW w:w="450" w:type="dxa"/>
          </w:tcPr>
          <w:p w:rsidR="008A2B41" w:rsidRPr="008A2B41" w:rsidRDefault="008A2B41" w:rsidP="00E13103">
            <w:pPr>
              <w:jc w:val="center"/>
              <w:rPr>
                <w:b/>
              </w:rPr>
            </w:pPr>
            <w:r w:rsidRPr="008A2B41">
              <w:rPr>
                <w:b/>
              </w:rPr>
              <w:t>14</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Atlantic</w:t>
            </w:r>
            <w:r w:rsidRPr="008A2B41">
              <w:rPr>
                <w:rFonts w:ascii="Calibri"/>
                <w:color w:val="1F497D" w:themeColor="text2"/>
                <w:spacing w:val="-1"/>
              </w:rPr>
              <w:t xml:space="preserve"> </w:t>
            </w:r>
            <w:r w:rsidRPr="008A2B41">
              <w:rPr>
                <w:rFonts w:ascii="Calibri"/>
                <w:color w:val="1F497D" w:themeColor="text2"/>
              </w:rPr>
              <w:t>Pension</w:t>
            </w:r>
            <w:r w:rsidRPr="008A2B41">
              <w:rPr>
                <w:rFonts w:ascii="Calibri"/>
                <w:color w:val="1F497D" w:themeColor="text2"/>
                <w:spacing w:val="-1"/>
              </w:rPr>
              <w:t xml:space="preserve"> Services</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rPr>
              <w:t xml:space="preserve">Barbara B. </w:t>
            </w:r>
            <w:r>
              <w:rPr>
                <w:rFonts w:ascii="Calibri"/>
                <w:spacing w:val="-1"/>
              </w:rPr>
              <w:t>Leadem</w:t>
            </w:r>
          </w:p>
        </w:tc>
        <w:tc>
          <w:tcPr>
            <w:tcW w:w="540" w:type="dxa"/>
          </w:tcPr>
          <w:p w:rsidR="008A2B41" w:rsidRPr="008A2B41" w:rsidRDefault="008A2B41" w:rsidP="00E13103">
            <w:pPr>
              <w:jc w:val="center"/>
              <w:rPr>
                <w:b/>
              </w:rPr>
            </w:pPr>
            <w:r w:rsidRPr="008A2B41">
              <w:rPr>
                <w:b/>
              </w:rPr>
              <w:t>39</w:t>
            </w:r>
          </w:p>
        </w:tc>
        <w:tc>
          <w:tcPr>
            <w:tcW w:w="3600" w:type="dxa"/>
            <w:gridSpan w:val="3"/>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 xml:space="preserve">Hunter Benefits </w:t>
            </w:r>
            <w:r w:rsidRPr="008A2B41">
              <w:rPr>
                <w:rFonts w:ascii="Calibri"/>
                <w:color w:val="1F497D" w:themeColor="text2"/>
                <w:spacing w:val="-1"/>
              </w:rPr>
              <w:t>Consulting</w:t>
            </w:r>
            <w:r w:rsidRPr="008A2B41">
              <w:rPr>
                <w:rFonts w:ascii="Calibri"/>
                <w:color w:val="1F497D" w:themeColor="text2"/>
              </w:rPr>
              <w:t xml:space="preserve"> Group</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7"/>
              <w:rPr>
                <w:rFonts w:ascii="Calibri" w:eastAsia="Calibri" w:hAnsi="Calibri" w:cs="Calibri"/>
              </w:rPr>
            </w:pPr>
            <w:r>
              <w:rPr>
                <w:rFonts w:ascii="Calibri"/>
                <w:spacing w:val="-1"/>
              </w:rPr>
              <w:t>Christopher</w:t>
            </w:r>
            <w:r>
              <w:rPr>
                <w:rFonts w:ascii="Calibri"/>
              </w:rPr>
              <w:t xml:space="preserve"> </w:t>
            </w:r>
            <w:r>
              <w:rPr>
                <w:rFonts w:ascii="Calibri"/>
                <w:spacing w:val="-1"/>
              </w:rPr>
              <w:t>Tipper</w:t>
            </w:r>
          </w:p>
        </w:tc>
      </w:tr>
      <w:tr w:rsidR="008A2B41" w:rsidTr="005A09FC">
        <w:tc>
          <w:tcPr>
            <w:tcW w:w="450" w:type="dxa"/>
          </w:tcPr>
          <w:p w:rsidR="008A2B41" w:rsidRPr="008A2B41" w:rsidRDefault="008A2B41" w:rsidP="00E13103">
            <w:pPr>
              <w:jc w:val="center"/>
              <w:rPr>
                <w:b/>
              </w:rPr>
            </w:pPr>
            <w:r w:rsidRPr="008A2B41">
              <w:rPr>
                <w:b/>
              </w:rPr>
              <w:t>15</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Keller</w:t>
            </w:r>
            <w:r w:rsidRPr="008A2B41">
              <w:rPr>
                <w:rFonts w:ascii="Calibri"/>
                <w:color w:val="1F497D" w:themeColor="text2"/>
                <w:spacing w:val="-1"/>
              </w:rPr>
              <w:t xml:space="preserve"> CPAs</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rPr>
              <w:t>Brian Kearsley</w:t>
            </w:r>
          </w:p>
        </w:tc>
        <w:tc>
          <w:tcPr>
            <w:tcW w:w="540" w:type="dxa"/>
          </w:tcPr>
          <w:p w:rsidR="008A2B41" w:rsidRPr="008A2B41" w:rsidRDefault="008A2B41" w:rsidP="00E13103">
            <w:pPr>
              <w:jc w:val="center"/>
              <w:rPr>
                <w:b/>
              </w:rPr>
            </w:pPr>
            <w:r w:rsidRPr="008A2B41">
              <w:rPr>
                <w:b/>
              </w:rPr>
              <w:t>40</w:t>
            </w:r>
          </w:p>
        </w:tc>
        <w:tc>
          <w:tcPr>
            <w:tcW w:w="3600" w:type="dxa"/>
            <w:gridSpan w:val="3"/>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Northeast</w:t>
            </w:r>
            <w:r w:rsidRPr="008A2B41">
              <w:rPr>
                <w:rFonts w:ascii="Calibri"/>
                <w:color w:val="1F497D" w:themeColor="text2"/>
                <w:spacing w:val="-1"/>
              </w:rPr>
              <w:t xml:space="preserve"> </w:t>
            </w:r>
            <w:r w:rsidRPr="008A2B41">
              <w:rPr>
                <w:rFonts w:ascii="Calibri"/>
                <w:color w:val="1F497D" w:themeColor="text2"/>
              </w:rPr>
              <w:t>Professional</w:t>
            </w:r>
            <w:r w:rsidRPr="008A2B41">
              <w:rPr>
                <w:rFonts w:ascii="Calibri"/>
                <w:color w:val="1F497D" w:themeColor="text2"/>
                <w:spacing w:val="-1"/>
              </w:rPr>
              <w:t xml:space="preserve"> </w:t>
            </w:r>
            <w:r w:rsidRPr="008A2B41">
              <w:rPr>
                <w:rFonts w:ascii="Calibri"/>
                <w:color w:val="1F497D" w:themeColor="text2"/>
              </w:rPr>
              <w:t>Planning</w:t>
            </w:r>
            <w:r w:rsidRPr="008A2B41">
              <w:rPr>
                <w:rFonts w:ascii="Calibri"/>
                <w:color w:val="1F497D" w:themeColor="text2"/>
                <w:spacing w:val="-1"/>
              </w:rPr>
              <w:t xml:space="preserve"> </w:t>
            </w:r>
            <w:r w:rsidRPr="008A2B41">
              <w:rPr>
                <w:rFonts w:ascii="Calibri"/>
                <w:color w:val="1F497D" w:themeColor="text2"/>
              </w:rPr>
              <w:t>Group, Inc.</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7"/>
              <w:rPr>
                <w:rFonts w:ascii="Calibri" w:eastAsia="Calibri" w:hAnsi="Calibri" w:cs="Calibri"/>
              </w:rPr>
            </w:pPr>
            <w:r>
              <w:rPr>
                <w:rFonts w:ascii="Calibri"/>
                <w:spacing w:val="-1"/>
              </w:rPr>
              <w:t>Sheila</w:t>
            </w:r>
            <w:r>
              <w:rPr>
                <w:rFonts w:ascii="Calibri"/>
              </w:rPr>
              <w:t xml:space="preserve"> </w:t>
            </w:r>
            <w:r>
              <w:rPr>
                <w:rFonts w:ascii="Calibri"/>
                <w:spacing w:val="-1"/>
              </w:rPr>
              <w:t>Dott</w:t>
            </w:r>
          </w:p>
        </w:tc>
      </w:tr>
      <w:tr w:rsidR="008A2B41" w:rsidTr="005A09FC">
        <w:tc>
          <w:tcPr>
            <w:tcW w:w="450" w:type="dxa"/>
          </w:tcPr>
          <w:p w:rsidR="008A2B41" w:rsidRPr="008A2B41" w:rsidRDefault="008A2B41" w:rsidP="00E13103">
            <w:pPr>
              <w:jc w:val="center"/>
              <w:rPr>
                <w:b/>
              </w:rPr>
            </w:pPr>
            <w:r w:rsidRPr="008A2B41">
              <w:rPr>
                <w:b/>
              </w:rPr>
              <w:t>16</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eastAsia="Calibri" w:hAnsi="Calibri" w:cs="Calibri"/>
                <w:color w:val="1F497D" w:themeColor="text2"/>
                <w:spacing w:val="-1"/>
              </w:rPr>
              <w:t>Reed‐Ramsey,</w:t>
            </w:r>
            <w:r w:rsidRPr="008A2B41">
              <w:rPr>
                <w:rFonts w:ascii="Calibri" w:eastAsia="Calibri" w:hAnsi="Calibri" w:cs="Calibri"/>
                <w:color w:val="1F497D" w:themeColor="text2"/>
              </w:rPr>
              <w:t xml:space="preserve"> Inc.</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rPr>
              <w:t xml:space="preserve">Robert </w:t>
            </w:r>
            <w:r>
              <w:rPr>
                <w:rFonts w:ascii="Calibri"/>
                <w:spacing w:val="-1"/>
              </w:rPr>
              <w:t>D.</w:t>
            </w:r>
            <w:r>
              <w:rPr>
                <w:rFonts w:ascii="Calibri"/>
              </w:rPr>
              <w:t xml:space="preserve"> Reed</w:t>
            </w:r>
          </w:p>
        </w:tc>
        <w:tc>
          <w:tcPr>
            <w:tcW w:w="540" w:type="dxa"/>
          </w:tcPr>
          <w:p w:rsidR="008A2B41" w:rsidRPr="008A2B41" w:rsidRDefault="008A2B41" w:rsidP="00E13103">
            <w:pPr>
              <w:jc w:val="center"/>
              <w:rPr>
                <w:b/>
              </w:rPr>
            </w:pPr>
            <w:r w:rsidRPr="008A2B41">
              <w:rPr>
                <w:b/>
              </w:rPr>
              <w:t>41</w:t>
            </w:r>
          </w:p>
        </w:tc>
        <w:tc>
          <w:tcPr>
            <w:tcW w:w="3600" w:type="dxa"/>
            <w:gridSpan w:val="3"/>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spacing w:val="-1"/>
              </w:rPr>
              <w:t>Troutman</w:t>
            </w:r>
            <w:r w:rsidRPr="008A2B41">
              <w:rPr>
                <w:rFonts w:ascii="Calibri"/>
                <w:color w:val="1F497D" w:themeColor="text2"/>
              </w:rPr>
              <w:t xml:space="preserve"> </w:t>
            </w:r>
            <w:r w:rsidRPr="008A2B41">
              <w:rPr>
                <w:rFonts w:ascii="Calibri"/>
                <w:color w:val="1F497D" w:themeColor="text2"/>
                <w:spacing w:val="-1"/>
              </w:rPr>
              <w:t>Sanders</w:t>
            </w:r>
            <w:r w:rsidRPr="008A2B41">
              <w:rPr>
                <w:rFonts w:ascii="Calibri"/>
                <w:color w:val="1F497D" w:themeColor="text2"/>
              </w:rPr>
              <w:t xml:space="preserve"> </w:t>
            </w:r>
            <w:r w:rsidRPr="008A2B41">
              <w:rPr>
                <w:rFonts w:ascii="Calibri"/>
                <w:color w:val="1F497D" w:themeColor="text2"/>
                <w:spacing w:val="-1"/>
              </w:rPr>
              <w:t>LLP</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Susan</w:t>
            </w:r>
            <w:r>
              <w:rPr>
                <w:rFonts w:ascii="Calibri"/>
              </w:rPr>
              <w:t xml:space="preserve"> P. </w:t>
            </w:r>
            <w:r>
              <w:rPr>
                <w:rFonts w:ascii="Calibri"/>
                <w:spacing w:val="-1"/>
              </w:rPr>
              <w:t>Logan</w:t>
            </w:r>
          </w:p>
        </w:tc>
      </w:tr>
      <w:tr w:rsidR="008A2B41" w:rsidTr="005A09FC">
        <w:tc>
          <w:tcPr>
            <w:tcW w:w="450" w:type="dxa"/>
          </w:tcPr>
          <w:p w:rsidR="008A2B41" w:rsidRPr="008A2B41" w:rsidRDefault="008A2B41" w:rsidP="00E13103">
            <w:pPr>
              <w:jc w:val="center"/>
              <w:rPr>
                <w:b/>
              </w:rPr>
            </w:pPr>
            <w:r w:rsidRPr="008A2B41">
              <w:rPr>
                <w:b/>
              </w:rPr>
              <w:t>17</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Matthews Benefit Group, Inc.</w:t>
            </w:r>
          </w:p>
        </w:tc>
        <w:tc>
          <w:tcPr>
            <w:tcW w:w="990" w:type="dxa"/>
          </w:tcPr>
          <w:p w:rsidR="008A2B41" w:rsidRPr="00020CA2" w:rsidRDefault="008A2B41">
            <w:pPr>
              <w:rPr>
                <w:sz w:val="20"/>
                <w:szCs w:val="20"/>
              </w:rPr>
            </w:pPr>
            <w:r w:rsidRPr="00020CA2">
              <w:rPr>
                <w:sz w:val="20"/>
                <w:szCs w:val="20"/>
              </w:rPr>
              <w:t>7/28/16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spacing w:val="-1"/>
              </w:rPr>
              <w:t>Eric</w:t>
            </w:r>
            <w:r>
              <w:rPr>
                <w:rFonts w:ascii="Calibri"/>
              </w:rPr>
              <w:t xml:space="preserve"> P. Brust</w:t>
            </w:r>
          </w:p>
        </w:tc>
        <w:tc>
          <w:tcPr>
            <w:tcW w:w="540" w:type="dxa"/>
          </w:tcPr>
          <w:p w:rsidR="008A2B41" w:rsidRPr="008A2B41" w:rsidRDefault="008A2B41" w:rsidP="00E13103">
            <w:pPr>
              <w:jc w:val="center"/>
              <w:rPr>
                <w:b/>
              </w:rPr>
            </w:pPr>
            <w:r w:rsidRPr="008A2B41">
              <w:rPr>
                <w:b/>
              </w:rPr>
              <w:t>42</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Tracy</w:t>
            </w:r>
            <w:r>
              <w:rPr>
                <w:rFonts w:ascii="Calibri"/>
              </w:rPr>
              <w:t xml:space="preserve"> Blevins</w:t>
            </w:r>
          </w:p>
        </w:tc>
      </w:tr>
      <w:tr w:rsidR="008A2B41" w:rsidTr="005A09FC">
        <w:tc>
          <w:tcPr>
            <w:tcW w:w="450" w:type="dxa"/>
          </w:tcPr>
          <w:p w:rsidR="008A2B41" w:rsidRPr="008A2B41" w:rsidRDefault="008A2B41" w:rsidP="00E13103">
            <w:pPr>
              <w:jc w:val="center"/>
              <w:rPr>
                <w:b/>
              </w:rPr>
            </w:pPr>
            <w:r w:rsidRPr="008A2B41">
              <w:rPr>
                <w:b/>
              </w:rPr>
              <w:t>18</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United</w:t>
            </w:r>
            <w:r w:rsidRPr="008A2B41">
              <w:rPr>
                <w:rFonts w:ascii="Calibri"/>
                <w:color w:val="1F497D" w:themeColor="text2"/>
                <w:spacing w:val="-1"/>
              </w:rPr>
              <w:t xml:space="preserve"> </w:t>
            </w:r>
            <w:r w:rsidRPr="008A2B41">
              <w:rPr>
                <w:rFonts w:ascii="Calibri"/>
                <w:color w:val="1F497D" w:themeColor="text2"/>
              </w:rPr>
              <w:t xml:space="preserve">Retirement </w:t>
            </w:r>
            <w:r w:rsidRPr="008A2B41">
              <w:rPr>
                <w:rFonts w:ascii="Calibri"/>
                <w:color w:val="1F497D" w:themeColor="text2"/>
                <w:spacing w:val="-1"/>
              </w:rPr>
              <w:t>Consultants</w:t>
            </w:r>
          </w:p>
        </w:tc>
        <w:tc>
          <w:tcPr>
            <w:tcW w:w="990" w:type="dxa"/>
          </w:tcPr>
          <w:p w:rsidR="008A2B41" w:rsidRPr="00020CA2" w:rsidRDefault="008A2B41" w:rsidP="007A06F6">
            <w:pPr>
              <w:pStyle w:val="TableParagraph"/>
              <w:tabs>
                <w:tab w:val="left" w:pos="274"/>
              </w:tabs>
              <w:spacing w:line="267" w:lineRule="exact"/>
              <w:rPr>
                <w:rFonts w:ascii="Calibri" w:eastAsia="Calibri" w:hAnsi="Calibri" w:cs="Calibri"/>
                <w:sz w:val="20"/>
                <w:szCs w:val="20"/>
              </w:rPr>
            </w:pPr>
            <w:r w:rsidRPr="00020CA2">
              <w:rPr>
                <w:rFonts w:ascii="Calibri" w:eastAsia="Calibri" w:hAnsi="Calibri" w:cs="Calibri"/>
                <w:spacing w:val="-1"/>
                <w:sz w:val="20"/>
                <w:szCs w:val="20"/>
              </w:rPr>
              <w:t>7/29/16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spacing w:val="-1"/>
              </w:rPr>
              <w:t>Lee</w:t>
            </w:r>
            <w:r>
              <w:rPr>
                <w:rFonts w:ascii="Calibri"/>
              </w:rPr>
              <w:t xml:space="preserve"> </w:t>
            </w:r>
            <w:r>
              <w:rPr>
                <w:rFonts w:ascii="Calibri"/>
                <w:spacing w:val="-1"/>
              </w:rPr>
              <w:t>DeLorenzo</w:t>
            </w:r>
          </w:p>
        </w:tc>
        <w:tc>
          <w:tcPr>
            <w:tcW w:w="540" w:type="dxa"/>
          </w:tcPr>
          <w:p w:rsidR="008A2B41" w:rsidRPr="008A2B41" w:rsidRDefault="008A2B41" w:rsidP="00E13103">
            <w:pPr>
              <w:jc w:val="center"/>
              <w:rPr>
                <w:b/>
              </w:rPr>
            </w:pPr>
            <w:r w:rsidRPr="008A2B41">
              <w:rPr>
                <w:b/>
              </w:rPr>
              <w:t>43</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Aegis</w:t>
            </w:r>
            <w:r w:rsidRPr="008A2B41">
              <w:rPr>
                <w:rFonts w:ascii="Calibri"/>
                <w:color w:val="1F497D" w:themeColor="text2"/>
                <w:spacing w:val="-1"/>
              </w:rPr>
              <w:t xml:space="preserve"> </w:t>
            </w:r>
            <w:r w:rsidRPr="008A2B41">
              <w:rPr>
                <w:rFonts w:ascii="Calibri"/>
                <w:color w:val="1F497D" w:themeColor="text2"/>
              </w:rPr>
              <w:t>Pension</w:t>
            </w:r>
            <w:r w:rsidRPr="008A2B41">
              <w:rPr>
                <w:rFonts w:ascii="Calibri"/>
                <w:color w:val="1F497D" w:themeColor="text2"/>
                <w:spacing w:val="-1"/>
              </w:rPr>
              <w:t xml:space="preserve"> Services</w:t>
            </w:r>
          </w:p>
        </w:tc>
        <w:tc>
          <w:tcPr>
            <w:tcW w:w="990" w:type="dxa"/>
          </w:tcPr>
          <w:p w:rsidR="008A2B41" w:rsidRPr="00020CA2" w:rsidRDefault="008A2B41" w:rsidP="00E13103">
            <w:pPr>
              <w:rPr>
                <w:sz w:val="20"/>
                <w:szCs w:val="20"/>
              </w:rPr>
            </w:pPr>
            <w:r>
              <w:rPr>
                <w:sz w:val="20"/>
                <w:szCs w:val="20"/>
              </w:rPr>
              <w:t>7/28/16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Lorraine</w:t>
            </w:r>
            <w:r>
              <w:rPr>
                <w:rFonts w:ascii="Calibri"/>
              </w:rPr>
              <w:t xml:space="preserve"> </w:t>
            </w:r>
            <w:r>
              <w:rPr>
                <w:rFonts w:ascii="Calibri"/>
                <w:spacing w:val="-1"/>
              </w:rPr>
              <w:t>Dorsa</w:t>
            </w:r>
          </w:p>
        </w:tc>
      </w:tr>
      <w:tr w:rsidR="008A2B41" w:rsidTr="005A09FC">
        <w:tc>
          <w:tcPr>
            <w:tcW w:w="450" w:type="dxa"/>
          </w:tcPr>
          <w:p w:rsidR="008A2B41" w:rsidRPr="008A2B41" w:rsidRDefault="008A2B41" w:rsidP="00E13103">
            <w:pPr>
              <w:jc w:val="center"/>
              <w:rPr>
                <w:b/>
              </w:rPr>
            </w:pPr>
            <w:r w:rsidRPr="008A2B41">
              <w:rPr>
                <w:b/>
              </w:rPr>
              <w:t>19</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Frank</w:t>
            </w:r>
            <w:r>
              <w:rPr>
                <w:rFonts w:ascii="Calibri"/>
              </w:rPr>
              <w:t xml:space="preserve"> </w:t>
            </w:r>
            <w:r>
              <w:rPr>
                <w:rFonts w:ascii="Calibri"/>
                <w:spacing w:val="-1"/>
              </w:rPr>
              <w:t>Casalena</w:t>
            </w:r>
          </w:p>
        </w:tc>
        <w:tc>
          <w:tcPr>
            <w:tcW w:w="540" w:type="dxa"/>
          </w:tcPr>
          <w:p w:rsidR="008A2B41" w:rsidRPr="008A2B41" w:rsidRDefault="008A2B41" w:rsidP="00E13103">
            <w:pPr>
              <w:jc w:val="center"/>
              <w:rPr>
                <w:b/>
              </w:rPr>
            </w:pPr>
            <w:r w:rsidRPr="008A2B41">
              <w:rPr>
                <w:b/>
              </w:rPr>
              <w:t>44</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spacing w:val="-1"/>
              </w:rPr>
              <w:t>FJC</w:t>
            </w:r>
            <w:r w:rsidRPr="008A2B41">
              <w:rPr>
                <w:rFonts w:ascii="Calibri"/>
                <w:color w:val="1F497D" w:themeColor="text2"/>
              </w:rPr>
              <w:t xml:space="preserve"> &amp; Associates</w:t>
            </w:r>
          </w:p>
        </w:tc>
        <w:tc>
          <w:tcPr>
            <w:tcW w:w="990" w:type="dxa"/>
          </w:tcPr>
          <w:p w:rsidR="008A2B41" w:rsidRPr="00020CA2" w:rsidRDefault="008A2B41" w:rsidP="00E13103">
            <w:pPr>
              <w:rPr>
                <w:sz w:val="20"/>
                <w:szCs w:val="20"/>
              </w:rPr>
            </w:pPr>
            <w:r>
              <w:rPr>
                <w:sz w:val="20"/>
                <w:szCs w:val="20"/>
              </w:rPr>
              <w:t>7/28/16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Frank</w:t>
            </w:r>
            <w:r>
              <w:rPr>
                <w:rFonts w:ascii="Calibri"/>
              </w:rPr>
              <w:t xml:space="preserve"> J. </w:t>
            </w:r>
            <w:r>
              <w:rPr>
                <w:rFonts w:ascii="Calibri"/>
                <w:spacing w:val="-1"/>
              </w:rPr>
              <w:t>Colavito</w:t>
            </w:r>
          </w:p>
        </w:tc>
      </w:tr>
      <w:tr w:rsidR="008A2B41" w:rsidTr="005A09FC">
        <w:tc>
          <w:tcPr>
            <w:tcW w:w="450" w:type="dxa"/>
          </w:tcPr>
          <w:p w:rsidR="008A2B41" w:rsidRPr="008A2B41" w:rsidRDefault="008A2B41" w:rsidP="00E13103">
            <w:pPr>
              <w:jc w:val="center"/>
              <w:rPr>
                <w:b/>
              </w:rPr>
            </w:pPr>
            <w:r w:rsidRPr="008A2B41">
              <w:rPr>
                <w:b/>
              </w:rPr>
              <w:t>20</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Blue </w:t>
            </w:r>
            <w:r w:rsidRPr="008A2B41">
              <w:rPr>
                <w:rFonts w:ascii="Calibri"/>
                <w:color w:val="1F497D" w:themeColor="text2"/>
                <w:spacing w:val="-1"/>
              </w:rPr>
              <w:t>Chip</w:t>
            </w:r>
            <w:r w:rsidRPr="008A2B41">
              <w:rPr>
                <w:rFonts w:ascii="Calibri"/>
                <w:color w:val="1F497D" w:themeColor="text2"/>
              </w:rPr>
              <w:t xml:space="preserve"> Retirement Plans</w:t>
            </w:r>
            <w:r w:rsidRPr="008A2B41">
              <w:rPr>
                <w:rFonts w:ascii="Calibri"/>
                <w:color w:val="1F497D" w:themeColor="text2"/>
                <w:spacing w:val="-1"/>
              </w:rPr>
              <w:t xml:space="preserve"> </w:t>
            </w:r>
            <w:r w:rsidRPr="008A2B41">
              <w:rPr>
                <w:rFonts w:ascii="Calibri"/>
                <w:color w:val="1F497D" w:themeColor="text2"/>
              </w:rPr>
              <w:t>Inc.</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rPr>
              <w:t xml:space="preserve">Gail </w:t>
            </w:r>
            <w:r>
              <w:rPr>
                <w:rFonts w:ascii="Calibri"/>
                <w:spacing w:val="-1"/>
              </w:rPr>
              <w:t>E.</w:t>
            </w:r>
            <w:r>
              <w:rPr>
                <w:rFonts w:ascii="Calibri"/>
              </w:rPr>
              <w:t xml:space="preserve"> Micheau</w:t>
            </w:r>
          </w:p>
        </w:tc>
        <w:tc>
          <w:tcPr>
            <w:tcW w:w="540" w:type="dxa"/>
          </w:tcPr>
          <w:p w:rsidR="008A2B41" w:rsidRPr="008A2B41" w:rsidRDefault="008A2B41" w:rsidP="00E13103">
            <w:pPr>
              <w:jc w:val="center"/>
              <w:rPr>
                <w:b/>
              </w:rPr>
            </w:pPr>
            <w:r w:rsidRPr="008A2B41">
              <w:rPr>
                <w:b/>
              </w:rPr>
              <w:t>45</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rsidP="00E13103">
            <w:pPr>
              <w:rPr>
                <w:sz w:val="20"/>
                <w:szCs w:val="20"/>
              </w:rPr>
            </w:pPr>
            <w:r>
              <w:rPr>
                <w:sz w:val="20"/>
                <w:szCs w:val="20"/>
              </w:rPr>
              <w:t>7/29/16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Tim</w:t>
            </w:r>
            <w:r>
              <w:rPr>
                <w:rFonts w:ascii="Calibri"/>
              </w:rPr>
              <w:t xml:space="preserve"> Antonacci</w:t>
            </w:r>
          </w:p>
        </w:tc>
      </w:tr>
      <w:tr w:rsidR="008A2B41" w:rsidTr="005A09FC">
        <w:tc>
          <w:tcPr>
            <w:tcW w:w="450" w:type="dxa"/>
          </w:tcPr>
          <w:p w:rsidR="008A2B41" w:rsidRPr="008A2B41" w:rsidRDefault="008A2B41" w:rsidP="00E13103">
            <w:pPr>
              <w:jc w:val="center"/>
              <w:rPr>
                <w:b/>
              </w:rPr>
            </w:pPr>
            <w:r w:rsidRPr="008A2B41">
              <w:rPr>
                <w:b/>
              </w:rPr>
              <w:t>21</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Lana</w:t>
            </w:r>
            <w:r>
              <w:rPr>
                <w:rFonts w:ascii="Calibri"/>
              </w:rPr>
              <w:t xml:space="preserve"> </w:t>
            </w:r>
            <w:r>
              <w:rPr>
                <w:rFonts w:ascii="Calibri"/>
                <w:spacing w:val="-1"/>
              </w:rPr>
              <w:t>Y.</w:t>
            </w:r>
            <w:r>
              <w:rPr>
                <w:rFonts w:ascii="Calibri"/>
              </w:rPr>
              <w:t xml:space="preserve"> Waltz</w:t>
            </w:r>
          </w:p>
        </w:tc>
        <w:tc>
          <w:tcPr>
            <w:tcW w:w="540" w:type="dxa"/>
          </w:tcPr>
          <w:p w:rsidR="008A2B41" w:rsidRPr="008A2B41" w:rsidRDefault="008A2B41" w:rsidP="00E13103">
            <w:pPr>
              <w:jc w:val="center"/>
              <w:rPr>
                <w:b/>
              </w:rPr>
            </w:pPr>
            <w:r w:rsidRPr="008A2B41">
              <w:rPr>
                <w:b/>
              </w:rPr>
              <w:t>46</w:t>
            </w:r>
          </w:p>
        </w:tc>
        <w:tc>
          <w:tcPr>
            <w:tcW w:w="3600" w:type="dxa"/>
            <w:gridSpan w:val="3"/>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Altigro</w:t>
            </w:r>
            <w:r w:rsidRPr="008A2B41">
              <w:rPr>
                <w:rFonts w:ascii="Calibri"/>
                <w:color w:val="1F497D" w:themeColor="text2"/>
                <w:spacing w:val="-1"/>
              </w:rPr>
              <w:t xml:space="preserve"> </w:t>
            </w:r>
            <w:r w:rsidRPr="008A2B41">
              <w:rPr>
                <w:rFonts w:ascii="Calibri"/>
                <w:color w:val="1F497D" w:themeColor="text2"/>
              </w:rPr>
              <w:t>Pension</w:t>
            </w:r>
            <w:r w:rsidRPr="008A2B41">
              <w:rPr>
                <w:rFonts w:ascii="Calibri"/>
                <w:color w:val="1F497D" w:themeColor="text2"/>
                <w:spacing w:val="-1"/>
              </w:rPr>
              <w:t xml:space="preserve"> Services,</w:t>
            </w:r>
            <w:r w:rsidRPr="008A2B41">
              <w:rPr>
                <w:rFonts w:ascii="Calibri"/>
                <w:color w:val="1F497D" w:themeColor="text2"/>
                <w:spacing w:val="1"/>
              </w:rPr>
              <w:t xml:space="preserve"> </w:t>
            </w:r>
            <w:r w:rsidRPr="008A2B41">
              <w:rPr>
                <w:rFonts w:ascii="Calibri"/>
                <w:color w:val="1F497D" w:themeColor="text2"/>
              </w:rPr>
              <w:t>Inc.</w:t>
            </w:r>
          </w:p>
        </w:tc>
        <w:tc>
          <w:tcPr>
            <w:tcW w:w="990" w:type="dxa"/>
          </w:tcPr>
          <w:p w:rsidR="008A2B41" w:rsidRPr="00020CA2" w:rsidRDefault="008A2B41" w:rsidP="00E13103">
            <w:pPr>
              <w:rPr>
                <w:sz w:val="20"/>
                <w:szCs w:val="20"/>
              </w:rPr>
            </w:pPr>
            <w:r>
              <w:rPr>
                <w:sz w:val="20"/>
                <w:szCs w:val="20"/>
              </w:rPr>
              <w:t>7/29/16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Steven</w:t>
            </w:r>
            <w:r>
              <w:rPr>
                <w:rFonts w:ascii="Calibri"/>
              </w:rPr>
              <w:t xml:space="preserve"> P. Greenbaum</w:t>
            </w:r>
          </w:p>
        </w:tc>
      </w:tr>
      <w:tr w:rsidR="008A2B41" w:rsidTr="005A09FC">
        <w:tc>
          <w:tcPr>
            <w:tcW w:w="450" w:type="dxa"/>
          </w:tcPr>
          <w:p w:rsidR="008A2B41" w:rsidRPr="008A2B41" w:rsidRDefault="008A2B41" w:rsidP="00E13103">
            <w:pPr>
              <w:jc w:val="center"/>
              <w:rPr>
                <w:b/>
              </w:rPr>
            </w:pPr>
            <w:r w:rsidRPr="008A2B41">
              <w:rPr>
                <w:b/>
              </w:rPr>
              <w:t>22</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8"/>
              <w:rPr>
                <w:rFonts w:ascii="Calibri" w:eastAsia="Calibri" w:hAnsi="Calibri" w:cs="Calibri"/>
              </w:rPr>
            </w:pPr>
            <w:r>
              <w:rPr>
                <w:rFonts w:ascii="Calibri"/>
                <w:spacing w:val="-1"/>
              </w:rPr>
              <w:t>Cathy</w:t>
            </w:r>
            <w:r>
              <w:rPr>
                <w:rFonts w:ascii="Calibri"/>
              </w:rPr>
              <w:t xml:space="preserve"> Gianotto</w:t>
            </w:r>
          </w:p>
        </w:tc>
        <w:tc>
          <w:tcPr>
            <w:tcW w:w="540" w:type="dxa"/>
          </w:tcPr>
          <w:p w:rsidR="008A2B41" w:rsidRPr="008A2B41" w:rsidRDefault="008A2B41" w:rsidP="00E13103">
            <w:pPr>
              <w:jc w:val="center"/>
              <w:rPr>
                <w:b/>
              </w:rPr>
            </w:pPr>
            <w:r w:rsidRPr="008A2B41">
              <w:rPr>
                <w:b/>
              </w:rPr>
              <w:t>47</w:t>
            </w:r>
          </w:p>
        </w:tc>
        <w:tc>
          <w:tcPr>
            <w:tcW w:w="3600" w:type="dxa"/>
            <w:gridSpan w:val="3"/>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rsidP="00E13103">
            <w:pPr>
              <w:rPr>
                <w:sz w:val="20"/>
                <w:szCs w:val="20"/>
              </w:rPr>
            </w:pPr>
            <w:r>
              <w:rPr>
                <w:sz w:val="20"/>
                <w:szCs w:val="20"/>
              </w:rPr>
              <w:t>7/29/16</w:t>
            </w:r>
          </w:p>
        </w:tc>
        <w:tc>
          <w:tcPr>
            <w:tcW w:w="2160" w:type="dxa"/>
          </w:tcPr>
          <w:p w:rsidR="008A2B41" w:rsidRDefault="008A2B41" w:rsidP="00D642A9">
            <w:pPr>
              <w:pStyle w:val="TableParagraph"/>
              <w:spacing w:line="267" w:lineRule="exact"/>
              <w:ind w:left="27"/>
              <w:rPr>
                <w:rFonts w:ascii="Calibri" w:eastAsia="Calibri" w:hAnsi="Calibri" w:cs="Calibri"/>
              </w:rPr>
            </w:pPr>
            <w:r>
              <w:rPr>
                <w:rFonts w:ascii="Calibri"/>
              </w:rPr>
              <w:t>Karen</w:t>
            </w:r>
            <w:r>
              <w:rPr>
                <w:rFonts w:ascii="Calibri"/>
                <w:spacing w:val="-1"/>
              </w:rPr>
              <w:t xml:space="preserve"> </w:t>
            </w:r>
            <w:r>
              <w:rPr>
                <w:rFonts w:ascii="Calibri"/>
              </w:rPr>
              <w:t>Heroux</w:t>
            </w:r>
          </w:p>
        </w:tc>
      </w:tr>
      <w:tr w:rsidR="008A2B41" w:rsidTr="005A09FC">
        <w:tc>
          <w:tcPr>
            <w:tcW w:w="450" w:type="dxa"/>
          </w:tcPr>
          <w:p w:rsidR="008A2B41" w:rsidRPr="008A2B41" w:rsidRDefault="008A2B41" w:rsidP="00E13103">
            <w:pPr>
              <w:jc w:val="center"/>
              <w:rPr>
                <w:b/>
              </w:rPr>
            </w:pPr>
            <w:r w:rsidRPr="008A2B41">
              <w:rPr>
                <w:b/>
              </w:rPr>
              <w:t>23</w:t>
            </w:r>
          </w:p>
        </w:tc>
        <w:tc>
          <w:tcPr>
            <w:tcW w:w="3420" w:type="dxa"/>
          </w:tcPr>
          <w:p w:rsidR="008A2B41" w:rsidRPr="008A2B41" w:rsidRDefault="008A2B41" w:rsidP="00D642A9">
            <w:pPr>
              <w:pStyle w:val="TableParagraph"/>
              <w:spacing w:line="267" w:lineRule="exact"/>
              <w:ind w:left="28"/>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rPr>
              <w:t>Kessler</w:t>
            </w:r>
            <w:r>
              <w:rPr>
                <w:rFonts w:ascii="Calibri"/>
                <w:spacing w:val="-1"/>
              </w:rPr>
              <w:t xml:space="preserve"> </w:t>
            </w:r>
            <w:r>
              <w:rPr>
                <w:rFonts w:ascii="Calibri"/>
              </w:rPr>
              <w:t>Johnson</w:t>
            </w:r>
          </w:p>
        </w:tc>
        <w:tc>
          <w:tcPr>
            <w:tcW w:w="540" w:type="dxa"/>
          </w:tcPr>
          <w:p w:rsidR="008A2B41" w:rsidRPr="008A2B41" w:rsidRDefault="008A2B41" w:rsidP="00E13103">
            <w:pPr>
              <w:jc w:val="center"/>
              <w:rPr>
                <w:b/>
              </w:rPr>
            </w:pPr>
            <w:r w:rsidRPr="008A2B41">
              <w:rPr>
                <w:b/>
              </w:rPr>
              <w:t>48</w:t>
            </w:r>
          </w:p>
        </w:tc>
        <w:tc>
          <w:tcPr>
            <w:tcW w:w="3600" w:type="dxa"/>
            <w:gridSpan w:val="3"/>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7"/>
              <w:rPr>
                <w:rFonts w:ascii="Calibri" w:eastAsia="Calibri" w:hAnsi="Calibri" w:cs="Calibri"/>
              </w:rPr>
            </w:pPr>
            <w:r>
              <w:rPr>
                <w:rFonts w:ascii="Calibri"/>
              </w:rPr>
              <w:t>Roseann James</w:t>
            </w:r>
          </w:p>
        </w:tc>
      </w:tr>
      <w:tr w:rsidR="008A2B41" w:rsidTr="005A09FC">
        <w:tc>
          <w:tcPr>
            <w:tcW w:w="450" w:type="dxa"/>
          </w:tcPr>
          <w:p w:rsidR="008A2B41" w:rsidRPr="008A2B41" w:rsidRDefault="008A2B41" w:rsidP="00E13103">
            <w:pPr>
              <w:jc w:val="center"/>
              <w:rPr>
                <w:b/>
              </w:rPr>
            </w:pPr>
            <w:r w:rsidRPr="008A2B41">
              <w:rPr>
                <w:b/>
              </w:rPr>
              <w:t>24</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rPr>
              <w:t>Barb Bailey</w:t>
            </w:r>
          </w:p>
        </w:tc>
        <w:tc>
          <w:tcPr>
            <w:tcW w:w="540" w:type="dxa"/>
          </w:tcPr>
          <w:p w:rsidR="008A2B41" w:rsidRPr="008A2B41" w:rsidRDefault="008A2B41" w:rsidP="00E13103">
            <w:pPr>
              <w:jc w:val="center"/>
              <w:rPr>
                <w:b/>
              </w:rPr>
            </w:pPr>
            <w:r w:rsidRPr="008A2B41">
              <w:rPr>
                <w:b/>
              </w:rPr>
              <w:t>49</w:t>
            </w:r>
          </w:p>
        </w:tc>
        <w:tc>
          <w:tcPr>
            <w:tcW w:w="3600" w:type="dxa"/>
            <w:gridSpan w:val="3"/>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Goldberg/Swedelson</w:t>
            </w:r>
          </w:p>
        </w:tc>
        <w:tc>
          <w:tcPr>
            <w:tcW w:w="990" w:type="dxa"/>
          </w:tcPr>
          <w:p w:rsidR="008A2B41" w:rsidRPr="00020CA2" w:rsidRDefault="008A2B41" w:rsidP="00E13103">
            <w:pPr>
              <w:rPr>
                <w:sz w:val="20"/>
                <w:szCs w:val="20"/>
              </w:rPr>
            </w:pPr>
            <w:r>
              <w:rPr>
                <w:sz w:val="20"/>
                <w:szCs w:val="20"/>
              </w:rPr>
              <w:t>8/1/16</w:t>
            </w:r>
          </w:p>
        </w:tc>
        <w:tc>
          <w:tcPr>
            <w:tcW w:w="2160" w:type="dxa"/>
          </w:tcPr>
          <w:p w:rsidR="008A2B41" w:rsidRDefault="008A2B41" w:rsidP="00D642A9">
            <w:pPr>
              <w:pStyle w:val="TableParagraph"/>
              <w:spacing w:line="267" w:lineRule="exact"/>
              <w:ind w:left="28"/>
              <w:rPr>
                <w:rFonts w:ascii="Calibri" w:eastAsia="Calibri" w:hAnsi="Calibri" w:cs="Calibri"/>
              </w:rPr>
            </w:pPr>
            <w:r>
              <w:rPr>
                <w:rFonts w:ascii="Calibri"/>
              </w:rPr>
              <w:t>Allan</w:t>
            </w:r>
            <w:r>
              <w:rPr>
                <w:rFonts w:ascii="Calibri"/>
                <w:spacing w:val="-1"/>
              </w:rPr>
              <w:t xml:space="preserve"> E.</w:t>
            </w:r>
            <w:r>
              <w:rPr>
                <w:rFonts w:ascii="Calibri"/>
              </w:rPr>
              <w:t xml:space="preserve"> </w:t>
            </w:r>
            <w:r>
              <w:rPr>
                <w:rFonts w:ascii="Calibri"/>
                <w:spacing w:val="-1"/>
              </w:rPr>
              <w:t>Swedelson</w:t>
            </w:r>
          </w:p>
        </w:tc>
      </w:tr>
      <w:tr w:rsidR="008A2B41" w:rsidTr="008A2B41">
        <w:tc>
          <w:tcPr>
            <w:tcW w:w="450" w:type="dxa"/>
          </w:tcPr>
          <w:p w:rsidR="008A2B41" w:rsidRPr="008A2B41" w:rsidRDefault="008A2B41" w:rsidP="00E13103">
            <w:pPr>
              <w:jc w:val="center"/>
              <w:rPr>
                <w:b/>
              </w:rPr>
            </w:pPr>
            <w:r w:rsidRPr="008A2B41">
              <w:rPr>
                <w:b/>
              </w:rPr>
              <w:t>25</w:t>
            </w:r>
          </w:p>
        </w:tc>
        <w:tc>
          <w:tcPr>
            <w:tcW w:w="3420" w:type="dxa"/>
          </w:tcPr>
          <w:p w:rsidR="008A2B41" w:rsidRPr="008A2B41" w:rsidRDefault="008A2B41" w:rsidP="00D642A9">
            <w:pPr>
              <w:pStyle w:val="TableParagraph"/>
              <w:spacing w:line="267" w:lineRule="exact"/>
              <w:ind w:left="27"/>
              <w:rPr>
                <w:rFonts w:ascii="Calibri" w:eastAsia="Calibri" w:hAnsi="Calibri" w:cs="Calibri"/>
                <w:color w:val="1F497D" w:themeColor="text2"/>
              </w:rPr>
            </w:pPr>
            <w:r w:rsidRPr="008A2B41">
              <w:rPr>
                <w:rFonts w:ascii="Calibri"/>
                <w:color w:val="1F497D" w:themeColor="text2"/>
              </w:rPr>
              <w:t xml:space="preserve">Retirement </w:t>
            </w:r>
            <w:r w:rsidRPr="008A2B41">
              <w:rPr>
                <w:rFonts w:ascii="Calibri"/>
                <w:color w:val="1F497D" w:themeColor="text2"/>
                <w:spacing w:val="-1"/>
              </w:rPr>
              <w:t>Strategies</w:t>
            </w:r>
            <w:r w:rsidRPr="008A2B41">
              <w:rPr>
                <w:rFonts w:ascii="Calibri"/>
                <w:color w:val="1F497D" w:themeColor="text2"/>
                <w:spacing w:val="1"/>
              </w:rPr>
              <w:t xml:space="preserve"> </w:t>
            </w:r>
            <w:r w:rsidRPr="008A2B41">
              <w:rPr>
                <w:rFonts w:ascii="Calibri"/>
                <w:color w:val="1F497D" w:themeColor="text2"/>
              </w:rPr>
              <w:t>Incorporated</w:t>
            </w:r>
          </w:p>
        </w:tc>
        <w:tc>
          <w:tcPr>
            <w:tcW w:w="990" w:type="dxa"/>
          </w:tcPr>
          <w:p w:rsidR="008A2B41" w:rsidRPr="00020CA2" w:rsidRDefault="008A2B41">
            <w:pPr>
              <w:rPr>
                <w:sz w:val="20"/>
                <w:szCs w:val="20"/>
              </w:rPr>
            </w:pPr>
            <w:r w:rsidRPr="00020CA2">
              <w:rPr>
                <w:sz w:val="20"/>
                <w:szCs w:val="20"/>
              </w:rPr>
              <w:t>7/29/16</w:t>
            </w:r>
          </w:p>
        </w:tc>
        <w:tc>
          <w:tcPr>
            <w:tcW w:w="1980" w:type="dxa"/>
          </w:tcPr>
          <w:p w:rsidR="008A2B41" w:rsidRDefault="008A2B41" w:rsidP="00D642A9">
            <w:pPr>
              <w:pStyle w:val="TableParagraph"/>
              <w:spacing w:line="267" w:lineRule="exact"/>
              <w:ind w:left="27"/>
              <w:rPr>
                <w:rFonts w:ascii="Calibri" w:eastAsia="Calibri" w:hAnsi="Calibri" w:cs="Calibri"/>
              </w:rPr>
            </w:pPr>
            <w:r>
              <w:rPr>
                <w:rFonts w:ascii="Calibri"/>
                <w:spacing w:val="-1"/>
              </w:rPr>
              <w:t>Lindsey</w:t>
            </w:r>
            <w:r>
              <w:rPr>
                <w:rFonts w:ascii="Calibri"/>
              </w:rPr>
              <w:t xml:space="preserve"> </w:t>
            </w:r>
            <w:r>
              <w:rPr>
                <w:rFonts w:ascii="Calibri"/>
                <w:spacing w:val="-1"/>
              </w:rPr>
              <w:t>Schleenbaker</w:t>
            </w:r>
          </w:p>
        </w:tc>
        <w:tc>
          <w:tcPr>
            <w:tcW w:w="540" w:type="dxa"/>
          </w:tcPr>
          <w:p w:rsidR="008A2B41" w:rsidRPr="008A2B41" w:rsidRDefault="008A2B41" w:rsidP="00E13103">
            <w:pPr>
              <w:jc w:val="center"/>
              <w:rPr>
                <w:b/>
              </w:rPr>
            </w:pPr>
            <w:r w:rsidRPr="008A2B41">
              <w:rPr>
                <w:b/>
              </w:rPr>
              <w:t>50</w:t>
            </w:r>
          </w:p>
        </w:tc>
        <w:tc>
          <w:tcPr>
            <w:tcW w:w="2160" w:type="dxa"/>
          </w:tcPr>
          <w:p w:rsidR="008A2B41" w:rsidRPr="008A2B41" w:rsidRDefault="008A2B41" w:rsidP="00D642A9">
            <w:pPr>
              <w:rPr>
                <w:color w:val="1F497D" w:themeColor="text2"/>
              </w:rPr>
            </w:pPr>
            <w:r w:rsidRPr="008A2B41">
              <w:rPr>
                <w:rFonts w:ascii="Calibri"/>
                <w:color w:val="1F497D" w:themeColor="text2"/>
              </w:rPr>
              <w:t>American</w:t>
            </w:r>
            <w:r w:rsidRPr="008A2B41">
              <w:rPr>
                <w:rFonts w:ascii="Calibri"/>
                <w:color w:val="1F497D" w:themeColor="text2"/>
                <w:spacing w:val="-1"/>
              </w:rPr>
              <w:t xml:space="preserve"> </w:t>
            </w:r>
            <w:r w:rsidRPr="008A2B41">
              <w:rPr>
                <w:rFonts w:ascii="Calibri"/>
                <w:color w:val="1F497D" w:themeColor="text2"/>
              </w:rPr>
              <w:t>Retirement Association</w:t>
            </w:r>
          </w:p>
        </w:tc>
        <w:tc>
          <w:tcPr>
            <w:tcW w:w="810" w:type="dxa"/>
          </w:tcPr>
          <w:p w:rsidR="008A2B41" w:rsidRPr="008A2B41" w:rsidRDefault="008A2B41" w:rsidP="00D642A9">
            <w:pPr>
              <w:rPr>
                <w:sz w:val="20"/>
                <w:szCs w:val="20"/>
              </w:rPr>
            </w:pPr>
            <w:r w:rsidRPr="008A2B41">
              <w:rPr>
                <w:sz w:val="20"/>
                <w:szCs w:val="20"/>
              </w:rPr>
              <w:t>8/1/16</w:t>
            </w:r>
          </w:p>
        </w:tc>
        <w:tc>
          <w:tcPr>
            <w:tcW w:w="3780" w:type="dxa"/>
            <w:gridSpan w:val="3"/>
          </w:tcPr>
          <w:p w:rsidR="008A2B41" w:rsidRPr="008A2B41" w:rsidRDefault="008A2B41" w:rsidP="00D642A9">
            <w:pPr>
              <w:pStyle w:val="TableParagraph"/>
              <w:spacing w:line="259" w:lineRule="auto"/>
              <w:ind w:left="27" w:right="406" w:hanging="1"/>
              <w:rPr>
                <w:rFonts w:ascii="Calibri" w:eastAsia="Calibri" w:hAnsi="Calibri" w:cs="Calibri"/>
              </w:rPr>
            </w:pPr>
            <w:r w:rsidRPr="008A2B41">
              <w:rPr>
                <w:rFonts w:ascii="Calibri"/>
              </w:rPr>
              <w:t xml:space="preserve">Brian Graff, Judy Miller, </w:t>
            </w:r>
            <w:r w:rsidRPr="008A2B41">
              <w:rPr>
                <w:rFonts w:ascii="Calibri"/>
                <w:spacing w:val="-1"/>
              </w:rPr>
              <w:t>Craig</w:t>
            </w:r>
            <w:r w:rsidRPr="008A2B41">
              <w:rPr>
                <w:rFonts w:ascii="Calibri"/>
              </w:rPr>
              <w:t xml:space="preserve"> P. Hoffman,</w:t>
            </w:r>
            <w:r w:rsidRPr="008A2B41">
              <w:rPr>
                <w:rFonts w:ascii="Calibri"/>
                <w:spacing w:val="21"/>
              </w:rPr>
              <w:t xml:space="preserve"> </w:t>
            </w:r>
            <w:r w:rsidRPr="008A2B41">
              <w:rPr>
                <w:rFonts w:ascii="Calibri"/>
                <w:spacing w:val="-1"/>
              </w:rPr>
              <w:t>Elizabeth</w:t>
            </w:r>
            <w:r w:rsidRPr="008A2B41">
              <w:rPr>
                <w:rFonts w:ascii="Calibri"/>
              </w:rPr>
              <w:t xml:space="preserve"> </w:t>
            </w:r>
            <w:r w:rsidRPr="008A2B41">
              <w:rPr>
                <w:rFonts w:ascii="Calibri"/>
                <w:spacing w:val="-1"/>
              </w:rPr>
              <w:t>T.</w:t>
            </w:r>
            <w:r w:rsidRPr="008A2B41">
              <w:rPr>
                <w:rFonts w:ascii="Calibri"/>
              </w:rPr>
              <w:t xml:space="preserve"> </w:t>
            </w:r>
            <w:r w:rsidRPr="008A2B41">
              <w:rPr>
                <w:rFonts w:ascii="Calibri"/>
                <w:spacing w:val="-1"/>
              </w:rPr>
              <w:t>Dold,</w:t>
            </w:r>
            <w:r w:rsidRPr="008A2B41">
              <w:rPr>
                <w:rFonts w:ascii="Calibri"/>
              </w:rPr>
              <w:t xml:space="preserve"> Robert Kaplan,</w:t>
            </w:r>
            <w:r w:rsidRPr="008A2B41">
              <w:rPr>
                <w:rFonts w:ascii="Calibri"/>
                <w:spacing w:val="-1"/>
              </w:rPr>
              <w:t xml:space="preserve"> </w:t>
            </w:r>
            <w:r w:rsidRPr="008A2B41">
              <w:rPr>
                <w:rFonts w:ascii="Calibri"/>
              </w:rPr>
              <w:t>John</w:t>
            </w:r>
            <w:r w:rsidRPr="008A2B41">
              <w:rPr>
                <w:rFonts w:ascii="Calibri"/>
                <w:spacing w:val="24"/>
              </w:rPr>
              <w:t xml:space="preserve"> </w:t>
            </w:r>
            <w:r w:rsidRPr="008A2B41">
              <w:rPr>
                <w:rFonts w:ascii="Calibri"/>
              </w:rPr>
              <w:t>Markley</w:t>
            </w:r>
          </w:p>
        </w:tc>
      </w:tr>
    </w:tbl>
    <w:p w:rsidR="00E13103" w:rsidRDefault="00AA4E1C" w:rsidP="00E13103">
      <w:r>
        <w:lastRenderedPageBreak/>
        <w:t>Comments and responses:</w:t>
      </w:r>
    </w:p>
    <w:tbl>
      <w:tblPr>
        <w:tblStyle w:val="TableGrid"/>
        <w:tblW w:w="14130" w:type="dxa"/>
        <w:tblInd w:w="-612" w:type="dxa"/>
        <w:tblLook w:val="04A0" w:firstRow="1" w:lastRow="0" w:firstColumn="1" w:lastColumn="0" w:noHBand="0" w:noVBand="1"/>
      </w:tblPr>
      <w:tblGrid>
        <w:gridCol w:w="563"/>
        <w:gridCol w:w="2282"/>
        <w:gridCol w:w="1401"/>
        <w:gridCol w:w="4687"/>
        <w:gridCol w:w="5197"/>
      </w:tblGrid>
      <w:tr w:rsidR="002179EB" w:rsidTr="00562ADB">
        <w:tc>
          <w:tcPr>
            <w:tcW w:w="563" w:type="dxa"/>
          </w:tcPr>
          <w:p w:rsidR="00163DC2" w:rsidRDefault="00163DC2" w:rsidP="00E13103"/>
        </w:tc>
        <w:tc>
          <w:tcPr>
            <w:tcW w:w="2282" w:type="dxa"/>
          </w:tcPr>
          <w:p w:rsidR="00163DC2" w:rsidRPr="00163DC2" w:rsidRDefault="00163DC2" w:rsidP="00163DC2">
            <w:pPr>
              <w:jc w:val="center"/>
              <w:rPr>
                <w:b/>
                <w:sz w:val="28"/>
                <w:szCs w:val="28"/>
              </w:rPr>
            </w:pPr>
            <w:r w:rsidRPr="00163DC2">
              <w:rPr>
                <w:b/>
                <w:sz w:val="28"/>
                <w:szCs w:val="28"/>
              </w:rPr>
              <w:t>Comment From</w:t>
            </w:r>
          </w:p>
        </w:tc>
        <w:tc>
          <w:tcPr>
            <w:tcW w:w="1401" w:type="dxa"/>
          </w:tcPr>
          <w:p w:rsidR="00163DC2" w:rsidRPr="00163DC2" w:rsidRDefault="00163DC2" w:rsidP="00163DC2">
            <w:pPr>
              <w:jc w:val="center"/>
              <w:rPr>
                <w:b/>
                <w:sz w:val="28"/>
                <w:szCs w:val="28"/>
              </w:rPr>
            </w:pPr>
            <w:r w:rsidRPr="00163DC2">
              <w:rPr>
                <w:b/>
                <w:sz w:val="28"/>
                <w:szCs w:val="28"/>
              </w:rPr>
              <w:t>Received</w:t>
            </w:r>
          </w:p>
        </w:tc>
        <w:tc>
          <w:tcPr>
            <w:tcW w:w="4687" w:type="dxa"/>
          </w:tcPr>
          <w:p w:rsidR="00163DC2" w:rsidRPr="00163DC2" w:rsidRDefault="00163DC2" w:rsidP="00163DC2">
            <w:pPr>
              <w:jc w:val="center"/>
              <w:rPr>
                <w:b/>
                <w:sz w:val="28"/>
                <w:szCs w:val="28"/>
              </w:rPr>
            </w:pPr>
            <w:r w:rsidRPr="00163DC2">
              <w:rPr>
                <w:b/>
                <w:sz w:val="28"/>
                <w:szCs w:val="28"/>
              </w:rPr>
              <w:t>Comment / Concern</w:t>
            </w:r>
          </w:p>
        </w:tc>
        <w:tc>
          <w:tcPr>
            <w:tcW w:w="5197" w:type="dxa"/>
          </w:tcPr>
          <w:p w:rsidR="00163DC2" w:rsidRPr="00163DC2" w:rsidRDefault="00163DC2" w:rsidP="00163DC2">
            <w:pPr>
              <w:jc w:val="center"/>
              <w:rPr>
                <w:b/>
                <w:sz w:val="28"/>
                <w:szCs w:val="28"/>
              </w:rPr>
            </w:pPr>
            <w:r w:rsidRPr="00163DC2">
              <w:rPr>
                <w:b/>
                <w:sz w:val="28"/>
                <w:szCs w:val="28"/>
              </w:rPr>
              <w:t>IRS Response</w:t>
            </w:r>
          </w:p>
        </w:tc>
      </w:tr>
      <w:tr w:rsidR="002179EB" w:rsidRPr="00477680" w:rsidTr="00562ADB">
        <w:tc>
          <w:tcPr>
            <w:tcW w:w="563" w:type="dxa"/>
          </w:tcPr>
          <w:p w:rsidR="00163DC2" w:rsidRPr="00477680" w:rsidRDefault="00C54502" w:rsidP="00C54502">
            <w:pPr>
              <w:jc w:val="center"/>
              <w:rPr>
                <w:rFonts w:ascii="Calibri" w:hAnsi="Calibri"/>
                <w:b/>
              </w:rPr>
            </w:pPr>
            <w:r w:rsidRPr="00477680">
              <w:rPr>
                <w:rFonts w:ascii="Calibri" w:hAnsi="Calibri"/>
                <w:b/>
              </w:rPr>
              <w:t>1</w:t>
            </w:r>
          </w:p>
        </w:tc>
        <w:tc>
          <w:tcPr>
            <w:tcW w:w="2282" w:type="dxa"/>
          </w:tcPr>
          <w:p w:rsidR="00163DC2" w:rsidRPr="00477680" w:rsidRDefault="00163DC2" w:rsidP="00E13103">
            <w:pPr>
              <w:rPr>
                <w:rFonts w:ascii="Calibri" w:hAnsi="Calibri"/>
              </w:rPr>
            </w:pPr>
            <w:r w:rsidRPr="00477680">
              <w:rPr>
                <w:rFonts w:ascii="Calibri" w:hAnsi="Calibri"/>
              </w:rPr>
              <w:t>American Retirement Association (ARA)</w:t>
            </w:r>
          </w:p>
        </w:tc>
        <w:tc>
          <w:tcPr>
            <w:tcW w:w="1401" w:type="dxa"/>
          </w:tcPr>
          <w:p w:rsidR="00163DC2" w:rsidRPr="00477680" w:rsidRDefault="00163DC2" w:rsidP="00E13103">
            <w:pPr>
              <w:rPr>
                <w:rFonts w:ascii="Calibri" w:hAnsi="Calibri"/>
              </w:rPr>
            </w:pPr>
            <w:r w:rsidRPr="00477680">
              <w:rPr>
                <w:rFonts w:ascii="Calibri" w:hAnsi="Calibri"/>
              </w:rPr>
              <w:t>5/31/2016</w:t>
            </w:r>
          </w:p>
        </w:tc>
        <w:tc>
          <w:tcPr>
            <w:tcW w:w="4687" w:type="dxa"/>
          </w:tcPr>
          <w:p w:rsidR="00163DC2" w:rsidRPr="00477680" w:rsidRDefault="00163DC2" w:rsidP="00163DC2">
            <w:pPr>
              <w:rPr>
                <w:rFonts w:ascii="Calibri" w:hAnsi="Calibri"/>
              </w:rPr>
            </w:pPr>
            <w:r w:rsidRPr="00477680">
              <w:rPr>
                <w:rFonts w:ascii="Calibri" w:hAnsi="Calibri"/>
              </w:rPr>
              <w:t>1.</w:t>
            </w:r>
            <w:r w:rsidRPr="00477680">
              <w:rPr>
                <w:rFonts w:ascii="Calibri" w:hAnsi="Calibri"/>
              </w:rPr>
              <w:tab/>
              <w:t xml:space="preserve">The effective date for mandatory collection of information solicited by the new compliance questions should be delayed to coincide with the proposed Form 5500 revisions expected from the Department of Labor which are currently being reviewed by OMB before being published and public comment solicited.  </w:t>
            </w:r>
          </w:p>
          <w:p w:rsidR="00163DC2" w:rsidRPr="00477680" w:rsidRDefault="00163DC2" w:rsidP="00163DC2">
            <w:pPr>
              <w:rPr>
                <w:rFonts w:ascii="Calibri" w:hAnsi="Calibri"/>
              </w:rPr>
            </w:pPr>
          </w:p>
          <w:p w:rsidR="00163DC2" w:rsidRPr="00477680" w:rsidRDefault="00163DC2" w:rsidP="00163DC2">
            <w:pPr>
              <w:rPr>
                <w:rFonts w:ascii="Calibri" w:hAnsi="Calibri"/>
              </w:rPr>
            </w:pPr>
            <w:r w:rsidRPr="00477680">
              <w:rPr>
                <w:rFonts w:ascii="Calibri" w:hAnsi="Calibri"/>
              </w:rPr>
              <w:t>2.</w:t>
            </w:r>
            <w:r w:rsidRPr="00477680">
              <w:rPr>
                <w:rFonts w:ascii="Calibri" w:hAnsi="Calibri"/>
              </w:rPr>
              <w:tab/>
              <w:t>The request for the EIN of the plan’s trust at 1(b)[1] should remain an optional question at least for the next 2 plan years so as to provide time for plan sponsors to determine whether a trust EIN has been deactivated by the IRS or apply for an EIN.</w:t>
            </w:r>
          </w:p>
          <w:p w:rsidR="00163DC2" w:rsidRPr="00477680" w:rsidRDefault="00163DC2" w:rsidP="00163DC2">
            <w:pPr>
              <w:rPr>
                <w:rFonts w:ascii="Calibri" w:hAnsi="Calibri"/>
              </w:rPr>
            </w:pPr>
          </w:p>
          <w:p w:rsidR="00163DC2" w:rsidRPr="00477680" w:rsidRDefault="00163DC2" w:rsidP="00163DC2">
            <w:pPr>
              <w:rPr>
                <w:rFonts w:ascii="Calibri" w:hAnsi="Calibri"/>
              </w:rPr>
            </w:pPr>
            <w:r w:rsidRPr="00477680">
              <w:rPr>
                <w:rFonts w:ascii="Calibri" w:hAnsi="Calibri"/>
              </w:rPr>
              <w:t>3.</w:t>
            </w:r>
            <w:r w:rsidRPr="00477680">
              <w:rPr>
                <w:rFonts w:ascii="Calibri" w:hAnsi="Calibri"/>
              </w:rPr>
              <w:tab/>
              <w:t>In the request for comments, the IRS estimated that responding to the new questions should take a respondent approximately 23 minutes. Without adequate time to put system structure and processes in place to gather and maintain this information, ARA disagrees with this estimate. In its supporting documentation to OMB in 2015, IRS had estimated the time it would take a respondent to complete the paper Form 5500-SUP at 14.28 hours. While there has been substantial revision to the questions, they are not significant enough to justify the differences in estimate.</w:t>
            </w:r>
          </w:p>
          <w:p w:rsidR="00163DC2" w:rsidRPr="00477680" w:rsidRDefault="00163DC2" w:rsidP="00163DC2">
            <w:pPr>
              <w:rPr>
                <w:rFonts w:ascii="Calibri" w:hAnsi="Calibri"/>
              </w:rPr>
            </w:pPr>
          </w:p>
          <w:p w:rsidR="00163DC2" w:rsidRPr="00477680" w:rsidRDefault="00163DC2" w:rsidP="00163DC2">
            <w:pPr>
              <w:rPr>
                <w:rFonts w:ascii="Calibri" w:hAnsi="Calibri"/>
              </w:rPr>
            </w:pPr>
            <w:r w:rsidRPr="00477680">
              <w:rPr>
                <w:rFonts w:ascii="Calibri" w:hAnsi="Calibri"/>
              </w:rPr>
              <w:t>4.</w:t>
            </w:r>
            <w:r w:rsidRPr="00477680">
              <w:rPr>
                <w:rFonts w:ascii="Calibri" w:hAnsi="Calibri"/>
              </w:rPr>
              <w:tab/>
              <w:t>ARA would prefer to enter the firm’s name instead of the individual’s name in response to the 5500 preparer question</w:t>
            </w:r>
            <w:r w:rsidR="00C54502" w:rsidRPr="00477680">
              <w:rPr>
                <w:rFonts w:ascii="Calibri" w:hAnsi="Calibri"/>
              </w:rPr>
              <w:t>.</w:t>
            </w:r>
          </w:p>
        </w:tc>
        <w:tc>
          <w:tcPr>
            <w:tcW w:w="5197" w:type="dxa"/>
          </w:tcPr>
          <w:p w:rsidR="00C54502" w:rsidRPr="00477680" w:rsidRDefault="00C54502" w:rsidP="00C54502">
            <w:pPr>
              <w:pStyle w:val="ListParagraph"/>
              <w:numPr>
                <w:ilvl w:val="0"/>
                <w:numId w:val="1"/>
              </w:numPr>
              <w:tabs>
                <w:tab w:val="left" w:pos="355"/>
              </w:tabs>
              <w:spacing w:line="239" w:lineRule="auto"/>
              <w:ind w:right="286"/>
              <w:rPr>
                <w:rFonts w:ascii="Calibri" w:eastAsia="Calibri" w:hAnsi="Calibri" w:cs="Calibri"/>
              </w:rPr>
            </w:pPr>
            <w:r w:rsidRPr="00477680">
              <w:rPr>
                <w:rFonts w:ascii="Calibri" w:eastAsia="Calibri" w:hAnsi="Calibri" w:cs="Calibri"/>
                <w:spacing w:val="-1"/>
              </w:rPr>
              <w:t>These</w:t>
            </w:r>
            <w:r w:rsidRPr="00477680">
              <w:rPr>
                <w:rFonts w:ascii="Calibri" w:eastAsia="Calibri" w:hAnsi="Calibri" w:cs="Calibri"/>
                <w:spacing w:val="-2"/>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questions</w:t>
            </w:r>
            <w:r w:rsidRPr="00477680">
              <w:rPr>
                <w:rFonts w:ascii="Calibri" w:eastAsia="Calibri" w:hAnsi="Calibri" w:cs="Calibri"/>
              </w:rPr>
              <w:t xml:space="preserve"> </w:t>
            </w:r>
            <w:r w:rsidRPr="00477680">
              <w:rPr>
                <w:rFonts w:ascii="Calibri" w:eastAsia="Calibri" w:hAnsi="Calibri" w:cs="Calibri"/>
                <w:spacing w:val="-1"/>
              </w:rPr>
              <w:t>are</w:t>
            </w:r>
            <w:r w:rsidRPr="00477680">
              <w:rPr>
                <w:rFonts w:ascii="Calibri" w:eastAsia="Calibri" w:hAnsi="Calibri" w:cs="Calibri"/>
                <w:spacing w:val="1"/>
              </w:rPr>
              <w:t xml:space="preserve"> </w:t>
            </w:r>
            <w:r w:rsidRPr="00477680">
              <w:rPr>
                <w:rFonts w:ascii="Calibri" w:eastAsia="Calibri" w:hAnsi="Calibri" w:cs="Calibri"/>
                <w:spacing w:val="-1"/>
              </w:rPr>
              <w:t>critical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spacing w:val="1"/>
              </w:rPr>
              <w:t xml:space="preserve"> </w:t>
            </w:r>
            <w:r w:rsidRPr="00477680">
              <w:rPr>
                <w:rFonts w:ascii="Calibri" w:eastAsia="Calibri" w:hAnsi="Calibri" w:cs="Calibri"/>
                <w:spacing w:val="-1"/>
              </w:rPr>
              <w:t>IRS</w:t>
            </w:r>
            <w:r w:rsidRPr="00477680">
              <w:rPr>
                <w:rFonts w:ascii="Calibri" w:eastAsia="Calibri" w:hAnsi="Calibri" w:cs="Calibri"/>
                <w:spacing w:val="-3"/>
              </w:rPr>
              <w:t xml:space="preserve"> </w:t>
            </w:r>
            <w:r w:rsidRPr="00477680">
              <w:rPr>
                <w:rFonts w:ascii="Calibri" w:eastAsia="Calibri" w:hAnsi="Calibri" w:cs="Calibri"/>
                <w:spacing w:val="-1"/>
              </w:rPr>
              <w:t>enforcement</w:t>
            </w:r>
            <w:r w:rsidRPr="00477680">
              <w:rPr>
                <w:rFonts w:ascii="Calibri" w:eastAsia="Calibri" w:hAnsi="Calibri" w:cs="Calibri"/>
                <w:spacing w:val="-2"/>
              </w:rPr>
              <w:t xml:space="preserve"> </w:t>
            </w:r>
            <w:r w:rsidRPr="00477680">
              <w:rPr>
                <w:rFonts w:ascii="Calibri" w:eastAsia="Calibri" w:hAnsi="Calibri" w:cs="Calibri"/>
              </w:rPr>
              <w:t>of</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2"/>
              </w:rPr>
              <w:t>law</w:t>
            </w:r>
            <w:r w:rsidRPr="00477680">
              <w:rPr>
                <w:rFonts w:ascii="Calibri" w:eastAsia="Calibri" w:hAnsi="Calibri" w:cs="Calibri"/>
                <w:spacing w:val="1"/>
              </w:rPr>
              <w:t xml:space="preserve"> </w:t>
            </w:r>
            <w:r w:rsidRPr="00477680">
              <w:rPr>
                <w:rFonts w:ascii="Calibri" w:eastAsia="Calibri" w:hAnsi="Calibri" w:cs="Calibri"/>
                <w:spacing w:val="-2"/>
              </w:rPr>
              <w:t>relating</w:t>
            </w:r>
            <w:r w:rsidRPr="00477680">
              <w:rPr>
                <w:rFonts w:ascii="Calibri" w:eastAsia="Calibri" w:hAnsi="Calibri" w:cs="Calibri"/>
                <w:spacing w:val="-1"/>
              </w:rPr>
              <w:t xml:space="preserve"> </w:t>
            </w:r>
            <w:r w:rsidRPr="00477680">
              <w:rPr>
                <w:rFonts w:ascii="Calibri" w:eastAsia="Calibri" w:hAnsi="Calibri" w:cs="Calibri"/>
              </w:rPr>
              <w:t>to</w:t>
            </w:r>
            <w:r w:rsidRPr="00477680">
              <w:rPr>
                <w:rFonts w:ascii="Calibri" w:eastAsia="Calibri" w:hAnsi="Calibri" w:cs="Calibri"/>
                <w:spacing w:val="63"/>
              </w:rPr>
              <w:t xml:space="preserve"> </w:t>
            </w:r>
            <w:r w:rsidRPr="00477680">
              <w:rPr>
                <w:rFonts w:ascii="Calibri" w:eastAsia="Calibri" w:hAnsi="Calibri" w:cs="Calibri"/>
                <w:spacing w:val="-1"/>
              </w:rPr>
              <w:t>employee</w:t>
            </w:r>
            <w:r w:rsidRPr="00477680">
              <w:rPr>
                <w:rFonts w:ascii="Calibri" w:eastAsia="Calibri" w:hAnsi="Calibri" w:cs="Calibri"/>
                <w:spacing w:val="1"/>
              </w:rPr>
              <w:t xml:space="preserve"> </w:t>
            </w:r>
            <w:r w:rsidRPr="00477680">
              <w:rPr>
                <w:rFonts w:ascii="Calibri" w:eastAsia="Calibri" w:hAnsi="Calibri" w:cs="Calibri"/>
                <w:spacing w:val="-1"/>
              </w:rPr>
              <w:t>benefit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3"/>
              </w:rPr>
              <w:t xml:space="preserve"> </w:t>
            </w:r>
            <w:r w:rsidRPr="00477680">
              <w:rPr>
                <w:rFonts w:ascii="Calibri" w:eastAsia="Calibri" w:hAnsi="Calibri" w:cs="Calibri"/>
                <w:spacing w:val="-1"/>
              </w:rPr>
              <w:t>Lack</w:t>
            </w:r>
            <w:r w:rsidRPr="00477680">
              <w:rPr>
                <w:rFonts w:ascii="Calibri" w:eastAsia="Calibri" w:hAnsi="Calibri" w:cs="Calibri"/>
              </w:rPr>
              <w:t xml:space="preserve"> </w:t>
            </w:r>
            <w:r w:rsidRPr="00477680">
              <w:rPr>
                <w:rFonts w:ascii="Calibri" w:eastAsia="Calibri" w:hAnsi="Calibri" w:cs="Calibri"/>
                <w:spacing w:val="-1"/>
              </w:rPr>
              <w:t>of</w:t>
            </w:r>
            <w:r w:rsidRPr="00477680">
              <w:rPr>
                <w:rFonts w:ascii="Calibri" w:eastAsia="Calibri" w:hAnsi="Calibri" w:cs="Calibri"/>
              </w:rPr>
              <w:t xml:space="preserve"> </w:t>
            </w:r>
            <w:r w:rsidRPr="00477680">
              <w:rPr>
                <w:rFonts w:ascii="Calibri" w:eastAsia="Calibri" w:hAnsi="Calibri" w:cs="Calibri"/>
                <w:spacing w:val="-1"/>
              </w:rPr>
              <w:t xml:space="preserve">information </w:t>
            </w:r>
            <w:r w:rsidRPr="00477680">
              <w:rPr>
                <w:rFonts w:ascii="Calibri" w:eastAsia="Calibri" w:hAnsi="Calibri" w:cs="Calibri"/>
                <w:spacing w:val="-2"/>
              </w:rPr>
              <w:t>negatively</w:t>
            </w:r>
            <w:r w:rsidRPr="00477680">
              <w:rPr>
                <w:rFonts w:ascii="Calibri" w:eastAsia="Calibri" w:hAnsi="Calibri" w:cs="Calibri"/>
                <w:spacing w:val="1"/>
              </w:rPr>
              <w:t xml:space="preserve"> </w:t>
            </w:r>
            <w:r w:rsidRPr="00477680">
              <w:rPr>
                <w:rFonts w:ascii="Calibri" w:eastAsia="Calibri" w:hAnsi="Calibri" w:cs="Calibri"/>
                <w:spacing w:val="-1"/>
              </w:rPr>
              <w:t>affects</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IRS’s</w:t>
            </w:r>
            <w:r w:rsidRPr="00477680">
              <w:rPr>
                <w:rFonts w:ascii="Calibri" w:eastAsia="Calibri" w:hAnsi="Calibri" w:cs="Calibri"/>
                <w:spacing w:val="-2"/>
              </w:rPr>
              <w:t xml:space="preserve"> </w:t>
            </w:r>
            <w:r w:rsidRPr="00477680">
              <w:rPr>
                <w:rFonts w:ascii="Calibri" w:eastAsia="Calibri" w:hAnsi="Calibri" w:cs="Calibri"/>
                <w:spacing w:val="-1"/>
              </w:rPr>
              <w:t>ability</w:t>
            </w:r>
            <w:r w:rsidRPr="00477680">
              <w:rPr>
                <w:rFonts w:ascii="Calibri" w:eastAsia="Calibri" w:hAnsi="Calibri" w:cs="Calibri"/>
                <w:spacing w:val="-2"/>
              </w:rPr>
              <w:t xml:space="preserve"> </w:t>
            </w:r>
            <w:r w:rsidRPr="00477680">
              <w:rPr>
                <w:rFonts w:ascii="Calibri" w:eastAsia="Calibri" w:hAnsi="Calibri" w:cs="Calibri"/>
              </w:rPr>
              <w:t>to</w:t>
            </w:r>
            <w:r w:rsidRPr="00477680">
              <w:rPr>
                <w:rFonts w:ascii="Calibri" w:eastAsia="Calibri" w:hAnsi="Calibri" w:cs="Calibri"/>
                <w:spacing w:val="-3"/>
              </w:rPr>
              <w:t xml:space="preserve"> </w:t>
            </w:r>
            <w:r w:rsidRPr="00477680">
              <w:rPr>
                <w:rFonts w:ascii="Calibri" w:eastAsia="Calibri" w:hAnsi="Calibri" w:cs="Calibri"/>
                <w:spacing w:val="-1"/>
              </w:rPr>
              <w:t>effectively</w:t>
            </w:r>
            <w:r w:rsidRPr="00477680">
              <w:rPr>
                <w:rFonts w:ascii="Calibri" w:eastAsia="Calibri" w:hAnsi="Calibri" w:cs="Calibri"/>
                <w:spacing w:val="67"/>
              </w:rPr>
              <w:t xml:space="preserve"> </w:t>
            </w:r>
            <w:r w:rsidRPr="00477680">
              <w:rPr>
                <w:rFonts w:ascii="Calibri" w:eastAsia="Calibri" w:hAnsi="Calibri" w:cs="Calibri"/>
                <w:spacing w:val="-1"/>
              </w:rPr>
              <w:t>focus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1"/>
              </w:rPr>
              <w:t xml:space="preserve"> specific</w:t>
            </w:r>
            <w:r w:rsidRPr="00477680">
              <w:rPr>
                <w:rFonts w:ascii="Calibri" w:eastAsia="Calibri" w:hAnsi="Calibri" w:cs="Calibri"/>
              </w:rPr>
              <w:t xml:space="preserve"> </w:t>
            </w:r>
            <w:r w:rsidRPr="00477680">
              <w:rPr>
                <w:rFonts w:ascii="Calibri" w:eastAsia="Calibri" w:hAnsi="Calibri" w:cs="Calibri"/>
                <w:spacing w:val="-1"/>
              </w:rPr>
              <w:t>factors</w:t>
            </w:r>
            <w:r w:rsidRPr="00477680">
              <w:rPr>
                <w:rFonts w:ascii="Calibri" w:eastAsia="Calibri" w:hAnsi="Calibri" w:cs="Calibri"/>
                <w:spacing w:val="-2"/>
              </w:rPr>
              <w:t xml:space="preserve"> </w:t>
            </w:r>
            <w:r w:rsidRPr="00477680">
              <w:rPr>
                <w:rFonts w:ascii="Calibri" w:eastAsia="Calibri" w:hAnsi="Calibri" w:cs="Calibri"/>
              </w:rPr>
              <w:t>of</w:t>
            </w:r>
            <w:r w:rsidRPr="00477680">
              <w:rPr>
                <w:rFonts w:ascii="Calibri" w:eastAsia="Calibri" w:hAnsi="Calibri" w:cs="Calibri"/>
                <w:spacing w:val="-5"/>
              </w:rPr>
              <w:t xml:space="preserve"> </w:t>
            </w:r>
            <w:r w:rsidRPr="00477680">
              <w:rPr>
                <w:rFonts w:ascii="Calibri" w:eastAsia="Calibri" w:hAnsi="Calibri" w:cs="Calibri"/>
                <w:spacing w:val="-1"/>
              </w:rPr>
              <w:t>noncompliance</w:t>
            </w:r>
            <w:r w:rsidRPr="00477680">
              <w:rPr>
                <w:rFonts w:ascii="Calibri" w:eastAsia="Calibri" w:hAnsi="Calibri" w:cs="Calibri"/>
                <w:spacing w:val="-2"/>
              </w:rPr>
              <w:t xml:space="preserve"> </w:t>
            </w:r>
            <w:r w:rsidRPr="00477680">
              <w:rPr>
                <w:rFonts w:ascii="Calibri" w:eastAsia="Calibri" w:hAnsi="Calibri" w:cs="Calibri"/>
                <w:spacing w:val="-1"/>
              </w:rPr>
              <w:t>when</w:t>
            </w:r>
            <w:r w:rsidRPr="00477680">
              <w:rPr>
                <w:rFonts w:ascii="Calibri" w:eastAsia="Calibri" w:hAnsi="Calibri" w:cs="Calibri"/>
                <w:spacing w:val="-3"/>
              </w:rPr>
              <w:t xml:space="preserve"> </w:t>
            </w:r>
            <w:r w:rsidRPr="00477680">
              <w:rPr>
                <w:rFonts w:ascii="Calibri" w:eastAsia="Calibri" w:hAnsi="Calibri" w:cs="Calibri"/>
                <w:spacing w:val="-1"/>
              </w:rPr>
              <w:t>selecting retirement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examination,</w:t>
            </w:r>
            <w:r w:rsidRPr="00477680">
              <w:rPr>
                <w:rFonts w:ascii="Calibri" w:eastAsia="Calibri" w:hAnsi="Calibri" w:cs="Calibri"/>
                <w:spacing w:val="53"/>
              </w:rPr>
              <w:t xml:space="preserve"> </w:t>
            </w:r>
            <w:r w:rsidRPr="00477680">
              <w:rPr>
                <w:rFonts w:ascii="Calibri" w:eastAsia="Calibri" w:hAnsi="Calibri" w:cs="Calibri"/>
                <w:spacing w:val="-1"/>
              </w:rPr>
              <w:t>which may</w:t>
            </w:r>
            <w:r w:rsidRPr="00477680">
              <w:rPr>
                <w:rFonts w:ascii="Calibri" w:eastAsia="Calibri" w:hAnsi="Calibri" w:cs="Calibri"/>
                <w:spacing w:val="1"/>
              </w:rPr>
              <w:t xml:space="preserve"> </w:t>
            </w:r>
            <w:r w:rsidRPr="00477680">
              <w:rPr>
                <w:rFonts w:ascii="Calibri" w:eastAsia="Calibri" w:hAnsi="Calibri" w:cs="Calibri"/>
                <w:spacing w:val="-1"/>
              </w:rPr>
              <w:t>result</w:t>
            </w:r>
            <w:r w:rsidRPr="00477680">
              <w:rPr>
                <w:rFonts w:ascii="Calibri" w:eastAsia="Calibri" w:hAnsi="Calibri" w:cs="Calibri"/>
                <w:spacing w:val="1"/>
              </w:rPr>
              <w:t xml:space="preserve"> </w:t>
            </w:r>
            <w:r w:rsidRPr="00477680">
              <w:rPr>
                <w:rFonts w:ascii="Calibri" w:eastAsia="Calibri" w:hAnsi="Calibri" w:cs="Calibri"/>
                <w:spacing w:val="-1"/>
              </w:rPr>
              <w:t>in</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w:t>
            </w:r>
            <w:r w:rsidRPr="00477680">
              <w:rPr>
                <w:rFonts w:ascii="Calibri" w:eastAsia="Calibri" w:hAnsi="Calibri" w:cs="Calibri"/>
                <w:spacing w:val="-3"/>
              </w:rPr>
              <w:t xml:space="preserve"> </w:t>
            </w:r>
            <w:r w:rsidRPr="00477680">
              <w:rPr>
                <w:rFonts w:ascii="Calibri" w:eastAsia="Calibri" w:hAnsi="Calibri" w:cs="Calibri"/>
                <w:spacing w:val="-1"/>
              </w:rPr>
              <w:t>selecting relatively</w:t>
            </w:r>
            <w:r w:rsidRPr="00477680">
              <w:rPr>
                <w:rFonts w:ascii="Calibri" w:eastAsia="Calibri" w:hAnsi="Calibri" w:cs="Calibri"/>
                <w:spacing w:val="-2"/>
              </w:rPr>
              <w:t xml:space="preserve"> </w:t>
            </w:r>
            <w:r w:rsidRPr="00477680">
              <w:rPr>
                <w:rFonts w:ascii="Calibri" w:eastAsia="Calibri" w:hAnsi="Calibri" w:cs="Calibri"/>
                <w:spacing w:val="-1"/>
              </w:rPr>
              <w:t>more</w:t>
            </w:r>
            <w:r w:rsidRPr="00477680">
              <w:rPr>
                <w:rFonts w:ascii="Calibri" w:eastAsia="Calibri" w:hAnsi="Calibri" w:cs="Calibri"/>
                <w:spacing w:val="1"/>
              </w:rPr>
              <w:t xml:space="preserve"> </w:t>
            </w:r>
            <w:r w:rsidRPr="00477680">
              <w:rPr>
                <w:rFonts w:ascii="Calibri" w:eastAsia="Calibri" w:hAnsi="Calibri" w:cs="Calibri"/>
                <w:spacing w:val="-1"/>
              </w:rPr>
              <w:t>compliant</w:t>
            </w:r>
            <w:r w:rsidRPr="00477680">
              <w:rPr>
                <w:rFonts w:ascii="Calibri" w:eastAsia="Calibri" w:hAnsi="Calibri" w:cs="Calibri"/>
                <w:spacing w:val="-2"/>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thereby</w:t>
            </w:r>
            <w:r w:rsidRPr="00477680">
              <w:rPr>
                <w:rFonts w:ascii="Calibri" w:eastAsia="Calibri" w:hAnsi="Calibri" w:cs="Calibri"/>
                <w:spacing w:val="1"/>
              </w:rPr>
              <w:t xml:space="preserve"> </w:t>
            </w:r>
            <w:r w:rsidRPr="00477680">
              <w:rPr>
                <w:rFonts w:ascii="Calibri" w:eastAsia="Calibri" w:hAnsi="Calibri" w:cs="Calibri"/>
                <w:spacing w:val="-2"/>
              </w:rPr>
              <w:t>increasing</w:t>
            </w:r>
            <w:r w:rsidRPr="00477680">
              <w:rPr>
                <w:rFonts w:ascii="Calibri" w:eastAsia="Calibri" w:hAnsi="Calibri" w:cs="Calibri"/>
              </w:rPr>
              <w:t xml:space="preserve"> </w:t>
            </w:r>
            <w:r w:rsidRPr="00477680">
              <w:rPr>
                <w:rFonts w:ascii="Calibri" w:eastAsia="Calibri" w:hAnsi="Calibri" w:cs="Calibri"/>
                <w:spacing w:val="-1"/>
              </w:rPr>
              <w:t>the</w:t>
            </w:r>
            <w:r w:rsidRPr="00477680">
              <w:rPr>
                <w:rFonts w:ascii="Calibri" w:eastAsia="Calibri" w:hAnsi="Calibri" w:cs="Calibri"/>
                <w:spacing w:val="67"/>
              </w:rPr>
              <w:t xml:space="preserve"> </w:t>
            </w:r>
            <w:r w:rsidRPr="00477680">
              <w:rPr>
                <w:rFonts w:ascii="Calibri" w:eastAsia="Calibri" w:hAnsi="Calibri" w:cs="Calibri"/>
                <w:spacing w:val="-1"/>
              </w:rPr>
              <w:t xml:space="preserve">burden </w:t>
            </w:r>
            <w:r w:rsidRPr="00477680">
              <w:rPr>
                <w:rFonts w:ascii="Calibri" w:eastAsia="Calibri" w:hAnsi="Calibri" w:cs="Calibri"/>
              </w:rPr>
              <w:t>on</w:t>
            </w:r>
            <w:r w:rsidRPr="00477680">
              <w:rPr>
                <w:rFonts w:ascii="Calibri" w:eastAsia="Calibri" w:hAnsi="Calibri" w:cs="Calibri"/>
                <w:spacing w:val="-1"/>
              </w:rPr>
              <w:t xml:space="preserve"> these</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and</w:t>
            </w:r>
            <w:r w:rsidRPr="00477680">
              <w:rPr>
                <w:rFonts w:ascii="Calibri" w:eastAsia="Calibri" w:hAnsi="Calibri" w:cs="Calibri"/>
                <w:spacing w:val="-3"/>
              </w:rPr>
              <w:t xml:space="preserve"> </w:t>
            </w:r>
            <w:r w:rsidRPr="00477680">
              <w:rPr>
                <w:rFonts w:ascii="Calibri" w:eastAsia="Calibri" w:hAnsi="Calibri" w:cs="Calibri"/>
                <w:spacing w:val="-1"/>
              </w:rPr>
              <w:t>may</w:t>
            </w:r>
            <w:r w:rsidRPr="00477680">
              <w:rPr>
                <w:rFonts w:ascii="Calibri" w:eastAsia="Calibri" w:hAnsi="Calibri" w:cs="Calibri"/>
                <w:spacing w:val="1"/>
              </w:rPr>
              <w:t xml:space="preserve"> </w:t>
            </w:r>
            <w:r w:rsidRPr="00477680">
              <w:rPr>
                <w:rFonts w:ascii="Calibri" w:eastAsia="Calibri" w:hAnsi="Calibri" w:cs="Calibri"/>
                <w:spacing w:val="-1"/>
              </w:rPr>
              <w:t>result</w:t>
            </w:r>
            <w:r w:rsidRPr="00477680">
              <w:rPr>
                <w:rFonts w:ascii="Calibri" w:eastAsia="Calibri" w:hAnsi="Calibri" w:cs="Calibri"/>
                <w:spacing w:val="1"/>
              </w:rPr>
              <w:t xml:space="preserve"> </w:t>
            </w:r>
            <w:r w:rsidRPr="00477680">
              <w:rPr>
                <w:rFonts w:ascii="Calibri" w:eastAsia="Calibri" w:hAnsi="Calibri" w:cs="Calibri"/>
                <w:spacing w:val="-1"/>
              </w:rPr>
              <w:t>in participants</w:t>
            </w:r>
            <w:r w:rsidRPr="00477680">
              <w:rPr>
                <w:rFonts w:ascii="Calibri" w:eastAsia="Calibri" w:hAnsi="Calibri" w:cs="Calibri"/>
              </w:rPr>
              <w:t xml:space="preserve"> </w:t>
            </w:r>
            <w:r w:rsidRPr="00477680">
              <w:rPr>
                <w:rFonts w:ascii="Calibri" w:eastAsia="Calibri" w:hAnsi="Calibri" w:cs="Calibri"/>
                <w:spacing w:val="-2"/>
              </w:rPr>
              <w:t>in</w:t>
            </w:r>
            <w:r w:rsidRPr="00477680">
              <w:rPr>
                <w:rFonts w:ascii="Calibri" w:eastAsia="Calibri" w:hAnsi="Calibri" w:cs="Calibri"/>
                <w:spacing w:val="-1"/>
              </w:rPr>
              <w:t xml:space="preserve"> noncompliant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2"/>
              </w:rPr>
              <w:t xml:space="preserve"> </w:t>
            </w:r>
            <w:r w:rsidRPr="00477680">
              <w:rPr>
                <w:rFonts w:ascii="Calibri" w:eastAsia="Calibri" w:hAnsi="Calibri" w:cs="Calibri"/>
                <w:spacing w:val="-1"/>
              </w:rPr>
              <w:t>receiving</w:t>
            </w:r>
            <w:r w:rsidRPr="00477680">
              <w:rPr>
                <w:rFonts w:ascii="Calibri" w:eastAsia="Calibri" w:hAnsi="Calibri" w:cs="Calibri"/>
                <w:spacing w:val="39"/>
              </w:rPr>
              <w:t xml:space="preserve"> </w:t>
            </w:r>
            <w:r w:rsidRPr="00477680">
              <w:rPr>
                <w:rFonts w:ascii="Calibri" w:eastAsia="Calibri" w:hAnsi="Calibri" w:cs="Calibri"/>
                <w:spacing w:val="-1"/>
              </w:rPr>
              <w:t>incorrect</w:t>
            </w:r>
            <w:r w:rsidRPr="00477680">
              <w:rPr>
                <w:rFonts w:ascii="Calibri" w:eastAsia="Calibri" w:hAnsi="Calibri" w:cs="Calibri"/>
                <w:spacing w:val="1"/>
              </w:rPr>
              <w:t xml:space="preserve"> </w:t>
            </w:r>
            <w:r w:rsidRPr="00477680">
              <w:rPr>
                <w:rFonts w:ascii="Calibri" w:eastAsia="Calibri" w:hAnsi="Calibri" w:cs="Calibri"/>
                <w:spacing w:val="-1"/>
              </w:rPr>
              <w:t>benefits.</w:t>
            </w:r>
            <w:r w:rsidRPr="00477680">
              <w:rPr>
                <w:rFonts w:ascii="Calibri" w:eastAsia="Calibri" w:hAnsi="Calibri" w:cs="Calibri"/>
              </w:rPr>
              <w:t xml:space="preserve">  </w:t>
            </w:r>
            <w:r w:rsidRPr="00477680">
              <w:rPr>
                <w:rFonts w:ascii="Calibri" w:eastAsia="Calibri" w:hAnsi="Calibri" w:cs="Calibri"/>
                <w:spacing w:val="-1"/>
              </w:rPr>
              <w:t>Historically,</w:t>
            </w:r>
            <w:r w:rsidRPr="00477680">
              <w:rPr>
                <w:rFonts w:ascii="Calibri" w:eastAsia="Calibri" w:hAnsi="Calibri" w:cs="Calibri"/>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Treasury</w:t>
            </w:r>
            <w:r w:rsidRPr="00477680">
              <w:rPr>
                <w:rFonts w:ascii="Calibri" w:eastAsia="Calibri" w:hAnsi="Calibri" w:cs="Calibri"/>
                <w:spacing w:val="1"/>
              </w:rPr>
              <w:t xml:space="preserve"> </w:t>
            </w:r>
            <w:r w:rsidRPr="00477680">
              <w:rPr>
                <w:rFonts w:ascii="Calibri" w:eastAsia="Calibri" w:hAnsi="Calibri" w:cs="Calibri"/>
                <w:spacing w:val="-1"/>
              </w:rPr>
              <w:t>Inspector</w:t>
            </w:r>
            <w:r w:rsidRPr="00477680">
              <w:rPr>
                <w:rFonts w:ascii="Calibri" w:eastAsia="Calibri" w:hAnsi="Calibri" w:cs="Calibri"/>
                <w:spacing w:val="-2"/>
              </w:rPr>
              <w:t xml:space="preserve"> </w:t>
            </w:r>
            <w:r w:rsidRPr="00477680">
              <w:rPr>
                <w:rFonts w:ascii="Calibri" w:eastAsia="Calibri" w:hAnsi="Calibri" w:cs="Calibri"/>
                <w:spacing w:val="-1"/>
              </w:rPr>
              <w:t>General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spacing w:val="-2"/>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1"/>
              </w:rPr>
              <w:t>Administration</w:t>
            </w:r>
            <w:r w:rsidRPr="00477680">
              <w:rPr>
                <w:rFonts w:ascii="Calibri" w:eastAsia="Calibri" w:hAnsi="Calibri" w:cs="Calibri"/>
                <w:spacing w:val="39"/>
              </w:rPr>
              <w:t xml:space="preserve"> </w:t>
            </w:r>
            <w:r w:rsidRPr="00477680">
              <w:rPr>
                <w:rFonts w:ascii="Calibri" w:eastAsia="Calibri" w:hAnsi="Calibri" w:cs="Calibri"/>
                <w:spacing w:val="-1"/>
              </w:rPr>
              <w:t>recommended reinstating</w:t>
            </w:r>
            <w:r w:rsidRPr="00477680">
              <w:rPr>
                <w:rFonts w:ascii="Calibri" w:eastAsia="Calibri" w:hAnsi="Calibri" w:cs="Calibri"/>
                <w:spacing w:val="-3"/>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1"/>
              </w:rPr>
              <w:t>questions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1"/>
              </w:rPr>
              <w:t xml:space="preserve"> Form 5500 </w:t>
            </w:r>
            <w:r w:rsidRPr="00477680">
              <w:rPr>
                <w:rFonts w:ascii="Calibri" w:eastAsia="Calibri" w:hAnsi="Calibri" w:cs="Calibri"/>
              </w:rPr>
              <w:t>for</w:t>
            </w:r>
            <w:r w:rsidRPr="00477680">
              <w:rPr>
                <w:rFonts w:ascii="Calibri" w:eastAsia="Calibri" w:hAnsi="Calibri" w:cs="Calibri"/>
                <w:spacing w:val="-2"/>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purposes.</w:t>
            </w:r>
          </w:p>
          <w:p w:rsidR="00C54502" w:rsidRPr="00477680" w:rsidRDefault="00C54502" w:rsidP="00C54502">
            <w:pPr>
              <w:pStyle w:val="TableParagraph"/>
              <w:spacing w:before="1"/>
              <w:rPr>
                <w:rFonts w:ascii="Calibri" w:eastAsia="Calibri" w:hAnsi="Calibri" w:cs="Calibri"/>
                <w:b/>
                <w:bCs/>
              </w:rPr>
            </w:pPr>
          </w:p>
          <w:p w:rsidR="00C54502" w:rsidRPr="00477680" w:rsidRDefault="00C54502" w:rsidP="00C54502">
            <w:pPr>
              <w:pStyle w:val="TableParagraph"/>
              <w:ind w:left="353" w:right="119"/>
              <w:rPr>
                <w:rFonts w:ascii="Calibri" w:eastAsia="Calibri" w:hAnsi="Calibri" w:cs="Calibri"/>
              </w:rPr>
            </w:pPr>
            <w:r w:rsidRPr="00477680">
              <w:rPr>
                <w:rFonts w:ascii="Calibri" w:hAnsi="Calibri"/>
                <w:spacing w:val="-1"/>
              </w:rPr>
              <w:t>The</w:t>
            </w:r>
            <w:r w:rsidRPr="00477680">
              <w:rPr>
                <w:rFonts w:ascii="Calibri" w:hAnsi="Calibri"/>
                <w:spacing w:val="1"/>
              </w:rPr>
              <w:t xml:space="preserve"> </w:t>
            </w:r>
            <w:r w:rsidRPr="00477680">
              <w:rPr>
                <w:rFonts w:ascii="Calibri" w:hAnsi="Calibri"/>
                <w:i/>
                <w:spacing w:val="-1"/>
              </w:rPr>
              <w:t>Federal</w:t>
            </w:r>
            <w:r w:rsidRPr="00477680">
              <w:rPr>
                <w:rFonts w:ascii="Calibri" w:hAnsi="Calibri"/>
                <w:i/>
              </w:rPr>
              <w:t xml:space="preserve"> </w:t>
            </w:r>
            <w:r w:rsidRPr="00477680">
              <w:rPr>
                <w:rFonts w:ascii="Calibri" w:hAnsi="Calibri"/>
                <w:i/>
                <w:spacing w:val="-1"/>
              </w:rPr>
              <w:t>Register</w:t>
            </w:r>
            <w:r w:rsidRPr="00477680">
              <w:rPr>
                <w:rFonts w:ascii="Calibri" w:hAnsi="Calibri"/>
                <w:i/>
              </w:rPr>
              <w:t xml:space="preserve"> </w:t>
            </w:r>
            <w:r w:rsidRPr="00477680">
              <w:rPr>
                <w:rFonts w:ascii="Calibri" w:hAnsi="Calibri"/>
                <w:spacing w:val="-1"/>
              </w:rPr>
              <w:t>published the</w:t>
            </w:r>
            <w:r w:rsidRPr="00477680">
              <w:rPr>
                <w:rFonts w:ascii="Calibri" w:hAnsi="Calibri"/>
                <w:spacing w:val="-2"/>
              </w:rPr>
              <w:t xml:space="preserve"> </w:t>
            </w:r>
            <w:r w:rsidRPr="00477680">
              <w:rPr>
                <w:rFonts w:ascii="Calibri" w:hAnsi="Calibri"/>
                <w:spacing w:val="-1"/>
              </w:rPr>
              <w:t xml:space="preserve">2015 proposed </w:t>
            </w:r>
            <w:r w:rsidRPr="00477680">
              <w:rPr>
                <w:rFonts w:ascii="Calibri" w:hAnsi="Calibri"/>
                <w:spacing w:val="-2"/>
              </w:rPr>
              <w:t>Form</w:t>
            </w:r>
            <w:r w:rsidRPr="00477680">
              <w:rPr>
                <w:rFonts w:ascii="Calibri" w:hAnsi="Calibri"/>
                <w:spacing w:val="-1"/>
              </w:rPr>
              <w:t xml:space="preserve"> 5500-SUP</w:t>
            </w:r>
            <w:r w:rsidRPr="00477680">
              <w:rPr>
                <w:rFonts w:ascii="Calibri" w:hAnsi="Calibri"/>
                <w:spacing w:val="1"/>
              </w:rPr>
              <w:t xml:space="preserve"> </w:t>
            </w:r>
            <w:r w:rsidRPr="00477680">
              <w:rPr>
                <w:rFonts w:ascii="Calibri" w:hAnsi="Calibri"/>
                <w:spacing w:val="-1"/>
              </w:rPr>
              <w:t>in</w:t>
            </w:r>
            <w:r w:rsidRPr="00477680">
              <w:rPr>
                <w:rFonts w:ascii="Calibri" w:hAnsi="Calibri"/>
                <w:spacing w:val="-3"/>
              </w:rPr>
              <w:t xml:space="preserve"> </w:t>
            </w:r>
            <w:r w:rsidRPr="00477680">
              <w:rPr>
                <w:rFonts w:ascii="Calibri" w:hAnsi="Calibri"/>
                <w:spacing w:val="-1"/>
              </w:rPr>
              <w:t>December</w:t>
            </w:r>
            <w:r w:rsidRPr="00477680">
              <w:rPr>
                <w:rFonts w:ascii="Calibri" w:hAnsi="Calibri"/>
                <w:spacing w:val="-2"/>
              </w:rPr>
              <w:t xml:space="preserve"> </w:t>
            </w:r>
            <w:r w:rsidRPr="00477680">
              <w:rPr>
                <w:rFonts w:ascii="Calibri" w:hAnsi="Calibri"/>
                <w:spacing w:val="-1"/>
              </w:rPr>
              <w:t>2014</w:t>
            </w:r>
            <w:r w:rsidRPr="00477680">
              <w:rPr>
                <w:rFonts w:ascii="Calibri" w:hAnsi="Calibri"/>
                <w:spacing w:val="1"/>
              </w:rPr>
              <w:t xml:space="preserve"> </w:t>
            </w:r>
            <w:r w:rsidRPr="00477680">
              <w:rPr>
                <w:rFonts w:ascii="Calibri" w:hAnsi="Calibri"/>
                <w:spacing w:val="-1"/>
              </w:rPr>
              <w:t>and</w:t>
            </w:r>
            <w:r w:rsidRPr="00477680">
              <w:rPr>
                <w:rFonts w:ascii="Calibri" w:hAnsi="Calibri"/>
              </w:rPr>
              <w:t xml:space="preserve"> </w:t>
            </w:r>
            <w:r w:rsidRPr="00477680">
              <w:rPr>
                <w:rFonts w:ascii="Calibri" w:hAnsi="Calibri"/>
                <w:spacing w:val="-1"/>
              </w:rPr>
              <w:t>May</w:t>
            </w:r>
            <w:r w:rsidRPr="00477680">
              <w:rPr>
                <w:rFonts w:ascii="Calibri" w:hAnsi="Calibri"/>
                <w:spacing w:val="55"/>
              </w:rPr>
              <w:t xml:space="preserve"> </w:t>
            </w:r>
            <w:r w:rsidRPr="00477680">
              <w:rPr>
                <w:rFonts w:ascii="Calibri" w:hAnsi="Calibri"/>
                <w:spacing w:val="-1"/>
              </w:rPr>
              <w:t>2015.</w:t>
            </w:r>
            <w:r w:rsidRPr="00477680">
              <w:rPr>
                <w:rFonts w:ascii="Calibri" w:hAnsi="Calibri"/>
              </w:rPr>
              <w:t xml:space="preserve">  </w:t>
            </w:r>
            <w:r w:rsidRPr="00477680">
              <w:rPr>
                <w:rFonts w:ascii="Calibri" w:hAnsi="Calibri"/>
                <w:spacing w:val="-1"/>
              </w:rPr>
              <w:t>In</w:t>
            </w:r>
            <w:r w:rsidRPr="00477680">
              <w:rPr>
                <w:rFonts w:ascii="Calibri" w:hAnsi="Calibri"/>
                <w:spacing w:val="-3"/>
              </w:rPr>
              <w:t xml:space="preserve"> </w:t>
            </w:r>
            <w:r w:rsidRPr="00477680">
              <w:rPr>
                <w:rFonts w:ascii="Calibri" w:hAnsi="Calibri"/>
                <w:spacing w:val="-1"/>
              </w:rPr>
              <w:t>2016,</w:t>
            </w:r>
            <w:r w:rsidRPr="00477680">
              <w:rPr>
                <w:rFonts w:ascii="Calibri" w:hAnsi="Calibri"/>
                <w:spacing w:val="-2"/>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IRS worked</w:t>
            </w:r>
            <w:r w:rsidRPr="00477680">
              <w:rPr>
                <w:rFonts w:ascii="Calibri" w:hAnsi="Calibri"/>
                <w:spacing w:val="-3"/>
              </w:rPr>
              <w:t xml:space="preserve"> </w:t>
            </w:r>
            <w:r w:rsidRPr="00477680">
              <w:rPr>
                <w:rFonts w:ascii="Calibri" w:hAnsi="Calibri"/>
              </w:rPr>
              <w:t>to</w:t>
            </w:r>
            <w:r w:rsidRPr="00477680">
              <w:rPr>
                <w:rFonts w:ascii="Calibri" w:hAnsi="Calibri"/>
                <w:spacing w:val="-1"/>
              </w:rPr>
              <w:t xml:space="preserve"> significantly</w:t>
            </w:r>
            <w:r w:rsidRPr="00477680">
              <w:rPr>
                <w:rFonts w:ascii="Calibri" w:hAnsi="Calibri"/>
                <w:spacing w:val="-2"/>
              </w:rPr>
              <w:t xml:space="preserve"> </w:t>
            </w:r>
            <w:r w:rsidRPr="00477680">
              <w:rPr>
                <w:rFonts w:ascii="Calibri" w:hAnsi="Calibri"/>
                <w:spacing w:val="-1"/>
              </w:rPr>
              <w:t>simplify</w:t>
            </w:r>
            <w:r w:rsidRPr="00477680">
              <w:rPr>
                <w:rFonts w:ascii="Calibri" w:hAnsi="Calibri"/>
                <w:spacing w:val="1"/>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version</w:t>
            </w:r>
            <w:r w:rsidRPr="00477680">
              <w:rPr>
                <w:rFonts w:ascii="Calibri" w:hAnsi="Calibri"/>
                <w:spacing w:val="-3"/>
              </w:rPr>
              <w:t xml:space="preserve"> </w:t>
            </w:r>
            <w:r w:rsidRPr="00477680">
              <w:rPr>
                <w:rFonts w:ascii="Calibri" w:hAnsi="Calibri"/>
              </w:rPr>
              <w:t xml:space="preserve">of </w:t>
            </w:r>
            <w:r w:rsidRPr="00477680">
              <w:rPr>
                <w:rFonts w:ascii="Calibri" w:hAnsi="Calibri"/>
                <w:spacing w:val="-2"/>
              </w:rPr>
              <w:t>the</w:t>
            </w:r>
            <w:r w:rsidRPr="00477680">
              <w:rPr>
                <w:rFonts w:ascii="Calibri" w:hAnsi="Calibri"/>
                <w:spacing w:val="2"/>
              </w:rPr>
              <w:t xml:space="preserve"> </w:t>
            </w:r>
            <w:r w:rsidRPr="00477680">
              <w:rPr>
                <w:rFonts w:ascii="Calibri" w:hAnsi="Calibri"/>
                <w:spacing w:val="-2"/>
              </w:rPr>
              <w:t>compliance</w:t>
            </w:r>
            <w:r w:rsidRPr="00477680">
              <w:rPr>
                <w:rFonts w:ascii="Calibri" w:hAnsi="Calibri"/>
              </w:rPr>
              <w:t xml:space="preserve"> </w:t>
            </w:r>
            <w:r w:rsidRPr="00477680">
              <w:rPr>
                <w:rFonts w:ascii="Calibri" w:hAnsi="Calibri"/>
                <w:spacing w:val="31"/>
              </w:rPr>
              <w:t xml:space="preserve">  </w:t>
            </w:r>
            <w:r w:rsidRPr="00477680">
              <w:rPr>
                <w:rFonts w:ascii="Calibri" w:hAnsi="Calibri"/>
                <w:spacing w:val="-1"/>
              </w:rPr>
              <w:t>questions</w:t>
            </w:r>
            <w:r w:rsidRPr="00477680">
              <w:rPr>
                <w:rFonts w:ascii="Calibri" w:hAnsi="Calibri"/>
              </w:rPr>
              <w:t xml:space="preserve"> </w:t>
            </w:r>
            <w:r w:rsidRPr="00477680">
              <w:rPr>
                <w:rFonts w:ascii="Calibri" w:hAnsi="Calibri"/>
                <w:spacing w:val="-1"/>
              </w:rPr>
              <w:t xml:space="preserve">provided </w:t>
            </w:r>
            <w:r w:rsidRPr="00477680">
              <w:rPr>
                <w:rFonts w:ascii="Calibri" w:hAnsi="Calibri"/>
              </w:rPr>
              <w:t>on</w:t>
            </w:r>
            <w:r w:rsidRPr="00477680">
              <w:rPr>
                <w:rFonts w:ascii="Calibri" w:hAnsi="Calibri"/>
                <w:spacing w:val="-3"/>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2015</w:t>
            </w:r>
            <w:r w:rsidRPr="00477680">
              <w:rPr>
                <w:rFonts w:ascii="Calibri" w:hAnsi="Calibri"/>
                <w:spacing w:val="1"/>
              </w:rPr>
              <w:t xml:space="preserve"> </w:t>
            </w:r>
            <w:r w:rsidRPr="00477680">
              <w:rPr>
                <w:rFonts w:ascii="Calibri" w:hAnsi="Calibri"/>
                <w:spacing w:val="-1"/>
              </w:rPr>
              <w:t>proposed form.</w:t>
            </w:r>
            <w:r w:rsidRPr="00477680">
              <w:rPr>
                <w:rFonts w:ascii="Calibri" w:hAnsi="Calibri"/>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2016</w:t>
            </w:r>
            <w:r w:rsidRPr="00477680">
              <w:rPr>
                <w:rFonts w:ascii="Calibri" w:hAnsi="Calibri"/>
                <w:spacing w:val="1"/>
              </w:rPr>
              <w:t xml:space="preserve"> </w:t>
            </w:r>
            <w:r w:rsidRPr="00477680">
              <w:rPr>
                <w:rFonts w:ascii="Calibri" w:hAnsi="Calibri"/>
                <w:spacing w:val="-1"/>
              </w:rPr>
              <w:t xml:space="preserve">version </w:t>
            </w:r>
            <w:r w:rsidRPr="00477680">
              <w:rPr>
                <w:rFonts w:ascii="Calibri" w:hAnsi="Calibri"/>
              </w:rPr>
              <w:t>of</w:t>
            </w:r>
            <w:r w:rsidRPr="00477680">
              <w:rPr>
                <w:rFonts w:ascii="Calibri" w:hAnsi="Calibri"/>
                <w:spacing w:val="-3"/>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IRS proposed</w:t>
            </w:r>
            <w:r w:rsidRPr="00477680">
              <w:rPr>
                <w:rFonts w:ascii="Calibri" w:hAnsi="Calibri"/>
                <w:spacing w:val="45"/>
              </w:rPr>
              <w:t xml:space="preserve"> </w:t>
            </w:r>
            <w:r w:rsidRPr="00477680">
              <w:rPr>
                <w:rFonts w:ascii="Calibri" w:hAnsi="Calibri"/>
                <w:spacing w:val="-1"/>
              </w:rPr>
              <w:t>questions</w:t>
            </w:r>
            <w:r w:rsidRPr="00477680">
              <w:rPr>
                <w:rFonts w:ascii="Calibri" w:hAnsi="Calibri"/>
                <w:spacing w:val="-2"/>
              </w:rPr>
              <w:t xml:space="preserve"> </w:t>
            </w:r>
            <w:r w:rsidRPr="00477680">
              <w:rPr>
                <w:rFonts w:ascii="Calibri" w:hAnsi="Calibri"/>
                <w:spacing w:val="-1"/>
              </w:rPr>
              <w:t>was</w:t>
            </w:r>
            <w:r w:rsidRPr="00477680">
              <w:rPr>
                <w:rFonts w:ascii="Calibri" w:hAnsi="Calibri"/>
              </w:rPr>
              <w:t xml:space="preserve"> </w:t>
            </w:r>
            <w:r w:rsidRPr="00477680">
              <w:rPr>
                <w:rFonts w:ascii="Calibri" w:hAnsi="Calibri"/>
                <w:spacing w:val="-1"/>
              </w:rPr>
              <w:t>published in</w:t>
            </w:r>
            <w:r w:rsidRPr="00477680">
              <w:rPr>
                <w:rFonts w:ascii="Calibri" w:hAnsi="Calibri"/>
                <w:spacing w:val="-3"/>
              </w:rPr>
              <w:t xml:space="preserve"> </w:t>
            </w:r>
            <w:r w:rsidRPr="00477680">
              <w:rPr>
                <w:rFonts w:ascii="Calibri" w:hAnsi="Calibri"/>
                <w:spacing w:val="-1"/>
              </w:rPr>
              <w:t>March</w:t>
            </w:r>
            <w:r w:rsidRPr="00477680">
              <w:rPr>
                <w:rFonts w:ascii="Calibri" w:hAnsi="Calibri"/>
                <w:spacing w:val="-3"/>
              </w:rPr>
              <w:t xml:space="preserve"> </w:t>
            </w:r>
            <w:r w:rsidRPr="00477680">
              <w:rPr>
                <w:rFonts w:ascii="Calibri" w:hAnsi="Calibri"/>
                <w:spacing w:val="-1"/>
              </w:rPr>
              <w:t>2016.</w:t>
            </w:r>
            <w:r w:rsidRPr="00477680">
              <w:rPr>
                <w:rFonts w:ascii="Calibri" w:hAnsi="Calibri"/>
              </w:rPr>
              <w:t xml:space="preserve">  </w:t>
            </w:r>
            <w:r w:rsidRPr="00477680">
              <w:rPr>
                <w:rFonts w:ascii="Calibri" w:hAnsi="Calibri"/>
                <w:spacing w:val="-1"/>
              </w:rPr>
              <w:t>Annually,</w:t>
            </w:r>
            <w:r w:rsidRPr="00477680">
              <w:rPr>
                <w:rFonts w:ascii="Calibri" w:hAnsi="Calibri"/>
              </w:rPr>
              <w:t xml:space="preserve"> </w:t>
            </w:r>
            <w:r w:rsidRPr="00477680">
              <w:rPr>
                <w:rFonts w:ascii="Calibri" w:hAnsi="Calibri"/>
                <w:spacing w:val="-2"/>
              </w:rPr>
              <w:t>Form</w:t>
            </w:r>
            <w:r w:rsidRPr="00477680">
              <w:rPr>
                <w:rFonts w:ascii="Calibri" w:hAnsi="Calibri"/>
                <w:spacing w:val="-1"/>
              </w:rPr>
              <w:t xml:space="preserve"> 5500 series</w:t>
            </w:r>
            <w:r w:rsidRPr="00477680">
              <w:rPr>
                <w:rFonts w:ascii="Calibri" w:hAnsi="Calibri"/>
              </w:rPr>
              <w:t xml:space="preserve"> </w:t>
            </w:r>
            <w:r w:rsidRPr="00477680">
              <w:rPr>
                <w:rFonts w:ascii="Calibri" w:hAnsi="Calibri"/>
                <w:spacing w:val="-1"/>
              </w:rPr>
              <w:t>changes</w:t>
            </w:r>
            <w:r w:rsidRPr="00477680">
              <w:rPr>
                <w:rFonts w:ascii="Calibri" w:hAnsi="Calibri"/>
                <w:spacing w:val="-2"/>
              </w:rPr>
              <w:t xml:space="preserve"> </w:t>
            </w:r>
            <w:r w:rsidRPr="00477680">
              <w:rPr>
                <w:rFonts w:ascii="Calibri" w:hAnsi="Calibri"/>
                <w:spacing w:val="-1"/>
              </w:rPr>
              <w:t>are</w:t>
            </w:r>
            <w:r w:rsidRPr="00477680">
              <w:rPr>
                <w:rFonts w:ascii="Calibri" w:hAnsi="Calibri"/>
                <w:spacing w:val="-2"/>
              </w:rPr>
              <w:t xml:space="preserve"> </w:t>
            </w:r>
            <w:r w:rsidRPr="00477680">
              <w:rPr>
                <w:rFonts w:ascii="Calibri" w:hAnsi="Calibri"/>
                <w:spacing w:val="-1"/>
              </w:rPr>
              <w:t>released in</w:t>
            </w:r>
            <w:r w:rsidRPr="00477680">
              <w:rPr>
                <w:rFonts w:ascii="Calibri" w:hAnsi="Calibri"/>
                <w:spacing w:val="52"/>
              </w:rPr>
              <w:t xml:space="preserve"> </w:t>
            </w:r>
            <w:r w:rsidRPr="00477680">
              <w:rPr>
                <w:rFonts w:ascii="Calibri" w:hAnsi="Calibri"/>
                <w:spacing w:val="-1"/>
              </w:rPr>
              <w:t>December</w:t>
            </w:r>
            <w:r w:rsidRPr="00477680">
              <w:rPr>
                <w:rFonts w:ascii="Calibri" w:hAnsi="Calibri"/>
                <w:spacing w:val="-2"/>
              </w:rPr>
              <w:t xml:space="preserve"> </w:t>
            </w:r>
            <w:r w:rsidRPr="00477680">
              <w:rPr>
                <w:rFonts w:ascii="Calibri" w:hAnsi="Calibri"/>
              </w:rPr>
              <w:t xml:space="preserve">of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year</w:t>
            </w:r>
            <w:r w:rsidRPr="00477680">
              <w:rPr>
                <w:rFonts w:ascii="Calibri" w:hAnsi="Calibri"/>
              </w:rPr>
              <w:t xml:space="preserve"> </w:t>
            </w:r>
            <w:r w:rsidRPr="00477680">
              <w:rPr>
                <w:rFonts w:ascii="Calibri" w:hAnsi="Calibri"/>
                <w:spacing w:val="-2"/>
              </w:rPr>
              <w:t>before</w:t>
            </w:r>
            <w:r w:rsidRPr="00477680">
              <w:rPr>
                <w:rFonts w:ascii="Calibri" w:hAnsi="Calibri"/>
                <w:spacing w:val="1"/>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year</w:t>
            </w:r>
            <w:r w:rsidRPr="00477680">
              <w:rPr>
                <w:rFonts w:ascii="Calibri" w:hAnsi="Calibri"/>
              </w:rPr>
              <w:t xml:space="preserve"> </w:t>
            </w:r>
            <w:r w:rsidRPr="00477680">
              <w:rPr>
                <w:rFonts w:ascii="Calibri" w:hAnsi="Calibri"/>
                <w:spacing w:val="-1"/>
              </w:rPr>
              <w:t>in which</w:t>
            </w:r>
            <w:r w:rsidRPr="00477680">
              <w:rPr>
                <w:rFonts w:ascii="Calibri" w:hAnsi="Calibri"/>
                <w:spacing w:val="-3"/>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2"/>
              </w:rPr>
              <w:t>Form</w:t>
            </w:r>
            <w:r w:rsidRPr="00477680">
              <w:rPr>
                <w:rFonts w:ascii="Calibri" w:hAnsi="Calibri"/>
                <w:spacing w:val="2"/>
              </w:rPr>
              <w:t xml:space="preserve"> </w:t>
            </w:r>
            <w:r w:rsidRPr="00477680">
              <w:rPr>
                <w:rFonts w:ascii="Calibri" w:hAnsi="Calibri"/>
                <w:spacing w:val="-1"/>
              </w:rPr>
              <w:t>is</w:t>
            </w:r>
            <w:r w:rsidRPr="00477680">
              <w:rPr>
                <w:rFonts w:ascii="Calibri" w:hAnsi="Calibri"/>
                <w:spacing w:val="-2"/>
              </w:rPr>
              <w:t xml:space="preserve"> </w:t>
            </w:r>
            <w:r w:rsidRPr="00477680">
              <w:rPr>
                <w:rFonts w:ascii="Calibri" w:hAnsi="Calibri"/>
                <w:spacing w:val="-1"/>
              </w:rPr>
              <w:t>effective.</w:t>
            </w:r>
            <w:r w:rsidRPr="00477680">
              <w:rPr>
                <w:rFonts w:ascii="Calibri" w:hAnsi="Calibri"/>
              </w:rPr>
              <w:t xml:space="preserve">  </w:t>
            </w:r>
            <w:r w:rsidRPr="00477680">
              <w:rPr>
                <w:rFonts w:ascii="Calibri" w:hAnsi="Calibri"/>
                <w:spacing w:val="-2"/>
              </w:rPr>
              <w:t xml:space="preserve">The </w:t>
            </w:r>
            <w:r w:rsidRPr="00477680">
              <w:rPr>
                <w:rFonts w:ascii="Calibri" w:hAnsi="Calibri"/>
                <w:spacing w:val="-1"/>
              </w:rPr>
              <w:t>vast</w:t>
            </w:r>
            <w:r w:rsidRPr="00477680">
              <w:rPr>
                <w:rFonts w:ascii="Calibri" w:hAnsi="Calibri"/>
                <w:spacing w:val="-2"/>
              </w:rPr>
              <w:t xml:space="preserve"> </w:t>
            </w:r>
            <w:r w:rsidRPr="00477680">
              <w:rPr>
                <w:rFonts w:ascii="Calibri" w:hAnsi="Calibri"/>
                <w:spacing w:val="-1"/>
              </w:rPr>
              <w:t>majority</w:t>
            </w:r>
            <w:r w:rsidRPr="00477680">
              <w:rPr>
                <w:rFonts w:ascii="Calibri" w:hAnsi="Calibri"/>
                <w:spacing w:val="-2"/>
              </w:rPr>
              <w:t xml:space="preserve"> </w:t>
            </w:r>
            <w:r w:rsidRPr="00477680">
              <w:rPr>
                <w:rFonts w:ascii="Calibri" w:hAnsi="Calibri"/>
              </w:rPr>
              <w:t>of</w:t>
            </w:r>
            <w:r w:rsidRPr="00477680">
              <w:rPr>
                <w:rFonts w:ascii="Calibri" w:hAnsi="Calibri"/>
                <w:spacing w:val="65"/>
              </w:rPr>
              <w:t xml:space="preserve"> </w:t>
            </w:r>
            <w:r w:rsidRPr="00477680">
              <w:rPr>
                <w:rFonts w:ascii="Calibri" w:hAnsi="Calibri"/>
                <w:spacing w:val="-1"/>
              </w:rPr>
              <w:t>filings</w:t>
            </w:r>
            <w:r w:rsidRPr="00477680">
              <w:rPr>
                <w:rFonts w:ascii="Calibri" w:hAnsi="Calibri"/>
              </w:rPr>
              <w:t xml:space="preserve"> </w:t>
            </w:r>
            <w:r w:rsidRPr="00477680">
              <w:rPr>
                <w:rFonts w:ascii="Calibri" w:hAnsi="Calibri"/>
                <w:spacing w:val="-1"/>
              </w:rPr>
              <w:t>are</w:t>
            </w:r>
            <w:r w:rsidRPr="00477680">
              <w:rPr>
                <w:rFonts w:ascii="Calibri" w:hAnsi="Calibri"/>
                <w:spacing w:val="1"/>
              </w:rPr>
              <w:t xml:space="preserve"> </w:t>
            </w:r>
            <w:r w:rsidRPr="00477680">
              <w:rPr>
                <w:rFonts w:ascii="Calibri" w:hAnsi="Calibri"/>
                <w:spacing w:val="-1"/>
              </w:rPr>
              <w:t>not</w:t>
            </w:r>
            <w:r w:rsidRPr="00477680">
              <w:rPr>
                <w:rFonts w:ascii="Calibri" w:hAnsi="Calibri"/>
                <w:spacing w:val="1"/>
              </w:rPr>
              <w:t xml:space="preserve"> </w:t>
            </w:r>
            <w:r w:rsidRPr="00477680">
              <w:rPr>
                <w:rFonts w:ascii="Calibri" w:hAnsi="Calibri"/>
                <w:spacing w:val="-1"/>
              </w:rPr>
              <w:t>due</w:t>
            </w:r>
            <w:r w:rsidRPr="00477680">
              <w:rPr>
                <w:rFonts w:ascii="Calibri" w:hAnsi="Calibri"/>
                <w:spacing w:val="1"/>
              </w:rPr>
              <w:t xml:space="preserve"> </w:t>
            </w:r>
            <w:r w:rsidRPr="00477680">
              <w:rPr>
                <w:rFonts w:ascii="Calibri" w:hAnsi="Calibri"/>
                <w:spacing w:val="-1"/>
              </w:rPr>
              <w:t>until</w:t>
            </w:r>
            <w:r w:rsidRPr="00477680">
              <w:rPr>
                <w:rFonts w:ascii="Calibri" w:hAnsi="Calibri"/>
              </w:rPr>
              <w:t xml:space="preserve"> </w:t>
            </w:r>
            <w:r w:rsidRPr="00477680">
              <w:rPr>
                <w:rFonts w:ascii="Calibri" w:hAnsi="Calibri"/>
                <w:spacing w:val="-2"/>
              </w:rPr>
              <w:t>at</w:t>
            </w:r>
            <w:r w:rsidRPr="00477680">
              <w:rPr>
                <w:rFonts w:ascii="Calibri" w:hAnsi="Calibri"/>
                <w:spacing w:val="1"/>
              </w:rPr>
              <w:t xml:space="preserve"> </w:t>
            </w:r>
            <w:r w:rsidRPr="00477680">
              <w:rPr>
                <w:rFonts w:ascii="Calibri" w:hAnsi="Calibri"/>
                <w:spacing w:val="-1"/>
              </w:rPr>
              <w:t>least</w:t>
            </w:r>
            <w:r w:rsidRPr="00477680">
              <w:rPr>
                <w:rFonts w:ascii="Calibri" w:hAnsi="Calibri"/>
                <w:spacing w:val="1"/>
              </w:rPr>
              <w:t xml:space="preserve">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following July</w:t>
            </w:r>
            <w:r w:rsidRPr="00477680">
              <w:rPr>
                <w:rFonts w:ascii="Calibri" w:hAnsi="Calibri"/>
                <w:spacing w:val="-2"/>
              </w:rPr>
              <w:t xml:space="preserve"> </w:t>
            </w:r>
            <w:r w:rsidRPr="00477680">
              <w:rPr>
                <w:rFonts w:ascii="Calibri" w:hAnsi="Calibri"/>
              </w:rPr>
              <w:t>31.</w:t>
            </w:r>
            <w:r w:rsidRPr="00477680">
              <w:rPr>
                <w:rFonts w:ascii="Calibri" w:hAnsi="Calibri"/>
                <w:spacing w:val="47"/>
              </w:rPr>
              <w:t xml:space="preserve"> </w:t>
            </w:r>
            <w:r w:rsidRPr="00477680">
              <w:rPr>
                <w:rFonts w:ascii="Calibri" w:hAnsi="Calibri"/>
                <w:spacing w:val="-1"/>
              </w:rPr>
              <w:t>Historically,</w:t>
            </w:r>
            <w:r w:rsidRPr="00477680">
              <w:rPr>
                <w:rFonts w:ascii="Calibri" w:hAnsi="Calibri"/>
              </w:rPr>
              <w:t xml:space="preserve"> </w:t>
            </w:r>
            <w:r w:rsidRPr="00477680">
              <w:rPr>
                <w:rFonts w:ascii="Calibri" w:hAnsi="Calibri"/>
                <w:spacing w:val="-1"/>
              </w:rPr>
              <w:t>this</w:t>
            </w:r>
            <w:r w:rsidRPr="00477680">
              <w:rPr>
                <w:rFonts w:ascii="Calibri" w:hAnsi="Calibri"/>
                <w:spacing w:val="-2"/>
              </w:rPr>
              <w:t xml:space="preserve"> </w:t>
            </w:r>
            <w:r w:rsidRPr="00477680">
              <w:rPr>
                <w:rFonts w:ascii="Calibri" w:hAnsi="Calibri"/>
                <w:spacing w:val="-1"/>
              </w:rPr>
              <w:t>standard timeframe</w:t>
            </w:r>
            <w:r w:rsidRPr="00477680">
              <w:rPr>
                <w:rFonts w:ascii="Calibri" w:hAnsi="Calibri"/>
                <w:spacing w:val="-2"/>
              </w:rPr>
              <w:t xml:space="preserve"> </w:t>
            </w:r>
            <w:r w:rsidRPr="00477680">
              <w:rPr>
                <w:rFonts w:ascii="Calibri" w:hAnsi="Calibri"/>
                <w:spacing w:val="-1"/>
              </w:rPr>
              <w:t>has</w:t>
            </w:r>
            <w:r w:rsidRPr="00477680">
              <w:rPr>
                <w:rFonts w:ascii="Calibri" w:hAnsi="Calibri"/>
                <w:spacing w:val="45"/>
              </w:rPr>
              <w:t xml:space="preserve"> </w:t>
            </w:r>
            <w:r w:rsidRPr="00477680">
              <w:rPr>
                <w:rFonts w:ascii="Calibri" w:hAnsi="Calibri"/>
                <w:spacing w:val="-1"/>
              </w:rPr>
              <w:t>been sufficient</w:t>
            </w:r>
            <w:r w:rsidRPr="00477680">
              <w:rPr>
                <w:rFonts w:ascii="Calibri" w:hAnsi="Calibri"/>
                <w:spacing w:val="-2"/>
              </w:rPr>
              <w:t xml:space="preserve"> </w:t>
            </w:r>
            <w:r w:rsidRPr="00477680">
              <w:rPr>
                <w:rFonts w:ascii="Calibri" w:hAnsi="Calibri"/>
              </w:rPr>
              <w:t>for</w:t>
            </w:r>
            <w:r w:rsidRPr="00477680">
              <w:rPr>
                <w:rFonts w:ascii="Calibri" w:hAnsi="Calibri"/>
                <w:spacing w:val="-2"/>
              </w:rPr>
              <w:t xml:space="preserve"> </w:t>
            </w:r>
            <w:r w:rsidRPr="00477680">
              <w:rPr>
                <w:rFonts w:ascii="Calibri" w:hAnsi="Calibri"/>
                <w:spacing w:val="-1"/>
              </w:rPr>
              <w:t>preparers.</w:t>
            </w:r>
            <w:r w:rsidRPr="00477680">
              <w:rPr>
                <w:rFonts w:ascii="Calibri" w:hAnsi="Calibri"/>
                <w:spacing w:val="49"/>
              </w:rPr>
              <w:t xml:space="preserve"> </w:t>
            </w:r>
            <w:r w:rsidRPr="00477680">
              <w:rPr>
                <w:rFonts w:ascii="Calibri" w:hAnsi="Calibri"/>
                <w:spacing w:val="-1"/>
              </w:rPr>
              <w:t>Thus,</w:t>
            </w:r>
            <w:r w:rsidRPr="00477680">
              <w:rPr>
                <w:rFonts w:ascii="Calibri" w:hAnsi="Calibri"/>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2"/>
              </w:rPr>
              <w:t>administrators</w:t>
            </w:r>
            <w:r w:rsidRPr="00477680">
              <w:rPr>
                <w:rFonts w:ascii="Calibri" w:hAnsi="Calibri"/>
              </w:rPr>
              <w:t xml:space="preserve"> </w:t>
            </w:r>
            <w:r w:rsidRPr="00477680">
              <w:rPr>
                <w:rFonts w:ascii="Calibri" w:hAnsi="Calibri"/>
                <w:spacing w:val="-1"/>
              </w:rPr>
              <w:t>should be</w:t>
            </w:r>
            <w:r w:rsidRPr="00477680">
              <w:rPr>
                <w:rFonts w:ascii="Calibri" w:hAnsi="Calibri"/>
                <w:spacing w:val="-2"/>
              </w:rPr>
              <w:t xml:space="preserve"> </w:t>
            </w:r>
            <w:r w:rsidRPr="00477680">
              <w:rPr>
                <w:rFonts w:ascii="Calibri" w:hAnsi="Calibri"/>
                <w:spacing w:val="-1"/>
              </w:rPr>
              <w:t>able</w:t>
            </w:r>
            <w:r w:rsidRPr="00477680">
              <w:rPr>
                <w:rFonts w:ascii="Calibri" w:hAnsi="Calibri"/>
                <w:spacing w:val="1"/>
              </w:rPr>
              <w:t xml:space="preserve"> </w:t>
            </w:r>
            <w:r w:rsidRPr="00477680">
              <w:rPr>
                <w:rFonts w:ascii="Calibri" w:hAnsi="Calibri"/>
                <w:spacing w:val="-1"/>
              </w:rPr>
              <w:t>to timely</w:t>
            </w:r>
            <w:r w:rsidRPr="00477680">
              <w:rPr>
                <w:rFonts w:ascii="Calibri" w:hAnsi="Calibri"/>
                <w:spacing w:val="-2"/>
              </w:rPr>
              <w:t xml:space="preserve"> </w:t>
            </w:r>
            <w:r w:rsidRPr="00477680">
              <w:rPr>
                <w:rFonts w:ascii="Calibri" w:hAnsi="Calibri"/>
                <w:spacing w:val="-1"/>
              </w:rPr>
              <w:t>collect</w:t>
            </w:r>
            <w:r w:rsidRPr="00477680">
              <w:rPr>
                <w:rFonts w:ascii="Calibri" w:hAnsi="Calibri"/>
                <w:spacing w:val="1"/>
              </w:rPr>
              <w:t xml:space="preserve"> </w:t>
            </w:r>
            <w:r w:rsidRPr="00477680">
              <w:rPr>
                <w:rFonts w:ascii="Calibri" w:hAnsi="Calibri"/>
                <w:spacing w:val="-2"/>
              </w:rPr>
              <w:t>the</w:t>
            </w:r>
            <w:r w:rsidRPr="00477680">
              <w:rPr>
                <w:rFonts w:ascii="Calibri" w:hAnsi="Calibri"/>
                <w:spacing w:val="69"/>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and file</w:t>
            </w:r>
            <w:r w:rsidRPr="00477680">
              <w:rPr>
                <w:rFonts w:ascii="Calibri" w:hAnsi="Calibri"/>
                <w:spacing w:val="1"/>
              </w:rPr>
              <w:t xml:space="preserve"> </w:t>
            </w:r>
            <w:r w:rsidRPr="00477680">
              <w:rPr>
                <w:rFonts w:ascii="Calibri" w:hAnsi="Calibri"/>
                <w:spacing w:val="-1"/>
              </w:rPr>
              <w:t>returns.</w:t>
            </w:r>
            <w:r w:rsidRPr="00477680">
              <w:rPr>
                <w:rFonts w:ascii="Calibri" w:hAnsi="Calibri"/>
              </w:rPr>
              <w:t xml:space="preserve">  </w:t>
            </w:r>
            <w:r w:rsidRPr="00477680">
              <w:rPr>
                <w:rFonts w:ascii="Calibri" w:hAnsi="Calibri"/>
                <w:spacing w:val="-1"/>
              </w:rPr>
              <w:t xml:space="preserve">In </w:t>
            </w:r>
            <w:r w:rsidRPr="00477680">
              <w:rPr>
                <w:rFonts w:ascii="Calibri" w:hAnsi="Calibri"/>
                <w:spacing w:val="-2"/>
              </w:rPr>
              <w:t>any</w:t>
            </w:r>
            <w:r w:rsidRPr="00477680">
              <w:rPr>
                <w:rFonts w:ascii="Calibri" w:hAnsi="Calibri"/>
                <w:spacing w:val="1"/>
              </w:rPr>
              <w:t xml:space="preserve"> </w:t>
            </w:r>
            <w:r w:rsidRPr="00477680">
              <w:rPr>
                <w:rFonts w:ascii="Calibri" w:hAnsi="Calibri"/>
                <w:spacing w:val="-1"/>
              </w:rPr>
              <w:t>case,</w:t>
            </w:r>
            <w:r w:rsidRPr="00477680">
              <w:rPr>
                <w:rFonts w:ascii="Calibri" w:hAnsi="Calibri"/>
              </w:rPr>
              <w:t xml:space="preserve"> </w:t>
            </w:r>
            <w:r w:rsidRPr="00477680">
              <w:rPr>
                <w:rFonts w:ascii="Calibri" w:hAnsi="Calibri"/>
                <w:spacing w:val="-1"/>
              </w:rPr>
              <w:t>plan sponsors</w:t>
            </w:r>
            <w:r w:rsidRPr="00477680">
              <w:rPr>
                <w:rFonts w:ascii="Calibri" w:hAnsi="Calibri"/>
                <w:spacing w:val="-2"/>
              </w:rPr>
              <w:t xml:space="preserve"> </w:t>
            </w:r>
            <w:r w:rsidRPr="00477680">
              <w:rPr>
                <w:rFonts w:ascii="Calibri" w:hAnsi="Calibri"/>
                <w:spacing w:val="-1"/>
              </w:rPr>
              <w:t xml:space="preserve">and </w:t>
            </w:r>
            <w:r w:rsidRPr="00477680">
              <w:rPr>
                <w:rFonts w:ascii="Calibri" w:hAnsi="Calibri"/>
                <w:spacing w:val="-2"/>
              </w:rPr>
              <w:t>plan</w:t>
            </w:r>
            <w:r w:rsidRPr="00477680">
              <w:rPr>
                <w:rFonts w:ascii="Calibri" w:hAnsi="Calibri"/>
              </w:rPr>
              <w:t xml:space="preserve"> </w:t>
            </w:r>
            <w:r w:rsidRPr="00477680">
              <w:rPr>
                <w:rFonts w:ascii="Calibri" w:hAnsi="Calibri"/>
                <w:spacing w:val="-1"/>
              </w:rPr>
              <w:t>administrators</w:t>
            </w:r>
            <w:r w:rsidRPr="00477680">
              <w:rPr>
                <w:rFonts w:ascii="Calibri" w:hAnsi="Calibri"/>
                <w:spacing w:val="-2"/>
              </w:rPr>
              <w:t xml:space="preserve"> </w:t>
            </w:r>
            <w:r w:rsidRPr="00477680">
              <w:rPr>
                <w:rFonts w:ascii="Calibri" w:hAnsi="Calibri"/>
                <w:spacing w:val="-1"/>
              </w:rPr>
              <w:t>must</w:t>
            </w:r>
            <w:r w:rsidRPr="00477680">
              <w:rPr>
                <w:rFonts w:ascii="Calibri" w:hAnsi="Calibri"/>
                <w:spacing w:val="1"/>
              </w:rPr>
              <w:t xml:space="preserve"> </w:t>
            </w:r>
            <w:r w:rsidRPr="00477680">
              <w:rPr>
                <w:rFonts w:ascii="Calibri" w:hAnsi="Calibri"/>
                <w:spacing w:val="-2"/>
              </w:rPr>
              <w:t>retain</w:t>
            </w:r>
            <w:r w:rsidRPr="00477680">
              <w:rPr>
                <w:rFonts w:ascii="Calibri" w:hAnsi="Calibri"/>
                <w:spacing w:val="-1"/>
              </w:rPr>
              <w:t xml:space="preserve"> the</w:t>
            </w:r>
            <w:r w:rsidRPr="00477680">
              <w:rPr>
                <w:rFonts w:ascii="Calibri" w:hAnsi="Calibri"/>
                <w:spacing w:val="53"/>
              </w:rPr>
              <w:t xml:space="preserve"> </w:t>
            </w:r>
            <w:r w:rsidRPr="00477680">
              <w:rPr>
                <w:rFonts w:ascii="Calibri" w:hAnsi="Calibri"/>
                <w:spacing w:val="-1"/>
              </w:rPr>
              <w:t>relevant</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for</w:t>
            </w:r>
            <w:r w:rsidRPr="00477680">
              <w:rPr>
                <w:rFonts w:ascii="Calibri" w:hAnsi="Calibri"/>
                <w:spacing w:val="-2"/>
              </w:rPr>
              <w:t xml:space="preserve"> </w:t>
            </w:r>
            <w:r w:rsidRPr="00477680">
              <w:rPr>
                <w:rFonts w:ascii="Calibri" w:hAnsi="Calibri"/>
                <w:spacing w:val="-1"/>
              </w:rPr>
              <w:t>tax</w:t>
            </w:r>
            <w:r w:rsidRPr="00477680">
              <w:rPr>
                <w:rFonts w:ascii="Calibri" w:hAnsi="Calibri"/>
                <w:spacing w:val="1"/>
              </w:rPr>
              <w:t xml:space="preserve"> </w:t>
            </w:r>
            <w:r w:rsidRPr="00477680">
              <w:rPr>
                <w:rFonts w:ascii="Calibri" w:hAnsi="Calibri"/>
                <w:spacing w:val="-1"/>
              </w:rPr>
              <w:t>qualification purposes,</w:t>
            </w:r>
            <w:r w:rsidRPr="00477680">
              <w:rPr>
                <w:rFonts w:ascii="Calibri" w:hAnsi="Calibri"/>
                <w:spacing w:val="-2"/>
              </w:rPr>
              <w:t xml:space="preserve"> </w:t>
            </w:r>
            <w:r w:rsidRPr="00477680">
              <w:rPr>
                <w:rFonts w:ascii="Calibri" w:hAnsi="Calibri"/>
                <w:spacing w:val="-1"/>
              </w:rPr>
              <w:t>such as</w:t>
            </w:r>
            <w:r w:rsidRPr="00477680">
              <w:rPr>
                <w:rFonts w:ascii="Calibri" w:hAnsi="Calibri"/>
                <w:spacing w:val="-2"/>
              </w:rPr>
              <w:t xml:space="preserve"> </w:t>
            </w:r>
            <w:r w:rsidRPr="00477680">
              <w:rPr>
                <w:rFonts w:ascii="Calibri" w:hAnsi="Calibri"/>
                <w:spacing w:val="-1"/>
              </w:rPr>
              <w:t>section</w:t>
            </w:r>
            <w:r w:rsidRPr="00477680">
              <w:rPr>
                <w:rFonts w:ascii="Calibri" w:hAnsi="Calibri"/>
                <w:spacing w:val="-3"/>
              </w:rPr>
              <w:t xml:space="preserve"> </w:t>
            </w:r>
            <w:r w:rsidRPr="00477680">
              <w:rPr>
                <w:rFonts w:ascii="Calibri" w:hAnsi="Calibri"/>
                <w:spacing w:val="-1"/>
              </w:rPr>
              <w:t>401(k)</w:t>
            </w:r>
            <w:r w:rsidRPr="00477680">
              <w:rPr>
                <w:rFonts w:ascii="Calibri" w:hAnsi="Calibri"/>
              </w:rPr>
              <w:t xml:space="preserve"> </w:t>
            </w:r>
            <w:r w:rsidRPr="00477680">
              <w:rPr>
                <w:rFonts w:ascii="Calibri" w:hAnsi="Calibri"/>
                <w:spacing w:val="-1"/>
              </w:rPr>
              <w:t>nondiscrimination,</w:t>
            </w:r>
            <w:r w:rsidRPr="00477680">
              <w:rPr>
                <w:rFonts w:ascii="Calibri" w:hAnsi="Calibri"/>
              </w:rPr>
              <w:t xml:space="preserve"> </w:t>
            </w:r>
            <w:r w:rsidRPr="00477680">
              <w:rPr>
                <w:rFonts w:ascii="Calibri" w:hAnsi="Calibri"/>
                <w:spacing w:val="-1"/>
              </w:rPr>
              <w:t>section</w:t>
            </w:r>
            <w:r w:rsidRPr="00477680">
              <w:rPr>
                <w:rFonts w:ascii="Calibri" w:hAnsi="Calibri"/>
                <w:spacing w:val="53"/>
              </w:rPr>
              <w:t xml:space="preserve"> </w:t>
            </w:r>
            <w:r w:rsidRPr="00477680">
              <w:rPr>
                <w:rFonts w:ascii="Calibri" w:hAnsi="Calibri"/>
                <w:spacing w:val="-1"/>
              </w:rPr>
              <w:t>410(b)</w:t>
            </w:r>
            <w:r w:rsidRPr="00477680">
              <w:rPr>
                <w:rFonts w:ascii="Calibri" w:hAnsi="Calibri"/>
              </w:rPr>
              <w:t xml:space="preserve"> </w:t>
            </w:r>
            <w:r w:rsidRPr="00477680">
              <w:rPr>
                <w:rFonts w:ascii="Calibri" w:hAnsi="Calibri"/>
                <w:spacing w:val="-1"/>
              </w:rPr>
              <w:t>coverage,</w:t>
            </w:r>
            <w:r w:rsidRPr="00477680">
              <w:rPr>
                <w:rFonts w:ascii="Calibri" w:hAnsi="Calibri"/>
                <w:spacing w:val="-2"/>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qualification,</w:t>
            </w:r>
            <w:r w:rsidRPr="00477680">
              <w:rPr>
                <w:rFonts w:ascii="Calibri" w:hAnsi="Calibri"/>
                <w:spacing w:val="-2"/>
              </w:rPr>
              <w:t xml:space="preserve"> </w:t>
            </w:r>
            <w:r w:rsidRPr="00477680">
              <w:rPr>
                <w:rFonts w:ascii="Calibri" w:hAnsi="Calibri"/>
              </w:rPr>
              <w:t>etc.</w:t>
            </w:r>
            <w:r w:rsidRPr="00477680">
              <w:rPr>
                <w:rFonts w:ascii="Calibri" w:hAnsi="Calibri"/>
                <w:spacing w:val="-3"/>
              </w:rPr>
              <w:t xml:space="preserve"> </w:t>
            </w:r>
            <w:r w:rsidRPr="00477680">
              <w:rPr>
                <w:rFonts w:ascii="Calibri" w:hAnsi="Calibri"/>
                <w:spacing w:val="-1"/>
              </w:rPr>
              <w:t>Thus,</w:t>
            </w:r>
            <w:r w:rsidRPr="00477680">
              <w:rPr>
                <w:rFonts w:ascii="Calibri" w:hAnsi="Calibri"/>
              </w:rPr>
              <w:t xml:space="preserve">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data</w:t>
            </w:r>
            <w:r w:rsidRPr="00477680">
              <w:rPr>
                <w:rFonts w:ascii="Calibri" w:hAnsi="Calibri"/>
                <w:spacing w:val="-3"/>
              </w:rPr>
              <w:t xml:space="preserve"> </w:t>
            </w:r>
            <w:r w:rsidRPr="00477680">
              <w:rPr>
                <w:rFonts w:ascii="Calibri" w:hAnsi="Calibri"/>
                <w:spacing w:val="-1"/>
              </w:rPr>
              <w:t>should be</w:t>
            </w:r>
            <w:r w:rsidRPr="00477680">
              <w:rPr>
                <w:rFonts w:ascii="Calibri" w:hAnsi="Calibri"/>
                <w:spacing w:val="1"/>
              </w:rPr>
              <w:t xml:space="preserve"> </w:t>
            </w:r>
            <w:r w:rsidRPr="00477680">
              <w:rPr>
                <w:rFonts w:ascii="Calibri" w:hAnsi="Calibri"/>
                <w:spacing w:val="-1"/>
              </w:rPr>
              <w:t>readily</w:t>
            </w:r>
            <w:r w:rsidRPr="00477680">
              <w:rPr>
                <w:rFonts w:ascii="Calibri" w:hAnsi="Calibri"/>
                <w:spacing w:val="1"/>
              </w:rPr>
              <w:t xml:space="preserve"> </w:t>
            </w:r>
            <w:r w:rsidRPr="00477680">
              <w:rPr>
                <w:rFonts w:ascii="Calibri" w:hAnsi="Calibri"/>
                <w:spacing w:val="-1"/>
              </w:rPr>
              <w:t>accessible.</w:t>
            </w:r>
          </w:p>
          <w:p w:rsidR="00C54502" w:rsidRDefault="00C54502" w:rsidP="00C54502">
            <w:pPr>
              <w:pStyle w:val="TableParagraph"/>
              <w:rPr>
                <w:rFonts w:ascii="Calibri" w:eastAsia="Calibri" w:hAnsi="Calibri" w:cs="Calibri"/>
                <w:b/>
                <w:bCs/>
              </w:rPr>
            </w:pPr>
          </w:p>
          <w:p w:rsidR="0019632A" w:rsidRDefault="0019632A" w:rsidP="0019632A">
            <w:pPr>
              <w:rPr>
                <w:rFonts w:ascii="Calibri" w:hAnsi="Calibri"/>
              </w:rPr>
            </w:pPr>
            <w:r w:rsidRPr="00477680">
              <w:rPr>
                <w:rFonts w:ascii="Calibri" w:hAnsi="Calibri"/>
              </w:rPr>
              <w:lastRenderedPageBreak/>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19632A" w:rsidRPr="00477680" w:rsidRDefault="0019632A" w:rsidP="0019632A">
            <w:pPr>
              <w:rPr>
                <w:rFonts w:ascii="Calibri" w:hAnsi="Calibri"/>
              </w:rPr>
            </w:pPr>
          </w:p>
          <w:p w:rsidR="0019632A" w:rsidRDefault="0019632A" w:rsidP="0019632A">
            <w:pPr>
              <w:rPr>
                <w:rFonts w:ascii="Calibri" w:hAnsi="Calibri"/>
              </w:rPr>
            </w:pPr>
            <w:r w:rsidRPr="00477680">
              <w:rPr>
                <w:rFonts w:ascii="Calibri" w:hAnsi="Calibri"/>
              </w:rPr>
              <w:t>As specified in the proposed rules, the majority of proposed forms revisions are currently targeted for implementation in plan year 2019; some forms revisions may be implemented in earlier or later form years including but not limited to the IRS and PBGC changes for 2016 as shown in the proposed data elements in Appendix A of the proposed rules.</w:t>
            </w:r>
          </w:p>
          <w:p w:rsidR="0019632A" w:rsidRPr="00477680" w:rsidRDefault="0019632A" w:rsidP="0019632A">
            <w:pPr>
              <w:rPr>
                <w:rFonts w:ascii="Calibri" w:hAnsi="Calibri"/>
              </w:rPr>
            </w:pPr>
          </w:p>
          <w:p w:rsidR="0019632A" w:rsidRDefault="0019632A" w:rsidP="00C54502">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sidR="00101D8D">
              <w:rPr>
                <w:rFonts w:ascii="Calibri" w:hAnsi="Calibri"/>
              </w:rPr>
              <w:t xml:space="preserve">were planned to </w:t>
            </w:r>
            <w:r w:rsidRPr="00477680">
              <w:rPr>
                <w:rFonts w:ascii="Calibri" w:hAnsi="Calibri"/>
              </w:rPr>
              <w:t>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issues; identify nondiscrimination and minimum coverage requirements issues; conduct special projects to identify potentially noncompliant retirement plans; 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w:t>
            </w:r>
            <w:r w:rsidR="00101D8D">
              <w:rPr>
                <w:rFonts w:ascii="Calibri" w:hAnsi="Calibri"/>
              </w:rPr>
              <w:t xml:space="preserve"> While IRS had planned to add these questions to the Form 5500 as soon as possible, IRS has decided to direct filers to skip these questions for 2016. </w:t>
            </w:r>
          </w:p>
          <w:p w:rsidR="00101D8D" w:rsidRPr="00477680" w:rsidRDefault="00101D8D" w:rsidP="00C54502">
            <w:pPr>
              <w:pStyle w:val="TableParagraph"/>
              <w:rPr>
                <w:rFonts w:ascii="Calibri" w:eastAsia="Calibri" w:hAnsi="Calibri" w:cs="Calibri"/>
                <w:b/>
                <w:bCs/>
              </w:rPr>
            </w:pPr>
          </w:p>
          <w:p w:rsidR="00C54502" w:rsidRPr="00477680" w:rsidRDefault="00C54502" w:rsidP="00C54502">
            <w:pPr>
              <w:pStyle w:val="ListParagraph"/>
              <w:numPr>
                <w:ilvl w:val="0"/>
                <w:numId w:val="1"/>
              </w:numPr>
              <w:tabs>
                <w:tab w:val="left" w:pos="355"/>
              </w:tabs>
              <w:ind w:left="353" w:right="205" w:hanging="268"/>
              <w:rPr>
                <w:rFonts w:ascii="Calibri" w:eastAsia="Calibri" w:hAnsi="Calibri" w:cs="Calibri"/>
              </w:rPr>
            </w:pPr>
            <w:r w:rsidRPr="00477680">
              <w:rPr>
                <w:rFonts w:ascii="Calibri" w:eastAsia="Calibri" w:hAnsi="Calibri" w:cs="Calibri"/>
                <w:spacing w:val="-1"/>
              </w:rPr>
              <w:lastRenderedPageBreak/>
              <w:t>The</w:t>
            </w:r>
            <w:r w:rsidRPr="00477680">
              <w:rPr>
                <w:rFonts w:ascii="Calibri" w:eastAsia="Calibri" w:hAnsi="Calibri" w:cs="Calibri"/>
                <w:spacing w:val="1"/>
              </w:rPr>
              <w:t xml:space="preserve"> </w:t>
            </w:r>
            <w:r w:rsidRPr="00477680">
              <w:rPr>
                <w:rFonts w:ascii="Calibri" w:eastAsia="Calibri" w:hAnsi="Calibri" w:cs="Calibri"/>
                <w:spacing w:val="-1"/>
              </w:rPr>
              <w:t>IRS</w:t>
            </w:r>
            <w:r w:rsidRPr="00477680">
              <w:rPr>
                <w:rFonts w:ascii="Calibri" w:eastAsia="Calibri" w:hAnsi="Calibri" w:cs="Calibri"/>
              </w:rPr>
              <w:t xml:space="preserve"> </w:t>
            </w:r>
            <w:r w:rsidRPr="00477680">
              <w:rPr>
                <w:rFonts w:ascii="Calibri" w:eastAsia="Calibri" w:hAnsi="Calibri" w:cs="Calibri"/>
                <w:spacing w:val="-1"/>
              </w:rPr>
              <w:t>agrees</w:t>
            </w:r>
            <w:r w:rsidRPr="00477680">
              <w:rPr>
                <w:rFonts w:ascii="Calibri" w:eastAsia="Calibri" w:hAnsi="Calibri" w:cs="Calibri"/>
                <w:spacing w:val="-2"/>
              </w:rPr>
              <w:t xml:space="preserve"> </w:t>
            </w:r>
            <w:r w:rsidRPr="00477680">
              <w:rPr>
                <w:rFonts w:ascii="Calibri" w:eastAsia="Calibri" w:hAnsi="Calibri" w:cs="Calibri"/>
                <w:spacing w:val="-1"/>
              </w:rPr>
              <w:t>that</w:t>
            </w:r>
            <w:r w:rsidRPr="00477680">
              <w:rPr>
                <w:rFonts w:ascii="Calibri" w:eastAsia="Calibri" w:hAnsi="Calibri" w:cs="Calibri"/>
                <w:spacing w:val="1"/>
              </w:rPr>
              <w:t xml:space="preserve">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2"/>
              </w:rPr>
              <w:t>trust</w:t>
            </w:r>
            <w:r w:rsidRPr="00477680">
              <w:rPr>
                <w:rFonts w:ascii="Calibri" w:eastAsia="Calibri" w:hAnsi="Calibri" w:cs="Calibri"/>
                <w:spacing w:val="1"/>
              </w:rPr>
              <w:t xml:space="preserve"> </w:t>
            </w:r>
            <w:r w:rsidRPr="00477680">
              <w:rPr>
                <w:rFonts w:ascii="Calibri" w:eastAsia="Calibri" w:hAnsi="Calibri" w:cs="Calibri"/>
                <w:spacing w:val="-1"/>
              </w:rPr>
              <w:t>EIN remains</w:t>
            </w:r>
            <w:r w:rsidRPr="00477680">
              <w:rPr>
                <w:rFonts w:ascii="Calibri" w:eastAsia="Calibri" w:hAnsi="Calibri" w:cs="Calibri"/>
                <w:spacing w:val="-2"/>
              </w:rPr>
              <w:t xml:space="preserve"> </w:t>
            </w:r>
            <w:r w:rsidRPr="00477680">
              <w:rPr>
                <w:rFonts w:ascii="Calibri" w:eastAsia="Calibri" w:hAnsi="Calibri" w:cs="Calibri"/>
                <w:spacing w:val="-1"/>
              </w:rPr>
              <w:t xml:space="preserve">optional.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form</w:t>
            </w:r>
            <w:r w:rsidRPr="00477680">
              <w:rPr>
                <w:rFonts w:ascii="Calibri" w:eastAsia="Calibri" w:hAnsi="Calibri" w:cs="Calibri"/>
                <w:spacing w:val="2"/>
              </w:rPr>
              <w:t xml:space="preserve"> </w:t>
            </w:r>
            <w:r w:rsidRPr="00477680">
              <w:rPr>
                <w:rFonts w:ascii="Calibri" w:eastAsia="Calibri" w:hAnsi="Calibri" w:cs="Calibri"/>
                <w:spacing w:val="-1"/>
              </w:rPr>
              <w:t>instructions</w:t>
            </w:r>
            <w:r w:rsidRPr="00477680">
              <w:rPr>
                <w:rFonts w:ascii="Calibri" w:eastAsia="Calibri" w:hAnsi="Calibri" w:cs="Calibri"/>
              </w:rPr>
              <w:t xml:space="preserve"> </w:t>
            </w:r>
            <w:r w:rsidRPr="00477680">
              <w:rPr>
                <w:rFonts w:ascii="Calibri" w:eastAsia="Calibri" w:hAnsi="Calibri" w:cs="Calibri"/>
                <w:spacing w:val="-1"/>
              </w:rPr>
              <w:t>don’t</w:t>
            </w:r>
            <w:r w:rsidRPr="00477680">
              <w:rPr>
                <w:rFonts w:ascii="Calibri" w:eastAsia="Calibri" w:hAnsi="Calibri" w:cs="Calibri"/>
                <w:spacing w:val="-2"/>
              </w:rPr>
              <w:t xml:space="preserve"> </w:t>
            </w:r>
            <w:r w:rsidRPr="00477680">
              <w:rPr>
                <w:rFonts w:ascii="Calibri" w:eastAsia="Calibri" w:hAnsi="Calibri" w:cs="Calibri"/>
                <w:spacing w:val="-1"/>
              </w:rPr>
              <w:t>mandate</w:t>
            </w:r>
            <w:r w:rsidRPr="00477680">
              <w:rPr>
                <w:rFonts w:ascii="Calibri" w:eastAsia="Calibri" w:hAnsi="Calibri" w:cs="Calibri"/>
                <w:spacing w:val="1"/>
              </w:rPr>
              <w:t xml:space="preserve"> </w:t>
            </w:r>
            <w:r w:rsidRPr="00477680">
              <w:rPr>
                <w:rFonts w:ascii="Calibri" w:eastAsia="Calibri" w:hAnsi="Calibri" w:cs="Calibri"/>
                <w:spacing w:val="-1"/>
              </w:rPr>
              <w:t>use</w:t>
            </w:r>
            <w:r w:rsidRPr="00477680">
              <w:rPr>
                <w:rFonts w:ascii="Calibri" w:eastAsia="Calibri" w:hAnsi="Calibri" w:cs="Calibri"/>
                <w:spacing w:val="59"/>
              </w:rPr>
              <w:t xml:space="preserve"> </w:t>
            </w:r>
            <w:r w:rsidRPr="00477680">
              <w:rPr>
                <w:rFonts w:ascii="Calibri" w:eastAsia="Calibri" w:hAnsi="Calibri" w:cs="Calibri"/>
              </w:rPr>
              <w:t xml:space="preserve">of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trust</w:t>
            </w:r>
            <w:r w:rsidRPr="00477680">
              <w:rPr>
                <w:rFonts w:ascii="Calibri" w:eastAsia="Calibri" w:hAnsi="Calibri" w:cs="Calibri"/>
                <w:spacing w:val="-2"/>
              </w:rPr>
              <w:t xml:space="preserve"> </w:t>
            </w:r>
            <w:r w:rsidRPr="00477680">
              <w:rPr>
                <w:rFonts w:ascii="Calibri" w:eastAsia="Calibri" w:hAnsi="Calibri" w:cs="Calibri"/>
                <w:spacing w:val="-1"/>
              </w:rPr>
              <w:t>EIN.</w:t>
            </w:r>
            <w:r w:rsidRPr="00477680">
              <w:rPr>
                <w:rFonts w:ascii="Calibri" w:eastAsia="Calibri" w:hAnsi="Calibri" w:cs="Calibri"/>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instructions</w:t>
            </w:r>
            <w:r w:rsidRPr="00477680">
              <w:rPr>
                <w:rFonts w:ascii="Calibri" w:eastAsia="Calibri" w:hAnsi="Calibri" w:cs="Calibri"/>
              </w:rPr>
              <w:t xml:space="preserve"> </w:t>
            </w:r>
            <w:r w:rsidRPr="00477680">
              <w:rPr>
                <w:rFonts w:ascii="Calibri" w:eastAsia="Calibri" w:hAnsi="Calibri" w:cs="Calibri"/>
                <w:spacing w:val="-1"/>
              </w:rPr>
              <w:t>request</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“Trust’s</w:t>
            </w:r>
            <w:r w:rsidRPr="00477680">
              <w:rPr>
                <w:rFonts w:ascii="Calibri" w:eastAsia="Calibri" w:hAnsi="Calibri" w:cs="Calibri"/>
                <w:spacing w:val="-2"/>
              </w:rPr>
              <w:t xml:space="preserve"> </w:t>
            </w:r>
            <w:r w:rsidRPr="00477680">
              <w:rPr>
                <w:rFonts w:ascii="Calibri" w:eastAsia="Calibri" w:hAnsi="Calibri" w:cs="Calibri"/>
                <w:spacing w:val="-1"/>
              </w:rPr>
              <w:t>EIN”</w:t>
            </w:r>
            <w:r w:rsidRPr="00477680">
              <w:rPr>
                <w:rFonts w:ascii="Calibri" w:eastAsia="Calibri" w:hAnsi="Calibri" w:cs="Calibri"/>
                <w:spacing w:val="1"/>
              </w:rPr>
              <w:t xml:space="preserve"> </w:t>
            </w:r>
            <w:r w:rsidRPr="00477680">
              <w:rPr>
                <w:rFonts w:ascii="Calibri" w:eastAsia="Calibri" w:hAnsi="Calibri" w:cs="Calibri"/>
                <w:spacing w:val="-1"/>
              </w:rPr>
              <w:t>if</w:t>
            </w:r>
            <w:r w:rsidRPr="00477680">
              <w:rPr>
                <w:rFonts w:ascii="Calibri" w:eastAsia="Calibri" w:hAnsi="Calibri" w:cs="Calibri"/>
                <w:spacing w:val="-3"/>
              </w:rPr>
              <w:t xml:space="preserve"> </w:t>
            </w:r>
            <w:r w:rsidRPr="00477680">
              <w:rPr>
                <w:rFonts w:ascii="Calibri" w:eastAsia="Calibri" w:hAnsi="Calibri" w:cs="Calibri"/>
              </w:rPr>
              <w:t>one</w:t>
            </w:r>
            <w:r w:rsidRPr="00477680">
              <w:rPr>
                <w:rFonts w:ascii="Calibri" w:eastAsia="Calibri" w:hAnsi="Calibri" w:cs="Calibri"/>
                <w:spacing w:val="1"/>
              </w:rPr>
              <w:t xml:space="preserve"> </w:t>
            </w:r>
            <w:r w:rsidRPr="00477680">
              <w:rPr>
                <w:rFonts w:ascii="Calibri" w:eastAsia="Calibri" w:hAnsi="Calibri" w:cs="Calibri"/>
                <w:spacing w:val="-1"/>
              </w:rPr>
              <w:t>has</w:t>
            </w:r>
            <w:r w:rsidRPr="00477680">
              <w:rPr>
                <w:rFonts w:ascii="Calibri" w:eastAsia="Calibri" w:hAnsi="Calibri" w:cs="Calibri"/>
                <w:spacing w:val="-2"/>
              </w:rPr>
              <w:t xml:space="preserve"> </w:t>
            </w:r>
            <w:r w:rsidRPr="00477680">
              <w:rPr>
                <w:rFonts w:ascii="Calibri" w:eastAsia="Calibri" w:hAnsi="Calibri" w:cs="Calibri"/>
                <w:spacing w:val="-1"/>
              </w:rPr>
              <w:t xml:space="preserve">been </w:t>
            </w:r>
            <w:r w:rsidRPr="00477680">
              <w:rPr>
                <w:rFonts w:ascii="Calibri" w:eastAsia="Calibri" w:hAnsi="Calibri" w:cs="Calibri"/>
                <w:spacing w:val="-2"/>
              </w:rPr>
              <w:t>issued.</w:t>
            </w:r>
            <w:r w:rsidRPr="00477680">
              <w:rPr>
                <w:rFonts w:ascii="Calibri" w:eastAsia="Calibri" w:hAnsi="Calibri" w:cs="Calibri"/>
              </w:rPr>
              <w:t xml:space="preserve"> </w:t>
            </w:r>
            <w:r w:rsidRPr="00477680">
              <w:rPr>
                <w:rFonts w:ascii="Calibri" w:eastAsia="Calibri" w:hAnsi="Calibri" w:cs="Calibri"/>
                <w:spacing w:val="-1"/>
              </w:rPr>
              <w:t>However,</w:t>
            </w:r>
            <w:r w:rsidRPr="00477680">
              <w:rPr>
                <w:rFonts w:ascii="Calibri" w:eastAsia="Calibri" w:hAnsi="Calibri" w:cs="Calibri"/>
              </w:rPr>
              <w:t xml:space="preserve"> if</w:t>
            </w:r>
            <w:r w:rsidRPr="00477680">
              <w:rPr>
                <w:rFonts w:ascii="Calibri" w:eastAsia="Calibri" w:hAnsi="Calibri" w:cs="Calibri"/>
                <w:spacing w:val="67"/>
              </w:rPr>
              <w:t xml:space="preserve"> </w:t>
            </w:r>
            <w:r w:rsidRPr="00477680">
              <w:rPr>
                <w:rFonts w:ascii="Calibri" w:eastAsia="Calibri" w:hAnsi="Calibri" w:cs="Calibri"/>
                <w:spacing w:val="-1"/>
              </w:rPr>
              <w:t>there</w:t>
            </w:r>
            <w:r w:rsidRPr="00477680">
              <w:rPr>
                <w:rFonts w:ascii="Calibri" w:eastAsia="Calibri" w:hAnsi="Calibri" w:cs="Calibri"/>
                <w:spacing w:val="1"/>
              </w:rPr>
              <w:t xml:space="preserve"> </w:t>
            </w:r>
            <w:r w:rsidRPr="00477680">
              <w:rPr>
                <w:rFonts w:ascii="Calibri" w:eastAsia="Calibri" w:hAnsi="Calibri" w:cs="Calibri"/>
                <w:spacing w:val="-1"/>
              </w:rPr>
              <w:t>is</w:t>
            </w:r>
            <w:r w:rsidRPr="00477680">
              <w:rPr>
                <w:rFonts w:ascii="Calibri" w:eastAsia="Calibri" w:hAnsi="Calibri" w:cs="Calibri"/>
                <w:spacing w:val="-2"/>
              </w:rPr>
              <w:t xml:space="preserve"> </w:t>
            </w:r>
            <w:r w:rsidRPr="00477680">
              <w:rPr>
                <w:rFonts w:ascii="Calibri" w:eastAsia="Calibri" w:hAnsi="Calibri" w:cs="Calibri"/>
                <w:spacing w:val="-1"/>
              </w:rPr>
              <w:t>no trust</w:t>
            </w:r>
            <w:r w:rsidRPr="00477680">
              <w:rPr>
                <w:rFonts w:ascii="Calibri" w:eastAsia="Calibri" w:hAnsi="Calibri" w:cs="Calibri"/>
                <w:spacing w:val="1"/>
              </w:rPr>
              <w:t xml:space="preserve"> </w:t>
            </w:r>
            <w:r w:rsidRPr="00477680">
              <w:rPr>
                <w:rFonts w:ascii="Calibri" w:eastAsia="Calibri" w:hAnsi="Calibri" w:cs="Calibri"/>
                <w:spacing w:val="-1"/>
              </w:rPr>
              <w:t>EIN,</w:t>
            </w:r>
            <w:r w:rsidRPr="00477680">
              <w:rPr>
                <w:rFonts w:ascii="Calibri" w:eastAsia="Calibri" w:hAnsi="Calibri" w:cs="Calibri"/>
                <w:spacing w:val="-2"/>
              </w:rPr>
              <w:t xml:space="preserve"> </w:t>
            </w:r>
            <w:r w:rsidRPr="00477680">
              <w:rPr>
                <w:rFonts w:ascii="Calibri" w:eastAsia="Calibri" w:hAnsi="Calibri" w:cs="Calibri"/>
                <w:spacing w:val="-1"/>
              </w:rPr>
              <w:t>there</w:t>
            </w:r>
            <w:r w:rsidRPr="00477680">
              <w:rPr>
                <w:rFonts w:ascii="Calibri" w:eastAsia="Calibri" w:hAnsi="Calibri" w:cs="Calibri"/>
                <w:spacing w:val="-2"/>
              </w:rPr>
              <w:t xml:space="preserve"> </w:t>
            </w:r>
            <w:r w:rsidRPr="00477680">
              <w:rPr>
                <w:rFonts w:ascii="Calibri" w:eastAsia="Calibri" w:hAnsi="Calibri" w:cs="Calibri"/>
                <w:spacing w:val="-1"/>
              </w:rPr>
              <w:t>is</w:t>
            </w:r>
            <w:r w:rsidRPr="00477680">
              <w:rPr>
                <w:rFonts w:ascii="Calibri" w:eastAsia="Calibri" w:hAnsi="Calibri" w:cs="Calibri"/>
              </w:rPr>
              <w:t xml:space="preserve"> </w:t>
            </w:r>
            <w:r w:rsidRPr="00477680">
              <w:rPr>
                <w:rFonts w:ascii="Calibri" w:eastAsia="Calibri" w:hAnsi="Calibri" w:cs="Calibri"/>
                <w:spacing w:val="-1"/>
              </w:rPr>
              <w:t>an option to enter</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EIN that</w:t>
            </w:r>
            <w:r w:rsidRPr="00477680">
              <w:rPr>
                <w:rFonts w:ascii="Calibri" w:eastAsia="Calibri" w:hAnsi="Calibri" w:cs="Calibri"/>
                <w:spacing w:val="1"/>
              </w:rPr>
              <w:t xml:space="preserve"> </w:t>
            </w:r>
            <w:r w:rsidRPr="00477680">
              <w:rPr>
                <w:rFonts w:ascii="Calibri" w:eastAsia="Calibri" w:hAnsi="Calibri" w:cs="Calibri"/>
                <w:spacing w:val="-1"/>
              </w:rPr>
              <w:t>would be</w:t>
            </w:r>
            <w:r w:rsidRPr="00477680">
              <w:rPr>
                <w:rFonts w:ascii="Calibri" w:eastAsia="Calibri" w:hAnsi="Calibri" w:cs="Calibri"/>
                <w:spacing w:val="1"/>
              </w:rPr>
              <w:t xml:space="preserve"> </w:t>
            </w:r>
            <w:r w:rsidRPr="00477680">
              <w:rPr>
                <w:rFonts w:ascii="Calibri" w:eastAsia="Calibri" w:hAnsi="Calibri" w:cs="Calibri"/>
                <w:spacing w:val="-1"/>
              </w:rPr>
              <w:t>used</w:t>
            </w:r>
            <w:r w:rsidRPr="00477680">
              <w:rPr>
                <w:rFonts w:ascii="Calibri" w:eastAsia="Calibri" w:hAnsi="Calibri" w:cs="Calibri"/>
                <w:spacing w:val="-3"/>
              </w:rPr>
              <w:t xml:space="preserve"> </w:t>
            </w:r>
            <w:r w:rsidRPr="00477680">
              <w:rPr>
                <w:rFonts w:ascii="Calibri" w:eastAsia="Calibri" w:hAnsi="Calibri" w:cs="Calibri"/>
              </w:rPr>
              <w:t>on</w:t>
            </w:r>
            <w:r w:rsidRPr="00477680">
              <w:rPr>
                <w:rFonts w:ascii="Calibri" w:eastAsia="Calibri" w:hAnsi="Calibri" w:cs="Calibri"/>
                <w:spacing w:val="-1"/>
              </w:rPr>
              <w:t xml:space="preserve"> Form 1099-R</w:t>
            </w:r>
            <w:r w:rsidRPr="00477680">
              <w:rPr>
                <w:rFonts w:ascii="Calibri" w:eastAsia="Calibri" w:hAnsi="Calibri" w:cs="Calibri"/>
                <w:spacing w:val="65"/>
              </w:rPr>
              <w:t xml:space="preserve"> </w:t>
            </w:r>
            <w:r w:rsidRPr="00477680">
              <w:rPr>
                <w:rFonts w:ascii="Calibri" w:eastAsia="Calibri" w:hAnsi="Calibri" w:cs="Calibri"/>
                <w:spacing w:val="-1"/>
              </w:rPr>
              <w:t>(reporting distributions</w:t>
            </w:r>
            <w:r w:rsidRPr="00477680">
              <w:rPr>
                <w:rFonts w:ascii="Calibri" w:eastAsia="Calibri" w:hAnsi="Calibri" w:cs="Calibri"/>
              </w:rPr>
              <w:t xml:space="preserve"> </w:t>
            </w:r>
            <w:r w:rsidRPr="00477680">
              <w:rPr>
                <w:rFonts w:ascii="Calibri" w:eastAsia="Calibri" w:hAnsi="Calibri" w:cs="Calibri"/>
                <w:spacing w:val="-2"/>
              </w:rPr>
              <w:t>from</w:t>
            </w:r>
            <w:r w:rsidRPr="00477680">
              <w:rPr>
                <w:rFonts w:ascii="Calibri" w:eastAsia="Calibri" w:hAnsi="Calibri" w:cs="Calibri"/>
                <w:spacing w:val="1"/>
              </w:rPr>
              <w:t xml:space="preserve"> </w:t>
            </w:r>
            <w:r w:rsidRPr="00477680">
              <w:rPr>
                <w:rFonts w:ascii="Calibri" w:eastAsia="Calibri" w:hAnsi="Calibri" w:cs="Calibri"/>
                <w:spacing w:val="-1"/>
              </w:rPr>
              <w:t>employee</w:t>
            </w:r>
            <w:r w:rsidRPr="00477680">
              <w:rPr>
                <w:rFonts w:ascii="Calibri" w:eastAsia="Calibri" w:hAnsi="Calibri" w:cs="Calibri"/>
                <w:spacing w:val="1"/>
              </w:rPr>
              <w:t xml:space="preserve"> </w:t>
            </w:r>
            <w:r w:rsidRPr="00477680">
              <w:rPr>
                <w:rFonts w:ascii="Calibri" w:eastAsia="Calibri" w:hAnsi="Calibri" w:cs="Calibri"/>
                <w:spacing w:val="-1"/>
              </w:rPr>
              <w:t>benefit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5"/>
              </w:rPr>
              <w:t xml:space="preserve"> </w:t>
            </w:r>
            <w:r w:rsidRPr="00477680">
              <w:rPr>
                <w:rFonts w:ascii="Calibri" w:eastAsia="Calibri" w:hAnsi="Calibri" w:cs="Calibri"/>
              </w:rPr>
              <w:t xml:space="preserve">or </w:t>
            </w:r>
            <w:r w:rsidRPr="00477680">
              <w:rPr>
                <w:rFonts w:ascii="Calibri" w:eastAsia="Calibri" w:hAnsi="Calibri" w:cs="Calibri"/>
                <w:spacing w:val="-1"/>
              </w:rPr>
              <w:t xml:space="preserve">Form 945 (reporting </w:t>
            </w:r>
            <w:r w:rsidRPr="00477680">
              <w:rPr>
                <w:rFonts w:ascii="Calibri" w:eastAsia="Calibri" w:hAnsi="Calibri" w:cs="Calibri"/>
                <w:spacing w:val="-2"/>
              </w:rPr>
              <w:t>withheld</w:t>
            </w:r>
            <w:r w:rsidRPr="00477680">
              <w:rPr>
                <w:rFonts w:ascii="Calibri" w:eastAsia="Calibri" w:hAnsi="Calibri" w:cs="Calibri"/>
                <w:spacing w:val="54"/>
              </w:rPr>
              <w:t xml:space="preserve"> </w:t>
            </w:r>
            <w:r w:rsidRPr="00477680">
              <w:rPr>
                <w:rFonts w:ascii="Calibri" w:eastAsia="Calibri" w:hAnsi="Calibri" w:cs="Calibri"/>
                <w:spacing w:val="-1"/>
              </w:rPr>
              <w:t>amounts</w:t>
            </w:r>
            <w:r w:rsidRPr="00477680">
              <w:rPr>
                <w:rFonts w:ascii="Calibri" w:eastAsia="Calibri" w:hAnsi="Calibri" w:cs="Calibri"/>
                <w:spacing w:val="-2"/>
              </w:rPr>
              <w:t xml:space="preserve"> </w:t>
            </w:r>
            <w:r w:rsidRPr="00477680">
              <w:rPr>
                <w:rFonts w:ascii="Calibri" w:eastAsia="Calibri" w:hAnsi="Calibri" w:cs="Calibri"/>
              </w:rPr>
              <w:t xml:space="preserve">of </w:t>
            </w:r>
            <w:r w:rsidRPr="00477680">
              <w:rPr>
                <w:rFonts w:ascii="Calibri" w:eastAsia="Calibri" w:hAnsi="Calibri" w:cs="Calibri"/>
                <w:spacing w:val="-1"/>
              </w:rPr>
              <w:t>income</w:t>
            </w:r>
            <w:r w:rsidRPr="00477680">
              <w:rPr>
                <w:rFonts w:ascii="Calibri" w:eastAsia="Calibri" w:hAnsi="Calibri" w:cs="Calibri"/>
                <w:spacing w:val="1"/>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2"/>
              </w:rPr>
              <w:t>from</w:t>
            </w:r>
            <w:r w:rsidRPr="00477680">
              <w:rPr>
                <w:rFonts w:ascii="Calibri" w:eastAsia="Calibri" w:hAnsi="Calibri" w:cs="Calibri"/>
                <w:spacing w:val="1"/>
              </w:rPr>
              <w:t xml:space="preserve"> </w:t>
            </w:r>
            <w:r w:rsidRPr="00477680">
              <w:rPr>
                <w:rFonts w:ascii="Calibri" w:eastAsia="Calibri" w:hAnsi="Calibri" w:cs="Calibri"/>
                <w:spacing w:val="-1"/>
              </w:rPr>
              <w:t>those</w:t>
            </w:r>
            <w:r w:rsidRPr="00477680">
              <w:rPr>
                <w:rFonts w:ascii="Calibri" w:eastAsia="Calibri" w:hAnsi="Calibri" w:cs="Calibri"/>
                <w:spacing w:val="-2"/>
              </w:rPr>
              <w:t xml:space="preserve"> </w:t>
            </w:r>
            <w:r w:rsidRPr="00477680">
              <w:rPr>
                <w:rFonts w:ascii="Calibri" w:eastAsia="Calibri" w:hAnsi="Calibri" w:cs="Calibri"/>
                <w:spacing w:val="-1"/>
              </w:rPr>
              <w:t>payments).</w:t>
            </w:r>
          </w:p>
          <w:p w:rsidR="00C54502" w:rsidRPr="00477680" w:rsidRDefault="00C54502" w:rsidP="00C54502">
            <w:pPr>
              <w:pStyle w:val="ListParagraph"/>
              <w:numPr>
                <w:ilvl w:val="0"/>
                <w:numId w:val="1"/>
              </w:numPr>
              <w:tabs>
                <w:tab w:val="left" w:pos="355"/>
              </w:tabs>
              <w:ind w:right="252" w:hanging="268"/>
              <w:rPr>
                <w:rFonts w:ascii="Calibri" w:eastAsia="Calibri" w:hAnsi="Calibri" w:cs="Calibri"/>
              </w:rPr>
            </w:pPr>
            <w:r w:rsidRPr="00477680">
              <w:rPr>
                <w:rFonts w:ascii="Calibri" w:eastAsia="Calibri" w:hAnsi="Calibri" w:cs="Calibri"/>
              </w:rPr>
              <w:t>The 23 minutes is for filing time only.  The original calculation considered the total preparation time based on IRS’ historic method originally developed by Arthur D. Little. The requested data should be available since plans must know if they meet the requirements for plan qualification, and the information is generated annually.  The plan sponsor, its attorney, accountant and benefit consultant generally work on a collaborative basis to gather the</w:t>
            </w:r>
            <w:r w:rsidRPr="00477680">
              <w:rPr>
                <w:rFonts w:ascii="Calibri" w:hAnsi="Calibri"/>
                <w:spacing w:val="-1"/>
              </w:rPr>
              <w:t xml:space="preserve"> information</w:t>
            </w:r>
            <w:r w:rsidRPr="00477680">
              <w:rPr>
                <w:rFonts w:ascii="Calibri" w:hAnsi="Calibri"/>
                <w:spacing w:val="-3"/>
              </w:rPr>
              <w:t xml:space="preserve"> </w:t>
            </w:r>
            <w:r w:rsidRPr="00477680">
              <w:rPr>
                <w:rFonts w:ascii="Calibri" w:hAnsi="Calibri"/>
              </w:rPr>
              <w:t>to</w:t>
            </w:r>
            <w:r w:rsidRPr="00477680">
              <w:rPr>
                <w:rFonts w:ascii="Calibri" w:hAnsi="Calibri"/>
                <w:spacing w:val="-1"/>
              </w:rPr>
              <w:t xml:space="preserve"> file</w:t>
            </w:r>
            <w:r w:rsidRPr="00477680">
              <w:rPr>
                <w:rFonts w:ascii="Calibri" w:hAnsi="Calibri"/>
                <w:spacing w:val="-2"/>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2"/>
              </w:rPr>
              <w:t>annual</w:t>
            </w:r>
            <w:r w:rsidRPr="00477680">
              <w:rPr>
                <w:rFonts w:ascii="Calibri" w:hAnsi="Calibri"/>
              </w:rPr>
              <w:t xml:space="preserve"> </w:t>
            </w:r>
            <w:r w:rsidRPr="00477680">
              <w:rPr>
                <w:rFonts w:ascii="Calibri" w:hAnsi="Calibri"/>
                <w:spacing w:val="-1"/>
              </w:rPr>
              <w:t>Form</w:t>
            </w:r>
            <w:r w:rsidRPr="00477680">
              <w:rPr>
                <w:rFonts w:ascii="Calibri" w:hAnsi="Calibri"/>
                <w:spacing w:val="1"/>
              </w:rPr>
              <w:t xml:space="preserve"> </w:t>
            </w:r>
            <w:r w:rsidRPr="00477680">
              <w:rPr>
                <w:rFonts w:ascii="Calibri" w:hAnsi="Calibri"/>
                <w:spacing w:val="-1"/>
              </w:rPr>
              <w:t>5500.</w:t>
            </w:r>
            <w:r w:rsidRPr="00477680">
              <w:rPr>
                <w:rFonts w:ascii="Calibri" w:hAnsi="Calibri"/>
                <w:spacing w:val="47"/>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information for</w:t>
            </w:r>
            <w:r w:rsidRPr="00477680">
              <w:rPr>
                <w:rFonts w:ascii="Calibri" w:hAnsi="Calibri"/>
              </w:rPr>
              <w:t xml:space="preserve"> </w:t>
            </w:r>
            <w:r w:rsidRPr="00477680">
              <w:rPr>
                <w:rFonts w:ascii="Calibri" w:hAnsi="Calibri"/>
                <w:spacing w:val="-1"/>
              </w:rPr>
              <w:t>these</w:t>
            </w:r>
            <w:r w:rsidRPr="00477680">
              <w:rPr>
                <w:rFonts w:ascii="Calibri" w:hAnsi="Calibri"/>
                <w:spacing w:val="1"/>
              </w:rPr>
              <w:t xml:space="preserve"> </w:t>
            </w:r>
            <w:r w:rsidRPr="00477680">
              <w:rPr>
                <w:rFonts w:ascii="Calibri" w:hAnsi="Calibri"/>
                <w:spacing w:val="-2"/>
              </w:rPr>
              <w:t>new</w:t>
            </w:r>
            <w:r w:rsidRPr="00477680">
              <w:rPr>
                <w:rFonts w:ascii="Calibri" w:hAnsi="Calibri"/>
                <w:spacing w:val="1"/>
              </w:rPr>
              <w:t xml:space="preserve"> </w:t>
            </w:r>
            <w:r w:rsidRPr="00477680">
              <w:rPr>
                <w:rFonts w:ascii="Calibri" w:hAnsi="Calibri"/>
                <w:spacing w:val="-1"/>
              </w:rPr>
              <w:t>items</w:t>
            </w:r>
            <w:r w:rsidRPr="00477680">
              <w:rPr>
                <w:rFonts w:ascii="Calibri" w:hAnsi="Calibri"/>
                <w:spacing w:val="-2"/>
              </w:rPr>
              <w:t xml:space="preserve"> </w:t>
            </w:r>
            <w:r w:rsidRPr="00477680">
              <w:rPr>
                <w:rFonts w:ascii="Calibri" w:hAnsi="Calibri"/>
                <w:spacing w:val="-1"/>
              </w:rPr>
              <w:t>need only</w:t>
            </w:r>
            <w:r w:rsidRPr="00477680">
              <w:rPr>
                <w:rFonts w:ascii="Calibri" w:hAnsi="Calibri"/>
                <w:spacing w:val="1"/>
              </w:rPr>
              <w:t xml:space="preserve"> </w:t>
            </w:r>
            <w:r w:rsidRPr="00477680">
              <w:rPr>
                <w:rFonts w:ascii="Calibri" w:hAnsi="Calibri"/>
                <w:spacing w:val="-1"/>
              </w:rPr>
              <w:t>be</w:t>
            </w:r>
            <w:r w:rsidRPr="00477680">
              <w:rPr>
                <w:rFonts w:ascii="Calibri" w:hAnsi="Calibri"/>
                <w:spacing w:val="59"/>
              </w:rPr>
              <w:t xml:space="preserve"> </w:t>
            </w:r>
            <w:r w:rsidRPr="00477680">
              <w:rPr>
                <w:rFonts w:ascii="Calibri" w:hAnsi="Calibri"/>
                <w:spacing w:val="-1"/>
              </w:rPr>
              <w:t xml:space="preserve">added </w:t>
            </w:r>
            <w:r w:rsidRPr="00477680">
              <w:rPr>
                <w:rFonts w:ascii="Calibri" w:hAnsi="Calibri"/>
              </w:rPr>
              <w:t>to</w:t>
            </w:r>
            <w:r w:rsidRPr="00477680">
              <w:rPr>
                <w:rFonts w:ascii="Calibri" w:hAnsi="Calibri"/>
                <w:spacing w:val="-1"/>
              </w:rPr>
              <w:t xml:space="preserve"> the</w:t>
            </w:r>
            <w:r w:rsidRPr="00477680">
              <w:rPr>
                <w:rFonts w:ascii="Calibri" w:hAnsi="Calibri"/>
                <w:spacing w:val="1"/>
              </w:rPr>
              <w:t xml:space="preserve"> </w:t>
            </w:r>
            <w:r w:rsidRPr="00477680">
              <w:rPr>
                <w:rFonts w:ascii="Calibri" w:hAnsi="Calibri"/>
                <w:spacing w:val="-1"/>
              </w:rPr>
              <w:t>annual</w:t>
            </w:r>
            <w:r w:rsidRPr="00477680">
              <w:rPr>
                <w:rFonts w:ascii="Calibri" w:hAnsi="Calibri"/>
              </w:rPr>
              <w:t xml:space="preserve"> </w:t>
            </w:r>
            <w:r w:rsidRPr="00477680">
              <w:rPr>
                <w:rFonts w:ascii="Calibri" w:hAnsi="Calibri"/>
                <w:spacing w:val="-1"/>
              </w:rPr>
              <w:t>information request</w:t>
            </w:r>
            <w:r w:rsidRPr="00477680">
              <w:rPr>
                <w:rFonts w:ascii="Calibri" w:hAnsi="Calibri"/>
                <w:spacing w:val="1"/>
              </w:rPr>
              <w:t xml:space="preserve"> </w:t>
            </w:r>
            <w:r w:rsidRPr="00477680">
              <w:rPr>
                <w:rFonts w:ascii="Calibri" w:hAnsi="Calibri"/>
                <w:spacing w:val="-2"/>
              </w:rPr>
              <w:t>issued</w:t>
            </w:r>
            <w:r w:rsidRPr="00477680">
              <w:rPr>
                <w:rFonts w:ascii="Calibri" w:hAnsi="Calibri"/>
                <w:spacing w:val="-1"/>
              </w:rPr>
              <w:t xml:space="preserve"> by</w:t>
            </w:r>
            <w:r w:rsidRPr="00477680">
              <w:rPr>
                <w:rFonts w:ascii="Calibri" w:hAnsi="Calibri"/>
                <w:spacing w:val="-2"/>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Form 5500 preparer</w:t>
            </w:r>
            <w:r w:rsidRPr="00477680">
              <w:rPr>
                <w:rFonts w:ascii="Calibri" w:hAnsi="Calibri"/>
                <w:spacing w:val="-2"/>
              </w:rPr>
              <w:t xml:space="preserve"> </w:t>
            </w:r>
            <w:r w:rsidRPr="00477680">
              <w:rPr>
                <w:rFonts w:ascii="Calibri" w:hAnsi="Calibri"/>
                <w:spacing w:val="-1"/>
              </w:rPr>
              <w:t>and should put</w:t>
            </w:r>
            <w:r w:rsidRPr="00477680">
              <w:rPr>
                <w:rFonts w:ascii="Calibri" w:hAnsi="Calibri"/>
                <w:spacing w:val="51"/>
              </w:rPr>
              <w:t xml:space="preserve"> </w:t>
            </w:r>
            <w:r w:rsidRPr="00477680">
              <w:rPr>
                <w:rFonts w:ascii="Calibri" w:hAnsi="Calibri"/>
                <w:spacing w:val="-1"/>
              </w:rPr>
              <w:t>little</w:t>
            </w:r>
            <w:r w:rsidRPr="00477680">
              <w:rPr>
                <w:rFonts w:ascii="Calibri" w:hAnsi="Calibri"/>
                <w:spacing w:val="1"/>
              </w:rPr>
              <w:t xml:space="preserve"> </w:t>
            </w:r>
            <w:r w:rsidRPr="00477680">
              <w:rPr>
                <w:rFonts w:ascii="Calibri" w:hAnsi="Calibri"/>
                <w:spacing w:val="-1"/>
              </w:rPr>
              <w:t>additional</w:t>
            </w:r>
            <w:r w:rsidRPr="00477680">
              <w:rPr>
                <w:rFonts w:ascii="Calibri" w:hAnsi="Calibri"/>
              </w:rPr>
              <w:t xml:space="preserve"> </w:t>
            </w:r>
            <w:r w:rsidRPr="00477680">
              <w:rPr>
                <w:rFonts w:ascii="Calibri" w:hAnsi="Calibri"/>
                <w:spacing w:val="-1"/>
              </w:rPr>
              <w:t>burden</w:t>
            </w:r>
            <w:r w:rsidRPr="00477680">
              <w:rPr>
                <w:rFonts w:ascii="Calibri" w:hAnsi="Calibri"/>
                <w:spacing w:val="-3"/>
              </w:rPr>
              <w:t xml:space="preserve"> </w:t>
            </w:r>
            <w:r w:rsidRPr="00477680">
              <w:rPr>
                <w:rFonts w:ascii="Calibri" w:hAnsi="Calibri"/>
              </w:rPr>
              <w:t>on</w:t>
            </w:r>
            <w:r w:rsidRPr="00477680">
              <w:rPr>
                <w:rFonts w:ascii="Calibri" w:hAnsi="Calibri"/>
                <w:spacing w:val="-3"/>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taxpayer</w:t>
            </w:r>
            <w:r w:rsidRPr="00477680">
              <w:rPr>
                <w:rFonts w:ascii="Calibri" w:hAnsi="Calibri"/>
                <w:spacing w:val="-2"/>
              </w:rPr>
              <w:t xml:space="preserve"> </w:t>
            </w:r>
            <w:r w:rsidRPr="00477680">
              <w:rPr>
                <w:rFonts w:ascii="Calibri" w:hAnsi="Calibri"/>
                <w:spacing w:val="-1"/>
              </w:rPr>
              <w:t>and its</w:t>
            </w:r>
            <w:r w:rsidRPr="00477680">
              <w:rPr>
                <w:rFonts w:ascii="Calibri" w:hAnsi="Calibri"/>
              </w:rPr>
              <w:t xml:space="preserve"> </w:t>
            </w:r>
            <w:r w:rsidRPr="00477680">
              <w:rPr>
                <w:rFonts w:ascii="Calibri" w:hAnsi="Calibri"/>
                <w:spacing w:val="-2"/>
              </w:rPr>
              <w:t>advisors</w:t>
            </w:r>
            <w:r w:rsidRPr="00477680">
              <w:rPr>
                <w:rFonts w:ascii="Calibri" w:hAnsi="Calibri"/>
              </w:rPr>
              <w:t xml:space="preserve"> </w:t>
            </w:r>
            <w:r w:rsidRPr="00477680">
              <w:rPr>
                <w:rFonts w:ascii="Calibri" w:hAnsi="Calibri"/>
                <w:spacing w:val="-1"/>
              </w:rPr>
              <w:t>and preparer.</w:t>
            </w:r>
          </w:p>
          <w:p w:rsidR="00C54502" w:rsidRPr="00477680" w:rsidRDefault="00C54502" w:rsidP="00C54502">
            <w:pPr>
              <w:pStyle w:val="TableParagraph"/>
              <w:spacing w:before="5"/>
              <w:rPr>
                <w:rFonts w:ascii="Calibri" w:eastAsia="Times New Roman" w:hAnsi="Calibri" w:cs="Times New Roman"/>
              </w:rPr>
            </w:pPr>
          </w:p>
          <w:p w:rsidR="00C54502" w:rsidRPr="00477680" w:rsidRDefault="00C54502" w:rsidP="00C54502">
            <w:pPr>
              <w:pStyle w:val="ListParagraph"/>
              <w:numPr>
                <w:ilvl w:val="0"/>
                <w:numId w:val="1"/>
              </w:numPr>
              <w:tabs>
                <w:tab w:val="left" w:pos="355"/>
              </w:tabs>
              <w:ind w:right="205"/>
              <w:rPr>
                <w:rFonts w:ascii="Calibri" w:eastAsia="Calibri" w:hAnsi="Calibri" w:cs="Calibri"/>
              </w:rPr>
            </w:pP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 agrees</w:t>
            </w:r>
            <w:r w:rsidRPr="00477680">
              <w:rPr>
                <w:rFonts w:ascii="Calibri" w:eastAsia="Calibri" w:hAnsi="Calibri" w:cs="Calibri"/>
                <w:spacing w:val="-2"/>
              </w:rPr>
              <w:t xml:space="preserve"> </w:t>
            </w:r>
            <w:r w:rsidRPr="00477680">
              <w:rPr>
                <w:rFonts w:ascii="Calibri" w:eastAsia="Calibri" w:hAnsi="Calibri" w:cs="Calibri"/>
              </w:rPr>
              <w:t>to</w:t>
            </w:r>
            <w:r w:rsidRPr="00477680">
              <w:rPr>
                <w:rFonts w:ascii="Calibri" w:eastAsia="Calibri" w:hAnsi="Calibri" w:cs="Calibri"/>
                <w:spacing w:val="-1"/>
              </w:rPr>
              <w:t xml:space="preserve"> afford</w:t>
            </w:r>
            <w:r w:rsidRPr="00477680">
              <w:rPr>
                <w:rFonts w:ascii="Calibri" w:eastAsia="Calibri" w:hAnsi="Calibri" w:cs="Calibri"/>
              </w:rPr>
              <w:t xml:space="preserve">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option</w:t>
            </w:r>
            <w:r w:rsidRPr="00477680">
              <w:rPr>
                <w:rFonts w:ascii="Calibri" w:eastAsia="Calibri" w:hAnsi="Calibri" w:cs="Calibri"/>
                <w:spacing w:val="-3"/>
              </w:rPr>
              <w:t xml:space="preserve"> </w:t>
            </w:r>
            <w:r w:rsidRPr="00477680">
              <w:rPr>
                <w:rFonts w:ascii="Calibri" w:eastAsia="Calibri" w:hAnsi="Calibri" w:cs="Calibri"/>
              </w:rPr>
              <w:t>of</w:t>
            </w:r>
            <w:r w:rsidRPr="00477680">
              <w:rPr>
                <w:rFonts w:ascii="Calibri" w:eastAsia="Calibri" w:hAnsi="Calibri" w:cs="Calibri"/>
                <w:spacing w:val="-3"/>
              </w:rPr>
              <w:t xml:space="preserve"> </w:t>
            </w:r>
            <w:r w:rsidRPr="00477680">
              <w:rPr>
                <w:rFonts w:ascii="Calibri" w:eastAsia="Calibri" w:hAnsi="Calibri" w:cs="Calibri"/>
                <w:spacing w:val="-1"/>
              </w:rPr>
              <w:t>entering</w:t>
            </w:r>
            <w:r w:rsidRPr="00477680">
              <w:rPr>
                <w:rFonts w:ascii="Calibri" w:eastAsia="Calibri" w:hAnsi="Calibri" w:cs="Calibri"/>
              </w:rPr>
              <w:t xml:space="preserve"> </w:t>
            </w:r>
            <w:r w:rsidRPr="00477680">
              <w:rPr>
                <w:rFonts w:ascii="Calibri" w:eastAsia="Calibri" w:hAnsi="Calibri" w:cs="Calibri"/>
                <w:spacing w:val="-1"/>
              </w:rPr>
              <w:t>either</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name</w:t>
            </w:r>
            <w:r w:rsidRPr="00477680">
              <w:rPr>
                <w:rFonts w:ascii="Calibri" w:eastAsia="Calibri" w:hAnsi="Calibri" w:cs="Calibri"/>
                <w:spacing w:val="-2"/>
              </w:rPr>
              <w:t xml:space="preserve"> </w:t>
            </w:r>
            <w:r w:rsidRPr="00477680">
              <w:rPr>
                <w:rFonts w:ascii="Calibri" w:eastAsia="Calibri" w:hAnsi="Calibri" w:cs="Calibri"/>
              </w:rPr>
              <w:t xml:space="preserve">of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individual</w:t>
            </w:r>
            <w:r w:rsidRPr="00477680">
              <w:rPr>
                <w:rFonts w:ascii="Calibri" w:eastAsia="Calibri" w:hAnsi="Calibri" w:cs="Calibri"/>
                <w:spacing w:val="-3"/>
              </w:rPr>
              <w:t xml:space="preserve"> </w:t>
            </w:r>
            <w:r w:rsidRPr="00477680">
              <w:rPr>
                <w:rFonts w:ascii="Calibri" w:eastAsia="Calibri" w:hAnsi="Calibri" w:cs="Calibri"/>
                <w:spacing w:val="-1"/>
              </w:rPr>
              <w:t>5500</w:t>
            </w:r>
            <w:r w:rsidRPr="00477680">
              <w:rPr>
                <w:rFonts w:ascii="Calibri" w:eastAsia="Calibri" w:hAnsi="Calibri" w:cs="Calibri"/>
                <w:spacing w:val="59"/>
              </w:rPr>
              <w:t xml:space="preserve"> </w:t>
            </w:r>
            <w:r w:rsidRPr="00477680">
              <w:rPr>
                <w:rFonts w:ascii="Calibri" w:eastAsia="Calibri" w:hAnsi="Calibri" w:cs="Calibri"/>
                <w:spacing w:val="-1"/>
              </w:rPr>
              <w:t>preparer</w:t>
            </w:r>
            <w:r w:rsidRPr="00477680">
              <w:rPr>
                <w:rFonts w:ascii="Calibri" w:eastAsia="Calibri" w:hAnsi="Calibri" w:cs="Calibri"/>
                <w:spacing w:val="-2"/>
              </w:rPr>
              <w:t xml:space="preserve"> </w:t>
            </w:r>
            <w:r w:rsidRPr="00477680">
              <w:rPr>
                <w:rFonts w:ascii="Calibri" w:eastAsia="Calibri" w:hAnsi="Calibri" w:cs="Calibri"/>
              </w:rPr>
              <w:t xml:space="preserve">or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name</w:t>
            </w:r>
            <w:r w:rsidRPr="00477680">
              <w:rPr>
                <w:rFonts w:ascii="Calibri" w:eastAsia="Calibri" w:hAnsi="Calibri" w:cs="Calibri"/>
                <w:spacing w:val="-2"/>
              </w:rPr>
              <w:t xml:space="preserve"> </w:t>
            </w:r>
            <w:r w:rsidRPr="00477680">
              <w:rPr>
                <w:rFonts w:ascii="Calibri" w:eastAsia="Calibri" w:hAnsi="Calibri" w:cs="Calibri"/>
              </w:rPr>
              <w:t xml:space="preserve">of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preparer’s</w:t>
            </w:r>
            <w:r w:rsidRPr="00477680">
              <w:rPr>
                <w:rFonts w:ascii="Calibri" w:eastAsia="Calibri" w:hAnsi="Calibri" w:cs="Calibri"/>
              </w:rPr>
              <w:t xml:space="preserve"> </w:t>
            </w:r>
            <w:r w:rsidRPr="00477680">
              <w:rPr>
                <w:rFonts w:ascii="Calibri" w:eastAsia="Calibri" w:hAnsi="Calibri" w:cs="Calibri"/>
                <w:spacing w:val="-1"/>
              </w:rPr>
              <w:t>firm.</w:t>
            </w:r>
            <w:r w:rsidRPr="00477680">
              <w:rPr>
                <w:rFonts w:ascii="Calibri" w:eastAsia="Calibri" w:hAnsi="Calibri" w:cs="Calibri"/>
                <w:spacing w:val="49"/>
              </w:rPr>
              <w:t xml:space="preserve"> </w:t>
            </w:r>
            <w:r w:rsidRPr="00477680">
              <w:rPr>
                <w:rFonts w:ascii="Calibri" w:eastAsia="Calibri" w:hAnsi="Calibri" w:cs="Calibri"/>
                <w:spacing w:val="-1"/>
              </w:rPr>
              <w:t>Although it’s</w:t>
            </w:r>
            <w:r w:rsidRPr="00477680">
              <w:rPr>
                <w:rFonts w:ascii="Calibri" w:eastAsia="Calibri" w:hAnsi="Calibri" w:cs="Calibri"/>
              </w:rPr>
              <w:t xml:space="preserve"> </w:t>
            </w:r>
            <w:r w:rsidRPr="00477680">
              <w:rPr>
                <w:rFonts w:ascii="Calibri" w:eastAsia="Calibri" w:hAnsi="Calibri" w:cs="Calibri"/>
                <w:spacing w:val="-1"/>
              </w:rPr>
              <w:t>not</w:t>
            </w:r>
            <w:r w:rsidRPr="00477680">
              <w:rPr>
                <w:rFonts w:ascii="Calibri" w:eastAsia="Calibri" w:hAnsi="Calibri" w:cs="Calibri"/>
                <w:spacing w:val="1"/>
              </w:rPr>
              <w:t xml:space="preserve"> </w:t>
            </w:r>
            <w:r w:rsidRPr="00477680">
              <w:rPr>
                <w:rFonts w:ascii="Calibri" w:eastAsia="Calibri" w:hAnsi="Calibri" w:cs="Calibri"/>
                <w:spacing w:val="-1"/>
              </w:rPr>
              <w:t>feasible</w:t>
            </w:r>
            <w:r w:rsidRPr="00477680">
              <w:rPr>
                <w:rFonts w:ascii="Calibri" w:eastAsia="Calibri" w:hAnsi="Calibri" w:cs="Calibri"/>
                <w:spacing w:val="1"/>
              </w:rPr>
              <w:t xml:space="preserve"> </w:t>
            </w:r>
            <w:r w:rsidRPr="00477680">
              <w:rPr>
                <w:rFonts w:ascii="Calibri" w:eastAsia="Calibri" w:hAnsi="Calibri" w:cs="Calibri"/>
                <w:spacing w:val="-1"/>
              </w:rPr>
              <w:t>to</w:t>
            </w:r>
            <w:r w:rsidRPr="00477680">
              <w:rPr>
                <w:rFonts w:ascii="Calibri" w:eastAsia="Calibri" w:hAnsi="Calibri" w:cs="Calibri"/>
                <w:spacing w:val="1"/>
              </w:rPr>
              <w:t xml:space="preserve"> </w:t>
            </w:r>
            <w:r w:rsidRPr="00477680">
              <w:rPr>
                <w:rFonts w:ascii="Calibri" w:eastAsia="Calibri" w:hAnsi="Calibri" w:cs="Calibri"/>
                <w:spacing w:val="-2"/>
              </w:rPr>
              <w:t xml:space="preserve">revise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draft</w:t>
            </w:r>
            <w:r w:rsidRPr="00477680">
              <w:rPr>
                <w:rFonts w:ascii="Calibri" w:eastAsia="Calibri" w:hAnsi="Calibri" w:cs="Calibri"/>
                <w:spacing w:val="47"/>
              </w:rPr>
              <w:t xml:space="preserve"> </w:t>
            </w:r>
            <w:r w:rsidRPr="00477680">
              <w:rPr>
                <w:rFonts w:ascii="Calibri" w:eastAsia="Calibri" w:hAnsi="Calibri" w:cs="Calibri"/>
                <w:spacing w:val="-1"/>
              </w:rPr>
              <w:t>2016</w:t>
            </w:r>
            <w:r w:rsidRPr="00477680">
              <w:rPr>
                <w:rFonts w:ascii="Calibri" w:eastAsia="Calibri" w:hAnsi="Calibri" w:cs="Calibri"/>
                <w:spacing w:val="1"/>
              </w:rPr>
              <w:t xml:space="preserve"> </w:t>
            </w:r>
            <w:r w:rsidRPr="00477680">
              <w:rPr>
                <w:rFonts w:ascii="Calibri" w:eastAsia="Calibri" w:hAnsi="Calibri" w:cs="Calibri"/>
                <w:spacing w:val="-2"/>
              </w:rPr>
              <w:t>Form</w:t>
            </w:r>
            <w:r w:rsidRPr="00477680">
              <w:rPr>
                <w:rFonts w:ascii="Calibri" w:eastAsia="Calibri" w:hAnsi="Calibri" w:cs="Calibri"/>
                <w:spacing w:val="-1"/>
              </w:rPr>
              <w:t xml:space="preserve"> 5500,</w:t>
            </w:r>
            <w:r w:rsidRPr="00477680">
              <w:rPr>
                <w:rFonts w:ascii="Calibri" w:eastAsia="Calibri" w:hAnsi="Calibri" w:cs="Calibri"/>
                <w:spacing w:val="-2"/>
              </w:rPr>
              <w:t xml:space="preserve"> </w:t>
            </w:r>
            <w:r w:rsidRPr="00477680">
              <w:rPr>
                <w:rFonts w:ascii="Calibri" w:eastAsia="Calibri" w:hAnsi="Calibri" w:cs="Calibri"/>
                <w:spacing w:val="-1"/>
              </w:rPr>
              <w:t>IRS</w:t>
            </w:r>
            <w:r w:rsidRPr="00477680">
              <w:rPr>
                <w:rFonts w:ascii="Calibri" w:eastAsia="Calibri" w:hAnsi="Calibri" w:cs="Calibri"/>
              </w:rPr>
              <w:t xml:space="preserve"> </w:t>
            </w:r>
            <w:r w:rsidRPr="00477680">
              <w:rPr>
                <w:rFonts w:ascii="Calibri" w:eastAsia="Calibri" w:hAnsi="Calibri" w:cs="Calibri"/>
                <w:spacing w:val="-1"/>
              </w:rPr>
              <w:t>will</w:t>
            </w:r>
            <w:r w:rsidRPr="00477680">
              <w:rPr>
                <w:rFonts w:ascii="Calibri" w:eastAsia="Calibri" w:hAnsi="Calibri" w:cs="Calibri"/>
              </w:rPr>
              <w:t xml:space="preserve"> </w:t>
            </w:r>
            <w:r w:rsidRPr="00477680">
              <w:rPr>
                <w:rFonts w:ascii="Calibri" w:eastAsia="Calibri" w:hAnsi="Calibri" w:cs="Calibri"/>
                <w:spacing w:val="-2"/>
              </w:rPr>
              <w:t>update</w:t>
            </w:r>
            <w:r w:rsidRPr="00477680">
              <w:rPr>
                <w:rFonts w:ascii="Calibri" w:eastAsia="Calibri" w:hAnsi="Calibri" w:cs="Calibri"/>
                <w:spacing w:val="1"/>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instructions</w:t>
            </w:r>
            <w:r w:rsidRPr="00477680">
              <w:rPr>
                <w:rFonts w:ascii="Calibri" w:eastAsia="Calibri" w:hAnsi="Calibri" w:cs="Calibri"/>
              </w:rPr>
              <w:t xml:space="preserve"> </w:t>
            </w:r>
            <w:r w:rsidRPr="00477680">
              <w:rPr>
                <w:rFonts w:ascii="Calibri" w:eastAsia="Calibri" w:hAnsi="Calibri" w:cs="Calibri"/>
                <w:spacing w:val="-1"/>
              </w:rPr>
              <w:t>accordingly.</w:t>
            </w:r>
          </w:p>
          <w:p w:rsidR="00163DC2" w:rsidRPr="00477680" w:rsidRDefault="00163DC2" w:rsidP="00E13103">
            <w:pPr>
              <w:rPr>
                <w:rFonts w:ascii="Calibri" w:hAnsi="Calibri"/>
              </w:rPr>
            </w:pPr>
          </w:p>
        </w:tc>
      </w:tr>
      <w:tr w:rsidR="002179EB" w:rsidRPr="00477680" w:rsidTr="00562ADB">
        <w:tc>
          <w:tcPr>
            <w:tcW w:w="563" w:type="dxa"/>
          </w:tcPr>
          <w:p w:rsidR="00163DC2" w:rsidRPr="00477680" w:rsidRDefault="002179EB" w:rsidP="00C54502">
            <w:pPr>
              <w:jc w:val="center"/>
              <w:rPr>
                <w:rFonts w:ascii="Calibri" w:hAnsi="Calibri"/>
                <w:b/>
              </w:rPr>
            </w:pPr>
            <w:r w:rsidRPr="00477680">
              <w:rPr>
                <w:rFonts w:ascii="Calibri" w:hAnsi="Calibri"/>
                <w:b/>
              </w:rPr>
              <w:lastRenderedPageBreak/>
              <w:t>2</w:t>
            </w:r>
          </w:p>
        </w:tc>
        <w:tc>
          <w:tcPr>
            <w:tcW w:w="2282" w:type="dxa"/>
          </w:tcPr>
          <w:p w:rsidR="00163DC2" w:rsidRPr="00477680" w:rsidRDefault="00B36224" w:rsidP="00E13103">
            <w:pPr>
              <w:rPr>
                <w:rFonts w:ascii="Calibri" w:hAnsi="Calibri"/>
              </w:rPr>
            </w:pPr>
            <w:r w:rsidRPr="00477680">
              <w:rPr>
                <w:rFonts w:ascii="Calibri" w:hAnsi="Calibri"/>
              </w:rPr>
              <w:t>AARP</w:t>
            </w:r>
          </w:p>
        </w:tc>
        <w:tc>
          <w:tcPr>
            <w:tcW w:w="1401" w:type="dxa"/>
          </w:tcPr>
          <w:p w:rsidR="00163DC2" w:rsidRPr="00477680" w:rsidRDefault="00B36224" w:rsidP="00E13103">
            <w:pPr>
              <w:rPr>
                <w:rFonts w:ascii="Calibri" w:hAnsi="Calibri"/>
              </w:rPr>
            </w:pPr>
            <w:r w:rsidRPr="00477680">
              <w:rPr>
                <w:rFonts w:ascii="Calibri" w:hAnsi="Calibri"/>
                <w:spacing w:val="-1"/>
              </w:rPr>
              <w:t>5/31/2016</w:t>
            </w:r>
          </w:p>
        </w:tc>
        <w:tc>
          <w:tcPr>
            <w:tcW w:w="4687" w:type="dxa"/>
          </w:tcPr>
          <w:p w:rsidR="00842447" w:rsidRPr="00477680" w:rsidRDefault="00842447" w:rsidP="00B36224">
            <w:pPr>
              <w:pStyle w:val="ListParagraph"/>
              <w:numPr>
                <w:ilvl w:val="0"/>
                <w:numId w:val="4"/>
              </w:numPr>
              <w:ind w:left="22" w:right="481" w:firstLine="0"/>
              <w:rPr>
                <w:rFonts w:ascii="Calibri" w:eastAsia="Calibri" w:hAnsi="Calibri" w:cs="Calibri"/>
              </w:rPr>
            </w:pPr>
            <w:r w:rsidRPr="00477680">
              <w:rPr>
                <w:rFonts w:ascii="Calibri" w:eastAsia="Calibri" w:hAnsi="Calibri" w:cs="Times New Roman"/>
                <w:spacing w:val="-1"/>
              </w:rPr>
              <w:t>AARP</w:t>
            </w:r>
            <w:r w:rsidRPr="00477680">
              <w:rPr>
                <w:rFonts w:ascii="Calibri" w:eastAsia="Calibri" w:hAnsi="Calibri" w:cs="Times New Roman"/>
                <w:spacing w:val="1"/>
              </w:rPr>
              <w:t xml:space="preserve"> </w:t>
            </w:r>
            <w:r w:rsidRPr="00477680">
              <w:rPr>
                <w:rFonts w:ascii="Calibri" w:eastAsia="Calibri" w:hAnsi="Calibri" w:cs="Times New Roman"/>
                <w:spacing w:val="-1"/>
              </w:rPr>
              <w:t>supports</w:t>
            </w:r>
            <w:r w:rsidRPr="00477680">
              <w:rPr>
                <w:rFonts w:ascii="Calibri" w:eastAsia="Calibri" w:hAnsi="Calibri" w:cs="Times New Roman"/>
              </w:rPr>
              <w:t xml:space="preserve"> </w:t>
            </w:r>
            <w:r w:rsidRPr="00477680">
              <w:rPr>
                <w:rFonts w:ascii="Calibri" w:eastAsia="Calibri" w:hAnsi="Calibri" w:cs="Times New Roman"/>
                <w:spacing w:val="-2"/>
              </w:rPr>
              <w:t>the</w:t>
            </w:r>
            <w:r w:rsidRPr="00477680">
              <w:rPr>
                <w:rFonts w:ascii="Calibri" w:eastAsia="Calibri" w:hAnsi="Calibri" w:cs="Times New Roman"/>
                <w:spacing w:val="1"/>
              </w:rPr>
              <w:t xml:space="preserve"> </w:t>
            </w:r>
            <w:r w:rsidRPr="00477680">
              <w:rPr>
                <w:rFonts w:ascii="Calibri" w:eastAsia="Calibri" w:hAnsi="Calibri" w:cs="Times New Roman"/>
                <w:spacing w:val="-1"/>
              </w:rPr>
              <w:t>IRS</w:t>
            </w:r>
            <w:r w:rsidRPr="00477680">
              <w:rPr>
                <w:rFonts w:ascii="Calibri" w:eastAsia="Calibri" w:hAnsi="Calibri" w:cs="Times New Roman"/>
              </w:rPr>
              <w:t xml:space="preserve"> </w:t>
            </w:r>
            <w:r w:rsidRPr="00477680">
              <w:rPr>
                <w:rFonts w:ascii="Calibri" w:eastAsia="Calibri" w:hAnsi="Calibri" w:cs="Times New Roman"/>
                <w:spacing w:val="-1"/>
              </w:rPr>
              <w:t>proposed changes</w:t>
            </w:r>
            <w:r w:rsidRPr="00477680">
              <w:rPr>
                <w:rFonts w:ascii="Calibri" w:eastAsia="Calibri" w:hAnsi="Calibri" w:cs="Times New Roman"/>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2"/>
              </w:rPr>
              <w:t>the</w:t>
            </w:r>
            <w:r w:rsidRPr="00477680">
              <w:rPr>
                <w:rFonts w:ascii="Calibri" w:eastAsia="Calibri" w:hAnsi="Calibri" w:cs="Times New Roman"/>
                <w:spacing w:val="1"/>
              </w:rPr>
              <w:t xml:space="preserve"> </w:t>
            </w:r>
            <w:r w:rsidRPr="00477680">
              <w:rPr>
                <w:rFonts w:ascii="Calibri" w:eastAsia="Calibri" w:hAnsi="Calibri" w:cs="Times New Roman"/>
                <w:spacing w:val="-1"/>
              </w:rPr>
              <w:t>Form 5500,</w:t>
            </w:r>
            <w:r w:rsidRPr="00477680">
              <w:rPr>
                <w:rFonts w:ascii="Calibri" w:eastAsia="Calibri" w:hAnsi="Calibri" w:cs="Times New Roman"/>
              </w:rPr>
              <w:t xml:space="preserve"> </w:t>
            </w:r>
            <w:r w:rsidRPr="00477680">
              <w:rPr>
                <w:rFonts w:ascii="Calibri" w:eastAsia="Calibri" w:hAnsi="Calibri" w:cs="Times New Roman"/>
                <w:spacing w:val="-1"/>
              </w:rPr>
              <w:t>but</w:t>
            </w:r>
            <w:r w:rsidRPr="00477680">
              <w:rPr>
                <w:rFonts w:ascii="Calibri" w:eastAsia="Calibri" w:hAnsi="Calibri" w:cs="Times New Roman"/>
                <w:spacing w:val="1"/>
              </w:rPr>
              <w:t xml:space="preserve"> </w:t>
            </w:r>
            <w:r w:rsidRPr="00477680">
              <w:rPr>
                <w:rFonts w:ascii="Calibri" w:eastAsia="Calibri" w:hAnsi="Calibri" w:cs="Times New Roman"/>
                <w:spacing w:val="-1"/>
              </w:rPr>
              <w:t>believes</w:t>
            </w:r>
            <w:r w:rsidRPr="00477680">
              <w:rPr>
                <w:rFonts w:ascii="Calibri" w:eastAsia="Calibri" w:hAnsi="Calibri" w:cs="Times New Roman"/>
                <w:spacing w:val="33"/>
              </w:rPr>
              <w:t xml:space="preserve"> </w:t>
            </w:r>
            <w:r w:rsidRPr="00477680">
              <w:rPr>
                <w:rFonts w:ascii="Calibri" w:eastAsia="Calibri" w:hAnsi="Calibri" w:cs="Times New Roman"/>
                <w:spacing w:val="-1"/>
              </w:rPr>
              <w:t>that</w:t>
            </w:r>
            <w:r w:rsidRPr="00477680">
              <w:rPr>
                <w:rFonts w:ascii="Calibri" w:eastAsia="Calibri" w:hAnsi="Calibri" w:cs="Times New Roman"/>
                <w:spacing w:val="1"/>
              </w:rPr>
              <w:t xml:space="preserve"> </w:t>
            </w:r>
            <w:r w:rsidRPr="00477680">
              <w:rPr>
                <w:rFonts w:ascii="Calibri" w:eastAsia="Calibri" w:hAnsi="Calibri" w:cs="Times New Roman"/>
                <w:spacing w:val="-1"/>
              </w:rPr>
              <w:t>additional</w:t>
            </w:r>
            <w:r w:rsidRPr="00477680">
              <w:rPr>
                <w:rFonts w:ascii="Calibri" w:eastAsia="Calibri" w:hAnsi="Calibri" w:cs="Times New Roman"/>
                <w:spacing w:val="-3"/>
              </w:rPr>
              <w:t xml:space="preserve"> </w:t>
            </w:r>
            <w:r w:rsidRPr="00477680">
              <w:rPr>
                <w:rFonts w:ascii="Calibri" w:eastAsia="Calibri" w:hAnsi="Calibri" w:cs="Times New Roman"/>
                <w:spacing w:val="-1"/>
              </w:rPr>
              <w:t>amendments</w:t>
            </w:r>
            <w:r w:rsidRPr="00477680">
              <w:rPr>
                <w:rFonts w:ascii="Calibri" w:eastAsia="Calibri" w:hAnsi="Calibri" w:cs="Times New Roman"/>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1"/>
              </w:rPr>
              <w:t>the</w:t>
            </w:r>
            <w:r w:rsidRPr="00477680">
              <w:rPr>
                <w:rFonts w:ascii="Calibri" w:eastAsia="Calibri" w:hAnsi="Calibri" w:cs="Times New Roman"/>
                <w:spacing w:val="-2"/>
              </w:rPr>
              <w:t xml:space="preserve"> </w:t>
            </w:r>
            <w:r w:rsidRPr="00477680">
              <w:rPr>
                <w:rFonts w:ascii="Calibri" w:eastAsia="Calibri" w:hAnsi="Calibri" w:cs="Times New Roman"/>
                <w:spacing w:val="-1"/>
              </w:rPr>
              <w:t xml:space="preserve">form could </w:t>
            </w:r>
            <w:r w:rsidRPr="00477680">
              <w:rPr>
                <w:rFonts w:ascii="Calibri" w:eastAsia="Calibri" w:hAnsi="Calibri" w:cs="Times New Roman"/>
                <w:spacing w:val="-2"/>
              </w:rPr>
              <w:t>further</w:t>
            </w:r>
            <w:r w:rsidRPr="00477680">
              <w:rPr>
                <w:rFonts w:ascii="Calibri" w:eastAsia="Calibri" w:hAnsi="Calibri" w:cs="Times New Roman"/>
              </w:rPr>
              <w:t xml:space="preserve"> </w:t>
            </w:r>
            <w:r w:rsidRPr="00477680">
              <w:rPr>
                <w:rFonts w:ascii="Calibri" w:eastAsia="Calibri" w:hAnsi="Calibri" w:cs="Times New Roman"/>
                <w:spacing w:val="-1"/>
              </w:rPr>
              <w:t>improve</w:t>
            </w:r>
            <w:r w:rsidRPr="00477680">
              <w:rPr>
                <w:rFonts w:ascii="Calibri" w:eastAsia="Calibri" w:hAnsi="Calibri" w:cs="Times New Roman"/>
                <w:spacing w:val="1"/>
              </w:rPr>
              <w:t xml:space="preserve"> </w:t>
            </w:r>
            <w:r w:rsidRPr="00477680">
              <w:rPr>
                <w:rFonts w:ascii="Calibri" w:eastAsia="Calibri" w:hAnsi="Calibri" w:cs="Times New Roman"/>
                <w:spacing w:val="-1"/>
              </w:rPr>
              <w:t>its</w:t>
            </w:r>
            <w:r w:rsidRPr="00477680">
              <w:rPr>
                <w:rFonts w:ascii="Calibri" w:eastAsia="Calibri" w:hAnsi="Calibri" w:cs="Times New Roman"/>
                <w:spacing w:val="49"/>
              </w:rPr>
              <w:t xml:space="preserve"> </w:t>
            </w:r>
            <w:r w:rsidRPr="00477680">
              <w:rPr>
                <w:rFonts w:ascii="Calibri" w:eastAsia="Calibri" w:hAnsi="Calibri" w:cs="Times New Roman"/>
                <w:spacing w:val="-1"/>
              </w:rPr>
              <w:t>usefulness</w:t>
            </w:r>
            <w:r w:rsidRPr="00477680">
              <w:rPr>
                <w:rFonts w:ascii="Calibri" w:eastAsia="Calibri" w:hAnsi="Calibri" w:cs="Times New Roman"/>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1"/>
              </w:rPr>
              <w:t>participants</w:t>
            </w:r>
            <w:r w:rsidRPr="00477680">
              <w:rPr>
                <w:rFonts w:ascii="Calibri" w:eastAsia="Calibri" w:hAnsi="Calibri" w:cs="Times New Roman"/>
              </w:rPr>
              <w:t xml:space="preserve"> </w:t>
            </w:r>
            <w:r w:rsidRPr="00477680">
              <w:rPr>
                <w:rFonts w:ascii="Calibri" w:eastAsia="Calibri" w:hAnsi="Calibri" w:cs="Times New Roman"/>
                <w:spacing w:val="-2"/>
              </w:rPr>
              <w:t>and</w:t>
            </w:r>
            <w:r w:rsidRPr="00477680">
              <w:rPr>
                <w:rFonts w:ascii="Calibri" w:eastAsia="Calibri" w:hAnsi="Calibri" w:cs="Times New Roman"/>
                <w:spacing w:val="-1"/>
              </w:rPr>
              <w:t xml:space="preserve"> the</w:t>
            </w:r>
            <w:r w:rsidRPr="00477680">
              <w:rPr>
                <w:rFonts w:ascii="Calibri" w:eastAsia="Calibri" w:hAnsi="Calibri" w:cs="Times New Roman"/>
                <w:spacing w:val="1"/>
              </w:rPr>
              <w:t xml:space="preserve"> </w:t>
            </w:r>
            <w:r w:rsidRPr="00477680">
              <w:rPr>
                <w:rFonts w:ascii="Calibri" w:eastAsia="Calibri" w:hAnsi="Calibri" w:cs="Times New Roman"/>
                <w:spacing w:val="-1"/>
              </w:rPr>
              <w:t>agencies.</w:t>
            </w:r>
          </w:p>
          <w:p w:rsidR="00B36224" w:rsidRPr="00477680" w:rsidRDefault="00B36224" w:rsidP="00B36224">
            <w:pPr>
              <w:ind w:right="481"/>
              <w:rPr>
                <w:rFonts w:ascii="Calibri" w:eastAsia="Calibri" w:hAnsi="Calibri" w:cs="Calibri"/>
              </w:rPr>
            </w:pPr>
          </w:p>
          <w:p w:rsidR="00163DC2" w:rsidRPr="00562ADB" w:rsidRDefault="00842447" w:rsidP="00B36224">
            <w:pPr>
              <w:pStyle w:val="ListParagraph"/>
              <w:numPr>
                <w:ilvl w:val="0"/>
                <w:numId w:val="4"/>
              </w:numPr>
              <w:ind w:left="22" w:right="481" w:firstLine="0"/>
              <w:rPr>
                <w:rFonts w:ascii="Calibri" w:hAnsi="Calibri"/>
              </w:rPr>
            </w:pPr>
            <w:r w:rsidRPr="00477680">
              <w:rPr>
                <w:rFonts w:ascii="Calibri" w:eastAsia="Calibri" w:hAnsi="Calibri" w:cs="Times New Roman"/>
                <w:spacing w:val="-1"/>
              </w:rPr>
              <w:t>AARP</w:t>
            </w:r>
            <w:r w:rsidRPr="00477680">
              <w:rPr>
                <w:rFonts w:ascii="Calibri" w:eastAsia="Calibri" w:hAnsi="Calibri" w:cs="Times New Roman"/>
                <w:spacing w:val="1"/>
              </w:rPr>
              <w:t xml:space="preserve"> </w:t>
            </w:r>
            <w:r w:rsidRPr="00477680">
              <w:rPr>
                <w:rFonts w:ascii="Calibri" w:eastAsia="Calibri" w:hAnsi="Calibri" w:cs="Times New Roman"/>
                <w:spacing w:val="-1"/>
              </w:rPr>
              <w:t>recommends</w:t>
            </w:r>
            <w:r w:rsidRPr="00477680">
              <w:rPr>
                <w:rFonts w:ascii="Calibri" w:eastAsia="Calibri" w:hAnsi="Calibri" w:cs="Times New Roman"/>
              </w:rPr>
              <w:t xml:space="preserve"> </w:t>
            </w:r>
            <w:r w:rsidRPr="00477680">
              <w:rPr>
                <w:rFonts w:ascii="Calibri" w:eastAsia="Calibri" w:hAnsi="Calibri" w:cs="Times New Roman"/>
                <w:spacing w:val="-1"/>
              </w:rPr>
              <w:t>adding</w:t>
            </w:r>
            <w:r w:rsidRPr="00477680">
              <w:rPr>
                <w:rFonts w:ascii="Calibri" w:eastAsia="Calibri" w:hAnsi="Calibri" w:cs="Times New Roman"/>
                <w:spacing w:val="-3"/>
              </w:rPr>
              <w:t xml:space="preserve"> </w:t>
            </w:r>
            <w:r w:rsidRPr="00477680">
              <w:rPr>
                <w:rFonts w:ascii="Calibri" w:eastAsia="Calibri" w:hAnsi="Calibri" w:cs="Times New Roman"/>
                <w:spacing w:val="-1"/>
              </w:rPr>
              <w:t>some</w:t>
            </w:r>
            <w:r w:rsidRPr="00477680">
              <w:rPr>
                <w:rFonts w:ascii="Calibri" w:eastAsia="Calibri" w:hAnsi="Calibri" w:cs="Times New Roman"/>
                <w:spacing w:val="1"/>
              </w:rPr>
              <w:t xml:space="preserve"> </w:t>
            </w:r>
            <w:r w:rsidRPr="00477680">
              <w:rPr>
                <w:rFonts w:ascii="Calibri" w:eastAsia="Calibri" w:hAnsi="Calibri" w:cs="Times New Roman"/>
                <w:spacing w:val="-1"/>
              </w:rPr>
              <w:lastRenderedPageBreak/>
              <w:t>questions</w:t>
            </w:r>
            <w:r w:rsidRPr="00477680">
              <w:rPr>
                <w:rFonts w:ascii="Calibri" w:eastAsia="Calibri" w:hAnsi="Calibri" w:cs="Times New Roman"/>
                <w:spacing w:val="-2"/>
              </w:rPr>
              <w:t xml:space="preserve"> </w:t>
            </w:r>
            <w:r w:rsidRPr="00477680">
              <w:rPr>
                <w:rFonts w:ascii="Calibri" w:eastAsia="Calibri" w:hAnsi="Calibri" w:cs="Times New Roman"/>
              </w:rPr>
              <w:t>on</w:t>
            </w:r>
            <w:r w:rsidRPr="00477680">
              <w:rPr>
                <w:rFonts w:ascii="Calibri" w:eastAsia="Calibri" w:hAnsi="Calibri" w:cs="Times New Roman"/>
                <w:spacing w:val="-1"/>
              </w:rPr>
              <w:t xml:space="preserve"> </w:t>
            </w:r>
            <w:r w:rsidRPr="00477680">
              <w:rPr>
                <w:rFonts w:ascii="Calibri" w:eastAsia="Calibri" w:hAnsi="Calibri" w:cs="Times New Roman"/>
                <w:spacing w:val="-2"/>
              </w:rPr>
              <w:t>reporting</w:t>
            </w:r>
            <w:r w:rsidRPr="00477680">
              <w:rPr>
                <w:rFonts w:ascii="Calibri" w:eastAsia="Calibri" w:hAnsi="Calibri" w:cs="Times New Roman"/>
                <w:spacing w:val="-1"/>
              </w:rPr>
              <w:t xml:space="preserve"> </w:t>
            </w:r>
            <w:r w:rsidRPr="00477680">
              <w:rPr>
                <w:rFonts w:ascii="Calibri" w:eastAsia="Calibri" w:hAnsi="Calibri" w:cs="Times New Roman"/>
              </w:rPr>
              <w:t xml:space="preserve">of </w:t>
            </w:r>
            <w:r w:rsidRPr="00477680">
              <w:rPr>
                <w:rFonts w:ascii="Calibri" w:eastAsia="Calibri" w:hAnsi="Calibri" w:cs="Times New Roman"/>
                <w:spacing w:val="-1"/>
              </w:rPr>
              <w:t>risk</w:t>
            </w:r>
            <w:r w:rsidRPr="00477680">
              <w:rPr>
                <w:rFonts w:ascii="Calibri" w:eastAsia="Calibri" w:hAnsi="Calibri" w:cs="Times New Roman"/>
                <w:spacing w:val="-2"/>
              </w:rPr>
              <w:t xml:space="preserve"> </w:t>
            </w:r>
            <w:r w:rsidRPr="00477680">
              <w:rPr>
                <w:rFonts w:ascii="Calibri" w:eastAsia="Calibri" w:hAnsi="Calibri" w:cs="Times New Roman"/>
                <w:spacing w:val="-1"/>
              </w:rPr>
              <w:t>shifting</w:t>
            </w:r>
            <w:r w:rsidRPr="00477680">
              <w:rPr>
                <w:rFonts w:ascii="Calibri" w:eastAsia="Calibri" w:hAnsi="Calibri" w:cs="Times New Roman"/>
                <w:spacing w:val="49"/>
              </w:rPr>
              <w:t xml:space="preserve"> </w:t>
            </w:r>
            <w:r w:rsidRPr="00477680">
              <w:rPr>
                <w:rFonts w:ascii="Calibri" w:eastAsia="Calibri" w:hAnsi="Calibri" w:cs="Times New Roman"/>
                <w:spacing w:val="-1"/>
              </w:rPr>
              <w:t>transactions,</w:t>
            </w:r>
            <w:r w:rsidRPr="00477680">
              <w:rPr>
                <w:rFonts w:ascii="Calibri" w:eastAsia="Calibri" w:hAnsi="Calibri" w:cs="Times New Roman"/>
              </w:rPr>
              <w:t xml:space="preserve"> </w:t>
            </w:r>
            <w:r w:rsidRPr="00477680">
              <w:rPr>
                <w:rFonts w:ascii="Calibri" w:eastAsia="Calibri" w:hAnsi="Calibri" w:cs="Times New Roman"/>
                <w:spacing w:val="-1"/>
              </w:rPr>
              <w:t>successor</w:t>
            </w:r>
            <w:r w:rsidRPr="00477680">
              <w:rPr>
                <w:rFonts w:ascii="Calibri" w:eastAsia="Calibri" w:hAnsi="Calibri" w:cs="Times New Roman"/>
              </w:rPr>
              <w:t xml:space="preserve"> </w:t>
            </w:r>
            <w:r w:rsidRPr="00477680">
              <w:rPr>
                <w:rFonts w:ascii="Calibri" w:eastAsia="Calibri" w:hAnsi="Calibri" w:cs="Times New Roman"/>
                <w:spacing w:val="-2"/>
              </w:rPr>
              <w:t>plans,</w:t>
            </w:r>
            <w:r w:rsidRPr="00477680">
              <w:rPr>
                <w:rFonts w:ascii="Calibri" w:eastAsia="Calibri" w:hAnsi="Calibri" w:cs="Times New Roman"/>
              </w:rPr>
              <w:t xml:space="preserve"> </w:t>
            </w:r>
            <w:r w:rsidRPr="00477680">
              <w:rPr>
                <w:rFonts w:ascii="Calibri" w:eastAsia="Calibri" w:hAnsi="Calibri" w:cs="Times New Roman"/>
                <w:spacing w:val="-1"/>
              </w:rPr>
              <w:t>plan investments,</w:t>
            </w:r>
            <w:r w:rsidRPr="00477680">
              <w:rPr>
                <w:rFonts w:ascii="Calibri" w:eastAsia="Calibri" w:hAnsi="Calibri" w:cs="Times New Roman"/>
              </w:rPr>
              <w:t xml:space="preserve"> </w:t>
            </w:r>
            <w:r w:rsidRPr="00477680">
              <w:rPr>
                <w:rFonts w:ascii="Calibri" w:eastAsia="Calibri" w:hAnsi="Calibri" w:cs="Times New Roman"/>
                <w:spacing w:val="-1"/>
              </w:rPr>
              <w:t>fees,</w:t>
            </w:r>
            <w:r w:rsidRPr="00477680">
              <w:rPr>
                <w:rFonts w:ascii="Calibri" w:eastAsia="Calibri" w:hAnsi="Calibri" w:cs="Times New Roman"/>
                <w:spacing w:val="-4"/>
              </w:rPr>
              <w:t xml:space="preserve"> </w:t>
            </w:r>
            <w:r w:rsidRPr="00477680">
              <w:rPr>
                <w:rFonts w:ascii="Calibri" w:eastAsia="Calibri" w:hAnsi="Calibri" w:cs="Times New Roman"/>
                <w:spacing w:val="-1"/>
              </w:rPr>
              <w:t>service</w:t>
            </w:r>
            <w:r w:rsidRPr="00477680">
              <w:rPr>
                <w:rFonts w:ascii="Calibri" w:eastAsia="Calibri" w:hAnsi="Calibri" w:cs="Times New Roman"/>
                <w:spacing w:val="1"/>
              </w:rPr>
              <w:t xml:space="preserve"> </w:t>
            </w:r>
            <w:r w:rsidRPr="00477680">
              <w:rPr>
                <w:rFonts w:ascii="Calibri" w:eastAsia="Calibri" w:hAnsi="Calibri" w:cs="Times New Roman"/>
                <w:spacing w:val="-1"/>
              </w:rPr>
              <w:t>provider</w:t>
            </w:r>
            <w:r w:rsidRPr="00477680">
              <w:rPr>
                <w:rFonts w:ascii="Calibri" w:eastAsia="Calibri" w:hAnsi="Calibri" w:cs="Times New Roman"/>
                <w:spacing w:val="41"/>
              </w:rPr>
              <w:t xml:space="preserve"> </w:t>
            </w:r>
            <w:r w:rsidRPr="00477680">
              <w:rPr>
                <w:rFonts w:ascii="Calibri" w:eastAsia="Calibri" w:hAnsi="Calibri" w:cs="Times New Roman"/>
                <w:spacing w:val="-1"/>
              </w:rPr>
              <w:t>information,</w:t>
            </w:r>
            <w:r w:rsidRPr="00477680">
              <w:rPr>
                <w:rFonts w:ascii="Calibri" w:eastAsia="Calibri" w:hAnsi="Calibri" w:cs="Times New Roman"/>
                <w:spacing w:val="-2"/>
              </w:rPr>
              <w:t xml:space="preserve"> </w:t>
            </w:r>
            <w:r w:rsidRPr="00477680">
              <w:rPr>
                <w:rFonts w:ascii="Calibri" w:eastAsia="Calibri" w:hAnsi="Calibri" w:cs="Times New Roman"/>
                <w:spacing w:val="-1"/>
              </w:rPr>
              <w:t>small</w:t>
            </w:r>
            <w:r w:rsidRPr="00477680">
              <w:rPr>
                <w:rFonts w:ascii="Calibri" w:eastAsia="Calibri" w:hAnsi="Calibri" w:cs="Times New Roman"/>
              </w:rPr>
              <w:t xml:space="preserve"> </w:t>
            </w:r>
            <w:r w:rsidRPr="00477680">
              <w:rPr>
                <w:rFonts w:ascii="Calibri" w:eastAsia="Calibri" w:hAnsi="Calibri" w:cs="Times New Roman"/>
                <w:spacing w:val="-1"/>
              </w:rPr>
              <w:t>plans,</w:t>
            </w:r>
            <w:r w:rsidRPr="00477680">
              <w:rPr>
                <w:rFonts w:ascii="Calibri" w:eastAsia="Calibri" w:hAnsi="Calibri" w:cs="Times New Roman"/>
              </w:rPr>
              <w:t xml:space="preserve"> </w:t>
            </w:r>
            <w:r w:rsidRPr="00477680">
              <w:rPr>
                <w:rFonts w:ascii="Calibri" w:eastAsia="Calibri" w:hAnsi="Calibri" w:cs="Times New Roman"/>
                <w:spacing w:val="-2"/>
              </w:rPr>
              <w:t>plan</w:t>
            </w:r>
            <w:r w:rsidRPr="00477680">
              <w:rPr>
                <w:rFonts w:ascii="Calibri" w:eastAsia="Calibri" w:hAnsi="Calibri" w:cs="Times New Roman"/>
                <w:spacing w:val="-1"/>
              </w:rPr>
              <w:t xml:space="preserve"> administration and </w:t>
            </w:r>
            <w:r w:rsidRPr="00477680">
              <w:rPr>
                <w:rFonts w:ascii="Calibri" w:eastAsia="Calibri" w:hAnsi="Calibri" w:cs="Times New Roman"/>
                <w:spacing w:val="-2"/>
              </w:rPr>
              <w:t>design,</w:t>
            </w:r>
            <w:r w:rsidRPr="00477680">
              <w:rPr>
                <w:rFonts w:ascii="Calibri" w:eastAsia="Calibri" w:hAnsi="Calibri" w:cs="Times New Roman"/>
              </w:rPr>
              <w:t xml:space="preserve"> </w:t>
            </w:r>
            <w:r w:rsidRPr="00477680">
              <w:rPr>
                <w:rFonts w:ascii="Calibri" w:eastAsia="Calibri" w:hAnsi="Calibri" w:cs="Times New Roman"/>
                <w:spacing w:val="-1"/>
              </w:rPr>
              <w:t>and audits</w:t>
            </w:r>
            <w:r w:rsidRPr="00477680">
              <w:rPr>
                <w:rFonts w:ascii="Calibri" w:eastAsia="Calibri" w:hAnsi="Calibri" w:cs="Times New Roman"/>
              </w:rPr>
              <w:t xml:space="preserve"> </w:t>
            </w:r>
            <w:r w:rsidRPr="00477680">
              <w:rPr>
                <w:rFonts w:ascii="Calibri" w:eastAsia="Calibri" w:hAnsi="Calibri" w:cs="Times New Roman"/>
                <w:spacing w:val="-1"/>
              </w:rPr>
              <w:t>and</w:t>
            </w:r>
            <w:r w:rsidRPr="00477680">
              <w:rPr>
                <w:rFonts w:ascii="Calibri" w:eastAsia="Calibri" w:hAnsi="Calibri" w:cs="Times New Roman"/>
                <w:spacing w:val="55"/>
              </w:rPr>
              <w:t xml:space="preserve"> </w:t>
            </w:r>
            <w:r w:rsidRPr="00477680">
              <w:rPr>
                <w:rFonts w:ascii="Calibri" w:eastAsia="Calibri" w:hAnsi="Calibri" w:cs="Times New Roman"/>
                <w:spacing w:val="-1"/>
              </w:rPr>
              <w:t>financial</w:t>
            </w:r>
            <w:r w:rsidRPr="00477680">
              <w:rPr>
                <w:rFonts w:ascii="Calibri" w:eastAsia="Calibri" w:hAnsi="Calibri" w:cs="Times New Roman"/>
              </w:rPr>
              <w:t xml:space="preserve"> </w:t>
            </w:r>
            <w:r w:rsidRPr="00477680">
              <w:rPr>
                <w:rFonts w:ascii="Calibri" w:eastAsia="Calibri" w:hAnsi="Calibri" w:cs="Times New Roman"/>
                <w:spacing w:val="-1"/>
              </w:rPr>
              <w:t>reporting.</w:t>
            </w:r>
          </w:p>
          <w:p w:rsidR="00256AED" w:rsidRPr="00256AED" w:rsidRDefault="00256AED" w:rsidP="00256AED">
            <w:pPr>
              <w:pStyle w:val="ListParagraph"/>
              <w:rPr>
                <w:rFonts w:ascii="Calibri" w:hAnsi="Calibri"/>
              </w:rPr>
            </w:pPr>
          </w:p>
          <w:p w:rsidR="00256AED" w:rsidRPr="00477680" w:rsidRDefault="00256AED" w:rsidP="00B36224">
            <w:pPr>
              <w:pStyle w:val="ListParagraph"/>
              <w:numPr>
                <w:ilvl w:val="0"/>
                <w:numId w:val="4"/>
              </w:numPr>
              <w:ind w:left="22" w:right="481" w:firstLine="0"/>
              <w:rPr>
                <w:rFonts w:ascii="Calibri" w:hAnsi="Calibri"/>
              </w:rPr>
            </w:pPr>
            <w:r>
              <w:rPr>
                <w:sz w:val="23"/>
                <w:szCs w:val="23"/>
              </w:rPr>
              <w:t>The plan administrator should certify that the information reported on the Form 5500 is accurate and correct.</w:t>
            </w:r>
          </w:p>
        </w:tc>
        <w:tc>
          <w:tcPr>
            <w:tcW w:w="5197" w:type="dxa"/>
          </w:tcPr>
          <w:p w:rsidR="00B36224" w:rsidRPr="00477680" w:rsidRDefault="00B36224" w:rsidP="00B36224">
            <w:pPr>
              <w:pStyle w:val="ListParagraph"/>
              <w:numPr>
                <w:ilvl w:val="0"/>
                <w:numId w:val="6"/>
              </w:numPr>
              <w:ind w:left="47" w:right="130" w:firstLine="0"/>
              <w:rPr>
                <w:rFonts w:ascii="Calibri" w:eastAsia="Calibri" w:hAnsi="Calibri" w:cs="Calibri"/>
              </w:rPr>
            </w:pPr>
            <w:r w:rsidRPr="00477680">
              <w:rPr>
                <w:rFonts w:ascii="Calibri" w:hAnsi="Calibri"/>
                <w:spacing w:val="-1"/>
              </w:rPr>
              <w:lastRenderedPageBreak/>
              <w:t>The</w:t>
            </w:r>
            <w:r w:rsidRPr="00477680">
              <w:rPr>
                <w:rFonts w:ascii="Calibri" w:hAnsi="Calibri"/>
                <w:spacing w:val="1"/>
              </w:rPr>
              <w:t xml:space="preserve"> </w:t>
            </w:r>
            <w:r w:rsidRPr="00477680">
              <w:rPr>
                <w:rFonts w:ascii="Calibri" w:hAnsi="Calibri"/>
                <w:spacing w:val="-1"/>
              </w:rPr>
              <w:t>IRS</w:t>
            </w:r>
            <w:r w:rsidRPr="00477680">
              <w:rPr>
                <w:rFonts w:ascii="Calibri" w:hAnsi="Calibri"/>
              </w:rPr>
              <w:t xml:space="preserve"> </w:t>
            </w:r>
            <w:r w:rsidRPr="00477680">
              <w:rPr>
                <w:rFonts w:ascii="Calibri" w:hAnsi="Calibri"/>
                <w:spacing w:val="-1"/>
              </w:rPr>
              <w:t>appreciates</w:t>
            </w:r>
            <w:r w:rsidRPr="00477680">
              <w:rPr>
                <w:rFonts w:ascii="Calibri" w:hAnsi="Calibri"/>
                <w:spacing w:val="-2"/>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support</w:t>
            </w:r>
            <w:r w:rsidRPr="00477680">
              <w:rPr>
                <w:rFonts w:ascii="Calibri" w:hAnsi="Calibri"/>
              </w:rPr>
              <w:t xml:space="preserve"> </w:t>
            </w:r>
            <w:r w:rsidRPr="00477680">
              <w:rPr>
                <w:rFonts w:ascii="Calibri" w:hAnsi="Calibri"/>
                <w:spacing w:val="-1"/>
              </w:rPr>
              <w:t>for</w:t>
            </w:r>
            <w:r w:rsidRPr="00477680">
              <w:rPr>
                <w:rFonts w:ascii="Calibri" w:hAnsi="Calibri"/>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IRS</w:t>
            </w:r>
            <w:r w:rsidRPr="00477680">
              <w:rPr>
                <w:rFonts w:ascii="Calibri" w:hAnsi="Calibri"/>
              </w:rPr>
              <w:t xml:space="preserve"> </w:t>
            </w:r>
            <w:r w:rsidRPr="00477680">
              <w:rPr>
                <w:rFonts w:ascii="Calibri" w:hAnsi="Calibri"/>
                <w:spacing w:val="-1"/>
              </w:rPr>
              <w:t>changes.</w:t>
            </w:r>
            <w:r w:rsidRPr="00477680">
              <w:rPr>
                <w:rFonts w:ascii="Calibri" w:hAnsi="Calibri"/>
                <w:spacing w:val="45"/>
              </w:rPr>
              <w:t xml:space="preserve"> </w:t>
            </w:r>
            <w:r w:rsidRPr="00477680">
              <w:rPr>
                <w:rFonts w:ascii="Calibri" w:hAnsi="Calibri"/>
                <w:spacing w:val="44"/>
              </w:rPr>
              <w:t>T</w:t>
            </w:r>
            <w:r w:rsidRPr="00477680">
              <w:rPr>
                <w:rFonts w:ascii="Calibri" w:hAnsi="Calibri"/>
                <w:spacing w:val="-1"/>
              </w:rPr>
              <w:t>he</w:t>
            </w:r>
            <w:r w:rsidRPr="00477680">
              <w:rPr>
                <w:rFonts w:ascii="Calibri" w:hAnsi="Calibri"/>
                <w:spacing w:val="1"/>
              </w:rPr>
              <w:t xml:space="preserve"> </w:t>
            </w:r>
            <w:r w:rsidRPr="00477680">
              <w:rPr>
                <w:rFonts w:ascii="Calibri" w:hAnsi="Calibri"/>
                <w:spacing w:val="-1"/>
              </w:rPr>
              <w:t>recommendations</w:t>
            </w:r>
            <w:r w:rsidRPr="00477680">
              <w:rPr>
                <w:rFonts w:ascii="Calibri" w:hAnsi="Calibri"/>
              </w:rPr>
              <w:t xml:space="preserve"> </w:t>
            </w:r>
            <w:r w:rsidRPr="00477680">
              <w:rPr>
                <w:rFonts w:ascii="Calibri" w:hAnsi="Calibri"/>
                <w:spacing w:val="-2"/>
              </w:rPr>
              <w:t>do</w:t>
            </w:r>
            <w:r w:rsidRPr="00477680">
              <w:rPr>
                <w:rFonts w:ascii="Calibri" w:hAnsi="Calibri"/>
                <w:spacing w:val="1"/>
              </w:rPr>
              <w:t xml:space="preserve"> </w:t>
            </w:r>
            <w:r w:rsidRPr="00477680">
              <w:rPr>
                <w:rFonts w:ascii="Calibri" w:hAnsi="Calibri"/>
                <w:spacing w:val="-1"/>
              </w:rPr>
              <w:t>not</w:t>
            </w:r>
            <w:r w:rsidRPr="00477680">
              <w:rPr>
                <w:rFonts w:ascii="Calibri" w:hAnsi="Calibri"/>
                <w:spacing w:val="57"/>
              </w:rPr>
              <w:t xml:space="preserve"> </w:t>
            </w:r>
            <w:r w:rsidRPr="00477680">
              <w:rPr>
                <w:rFonts w:ascii="Calibri" w:hAnsi="Calibri"/>
                <w:spacing w:val="-1"/>
              </w:rPr>
              <w:t>relate</w:t>
            </w:r>
            <w:r w:rsidRPr="00477680">
              <w:rPr>
                <w:rFonts w:ascii="Calibri" w:hAnsi="Calibri"/>
                <w:spacing w:val="-2"/>
              </w:rPr>
              <w:t xml:space="preserve"> </w:t>
            </w:r>
            <w:r w:rsidRPr="00477680">
              <w:rPr>
                <w:rFonts w:ascii="Calibri" w:hAnsi="Calibri"/>
              </w:rPr>
              <w:t>to</w:t>
            </w:r>
            <w:r w:rsidRPr="00477680">
              <w:rPr>
                <w:rFonts w:ascii="Calibri" w:hAnsi="Calibri"/>
                <w:spacing w:val="-1"/>
              </w:rPr>
              <w:t xml:space="preserve"> the IRS Form 5500-SUP</w:t>
            </w:r>
            <w:r w:rsidRPr="00477680">
              <w:rPr>
                <w:rFonts w:ascii="Calibri" w:hAnsi="Calibri"/>
                <w:spacing w:val="1"/>
              </w:rPr>
              <w:t xml:space="preserve"> </w:t>
            </w:r>
            <w:r w:rsidRPr="00477680">
              <w:rPr>
                <w:rFonts w:ascii="Calibri" w:hAnsi="Calibri"/>
                <w:spacing w:val="-2"/>
              </w:rPr>
              <w:t>but</w:t>
            </w:r>
            <w:r w:rsidRPr="00477680">
              <w:rPr>
                <w:rFonts w:ascii="Calibri" w:hAnsi="Calibri"/>
                <w:spacing w:val="1"/>
              </w:rPr>
              <w:t xml:space="preserve"> </w:t>
            </w:r>
            <w:r w:rsidRPr="00477680">
              <w:rPr>
                <w:rFonts w:ascii="Calibri" w:hAnsi="Calibri"/>
                <w:spacing w:val="-1"/>
              </w:rPr>
              <w:t>relate</w:t>
            </w:r>
            <w:r w:rsidRPr="00477680">
              <w:rPr>
                <w:rFonts w:ascii="Calibri" w:hAnsi="Calibri"/>
                <w:spacing w:val="1"/>
              </w:rPr>
              <w:t xml:space="preserve"> </w:t>
            </w:r>
            <w:r w:rsidRPr="00477680">
              <w:rPr>
                <w:rFonts w:ascii="Calibri" w:hAnsi="Calibri"/>
                <w:spacing w:val="-1"/>
              </w:rPr>
              <w:t>to</w:t>
            </w:r>
            <w:r w:rsidRPr="00477680">
              <w:rPr>
                <w:rFonts w:ascii="Calibri" w:hAnsi="Calibri"/>
                <w:spacing w:val="1"/>
              </w:rPr>
              <w:t xml:space="preserve"> </w:t>
            </w:r>
            <w:r w:rsidRPr="00477680">
              <w:rPr>
                <w:rFonts w:ascii="Calibri" w:hAnsi="Calibri"/>
                <w:spacing w:val="-1"/>
              </w:rPr>
              <w:t>parts</w:t>
            </w:r>
            <w:r w:rsidRPr="00477680">
              <w:rPr>
                <w:rFonts w:ascii="Calibri" w:hAnsi="Calibri"/>
                <w:spacing w:val="-2"/>
              </w:rPr>
              <w:t xml:space="preserve"> </w:t>
            </w:r>
            <w:r w:rsidRPr="00477680">
              <w:rPr>
                <w:rFonts w:ascii="Calibri" w:hAnsi="Calibri"/>
              </w:rPr>
              <w:t>of</w:t>
            </w:r>
            <w:r w:rsidRPr="00477680">
              <w:rPr>
                <w:rFonts w:ascii="Calibri" w:hAnsi="Calibri"/>
                <w:spacing w:val="-3"/>
              </w:rPr>
              <w:t xml:space="preserve"> </w:t>
            </w:r>
            <w:r w:rsidRPr="00477680">
              <w:rPr>
                <w:rFonts w:ascii="Calibri" w:hAnsi="Calibri"/>
                <w:spacing w:val="-1"/>
              </w:rPr>
              <w:t>Form 5500</w:t>
            </w:r>
            <w:r w:rsidRPr="00477680">
              <w:rPr>
                <w:rFonts w:ascii="Calibri" w:hAnsi="Calibri"/>
                <w:spacing w:val="1"/>
              </w:rPr>
              <w:t xml:space="preserve"> </w:t>
            </w:r>
            <w:r w:rsidRPr="00477680">
              <w:rPr>
                <w:rFonts w:ascii="Calibri" w:hAnsi="Calibri"/>
                <w:spacing w:val="-1"/>
              </w:rPr>
              <w:t>under</w:t>
            </w:r>
            <w:r w:rsidRPr="00477680">
              <w:rPr>
                <w:rFonts w:ascii="Calibri" w:hAnsi="Calibri"/>
                <w:spacing w:val="-2"/>
              </w:rPr>
              <w:t xml:space="preserve"> </w:t>
            </w:r>
            <w:r w:rsidRPr="00477680">
              <w:rPr>
                <w:rFonts w:ascii="Calibri" w:hAnsi="Calibri"/>
              </w:rPr>
              <w:t>DOL</w:t>
            </w:r>
            <w:r w:rsidRPr="00477680">
              <w:rPr>
                <w:rFonts w:ascii="Calibri" w:hAnsi="Calibri"/>
                <w:spacing w:val="-1"/>
              </w:rPr>
              <w:t xml:space="preserve"> jurisdiction,</w:t>
            </w:r>
            <w:r w:rsidRPr="00477680">
              <w:rPr>
                <w:rFonts w:ascii="Calibri" w:hAnsi="Calibri"/>
                <w:spacing w:val="-2"/>
              </w:rPr>
              <w:t xml:space="preserve"> </w:t>
            </w:r>
            <w:r w:rsidRPr="00477680">
              <w:rPr>
                <w:rFonts w:ascii="Calibri" w:hAnsi="Calibri"/>
                <w:spacing w:val="-1"/>
              </w:rPr>
              <w:t>such as</w:t>
            </w:r>
            <w:r w:rsidRPr="00477680">
              <w:rPr>
                <w:rFonts w:ascii="Calibri" w:hAnsi="Calibri"/>
                <w:spacing w:val="41"/>
              </w:rPr>
              <w:t xml:space="preserve"> </w:t>
            </w:r>
            <w:r w:rsidRPr="00477680">
              <w:rPr>
                <w:rFonts w:ascii="Calibri" w:hAnsi="Calibri"/>
                <w:spacing w:val="-1"/>
              </w:rPr>
              <w:t>reporting</w:t>
            </w:r>
            <w:r w:rsidRPr="00477680">
              <w:rPr>
                <w:rFonts w:ascii="Calibri" w:hAnsi="Calibri"/>
                <w:spacing w:val="-3"/>
              </w:rPr>
              <w:t xml:space="preserve"> </w:t>
            </w:r>
            <w:r w:rsidRPr="00477680">
              <w:rPr>
                <w:rFonts w:ascii="Calibri" w:hAnsi="Calibri"/>
              </w:rPr>
              <w:t>on</w:t>
            </w:r>
            <w:r w:rsidRPr="00477680">
              <w:rPr>
                <w:rFonts w:ascii="Calibri" w:hAnsi="Calibri"/>
                <w:spacing w:val="-1"/>
              </w:rPr>
              <w:t xml:space="preserve"> investments,</w:t>
            </w:r>
            <w:r w:rsidRPr="00477680">
              <w:rPr>
                <w:rFonts w:ascii="Calibri" w:hAnsi="Calibri"/>
              </w:rPr>
              <w:t xml:space="preserve"> </w:t>
            </w:r>
            <w:r w:rsidRPr="00477680">
              <w:rPr>
                <w:rFonts w:ascii="Calibri" w:hAnsi="Calibri"/>
                <w:spacing w:val="-1"/>
              </w:rPr>
              <w:t>fees,</w:t>
            </w:r>
            <w:r w:rsidRPr="00477680">
              <w:rPr>
                <w:rFonts w:ascii="Calibri" w:hAnsi="Calibri"/>
              </w:rPr>
              <w:t xml:space="preserve"> </w:t>
            </w:r>
            <w:r w:rsidRPr="00477680">
              <w:rPr>
                <w:rFonts w:ascii="Calibri" w:hAnsi="Calibri"/>
                <w:spacing w:val="-1"/>
              </w:rPr>
              <w:t>service</w:t>
            </w:r>
            <w:r w:rsidRPr="00477680">
              <w:rPr>
                <w:rFonts w:ascii="Calibri" w:hAnsi="Calibri"/>
                <w:spacing w:val="1"/>
              </w:rPr>
              <w:t xml:space="preserve"> </w:t>
            </w:r>
            <w:r w:rsidRPr="00477680">
              <w:rPr>
                <w:rFonts w:ascii="Calibri" w:hAnsi="Calibri"/>
                <w:spacing w:val="-1"/>
              </w:rPr>
              <w:t>providers,</w:t>
            </w:r>
            <w:r w:rsidRPr="00477680">
              <w:rPr>
                <w:rFonts w:ascii="Calibri" w:hAnsi="Calibri"/>
              </w:rPr>
              <w:t xml:space="preserve"> </w:t>
            </w:r>
            <w:r w:rsidRPr="00477680">
              <w:rPr>
                <w:rFonts w:ascii="Calibri" w:hAnsi="Calibri"/>
                <w:spacing w:val="-1"/>
              </w:rPr>
              <w:t>insurance,</w:t>
            </w:r>
            <w:r w:rsidRPr="00477680">
              <w:rPr>
                <w:rFonts w:ascii="Calibri" w:hAnsi="Calibri"/>
              </w:rPr>
              <w:t xml:space="preserve"> </w:t>
            </w:r>
            <w:r w:rsidRPr="00477680">
              <w:rPr>
                <w:rFonts w:ascii="Calibri" w:hAnsi="Calibri"/>
                <w:spacing w:val="-1"/>
              </w:rPr>
              <w:t>etc.  The IRS will work with DOL ensuring implementation of recommendations.</w:t>
            </w:r>
          </w:p>
          <w:p w:rsidR="00B36224" w:rsidRPr="00477680" w:rsidRDefault="00B36224" w:rsidP="00B36224">
            <w:pPr>
              <w:ind w:right="130"/>
              <w:rPr>
                <w:rFonts w:ascii="Calibri" w:eastAsia="Calibri" w:hAnsi="Calibri" w:cs="Calibri"/>
              </w:rPr>
            </w:pPr>
          </w:p>
          <w:p w:rsidR="00163DC2" w:rsidRPr="00562ADB" w:rsidRDefault="00B36224" w:rsidP="00B36224">
            <w:pPr>
              <w:pStyle w:val="ListParagraph"/>
              <w:numPr>
                <w:ilvl w:val="0"/>
                <w:numId w:val="6"/>
              </w:numPr>
              <w:ind w:left="47" w:right="130" w:firstLine="0"/>
              <w:rPr>
                <w:rFonts w:ascii="Calibri" w:hAnsi="Calibri"/>
              </w:rPr>
            </w:pPr>
            <w:r w:rsidRPr="00477680">
              <w:rPr>
                <w:rFonts w:ascii="Calibri" w:hAnsi="Calibri"/>
                <w:spacing w:val="-1"/>
              </w:rPr>
              <w:t>The</w:t>
            </w:r>
            <w:r w:rsidRPr="00477680">
              <w:rPr>
                <w:rFonts w:ascii="Calibri" w:hAnsi="Calibri"/>
              </w:rPr>
              <w:t xml:space="preserve"> </w:t>
            </w:r>
            <w:r w:rsidRPr="00477680">
              <w:rPr>
                <w:rFonts w:ascii="Calibri" w:hAnsi="Calibri"/>
                <w:spacing w:val="-1"/>
              </w:rPr>
              <w:t>three-agency</w:t>
            </w:r>
            <w:r w:rsidRPr="00477680">
              <w:rPr>
                <w:rFonts w:ascii="Calibri" w:hAnsi="Calibri"/>
                <w:spacing w:val="1"/>
              </w:rPr>
              <w:t xml:space="preserve"> </w:t>
            </w:r>
            <w:r w:rsidRPr="00477680">
              <w:rPr>
                <w:rFonts w:ascii="Calibri" w:hAnsi="Calibri"/>
                <w:spacing w:val="-1"/>
              </w:rPr>
              <w:t>(IRS,</w:t>
            </w:r>
            <w:r w:rsidRPr="00477680">
              <w:rPr>
                <w:rFonts w:ascii="Calibri" w:hAnsi="Calibri"/>
                <w:spacing w:val="-2"/>
              </w:rPr>
              <w:t xml:space="preserve"> DOL,</w:t>
            </w:r>
            <w:r w:rsidRPr="00477680">
              <w:rPr>
                <w:rFonts w:ascii="Calibri" w:hAnsi="Calibri"/>
              </w:rPr>
              <w:t xml:space="preserve"> </w:t>
            </w:r>
            <w:r w:rsidRPr="00477680">
              <w:rPr>
                <w:rFonts w:ascii="Calibri" w:hAnsi="Calibri"/>
                <w:spacing w:val="-1"/>
              </w:rPr>
              <w:t>PBGC)</w:t>
            </w:r>
            <w:r w:rsidRPr="00477680">
              <w:rPr>
                <w:rFonts w:ascii="Calibri" w:hAnsi="Calibri"/>
                <w:spacing w:val="1"/>
              </w:rPr>
              <w:t xml:space="preserve"> proposed rules on “Proposed Revision of Annual Information Return/Reports” were published on Federal Register on July 21, 2016. </w:t>
            </w:r>
            <w:r w:rsidRPr="00477680">
              <w:rPr>
                <w:rFonts w:ascii="Calibri" w:hAnsi="Calibri"/>
                <w:spacing w:val="-1"/>
              </w:rPr>
              <w:t>Most of the AARP recommendations are included in these proposed rules.</w:t>
            </w:r>
            <w:r w:rsidR="005D5C5A">
              <w:rPr>
                <w:rFonts w:ascii="Calibri" w:hAnsi="Calibri"/>
                <w:spacing w:val="-1"/>
              </w:rPr>
              <w:t xml:space="preserve">  These proposed changes fall under Title I of ERISA and </w:t>
            </w:r>
            <w:r w:rsidR="00703E7B">
              <w:rPr>
                <w:rFonts w:ascii="Calibri" w:hAnsi="Calibri"/>
                <w:spacing w:val="-1"/>
              </w:rPr>
              <w:t>would likely require</w:t>
            </w:r>
            <w:r w:rsidR="005D5C5A">
              <w:rPr>
                <w:rFonts w:ascii="Calibri" w:hAnsi="Calibri"/>
                <w:spacing w:val="-1"/>
              </w:rPr>
              <w:t xml:space="preserve"> DOL rulemaking.</w:t>
            </w:r>
          </w:p>
          <w:p w:rsidR="00256AED" w:rsidRPr="00256AED" w:rsidRDefault="00256AED" w:rsidP="00256AED">
            <w:pPr>
              <w:pStyle w:val="ListParagraph"/>
              <w:rPr>
                <w:rFonts w:ascii="Calibri" w:hAnsi="Calibri"/>
              </w:rPr>
            </w:pPr>
          </w:p>
          <w:p w:rsidR="00256AED" w:rsidRPr="00256AED" w:rsidRDefault="00256AED" w:rsidP="00256AED">
            <w:pPr>
              <w:pStyle w:val="ListParagraph"/>
              <w:numPr>
                <w:ilvl w:val="0"/>
                <w:numId w:val="6"/>
              </w:numPr>
              <w:ind w:left="47" w:right="130" w:firstLine="0"/>
              <w:rPr>
                <w:rFonts w:ascii="Calibri" w:hAnsi="Calibri"/>
                <w:spacing w:val="-1"/>
              </w:rPr>
            </w:pPr>
            <w:r w:rsidRPr="00256AED">
              <w:rPr>
                <w:rFonts w:ascii="Calibri" w:hAnsi="Calibri"/>
                <w:spacing w:val="-1"/>
              </w:rPr>
              <w:t>Plan administrators currently sign the Forms 5500 and 5500-SF under penalty of perjury to ensure accuracy of data. Under the computerized ERISA Filing Acceptance System (EFAST2), filers may be rejected and required to resubmit if certain requirements and edit tests are failed.</w:t>
            </w:r>
          </w:p>
          <w:p w:rsidR="00256AED" w:rsidRPr="00477680" w:rsidRDefault="00256AED" w:rsidP="009B1845">
            <w:pPr>
              <w:pStyle w:val="ListParagraph"/>
              <w:ind w:left="47" w:right="130"/>
              <w:rPr>
                <w:rFonts w:ascii="Calibri" w:hAnsi="Calibri"/>
              </w:rPr>
            </w:pPr>
          </w:p>
        </w:tc>
      </w:tr>
      <w:tr w:rsidR="002179EB" w:rsidRPr="00477680" w:rsidTr="00562ADB">
        <w:tc>
          <w:tcPr>
            <w:tcW w:w="563" w:type="dxa"/>
          </w:tcPr>
          <w:p w:rsidR="00842447" w:rsidRPr="00477680" w:rsidRDefault="002179EB" w:rsidP="00C54502">
            <w:pPr>
              <w:jc w:val="center"/>
              <w:rPr>
                <w:rFonts w:ascii="Calibri" w:hAnsi="Calibri"/>
                <w:b/>
              </w:rPr>
            </w:pPr>
            <w:r w:rsidRPr="00477680">
              <w:rPr>
                <w:rFonts w:ascii="Calibri" w:hAnsi="Calibri"/>
                <w:b/>
              </w:rPr>
              <w:lastRenderedPageBreak/>
              <w:t>3</w:t>
            </w:r>
          </w:p>
        </w:tc>
        <w:tc>
          <w:tcPr>
            <w:tcW w:w="2282" w:type="dxa"/>
          </w:tcPr>
          <w:p w:rsidR="00842447" w:rsidRPr="00477680" w:rsidRDefault="002179EB" w:rsidP="002179EB">
            <w:pPr>
              <w:rPr>
                <w:rFonts w:ascii="Calibri" w:hAnsi="Calibri"/>
              </w:rPr>
            </w:pPr>
            <w:r w:rsidRPr="00477680">
              <w:rPr>
                <w:rFonts w:ascii="Calibri" w:hAnsi="Calibri"/>
              </w:rPr>
              <w:t>Wrangle LLC</w:t>
            </w:r>
          </w:p>
        </w:tc>
        <w:tc>
          <w:tcPr>
            <w:tcW w:w="1401" w:type="dxa"/>
          </w:tcPr>
          <w:p w:rsidR="00842447" w:rsidRPr="00477680" w:rsidRDefault="002179EB" w:rsidP="00E13103">
            <w:pPr>
              <w:rPr>
                <w:rFonts w:ascii="Calibri" w:hAnsi="Calibri"/>
              </w:rPr>
            </w:pPr>
            <w:r w:rsidRPr="00477680">
              <w:rPr>
                <w:rFonts w:ascii="Calibri" w:hAnsi="Calibri"/>
              </w:rPr>
              <w:t>4/25/2016</w:t>
            </w:r>
          </w:p>
        </w:tc>
        <w:tc>
          <w:tcPr>
            <w:tcW w:w="4687" w:type="dxa"/>
          </w:tcPr>
          <w:p w:rsidR="00842447" w:rsidRPr="00477680" w:rsidRDefault="002179EB" w:rsidP="00E13103">
            <w:pPr>
              <w:rPr>
                <w:rFonts w:ascii="Calibri" w:hAnsi="Calibri"/>
              </w:rPr>
            </w:pPr>
            <w:r w:rsidRPr="00477680">
              <w:rPr>
                <w:rFonts w:ascii="Calibri" w:hAnsi="Calibri"/>
              </w:rPr>
              <w:t>Wrangle LLC recommends leaving the preparer information as an optional field at the bottom of page 1 of the  Form 5500</w:t>
            </w:r>
          </w:p>
        </w:tc>
        <w:tc>
          <w:tcPr>
            <w:tcW w:w="5197" w:type="dxa"/>
          </w:tcPr>
          <w:p w:rsidR="00842447" w:rsidRDefault="00B62AB1" w:rsidP="00E13103">
            <w:pPr>
              <w:rPr>
                <w:rFonts w:ascii="Calibri" w:eastAsia="Calibri" w:hAnsi="Calibri" w:cs="Times New Roman"/>
                <w:spacing w:val="-1"/>
              </w:rPr>
            </w:pPr>
            <w:r w:rsidRPr="00477680">
              <w:rPr>
                <w:rFonts w:ascii="Calibri" w:eastAsia="Calibri" w:hAnsi="Calibri" w:cs="Times New Roman"/>
                <w:spacing w:val="-1"/>
              </w:rPr>
              <w:t>IRC</w:t>
            </w:r>
            <w:r w:rsidRPr="00477680">
              <w:rPr>
                <w:rFonts w:ascii="Calibri" w:eastAsia="Calibri" w:hAnsi="Calibri" w:cs="Times New Roman"/>
              </w:rPr>
              <w:t xml:space="preserve"> </w:t>
            </w:r>
            <w:r w:rsidRPr="00477680">
              <w:rPr>
                <w:rFonts w:ascii="Calibri" w:eastAsia="Calibri" w:hAnsi="Calibri" w:cs="Times New Roman"/>
                <w:spacing w:val="-1"/>
              </w:rPr>
              <w:t>section</w:t>
            </w:r>
            <w:r w:rsidRPr="00477680">
              <w:rPr>
                <w:rFonts w:ascii="Calibri" w:eastAsia="Calibri" w:hAnsi="Calibri" w:cs="Times New Roman"/>
                <w:spacing w:val="-3"/>
              </w:rPr>
              <w:t xml:space="preserve"> </w:t>
            </w:r>
            <w:r w:rsidRPr="00477680">
              <w:rPr>
                <w:rFonts w:ascii="Calibri" w:eastAsia="Calibri" w:hAnsi="Calibri" w:cs="Times New Roman"/>
                <w:spacing w:val="-1"/>
              </w:rPr>
              <w:t>6058(a)</w:t>
            </w:r>
            <w:r w:rsidRPr="00477680">
              <w:rPr>
                <w:rFonts w:ascii="Calibri" w:eastAsia="Calibri" w:hAnsi="Calibri" w:cs="Times New Roman"/>
                <w:spacing w:val="-2"/>
              </w:rPr>
              <w:t xml:space="preserve"> </w:t>
            </w:r>
            <w:r w:rsidRPr="00477680">
              <w:rPr>
                <w:rFonts w:ascii="Calibri" w:eastAsia="Calibri" w:hAnsi="Calibri" w:cs="Times New Roman"/>
                <w:spacing w:val="-1"/>
              </w:rPr>
              <w:t>mandates</w:t>
            </w:r>
            <w:r w:rsidRPr="00477680">
              <w:rPr>
                <w:rFonts w:ascii="Calibri" w:eastAsia="Calibri" w:hAnsi="Calibri" w:cs="Times New Roman"/>
              </w:rPr>
              <w:t xml:space="preserve"> </w:t>
            </w:r>
            <w:r w:rsidRPr="00477680">
              <w:rPr>
                <w:rFonts w:ascii="Calibri" w:eastAsia="Calibri" w:hAnsi="Calibri" w:cs="Times New Roman"/>
                <w:spacing w:val="-2"/>
              </w:rPr>
              <w:t>the</w:t>
            </w:r>
            <w:r w:rsidRPr="00477680">
              <w:rPr>
                <w:rFonts w:ascii="Calibri" w:eastAsia="Calibri" w:hAnsi="Calibri" w:cs="Times New Roman"/>
                <w:spacing w:val="1"/>
              </w:rPr>
              <w:t xml:space="preserve"> </w:t>
            </w:r>
            <w:r w:rsidRPr="00477680">
              <w:rPr>
                <w:rFonts w:ascii="Calibri" w:eastAsia="Calibri" w:hAnsi="Calibri" w:cs="Times New Roman"/>
                <w:spacing w:val="-1"/>
              </w:rPr>
              <w:t>annual</w:t>
            </w:r>
            <w:r w:rsidRPr="00477680">
              <w:rPr>
                <w:rFonts w:ascii="Calibri" w:eastAsia="Calibri" w:hAnsi="Calibri" w:cs="Times New Roman"/>
              </w:rPr>
              <w:t xml:space="preserve"> </w:t>
            </w:r>
            <w:r w:rsidRPr="00477680">
              <w:rPr>
                <w:rFonts w:ascii="Calibri" w:eastAsia="Calibri" w:hAnsi="Calibri" w:cs="Times New Roman"/>
                <w:spacing w:val="-1"/>
              </w:rPr>
              <w:t xml:space="preserve">return </w:t>
            </w:r>
            <w:r w:rsidRPr="00477680">
              <w:rPr>
                <w:rFonts w:ascii="Calibri" w:eastAsia="Calibri" w:hAnsi="Calibri" w:cs="Times New Roman"/>
              </w:rPr>
              <w:t>of</w:t>
            </w:r>
            <w:r w:rsidRPr="00477680">
              <w:rPr>
                <w:rFonts w:ascii="Calibri" w:eastAsia="Calibri" w:hAnsi="Calibri" w:cs="Times New Roman"/>
                <w:spacing w:val="-3"/>
              </w:rPr>
              <w:t xml:space="preserve"> </w:t>
            </w:r>
            <w:r w:rsidRPr="00477680">
              <w:rPr>
                <w:rFonts w:ascii="Calibri" w:eastAsia="Calibri" w:hAnsi="Calibri" w:cs="Times New Roman"/>
                <w:spacing w:val="-1"/>
              </w:rPr>
              <w:t>an</w:t>
            </w:r>
            <w:r w:rsidRPr="00477680">
              <w:rPr>
                <w:rFonts w:ascii="Calibri" w:eastAsia="Calibri" w:hAnsi="Calibri" w:cs="Times New Roman"/>
                <w:spacing w:val="-3"/>
              </w:rPr>
              <w:t xml:space="preserve"> </w:t>
            </w:r>
            <w:r w:rsidRPr="00477680">
              <w:rPr>
                <w:rFonts w:ascii="Calibri" w:eastAsia="Calibri" w:hAnsi="Calibri" w:cs="Times New Roman"/>
                <w:spacing w:val="-1"/>
              </w:rPr>
              <w:t>employee</w:t>
            </w:r>
            <w:r w:rsidRPr="00477680">
              <w:rPr>
                <w:rFonts w:ascii="Calibri" w:eastAsia="Calibri" w:hAnsi="Calibri" w:cs="Times New Roman"/>
                <w:spacing w:val="1"/>
              </w:rPr>
              <w:t xml:space="preserve"> </w:t>
            </w:r>
            <w:r w:rsidRPr="00477680">
              <w:rPr>
                <w:rFonts w:ascii="Calibri" w:eastAsia="Calibri" w:hAnsi="Calibri" w:cs="Times New Roman"/>
                <w:spacing w:val="-1"/>
              </w:rPr>
              <w:t>benefit</w:t>
            </w:r>
            <w:r w:rsidRPr="00477680">
              <w:rPr>
                <w:rFonts w:ascii="Calibri" w:eastAsia="Calibri" w:hAnsi="Calibri" w:cs="Times New Roman"/>
                <w:spacing w:val="1"/>
              </w:rPr>
              <w:t xml:space="preserve"> </w:t>
            </w:r>
            <w:r w:rsidRPr="00477680">
              <w:rPr>
                <w:rFonts w:ascii="Calibri" w:eastAsia="Calibri" w:hAnsi="Calibri" w:cs="Times New Roman"/>
                <w:spacing w:val="-1"/>
              </w:rPr>
              <w:t>plan</w:t>
            </w:r>
            <w:r w:rsidRPr="00477680">
              <w:rPr>
                <w:rFonts w:ascii="Calibri" w:eastAsia="Calibri" w:hAnsi="Calibri" w:cs="Times New Roman"/>
              </w:rPr>
              <w:t xml:space="preserve"> </w:t>
            </w:r>
            <w:r w:rsidRPr="00477680">
              <w:rPr>
                <w:rFonts w:ascii="Calibri" w:eastAsia="Calibri" w:hAnsi="Calibri" w:cs="Times New Roman"/>
                <w:spacing w:val="-1"/>
              </w:rPr>
              <w:t>(i.e.</w:t>
            </w:r>
            <w:r w:rsidRPr="00477680">
              <w:rPr>
                <w:rFonts w:ascii="Calibri" w:eastAsia="Calibri" w:hAnsi="Calibri" w:cs="Times New Roman"/>
                <w:spacing w:val="-3"/>
              </w:rPr>
              <w:t xml:space="preserve"> </w:t>
            </w:r>
            <w:r w:rsidRPr="00477680">
              <w:rPr>
                <w:rFonts w:ascii="Calibri" w:eastAsia="Calibri" w:hAnsi="Calibri" w:cs="Times New Roman"/>
                <w:spacing w:val="-1"/>
              </w:rPr>
              <w:t>Form 5500)</w:t>
            </w:r>
            <w:r w:rsidRPr="00477680">
              <w:rPr>
                <w:rFonts w:ascii="Calibri" w:eastAsia="Calibri" w:hAnsi="Calibri" w:cs="Times New Roman"/>
                <w:spacing w:val="53"/>
              </w:rPr>
              <w:t xml:space="preserve"> </w:t>
            </w:r>
            <w:r w:rsidRPr="00477680">
              <w:rPr>
                <w:rFonts w:ascii="Calibri" w:eastAsia="Calibri" w:hAnsi="Calibri" w:cs="Times New Roman"/>
                <w:spacing w:val="-1"/>
              </w:rPr>
              <w:t>reflecting information prescribed by</w:t>
            </w:r>
            <w:r w:rsidRPr="00477680">
              <w:rPr>
                <w:rFonts w:ascii="Calibri" w:eastAsia="Calibri" w:hAnsi="Calibri" w:cs="Times New Roman"/>
                <w:spacing w:val="1"/>
              </w:rPr>
              <w:t xml:space="preserve"> </w:t>
            </w:r>
            <w:r w:rsidRPr="00477680">
              <w:rPr>
                <w:rFonts w:ascii="Calibri" w:eastAsia="Calibri" w:hAnsi="Calibri" w:cs="Times New Roman"/>
                <w:spacing w:val="-2"/>
              </w:rPr>
              <w:t>the</w:t>
            </w:r>
            <w:r w:rsidRPr="00477680">
              <w:rPr>
                <w:rFonts w:ascii="Calibri" w:eastAsia="Calibri" w:hAnsi="Calibri" w:cs="Times New Roman"/>
                <w:spacing w:val="1"/>
              </w:rPr>
              <w:t xml:space="preserve"> </w:t>
            </w:r>
            <w:r w:rsidRPr="00477680">
              <w:rPr>
                <w:rFonts w:ascii="Calibri" w:eastAsia="Calibri" w:hAnsi="Calibri" w:cs="Times New Roman"/>
                <w:spacing w:val="-1"/>
              </w:rPr>
              <w:t>IRS relating to</w:t>
            </w:r>
            <w:r w:rsidRPr="00477680">
              <w:rPr>
                <w:rFonts w:ascii="Calibri" w:eastAsia="Calibri" w:hAnsi="Calibri" w:cs="Times New Roman"/>
                <w:spacing w:val="1"/>
              </w:rPr>
              <w:t xml:space="preserve"> </w:t>
            </w:r>
            <w:r w:rsidRPr="00477680">
              <w:rPr>
                <w:rFonts w:ascii="Calibri" w:eastAsia="Calibri" w:hAnsi="Calibri" w:cs="Times New Roman"/>
                <w:spacing w:val="-1"/>
              </w:rPr>
              <w:t>the</w:t>
            </w:r>
            <w:r w:rsidRPr="00477680">
              <w:rPr>
                <w:rFonts w:ascii="Calibri" w:eastAsia="Calibri" w:hAnsi="Calibri" w:cs="Times New Roman"/>
                <w:spacing w:val="-2"/>
              </w:rPr>
              <w:t xml:space="preserve"> </w:t>
            </w:r>
            <w:r w:rsidRPr="00477680">
              <w:rPr>
                <w:rFonts w:ascii="Calibri" w:eastAsia="Calibri" w:hAnsi="Calibri" w:cs="Times New Roman"/>
                <w:spacing w:val="-1"/>
              </w:rPr>
              <w:t xml:space="preserve">operation </w:t>
            </w:r>
            <w:r w:rsidRPr="00477680">
              <w:rPr>
                <w:rFonts w:ascii="Calibri" w:eastAsia="Calibri" w:hAnsi="Calibri" w:cs="Times New Roman"/>
              </w:rPr>
              <w:t>of</w:t>
            </w:r>
            <w:r w:rsidRPr="00477680">
              <w:rPr>
                <w:rFonts w:ascii="Calibri" w:eastAsia="Calibri" w:hAnsi="Calibri" w:cs="Times New Roman"/>
                <w:spacing w:val="-3"/>
              </w:rPr>
              <w:t xml:space="preserve"> </w:t>
            </w:r>
            <w:r w:rsidRPr="00477680">
              <w:rPr>
                <w:rFonts w:ascii="Calibri" w:eastAsia="Calibri" w:hAnsi="Calibri" w:cs="Times New Roman"/>
                <w:spacing w:val="-1"/>
              </w:rPr>
              <w:t>the</w:t>
            </w:r>
            <w:r w:rsidRPr="00477680">
              <w:rPr>
                <w:rFonts w:ascii="Calibri" w:eastAsia="Calibri" w:hAnsi="Calibri" w:cs="Times New Roman"/>
                <w:spacing w:val="1"/>
              </w:rPr>
              <w:t xml:space="preserve"> </w:t>
            </w:r>
            <w:r w:rsidRPr="00477680">
              <w:rPr>
                <w:rFonts w:ascii="Calibri" w:eastAsia="Calibri" w:hAnsi="Calibri" w:cs="Times New Roman"/>
                <w:spacing w:val="-1"/>
              </w:rPr>
              <w:t>plan</w:t>
            </w:r>
            <w:r w:rsidRPr="00477680">
              <w:rPr>
                <w:rFonts w:ascii="Calibri" w:eastAsia="Calibri" w:hAnsi="Calibri" w:cs="Times New Roman"/>
                <w:spacing w:val="-3"/>
              </w:rPr>
              <w:t xml:space="preserve"> </w:t>
            </w:r>
            <w:r w:rsidRPr="00477680">
              <w:rPr>
                <w:rFonts w:ascii="Calibri" w:eastAsia="Calibri" w:hAnsi="Calibri" w:cs="Times New Roman"/>
                <w:spacing w:val="-1"/>
              </w:rPr>
              <w:t>(among</w:t>
            </w:r>
            <w:r w:rsidRPr="00477680">
              <w:rPr>
                <w:rFonts w:ascii="Calibri" w:eastAsia="Calibri" w:hAnsi="Calibri" w:cs="Times New Roman"/>
                <w:spacing w:val="-3"/>
              </w:rPr>
              <w:t xml:space="preserve"> </w:t>
            </w:r>
            <w:r w:rsidRPr="00477680">
              <w:rPr>
                <w:rFonts w:ascii="Calibri" w:eastAsia="Calibri" w:hAnsi="Calibri" w:cs="Times New Roman"/>
              </w:rPr>
              <w:t>other</w:t>
            </w:r>
            <w:r w:rsidRPr="00477680">
              <w:rPr>
                <w:rFonts w:ascii="Calibri" w:eastAsia="Calibri" w:hAnsi="Calibri" w:cs="Times New Roman"/>
                <w:spacing w:val="53"/>
              </w:rPr>
              <w:t xml:space="preserve"> </w:t>
            </w:r>
            <w:r w:rsidRPr="00477680">
              <w:rPr>
                <w:rFonts w:ascii="Calibri" w:eastAsia="Calibri" w:hAnsi="Calibri" w:cs="Times New Roman"/>
                <w:spacing w:val="-1"/>
              </w:rPr>
              <w:t>things).</w:t>
            </w:r>
            <w:r w:rsidRPr="00477680">
              <w:rPr>
                <w:rFonts w:ascii="Calibri" w:eastAsia="Calibri" w:hAnsi="Calibri" w:cs="Times New Roman"/>
                <w:spacing w:val="49"/>
              </w:rPr>
              <w:t xml:space="preserve"> </w:t>
            </w:r>
            <w:r w:rsidRPr="00477680">
              <w:rPr>
                <w:rFonts w:ascii="Calibri" w:eastAsia="Calibri" w:hAnsi="Calibri" w:cs="Times New Roman"/>
                <w:spacing w:val="-1"/>
              </w:rPr>
              <w:t>The</w:t>
            </w:r>
            <w:r w:rsidRPr="00477680">
              <w:rPr>
                <w:rFonts w:ascii="Calibri" w:eastAsia="Calibri" w:hAnsi="Calibri" w:cs="Times New Roman"/>
                <w:spacing w:val="1"/>
              </w:rPr>
              <w:t xml:space="preserve"> </w:t>
            </w:r>
            <w:r w:rsidRPr="00477680">
              <w:rPr>
                <w:rFonts w:ascii="Calibri" w:eastAsia="Calibri" w:hAnsi="Calibri" w:cs="Times New Roman"/>
                <w:spacing w:val="-1"/>
              </w:rPr>
              <w:t xml:space="preserve">preparation </w:t>
            </w:r>
            <w:r w:rsidRPr="00477680">
              <w:rPr>
                <w:rFonts w:ascii="Calibri" w:eastAsia="Calibri" w:hAnsi="Calibri" w:cs="Times New Roman"/>
              </w:rPr>
              <w:t>of</w:t>
            </w:r>
            <w:r w:rsidRPr="00477680">
              <w:rPr>
                <w:rFonts w:ascii="Calibri" w:eastAsia="Calibri" w:hAnsi="Calibri" w:cs="Times New Roman"/>
                <w:spacing w:val="-3"/>
              </w:rPr>
              <w:t xml:space="preserve"> </w:t>
            </w:r>
            <w:r w:rsidRPr="00477680">
              <w:rPr>
                <w:rFonts w:ascii="Calibri" w:eastAsia="Calibri" w:hAnsi="Calibri" w:cs="Times New Roman"/>
                <w:spacing w:val="-1"/>
              </w:rPr>
              <w:t>the</w:t>
            </w:r>
            <w:r w:rsidRPr="00477680">
              <w:rPr>
                <w:rFonts w:ascii="Calibri" w:eastAsia="Calibri" w:hAnsi="Calibri" w:cs="Times New Roman"/>
                <w:spacing w:val="1"/>
              </w:rPr>
              <w:t xml:space="preserve"> </w:t>
            </w:r>
            <w:r w:rsidRPr="00477680">
              <w:rPr>
                <w:rFonts w:ascii="Calibri" w:eastAsia="Calibri" w:hAnsi="Calibri" w:cs="Times New Roman"/>
                <w:spacing w:val="-1"/>
              </w:rPr>
              <w:t>Form 5500</w:t>
            </w:r>
            <w:r w:rsidRPr="00477680">
              <w:rPr>
                <w:rFonts w:ascii="Calibri" w:eastAsia="Calibri" w:hAnsi="Calibri" w:cs="Times New Roman"/>
                <w:spacing w:val="1"/>
              </w:rPr>
              <w:t xml:space="preserve"> </w:t>
            </w:r>
            <w:r w:rsidRPr="00477680">
              <w:rPr>
                <w:rFonts w:ascii="Calibri" w:eastAsia="Calibri" w:hAnsi="Calibri" w:cs="Times New Roman"/>
                <w:spacing w:val="-1"/>
              </w:rPr>
              <w:t>relates</w:t>
            </w:r>
            <w:r w:rsidRPr="00477680">
              <w:rPr>
                <w:rFonts w:ascii="Calibri" w:eastAsia="Calibri" w:hAnsi="Calibri" w:cs="Times New Roman"/>
                <w:spacing w:val="-2"/>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1"/>
              </w:rPr>
              <w:t>the</w:t>
            </w:r>
            <w:r w:rsidRPr="00477680">
              <w:rPr>
                <w:rFonts w:ascii="Calibri" w:eastAsia="Calibri" w:hAnsi="Calibri" w:cs="Times New Roman"/>
                <w:spacing w:val="1"/>
              </w:rPr>
              <w:t xml:space="preserve"> </w:t>
            </w:r>
            <w:r w:rsidRPr="00477680">
              <w:rPr>
                <w:rFonts w:ascii="Calibri" w:eastAsia="Calibri" w:hAnsi="Calibri" w:cs="Times New Roman"/>
                <w:spacing w:val="-1"/>
              </w:rPr>
              <w:t>operation</w:t>
            </w:r>
            <w:r w:rsidRPr="00477680">
              <w:rPr>
                <w:rFonts w:ascii="Calibri" w:eastAsia="Calibri" w:hAnsi="Calibri" w:cs="Times New Roman"/>
                <w:spacing w:val="-3"/>
              </w:rPr>
              <w:t xml:space="preserve"> </w:t>
            </w:r>
            <w:r w:rsidRPr="00477680">
              <w:rPr>
                <w:rFonts w:ascii="Calibri" w:eastAsia="Calibri" w:hAnsi="Calibri" w:cs="Times New Roman"/>
              </w:rPr>
              <w:t>of</w:t>
            </w:r>
            <w:r w:rsidRPr="00477680">
              <w:rPr>
                <w:rFonts w:ascii="Calibri" w:eastAsia="Calibri" w:hAnsi="Calibri" w:cs="Times New Roman"/>
                <w:spacing w:val="-3"/>
              </w:rPr>
              <w:t xml:space="preserve"> </w:t>
            </w:r>
            <w:r w:rsidRPr="00477680">
              <w:rPr>
                <w:rFonts w:ascii="Calibri" w:eastAsia="Calibri" w:hAnsi="Calibri" w:cs="Times New Roman"/>
                <w:spacing w:val="-1"/>
              </w:rPr>
              <w:t>the</w:t>
            </w:r>
            <w:r w:rsidRPr="00477680">
              <w:rPr>
                <w:rFonts w:ascii="Calibri" w:eastAsia="Calibri" w:hAnsi="Calibri" w:cs="Times New Roman"/>
                <w:spacing w:val="1"/>
              </w:rPr>
              <w:t xml:space="preserve"> </w:t>
            </w:r>
            <w:r w:rsidRPr="00477680">
              <w:rPr>
                <w:rFonts w:ascii="Calibri" w:eastAsia="Calibri" w:hAnsi="Calibri" w:cs="Times New Roman"/>
                <w:spacing w:val="-1"/>
              </w:rPr>
              <w:t>plan,</w:t>
            </w:r>
            <w:r w:rsidRPr="00477680">
              <w:rPr>
                <w:rFonts w:ascii="Calibri" w:eastAsia="Calibri" w:hAnsi="Calibri" w:cs="Times New Roman"/>
              </w:rPr>
              <w:t xml:space="preserve"> </w:t>
            </w:r>
            <w:r w:rsidRPr="00477680">
              <w:rPr>
                <w:rFonts w:ascii="Calibri" w:eastAsia="Calibri" w:hAnsi="Calibri" w:cs="Times New Roman"/>
                <w:spacing w:val="-2"/>
              </w:rPr>
              <w:t>and</w:t>
            </w:r>
            <w:r w:rsidRPr="00477680">
              <w:rPr>
                <w:rFonts w:ascii="Calibri" w:eastAsia="Calibri" w:hAnsi="Calibri" w:cs="Times New Roman"/>
              </w:rPr>
              <w:t xml:space="preserve"> </w:t>
            </w:r>
            <w:r w:rsidRPr="00477680">
              <w:rPr>
                <w:rFonts w:ascii="Calibri" w:eastAsia="Calibri" w:hAnsi="Calibri" w:cs="Times New Roman"/>
                <w:spacing w:val="-1"/>
              </w:rPr>
              <w:t>thus,</w:t>
            </w:r>
            <w:r w:rsidRPr="00477680">
              <w:rPr>
                <w:rFonts w:ascii="Calibri" w:eastAsia="Calibri" w:hAnsi="Calibri" w:cs="Times New Roman"/>
              </w:rPr>
              <w:t xml:space="preserve"> </w:t>
            </w:r>
            <w:r w:rsidRPr="00477680">
              <w:rPr>
                <w:rFonts w:ascii="Calibri" w:eastAsia="Calibri" w:hAnsi="Calibri" w:cs="Times New Roman"/>
                <w:spacing w:val="-1"/>
              </w:rPr>
              <w:t>the</w:t>
            </w:r>
            <w:r w:rsidRPr="00477680">
              <w:rPr>
                <w:rFonts w:ascii="Calibri" w:eastAsia="Calibri" w:hAnsi="Calibri" w:cs="Times New Roman"/>
                <w:spacing w:val="55"/>
              </w:rPr>
              <w:t xml:space="preserve"> </w:t>
            </w:r>
            <w:r w:rsidRPr="00477680">
              <w:rPr>
                <w:rFonts w:ascii="Calibri" w:eastAsia="Calibri" w:hAnsi="Calibri" w:cs="Times New Roman"/>
                <w:spacing w:val="-1"/>
              </w:rPr>
              <w:t>prescribed information is</w:t>
            </w:r>
            <w:r w:rsidRPr="00477680">
              <w:rPr>
                <w:rFonts w:ascii="Calibri" w:eastAsia="Calibri" w:hAnsi="Calibri" w:cs="Times New Roman"/>
                <w:spacing w:val="-2"/>
              </w:rPr>
              <w:t xml:space="preserve"> </w:t>
            </w:r>
            <w:r w:rsidRPr="00477680">
              <w:rPr>
                <w:rFonts w:ascii="Calibri" w:eastAsia="Calibri" w:hAnsi="Calibri" w:cs="Times New Roman"/>
                <w:spacing w:val="-1"/>
              </w:rPr>
              <w:t>required.</w:t>
            </w:r>
          </w:p>
          <w:p w:rsidR="00A24DAD" w:rsidRDefault="00A24DAD" w:rsidP="00E13103">
            <w:pPr>
              <w:rPr>
                <w:rFonts w:ascii="Calibri" w:eastAsia="Calibri" w:hAnsi="Calibri" w:cs="Times New Roman"/>
                <w:spacing w:val="-1"/>
              </w:rPr>
            </w:pPr>
          </w:p>
          <w:p w:rsidR="00A24DAD" w:rsidRPr="00477680" w:rsidRDefault="00A24DAD" w:rsidP="00A24DAD">
            <w:pPr>
              <w:rPr>
                <w:rFonts w:ascii="Calibri" w:hAnsi="Calibri" w:cstheme="minorHAnsi"/>
              </w:rPr>
            </w:pPr>
            <w:r w:rsidRPr="00477680">
              <w:rPr>
                <w:rFonts w:ascii="Calibri" w:hAnsi="Calibri"/>
              </w:rPr>
              <w:t xml:space="preserve">Preparer information is critical for IRS enforcement of tax law.  </w:t>
            </w:r>
            <w:r w:rsidRPr="00477680">
              <w:rPr>
                <w:rFonts w:ascii="Calibri" w:hAnsi="Calibri" w:cstheme="minorHAnsi"/>
              </w:rPr>
              <w:t xml:space="preserve">Fewer than 9% (75,665 in 2013) of filers provided either a preparer name and/or preparer telephone number when it was an optional question in 2013.   IRS needs to mandate this question and receive at least basic preparer information to query on preparers who may be non-compliant with different aspects of pension law or engaging in tax-avoidance transactions.  </w:t>
            </w:r>
          </w:p>
          <w:p w:rsidR="00A24DAD" w:rsidRPr="00477680" w:rsidRDefault="00A24DAD" w:rsidP="00A24DAD">
            <w:pPr>
              <w:rPr>
                <w:rFonts w:ascii="Calibri" w:hAnsi="Calibri" w:cstheme="minorHAnsi"/>
              </w:rPr>
            </w:pPr>
          </w:p>
          <w:p w:rsidR="00A24DAD" w:rsidRPr="00477680" w:rsidRDefault="00A24DAD" w:rsidP="00A24DAD">
            <w:pPr>
              <w:rPr>
                <w:rFonts w:ascii="Calibri" w:hAnsi="Calibri"/>
              </w:rPr>
            </w:pPr>
            <w:r w:rsidRPr="00477680">
              <w:rPr>
                <w:rFonts w:ascii="Calibri" w:hAnsi="Calibri"/>
              </w:rPr>
              <w:t xml:space="preserve">The preparer information was an optional question before 2009 and was eliminated from Form 5500 with the standup of EFAST2 in 2009. The IRS added it back to the 2012 Form 5500 series as an optional question as it was before.  Because this is a significant </w:t>
            </w:r>
            <w:r w:rsidRPr="00477680">
              <w:rPr>
                <w:rFonts w:ascii="Calibri" w:hAnsi="Calibri"/>
              </w:rPr>
              <w:lastRenderedPageBreak/>
              <w:t xml:space="preserve">noncompliance area with some promoters engaging in tax avoidance transactions, we need to shift this question to a mandatory question to collect at least basic information of preparers to query on preparers who may be non-compliant with different aspects of pension law or engaging in tax avoidance transactions.  </w:t>
            </w:r>
          </w:p>
        </w:tc>
      </w:tr>
      <w:tr w:rsidR="00B62AB1" w:rsidRPr="00477680" w:rsidTr="00562ADB">
        <w:tc>
          <w:tcPr>
            <w:tcW w:w="563" w:type="dxa"/>
          </w:tcPr>
          <w:p w:rsidR="00B62AB1" w:rsidRPr="00477680" w:rsidRDefault="00323C83" w:rsidP="00C54502">
            <w:pPr>
              <w:jc w:val="center"/>
              <w:rPr>
                <w:rFonts w:ascii="Calibri" w:hAnsi="Calibri"/>
                <w:b/>
              </w:rPr>
            </w:pPr>
            <w:r w:rsidRPr="00477680">
              <w:rPr>
                <w:rFonts w:ascii="Calibri" w:hAnsi="Calibri"/>
                <w:b/>
              </w:rPr>
              <w:lastRenderedPageBreak/>
              <w:t>4</w:t>
            </w:r>
          </w:p>
        </w:tc>
        <w:tc>
          <w:tcPr>
            <w:tcW w:w="2282" w:type="dxa"/>
          </w:tcPr>
          <w:p w:rsidR="00B62AB1" w:rsidRPr="00477680" w:rsidRDefault="00C32BA2" w:rsidP="00E13103">
            <w:pPr>
              <w:rPr>
                <w:rFonts w:ascii="Calibri" w:hAnsi="Calibri"/>
              </w:rPr>
            </w:pPr>
            <w:r w:rsidRPr="00477680">
              <w:rPr>
                <w:rFonts w:ascii="Calibri" w:hAnsi="Calibri"/>
              </w:rPr>
              <w:t>Keller Rohrback LLP</w:t>
            </w:r>
          </w:p>
        </w:tc>
        <w:tc>
          <w:tcPr>
            <w:tcW w:w="1401" w:type="dxa"/>
          </w:tcPr>
          <w:p w:rsidR="00B62AB1" w:rsidRPr="00477680" w:rsidRDefault="00C32BA2" w:rsidP="00E13103">
            <w:pPr>
              <w:rPr>
                <w:rFonts w:ascii="Calibri" w:hAnsi="Calibri"/>
              </w:rPr>
            </w:pPr>
            <w:r w:rsidRPr="00477680">
              <w:rPr>
                <w:rFonts w:ascii="Calibri" w:hAnsi="Calibri"/>
              </w:rPr>
              <w:t>5/31/2016</w:t>
            </w:r>
          </w:p>
        </w:tc>
        <w:tc>
          <w:tcPr>
            <w:tcW w:w="4687" w:type="dxa"/>
          </w:tcPr>
          <w:p w:rsidR="008161E5" w:rsidRPr="00477680" w:rsidRDefault="008161E5" w:rsidP="00323C83">
            <w:pPr>
              <w:widowControl w:val="0"/>
              <w:numPr>
                <w:ilvl w:val="0"/>
                <w:numId w:val="7"/>
              </w:numPr>
              <w:ind w:left="87" w:right="175" w:firstLine="15"/>
              <w:rPr>
                <w:rFonts w:ascii="Calibri" w:eastAsia="Calibri" w:hAnsi="Calibri" w:cs="Calibri"/>
              </w:rPr>
            </w:pPr>
            <w:r w:rsidRPr="00477680">
              <w:rPr>
                <w:rFonts w:ascii="Calibri" w:eastAsia="Calibri" w:hAnsi="Calibri" w:cs="Times New Roman"/>
                <w:spacing w:val="-1"/>
              </w:rPr>
              <w:t>Keller</w:t>
            </w:r>
            <w:r w:rsidRPr="00477680">
              <w:rPr>
                <w:rFonts w:ascii="Calibri" w:eastAsia="Calibri" w:hAnsi="Calibri" w:cs="Times New Roman"/>
                <w:spacing w:val="-2"/>
              </w:rPr>
              <w:t xml:space="preserve"> </w:t>
            </w:r>
            <w:r w:rsidRPr="00477680">
              <w:rPr>
                <w:rFonts w:ascii="Calibri" w:eastAsia="Calibri" w:hAnsi="Calibri" w:cs="Times New Roman"/>
                <w:spacing w:val="-1"/>
              </w:rPr>
              <w:t>Rohrback</w:t>
            </w:r>
            <w:r w:rsidRPr="00477680">
              <w:rPr>
                <w:rFonts w:ascii="Calibri" w:eastAsia="Calibri" w:hAnsi="Calibri" w:cs="Times New Roman"/>
                <w:spacing w:val="1"/>
              </w:rPr>
              <w:t xml:space="preserve"> </w:t>
            </w:r>
            <w:r w:rsidRPr="00477680">
              <w:rPr>
                <w:rFonts w:ascii="Calibri" w:eastAsia="Calibri" w:hAnsi="Calibri" w:cs="Times New Roman"/>
                <w:spacing w:val="-1"/>
              </w:rPr>
              <w:t>LLP supports</w:t>
            </w:r>
            <w:r w:rsidRPr="00477680">
              <w:rPr>
                <w:rFonts w:ascii="Calibri" w:eastAsia="Calibri" w:hAnsi="Calibri" w:cs="Times New Roman"/>
              </w:rPr>
              <w:t xml:space="preserve"> </w:t>
            </w:r>
            <w:r w:rsidRPr="00477680">
              <w:rPr>
                <w:rFonts w:ascii="Calibri" w:eastAsia="Calibri" w:hAnsi="Calibri" w:cs="Times New Roman"/>
                <w:spacing w:val="-1"/>
              </w:rPr>
              <w:t>the</w:t>
            </w:r>
            <w:r w:rsidRPr="00477680">
              <w:rPr>
                <w:rFonts w:ascii="Calibri" w:eastAsia="Calibri" w:hAnsi="Calibri" w:cs="Times New Roman"/>
                <w:spacing w:val="-2"/>
              </w:rPr>
              <w:t xml:space="preserve"> </w:t>
            </w:r>
            <w:r w:rsidRPr="00477680">
              <w:rPr>
                <w:rFonts w:ascii="Calibri" w:eastAsia="Calibri" w:hAnsi="Calibri" w:cs="Times New Roman"/>
                <w:spacing w:val="-1"/>
              </w:rPr>
              <w:t>IRS proposed</w:t>
            </w:r>
            <w:r w:rsidRPr="00477680">
              <w:rPr>
                <w:rFonts w:ascii="Calibri" w:eastAsia="Calibri" w:hAnsi="Calibri" w:cs="Times New Roman"/>
                <w:spacing w:val="-3"/>
              </w:rPr>
              <w:t xml:space="preserve"> </w:t>
            </w:r>
            <w:r w:rsidRPr="00477680">
              <w:rPr>
                <w:rFonts w:ascii="Calibri" w:eastAsia="Calibri" w:hAnsi="Calibri" w:cs="Times New Roman"/>
                <w:spacing w:val="-1"/>
              </w:rPr>
              <w:t>changes</w:t>
            </w:r>
            <w:r w:rsidRPr="00477680">
              <w:rPr>
                <w:rFonts w:ascii="Calibri" w:eastAsia="Calibri" w:hAnsi="Calibri" w:cs="Times New Roman"/>
              </w:rPr>
              <w:t xml:space="preserve"> to</w:t>
            </w:r>
            <w:r w:rsidRPr="00477680">
              <w:rPr>
                <w:rFonts w:ascii="Calibri" w:eastAsia="Calibri" w:hAnsi="Calibri" w:cs="Times New Roman"/>
                <w:spacing w:val="-1"/>
              </w:rPr>
              <w:t xml:space="preserve"> the</w:t>
            </w:r>
            <w:r w:rsidRPr="00477680">
              <w:rPr>
                <w:rFonts w:ascii="Calibri" w:eastAsia="Calibri" w:hAnsi="Calibri" w:cs="Times New Roman"/>
                <w:spacing w:val="1"/>
              </w:rPr>
              <w:t xml:space="preserve"> </w:t>
            </w:r>
            <w:r w:rsidRPr="00477680">
              <w:rPr>
                <w:rFonts w:ascii="Calibri" w:eastAsia="Calibri" w:hAnsi="Calibri" w:cs="Times New Roman"/>
                <w:spacing w:val="-2"/>
              </w:rPr>
              <w:t>Form</w:t>
            </w:r>
            <w:r w:rsidRPr="00477680">
              <w:rPr>
                <w:rFonts w:ascii="Calibri" w:eastAsia="Calibri" w:hAnsi="Calibri" w:cs="Times New Roman"/>
                <w:spacing w:val="-1"/>
              </w:rPr>
              <w:t xml:space="preserve"> 5500,</w:t>
            </w:r>
            <w:r w:rsidRPr="00477680">
              <w:rPr>
                <w:rFonts w:ascii="Calibri" w:eastAsia="Calibri" w:hAnsi="Calibri" w:cs="Times New Roman"/>
                <w:spacing w:val="51"/>
              </w:rPr>
              <w:t xml:space="preserve"> </w:t>
            </w:r>
            <w:r w:rsidRPr="00477680">
              <w:rPr>
                <w:rFonts w:ascii="Calibri" w:eastAsia="Calibri" w:hAnsi="Calibri" w:cs="Times New Roman"/>
                <w:spacing w:val="-1"/>
              </w:rPr>
              <w:t>but</w:t>
            </w:r>
            <w:r w:rsidRPr="00477680">
              <w:rPr>
                <w:rFonts w:ascii="Calibri" w:eastAsia="Calibri" w:hAnsi="Calibri" w:cs="Times New Roman"/>
                <w:spacing w:val="1"/>
              </w:rPr>
              <w:t xml:space="preserve"> </w:t>
            </w:r>
            <w:r w:rsidRPr="00477680">
              <w:rPr>
                <w:rFonts w:ascii="Calibri" w:eastAsia="Calibri" w:hAnsi="Calibri" w:cs="Times New Roman"/>
                <w:spacing w:val="-1"/>
              </w:rPr>
              <w:t>believes</w:t>
            </w:r>
            <w:r w:rsidRPr="00477680">
              <w:rPr>
                <w:rFonts w:ascii="Calibri" w:eastAsia="Calibri" w:hAnsi="Calibri" w:cs="Times New Roman"/>
              </w:rPr>
              <w:t xml:space="preserve"> </w:t>
            </w:r>
            <w:r w:rsidRPr="00477680">
              <w:rPr>
                <w:rFonts w:ascii="Calibri" w:eastAsia="Calibri" w:hAnsi="Calibri" w:cs="Times New Roman"/>
                <w:spacing w:val="-1"/>
              </w:rPr>
              <w:t>that</w:t>
            </w:r>
            <w:r w:rsidRPr="00477680">
              <w:rPr>
                <w:rFonts w:ascii="Calibri" w:eastAsia="Calibri" w:hAnsi="Calibri" w:cs="Times New Roman"/>
                <w:spacing w:val="1"/>
              </w:rPr>
              <w:t xml:space="preserve"> </w:t>
            </w:r>
            <w:r w:rsidRPr="00477680">
              <w:rPr>
                <w:rFonts w:ascii="Calibri" w:eastAsia="Calibri" w:hAnsi="Calibri" w:cs="Times New Roman"/>
                <w:spacing w:val="-1"/>
              </w:rPr>
              <w:t>additional</w:t>
            </w:r>
            <w:r w:rsidRPr="00477680">
              <w:rPr>
                <w:rFonts w:ascii="Calibri" w:eastAsia="Calibri" w:hAnsi="Calibri" w:cs="Times New Roman"/>
              </w:rPr>
              <w:t xml:space="preserve"> </w:t>
            </w:r>
            <w:r w:rsidRPr="00477680">
              <w:rPr>
                <w:rFonts w:ascii="Calibri" w:eastAsia="Calibri" w:hAnsi="Calibri" w:cs="Times New Roman"/>
                <w:spacing w:val="-1"/>
              </w:rPr>
              <w:t>amendments</w:t>
            </w:r>
            <w:r w:rsidRPr="00477680">
              <w:rPr>
                <w:rFonts w:ascii="Calibri" w:eastAsia="Calibri" w:hAnsi="Calibri" w:cs="Times New Roman"/>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2"/>
              </w:rPr>
              <w:t>the</w:t>
            </w:r>
            <w:r w:rsidRPr="00477680">
              <w:rPr>
                <w:rFonts w:ascii="Calibri" w:eastAsia="Calibri" w:hAnsi="Calibri" w:cs="Times New Roman"/>
                <w:spacing w:val="1"/>
              </w:rPr>
              <w:t xml:space="preserve"> </w:t>
            </w:r>
            <w:r w:rsidRPr="00477680">
              <w:rPr>
                <w:rFonts w:ascii="Calibri" w:eastAsia="Calibri" w:hAnsi="Calibri" w:cs="Times New Roman"/>
                <w:spacing w:val="-1"/>
              </w:rPr>
              <w:t>form could further</w:t>
            </w:r>
            <w:r w:rsidRPr="00477680">
              <w:rPr>
                <w:rFonts w:ascii="Calibri" w:eastAsia="Calibri" w:hAnsi="Calibri" w:cs="Times New Roman"/>
              </w:rPr>
              <w:t xml:space="preserve"> </w:t>
            </w:r>
            <w:r w:rsidRPr="00477680">
              <w:rPr>
                <w:rFonts w:ascii="Calibri" w:eastAsia="Calibri" w:hAnsi="Calibri" w:cs="Times New Roman"/>
                <w:spacing w:val="-1"/>
              </w:rPr>
              <w:t>improve</w:t>
            </w:r>
            <w:r w:rsidRPr="00477680">
              <w:rPr>
                <w:rFonts w:ascii="Calibri" w:eastAsia="Calibri" w:hAnsi="Calibri" w:cs="Times New Roman"/>
                <w:spacing w:val="33"/>
              </w:rPr>
              <w:t xml:space="preserve"> </w:t>
            </w:r>
            <w:r w:rsidRPr="00477680">
              <w:rPr>
                <w:rFonts w:ascii="Calibri" w:eastAsia="Calibri" w:hAnsi="Calibri" w:cs="Times New Roman"/>
                <w:spacing w:val="-1"/>
              </w:rPr>
              <w:t>its</w:t>
            </w:r>
            <w:r w:rsidRPr="00477680">
              <w:rPr>
                <w:rFonts w:ascii="Calibri" w:eastAsia="Calibri" w:hAnsi="Calibri" w:cs="Times New Roman"/>
              </w:rPr>
              <w:t xml:space="preserve"> </w:t>
            </w:r>
            <w:r w:rsidRPr="00477680">
              <w:rPr>
                <w:rFonts w:ascii="Calibri" w:eastAsia="Calibri" w:hAnsi="Calibri" w:cs="Times New Roman"/>
                <w:spacing w:val="-1"/>
              </w:rPr>
              <w:t>usefulness</w:t>
            </w:r>
            <w:r w:rsidRPr="00477680">
              <w:rPr>
                <w:rFonts w:ascii="Calibri" w:eastAsia="Calibri" w:hAnsi="Calibri" w:cs="Times New Roman"/>
                <w:spacing w:val="-2"/>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1"/>
              </w:rPr>
              <w:t>participants</w:t>
            </w:r>
            <w:r w:rsidRPr="00477680">
              <w:rPr>
                <w:rFonts w:ascii="Calibri" w:eastAsia="Calibri" w:hAnsi="Calibri" w:cs="Times New Roman"/>
              </w:rPr>
              <w:t xml:space="preserve"> </w:t>
            </w:r>
            <w:r w:rsidRPr="00477680">
              <w:rPr>
                <w:rFonts w:ascii="Calibri" w:eastAsia="Calibri" w:hAnsi="Calibri" w:cs="Times New Roman"/>
                <w:spacing w:val="-1"/>
              </w:rPr>
              <w:t>and the</w:t>
            </w:r>
            <w:r w:rsidRPr="00477680">
              <w:rPr>
                <w:rFonts w:ascii="Calibri" w:eastAsia="Calibri" w:hAnsi="Calibri" w:cs="Times New Roman"/>
                <w:spacing w:val="-2"/>
              </w:rPr>
              <w:t xml:space="preserve"> </w:t>
            </w:r>
            <w:r w:rsidRPr="00477680">
              <w:rPr>
                <w:rFonts w:ascii="Calibri" w:eastAsia="Calibri" w:hAnsi="Calibri" w:cs="Times New Roman"/>
                <w:spacing w:val="-1"/>
              </w:rPr>
              <w:t>agencies.</w:t>
            </w:r>
          </w:p>
          <w:p w:rsidR="00323C83" w:rsidRPr="00477680" w:rsidRDefault="00323C83" w:rsidP="00323C83">
            <w:pPr>
              <w:widowControl w:val="0"/>
              <w:ind w:right="175"/>
              <w:rPr>
                <w:rFonts w:ascii="Calibri" w:eastAsia="Calibri" w:hAnsi="Calibri" w:cs="Calibri"/>
              </w:rPr>
            </w:pPr>
          </w:p>
          <w:p w:rsidR="00B62AB1" w:rsidRPr="00477680" w:rsidRDefault="008161E5" w:rsidP="00323C83">
            <w:pPr>
              <w:widowControl w:val="0"/>
              <w:numPr>
                <w:ilvl w:val="0"/>
                <w:numId w:val="7"/>
              </w:numPr>
              <w:ind w:left="87" w:right="175" w:firstLine="15"/>
              <w:rPr>
                <w:rFonts w:ascii="Calibri" w:hAnsi="Calibri"/>
              </w:rPr>
            </w:pPr>
            <w:r w:rsidRPr="00477680">
              <w:rPr>
                <w:rFonts w:ascii="Calibri" w:eastAsia="Calibri" w:hAnsi="Calibri" w:cs="Times New Roman"/>
                <w:spacing w:val="-1"/>
              </w:rPr>
              <w:t>Keller</w:t>
            </w:r>
            <w:r w:rsidRPr="00477680">
              <w:rPr>
                <w:rFonts w:ascii="Calibri" w:eastAsia="Calibri" w:hAnsi="Calibri" w:cs="Times New Roman"/>
                <w:spacing w:val="-2"/>
              </w:rPr>
              <w:t xml:space="preserve"> </w:t>
            </w:r>
            <w:r w:rsidRPr="00477680">
              <w:rPr>
                <w:rFonts w:ascii="Calibri" w:eastAsia="Calibri" w:hAnsi="Calibri" w:cs="Times New Roman"/>
                <w:spacing w:val="-1"/>
              </w:rPr>
              <w:t>Rohrback</w:t>
            </w:r>
            <w:r w:rsidRPr="00477680">
              <w:rPr>
                <w:rFonts w:ascii="Calibri" w:eastAsia="Calibri" w:hAnsi="Calibri" w:cs="Times New Roman"/>
                <w:spacing w:val="1"/>
              </w:rPr>
              <w:t xml:space="preserve"> </w:t>
            </w:r>
            <w:r w:rsidRPr="00477680">
              <w:rPr>
                <w:rFonts w:ascii="Calibri" w:eastAsia="Calibri" w:hAnsi="Calibri" w:cs="Times New Roman"/>
                <w:spacing w:val="-1"/>
              </w:rPr>
              <w:t>LLP recommends</w:t>
            </w:r>
            <w:r w:rsidRPr="00477680">
              <w:rPr>
                <w:rFonts w:ascii="Calibri" w:eastAsia="Calibri" w:hAnsi="Calibri" w:cs="Times New Roman"/>
              </w:rPr>
              <w:t xml:space="preserve"> </w:t>
            </w:r>
            <w:r w:rsidRPr="00477680">
              <w:rPr>
                <w:rFonts w:ascii="Calibri" w:eastAsia="Calibri" w:hAnsi="Calibri" w:cs="Times New Roman"/>
                <w:spacing w:val="-1"/>
              </w:rPr>
              <w:t>adding some</w:t>
            </w:r>
            <w:r w:rsidRPr="00477680">
              <w:rPr>
                <w:rFonts w:ascii="Calibri" w:eastAsia="Calibri" w:hAnsi="Calibri" w:cs="Times New Roman"/>
                <w:spacing w:val="1"/>
              </w:rPr>
              <w:t xml:space="preserve"> </w:t>
            </w:r>
            <w:r w:rsidRPr="00477680">
              <w:rPr>
                <w:rFonts w:ascii="Calibri" w:eastAsia="Calibri" w:hAnsi="Calibri" w:cs="Times New Roman"/>
                <w:spacing w:val="-1"/>
              </w:rPr>
              <w:t>questions</w:t>
            </w:r>
            <w:r w:rsidRPr="00477680">
              <w:rPr>
                <w:rFonts w:ascii="Calibri" w:eastAsia="Calibri" w:hAnsi="Calibri" w:cs="Times New Roman"/>
                <w:spacing w:val="-2"/>
              </w:rPr>
              <w:t xml:space="preserve"> </w:t>
            </w:r>
            <w:r w:rsidRPr="00477680">
              <w:rPr>
                <w:rFonts w:ascii="Calibri" w:eastAsia="Calibri" w:hAnsi="Calibri" w:cs="Times New Roman"/>
              </w:rPr>
              <w:t>on</w:t>
            </w:r>
            <w:r w:rsidRPr="00477680">
              <w:rPr>
                <w:rFonts w:ascii="Calibri" w:eastAsia="Calibri" w:hAnsi="Calibri" w:cs="Times New Roman"/>
                <w:spacing w:val="-1"/>
              </w:rPr>
              <w:t xml:space="preserve"> reporting</w:t>
            </w:r>
            <w:r w:rsidRPr="00477680">
              <w:rPr>
                <w:rFonts w:ascii="Calibri" w:eastAsia="Calibri" w:hAnsi="Calibri" w:cs="Times New Roman"/>
                <w:spacing w:val="-3"/>
              </w:rPr>
              <w:t xml:space="preserve"> </w:t>
            </w:r>
            <w:r w:rsidRPr="00477680">
              <w:rPr>
                <w:rFonts w:ascii="Calibri" w:eastAsia="Calibri" w:hAnsi="Calibri" w:cs="Times New Roman"/>
              </w:rPr>
              <w:t>of</w:t>
            </w:r>
            <w:r w:rsidRPr="00477680">
              <w:rPr>
                <w:rFonts w:ascii="Calibri" w:eastAsia="Calibri" w:hAnsi="Calibri" w:cs="Times New Roman"/>
                <w:spacing w:val="31"/>
              </w:rPr>
              <w:t xml:space="preserve"> </w:t>
            </w:r>
            <w:r w:rsidRPr="00477680">
              <w:rPr>
                <w:rFonts w:ascii="Calibri" w:eastAsia="Calibri" w:hAnsi="Calibri" w:cs="Times New Roman"/>
                <w:spacing w:val="-1"/>
              </w:rPr>
              <w:t>plan investments,</w:t>
            </w:r>
            <w:r w:rsidRPr="00477680">
              <w:rPr>
                <w:rFonts w:ascii="Calibri" w:eastAsia="Calibri" w:hAnsi="Calibri" w:cs="Times New Roman"/>
              </w:rPr>
              <w:t xml:space="preserve"> </w:t>
            </w:r>
            <w:r w:rsidRPr="00477680">
              <w:rPr>
                <w:rFonts w:ascii="Calibri" w:eastAsia="Calibri" w:hAnsi="Calibri" w:cs="Times New Roman"/>
                <w:spacing w:val="-2"/>
              </w:rPr>
              <w:t>service</w:t>
            </w:r>
            <w:r w:rsidRPr="00477680">
              <w:rPr>
                <w:rFonts w:ascii="Calibri" w:eastAsia="Calibri" w:hAnsi="Calibri" w:cs="Times New Roman"/>
                <w:spacing w:val="1"/>
              </w:rPr>
              <w:t xml:space="preserve"> </w:t>
            </w:r>
            <w:r w:rsidRPr="00477680">
              <w:rPr>
                <w:rFonts w:ascii="Calibri" w:eastAsia="Calibri" w:hAnsi="Calibri" w:cs="Times New Roman"/>
                <w:spacing w:val="-1"/>
              </w:rPr>
              <w:t>providers,</w:t>
            </w:r>
            <w:r w:rsidRPr="00477680">
              <w:rPr>
                <w:rFonts w:ascii="Calibri" w:eastAsia="Calibri" w:hAnsi="Calibri" w:cs="Times New Roman"/>
              </w:rPr>
              <w:t xml:space="preserve"> </w:t>
            </w:r>
            <w:r w:rsidRPr="00477680">
              <w:rPr>
                <w:rFonts w:ascii="Calibri" w:eastAsia="Calibri" w:hAnsi="Calibri" w:cs="Times New Roman"/>
                <w:spacing w:val="-1"/>
              </w:rPr>
              <w:t>plan</w:t>
            </w:r>
            <w:r w:rsidRPr="00477680">
              <w:rPr>
                <w:rFonts w:ascii="Calibri" w:eastAsia="Calibri" w:hAnsi="Calibri" w:cs="Times New Roman"/>
              </w:rPr>
              <w:t xml:space="preserve"> </w:t>
            </w:r>
            <w:r w:rsidRPr="00477680">
              <w:rPr>
                <w:rFonts w:ascii="Calibri" w:eastAsia="Calibri" w:hAnsi="Calibri" w:cs="Times New Roman"/>
                <w:spacing w:val="-1"/>
              </w:rPr>
              <w:t>fiduciaries,</w:t>
            </w:r>
            <w:r w:rsidRPr="00477680">
              <w:rPr>
                <w:rFonts w:ascii="Calibri" w:eastAsia="Calibri" w:hAnsi="Calibri" w:cs="Times New Roman"/>
              </w:rPr>
              <w:t xml:space="preserve"> </w:t>
            </w:r>
            <w:r w:rsidRPr="00477680">
              <w:rPr>
                <w:rFonts w:ascii="Calibri" w:eastAsia="Calibri" w:hAnsi="Calibri" w:cs="Times New Roman"/>
                <w:spacing w:val="-2"/>
              </w:rPr>
              <w:t>and</w:t>
            </w:r>
            <w:r w:rsidRPr="00477680">
              <w:rPr>
                <w:rFonts w:ascii="Calibri" w:eastAsia="Calibri" w:hAnsi="Calibri" w:cs="Times New Roman"/>
                <w:spacing w:val="-1"/>
              </w:rPr>
              <w:t xml:space="preserve"> insurance.</w:t>
            </w:r>
            <w:r w:rsidRPr="00477680">
              <w:rPr>
                <w:rFonts w:ascii="Calibri" w:eastAsia="Calibri" w:hAnsi="Calibri" w:cs="Times New Roman"/>
              </w:rPr>
              <w:t xml:space="preserve"> </w:t>
            </w:r>
            <w:r w:rsidRPr="00477680">
              <w:rPr>
                <w:rFonts w:ascii="Calibri" w:eastAsia="Calibri" w:hAnsi="Calibri" w:cs="Times New Roman"/>
                <w:spacing w:val="-1"/>
              </w:rPr>
              <w:t>Keller</w:t>
            </w:r>
            <w:r w:rsidRPr="00477680">
              <w:rPr>
                <w:rFonts w:ascii="Calibri" w:eastAsia="Calibri" w:hAnsi="Calibri" w:cs="Times New Roman"/>
                <w:spacing w:val="43"/>
              </w:rPr>
              <w:t xml:space="preserve"> </w:t>
            </w:r>
            <w:r w:rsidRPr="00477680">
              <w:rPr>
                <w:rFonts w:ascii="Calibri" w:eastAsia="Calibri" w:hAnsi="Calibri" w:cs="Times New Roman"/>
                <w:spacing w:val="-1"/>
              </w:rPr>
              <w:t>Rohrback</w:t>
            </w:r>
            <w:r w:rsidRPr="00477680">
              <w:rPr>
                <w:rFonts w:ascii="Calibri" w:eastAsia="Calibri" w:hAnsi="Calibri" w:cs="Times New Roman"/>
                <w:spacing w:val="-2"/>
              </w:rPr>
              <w:t xml:space="preserve"> </w:t>
            </w:r>
            <w:r w:rsidRPr="00477680">
              <w:rPr>
                <w:rFonts w:ascii="Calibri" w:eastAsia="Calibri" w:hAnsi="Calibri" w:cs="Times New Roman"/>
                <w:spacing w:val="-1"/>
              </w:rPr>
              <w:t>LLP</w:t>
            </w:r>
            <w:r w:rsidRPr="00477680">
              <w:rPr>
                <w:rFonts w:ascii="Calibri" w:eastAsia="Calibri" w:hAnsi="Calibri" w:cs="Times New Roman"/>
                <w:spacing w:val="1"/>
              </w:rPr>
              <w:t xml:space="preserve"> </w:t>
            </w:r>
            <w:r w:rsidRPr="00477680">
              <w:rPr>
                <w:rFonts w:ascii="Calibri" w:eastAsia="Calibri" w:hAnsi="Calibri" w:cs="Times New Roman"/>
                <w:spacing w:val="-2"/>
              </w:rPr>
              <w:t>also</w:t>
            </w:r>
            <w:r w:rsidRPr="00477680">
              <w:rPr>
                <w:rFonts w:ascii="Calibri" w:eastAsia="Calibri" w:hAnsi="Calibri" w:cs="Times New Roman"/>
                <w:spacing w:val="-1"/>
              </w:rPr>
              <w:t xml:space="preserve"> recommends</w:t>
            </w:r>
            <w:r w:rsidRPr="00477680">
              <w:rPr>
                <w:rFonts w:ascii="Calibri" w:eastAsia="Calibri" w:hAnsi="Calibri" w:cs="Times New Roman"/>
              </w:rPr>
              <w:t xml:space="preserve"> </w:t>
            </w:r>
            <w:r w:rsidRPr="00477680">
              <w:rPr>
                <w:rFonts w:ascii="Calibri" w:eastAsia="Calibri" w:hAnsi="Calibri" w:cs="Times New Roman"/>
                <w:spacing w:val="-1"/>
              </w:rPr>
              <w:t xml:space="preserve">adding </w:t>
            </w:r>
            <w:r w:rsidRPr="00477680">
              <w:rPr>
                <w:rFonts w:ascii="Calibri" w:eastAsia="Calibri" w:hAnsi="Calibri" w:cs="Times New Roman"/>
              </w:rPr>
              <w:t xml:space="preserve">a </w:t>
            </w:r>
            <w:r w:rsidRPr="00477680">
              <w:rPr>
                <w:rFonts w:ascii="Calibri" w:eastAsia="Calibri" w:hAnsi="Calibri" w:cs="Times New Roman"/>
                <w:spacing w:val="-1"/>
              </w:rPr>
              <w:t>question to</w:t>
            </w:r>
            <w:r w:rsidRPr="00477680">
              <w:rPr>
                <w:rFonts w:ascii="Calibri" w:eastAsia="Calibri" w:hAnsi="Calibri" w:cs="Times New Roman"/>
                <w:spacing w:val="1"/>
              </w:rPr>
              <w:t xml:space="preserve"> </w:t>
            </w:r>
            <w:r w:rsidRPr="00477680">
              <w:rPr>
                <w:rFonts w:ascii="Calibri" w:eastAsia="Calibri" w:hAnsi="Calibri" w:cs="Times New Roman"/>
                <w:spacing w:val="-1"/>
              </w:rPr>
              <w:t>identify</w:t>
            </w:r>
            <w:r w:rsidRPr="00477680">
              <w:rPr>
                <w:rFonts w:ascii="Calibri" w:eastAsia="Calibri" w:hAnsi="Calibri" w:cs="Times New Roman"/>
                <w:spacing w:val="-2"/>
              </w:rPr>
              <w:t xml:space="preserve"> </w:t>
            </w:r>
            <w:r w:rsidRPr="00477680">
              <w:rPr>
                <w:rFonts w:ascii="Calibri" w:eastAsia="Calibri" w:hAnsi="Calibri" w:cs="Times New Roman"/>
                <w:spacing w:val="-1"/>
              </w:rPr>
              <w:t>whether</w:t>
            </w:r>
            <w:r w:rsidRPr="00477680">
              <w:rPr>
                <w:rFonts w:ascii="Calibri" w:eastAsia="Calibri" w:hAnsi="Calibri" w:cs="Times New Roman"/>
                <w:spacing w:val="-2"/>
              </w:rPr>
              <w:t xml:space="preserve"> </w:t>
            </w:r>
            <w:r w:rsidRPr="00477680">
              <w:rPr>
                <w:rFonts w:ascii="Calibri" w:eastAsia="Calibri" w:hAnsi="Calibri" w:cs="Times New Roman"/>
                <w:spacing w:val="-1"/>
              </w:rPr>
              <w:t>the</w:t>
            </w:r>
            <w:r w:rsidRPr="00477680">
              <w:rPr>
                <w:rFonts w:ascii="Calibri" w:eastAsia="Calibri" w:hAnsi="Calibri" w:cs="Times New Roman"/>
                <w:spacing w:val="45"/>
              </w:rPr>
              <w:t xml:space="preserve"> </w:t>
            </w:r>
            <w:r w:rsidRPr="00477680">
              <w:rPr>
                <w:rFonts w:ascii="Calibri" w:eastAsia="Calibri" w:hAnsi="Calibri" w:cs="Times New Roman"/>
                <w:spacing w:val="-1"/>
              </w:rPr>
              <w:t>reporting plan previously</w:t>
            </w:r>
            <w:r w:rsidRPr="00477680">
              <w:rPr>
                <w:rFonts w:ascii="Calibri" w:eastAsia="Calibri" w:hAnsi="Calibri" w:cs="Times New Roman"/>
                <w:spacing w:val="1"/>
              </w:rPr>
              <w:t xml:space="preserve"> </w:t>
            </w:r>
            <w:r w:rsidRPr="00477680">
              <w:rPr>
                <w:rFonts w:ascii="Calibri" w:eastAsia="Calibri" w:hAnsi="Calibri" w:cs="Times New Roman"/>
                <w:spacing w:val="-1"/>
              </w:rPr>
              <w:t>filed under</w:t>
            </w:r>
            <w:r w:rsidRPr="00477680">
              <w:rPr>
                <w:rFonts w:ascii="Calibri" w:eastAsia="Calibri" w:hAnsi="Calibri" w:cs="Times New Roman"/>
              </w:rPr>
              <w:t xml:space="preserve"> a </w:t>
            </w:r>
            <w:r w:rsidRPr="00477680">
              <w:rPr>
                <w:rFonts w:ascii="Calibri" w:eastAsia="Calibri" w:hAnsi="Calibri" w:cs="Times New Roman"/>
                <w:spacing w:val="-1"/>
              </w:rPr>
              <w:t>different</w:t>
            </w:r>
            <w:r w:rsidRPr="00477680">
              <w:rPr>
                <w:rFonts w:ascii="Calibri" w:eastAsia="Calibri" w:hAnsi="Calibri" w:cs="Times New Roman"/>
                <w:spacing w:val="1"/>
              </w:rPr>
              <w:t xml:space="preserve"> </w:t>
            </w:r>
            <w:r w:rsidRPr="00477680">
              <w:rPr>
                <w:rFonts w:ascii="Calibri" w:eastAsia="Calibri" w:hAnsi="Calibri" w:cs="Times New Roman"/>
                <w:spacing w:val="-1"/>
              </w:rPr>
              <w:t>EIN.</w:t>
            </w:r>
          </w:p>
        </w:tc>
        <w:tc>
          <w:tcPr>
            <w:tcW w:w="5197" w:type="dxa"/>
          </w:tcPr>
          <w:p w:rsidR="00C32BA2" w:rsidRPr="00477680" w:rsidRDefault="00C32BA2" w:rsidP="00C32BA2">
            <w:pPr>
              <w:rPr>
                <w:rFonts w:ascii="Calibri" w:hAnsi="Calibri"/>
              </w:rPr>
            </w:pPr>
            <w:r w:rsidRPr="00477680">
              <w:rPr>
                <w:rFonts w:ascii="Calibri" w:hAnsi="Calibri"/>
              </w:rPr>
              <w:t>1.</w:t>
            </w:r>
            <w:r w:rsidRPr="00477680">
              <w:rPr>
                <w:rFonts w:ascii="Calibri" w:hAnsi="Calibri"/>
              </w:rPr>
              <w:tab/>
              <w:t>The IRS appreciates the support for the IRS changes. The recommendations do not relate to the IRS Form 5500-SUP but relate to parts of Form 5500 under DOL jurisdiction, such as reporting on investments, fees, service providers, insurance, etc.  The IRS will work with DOL ensuring implementation of recommendations.</w:t>
            </w:r>
          </w:p>
          <w:p w:rsidR="00C32BA2" w:rsidRPr="00477680" w:rsidRDefault="00C32BA2" w:rsidP="00C32BA2">
            <w:pPr>
              <w:rPr>
                <w:rFonts w:ascii="Calibri" w:hAnsi="Calibri"/>
              </w:rPr>
            </w:pPr>
          </w:p>
          <w:p w:rsidR="00B62AB1" w:rsidRPr="00477680" w:rsidRDefault="00C32BA2" w:rsidP="00703E7B">
            <w:pPr>
              <w:rPr>
                <w:rFonts w:ascii="Calibri" w:hAnsi="Calibri"/>
              </w:rPr>
            </w:pPr>
            <w:r w:rsidRPr="00477680">
              <w:rPr>
                <w:rFonts w:ascii="Calibri" w:hAnsi="Calibri"/>
              </w:rPr>
              <w:t>2.</w:t>
            </w:r>
            <w:r w:rsidRPr="00477680">
              <w:rPr>
                <w:rFonts w:ascii="Calibri" w:hAnsi="Calibri"/>
              </w:rPr>
              <w:tab/>
              <w:t>The three-agency (IRS, DOL, PBGC) proposed rules on “Proposed Revision of Annual Information Return/Reports” were published on Federal Register on July 21, 2016. Most recommendations are included in these proposed rules.</w:t>
            </w:r>
            <w:r w:rsidR="0016753D">
              <w:rPr>
                <w:rFonts w:ascii="Calibri" w:hAnsi="Calibri"/>
              </w:rPr>
              <w:t xml:space="preserve"> </w:t>
            </w:r>
            <w:r w:rsidR="009B1845">
              <w:rPr>
                <w:rFonts w:ascii="Calibri" w:hAnsi="Calibri"/>
                <w:spacing w:val="-1"/>
              </w:rPr>
              <w:t xml:space="preserve">These proposed changes fall under Title I of ERISA and </w:t>
            </w:r>
            <w:r w:rsidR="00703E7B">
              <w:rPr>
                <w:rFonts w:ascii="Calibri" w:hAnsi="Calibri"/>
                <w:spacing w:val="-1"/>
              </w:rPr>
              <w:t>would likely require</w:t>
            </w:r>
            <w:r w:rsidR="009B1845">
              <w:rPr>
                <w:rFonts w:ascii="Calibri" w:hAnsi="Calibri"/>
                <w:spacing w:val="-1"/>
              </w:rPr>
              <w:t xml:space="preserve"> DOL rulemaking.</w:t>
            </w:r>
          </w:p>
        </w:tc>
      </w:tr>
      <w:tr w:rsidR="00323C83" w:rsidRPr="00477680" w:rsidTr="00562ADB">
        <w:tc>
          <w:tcPr>
            <w:tcW w:w="563" w:type="dxa"/>
          </w:tcPr>
          <w:p w:rsidR="00323C83" w:rsidRPr="00477680" w:rsidRDefault="00C32BA2" w:rsidP="00C54502">
            <w:pPr>
              <w:jc w:val="center"/>
              <w:rPr>
                <w:rFonts w:ascii="Calibri" w:hAnsi="Calibri"/>
                <w:b/>
              </w:rPr>
            </w:pPr>
            <w:r w:rsidRPr="00477680">
              <w:rPr>
                <w:rFonts w:ascii="Calibri" w:hAnsi="Calibri"/>
                <w:b/>
              </w:rPr>
              <w:t>5</w:t>
            </w:r>
          </w:p>
        </w:tc>
        <w:tc>
          <w:tcPr>
            <w:tcW w:w="2282" w:type="dxa"/>
          </w:tcPr>
          <w:p w:rsidR="00323C83" w:rsidRPr="00477680" w:rsidRDefault="004D46F6" w:rsidP="00E13103">
            <w:pPr>
              <w:rPr>
                <w:rFonts w:ascii="Calibri" w:hAnsi="Calibri"/>
              </w:rPr>
            </w:pPr>
            <w:r w:rsidRPr="00477680">
              <w:rPr>
                <w:rFonts w:ascii="Calibri" w:hAnsi="Calibri"/>
              </w:rPr>
              <w:t>American Benefit Council (ABC)</w:t>
            </w:r>
          </w:p>
        </w:tc>
        <w:tc>
          <w:tcPr>
            <w:tcW w:w="1401" w:type="dxa"/>
          </w:tcPr>
          <w:p w:rsidR="00323C83" w:rsidRPr="00477680" w:rsidRDefault="004D46F6" w:rsidP="00E13103">
            <w:pPr>
              <w:rPr>
                <w:rFonts w:ascii="Calibri" w:hAnsi="Calibri"/>
              </w:rPr>
            </w:pPr>
            <w:r w:rsidRPr="00477680">
              <w:rPr>
                <w:rFonts w:ascii="Calibri" w:hAnsi="Calibri"/>
              </w:rPr>
              <w:t>5/31/2016</w:t>
            </w:r>
          </w:p>
        </w:tc>
        <w:tc>
          <w:tcPr>
            <w:tcW w:w="4687" w:type="dxa"/>
          </w:tcPr>
          <w:p w:rsidR="004D46F6" w:rsidRPr="00477680" w:rsidRDefault="004D46F6" w:rsidP="004D46F6">
            <w:pPr>
              <w:rPr>
                <w:rFonts w:ascii="Calibri" w:hAnsi="Calibri"/>
              </w:rPr>
            </w:pPr>
            <w:r w:rsidRPr="00477680">
              <w:rPr>
                <w:rFonts w:ascii="Calibri" w:hAnsi="Calibri"/>
              </w:rPr>
              <w:t>1.</w:t>
            </w:r>
            <w:r w:rsidRPr="00477680">
              <w:rPr>
                <w:rFonts w:ascii="Calibri" w:hAnsi="Calibri"/>
              </w:rPr>
              <w:tab/>
              <w:t>ABC urges the Service to consider delaying the changes until EFAST3 roll-out in the 2019 plan year to allow service providers to coordinate their programming. Alternatively delay implementation for two reporting years (i.e. 2018 plan year).</w:t>
            </w:r>
          </w:p>
          <w:p w:rsidR="004D46F6" w:rsidRPr="00477680" w:rsidRDefault="004D46F6" w:rsidP="004D46F6">
            <w:pPr>
              <w:rPr>
                <w:rFonts w:ascii="Calibri" w:hAnsi="Calibri"/>
              </w:rPr>
            </w:pPr>
          </w:p>
          <w:p w:rsidR="004D46F6" w:rsidRPr="00477680" w:rsidRDefault="004D46F6" w:rsidP="004D46F6">
            <w:pPr>
              <w:rPr>
                <w:rFonts w:ascii="Calibri" w:hAnsi="Calibri"/>
              </w:rPr>
            </w:pPr>
            <w:r w:rsidRPr="00477680">
              <w:rPr>
                <w:rFonts w:ascii="Calibri" w:hAnsi="Calibri"/>
              </w:rPr>
              <w:t>2.</w:t>
            </w:r>
            <w:r w:rsidRPr="00477680">
              <w:rPr>
                <w:rFonts w:ascii="Calibri" w:hAnsi="Calibri"/>
              </w:rPr>
              <w:tab/>
              <w:t>ABC urges the Service to (a) continue to keep the preparer information optional, (b) avoid calling into question existing guidance that preparing Form 5500 generally does not cause the preparer to be a “tax return preparer” under section 7701, (c) avoid inadvertently subjecting preparers to the risk of additional liability to plan parties, and/or to (d) adopt this requirement through the regulatory process rather than merely changing the form.</w:t>
            </w:r>
          </w:p>
          <w:p w:rsidR="004D46F6" w:rsidRPr="00477680" w:rsidRDefault="004D46F6" w:rsidP="004D46F6">
            <w:pPr>
              <w:rPr>
                <w:rFonts w:ascii="Calibri" w:hAnsi="Calibri"/>
              </w:rPr>
            </w:pPr>
          </w:p>
          <w:p w:rsidR="004D46F6" w:rsidRPr="00477680" w:rsidRDefault="004D46F6" w:rsidP="004D46F6">
            <w:pPr>
              <w:rPr>
                <w:rFonts w:ascii="Calibri" w:hAnsi="Calibri"/>
              </w:rPr>
            </w:pPr>
            <w:r w:rsidRPr="00477680">
              <w:rPr>
                <w:rFonts w:ascii="Calibri" w:hAnsi="Calibri"/>
              </w:rPr>
              <w:lastRenderedPageBreak/>
              <w:t>3.</w:t>
            </w:r>
            <w:r w:rsidRPr="00477680">
              <w:rPr>
                <w:rFonts w:ascii="Calibri" w:hAnsi="Calibri"/>
              </w:rPr>
              <w:tab/>
              <w:t>ABC requests clarification as to whether question 5 applies to a Defined Contribution plan with a frozen money purchase pension plan account, whether the question can be left blank without an invalidation error in the EFAST2 system, and whether the question was intended to ask about an employee who has not attained age 62.</w:t>
            </w:r>
          </w:p>
          <w:p w:rsidR="004D46F6" w:rsidRPr="00477680" w:rsidRDefault="004D46F6" w:rsidP="004D46F6">
            <w:pPr>
              <w:rPr>
                <w:rFonts w:ascii="Calibri" w:hAnsi="Calibri"/>
              </w:rPr>
            </w:pPr>
          </w:p>
          <w:p w:rsidR="004D46F6" w:rsidRPr="00477680" w:rsidRDefault="004D46F6" w:rsidP="004D46F6">
            <w:pPr>
              <w:rPr>
                <w:rFonts w:ascii="Calibri" w:hAnsi="Calibri"/>
              </w:rPr>
            </w:pPr>
            <w:r w:rsidRPr="00477680">
              <w:rPr>
                <w:rFonts w:ascii="Calibri" w:hAnsi="Calibri"/>
              </w:rPr>
              <w:t>4.</w:t>
            </w:r>
            <w:r w:rsidRPr="00477680">
              <w:rPr>
                <w:rFonts w:ascii="Calibri" w:hAnsi="Calibri"/>
              </w:rPr>
              <w:tab/>
              <w:t>ABC urges the Service to make these questions optional for two years in order to give plan sponsor/administrators lead time for substantial programming.</w:t>
            </w:r>
          </w:p>
          <w:p w:rsidR="004D46F6" w:rsidRPr="00477680" w:rsidRDefault="004D46F6" w:rsidP="004D46F6">
            <w:pPr>
              <w:rPr>
                <w:rFonts w:ascii="Calibri" w:hAnsi="Calibri"/>
              </w:rPr>
            </w:pPr>
          </w:p>
          <w:p w:rsidR="00323C83" w:rsidRPr="00477680" w:rsidRDefault="004D46F6" w:rsidP="004D46F6">
            <w:pPr>
              <w:rPr>
                <w:rFonts w:ascii="Calibri" w:hAnsi="Calibri"/>
              </w:rPr>
            </w:pPr>
            <w:r w:rsidRPr="00477680">
              <w:rPr>
                <w:rFonts w:ascii="Calibri" w:hAnsi="Calibri"/>
              </w:rPr>
              <w:t>5.</w:t>
            </w:r>
            <w:r w:rsidRPr="00477680">
              <w:rPr>
                <w:rFonts w:ascii="Calibri" w:hAnsi="Calibri"/>
              </w:rPr>
              <w:tab/>
              <w:t>ABC asks why the Form 5500 requires the date of the most recent determination letter since the Service is terminating the determination letter program, whether the date of letter and series number is as of the beginning date or ending date of the plan year, and if a plan has utilized more than one preapproved plan in the same year, what date should be entered</w:t>
            </w:r>
            <w:r w:rsidR="00D642A9" w:rsidRPr="00477680">
              <w:rPr>
                <w:rFonts w:ascii="Calibri" w:hAnsi="Calibri"/>
              </w:rPr>
              <w:t xml:space="preserve">. </w:t>
            </w:r>
          </w:p>
          <w:p w:rsidR="00323871" w:rsidRPr="00477680" w:rsidRDefault="00323871" w:rsidP="004D46F6">
            <w:pPr>
              <w:rPr>
                <w:rFonts w:ascii="Calibri" w:hAnsi="Calibri"/>
              </w:rPr>
            </w:pPr>
          </w:p>
          <w:p w:rsidR="00323871" w:rsidRPr="00477680" w:rsidRDefault="00323871" w:rsidP="00323871">
            <w:pPr>
              <w:ind w:left="102"/>
              <w:rPr>
                <w:rFonts w:ascii="Calibri" w:hAnsi="Calibri"/>
              </w:rPr>
            </w:pPr>
            <w:r w:rsidRPr="00477680">
              <w:rPr>
                <w:rFonts w:ascii="Calibri" w:hAnsi="Calibri"/>
              </w:rPr>
              <w:t xml:space="preserve">6         </w:t>
            </w:r>
            <w:r w:rsidRPr="00477680">
              <w:rPr>
                <w:rFonts w:ascii="Calibri" w:hAnsi="Calibri"/>
                <w:spacing w:val="-1"/>
              </w:rPr>
              <w:t>Material</w:t>
            </w:r>
            <w:r w:rsidRPr="00477680">
              <w:rPr>
                <w:rFonts w:ascii="Calibri" w:hAnsi="Calibri"/>
                <w:spacing w:val="-3"/>
              </w:rPr>
              <w:t xml:space="preserve"> </w:t>
            </w:r>
            <w:r w:rsidRPr="00477680">
              <w:rPr>
                <w:rFonts w:ascii="Calibri" w:hAnsi="Calibri"/>
                <w:spacing w:val="-1"/>
              </w:rPr>
              <w:t>change</w:t>
            </w:r>
            <w:r w:rsidRPr="00477680">
              <w:rPr>
                <w:rFonts w:ascii="Calibri" w:hAnsi="Calibri"/>
                <w:spacing w:val="1"/>
              </w:rPr>
              <w:t xml:space="preserve"> </w:t>
            </w:r>
            <w:r w:rsidRPr="00477680">
              <w:rPr>
                <w:rFonts w:ascii="Calibri" w:hAnsi="Calibri"/>
                <w:spacing w:val="-1"/>
              </w:rPr>
              <w:t>to 2015</w:t>
            </w:r>
            <w:r w:rsidRPr="00477680">
              <w:rPr>
                <w:rFonts w:ascii="Calibri" w:hAnsi="Calibri"/>
                <w:spacing w:val="-4"/>
              </w:rPr>
              <w:t xml:space="preserve"> </w:t>
            </w:r>
            <w:r w:rsidRPr="00477680">
              <w:rPr>
                <w:rFonts w:ascii="Calibri" w:hAnsi="Calibri"/>
                <w:spacing w:val="-1"/>
              </w:rPr>
              <w:t>instructions</w:t>
            </w:r>
            <w:r w:rsidRPr="00477680">
              <w:rPr>
                <w:rFonts w:ascii="Calibri" w:hAnsi="Calibri"/>
                <w:spacing w:val="-2"/>
              </w:rPr>
              <w:t xml:space="preserve"> </w:t>
            </w:r>
            <w:r w:rsidRPr="00477680">
              <w:rPr>
                <w:rFonts w:ascii="Calibri" w:hAnsi="Calibri"/>
              </w:rPr>
              <w:t>for</w:t>
            </w:r>
            <w:r w:rsidRPr="00477680">
              <w:rPr>
                <w:rFonts w:ascii="Calibri" w:hAnsi="Calibri"/>
                <w:spacing w:val="-2"/>
              </w:rPr>
              <w:t xml:space="preserve"> </w:t>
            </w:r>
            <w:r w:rsidRPr="00477680">
              <w:rPr>
                <w:rFonts w:ascii="Calibri" w:hAnsi="Calibri"/>
                <w:spacing w:val="-1"/>
              </w:rPr>
              <w:t>Schedule</w:t>
            </w:r>
            <w:r w:rsidRPr="00477680">
              <w:rPr>
                <w:rFonts w:ascii="Calibri" w:hAnsi="Calibri"/>
                <w:spacing w:val="1"/>
              </w:rPr>
              <w:t xml:space="preserve"> </w:t>
            </w:r>
            <w:r w:rsidRPr="00477680">
              <w:rPr>
                <w:rFonts w:ascii="Calibri" w:hAnsi="Calibri"/>
                <w:spacing w:val="-2"/>
              </w:rPr>
              <w:t>H,</w:t>
            </w:r>
            <w:r w:rsidRPr="00477680">
              <w:rPr>
                <w:rFonts w:ascii="Calibri" w:hAnsi="Calibri"/>
              </w:rPr>
              <w:t xml:space="preserve"> </w:t>
            </w:r>
            <w:r w:rsidRPr="00477680">
              <w:rPr>
                <w:rFonts w:ascii="Calibri" w:hAnsi="Calibri"/>
                <w:spacing w:val="-1"/>
              </w:rPr>
              <w:t>Line</w:t>
            </w:r>
            <w:r w:rsidRPr="00477680">
              <w:rPr>
                <w:rFonts w:ascii="Calibri" w:hAnsi="Calibri"/>
                <w:spacing w:val="-2"/>
              </w:rPr>
              <w:t xml:space="preserve"> </w:t>
            </w:r>
            <w:r w:rsidRPr="00477680">
              <w:rPr>
                <w:rFonts w:ascii="Calibri" w:hAnsi="Calibri"/>
              </w:rPr>
              <w:t>4l</w:t>
            </w:r>
          </w:p>
          <w:p w:rsidR="00D642A9" w:rsidRPr="00477680" w:rsidRDefault="00D642A9" w:rsidP="004D46F6">
            <w:pPr>
              <w:rPr>
                <w:rFonts w:ascii="Calibri" w:hAnsi="Calibri"/>
              </w:rPr>
            </w:pPr>
          </w:p>
          <w:p w:rsidR="00D642A9" w:rsidRPr="00477680" w:rsidRDefault="00D642A9" w:rsidP="004D46F6">
            <w:pPr>
              <w:rPr>
                <w:rFonts w:ascii="Calibri" w:hAnsi="Calibri"/>
              </w:rPr>
            </w:pPr>
          </w:p>
          <w:p w:rsidR="00D642A9" w:rsidRPr="00477680" w:rsidRDefault="00D642A9" w:rsidP="004D46F6">
            <w:pPr>
              <w:rPr>
                <w:rFonts w:ascii="Calibri" w:hAnsi="Calibri"/>
              </w:rPr>
            </w:pPr>
          </w:p>
        </w:tc>
        <w:tc>
          <w:tcPr>
            <w:tcW w:w="5197" w:type="dxa"/>
          </w:tcPr>
          <w:p w:rsidR="00D642A9" w:rsidRPr="00477680" w:rsidRDefault="00D642A9" w:rsidP="00D642A9">
            <w:pPr>
              <w:rPr>
                <w:rFonts w:ascii="Calibri" w:hAnsi="Calibri"/>
              </w:rPr>
            </w:pPr>
            <w:r w:rsidRPr="00477680">
              <w:rPr>
                <w:rFonts w:ascii="Calibri" w:hAnsi="Calibri"/>
              </w:rPr>
              <w:lastRenderedPageBreak/>
              <w:t>1.</w:t>
            </w:r>
            <w:r w:rsidRPr="00477680">
              <w:rPr>
                <w:rFonts w:ascii="Calibri" w:hAnsi="Calibri"/>
              </w:rPr>
              <w:tab/>
              <w:t>These compliance questions are critical for IRS enforcement of the tax law relating to employee benefit plans. Lack of information adversely affects the IRS’s ability to effectively focus on specific factors of noncompliance when selecting retirement plans for examination, which may result in the IRS selecting relatively more compliant plans, thereby increasing the burden on these plans, and may result in participants in noncompliant plans receiving incorrect benefits.  Historically, the Treasury Inspector General for Tax Administration recommended reinstating tax questions on Form 5500 for compliance purposes.</w:t>
            </w:r>
          </w:p>
          <w:p w:rsidR="00D642A9" w:rsidRPr="00477680" w:rsidRDefault="00D642A9" w:rsidP="00D642A9">
            <w:pPr>
              <w:rPr>
                <w:rFonts w:ascii="Calibri" w:hAnsi="Calibri"/>
              </w:rPr>
            </w:pPr>
          </w:p>
          <w:p w:rsidR="00D642A9" w:rsidRPr="00477680" w:rsidRDefault="00D642A9" w:rsidP="00D642A9">
            <w:pPr>
              <w:rPr>
                <w:rFonts w:ascii="Calibri" w:hAnsi="Calibri"/>
              </w:rPr>
            </w:pPr>
            <w:r w:rsidRPr="00477680">
              <w:rPr>
                <w:rFonts w:ascii="Calibri" w:hAnsi="Calibri"/>
              </w:rPr>
              <w:t xml:space="preserve">The Federal Register published the 2015 proposed Form 5500-SUP in December 2014 and May 2015. In 2016, the IRS worked to significantly simplify the version of the </w:t>
            </w:r>
            <w:r w:rsidR="00BB3AD5" w:rsidRPr="00477680">
              <w:rPr>
                <w:rFonts w:ascii="Calibri" w:hAnsi="Calibri"/>
              </w:rPr>
              <w:t>compliance questions</w:t>
            </w:r>
            <w:r w:rsidRPr="00477680">
              <w:rPr>
                <w:rFonts w:ascii="Calibri" w:hAnsi="Calibri"/>
              </w:rPr>
              <w:t xml:space="preserve"> provided on the 2015 proposed form. The 2016 version of the IRS </w:t>
            </w:r>
            <w:r w:rsidRPr="00477680">
              <w:rPr>
                <w:rFonts w:ascii="Calibri" w:hAnsi="Calibri"/>
              </w:rPr>
              <w:lastRenderedPageBreak/>
              <w:t>proposed questions was published in March 2016.  Annually, Form 5500 series changes are released in December of the year before the year in which the Form is effective.  The vast majority of filings are not due until at least the following July 31. Historically, this standard timeframe has been sufficient for preparers. Thus, plan administrators should be able to timely collect the data and file returns.  In any case, plan sponsors and plan administrators must retain the relevant data for tax qualification purposes, such as section 401(k) nondiscrimination, section 410(b) coverage, plan qualification, etc. Thus, the data should be readily accessible.</w:t>
            </w:r>
          </w:p>
          <w:p w:rsidR="00D642A9" w:rsidRDefault="00D642A9" w:rsidP="00D642A9">
            <w:pPr>
              <w:rPr>
                <w:rFonts w:ascii="Calibri" w:hAnsi="Calibri"/>
              </w:rPr>
            </w:pPr>
          </w:p>
          <w:p w:rsidR="00365BD5" w:rsidRDefault="00365BD5" w:rsidP="00365BD5">
            <w:pPr>
              <w:rPr>
                <w:rFonts w:ascii="Calibri" w:hAnsi="Calibri"/>
              </w:rPr>
            </w:pPr>
            <w:r w:rsidRPr="00477680">
              <w:rPr>
                <w:rFonts w:ascii="Calibri" w:hAnsi="Calibri"/>
              </w:rPr>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365BD5" w:rsidRPr="00477680" w:rsidRDefault="00365BD5" w:rsidP="00365BD5">
            <w:pPr>
              <w:rPr>
                <w:rFonts w:ascii="Calibri" w:hAnsi="Calibri"/>
              </w:rPr>
            </w:pPr>
          </w:p>
          <w:p w:rsidR="00365BD5" w:rsidRDefault="00365BD5" w:rsidP="00365BD5">
            <w:pPr>
              <w:rPr>
                <w:rFonts w:ascii="Calibri" w:hAnsi="Calibri"/>
              </w:rPr>
            </w:pPr>
            <w:r w:rsidRPr="00477680">
              <w:rPr>
                <w:rFonts w:ascii="Calibri" w:hAnsi="Calibri"/>
              </w:rPr>
              <w:t>As specified in the proposed rules, the majority of proposed forms revisions are currently targeted for implementation in plan year 2019; some forms revisions may be implemented in earlier or later form years including but not limited to the IRS and PBGC changes for 2016 as shown in the proposed data elements in Appendix A of the proposed rules.</w:t>
            </w:r>
          </w:p>
          <w:p w:rsidR="00365BD5" w:rsidRPr="00477680" w:rsidRDefault="00365BD5" w:rsidP="00365BD5">
            <w:pPr>
              <w:rPr>
                <w:rFonts w:ascii="Calibri" w:hAnsi="Calibri"/>
              </w:rPr>
            </w:pPr>
          </w:p>
          <w:p w:rsidR="00365BD5" w:rsidRDefault="00365BD5" w:rsidP="00365BD5">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Pr>
                <w:rFonts w:ascii="Calibri" w:hAnsi="Calibri"/>
              </w:rPr>
              <w:t xml:space="preserve">were planned to </w:t>
            </w:r>
            <w:r w:rsidRPr="00477680">
              <w:rPr>
                <w:rFonts w:ascii="Calibri" w:hAnsi="Calibri"/>
              </w:rPr>
              <w:t xml:space="preserve">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w:t>
            </w:r>
            <w:r w:rsidRPr="00477680">
              <w:rPr>
                <w:rFonts w:ascii="Calibri" w:hAnsi="Calibri"/>
              </w:rPr>
              <w:lastRenderedPageBreak/>
              <w:t>issues; identify nondiscrimination and minimum coverage requirements issues; conduct special projects to identify potentially noncompliant retirement plans; 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w:t>
            </w:r>
            <w:r>
              <w:rPr>
                <w:rFonts w:ascii="Calibri" w:hAnsi="Calibri"/>
              </w:rPr>
              <w:t xml:space="preserve"> While IRS had planned to add these questions to the Form 5500 as soon as possible, IRS has decided to direct filers to skip these questions for 2016. </w:t>
            </w:r>
          </w:p>
          <w:p w:rsidR="00365BD5" w:rsidRPr="00477680" w:rsidRDefault="00365BD5" w:rsidP="00D642A9">
            <w:pPr>
              <w:rPr>
                <w:rFonts w:ascii="Calibri" w:hAnsi="Calibri"/>
              </w:rPr>
            </w:pPr>
          </w:p>
          <w:p w:rsidR="00D642A9" w:rsidRPr="00477680" w:rsidRDefault="00D642A9" w:rsidP="00D642A9">
            <w:pPr>
              <w:rPr>
                <w:rFonts w:ascii="Calibri" w:hAnsi="Calibri"/>
              </w:rPr>
            </w:pPr>
            <w:r w:rsidRPr="00477680">
              <w:rPr>
                <w:rFonts w:ascii="Calibri" w:hAnsi="Calibri"/>
              </w:rPr>
              <w:t>2.</w:t>
            </w:r>
            <w:r w:rsidRPr="00477680">
              <w:rPr>
                <w:rFonts w:ascii="Calibri" w:hAnsi="Calibri"/>
              </w:rPr>
              <w:tab/>
              <w:t>(</w:t>
            </w:r>
            <w:proofErr w:type="gramStart"/>
            <w:r w:rsidRPr="00477680">
              <w:rPr>
                <w:rFonts w:ascii="Calibri" w:hAnsi="Calibri"/>
              </w:rPr>
              <w:t>a</w:t>
            </w:r>
            <w:proofErr w:type="gramEnd"/>
            <w:r w:rsidRPr="00477680">
              <w:rPr>
                <w:rFonts w:ascii="Calibri" w:hAnsi="Calibri"/>
              </w:rPr>
              <w:t>) Requiring preparer information is necessary for IRS enforcement purposes. (b) Except in limited situations, the Form 5500 preparer is not a tax return preparer under IRC § 7701(a)(36). (c) The preparer’s status as a paid preparer, not the IRS’s requirement for disclosure, creates the risk of additional liability to plan parties. (d) The IRS has authority under IRC § 6058 to require preparer information; it is not necessary to engage in a rulemaking.</w:t>
            </w:r>
          </w:p>
          <w:p w:rsidR="00D642A9" w:rsidRPr="00477680" w:rsidRDefault="00D642A9" w:rsidP="00D642A9">
            <w:pPr>
              <w:rPr>
                <w:rFonts w:ascii="Calibri" w:hAnsi="Calibri"/>
              </w:rPr>
            </w:pPr>
          </w:p>
          <w:p w:rsidR="00D642A9" w:rsidRPr="00477680" w:rsidRDefault="00D642A9" w:rsidP="00D642A9">
            <w:pPr>
              <w:rPr>
                <w:rFonts w:ascii="Calibri" w:hAnsi="Calibri"/>
              </w:rPr>
            </w:pPr>
            <w:r w:rsidRPr="00477680">
              <w:rPr>
                <w:rFonts w:ascii="Calibri" w:hAnsi="Calibri"/>
              </w:rPr>
              <w:t>3.</w:t>
            </w:r>
            <w:r w:rsidRPr="00477680">
              <w:rPr>
                <w:rFonts w:ascii="Calibri" w:hAnsi="Calibri"/>
              </w:rPr>
              <w:tab/>
              <w:t>A Defined Contribution plan with a frozen money purchase pension plan account is required to answer this question for the frozen account if the plan identified the money purchase account on line 8a.</w:t>
            </w:r>
          </w:p>
          <w:p w:rsidR="00D642A9" w:rsidRPr="00477680" w:rsidRDefault="00D642A9" w:rsidP="00D642A9">
            <w:pPr>
              <w:rPr>
                <w:rFonts w:ascii="Calibri" w:hAnsi="Calibri"/>
              </w:rPr>
            </w:pPr>
          </w:p>
          <w:p w:rsidR="00323C83" w:rsidRPr="00477680" w:rsidRDefault="00D642A9" w:rsidP="00D642A9">
            <w:pPr>
              <w:rPr>
                <w:rFonts w:ascii="Calibri" w:hAnsi="Calibri"/>
              </w:rPr>
            </w:pPr>
            <w:r w:rsidRPr="00477680">
              <w:rPr>
                <w:rFonts w:ascii="Calibri" w:hAnsi="Calibri"/>
              </w:rPr>
              <w:t>The question is clearly stated: Were any distributions made during the plan year to an employee who attained age 62 and had not separated from service?</w:t>
            </w:r>
          </w:p>
          <w:p w:rsidR="00323871" w:rsidRPr="00477680" w:rsidRDefault="00323871" w:rsidP="00D642A9">
            <w:pPr>
              <w:rPr>
                <w:rFonts w:ascii="Calibri" w:hAnsi="Calibri"/>
              </w:rPr>
            </w:pPr>
          </w:p>
          <w:p w:rsidR="00323871" w:rsidRPr="00477680" w:rsidRDefault="00323871" w:rsidP="00323871">
            <w:pPr>
              <w:rPr>
                <w:rFonts w:ascii="Calibri" w:hAnsi="Calibri"/>
              </w:rPr>
            </w:pPr>
            <w:r w:rsidRPr="00477680">
              <w:rPr>
                <w:rFonts w:ascii="Calibri" w:hAnsi="Calibri"/>
              </w:rPr>
              <w:t>4.</w:t>
            </w:r>
            <w:r w:rsidRPr="00477680">
              <w:rPr>
                <w:rFonts w:ascii="Calibri" w:hAnsi="Calibri"/>
              </w:rPr>
              <w:tab/>
              <w:t>See response (1) above.</w:t>
            </w:r>
          </w:p>
          <w:p w:rsidR="00323871" w:rsidRPr="00477680" w:rsidRDefault="00323871" w:rsidP="00323871">
            <w:pPr>
              <w:rPr>
                <w:rFonts w:ascii="Calibri" w:hAnsi="Calibri"/>
              </w:rPr>
            </w:pPr>
          </w:p>
          <w:p w:rsidR="00323871" w:rsidRPr="00477680" w:rsidRDefault="00323871" w:rsidP="00323871">
            <w:pPr>
              <w:rPr>
                <w:rFonts w:ascii="Calibri" w:hAnsi="Calibri"/>
              </w:rPr>
            </w:pPr>
            <w:r w:rsidRPr="00477680">
              <w:rPr>
                <w:rFonts w:ascii="Calibri" w:hAnsi="Calibri"/>
              </w:rPr>
              <w:t>5.</w:t>
            </w:r>
            <w:r w:rsidRPr="00477680">
              <w:rPr>
                <w:rFonts w:ascii="Calibri" w:hAnsi="Calibri"/>
              </w:rPr>
              <w:tab/>
              <w:t xml:space="preserve">A qualified plan must timely amend the plan to reflect the tax law changes within the remedial amendment period as required under IRC § 401(b). The date of the most recent determination letter will help </w:t>
            </w:r>
            <w:r w:rsidRPr="00477680">
              <w:rPr>
                <w:rFonts w:ascii="Calibri" w:hAnsi="Calibri"/>
              </w:rPr>
              <w:lastRenderedPageBreak/>
              <w:t>the IRS to determine whether the plan complies with the tax law changes.  The determination letter program is not being terminated for individually designed plans, only curtailed.</w:t>
            </w:r>
          </w:p>
          <w:p w:rsidR="00323871" w:rsidRPr="00477680" w:rsidRDefault="00323871" w:rsidP="00323871">
            <w:pPr>
              <w:rPr>
                <w:rFonts w:ascii="Calibri" w:hAnsi="Calibri"/>
              </w:rPr>
            </w:pPr>
          </w:p>
          <w:p w:rsidR="00323871" w:rsidRPr="00477680" w:rsidRDefault="00323871" w:rsidP="00323871">
            <w:pPr>
              <w:rPr>
                <w:rFonts w:ascii="Calibri" w:hAnsi="Calibri"/>
              </w:rPr>
            </w:pPr>
            <w:r w:rsidRPr="00477680">
              <w:rPr>
                <w:rFonts w:ascii="Calibri" w:hAnsi="Calibri"/>
              </w:rPr>
              <w:t>Both advisory and opinion letters contain an issue date and a series number which should be used in the response.  If a plan has utilized more than one pre-approved plan in the same year, the date and series number of the most current pre-approved plan should be entered.</w:t>
            </w:r>
          </w:p>
          <w:p w:rsidR="00323871" w:rsidRPr="00477680" w:rsidRDefault="00323871" w:rsidP="00323871">
            <w:pPr>
              <w:rPr>
                <w:rFonts w:ascii="Calibri" w:hAnsi="Calibri"/>
              </w:rPr>
            </w:pPr>
          </w:p>
          <w:p w:rsidR="00323871" w:rsidRPr="00477680" w:rsidRDefault="00323871" w:rsidP="00323871">
            <w:pPr>
              <w:rPr>
                <w:rFonts w:ascii="Calibri" w:hAnsi="Calibri"/>
              </w:rPr>
            </w:pPr>
            <w:r w:rsidRPr="00477680">
              <w:rPr>
                <w:rFonts w:ascii="Calibri" w:hAnsi="Calibri"/>
              </w:rPr>
              <w:t>6.</w:t>
            </w:r>
            <w:r w:rsidRPr="00477680">
              <w:rPr>
                <w:rFonts w:ascii="Calibri" w:hAnsi="Calibri"/>
              </w:rPr>
              <w:tab/>
              <w:t>This comment does not relate to the proposed tax compliance line items addressed in this Paperwork Reduction Act notice. This Schedule H item is in the previous year (2015) instructions.</w:t>
            </w:r>
          </w:p>
          <w:p w:rsidR="00323871" w:rsidRPr="00477680" w:rsidRDefault="00323871" w:rsidP="00323871">
            <w:pPr>
              <w:rPr>
                <w:rFonts w:ascii="Calibri" w:hAnsi="Calibri"/>
              </w:rPr>
            </w:pPr>
          </w:p>
          <w:p w:rsidR="00D642A9" w:rsidRPr="00477680" w:rsidRDefault="00323871" w:rsidP="00D642A9">
            <w:pPr>
              <w:rPr>
                <w:rFonts w:ascii="Calibri" w:hAnsi="Calibri"/>
              </w:rPr>
            </w:pPr>
            <w:r w:rsidRPr="00477680">
              <w:rPr>
                <w:rFonts w:ascii="Calibri" w:hAnsi="Calibri"/>
              </w:rPr>
              <w:t>However, the IRS (working with DOL) clarified in the Employee Plans Newsletter on July 29, 2016, that in the absence of other guidance, filers do not need to report on Lines 4I of the Schedules H and I to the Form 5500 and 10f of the Form 5500-SF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w:t>
            </w:r>
          </w:p>
        </w:tc>
      </w:tr>
      <w:tr w:rsidR="00323C83" w:rsidRPr="00477680" w:rsidTr="00562ADB">
        <w:tc>
          <w:tcPr>
            <w:tcW w:w="563" w:type="dxa"/>
          </w:tcPr>
          <w:p w:rsidR="00323C83" w:rsidRPr="00477680" w:rsidRDefault="00C32BA2" w:rsidP="00C54502">
            <w:pPr>
              <w:jc w:val="center"/>
              <w:rPr>
                <w:rFonts w:ascii="Calibri" w:hAnsi="Calibri"/>
                <w:b/>
              </w:rPr>
            </w:pPr>
            <w:r w:rsidRPr="00477680">
              <w:rPr>
                <w:rFonts w:ascii="Calibri" w:hAnsi="Calibri"/>
                <w:b/>
              </w:rPr>
              <w:lastRenderedPageBreak/>
              <w:t>6</w:t>
            </w:r>
          </w:p>
        </w:tc>
        <w:tc>
          <w:tcPr>
            <w:tcW w:w="2282" w:type="dxa"/>
          </w:tcPr>
          <w:p w:rsidR="00BA7E5E" w:rsidRPr="00477680" w:rsidRDefault="00BA7E5E" w:rsidP="00BA7E5E">
            <w:pPr>
              <w:pStyle w:val="TableParagraph"/>
              <w:ind w:left="102" w:right="335"/>
              <w:rPr>
                <w:rFonts w:ascii="Calibri" w:eastAsia="Calibri" w:hAnsi="Calibri" w:cs="Calibri"/>
              </w:rPr>
            </w:pPr>
            <w:r w:rsidRPr="00477680">
              <w:rPr>
                <w:rFonts w:ascii="Calibri" w:hAnsi="Calibri"/>
                <w:spacing w:val="-1"/>
              </w:rPr>
              <w:t xml:space="preserve">FCJ </w:t>
            </w:r>
            <w:r w:rsidRPr="00477680">
              <w:rPr>
                <w:rFonts w:ascii="Calibri" w:hAnsi="Calibri"/>
              </w:rPr>
              <w:t>&amp;</w:t>
            </w:r>
            <w:r w:rsidRPr="00477680">
              <w:rPr>
                <w:rFonts w:ascii="Calibri" w:hAnsi="Calibri"/>
                <w:spacing w:val="1"/>
              </w:rPr>
              <w:t xml:space="preserve"> </w:t>
            </w:r>
            <w:r w:rsidRPr="00477680">
              <w:rPr>
                <w:rFonts w:ascii="Calibri" w:hAnsi="Calibri"/>
                <w:spacing w:val="-1"/>
              </w:rPr>
              <w:t>Associates,</w:t>
            </w:r>
            <w:r w:rsidRPr="00477680">
              <w:rPr>
                <w:rFonts w:ascii="Calibri" w:hAnsi="Calibri"/>
                <w:spacing w:val="24"/>
              </w:rPr>
              <w:t xml:space="preserve"> </w:t>
            </w:r>
            <w:r w:rsidRPr="00477680">
              <w:rPr>
                <w:rFonts w:ascii="Calibri" w:hAnsi="Calibri"/>
                <w:spacing w:val="-1"/>
              </w:rPr>
              <w:t>Inc</w:t>
            </w:r>
          </w:p>
          <w:p w:rsidR="00BA7E5E" w:rsidRPr="00477680" w:rsidRDefault="00BA7E5E" w:rsidP="00BA7E5E">
            <w:pPr>
              <w:pStyle w:val="TableParagraph"/>
              <w:spacing w:before="2"/>
              <w:rPr>
                <w:rFonts w:ascii="Calibri" w:eastAsia="Times New Roman" w:hAnsi="Calibri" w:cs="Times New Roman"/>
              </w:rPr>
            </w:pPr>
          </w:p>
          <w:p w:rsidR="00BA7E5E" w:rsidRPr="00477680" w:rsidRDefault="00BA7E5E" w:rsidP="00BA7E5E">
            <w:pPr>
              <w:pStyle w:val="TableParagraph"/>
              <w:ind w:left="102" w:right="285"/>
              <w:rPr>
                <w:rFonts w:ascii="Calibri" w:eastAsia="Calibri" w:hAnsi="Calibri" w:cs="Calibri"/>
              </w:rPr>
            </w:pPr>
            <w:r w:rsidRPr="00477680">
              <w:rPr>
                <w:rFonts w:ascii="Calibri" w:hAnsi="Calibri"/>
                <w:spacing w:val="-1"/>
              </w:rPr>
              <w:t>Markley</w:t>
            </w:r>
            <w:r w:rsidRPr="00477680">
              <w:rPr>
                <w:rFonts w:ascii="Calibri" w:hAnsi="Calibri"/>
                <w:spacing w:val="1"/>
              </w:rPr>
              <w:t xml:space="preserve"> </w:t>
            </w:r>
            <w:r w:rsidRPr="00477680">
              <w:rPr>
                <w:rFonts w:ascii="Calibri" w:hAnsi="Calibri"/>
                <w:spacing w:val="-2"/>
              </w:rPr>
              <w:t>Actuarial</w:t>
            </w:r>
            <w:r w:rsidRPr="00477680">
              <w:rPr>
                <w:rFonts w:ascii="Calibri" w:hAnsi="Calibri"/>
                <w:spacing w:val="20"/>
              </w:rPr>
              <w:t xml:space="preserve"> </w:t>
            </w:r>
            <w:r w:rsidRPr="00477680">
              <w:rPr>
                <w:rFonts w:ascii="Calibri" w:hAnsi="Calibri"/>
                <w:spacing w:val="-1"/>
              </w:rPr>
              <w:t>Services,</w:t>
            </w:r>
            <w:r w:rsidRPr="00477680">
              <w:rPr>
                <w:rFonts w:ascii="Calibri" w:hAnsi="Calibri"/>
              </w:rPr>
              <w:t xml:space="preserve"> </w:t>
            </w:r>
            <w:r w:rsidRPr="00477680">
              <w:rPr>
                <w:rFonts w:ascii="Calibri" w:hAnsi="Calibri"/>
                <w:spacing w:val="-1"/>
              </w:rPr>
              <w:t>Inc.</w:t>
            </w:r>
          </w:p>
          <w:p w:rsidR="00BA7E5E" w:rsidRPr="00477680" w:rsidRDefault="00BA7E5E" w:rsidP="00BA7E5E">
            <w:pPr>
              <w:pStyle w:val="TableParagraph"/>
              <w:spacing w:before="5"/>
              <w:rPr>
                <w:rFonts w:ascii="Calibri" w:eastAsia="Times New Roman" w:hAnsi="Calibri" w:cs="Times New Roman"/>
              </w:rPr>
            </w:pPr>
          </w:p>
          <w:p w:rsidR="00BA7E5E" w:rsidRPr="00477680" w:rsidRDefault="00BA7E5E" w:rsidP="00BA7E5E">
            <w:pPr>
              <w:pStyle w:val="TableParagraph"/>
              <w:ind w:left="102" w:right="690"/>
              <w:rPr>
                <w:rFonts w:ascii="Calibri" w:eastAsia="Calibri" w:hAnsi="Calibri" w:cs="Calibri"/>
              </w:rPr>
            </w:pPr>
            <w:r w:rsidRPr="00477680">
              <w:rPr>
                <w:rFonts w:ascii="Calibri" w:hAnsi="Calibri"/>
                <w:spacing w:val="-1"/>
              </w:rPr>
              <w:t>The</w:t>
            </w:r>
            <w:r w:rsidRPr="00477680">
              <w:rPr>
                <w:rFonts w:ascii="Calibri" w:hAnsi="Calibri"/>
                <w:spacing w:val="3"/>
              </w:rPr>
              <w:t xml:space="preserve"> </w:t>
            </w:r>
            <w:r w:rsidRPr="00477680">
              <w:rPr>
                <w:rFonts w:ascii="Calibri" w:hAnsi="Calibri"/>
                <w:spacing w:val="-1"/>
              </w:rPr>
              <w:t>Haslauer</w:t>
            </w:r>
            <w:r w:rsidRPr="00477680">
              <w:rPr>
                <w:rFonts w:ascii="Calibri" w:hAnsi="Calibri"/>
                <w:spacing w:val="25"/>
              </w:rPr>
              <w:t xml:space="preserve"> </w:t>
            </w:r>
            <w:r w:rsidRPr="00477680">
              <w:rPr>
                <w:rFonts w:ascii="Calibri" w:hAnsi="Calibri"/>
              </w:rPr>
              <w:t xml:space="preserve">Group </w:t>
            </w:r>
            <w:r w:rsidRPr="00477680">
              <w:rPr>
                <w:rFonts w:ascii="Calibri" w:hAnsi="Calibri"/>
                <w:spacing w:val="18"/>
              </w:rPr>
              <w:t xml:space="preserve"> </w:t>
            </w:r>
            <w:r w:rsidRPr="00477680">
              <w:rPr>
                <w:rFonts w:ascii="Calibri" w:hAnsi="Calibri"/>
              </w:rPr>
              <w:t>Inc.</w:t>
            </w:r>
          </w:p>
          <w:p w:rsidR="00BA7E5E" w:rsidRPr="00477680" w:rsidRDefault="00BA7E5E" w:rsidP="00BA7E5E">
            <w:pPr>
              <w:pStyle w:val="TableParagraph"/>
              <w:spacing w:before="5"/>
              <w:rPr>
                <w:rFonts w:ascii="Calibri" w:eastAsia="Times New Roman" w:hAnsi="Calibri" w:cs="Times New Roman"/>
              </w:rPr>
            </w:pPr>
          </w:p>
          <w:p w:rsidR="00323C83" w:rsidRPr="00477680" w:rsidRDefault="00BA7E5E" w:rsidP="00BA7E5E">
            <w:pPr>
              <w:rPr>
                <w:rFonts w:ascii="Calibri" w:hAnsi="Calibri"/>
                <w:spacing w:val="-1"/>
              </w:rPr>
            </w:pPr>
            <w:r w:rsidRPr="00477680">
              <w:rPr>
                <w:rFonts w:ascii="Calibri" w:hAnsi="Calibri"/>
                <w:spacing w:val="-1"/>
              </w:rPr>
              <w:t>The</w:t>
            </w:r>
            <w:r w:rsidRPr="00477680">
              <w:rPr>
                <w:rFonts w:ascii="Calibri" w:hAnsi="Calibri"/>
                <w:spacing w:val="22"/>
              </w:rPr>
              <w:t xml:space="preserve"> </w:t>
            </w:r>
            <w:r w:rsidRPr="00477680">
              <w:rPr>
                <w:rFonts w:ascii="Calibri" w:hAnsi="Calibri"/>
                <w:spacing w:val="-1"/>
              </w:rPr>
              <w:t>MandMarblestone</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lastRenderedPageBreak/>
              <w:t>Group llc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Noble Davis Consulting, Inc. (4 copies)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Gateway Pension Services, Ltd.</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Liden, Nestle, Soled</w:t>
            </w:r>
          </w:p>
          <w:p w:rsidR="00BA7E5E" w:rsidRPr="00477680" w:rsidRDefault="00BA7E5E" w:rsidP="00BA7E5E">
            <w:pPr>
              <w:rPr>
                <w:rFonts w:ascii="Calibri" w:hAnsi="Calibri"/>
                <w:spacing w:val="-1"/>
              </w:rPr>
            </w:pPr>
            <w:r w:rsidRPr="00477680">
              <w:rPr>
                <w:rFonts w:ascii="Calibri" w:hAnsi="Calibri"/>
                <w:spacing w:val="-1"/>
              </w:rPr>
              <w:t>&amp; Associates, 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National Retirement Services, 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Barnard &amp; Associates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Atlantic Pension Services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Reed-Ramsey, Inc. Keller CPAs.</w:t>
            </w:r>
          </w:p>
          <w:p w:rsidR="00BA7E5E" w:rsidRPr="00477680" w:rsidRDefault="00BA7E5E" w:rsidP="00BA7E5E">
            <w:pPr>
              <w:rPr>
                <w:rFonts w:ascii="Calibri" w:hAnsi="Calibri"/>
                <w:spacing w:val="-1"/>
              </w:rPr>
            </w:pPr>
            <w:r w:rsidRPr="00477680">
              <w:rPr>
                <w:rFonts w:ascii="Calibri" w:hAnsi="Calibri"/>
                <w:spacing w:val="-1"/>
              </w:rPr>
              <w:t>Matthews Benefit Group, 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Goldberg, Swedelson &amp; Associates, 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Aegis Pension Services, 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Benefit Strategies,</w:t>
            </w:r>
          </w:p>
          <w:p w:rsidR="00BA7E5E" w:rsidRPr="00477680" w:rsidRDefault="00BA7E5E" w:rsidP="00BA7E5E">
            <w:pPr>
              <w:rPr>
                <w:rFonts w:ascii="Calibri" w:hAnsi="Calibri"/>
                <w:spacing w:val="-1"/>
              </w:rPr>
            </w:pPr>
            <w:r w:rsidRPr="00477680">
              <w:rPr>
                <w:rFonts w:ascii="Calibri" w:hAnsi="Calibri"/>
                <w:spacing w:val="-1"/>
              </w:rPr>
              <w:t>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Retirement</w:t>
            </w:r>
          </w:p>
          <w:p w:rsidR="00BA7E5E" w:rsidRPr="00477680" w:rsidRDefault="00BA7E5E" w:rsidP="00BA7E5E">
            <w:pPr>
              <w:rPr>
                <w:rFonts w:ascii="Calibri" w:hAnsi="Calibri"/>
                <w:spacing w:val="-1"/>
              </w:rPr>
            </w:pPr>
            <w:r w:rsidRPr="00477680">
              <w:rPr>
                <w:rFonts w:ascii="Calibri" w:hAnsi="Calibri"/>
                <w:spacing w:val="-1"/>
              </w:rPr>
              <w:t>Solutions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lastRenderedPageBreak/>
              <w:t>Synergistic</w:t>
            </w:r>
          </w:p>
          <w:p w:rsidR="00BA7E5E" w:rsidRPr="00477680" w:rsidRDefault="00BA7E5E" w:rsidP="00BA7E5E">
            <w:pPr>
              <w:rPr>
                <w:rFonts w:ascii="Calibri" w:hAnsi="Calibri"/>
                <w:spacing w:val="-1"/>
              </w:rPr>
            </w:pPr>
            <w:r w:rsidRPr="00477680">
              <w:rPr>
                <w:rFonts w:ascii="Calibri" w:hAnsi="Calibri"/>
                <w:spacing w:val="-1"/>
              </w:rPr>
              <w:t>Planning</w:t>
            </w:r>
          </w:p>
          <w:p w:rsidR="00BA7E5E" w:rsidRPr="00477680" w:rsidRDefault="00BA7E5E" w:rsidP="00BA7E5E">
            <w:pPr>
              <w:rPr>
                <w:rFonts w:ascii="Calibri" w:hAnsi="Calibri"/>
                <w:spacing w:val="-1"/>
              </w:rPr>
            </w:pPr>
            <w:r w:rsidRPr="00477680">
              <w:rPr>
                <w:rFonts w:ascii="Calibri" w:hAnsi="Calibri"/>
                <w:spacing w:val="-1"/>
              </w:rPr>
              <w:t>Retirement</w:t>
            </w:r>
          </w:p>
          <w:p w:rsidR="00BA7E5E" w:rsidRPr="00477680" w:rsidRDefault="00BA7E5E" w:rsidP="00BA7E5E">
            <w:pPr>
              <w:rPr>
                <w:rFonts w:ascii="Calibri" w:hAnsi="Calibri"/>
                <w:spacing w:val="-1"/>
              </w:rPr>
            </w:pPr>
            <w:r w:rsidRPr="00477680">
              <w:rPr>
                <w:rFonts w:ascii="Calibri" w:hAnsi="Calibri"/>
                <w:spacing w:val="-1"/>
              </w:rPr>
              <w:t>Strategies, Inc.</w:t>
            </w:r>
          </w:p>
          <w:p w:rsidR="00BA7E5E" w:rsidRPr="00477680" w:rsidRDefault="00BA7E5E" w:rsidP="00BA7E5E">
            <w:pPr>
              <w:rPr>
                <w:rFonts w:ascii="Calibri" w:hAnsi="Calibri"/>
                <w:spacing w:val="-1"/>
              </w:rPr>
            </w:pPr>
            <w:r w:rsidRPr="00477680">
              <w:rPr>
                <w:rFonts w:ascii="Calibri" w:hAnsi="Calibri"/>
                <w:spacing w:val="-1"/>
              </w:rPr>
              <w:t>(14 Copies)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Altigro Pension</w:t>
            </w:r>
          </w:p>
          <w:p w:rsidR="00BA7E5E" w:rsidRPr="00477680" w:rsidRDefault="00BA7E5E" w:rsidP="00BA7E5E">
            <w:pPr>
              <w:rPr>
                <w:rFonts w:ascii="Calibri" w:hAnsi="Calibri"/>
                <w:spacing w:val="-1"/>
              </w:rPr>
            </w:pPr>
            <w:r w:rsidRPr="00477680">
              <w:rPr>
                <w:rFonts w:ascii="Calibri" w:hAnsi="Calibri"/>
                <w:spacing w:val="-1"/>
              </w:rPr>
              <w:t>Services, Inc.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KGK Group Ltd.</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Qualified</w:t>
            </w:r>
          </w:p>
          <w:p w:rsidR="00BA7E5E" w:rsidRPr="00477680" w:rsidRDefault="00BA7E5E" w:rsidP="00BA7E5E">
            <w:pPr>
              <w:rPr>
                <w:rFonts w:ascii="Calibri" w:hAnsi="Calibri"/>
                <w:spacing w:val="-1"/>
              </w:rPr>
            </w:pPr>
            <w:r w:rsidRPr="00477680">
              <w:rPr>
                <w:rFonts w:ascii="Calibri" w:hAnsi="Calibri"/>
                <w:spacing w:val="-1"/>
              </w:rPr>
              <w:t>Concepts Pension</w:t>
            </w:r>
          </w:p>
          <w:p w:rsidR="00BA7E5E" w:rsidRPr="00477680" w:rsidRDefault="00BA7E5E" w:rsidP="00BA7E5E">
            <w:pPr>
              <w:rPr>
                <w:rFonts w:ascii="Calibri" w:hAnsi="Calibri"/>
                <w:spacing w:val="-1"/>
              </w:rPr>
            </w:pPr>
            <w:r w:rsidRPr="00477680">
              <w:rPr>
                <w:rFonts w:ascii="Calibri" w:hAnsi="Calibri"/>
                <w:spacing w:val="-1"/>
              </w:rPr>
              <w:t>Consultants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Teal, Becker &amp;</w:t>
            </w:r>
          </w:p>
          <w:p w:rsidR="00BA7E5E" w:rsidRPr="00477680" w:rsidRDefault="00BA7E5E" w:rsidP="00BA7E5E">
            <w:pPr>
              <w:rPr>
                <w:rFonts w:ascii="Calibri" w:hAnsi="Calibri"/>
                <w:spacing w:val="-1"/>
              </w:rPr>
            </w:pPr>
            <w:r w:rsidRPr="00477680">
              <w:rPr>
                <w:rFonts w:ascii="Calibri" w:hAnsi="Calibri"/>
                <w:spacing w:val="-1"/>
              </w:rPr>
              <w:t>Chiaramonte</w:t>
            </w:r>
          </w:p>
          <w:p w:rsidR="00BA7E5E" w:rsidRPr="00477680" w:rsidRDefault="00BA7E5E" w:rsidP="00BA7E5E">
            <w:pPr>
              <w:rPr>
                <w:rFonts w:ascii="Calibri" w:hAnsi="Calibri"/>
                <w:spacing w:val="-1"/>
              </w:rPr>
            </w:pPr>
            <w:r w:rsidRPr="00477680">
              <w:rPr>
                <w:rFonts w:ascii="Calibri" w:hAnsi="Calibri"/>
                <w:spacing w:val="-1"/>
              </w:rPr>
              <w:t>CPAs P.C. (TBC)</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NOVA 401(k)</w:t>
            </w:r>
          </w:p>
          <w:p w:rsidR="00BA7E5E" w:rsidRPr="00477680" w:rsidRDefault="00BA7E5E" w:rsidP="00BA7E5E">
            <w:pPr>
              <w:rPr>
                <w:rFonts w:ascii="Calibri" w:hAnsi="Calibri"/>
                <w:spacing w:val="-1"/>
              </w:rPr>
            </w:pPr>
            <w:r w:rsidRPr="00477680">
              <w:rPr>
                <w:rFonts w:ascii="Calibri" w:hAnsi="Calibri"/>
                <w:spacing w:val="-1"/>
              </w:rPr>
              <w:t>Associates.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Hunter Benefits</w:t>
            </w:r>
          </w:p>
          <w:p w:rsidR="00BA7E5E" w:rsidRPr="00477680" w:rsidRDefault="00BA7E5E" w:rsidP="00BA7E5E">
            <w:pPr>
              <w:rPr>
                <w:rFonts w:ascii="Calibri" w:hAnsi="Calibri"/>
                <w:spacing w:val="-1"/>
              </w:rPr>
            </w:pPr>
            <w:r w:rsidRPr="00477680">
              <w:rPr>
                <w:rFonts w:ascii="Calibri" w:hAnsi="Calibri"/>
                <w:spacing w:val="-1"/>
              </w:rPr>
              <w:t>Consulting</w:t>
            </w:r>
          </w:p>
          <w:p w:rsidR="00BA7E5E" w:rsidRPr="00477680" w:rsidRDefault="00BA7E5E" w:rsidP="00BA7E5E">
            <w:pPr>
              <w:rPr>
                <w:rFonts w:ascii="Calibri" w:hAnsi="Calibri"/>
                <w:spacing w:val="-1"/>
              </w:rPr>
            </w:pPr>
            <w:r w:rsidRPr="00477680">
              <w:rPr>
                <w:rFonts w:ascii="Calibri" w:hAnsi="Calibri"/>
                <w:spacing w:val="-1"/>
              </w:rPr>
              <w:t>Groups</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r w:rsidRPr="00477680">
              <w:rPr>
                <w:rFonts w:ascii="Calibri" w:hAnsi="Calibri"/>
                <w:spacing w:val="-1"/>
              </w:rPr>
              <w:t>NPPG</w:t>
            </w:r>
          </w:p>
          <w:p w:rsidR="00031358" w:rsidRPr="00477680" w:rsidRDefault="00031358" w:rsidP="00031358">
            <w:pPr>
              <w:pStyle w:val="TableParagraph"/>
              <w:ind w:left="102" w:right="370"/>
              <w:rPr>
                <w:rFonts w:ascii="Calibri" w:hAnsi="Calibri"/>
                <w:spacing w:val="-1"/>
              </w:rPr>
            </w:pPr>
          </w:p>
          <w:p w:rsidR="00031358" w:rsidRPr="00477680" w:rsidRDefault="00031358" w:rsidP="00031358">
            <w:pPr>
              <w:pStyle w:val="TableParagraph"/>
              <w:ind w:left="102" w:right="370"/>
              <w:rPr>
                <w:rFonts w:ascii="Calibri" w:eastAsia="Calibri" w:hAnsi="Calibri" w:cs="Calibri"/>
              </w:rPr>
            </w:pPr>
            <w:r w:rsidRPr="00477680">
              <w:rPr>
                <w:rFonts w:ascii="Calibri" w:hAnsi="Calibri"/>
                <w:spacing w:val="-1"/>
              </w:rPr>
              <w:t>Troutman</w:t>
            </w:r>
            <w:r w:rsidRPr="00477680">
              <w:rPr>
                <w:rFonts w:ascii="Calibri" w:hAnsi="Calibri"/>
                <w:spacing w:val="-14"/>
              </w:rPr>
              <w:t xml:space="preserve"> </w:t>
            </w:r>
            <w:r w:rsidRPr="00477680">
              <w:rPr>
                <w:rFonts w:ascii="Calibri" w:hAnsi="Calibri"/>
                <w:spacing w:val="-1"/>
              </w:rPr>
              <w:t>Sanders</w:t>
            </w:r>
            <w:r w:rsidRPr="00477680">
              <w:rPr>
                <w:rFonts w:ascii="Calibri" w:hAnsi="Calibri"/>
                <w:spacing w:val="21"/>
                <w:w w:val="99"/>
              </w:rPr>
              <w:t xml:space="preserve"> </w:t>
            </w:r>
            <w:r w:rsidRPr="00477680">
              <w:rPr>
                <w:rFonts w:ascii="Calibri" w:hAnsi="Calibri"/>
              </w:rPr>
              <w:t>LLP.</w:t>
            </w:r>
          </w:p>
          <w:p w:rsidR="00031358" w:rsidRPr="00477680" w:rsidRDefault="00031358" w:rsidP="00031358">
            <w:pPr>
              <w:pStyle w:val="TableParagraph"/>
              <w:spacing w:before="2"/>
              <w:rPr>
                <w:rFonts w:ascii="Calibri" w:eastAsia="Times New Roman" w:hAnsi="Calibri" w:cs="Times New Roman"/>
              </w:rPr>
            </w:pPr>
          </w:p>
          <w:p w:rsidR="00031358" w:rsidRPr="00477680" w:rsidRDefault="00031358" w:rsidP="00031358">
            <w:pPr>
              <w:pStyle w:val="TableParagraph"/>
              <w:ind w:left="102" w:right="750"/>
              <w:rPr>
                <w:rFonts w:ascii="Calibri" w:eastAsia="Calibri" w:hAnsi="Calibri" w:cs="Calibri"/>
              </w:rPr>
            </w:pPr>
            <w:r w:rsidRPr="00477680">
              <w:rPr>
                <w:rFonts w:ascii="Calibri" w:hAnsi="Calibri"/>
                <w:spacing w:val="-1"/>
              </w:rPr>
              <w:t>Pension</w:t>
            </w:r>
            <w:r w:rsidRPr="00477680">
              <w:rPr>
                <w:rFonts w:ascii="Calibri" w:hAnsi="Calibri"/>
                <w:spacing w:val="23"/>
                <w:w w:val="99"/>
              </w:rPr>
              <w:t xml:space="preserve"> </w:t>
            </w:r>
            <w:r w:rsidRPr="00477680">
              <w:rPr>
                <w:rFonts w:ascii="Calibri" w:hAnsi="Calibri"/>
                <w:spacing w:val="-1"/>
              </w:rPr>
              <w:t>Resourcesinc.</w:t>
            </w:r>
          </w:p>
          <w:p w:rsidR="00031358" w:rsidRPr="00477680" w:rsidRDefault="00031358" w:rsidP="00031358">
            <w:pPr>
              <w:pStyle w:val="TableParagraph"/>
              <w:spacing w:before="2"/>
              <w:rPr>
                <w:rFonts w:ascii="Calibri" w:eastAsia="Times New Roman" w:hAnsi="Calibri" w:cs="Times New Roman"/>
              </w:rPr>
            </w:pPr>
          </w:p>
          <w:p w:rsidR="00BA7E5E" w:rsidRPr="00477680" w:rsidRDefault="00031358" w:rsidP="00031358">
            <w:pPr>
              <w:rPr>
                <w:rFonts w:ascii="Calibri" w:hAnsi="Calibri"/>
              </w:rPr>
            </w:pPr>
            <w:r w:rsidRPr="00477680">
              <w:rPr>
                <w:rFonts w:ascii="Calibri" w:hAnsi="Calibri"/>
                <w:spacing w:val="-1"/>
              </w:rPr>
              <w:t>ARS</w:t>
            </w:r>
            <w:r w:rsidRPr="00477680">
              <w:rPr>
                <w:rFonts w:ascii="Calibri" w:hAnsi="Calibri"/>
                <w:spacing w:val="-9"/>
              </w:rPr>
              <w:t xml:space="preserve"> </w:t>
            </w:r>
            <w:r w:rsidRPr="00477680">
              <w:rPr>
                <w:rFonts w:ascii="Calibri" w:hAnsi="Calibri"/>
                <w:spacing w:val="-1"/>
              </w:rPr>
              <w:t>Retirement</w:t>
            </w:r>
            <w:r w:rsidRPr="00477680">
              <w:rPr>
                <w:rFonts w:ascii="Calibri" w:hAnsi="Calibri"/>
                <w:spacing w:val="-8"/>
              </w:rPr>
              <w:t xml:space="preserve"> </w:t>
            </w:r>
            <w:r w:rsidRPr="00477680">
              <w:rPr>
                <w:rFonts w:ascii="Calibri" w:hAnsi="Calibri"/>
                <w:spacing w:val="-1"/>
              </w:rPr>
              <w:t>Corp</w:t>
            </w:r>
          </w:p>
        </w:tc>
        <w:tc>
          <w:tcPr>
            <w:tcW w:w="1401" w:type="dxa"/>
          </w:tcPr>
          <w:p w:rsidR="00BA7E5E" w:rsidRPr="00477680" w:rsidRDefault="00BA7E5E" w:rsidP="00BA7E5E">
            <w:pPr>
              <w:pStyle w:val="TableParagraph"/>
              <w:spacing w:line="264" w:lineRule="exact"/>
              <w:rPr>
                <w:rFonts w:ascii="Calibri" w:eastAsia="Calibri" w:hAnsi="Calibri" w:cs="Calibri"/>
              </w:rPr>
            </w:pPr>
            <w:r w:rsidRPr="00477680">
              <w:rPr>
                <w:rFonts w:ascii="Calibri" w:hAnsi="Calibri"/>
                <w:spacing w:val="-1"/>
              </w:rPr>
              <w:lastRenderedPageBreak/>
              <w:t>7/26/2016</w:t>
            </w:r>
          </w:p>
          <w:p w:rsidR="00BA7E5E" w:rsidRPr="00477680" w:rsidRDefault="00BA7E5E" w:rsidP="00BA7E5E">
            <w:pPr>
              <w:pStyle w:val="TableParagraph"/>
              <w:rPr>
                <w:rFonts w:ascii="Calibri" w:eastAsia="Times New Roman" w:hAnsi="Calibri" w:cs="Times New Roman"/>
              </w:rPr>
            </w:pPr>
          </w:p>
          <w:p w:rsidR="00BA7E5E" w:rsidRPr="00477680" w:rsidRDefault="00BA7E5E" w:rsidP="00BA7E5E">
            <w:pPr>
              <w:pStyle w:val="TableParagraph"/>
              <w:spacing w:before="7"/>
              <w:rPr>
                <w:rFonts w:ascii="Calibri" w:eastAsia="Times New Roman" w:hAnsi="Calibri" w:cs="Times New Roman"/>
              </w:rPr>
            </w:pPr>
          </w:p>
          <w:p w:rsidR="00323C83" w:rsidRPr="00477680" w:rsidRDefault="00BA7E5E" w:rsidP="00BA7E5E">
            <w:pPr>
              <w:rPr>
                <w:rFonts w:ascii="Calibri" w:hAnsi="Calibri"/>
                <w:spacing w:val="-1"/>
              </w:rPr>
            </w:pPr>
            <w:r w:rsidRPr="00477680">
              <w:rPr>
                <w:rFonts w:ascii="Calibri" w:hAnsi="Calibri"/>
                <w:spacing w:val="-1"/>
              </w:rPr>
              <w:t>7/27/2016</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pStyle w:val="TableParagraph"/>
              <w:rPr>
                <w:rFonts w:ascii="Calibri" w:eastAsia="Times New Roman" w:hAnsi="Calibri" w:cs="Times New Roman"/>
              </w:rPr>
            </w:pPr>
          </w:p>
          <w:p w:rsidR="00BA7E5E" w:rsidRPr="00477680" w:rsidRDefault="00BA7E5E" w:rsidP="00BA7E5E">
            <w:pPr>
              <w:pStyle w:val="TableParagraph"/>
              <w:rPr>
                <w:rFonts w:ascii="Calibri" w:eastAsia="Times New Roman" w:hAnsi="Calibri" w:cs="Times New Roman"/>
              </w:rPr>
            </w:pPr>
          </w:p>
          <w:p w:rsidR="00BA7E5E" w:rsidRPr="00477680" w:rsidRDefault="00BA7E5E" w:rsidP="00BA7E5E">
            <w:pPr>
              <w:pStyle w:val="TableParagraph"/>
              <w:rPr>
                <w:rFonts w:ascii="Calibri" w:eastAsia="Times New Roman" w:hAnsi="Calibri" w:cs="Times New Roman"/>
              </w:rPr>
            </w:pPr>
          </w:p>
          <w:p w:rsidR="00BA7E5E" w:rsidRPr="00477680" w:rsidRDefault="00BA7E5E" w:rsidP="00BA7E5E">
            <w:pPr>
              <w:pStyle w:val="TableParagraph"/>
              <w:rPr>
                <w:rFonts w:ascii="Calibri" w:eastAsia="Times New Roman" w:hAnsi="Calibri" w:cs="Times New Roman"/>
              </w:rPr>
            </w:pPr>
          </w:p>
          <w:p w:rsidR="00BA7E5E" w:rsidRPr="00477680" w:rsidRDefault="00BA7E5E" w:rsidP="00BA7E5E">
            <w:pPr>
              <w:pStyle w:val="TableParagraph"/>
              <w:spacing w:before="3"/>
              <w:rPr>
                <w:rFonts w:ascii="Calibri" w:eastAsia="Times New Roman" w:hAnsi="Calibri" w:cs="Times New Roman"/>
              </w:rPr>
            </w:pPr>
          </w:p>
          <w:p w:rsidR="00BA7E5E" w:rsidRPr="00477680" w:rsidRDefault="00BA7E5E" w:rsidP="00BA7E5E">
            <w:pPr>
              <w:rPr>
                <w:rFonts w:ascii="Calibri" w:hAnsi="Calibri"/>
                <w:spacing w:val="-1"/>
              </w:rPr>
            </w:pPr>
            <w:r w:rsidRPr="00477680">
              <w:rPr>
                <w:rFonts w:ascii="Calibri" w:hAnsi="Calibri"/>
                <w:spacing w:val="-1"/>
              </w:rPr>
              <w:t>7/28/2016</w:t>
            </w: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spacing w:val="-1"/>
              </w:rPr>
            </w:pPr>
          </w:p>
          <w:p w:rsidR="00BA7E5E" w:rsidRPr="00477680" w:rsidRDefault="00BA7E5E"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BA7E5E">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r w:rsidRPr="00477680">
              <w:rPr>
                <w:rFonts w:ascii="Calibri" w:hAnsi="Calibri"/>
              </w:rPr>
              <w:t>7/29/2016</w:t>
            </w: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r w:rsidRPr="00477680">
              <w:rPr>
                <w:rFonts w:ascii="Calibri" w:hAnsi="Calibri"/>
              </w:rPr>
              <w:t>7/31/2016</w:t>
            </w: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r w:rsidRPr="00477680">
              <w:rPr>
                <w:rFonts w:ascii="Calibri" w:hAnsi="Calibri"/>
              </w:rPr>
              <w:t>8/1/2016</w:t>
            </w: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031358">
            <w:pPr>
              <w:rPr>
                <w:rFonts w:ascii="Calibri" w:hAnsi="Calibri"/>
              </w:rPr>
            </w:pPr>
          </w:p>
          <w:p w:rsidR="00031358" w:rsidRPr="00477680" w:rsidRDefault="00031358" w:rsidP="00BA7E5E">
            <w:pPr>
              <w:rPr>
                <w:rFonts w:ascii="Calibri" w:hAnsi="Calibri"/>
              </w:rPr>
            </w:pPr>
          </w:p>
        </w:tc>
        <w:tc>
          <w:tcPr>
            <w:tcW w:w="4687" w:type="dxa"/>
          </w:tcPr>
          <w:p w:rsidR="00A5646B" w:rsidRPr="00477680" w:rsidRDefault="00A5646B" w:rsidP="00A5646B">
            <w:pPr>
              <w:pStyle w:val="TableParagraph"/>
              <w:spacing w:line="264" w:lineRule="exact"/>
              <w:ind w:left="10"/>
              <w:rPr>
                <w:rFonts w:ascii="Calibri" w:eastAsia="Calibri" w:hAnsi="Calibri" w:cs="Calibri"/>
              </w:rPr>
            </w:pPr>
            <w:r w:rsidRPr="00477680">
              <w:rPr>
                <w:rFonts w:ascii="Calibri" w:hAnsi="Calibri"/>
                <w:spacing w:val="-1"/>
              </w:rPr>
              <w:lastRenderedPageBreak/>
              <w:t>These</w:t>
            </w:r>
            <w:r w:rsidRPr="00477680">
              <w:rPr>
                <w:rFonts w:ascii="Calibri" w:hAnsi="Calibri"/>
                <w:spacing w:val="-2"/>
              </w:rPr>
              <w:t xml:space="preserve"> </w:t>
            </w:r>
            <w:r w:rsidRPr="00477680">
              <w:rPr>
                <w:rFonts w:ascii="Calibri" w:hAnsi="Calibri"/>
              </w:rPr>
              <w:t>29</w:t>
            </w:r>
            <w:r w:rsidRPr="00477680">
              <w:rPr>
                <w:rFonts w:ascii="Calibri" w:hAnsi="Calibri"/>
                <w:spacing w:val="-1"/>
              </w:rPr>
              <w:t xml:space="preserve"> companies</w:t>
            </w:r>
            <w:r w:rsidRPr="00477680">
              <w:rPr>
                <w:rFonts w:ascii="Calibri" w:hAnsi="Calibri"/>
              </w:rPr>
              <w:t xml:space="preserve"> </w:t>
            </w:r>
            <w:r w:rsidRPr="00477680">
              <w:rPr>
                <w:rFonts w:ascii="Calibri" w:hAnsi="Calibri"/>
                <w:spacing w:val="-1"/>
              </w:rPr>
              <w:t>have</w:t>
            </w:r>
            <w:r w:rsidRPr="00477680">
              <w:rPr>
                <w:rFonts w:ascii="Calibri" w:hAnsi="Calibri"/>
                <w:spacing w:val="1"/>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same</w:t>
            </w:r>
            <w:r w:rsidRPr="00477680">
              <w:rPr>
                <w:rFonts w:ascii="Calibri" w:hAnsi="Calibri"/>
                <w:spacing w:val="1"/>
              </w:rPr>
              <w:t xml:space="preserve"> </w:t>
            </w:r>
            <w:r w:rsidRPr="00477680">
              <w:rPr>
                <w:rFonts w:ascii="Calibri" w:hAnsi="Calibri"/>
                <w:spacing w:val="-1"/>
              </w:rPr>
              <w:t>comments</w:t>
            </w:r>
            <w:r w:rsidRPr="00477680">
              <w:rPr>
                <w:rFonts w:ascii="Calibri" w:hAnsi="Calibri"/>
                <w:spacing w:val="-2"/>
              </w:rPr>
              <w:t xml:space="preserve"> </w:t>
            </w:r>
            <w:r w:rsidRPr="00477680">
              <w:rPr>
                <w:rFonts w:ascii="Calibri" w:hAnsi="Calibri"/>
                <w:spacing w:val="-1"/>
              </w:rPr>
              <w:t>and requests,</w:t>
            </w:r>
            <w:r w:rsidRPr="00477680">
              <w:rPr>
                <w:rFonts w:ascii="Calibri" w:hAnsi="Calibri"/>
              </w:rPr>
              <w:t xml:space="preserve"> </w:t>
            </w:r>
            <w:r w:rsidRPr="00477680">
              <w:rPr>
                <w:rFonts w:ascii="Calibri" w:hAnsi="Calibri"/>
                <w:spacing w:val="-1"/>
              </w:rPr>
              <w:t>including:</w:t>
            </w:r>
          </w:p>
          <w:p w:rsidR="00A5646B" w:rsidRPr="00477680" w:rsidRDefault="00A5646B" w:rsidP="00A5646B">
            <w:pPr>
              <w:pStyle w:val="TableParagraph"/>
              <w:spacing w:before="2"/>
              <w:rPr>
                <w:rFonts w:ascii="Calibri" w:eastAsia="Times New Roman" w:hAnsi="Calibri" w:cs="Times New Roman"/>
              </w:rPr>
            </w:pPr>
          </w:p>
          <w:p w:rsidR="00A5646B" w:rsidRPr="00477680" w:rsidRDefault="00A5646B" w:rsidP="00A5646B">
            <w:pPr>
              <w:pStyle w:val="ListParagraph"/>
              <w:numPr>
                <w:ilvl w:val="0"/>
                <w:numId w:val="8"/>
              </w:numPr>
              <w:tabs>
                <w:tab w:val="left" w:pos="374"/>
              </w:tabs>
              <w:ind w:right="204" w:hanging="271"/>
              <w:rPr>
                <w:rFonts w:ascii="Calibri" w:eastAsia="Calibri" w:hAnsi="Calibri" w:cs="Calibri"/>
              </w:rPr>
            </w:pPr>
            <w:r w:rsidRPr="00477680">
              <w:rPr>
                <w:rFonts w:ascii="Calibri" w:hAnsi="Calibri"/>
                <w:spacing w:val="-2"/>
              </w:rPr>
              <w:t>Delay</w:t>
            </w:r>
            <w:r w:rsidRPr="00477680">
              <w:rPr>
                <w:rFonts w:ascii="Calibri" w:hAnsi="Calibri"/>
                <w:spacing w:val="-4"/>
              </w:rPr>
              <w:t xml:space="preserve"> </w:t>
            </w:r>
            <w:r w:rsidRPr="00477680">
              <w:rPr>
                <w:rFonts w:ascii="Calibri" w:hAnsi="Calibri"/>
                <w:spacing w:val="-3"/>
              </w:rPr>
              <w:t>implementation</w:t>
            </w:r>
            <w:r w:rsidRPr="00477680">
              <w:rPr>
                <w:rFonts w:ascii="Calibri" w:hAnsi="Calibri"/>
                <w:spacing w:val="-5"/>
              </w:rPr>
              <w:t xml:space="preserve"> </w:t>
            </w:r>
            <w:r w:rsidRPr="00477680">
              <w:rPr>
                <w:rFonts w:ascii="Calibri" w:hAnsi="Calibri"/>
                <w:spacing w:val="-1"/>
              </w:rPr>
              <w:t>of</w:t>
            </w:r>
            <w:r w:rsidRPr="00477680">
              <w:rPr>
                <w:rFonts w:ascii="Calibri" w:hAnsi="Calibri"/>
                <w:spacing w:val="-5"/>
              </w:rPr>
              <w:t xml:space="preserve"> </w:t>
            </w:r>
            <w:r w:rsidRPr="00477680">
              <w:rPr>
                <w:rFonts w:ascii="Calibri" w:hAnsi="Calibri"/>
                <w:spacing w:val="-3"/>
              </w:rPr>
              <w:t>the</w:t>
            </w:r>
            <w:r w:rsidRPr="00477680">
              <w:rPr>
                <w:rFonts w:ascii="Calibri" w:hAnsi="Calibri"/>
                <w:spacing w:val="-4"/>
              </w:rPr>
              <w:t xml:space="preserve"> </w:t>
            </w:r>
            <w:r w:rsidRPr="00477680">
              <w:rPr>
                <w:rFonts w:ascii="Calibri" w:hAnsi="Calibri"/>
                <w:spacing w:val="-3"/>
              </w:rPr>
              <w:t>proposed</w:t>
            </w:r>
            <w:r w:rsidRPr="00477680">
              <w:rPr>
                <w:rFonts w:ascii="Calibri" w:hAnsi="Calibri"/>
                <w:spacing w:val="-5"/>
              </w:rPr>
              <w:t xml:space="preserve"> </w:t>
            </w:r>
            <w:r w:rsidRPr="00477680">
              <w:rPr>
                <w:rFonts w:ascii="Calibri" w:hAnsi="Calibri"/>
                <w:spacing w:val="-2"/>
              </w:rPr>
              <w:t>2016</w:t>
            </w:r>
            <w:r w:rsidRPr="00477680">
              <w:rPr>
                <w:rFonts w:ascii="Calibri" w:hAnsi="Calibri"/>
                <w:spacing w:val="-4"/>
              </w:rPr>
              <w:t xml:space="preserve"> </w:t>
            </w:r>
            <w:r w:rsidRPr="00477680">
              <w:rPr>
                <w:rFonts w:ascii="Calibri" w:hAnsi="Calibri"/>
                <w:spacing w:val="-2"/>
              </w:rPr>
              <w:t>IRS</w:t>
            </w:r>
            <w:r w:rsidRPr="00477680">
              <w:rPr>
                <w:rFonts w:ascii="Calibri" w:hAnsi="Calibri"/>
                <w:spacing w:val="-5"/>
              </w:rPr>
              <w:t xml:space="preserve"> </w:t>
            </w:r>
            <w:r w:rsidRPr="00477680">
              <w:rPr>
                <w:rFonts w:ascii="Calibri" w:hAnsi="Calibri"/>
                <w:spacing w:val="-3"/>
              </w:rPr>
              <w:t>changes</w:t>
            </w:r>
            <w:r w:rsidRPr="00477680">
              <w:rPr>
                <w:rFonts w:ascii="Calibri" w:hAnsi="Calibri"/>
                <w:spacing w:val="-5"/>
              </w:rPr>
              <w:t xml:space="preserve"> </w:t>
            </w:r>
            <w:r w:rsidRPr="00477680">
              <w:rPr>
                <w:rFonts w:ascii="Calibri" w:hAnsi="Calibri"/>
                <w:spacing w:val="-1"/>
              </w:rPr>
              <w:t>to</w:t>
            </w:r>
            <w:r w:rsidRPr="00477680">
              <w:rPr>
                <w:rFonts w:ascii="Calibri" w:hAnsi="Calibri"/>
                <w:spacing w:val="-2"/>
              </w:rPr>
              <w:t xml:space="preserve"> </w:t>
            </w:r>
            <w:r w:rsidRPr="00477680">
              <w:rPr>
                <w:rFonts w:ascii="Calibri" w:hAnsi="Calibri"/>
                <w:spacing w:val="-3"/>
              </w:rPr>
              <w:t>coincide</w:t>
            </w:r>
            <w:r w:rsidRPr="00477680">
              <w:rPr>
                <w:rFonts w:ascii="Calibri" w:hAnsi="Calibri"/>
                <w:spacing w:val="-4"/>
              </w:rPr>
              <w:t xml:space="preserve"> </w:t>
            </w:r>
            <w:r w:rsidRPr="00477680">
              <w:rPr>
                <w:rFonts w:ascii="Calibri" w:hAnsi="Calibri"/>
                <w:spacing w:val="-2"/>
              </w:rPr>
              <w:t>with</w:t>
            </w:r>
            <w:r w:rsidRPr="00477680">
              <w:rPr>
                <w:rFonts w:ascii="Calibri" w:hAnsi="Calibri"/>
                <w:spacing w:val="-5"/>
              </w:rPr>
              <w:t xml:space="preserve"> </w:t>
            </w:r>
            <w:r w:rsidRPr="00477680">
              <w:rPr>
                <w:rFonts w:ascii="Calibri" w:hAnsi="Calibri"/>
                <w:spacing w:val="-4"/>
              </w:rPr>
              <w:t>the</w:t>
            </w:r>
            <w:r w:rsidRPr="00477680">
              <w:rPr>
                <w:rFonts w:ascii="Calibri" w:hAnsi="Calibri"/>
                <w:spacing w:val="26"/>
              </w:rPr>
              <w:t xml:space="preserve"> </w:t>
            </w:r>
            <w:r w:rsidRPr="00477680">
              <w:rPr>
                <w:rFonts w:ascii="Calibri" w:hAnsi="Calibri"/>
                <w:spacing w:val="-3"/>
              </w:rPr>
              <w:t>effective</w:t>
            </w:r>
            <w:r w:rsidRPr="00477680">
              <w:rPr>
                <w:rFonts w:ascii="Calibri" w:hAnsi="Calibri"/>
                <w:spacing w:val="-4"/>
              </w:rPr>
              <w:t xml:space="preserve"> </w:t>
            </w:r>
            <w:r w:rsidRPr="00477680">
              <w:rPr>
                <w:rFonts w:ascii="Calibri" w:hAnsi="Calibri"/>
                <w:spacing w:val="-3"/>
              </w:rPr>
              <w:t>date</w:t>
            </w:r>
            <w:r w:rsidRPr="00477680">
              <w:rPr>
                <w:rFonts w:ascii="Calibri" w:hAnsi="Calibri"/>
                <w:spacing w:val="-4"/>
              </w:rPr>
              <w:t xml:space="preserve"> </w:t>
            </w:r>
            <w:r w:rsidRPr="00477680">
              <w:rPr>
                <w:rFonts w:ascii="Calibri" w:hAnsi="Calibri"/>
                <w:spacing w:val="-1"/>
              </w:rPr>
              <w:t>of</w:t>
            </w:r>
            <w:r w:rsidRPr="00477680">
              <w:rPr>
                <w:rFonts w:ascii="Calibri" w:hAnsi="Calibri"/>
                <w:spacing w:val="-7"/>
              </w:rPr>
              <w:t xml:space="preserve"> </w:t>
            </w:r>
            <w:r w:rsidRPr="00477680">
              <w:rPr>
                <w:rFonts w:ascii="Calibri" w:hAnsi="Calibri"/>
                <w:spacing w:val="-2"/>
              </w:rPr>
              <w:t>the</w:t>
            </w:r>
            <w:r w:rsidRPr="00477680">
              <w:rPr>
                <w:rFonts w:ascii="Calibri" w:hAnsi="Calibri"/>
                <w:spacing w:val="-4"/>
              </w:rPr>
              <w:t xml:space="preserve"> </w:t>
            </w:r>
            <w:r w:rsidRPr="00477680">
              <w:rPr>
                <w:rFonts w:ascii="Calibri" w:hAnsi="Calibri"/>
                <w:spacing w:val="-3"/>
              </w:rPr>
              <w:t>3-agency</w:t>
            </w:r>
            <w:r w:rsidRPr="00477680">
              <w:rPr>
                <w:rFonts w:ascii="Calibri" w:hAnsi="Calibri"/>
                <w:spacing w:val="-4"/>
              </w:rPr>
              <w:t xml:space="preserve"> </w:t>
            </w:r>
            <w:r w:rsidRPr="00477680">
              <w:rPr>
                <w:rFonts w:ascii="Calibri" w:hAnsi="Calibri"/>
                <w:spacing w:val="-1"/>
              </w:rPr>
              <w:t>Proposed Revision</w:t>
            </w:r>
            <w:r w:rsidRPr="00477680">
              <w:rPr>
                <w:rFonts w:ascii="Calibri" w:hAnsi="Calibri"/>
                <w:spacing w:val="-3"/>
              </w:rPr>
              <w:t xml:space="preserve"> </w:t>
            </w:r>
            <w:r w:rsidRPr="00477680">
              <w:rPr>
                <w:rFonts w:ascii="Calibri" w:hAnsi="Calibri"/>
              </w:rPr>
              <w:t xml:space="preserve">of </w:t>
            </w:r>
            <w:r w:rsidRPr="00477680">
              <w:rPr>
                <w:rFonts w:ascii="Calibri" w:hAnsi="Calibri"/>
                <w:spacing w:val="-2"/>
              </w:rPr>
              <w:t>Annual</w:t>
            </w:r>
            <w:r w:rsidRPr="00477680">
              <w:rPr>
                <w:rFonts w:ascii="Calibri" w:hAnsi="Calibri"/>
              </w:rPr>
              <w:t xml:space="preserve"> </w:t>
            </w:r>
            <w:r w:rsidRPr="00477680">
              <w:rPr>
                <w:rFonts w:ascii="Calibri" w:hAnsi="Calibri"/>
                <w:spacing w:val="-1"/>
              </w:rPr>
              <w:t>Information</w:t>
            </w:r>
            <w:r w:rsidRPr="00477680">
              <w:rPr>
                <w:rFonts w:ascii="Calibri" w:hAnsi="Calibri"/>
                <w:spacing w:val="61"/>
              </w:rPr>
              <w:t xml:space="preserve"> </w:t>
            </w:r>
            <w:r w:rsidRPr="00477680">
              <w:rPr>
                <w:rFonts w:ascii="Calibri" w:hAnsi="Calibri"/>
                <w:spacing w:val="-1"/>
              </w:rPr>
              <w:t>Return/Reports</w:t>
            </w:r>
            <w:r w:rsidRPr="00477680">
              <w:rPr>
                <w:rFonts w:ascii="Calibri" w:hAnsi="Calibri"/>
                <w:spacing w:val="-3"/>
              </w:rPr>
              <w:t xml:space="preserve"> </w:t>
            </w:r>
            <w:r w:rsidRPr="00477680">
              <w:rPr>
                <w:rFonts w:ascii="Calibri" w:hAnsi="Calibri"/>
                <w:spacing w:val="1"/>
              </w:rPr>
              <w:t>in</w:t>
            </w:r>
            <w:r w:rsidRPr="00477680">
              <w:rPr>
                <w:rFonts w:ascii="Calibri" w:hAnsi="Calibri"/>
                <w:spacing w:val="4"/>
              </w:rPr>
              <w:t xml:space="preserve"> </w:t>
            </w:r>
            <w:r w:rsidRPr="00477680">
              <w:rPr>
                <w:rFonts w:ascii="Calibri" w:hAnsi="Calibri"/>
                <w:spacing w:val="1"/>
              </w:rPr>
              <w:t>the</w:t>
            </w:r>
            <w:r w:rsidRPr="00477680">
              <w:rPr>
                <w:rFonts w:ascii="Calibri" w:hAnsi="Calibri"/>
                <w:spacing w:val="6"/>
              </w:rPr>
              <w:t xml:space="preserve"> </w:t>
            </w:r>
            <w:r w:rsidRPr="00477680">
              <w:rPr>
                <w:rFonts w:ascii="Calibri" w:hAnsi="Calibri"/>
                <w:spacing w:val="1"/>
              </w:rPr>
              <w:t>Federal</w:t>
            </w:r>
            <w:r w:rsidRPr="00477680">
              <w:rPr>
                <w:rFonts w:ascii="Calibri" w:hAnsi="Calibri"/>
                <w:spacing w:val="5"/>
              </w:rPr>
              <w:t xml:space="preserve"> </w:t>
            </w:r>
            <w:r w:rsidRPr="00477680">
              <w:rPr>
                <w:rFonts w:ascii="Calibri" w:hAnsi="Calibri"/>
                <w:spacing w:val="1"/>
              </w:rPr>
              <w:t>Register</w:t>
            </w:r>
            <w:r w:rsidRPr="00477680">
              <w:rPr>
                <w:rFonts w:ascii="Calibri" w:hAnsi="Calibri"/>
                <w:spacing w:val="7"/>
              </w:rPr>
              <w:t xml:space="preserve"> </w:t>
            </w:r>
            <w:r w:rsidRPr="00477680">
              <w:rPr>
                <w:rFonts w:ascii="Calibri" w:hAnsi="Calibri"/>
                <w:spacing w:val="1"/>
              </w:rPr>
              <w:t>published</w:t>
            </w:r>
            <w:r w:rsidRPr="00477680">
              <w:rPr>
                <w:rFonts w:ascii="Calibri" w:hAnsi="Calibri"/>
                <w:spacing w:val="4"/>
              </w:rPr>
              <w:t xml:space="preserve"> </w:t>
            </w:r>
            <w:r w:rsidRPr="00477680">
              <w:rPr>
                <w:rFonts w:ascii="Calibri" w:hAnsi="Calibri"/>
                <w:spacing w:val="1"/>
              </w:rPr>
              <w:t>on</w:t>
            </w:r>
            <w:r w:rsidRPr="00477680">
              <w:rPr>
                <w:rFonts w:ascii="Calibri" w:hAnsi="Calibri"/>
                <w:spacing w:val="6"/>
              </w:rPr>
              <w:t xml:space="preserve"> </w:t>
            </w:r>
            <w:r w:rsidRPr="00477680">
              <w:rPr>
                <w:rFonts w:ascii="Calibri" w:hAnsi="Calibri"/>
                <w:spacing w:val="1"/>
              </w:rPr>
              <w:t>July</w:t>
            </w:r>
            <w:r w:rsidRPr="00477680">
              <w:rPr>
                <w:rFonts w:ascii="Calibri" w:hAnsi="Calibri"/>
                <w:spacing w:val="6"/>
              </w:rPr>
              <w:t xml:space="preserve"> </w:t>
            </w:r>
            <w:r w:rsidRPr="00477680">
              <w:rPr>
                <w:rFonts w:ascii="Calibri" w:hAnsi="Calibri"/>
                <w:spacing w:val="2"/>
              </w:rPr>
              <w:t>21,</w:t>
            </w:r>
            <w:r w:rsidRPr="00477680">
              <w:rPr>
                <w:rFonts w:ascii="Calibri" w:hAnsi="Calibri"/>
                <w:spacing w:val="5"/>
              </w:rPr>
              <w:t xml:space="preserve"> </w:t>
            </w:r>
            <w:r w:rsidRPr="00477680">
              <w:rPr>
                <w:rFonts w:ascii="Calibri" w:hAnsi="Calibri"/>
                <w:spacing w:val="2"/>
              </w:rPr>
              <w:t>2016,</w:t>
            </w:r>
            <w:r w:rsidRPr="00477680">
              <w:rPr>
                <w:rFonts w:ascii="Calibri" w:hAnsi="Calibri"/>
                <w:spacing w:val="5"/>
              </w:rPr>
              <w:t xml:space="preserve"> </w:t>
            </w:r>
            <w:r w:rsidRPr="00477680">
              <w:rPr>
                <w:rFonts w:ascii="Calibri" w:hAnsi="Calibri"/>
                <w:spacing w:val="1"/>
              </w:rPr>
              <w:t>to</w:t>
            </w:r>
            <w:r w:rsidRPr="00477680">
              <w:rPr>
                <w:rFonts w:ascii="Calibri" w:hAnsi="Calibri"/>
                <w:spacing w:val="52"/>
              </w:rPr>
              <w:t xml:space="preserve"> </w:t>
            </w:r>
            <w:r w:rsidRPr="00477680">
              <w:rPr>
                <w:rFonts w:ascii="Calibri" w:hAnsi="Calibri"/>
                <w:spacing w:val="2"/>
              </w:rPr>
              <w:t>provide</w:t>
            </w:r>
            <w:r w:rsidR="00BB3AD5">
              <w:rPr>
                <w:rFonts w:ascii="Calibri" w:hAnsi="Calibri"/>
                <w:spacing w:val="2"/>
              </w:rPr>
              <w:t xml:space="preserve"> </w:t>
            </w:r>
            <w:r w:rsidRPr="00477680">
              <w:rPr>
                <w:rFonts w:ascii="Calibri" w:hAnsi="Calibri"/>
                <w:spacing w:val="2"/>
              </w:rPr>
              <w:t>adequate</w:t>
            </w:r>
            <w:r w:rsidRPr="00477680">
              <w:rPr>
                <w:rFonts w:ascii="Calibri" w:hAnsi="Calibri"/>
                <w:spacing w:val="1"/>
              </w:rPr>
              <w:t xml:space="preserve"> lead</w:t>
            </w:r>
            <w:r w:rsidR="00BB3AD5">
              <w:rPr>
                <w:rFonts w:ascii="Calibri" w:hAnsi="Calibri"/>
                <w:spacing w:val="1"/>
              </w:rPr>
              <w:t xml:space="preserve"> </w:t>
            </w:r>
            <w:r w:rsidRPr="00477680">
              <w:rPr>
                <w:rFonts w:ascii="Calibri" w:hAnsi="Calibri"/>
                <w:spacing w:val="1"/>
              </w:rPr>
              <w:t>time</w:t>
            </w:r>
            <w:r w:rsidRPr="00477680">
              <w:rPr>
                <w:rFonts w:ascii="Calibri" w:hAnsi="Calibri"/>
                <w:spacing w:val="-9"/>
              </w:rPr>
              <w:t xml:space="preserve"> </w:t>
            </w:r>
            <w:r w:rsidRPr="00477680">
              <w:rPr>
                <w:rFonts w:ascii="Calibri" w:hAnsi="Calibri"/>
                <w:spacing w:val="1"/>
              </w:rPr>
              <w:t>for</w:t>
            </w:r>
            <w:r w:rsidRPr="00477680">
              <w:rPr>
                <w:rFonts w:ascii="Calibri" w:hAnsi="Calibri"/>
                <w:spacing w:val="-7"/>
              </w:rPr>
              <w:t xml:space="preserve"> </w:t>
            </w:r>
            <w:r w:rsidRPr="00477680">
              <w:rPr>
                <w:rFonts w:ascii="Calibri" w:hAnsi="Calibri"/>
                <w:spacing w:val="-3"/>
              </w:rPr>
              <w:t>substantive</w:t>
            </w:r>
            <w:r w:rsidRPr="00477680">
              <w:rPr>
                <w:rFonts w:ascii="Calibri" w:hAnsi="Calibri"/>
                <w:spacing w:val="1"/>
              </w:rPr>
              <w:t xml:space="preserve"> </w:t>
            </w:r>
            <w:r w:rsidRPr="00477680">
              <w:rPr>
                <w:rFonts w:ascii="Calibri" w:hAnsi="Calibri"/>
                <w:spacing w:val="2"/>
              </w:rPr>
              <w:t>form</w:t>
            </w:r>
            <w:r w:rsidRPr="00477680">
              <w:rPr>
                <w:rFonts w:ascii="Calibri" w:hAnsi="Calibri"/>
                <w:spacing w:val="-20"/>
              </w:rPr>
              <w:t xml:space="preserve"> </w:t>
            </w:r>
            <w:r w:rsidRPr="00477680">
              <w:rPr>
                <w:rFonts w:ascii="Calibri" w:hAnsi="Calibri"/>
                <w:spacing w:val="1"/>
              </w:rPr>
              <w:t>and</w:t>
            </w:r>
            <w:r w:rsidRPr="00477680">
              <w:rPr>
                <w:rFonts w:ascii="Calibri" w:hAnsi="Calibri"/>
                <w:spacing w:val="-8"/>
              </w:rPr>
              <w:t xml:space="preserve"> </w:t>
            </w:r>
            <w:r w:rsidRPr="00477680">
              <w:rPr>
                <w:rFonts w:ascii="Calibri" w:hAnsi="Calibri"/>
                <w:spacing w:val="-1"/>
              </w:rPr>
              <w:t xml:space="preserve">instruction </w:t>
            </w:r>
            <w:r w:rsidRPr="00477680">
              <w:rPr>
                <w:rFonts w:ascii="Calibri" w:hAnsi="Calibri"/>
                <w:spacing w:val="-3"/>
              </w:rPr>
              <w:t>changes.</w:t>
            </w:r>
          </w:p>
          <w:p w:rsidR="00A5646B" w:rsidRPr="00477680" w:rsidRDefault="00A5646B" w:rsidP="00A5646B">
            <w:pPr>
              <w:pStyle w:val="TableParagraph"/>
              <w:spacing w:before="5"/>
              <w:rPr>
                <w:rFonts w:ascii="Calibri" w:eastAsia="Times New Roman" w:hAnsi="Calibri" w:cs="Times New Roman"/>
              </w:rPr>
            </w:pPr>
          </w:p>
          <w:p w:rsidR="00A5646B" w:rsidRPr="00477680" w:rsidRDefault="00A5646B" w:rsidP="00A5646B">
            <w:pPr>
              <w:pStyle w:val="ListParagraph"/>
              <w:numPr>
                <w:ilvl w:val="0"/>
                <w:numId w:val="8"/>
              </w:numPr>
              <w:tabs>
                <w:tab w:val="left" w:pos="465"/>
              </w:tabs>
              <w:ind w:left="464" w:hanging="362"/>
              <w:rPr>
                <w:rFonts w:ascii="Calibri" w:eastAsia="Calibri" w:hAnsi="Calibri" w:cs="Calibri"/>
              </w:rPr>
            </w:pPr>
            <w:r w:rsidRPr="00477680">
              <w:rPr>
                <w:rFonts w:ascii="Calibri" w:hAnsi="Calibri"/>
                <w:spacing w:val="-1"/>
              </w:rPr>
              <w:lastRenderedPageBreak/>
              <w:t>Eliminate</w:t>
            </w:r>
            <w:r w:rsidRPr="00477680">
              <w:rPr>
                <w:rFonts w:ascii="Calibri" w:hAnsi="Calibri"/>
                <w:spacing w:val="39"/>
              </w:rPr>
              <w:t xml:space="preserve"> </w:t>
            </w:r>
            <w:r w:rsidRPr="00477680">
              <w:rPr>
                <w:rFonts w:ascii="Calibri" w:hAnsi="Calibri"/>
                <w:spacing w:val="-1"/>
              </w:rPr>
              <w:t>the</w:t>
            </w:r>
            <w:r w:rsidRPr="00477680">
              <w:rPr>
                <w:rFonts w:ascii="Calibri" w:hAnsi="Calibri"/>
                <w:spacing w:val="20"/>
              </w:rPr>
              <w:t xml:space="preserve"> </w:t>
            </w:r>
            <w:r w:rsidRPr="00477680">
              <w:rPr>
                <w:rFonts w:ascii="Calibri" w:hAnsi="Calibri"/>
                <w:spacing w:val="-1"/>
              </w:rPr>
              <w:t>public</w:t>
            </w:r>
            <w:r w:rsidRPr="00477680">
              <w:rPr>
                <w:rFonts w:ascii="Calibri" w:hAnsi="Calibri"/>
                <w:spacing w:val="34"/>
              </w:rPr>
              <w:t xml:space="preserve"> </w:t>
            </w:r>
            <w:r w:rsidRPr="00477680">
              <w:rPr>
                <w:rFonts w:ascii="Calibri" w:hAnsi="Calibri"/>
                <w:spacing w:val="-1"/>
              </w:rPr>
              <w:t>disclosure</w:t>
            </w:r>
            <w:r w:rsidRPr="00477680">
              <w:rPr>
                <w:rFonts w:ascii="Calibri" w:hAnsi="Calibri"/>
                <w:spacing w:val="49"/>
              </w:rPr>
              <w:t xml:space="preserve"> </w:t>
            </w:r>
            <w:r w:rsidRPr="00477680">
              <w:rPr>
                <w:rFonts w:ascii="Calibri" w:hAnsi="Calibri"/>
              </w:rPr>
              <w:t>of</w:t>
            </w:r>
            <w:r w:rsidRPr="00477680">
              <w:rPr>
                <w:rFonts w:ascii="Calibri" w:hAnsi="Calibri"/>
                <w:spacing w:val="5"/>
              </w:rPr>
              <w:t xml:space="preserve"> </w:t>
            </w:r>
            <w:r w:rsidRPr="00477680">
              <w:rPr>
                <w:rFonts w:ascii="Calibri" w:hAnsi="Calibri"/>
                <w:spacing w:val="-1"/>
              </w:rPr>
              <w:t>preparer</w:t>
            </w:r>
            <w:r w:rsidRPr="00477680">
              <w:rPr>
                <w:rFonts w:ascii="Calibri" w:hAnsi="Calibri"/>
                <w:spacing w:val="35"/>
              </w:rPr>
              <w:t xml:space="preserve"> </w:t>
            </w:r>
            <w:r w:rsidRPr="00477680">
              <w:rPr>
                <w:rFonts w:ascii="Calibri" w:hAnsi="Calibri"/>
                <w:spacing w:val="-1"/>
              </w:rPr>
              <w:t>information.</w:t>
            </w:r>
          </w:p>
          <w:p w:rsidR="00A5646B" w:rsidRPr="00477680" w:rsidRDefault="00A5646B" w:rsidP="00A5646B">
            <w:pPr>
              <w:pStyle w:val="TableParagraph"/>
              <w:spacing w:before="5"/>
              <w:rPr>
                <w:rFonts w:ascii="Calibri" w:eastAsia="Times New Roman" w:hAnsi="Calibri" w:cs="Times New Roman"/>
              </w:rPr>
            </w:pPr>
          </w:p>
          <w:p w:rsidR="00323C83" w:rsidRPr="00477680" w:rsidRDefault="00A5646B" w:rsidP="00A5646B">
            <w:pPr>
              <w:rPr>
                <w:rFonts w:ascii="Calibri" w:hAnsi="Calibri"/>
              </w:rPr>
            </w:pPr>
            <w:r w:rsidRPr="00477680">
              <w:rPr>
                <w:rFonts w:ascii="Calibri" w:hAnsi="Calibri"/>
                <w:spacing w:val="-1"/>
              </w:rPr>
              <w:t>Verify</w:t>
            </w:r>
            <w:r w:rsidRPr="00477680">
              <w:rPr>
                <w:rFonts w:ascii="Calibri" w:hAnsi="Calibri"/>
                <w:spacing w:val="24"/>
              </w:rPr>
              <w:t xml:space="preserve"> </w:t>
            </w:r>
            <w:r w:rsidRPr="00477680">
              <w:rPr>
                <w:rFonts w:ascii="Calibri" w:hAnsi="Calibri"/>
                <w:spacing w:val="-1"/>
              </w:rPr>
              <w:t>the</w:t>
            </w:r>
            <w:r w:rsidRPr="00477680">
              <w:rPr>
                <w:rFonts w:ascii="Calibri" w:hAnsi="Calibri"/>
                <w:spacing w:val="17"/>
              </w:rPr>
              <w:t xml:space="preserve"> </w:t>
            </w:r>
            <w:r w:rsidR="00BB3AD5" w:rsidRPr="00477680">
              <w:rPr>
                <w:rFonts w:ascii="Calibri" w:hAnsi="Calibri"/>
                <w:spacing w:val="-1"/>
              </w:rPr>
              <w:t>computation</w:t>
            </w:r>
            <w:r w:rsidR="00BB3AD5" w:rsidRPr="00477680">
              <w:rPr>
                <w:rFonts w:ascii="Calibri" w:hAnsi="Calibri"/>
              </w:rPr>
              <w:t xml:space="preserve"> of</w:t>
            </w:r>
            <w:r w:rsidRPr="00477680">
              <w:rPr>
                <w:rFonts w:ascii="Calibri" w:hAnsi="Calibri"/>
                <w:spacing w:val="7"/>
              </w:rPr>
              <w:t xml:space="preserve"> </w:t>
            </w:r>
            <w:r w:rsidRPr="00477680">
              <w:rPr>
                <w:rFonts w:ascii="Calibri" w:hAnsi="Calibri"/>
                <w:spacing w:val="-1"/>
              </w:rPr>
              <w:t>burden</w:t>
            </w:r>
            <w:r w:rsidRPr="00477680">
              <w:rPr>
                <w:rFonts w:ascii="Calibri" w:hAnsi="Calibri"/>
                <w:spacing w:val="35"/>
              </w:rPr>
              <w:t xml:space="preserve"> </w:t>
            </w:r>
            <w:r w:rsidRPr="00477680">
              <w:rPr>
                <w:rFonts w:ascii="Calibri" w:hAnsi="Calibri"/>
              </w:rPr>
              <w:t>of</w:t>
            </w:r>
            <w:r w:rsidRPr="00477680">
              <w:rPr>
                <w:rFonts w:ascii="Calibri" w:hAnsi="Calibri"/>
                <w:spacing w:val="7"/>
              </w:rPr>
              <w:t xml:space="preserve"> </w:t>
            </w:r>
            <w:r w:rsidRPr="00477680">
              <w:rPr>
                <w:rFonts w:ascii="Calibri" w:hAnsi="Calibri"/>
                <w:spacing w:val="-1"/>
              </w:rPr>
              <w:t>burden</w:t>
            </w:r>
            <w:r w:rsidRPr="00477680">
              <w:rPr>
                <w:rFonts w:ascii="Calibri" w:hAnsi="Calibri"/>
                <w:spacing w:val="23"/>
              </w:rPr>
              <w:t xml:space="preserve"> </w:t>
            </w:r>
            <w:r w:rsidRPr="00477680">
              <w:rPr>
                <w:rFonts w:ascii="Calibri" w:hAnsi="Calibri"/>
              </w:rPr>
              <w:t>for</w:t>
            </w:r>
            <w:r w:rsidRPr="00477680">
              <w:rPr>
                <w:rFonts w:ascii="Calibri" w:hAnsi="Calibri"/>
                <w:spacing w:val="12"/>
              </w:rPr>
              <w:t xml:space="preserve"> </w:t>
            </w:r>
            <w:r w:rsidRPr="00477680">
              <w:rPr>
                <w:rFonts w:ascii="Calibri" w:hAnsi="Calibri"/>
                <w:spacing w:val="-1"/>
              </w:rPr>
              <w:t>this</w:t>
            </w:r>
            <w:r w:rsidRPr="00477680">
              <w:rPr>
                <w:rFonts w:ascii="Calibri" w:hAnsi="Calibri"/>
                <w:spacing w:val="19"/>
              </w:rPr>
              <w:t xml:space="preserve"> </w:t>
            </w:r>
            <w:r w:rsidRPr="00477680">
              <w:rPr>
                <w:rFonts w:ascii="Calibri" w:hAnsi="Calibri"/>
                <w:spacing w:val="-1"/>
              </w:rPr>
              <w:t>and</w:t>
            </w:r>
            <w:r w:rsidRPr="00477680">
              <w:rPr>
                <w:rFonts w:ascii="Calibri" w:hAnsi="Calibri"/>
                <w:spacing w:val="14"/>
              </w:rPr>
              <w:t xml:space="preserve"> </w:t>
            </w:r>
            <w:r w:rsidRPr="00477680">
              <w:rPr>
                <w:rFonts w:ascii="Calibri" w:hAnsi="Calibri"/>
                <w:spacing w:val="-1"/>
              </w:rPr>
              <w:t>future</w:t>
            </w:r>
            <w:r w:rsidRPr="00477680">
              <w:rPr>
                <w:rFonts w:ascii="Calibri" w:hAnsi="Calibri"/>
                <w:spacing w:val="30"/>
              </w:rPr>
              <w:t xml:space="preserve"> </w:t>
            </w:r>
            <w:r w:rsidRPr="00477680">
              <w:rPr>
                <w:rFonts w:ascii="Calibri" w:hAnsi="Calibri"/>
                <w:spacing w:val="-1"/>
              </w:rPr>
              <w:t>Agency</w:t>
            </w:r>
            <w:r w:rsidRPr="00477680">
              <w:rPr>
                <w:rFonts w:ascii="Calibri" w:hAnsi="Calibri"/>
                <w:spacing w:val="41"/>
              </w:rPr>
              <w:t xml:space="preserve"> </w:t>
            </w:r>
            <w:r w:rsidRPr="00477680">
              <w:rPr>
                <w:rFonts w:ascii="Calibri" w:hAnsi="Calibri"/>
              </w:rPr>
              <w:t>Submissions</w:t>
            </w:r>
            <w:r w:rsidRPr="00477680">
              <w:rPr>
                <w:rFonts w:ascii="Calibri" w:hAnsi="Calibri"/>
                <w:spacing w:val="9"/>
              </w:rPr>
              <w:t xml:space="preserve"> </w:t>
            </w:r>
            <w:r w:rsidRPr="00477680">
              <w:rPr>
                <w:rFonts w:ascii="Calibri" w:hAnsi="Calibri"/>
                <w:spacing w:val="-1"/>
              </w:rPr>
              <w:t>related</w:t>
            </w:r>
            <w:r w:rsidRPr="00477680">
              <w:rPr>
                <w:rFonts w:ascii="Calibri" w:hAnsi="Calibri"/>
                <w:spacing w:val="42"/>
              </w:rPr>
              <w:t xml:space="preserve"> </w:t>
            </w:r>
            <w:r w:rsidRPr="00477680">
              <w:rPr>
                <w:rFonts w:ascii="Calibri" w:hAnsi="Calibri"/>
              </w:rPr>
              <w:t>to</w:t>
            </w:r>
            <w:r w:rsidRPr="00477680">
              <w:rPr>
                <w:rFonts w:ascii="Calibri" w:hAnsi="Calibri"/>
                <w:spacing w:val="17"/>
              </w:rPr>
              <w:t xml:space="preserve"> </w:t>
            </w:r>
            <w:r w:rsidRPr="00477680">
              <w:rPr>
                <w:rFonts w:ascii="Calibri" w:hAnsi="Calibri"/>
                <w:spacing w:val="-2"/>
              </w:rPr>
              <w:t>the</w:t>
            </w:r>
            <w:r w:rsidRPr="00477680">
              <w:rPr>
                <w:rFonts w:ascii="Calibri" w:hAnsi="Calibri"/>
                <w:spacing w:val="27"/>
              </w:rPr>
              <w:t xml:space="preserve"> </w:t>
            </w:r>
            <w:r w:rsidRPr="00477680">
              <w:rPr>
                <w:rFonts w:ascii="Calibri" w:hAnsi="Calibri"/>
                <w:spacing w:val="-2"/>
              </w:rPr>
              <w:t>Form</w:t>
            </w:r>
            <w:r w:rsidRPr="00477680">
              <w:rPr>
                <w:rFonts w:ascii="Calibri" w:hAnsi="Calibri"/>
                <w:spacing w:val="38"/>
              </w:rPr>
              <w:t xml:space="preserve"> </w:t>
            </w:r>
            <w:r w:rsidRPr="00477680">
              <w:rPr>
                <w:rFonts w:ascii="Calibri" w:hAnsi="Calibri"/>
                <w:spacing w:val="-1"/>
              </w:rPr>
              <w:t>5500</w:t>
            </w:r>
            <w:r w:rsidRPr="00477680">
              <w:rPr>
                <w:rFonts w:ascii="Calibri" w:hAnsi="Calibri"/>
                <w:spacing w:val="31"/>
              </w:rPr>
              <w:t xml:space="preserve"> </w:t>
            </w:r>
            <w:r w:rsidRPr="00477680">
              <w:rPr>
                <w:rFonts w:ascii="Calibri" w:hAnsi="Calibri"/>
                <w:spacing w:val="-1"/>
              </w:rPr>
              <w:t>series.</w:t>
            </w:r>
          </w:p>
        </w:tc>
        <w:tc>
          <w:tcPr>
            <w:tcW w:w="5197" w:type="dxa"/>
          </w:tcPr>
          <w:p w:rsidR="00BA7E5E" w:rsidRPr="00477680" w:rsidRDefault="00BA7E5E" w:rsidP="00BA7E5E">
            <w:pPr>
              <w:pStyle w:val="TableParagraph"/>
              <w:ind w:left="102" w:right="494"/>
              <w:rPr>
                <w:rFonts w:ascii="Calibri" w:eastAsia="Calibri" w:hAnsi="Calibri" w:cs="Calibri"/>
              </w:rPr>
            </w:pPr>
            <w:r w:rsidRPr="00477680">
              <w:rPr>
                <w:rFonts w:ascii="Calibri" w:hAnsi="Calibri"/>
                <w:spacing w:val="-1"/>
              </w:rPr>
              <w:lastRenderedPageBreak/>
              <w:t>All</w:t>
            </w:r>
            <w:r w:rsidRPr="00477680">
              <w:rPr>
                <w:rFonts w:ascii="Calibri" w:hAnsi="Calibri"/>
              </w:rPr>
              <w:t xml:space="preserve"> </w:t>
            </w:r>
            <w:r w:rsidRPr="00477680">
              <w:rPr>
                <w:rFonts w:ascii="Calibri" w:hAnsi="Calibri"/>
                <w:spacing w:val="-1"/>
              </w:rPr>
              <w:t>these</w:t>
            </w:r>
            <w:r w:rsidRPr="00477680">
              <w:rPr>
                <w:rFonts w:ascii="Calibri" w:hAnsi="Calibri"/>
                <w:spacing w:val="-2"/>
              </w:rPr>
              <w:t xml:space="preserve"> </w:t>
            </w:r>
            <w:r w:rsidRPr="00477680">
              <w:rPr>
                <w:rFonts w:ascii="Calibri" w:hAnsi="Calibri"/>
                <w:spacing w:val="-1"/>
              </w:rPr>
              <w:t>comments</w:t>
            </w:r>
            <w:r w:rsidRPr="00477680">
              <w:rPr>
                <w:rFonts w:ascii="Calibri" w:hAnsi="Calibri"/>
              </w:rPr>
              <w:t xml:space="preserve"> </w:t>
            </w:r>
            <w:r w:rsidRPr="00477680">
              <w:rPr>
                <w:rFonts w:ascii="Calibri" w:hAnsi="Calibri"/>
                <w:spacing w:val="-1"/>
              </w:rPr>
              <w:t>and recommendations</w:t>
            </w:r>
            <w:r w:rsidRPr="00477680">
              <w:rPr>
                <w:rFonts w:ascii="Calibri" w:hAnsi="Calibri"/>
                <w:spacing w:val="-2"/>
              </w:rPr>
              <w:t xml:space="preserve"> </w:t>
            </w:r>
            <w:r w:rsidRPr="00477680">
              <w:rPr>
                <w:rFonts w:ascii="Calibri" w:hAnsi="Calibri"/>
                <w:spacing w:val="-1"/>
              </w:rPr>
              <w:t>are substantially</w:t>
            </w:r>
            <w:r w:rsidRPr="00477680">
              <w:rPr>
                <w:rFonts w:ascii="Calibri" w:hAnsi="Calibri"/>
                <w:spacing w:val="1"/>
              </w:rPr>
              <w:t xml:space="preserve"> </w:t>
            </w:r>
            <w:r w:rsidRPr="00477680">
              <w:rPr>
                <w:rFonts w:ascii="Calibri" w:hAnsi="Calibri"/>
                <w:spacing w:val="-1"/>
              </w:rPr>
              <w:t>identical</w:t>
            </w:r>
            <w:r w:rsidRPr="00477680">
              <w:rPr>
                <w:rFonts w:ascii="Calibri" w:hAnsi="Calibri"/>
                <w:spacing w:val="-2"/>
              </w:rPr>
              <w:t xml:space="preserve"> </w:t>
            </w:r>
            <w:r w:rsidRPr="00477680">
              <w:rPr>
                <w:rFonts w:ascii="Calibri" w:hAnsi="Calibri"/>
                <w:spacing w:val="-1"/>
              </w:rPr>
              <w:t>to</w:t>
            </w:r>
            <w:r w:rsidRPr="00477680">
              <w:rPr>
                <w:rFonts w:ascii="Calibri" w:hAnsi="Calibri"/>
                <w:spacing w:val="1"/>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comment</w:t>
            </w:r>
            <w:r w:rsidRPr="00477680">
              <w:rPr>
                <w:rFonts w:ascii="Calibri" w:hAnsi="Calibri"/>
                <w:spacing w:val="-2"/>
              </w:rPr>
              <w:t xml:space="preserve"> </w:t>
            </w:r>
            <w:r w:rsidRPr="00477680">
              <w:rPr>
                <w:rFonts w:ascii="Calibri" w:hAnsi="Calibri"/>
                <w:spacing w:val="-1"/>
              </w:rPr>
              <w:t>letters</w:t>
            </w:r>
            <w:r w:rsidRPr="00477680">
              <w:rPr>
                <w:rFonts w:ascii="Calibri" w:hAnsi="Calibri"/>
                <w:spacing w:val="51"/>
              </w:rPr>
              <w:t xml:space="preserve"> </w:t>
            </w:r>
            <w:r w:rsidRPr="00477680">
              <w:rPr>
                <w:rFonts w:ascii="Calibri" w:hAnsi="Calibri"/>
                <w:spacing w:val="-1"/>
              </w:rPr>
              <w:t>received</w:t>
            </w:r>
            <w:r w:rsidRPr="00477680">
              <w:rPr>
                <w:rFonts w:ascii="Calibri" w:hAnsi="Calibri"/>
                <w:spacing w:val="-3"/>
              </w:rPr>
              <w:t xml:space="preserve"> </w:t>
            </w:r>
            <w:r w:rsidRPr="00477680">
              <w:rPr>
                <w:rFonts w:ascii="Calibri" w:hAnsi="Calibri"/>
              </w:rPr>
              <w:t>on</w:t>
            </w:r>
            <w:r w:rsidRPr="00477680">
              <w:rPr>
                <w:rFonts w:ascii="Calibri" w:hAnsi="Calibri"/>
                <w:spacing w:val="-1"/>
              </w:rPr>
              <w:t xml:space="preserve"> the</w:t>
            </w:r>
            <w:r w:rsidRPr="00477680">
              <w:rPr>
                <w:rFonts w:ascii="Calibri" w:hAnsi="Calibri"/>
                <w:spacing w:val="-2"/>
              </w:rPr>
              <w:t xml:space="preserve"> </w:t>
            </w:r>
            <w:r w:rsidRPr="00477680">
              <w:rPr>
                <w:rFonts w:ascii="Calibri" w:hAnsi="Calibri"/>
                <w:spacing w:val="-1"/>
              </w:rPr>
              <w:t xml:space="preserve">2015 </w:t>
            </w:r>
            <w:r w:rsidRPr="00477680">
              <w:rPr>
                <w:rFonts w:ascii="Calibri" w:hAnsi="Calibri"/>
              </w:rPr>
              <w:t>PRA</w:t>
            </w:r>
            <w:r w:rsidRPr="00477680">
              <w:rPr>
                <w:rFonts w:ascii="Calibri" w:hAnsi="Calibri"/>
                <w:spacing w:val="-3"/>
              </w:rPr>
              <w:t xml:space="preserve"> </w:t>
            </w:r>
            <w:r w:rsidRPr="00477680">
              <w:rPr>
                <w:rFonts w:ascii="Calibri" w:hAnsi="Calibri"/>
                <w:spacing w:val="-1"/>
              </w:rPr>
              <w:t>Notice</w:t>
            </w:r>
            <w:r w:rsidRPr="00477680">
              <w:rPr>
                <w:rFonts w:ascii="Calibri" w:hAnsi="Calibri"/>
                <w:spacing w:val="-2"/>
              </w:rPr>
              <w:t xml:space="preserve"> </w:t>
            </w:r>
            <w:r w:rsidRPr="00477680">
              <w:rPr>
                <w:rFonts w:ascii="Calibri" w:hAnsi="Calibri"/>
                <w:spacing w:val="-1"/>
              </w:rPr>
              <w:t>and were</w:t>
            </w:r>
            <w:r w:rsidRPr="00477680">
              <w:rPr>
                <w:rFonts w:ascii="Calibri" w:hAnsi="Calibri"/>
                <w:spacing w:val="1"/>
              </w:rPr>
              <w:t xml:space="preserve"> </w:t>
            </w:r>
            <w:r w:rsidRPr="00477680">
              <w:rPr>
                <w:rFonts w:ascii="Calibri" w:hAnsi="Calibri"/>
                <w:spacing w:val="-1"/>
              </w:rPr>
              <w:t xml:space="preserve">responded </w:t>
            </w:r>
            <w:r w:rsidRPr="00477680">
              <w:rPr>
                <w:rFonts w:ascii="Calibri" w:hAnsi="Calibri"/>
              </w:rPr>
              <w:t>to</w:t>
            </w:r>
            <w:r w:rsidRPr="00477680">
              <w:rPr>
                <w:rFonts w:ascii="Calibri" w:hAnsi="Calibri"/>
                <w:spacing w:val="2"/>
              </w:rPr>
              <w:t xml:space="preserve"> </w:t>
            </w:r>
            <w:r w:rsidRPr="00477680">
              <w:rPr>
                <w:rFonts w:ascii="Calibri" w:hAnsi="Calibri"/>
                <w:spacing w:val="-1"/>
              </w:rPr>
              <w:t>previously.</w:t>
            </w:r>
          </w:p>
          <w:p w:rsidR="00BA7E5E" w:rsidRPr="00477680" w:rsidRDefault="00BA7E5E" w:rsidP="00BA7E5E">
            <w:pPr>
              <w:pStyle w:val="TableParagraph"/>
              <w:spacing w:before="2"/>
              <w:rPr>
                <w:rFonts w:ascii="Calibri" w:eastAsia="Times New Roman" w:hAnsi="Calibri" w:cs="Times New Roman"/>
              </w:rPr>
            </w:pPr>
          </w:p>
          <w:p w:rsidR="00323C83" w:rsidRPr="00477680" w:rsidRDefault="00BA7E5E" w:rsidP="00BA7E5E">
            <w:pPr>
              <w:pStyle w:val="ListParagraph"/>
              <w:numPr>
                <w:ilvl w:val="0"/>
                <w:numId w:val="9"/>
              </w:numPr>
              <w:ind w:left="33" w:firstLine="0"/>
              <w:rPr>
                <w:rFonts w:ascii="Calibri" w:hAnsi="Calibri"/>
              </w:rPr>
            </w:pPr>
            <w:r w:rsidRPr="00477680">
              <w:rPr>
                <w:rFonts w:ascii="Calibri" w:eastAsia="Calibri" w:hAnsi="Calibri" w:cs="Calibri"/>
                <w:spacing w:val="1"/>
              </w:rPr>
              <w:t>These</w:t>
            </w:r>
            <w:r w:rsidRPr="00477680">
              <w:rPr>
                <w:rFonts w:ascii="Calibri" w:eastAsia="Calibri" w:hAnsi="Calibri" w:cs="Calibri"/>
                <w:spacing w:val="-2"/>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questions</w:t>
            </w:r>
            <w:r w:rsidRPr="00477680">
              <w:rPr>
                <w:rFonts w:ascii="Calibri" w:eastAsia="Calibri" w:hAnsi="Calibri" w:cs="Calibri"/>
              </w:rPr>
              <w:t xml:space="preserve"> </w:t>
            </w:r>
            <w:r w:rsidRPr="00477680">
              <w:rPr>
                <w:rFonts w:ascii="Calibri" w:eastAsia="Calibri" w:hAnsi="Calibri" w:cs="Calibri"/>
                <w:spacing w:val="-1"/>
              </w:rPr>
              <w:t>are</w:t>
            </w:r>
            <w:r w:rsidRPr="00477680">
              <w:rPr>
                <w:rFonts w:ascii="Calibri" w:eastAsia="Calibri" w:hAnsi="Calibri" w:cs="Calibri"/>
                <w:spacing w:val="1"/>
              </w:rPr>
              <w:t xml:space="preserve"> </w:t>
            </w:r>
            <w:r w:rsidRPr="00477680">
              <w:rPr>
                <w:rFonts w:ascii="Calibri" w:eastAsia="Calibri" w:hAnsi="Calibri" w:cs="Calibri"/>
                <w:spacing w:val="-1"/>
              </w:rPr>
              <w:t>critical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IRS</w:t>
            </w:r>
            <w:r w:rsidRPr="00477680">
              <w:rPr>
                <w:rFonts w:ascii="Calibri" w:eastAsia="Calibri" w:hAnsi="Calibri" w:cs="Calibri"/>
                <w:spacing w:val="-3"/>
              </w:rPr>
              <w:t xml:space="preserve"> </w:t>
            </w:r>
            <w:r w:rsidRPr="00477680">
              <w:rPr>
                <w:rFonts w:ascii="Calibri" w:eastAsia="Calibri" w:hAnsi="Calibri" w:cs="Calibri"/>
                <w:spacing w:val="-1"/>
              </w:rPr>
              <w:t>enforcement</w:t>
            </w:r>
            <w:r w:rsidRPr="00477680">
              <w:rPr>
                <w:rFonts w:ascii="Calibri" w:eastAsia="Calibri" w:hAnsi="Calibri" w:cs="Calibri"/>
                <w:spacing w:val="-2"/>
              </w:rPr>
              <w:t xml:space="preserve"> </w:t>
            </w:r>
            <w:r w:rsidRPr="00477680">
              <w:rPr>
                <w:rFonts w:ascii="Calibri" w:eastAsia="Calibri" w:hAnsi="Calibri" w:cs="Calibri"/>
              </w:rPr>
              <w:t>of</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2"/>
              </w:rPr>
              <w:t>law</w:t>
            </w:r>
            <w:r w:rsidRPr="00477680">
              <w:rPr>
                <w:rFonts w:ascii="Calibri" w:eastAsia="Calibri" w:hAnsi="Calibri" w:cs="Calibri"/>
                <w:spacing w:val="1"/>
              </w:rPr>
              <w:t xml:space="preserve"> </w:t>
            </w:r>
            <w:r w:rsidRPr="00477680">
              <w:rPr>
                <w:rFonts w:ascii="Calibri" w:eastAsia="Calibri" w:hAnsi="Calibri" w:cs="Calibri"/>
                <w:spacing w:val="-2"/>
              </w:rPr>
              <w:t>relating</w:t>
            </w:r>
            <w:r w:rsidRPr="00477680">
              <w:rPr>
                <w:rFonts w:ascii="Calibri" w:eastAsia="Calibri" w:hAnsi="Calibri" w:cs="Calibri"/>
                <w:spacing w:val="-1"/>
              </w:rPr>
              <w:t xml:space="preserve"> </w:t>
            </w:r>
            <w:r w:rsidRPr="00477680">
              <w:rPr>
                <w:rFonts w:ascii="Calibri" w:eastAsia="Calibri" w:hAnsi="Calibri" w:cs="Calibri"/>
              </w:rPr>
              <w:t>to</w:t>
            </w:r>
            <w:r w:rsidRPr="00477680">
              <w:rPr>
                <w:rFonts w:ascii="Calibri" w:eastAsia="Calibri" w:hAnsi="Calibri" w:cs="Calibri"/>
                <w:spacing w:val="61"/>
              </w:rPr>
              <w:t xml:space="preserve"> </w:t>
            </w:r>
            <w:r w:rsidRPr="00477680">
              <w:rPr>
                <w:rFonts w:ascii="Calibri" w:eastAsia="Calibri" w:hAnsi="Calibri" w:cs="Calibri"/>
                <w:spacing w:val="-1"/>
              </w:rPr>
              <w:t>employee</w:t>
            </w:r>
            <w:r w:rsidRPr="00477680">
              <w:rPr>
                <w:rFonts w:ascii="Calibri" w:eastAsia="Calibri" w:hAnsi="Calibri" w:cs="Calibri"/>
                <w:spacing w:val="1"/>
              </w:rPr>
              <w:t xml:space="preserve"> </w:t>
            </w:r>
            <w:r w:rsidRPr="00477680">
              <w:rPr>
                <w:rFonts w:ascii="Calibri" w:eastAsia="Calibri" w:hAnsi="Calibri" w:cs="Calibri"/>
                <w:spacing w:val="-1"/>
              </w:rPr>
              <w:t>benefit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3"/>
              </w:rPr>
              <w:t xml:space="preserve"> </w:t>
            </w:r>
            <w:r w:rsidRPr="00477680">
              <w:rPr>
                <w:rFonts w:ascii="Calibri" w:eastAsia="Calibri" w:hAnsi="Calibri" w:cs="Calibri"/>
                <w:spacing w:val="-1"/>
              </w:rPr>
              <w:t>Lack</w:t>
            </w:r>
            <w:r w:rsidRPr="00477680">
              <w:rPr>
                <w:rFonts w:ascii="Calibri" w:eastAsia="Calibri" w:hAnsi="Calibri" w:cs="Calibri"/>
              </w:rPr>
              <w:t xml:space="preserve"> </w:t>
            </w:r>
            <w:r w:rsidRPr="00477680">
              <w:rPr>
                <w:rFonts w:ascii="Calibri" w:eastAsia="Calibri" w:hAnsi="Calibri" w:cs="Calibri"/>
                <w:spacing w:val="-1"/>
              </w:rPr>
              <w:t>of</w:t>
            </w:r>
            <w:r w:rsidRPr="00477680">
              <w:rPr>
                <w:rFonts w:ascii="Calibri" w:eastAsia="Calibri" w:hAnsi="Calibri" w:cs="Calibri"/>
              </w:rPr>
              <w:t xml:space="preserve"> </w:t>
            </w:r>
            <w:r w:rsidRPr="00477680">
              <w:rPr>
                <w:rFonts w:ascii="Calibri" w:eastAsia="Calibri" w:hAnsi="Calibri" w:cs="Calibri"/>
                <w:spacing w:val="-1"/>
              </w:rPr>
              <w:t xml:space="preserve">information </w:t>
            </w:r>
            <w:r w:rsidRPr="00477680">
              <w:rPr>
                <w:rFonts w:ascii="Calibri" w:eastAsia="Calibri" w:hAnsi="Calibri" w:cs="Calibri"/>
                <w:spacing w:val="-2"/>
              </w:rPr>
              <w:t>negatively</w:t>
            </w:r>
            <w:r w:rsidRPr="00477680">
              <w:rPr>
                <w:rFonts w:ascii="Calibri" w:eastAsia="Calibri" w:hAnsi="Calibri" w:cs="Calibri"/>
                <w:spacing w:val="1"/>
              </w:rPr>
              <w:t xml:space="preserve"> </w:t>
            </w:r>
            <w:r w:rsidRPr="00477680">
              <w:rPr>
                <w:rFonts w:ascii="Calibri" w:eastAsia="Calibri" w:hAnsi="Calibri" w:cs="Calibri"/>
                <w:spacing w:val="-1"/>
              </w:rPr>
              <w:t>affects</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IRS’s</w:t>
            </w:r>
            <w:r w:rsidRPr="00477680">
              <w:rPr>
                <w:rFonts w:ascii="Calibri" w:eastAsia="Calibri" w:hAnsi="Calibri" w:cs="Calibri"/>
                <w:spacing w:val="-2"/>
              </w:rPr>
              <w:t xml:space="preserve"> </w:t>
            </w:r>
            <w:r w:rsidRPr="00477680">
              <w:rPr>
                <w:rFonts w:ascii="Calibri" w:eastAsia="Calibri" w:hAnsi="Calibri" w:cs="Calibri"/>
                <w:spacing w:val="-1"/>
              </w:rPr>
              <w:t xml:space="preserve">ability </w:t>
            </w:r>
            <w:r w:rsidRPr="00477680">
              <w:rPr>
                <w:rFonts w:ascii="Calibri" w:eastAsia="Calibri" w:hAnsi="Calibri" w:cs="Calibri"/>
              </w:rPr>
              <w:t>to</w:t>
            </w:r>
            <w:r w:rsidRPr="00477680">
              <w:rPr>
                <w:rFonts w:ascii="Calibri" w:eastAsia="Calibri" w:hAnsi="Calibri" w:cs="Calibri"/>
                <w:spacing w:val="-3"/>
              </w:rPr>
              <w:t xml:space="preserve"> </w:t>
            </w:r>
            <w:r w:rsidRPr="00477680">
              <w:rPr>
                <w:rFonts w:ascii="Calibri" w:eastAsia="Calibri" w:hAnsi="Calibri" w:cs="Calibri"/>
                <w:spacing w:val="-1"/>
              </w:rPr>
              <w:t>effectively</w:t>
            </w:r>
            <w:r w:rsidRPr="00477680">
              <w:rPr>
                <w:rFonts w:ascii="Calibri" w:eastAsia="Calibri" w:hAnsi="Calibri" w:cs="Calibri"/>
                <w:spacing w:val="63"/>
              </w:rPr>
              <w:t xml:space="preserve"> </w:t>
            </w:r>
            <w:r w:rsidRPr="00477680">
              <w:rPr>
                <w:rFonts w:ascii="Calibri" w:eastAsia="Calibri" w:hAnsi="Calibri" w:cs="Calibri"/>
                <w:spacing w:val="-1"/>
              </w:rPr>
              <w:t>focus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1"/>
              </w:rPr>
              <w:t xml:space="preserve"> specific</w:t>
            </w:r>
            <w:r w:rsidRPr="00477680">
              <w:rPr>
                <w:rFonts w:ascii="Calibri" w:eastAsia="Calibri" w:hAnsi="Calibri" w:cs="Calibri"/>
              </w:rPr>
              <w:t xml:space="preserve"> </w:t>
            </w:r>
            <w:r w:rsidRPr="00477680">
              <w:rPr>
                <w:rFonts w:ascii="Calibri" w:eastAsia="Calibri" w:hAnsi="Calibri" w:cs="Calibri"/>
                <w:spacing w:val="-1"/>
              </w:rPr>
              <w:t>factors</w:t>
            </w:r>
            <w:r w:rsidRPr="00477680">
              <w:rPr>
                <w:rFonts w:ascii="Calibri" w:eastAsia="Calibri" w:hAnsi="Calibri" w:cs="Calibri"/>
                <w:spacing w:val="-2"/>
              </w:rPr>
              <w:t xml:space="preserve"> </w:t>
            </w:r>
            <w:r w:rsidRPr="00477680">
              <w:rPr>
                <w:rFonts w:ascii="Calibri" w:eastAsia="Calibri" w:hAnsi="Calibri" w:cs="Calibri"/>
              </w:rPr>
              <w:t>of</w:t>
            </w:r>
            <w:r w:rsidRPr="00477680">
              <w:rPr>
                <w:rFonts w:ascii="Calibri" w:eastAsia="Calibri" w:hAnsi="Calibri" w:cs="Calibri"/>
                <w:spacing w:val="-5"/>
              </w:rPr>
              <w:t xml:space="preserve"> </w:t>
            </w:r>
            <w:r w:rsidRPr="00477680">
              <w:rPr>
                <w:rFonts w:ascii="Calibri" w:eastAsia="Calibri" w:hAnsi="Calibri" w:cs="Calibri"/>
                <w:spacing w:val="-1"/>
              </w:rPr>
              <w:t>noncompliance</w:t>
            </w:r>
            <w:r w:rsidRPr="00477680">
              <w:rPr>
                <w:rFonts w:ascii="Calibri" w:eastAsia="Calibri" w:hAnsi="Calibri" w:cs="Calibri"/>
                <w:spacing w:val="-2"/>
              </w:rPr>
              <w:t xml:space="preserve"> </w:t>
            </w:r>
            <w:r w:rsidRPr="00477680">
              <w:rPr>
                <w:rFonts w:ascii="Calibri" w:eastAsia="Calibri" w:hAnsi="Calibri" w:cs="Calibri"/>
                <w:spacing w:val="-1"/>
              </w:rPr>
              <w:t>when</w:t>
            </w:r>
            <w:r w:rsidRPr="00477680">
              <w:rPr>
                <w:rFonts w:ascii="Calibri" w:eastAsia="Calibri" w:hAnsi="Calibri" w:cs="Calibri"/>
                <w:spacing w:val="-3"/>
              </w:rPr>
              <w:t xml:space="preserve"> </w:t>
            </w:r>
            <w:r w:rsidRPr="00477680">
              <w:rPr>
                <w:rFonts w:ascii="Calibri" w:eastAsia="Calibri" w:hAnsi="Calibri" w:cs="Calibri"/>
                <w:spacing w:val="-1"/>
              </w:rPr>
              <w:t>selecting retirement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examination,</w:t>
            </w:r>
            <w:r w:rsidRPr="00477680">
              <w:rPr>
                <w:rFonts w:ascii="Calibri" w:eastAsia="Calibri" w:hAnsi="Calibri" w:cs="Calibri"/>
                <w:spacing w:val="53"/>
              </w:rPr>
              <w:t xml:space="preserve"> </w:t>
            </w:r>
            <w:r w:rsidRPr="00477680">
              <w:rPr>
                <w:rFonts w:ascii="Calibri" w:eastAsia="Calibri" w:hAnsi="Calibri" w:cs="Calibri"/>
                <w:spacing w:val="-1"/>
              </w:rPr>
              <w:t>which may</w:t>
            </w:r>
            <w:r w:rsidRPr="00477680">
              <w:rPr>
                <w:rFonts w:ascii="Calibri" w:eastAsia="Calibri" w:hAnsi="Calibri" w:cs="Calibri"/>
                <w:spacing w:val="1"/>
              </w:rPr>
              <w:t xml:space="preserve"> </w:t>
            </w:r>
            <w:r w:rsidRPr="00477680">
              <w:rPr>
                <w:rFonts w:ascii="Calibri" w:eastAsia="Calibri" w:hAnsi="Calibri" w:cs="Calibri"/>
                <w:spacing w:val="-1"/>
              </w:rPr>
              <w:t>result</w:t>
            </w:r>
            <w:r w:rsidRPr="00477680">
              <w:rPr>
                <w:rFonts w:ascii="Calibri" w:eastAsia="Calibri" w:hAnsi="Calibri" w:cs="Calibri"/>
                <w:spacing w:val="1"/>
              </w:rPr>
              <w:t xml:space="preserve"> </w:t>
            </w:r>
            <w:r w:rsidRPr="00477680">
              <w:rPr>
                <w:rFonts w:ascii="Calibri" w:eastAsia="Calibri" w:hAnsi="Calibri" w:cs="Calibri"/>
                <w:spacing w:val="-1"/>
              </w:rPr>
              <w:t>in</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w:t>
            </w:r>
            <w:r w:rsidRPr="00477680">
              <w:rPr>
                <w:rFonts w:ascii="Calibri" w:eastAsia="Calibri" w:hAnsi="Calibri" w:cs="Calibri"/>
                <w:spacing w:val="-3"/>
              </w:rPr>
              <w:t xml:space="preserve"> </w:t>
            </w:r>
            <w:r w:rsidRPr="00477680">
              <w:rPr>
                <w:rFonts w:ascii="Calibri" w:eastAsia="Calibri" w:hAnsi="Calibri" w:cs="Calibri"/>
                <w:spacing w:val="-1"/>
              </w:rPr>
              <w:t xml:space="preserve">selecting </w:t>
            </w:r>
            <w:r w:rsidRPr="00477680">
              <w:rPr>
                <w:rFonts w:ascii="Calibri" w:eastAsia="Calibri" w:hAnsi="Calibri" w:cs="Calibri"/>
                <w:spacing w:val="-1"/>
              </w:rPr>
              <w:lastRenderedPageBreak/>
              <w:t>relatively</w:t>
            </w:r>
            <w:r w:rsidRPr="00477680">
              <w:rPr>
                <w:rFonts w:ascii="Calibri" w:eastAsia="Calibri" w:hAnsi="Calibri" w:cs="Calibri"/>
                <w:spacing w:val="-2"/>
              </w:rPr>
              <w:t xml:space="preserve"> </w:t>
            </w:r>
            <w:r w:rsidRPr="00477680">
              <w:rPr>
                <w:rFonts w:ascii="Calibri" w:eastAsia="Calibri" w:hAnsi="Calibri" w:cs="Calibri"/>
                <w:spacing w:val="-1"/>
              </w:rPr>
              <w:t>more</w:t>
            </w:r>
            <w:r w:rsidRPr="00477680">
              <w:rPr>
                <w:rFonts w:ascii="Calibri" w:eastAsia="Calibri" w:hAnsi="Calibri" w:cs="Calibri"/>
                <w:spacing w:val="1"/>
              </w:rPr>
              <w:t xml:space="preserve"> </w:t>
            </w:r>
            <w:r w:rsidRPr="00477680">
              <w:rPr>
                <w:rFonts w:ascii="Calibri" w:eastAsia="Calibri" w:hAnsi="Calibri" w:cs="Calibri"/>
                <w:spacing w:val="-1"/>
              </w:rPr>
              <w:t>compliant</w:t>
            </w:r>
            <w:r w:rsidRPr="00477680">
              <w:rPr>
                <w:rFonts w:ascii="Calibri" w:eastAsia="Calibri" w:hAnsi="Calibri" w:cs="Calibri"/>
                <w:spacing w:val="-2"/>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thereby</w:t>
            </w:r>
            <w:r w:rsidRPr="00477680">
              <w:rPr>
                <w:rFonts w:ascii="Calibri" w:eastAsia="Calibri" w:hAnsi="Calibri" w:cs="Calibri"/>
                <w:spacing w:val="1"/>
              </w:rPr>
              <w:t xml:space="preserve"> </w:t>
            </w:r>
            <w:r w:rsidRPr="00477680">
              <w:rPr>
                <w:rFonts w:ascii="Calibri" w:eastAsia="Calibri" w:hAnsi="Calibri" w:cs="Calibri"/>
                <w:spacing w:val="-2"/>
              </w:rPr>
              <w:t>increasing</w:t>
            </w:r>
            <w:r w:rsidRPr="00477680">
              <w:rPr>
                <w:rFonts w:ascii="Calibri" w:eastAsia="Calibri" w:hAnsi="Calibri" w:cs="Calibri"/>
                <w:spacing w:val="-1"/>
              </w:rPr>
              <w:t xml:space="preserve"> the</w:t>
            </w:r>
            <w:r w:rsidRPr="00477680">
              <w:rPr>
                <w:rFonts w:ascii="Calibri" w:eastAsia="Calibri" w:hAnsi="Calibri" w:cs="Calibri"/>
                <w:spacing w:val="61"/>
              </w:rPr>
              <w:t xml:space="preserve"> </w:t>
            </w:r>
            <w:r w:rsidRPr="00477680">
              <w:rPr>
                <w:rFonts w:ascii="Calibri" w:eastAsia="Calibri" w:hAnsi="Calibri" w:cs="Calibri"/>
                <w:spacing w:val="-1"/>
              </w:rPr>
              <w:t xml:space="preserve">burden </w:t>
            </w:r>
            <w:r w:rsidRPr="00477680">
              <w:rPr>
                <w:rFonts w:ascii="Calibri" w:eastAsia="Calibri" w:hAnsi="Calibri" w:cs="Calibri"/>
              </w:rPr>
              <w:t>on</w:t>
            </w:r>
            <w:r w:rsidRPr="00477680">
              <w:rPr>
                <w:rFonts w:ascii="Calibri" w:eastAsia="Calibri" w:hAnsi="Calibri" w:cs="Calibri"/>
                <w:spacing w:val="-1"/>
              </w:rPr>
              <w:t xml:space="preserve"> these</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and</w:t>
            </w:r>
            <w:r w:rsidRPr="00477680">
              <w:rPr>
                <w:rFonts w:ascii="Calibri" w:eastAsia="Calibri" w:hAnsi="Calibri" w:cs="Calibri"/>
                <w:spacing w:val="-3"/>
              </w:rPr>
              <w:t xml:space="preserve"> </w:t>
            </w:r>
            <w:r w:rsidRPr="00477680">
              <w:rPr>
                <w:rFonts w:ascii="Calibri" w:eastAsia="Calibri" w:hAnsi="Calibri" w:cs="Calibri"/>
                <w:spacing w:val="-1"/>
              </w:rPr>
              <w:t>may</w:t>
            </w:r>
            <w:r w:rsidRPr="00477680">
              <w:rPr>
                <w:rFonts w:ascii="Calibri" w:eastAsia="Calibri" w:hAnsi="Calibri" w:cs="Calibri"/>
                <w:spacing w:val="1"/>
              </w:rPr>
              <w:t xml:space="preserve"> </w:t>
            </w:r>
            <w:r w:rsidRPr="00477680">
              <w:rPr>
                <w:rFonts w:ascii="Calibri" w:eastAsia="Calibri" w:hAnsi="Calibri" w:cs="Calibri"/>
                <w:spacing w:val="-1"/>
              </w:rPr>
              <w:t>result</w:t>
            </w:r>
            <w:r w:rsidRPr="00477680">
              <w:rPr>
                <w:rFonts w:ascii="Calibri" w:eastAsia="Calibri" w:hAnsi="Calibri" w:cs="Calibri"/>
                <w:spacing w:val="1"/>
              </w:rPr>
              <w:t xml:space="preserve"> </w:t>
            </w:r>
            <w:r w:rsidRPr="00477680">
              <w:rPr>
                <w:rFonts w:ascii="Calibri" w:eastAsia="Calibri" w:hAnsi="Calibri" w:cs="Calibri"/>
                <w:spacing w:val="-1"/>
              </w:rPr>
              <w:t>in participants</w:t>
            </w:r>
            <w:r w:rsidRPr="00477680">
              <w:rPr>
                <w:rFonts w:ascii="Calibri" w:eastAsia="Calibri" w:hAnsi="Calibri" w:cs="Calibri"/>
              </w:rPr>
              <w:t xml:space="preserve"> </w:t>
            </w:r>
            <w:r w:rsidRPr="00477680">
              <w:rPr>
                <w:rFonts w:ascii="Calibri" w:eastAsia="Calibri" w:hAnsi="Calibri" w:cs="Calibri"/>
                <w:spacing w:val="-2"/>
              </w:rPr>
              <w:t>in</w:t>
            </w:r>
            <w:r w:rsidRPr="00477680">
              <w:rPr>
                <w:rFonts w:ascii="Calibri" w:eastAsia="Calibri" w:hAnsi="Calibri" w:cs="Calibri"/>
                <w:spacing w:val="-1"/>
              </w:rPr>
              <w:t xml:space="preserve"> noncompliant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2"/>
              </w:rPr>
              <w:t xml:space="preserve"> </w:t>
            </w:r>
            <w:r w:rsidRPr="00477680">
              <w:rPr>
                <w:rFonts w:ascii="Calibri" w:eastAsia="Calibri" w:hAnsi="Calibri" w:cs="Calibri"/>
                <w:spacing w:val="-1"/>
              </w:rPr>
              <w:t>receiving</w:t>
            </w:r>
            <w:r w:rsidRPr="00477680">
              <w:rPr>
                <w:rFonts w:ascii="Calibri" w:eastAsia="Calibri" w:hAnsi="Calibri" w:cs="Calibri"/>
                <w:spacing w:val="39"/>
              </w:rPr>
              <w:t xml:space="preserve"> </w:t>
            </w:r>
            <w:r w:rsidRPr="00477680">
              <w:rPr>
                <w:rFonts w:ascii="Calibri" w:eastAsia="Calibri" w:hAnsi="Calibri" w:cs="Calibri"/>
                <w:spacing w:val="-1"/>
              </w:rPr>
              <w:t>incorrect</w:t>
            </w:r>
            <w:r w:rsidRPr="00477680">
              <w:rPr>
                <w:rFonts w:ascii="Calibri" w:eastAsia="Calibri" w:hAnsi="Calibri" w:cs="Calibri"/>
                <w:spacing w:val="1"/>
              </w:rPr>
              <w:t xml:space="preserve"> </w:t>
            </w:r>
            <w:r w:rsidRPr="00477680">
              <w:rPr>
                <w:rFonts w:ascii="Calibri" w:eastAsia="Calibri" w:hAnsi="Calibri" w:cs="Calibri"/>
                <w:spacing w:val="-1"/>
              </w:rPr>
              <w:t>benefits.</w:t>
            </w:r>
            <w:r w:rsidRPr="00477680">
              <w:rPr>
                <w:rFonts w:ascii="Calibri" w:eastAsia="Calibri" w:hAnsi="Calibri" w:cs="Calibri"/>
              </w:rPr>
              <w:t xml:space="preserve">  </w:t>
            </w:r>
            <w:r w:rsidRPr="00477680">
              <w:rPr>
                <w:rFonts w:ascii="Calibri" w:eastAsia="Calibri" w:hAnsi="Calibri" w:cs="Calibri"/>
                <w:spacing w:val="-1"/>
              </w:rPr>
              <w:t>Historically,</w:t>
            </w:r>
            <w:r w:rsidRPr="00477680">
              <w:rPr>
                <w:rFonts w:ascii="Calibri" w:eastAsia="Calibri" w:hAnsi="Calibri" w:cs="Calibri"/>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Treasury</w:t>
            </w:r>
            <w:r w:rsidRPr="00477680">
              <w:rPr>
                <w:rFonts w:ascii="Calibri" w:eastAsia="Calibri" w:hAnsi="Calibri" w:cs="Calibri"/>
                <w:spacing w:val="1"/>
              </w:rPr>
              <w:t xml:space="preserve"> </w:t>
            </w:r>
            <w:r w:rsidRPr="00477680">
              <w:rPr>
                <w:rFonts w:ascii="Calibri" w:eastAsia="Calibri" w:hAnsi="Calibri" w:cs="Calibri"/>
                <w:spacing w:val="-1"/>
              </w:rPr>
              <w:t>Inspector</w:t>
            </w:r>
            <w:r w:rsidRPr="00477680">
              <w:rPr>
                <w:rFonts w:ascii="Calibri" w:eastAsia="Calibri" w:hAnsi="Calibri" w:cs="Calibri"/>
                <w:spacing w:val="-2"/>
              </w:rPr>
              <w:t xml:space="preserve"> </w:t>
            </w:r>
            <w:r w:rsidRPr="00477680">
              <w:rPr>
                <w:rFonts w:ascii="Calibri" w:eastAsia="Calibri" w:hAnsi="Calibri" w:cs="Calibri"/>
                <w:spacing w:val="-1"/>
              </w:rPr>
              <w:t>General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spacing w:val="-2"/>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1"/>
              </w:rPr>
              <w:t>Administration</w:t>
            </w:r>
            <w:r w:rsidRPr="00477680">
              <w:rPr>
                <w:rFonts w:ascii="Calibri" w:eastAsia="Calibri" w:hAnsi="Calibri" w:cs="Calibri"/>
                <w:spacing w:val="39"/>
              </w:rPr>
              <w:t xml:space="preserve"> </w:t>
            </w:r>
            <w:r w:rsidRPr="00477680">
              <w:rPr>
                <w:rFonts w:ascii="Calibri" w:eastAsia="Calibri" w:hAnsi="Calibri" w:cs="Calibri"/>
                <w:spacing w:val="-1"/>
              </w:rPr>
              <w:t>recommended reinstating</w:t>
            </w:r>
            <w:r w:rsidRPr="00477680">
              <w:rPr>
                <w:rFonts w:ascii="Calibri" w:eastAsia="Calibri" w:hAnsi="Calibri" w:cs="Calibri"/>
                <w:spacing w:val="-3"/>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1"/>
              </w:rPr>
              <w:t>questions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1"/>
              </w:rPr>
              <w:t xml:space="preserve"> Form 5500 </w:t>
            </w:r>
            <w:r w:rsidRPr="00477680">
              <w:rPr>
                <w:rFonts w:ascii="Calibri" w:eastAsia="Calibri" w:hAnsi="Calibri" w:cs="Calibri"/>
              </w:rPr>
              <w:t>for</w:t>
            </w:r>
            <w:r w:rsidRPr="00477680">
              <w:rPr>
                <w:rFonts w:ascii="Calibri" w:eastAsia="Calibri" w:hAnsi="Calibri" w:cs="Calibri"/>
                <w:spacing w:val="-2"/>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purposes.</w:t>
            </w:r>
          </w:p>
          <w:p w:rsidR="009345EC" w:rsidRPr="00477680" w:rsidRDefault="009345EC" w:rsidP="009345EC">
            <w:pPr>
              <w:rPr>
                <w:rFonts w:ascii="Calibri" w:hAnsi="Calibri"/>
              </w:rPr>
            </w:pPr>
          </w:p>
          <w:p w:rsidR="009345EC" w:rsidRDefault="009345EC" w:rsidP="009345EC">
            <w:pPr>
              <w:rPr>
                <w:rFonts w:ascii="Calibri" w:hAnsi="Calibri"/>
              </w:rPr>
            </w:pPr>
            <w:r w:rsidRPr="00477680">
              <w:rPr>
                <w:rFonts w:ascii="Calibri" w:hAnsi="Calibri"/>
              </w:rPr>
              <w:t xml:space="preserve">The Federal Register published the 2015 proposed Form 5500-SUP in December 2014 and May 2015. In 2016, the IRS worked to significantly simplify the version of the </w:t>
            </w:r>
            <w:r w:rsidR="00BB3AD5" w:rsidRPr="00477680">
              <w:rPr>
                <w:rFonts w:ascii="Calibri" w:hAnsi="Calibri"/>
              </w:rPr>
              <w:t>compliance questions</w:t>
            </w:r>
            <w:r w:rsidRPr="00477680">
              <w:rPr>
                <w:rFonts w:ascii="Calibri" w:hAnsi="Calibri"/>
              </w:rPr>
              <w:t xml:space="preserve"> provided on the 2015 proposed form. The 2016 version of the IRS proposed questions was published in March and June 2016.  Annually, Form 5500 series changes are released in December of the year before the year in which the Form is effective. The vast majority of filings are not due until at least the following July 31. Historically, this standard timeframe has been sufficient for preparers. Thus, plan administrators should be able to timely collect the data and file returns. In any case, plan sponsors and plan administrators must retain the relevant data for tax qualification purposes, such as section 401(k) nondiscrimination, section 410(b) coverage, plan qualification, etc. Thus, the data should be readily accessible.</w:t>
            </w:r>
          </w:p>
          <w:p w:rsidR="005C0C2C" w:rsidRPr="00477680" w:rsidRDefault="005C0C2C" w:rsidP="009345EC">
            <w:pPr>
              <w:rPr>
                <w:rFonts w:ascii="Calibri" w:hAnsi="Calibri"/>
              </w:rPr>
            </w:pPr>
          </w:p>
          <w:p w:rsidR="005C0C2C" w:rsidRDefault="005C0C2C" w:rsidP="005C0C2C">
            <w:pPr>
              <w:rPr>
                <w:rFonts w:ascii="Calibri" w:hAnsi="Calibri"/>
              </w:rPr>
            </w:pPr>
            <w:r w:rsidRPr="00477680">
              <w:rPr>
                <w:rFonts w:ascii="Calibri" w:hAnsi="Calibri"/>
              </w:rPr>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5C0C2C" w:rsidRPr="00477680" w:rsidRDefault="005C0C2C" w:rsidP="005C0C2C">
            <w:pPr>
              <w:rPr>
                <w:rFonts w:ascii="Calibri" w:hAnsi="Calibri"/>
              </w:rPr>
            </w:pPr>
          </w:p>
          <w:p w:rsidR="005C0C2C" w:rsidRDefault="005C0C2C" w:rsidP="005C0C2C">
            <w:pPr>
              <w:rPr>
                <w:rFonts w:ascii="Calibri" w:hAnsi="Calibri"/>
              </w:rPr>
            </w:pPr>
            <w:r w:rsidRPr="00477680">
              <w:rPr>
                <w:rFonts w:ascii="Calibri" w:hAnsi="Calibri"/>
              </w:rPr>
              <w:t xml:space="preserve">As specified in the proposed rules, the majority of proposed forms revisions are currently targeted for implementation in plan year 2019; some forms revisions may be implemented in earlier or later form years including but not limited to the IRS and PBGC changes for 2016 as shown in the proposed data </w:t>
            </w:r>
            <w:r w:rsidRPr="00477680">
              <w:rPr>
                <w:rFonts w:ascii="Calibri" w:hAnsi="Calibri"/>
              </w:rPr>
              <w:lastRenderedPageBreak/>
              <w:t>elements in Appendix A of the proposed rules.</w:t>
            </w:r>
          </w:p>
          <w:p w:rsidR="005C0C2C" w:rsidRPr="00477680" w:rsidRDefault="005C0C2C" w:rsidP="005C0C2C">
            <w:pPr>
              <w:rPr>
                <w:rFonts w:ascii="Calibri" w:hAnsi="Calibri"/>
              </w:rPr>
            </w:pPr>
          </w:p>
          <w:p w:rsidR="00101D8D" w:rsidRDefault="005C0C2C" w:rsidP="00101D8D">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sidR="00EC683F">
              <w:rPr>
                <w:rFonts w:ascii="Calibri" w:hAnsi="Calibri"/>
              </w:rPr>
              <w:t xml:space="preserve">were planned to </w:t>
            </w:r>
            <w:r w:rsidRPr="00477680">
              <w:rPr>
                <w:rFonts w:ascii="Calibri" w:hAnsi="Calibri"/>
              </w:rPr>
              <w:t xml:space="preserve">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issues; identify nondiscrimination and minimum coverage requirements issues; conduct special projects to identify potentially noncompliant retirement plans; 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 </w:t>
            </w:r>
            <w:r w:rsidR="00101D8D">
              <w:rPr>
                <w:rFonts w:ascii="Calibri" w:hAnsi="Calibri"/>
              </w:rPr>
              <w:t xml:space="preserve">While IRS had planned to add these questions to the Form 5500 as soon as possible, IRS has decided to direct filers to skip these questions for 2016. </w:t>
            </w:r>
          </w:p>
          <w:p w:rsidR="009345EC" w:rsidRPr="00477680" w:rsidRDefault="009345EC" w:rsidP="009345EC">
            <w:pPr>
              <w:rPr>
                <w:rFonts w:ascii="Calibri" w:hAnsi="Calibri"/>
              </w:rPr>
            </w:pPr>
          </w:p>
          <w:p w:rsidR="009345EC" w:rsidRPr="00477680" w:rsidRDefault="009345EC" w:rsidP="009345EC">
            <w:pPr>
              <w:rPr>
                <w:rFonts w:ascii="Calibri" w:hAnsi="Calibri"/>
              </w:rPr>
            </w:pPr>
            <w:r w:rsidRPr="00477680">
              <w:rPr>
                <w:rFonts w:ascii="Calibri" w:hAnsi="Calibri"/>
              </w:rPr>
              <w:t>2.  26 USC section 6058 mandates the annual return of an employer plan (i.e. Form 5500) reflecting information prescribed by the IRS relating to the operation of the plan (among other things).  The preparation of the Form 5500 relates to the operation of the plan. 26 USC section 6104(b) requires that together with the name and address of the organization and trust, all information required pursuant to section 6058 shall be made available to the public.</w:t>
            </w:r>
          </w:p>
          <w:p w:rsidR="009345EC" w:rsidRPr="00477680" w:rsidRDefault="009345EC" w:rsidP="009345EC">
            <w:pPr>
              <w:rPr>
                <w:rFonts w:ascii="Calibri" w:hAnsi="Calibri"/>
              </w:rPr>
            </w:pPr>
          </w:p>
          <w:p w:rsidR="009345EC" w:rsidRPr="00477680" w:rsidRDefault="009345EC" w:rsidP="009345EC">
            <w:pPr>
              <w:rPr>
                <w:rFonts w:ascii="Calibri" w:hAnsi="Calibri"/>
              </w:rPr>
            </w:pPr>
            <w:r w:rsidRPr="00477680">
              <w:rPr>
                <w:rFonts w:ascii="Calibri" w:hAnsi="Calibri"/>
              </w:rPr>
              <w:t xml:space="preserve">3 &amp; 4.  The computation of burden considered the total preparation time based on IRS’ historic method </w:t>
            </w:r>
            <w:r w:rsidRPr="00477680">
              <w:rPr>
                <w:rFonts w:ascii="Calibri" w:hAnsi="Calibri"/>
              </w:rPr>
              <w:lastRenderedPageBreak/>
              <w:t>originally developed by Arthur D. Little. The requested data should be available since plans must know if they meet the requirements for plan qualification, and the information is generated annually. The plan sponsor, its attorney, accountant and benefit consultant generally work on a collaborative basis to gather the information to file the annual Form 5500. The information for these new items need only be added to the annual information request issued by the Form 5500 preparer and should put little additional burden on the taxpayer and its advisors and preparer.</w:t>
            </w:r>
          </w:p>
          <w:p w:rsidR="009345EC" w:rsidRPr="00477680" w:rsidRDefault="009345EC" w:rsidP="009345EC">
            <w:pPr>
              <w:rPr>
                <w:rFonts w:ascii="Calibri" w:hAnsi="Calibri"/>
              </w:rPr>
            </w:pPr>
          </w:p>
          <w:p w:rsidR="009345EC" w:rsidRPr="00477680" w:rsidRDefault="009345EC" w:rsidP="009345EC">
            <w:pPr>
              <w:rPr>
                <w:rFonts w:ascii="Calibri" w:hAnsi="Calibri"/>
              </w:rPr>
            </w:pPr>
            <w:r w:rsidRPr="00477680">
              <w:rPr>
                <w:rFonts w:ascii="Calibri" w:hAnsi="Calibri"/>
              </w:rPr>
              <w:t>5. Although the IRS is not required to pursue the rule-making process for the IRS questions on the Form 5500 series, IRS has periodically held meetings with outside stakeholders, in addition to outreach efforts, including the Information Reporting Program Advisory Committee (IRPAC), Advisory Committee on Tax Exempt and Government Entities (ACT) and other          professional groups to discuss tax law, tax forms and questions. We will continue working with these stakeholders for the future Form developments and conducting advance testing.</w:t>
            </w:r>
          </w:p>
        </w:tc>
      </w:tr>
      <w:tr w:rsidR="001F74F5" w:rsidRPr="00477680" w:rsidTr="00562ADB">
        <w:tc>
          <w:tcPr>
            <w:tcW w:w="563" w:type="dxa"/>
          </w:tcPr>
          <w:p w:rsidR="001F74F5" w:rsidRPr="00477680" w:rsidRDefault="001F74F5" w:rsidP="00C54502">
            <w:pPr>
              <w:jc w:val="center"/>
              <w:rPr>
                <w:rFonts w:ascii="Calibri" w:hAnsi="Calibri"/>
                <w:b/>
              </w:rPr>
            </w:pPr>
            <w:r w:rsidRPr="00477680">
              <w:rPr>
                <w:rFonts w:ascii="Calibri" w:hAnsi="Calibri"/>
                <w:b/>
              </w:rPr>
              <w:lastRenderedPageBreak/>
              <w:t>7</w:t>
            </w:r>
          </w:p>
        </w:tc>
        <w:tc>
          <w:tcPr>
            <w:tcW w:w="2282" w:type="dxa"/>
          </w:tcPr>
          <w:p w:rsidR="001F74F5" w:rsidRPr="00477680" w:rsidRDefault="001F74F5" w:rsidP="00A549FD">
            <w:pPr>
              <w:pStyle w:val="TableParagraph"/>
              <w:spacing w:line="264" w:lineRule="exact"/>
              <w:ind w:left="243"/>
              <w:rPr>
                <w:rFonts w:ascii="Calibri" w:hAnsi="Calibri"/>
                <w:spacing w:val="-1"/>
              </w:rPr>
            </w:pPr>
            <w:r w:rsidRPr="00477680">
              <w:rPr>
                <w:rFonts w:ascii="Calibri" w:hAnsi="Calibri"/>
                <w:spacing w:val="-1"/>
              </w:rPr>
              <w:t>Beasley</w:t>
            </w:r>
            <w:r w:rsidRPr="00477680">
              <w:rPr>
                <w:rFonts w:ascii="Calibri" w:hAnsi="Calibri"/>
                <w:spacing w:val="1"/>
              </w:rPr>
              <w:t xml:space="preserve"> </w:t>
            </w:r>
            <w:r w:rsidRPr="00477680">
              <w:rPr>
                <w:rFonts w:ascii="Calibri" w:hAnsi="Calibri"/>
              </w:rPr>
              <w:t>&amp;</w:t>
            </w:r>
            <w:r w:rsidRPr="00477680">
              <w:rPr>
                <w:rFonts w:ascii="Calibri" w:hAnsi="Calibri"/>
                <w:spacing w:val="-2"/>
              </w:rPr>
              <w:t xml:space="preserve"> </w:t>
            </w:r>
            <w:r w:rsidRPr="00477680">
              <w:rPr>
                <w:rFonts w:ascii="Calibri" w:hAnsi="Calibri"/>
                <w:spacing w:val="-1"/>
              </w:rPr>
              <w:t>Company</w:t>
            </w:r>
          </w:p>
          <w:p w:rsidR="001F74F5" w:rsidRPr="00477680" w:rsidRDefault="001F74F5" w:rsidP="00A549FD">
            <w:pPr>
              <w:pStyle w:val="TableParagraph"/>
              <w:spacing w:line="264" w:lineRule="exact"/>
              <w:ind w:left="243"/>
              <w:rPr>
                <w:rFonts w:ascii="Calibri" w:eastAsia="Calibri" w:hAnsi="Calibri" w:cs="Calibri"/>
              </w:rPr>
            </w:pPr>
          </w:p>
        </w:tc>
        <w:tc>
          <w:tcPr>
            <w:tcW w:w="1401" w:type="dxa"/>
          </w:tcPr>
          <w:p w:rsidR="001F74F5" w:rsidRPr="00477680" w:rsidRDefault="001F74F5" w:rsidP="00A549FD">
            <w:pPr>
              <w:pStyle w:val="TableParagraph"/>
              <w:spacing w:line="264" w:lineRule="exact"/>
              <w:ind w:left="85"/>
              <w:rPr>
                <w:rFonts w:ascii="Calibri" w:eastAsia="Calibri" w:hAnsi="Calibri" w:cs="Calibri"/>
              </w:rPr>
            </w:pPr>
            <w:r w:rsidRPr="00477680">
              <w:rPr>
                <w:rFonts w:ascii="Calibri" w:hAnsi="Calibri"/>
                <w:spacing w:val="-1"/>
              </w:rPr>
              <w:t>7/28/2016</w:t>
            </w:r>
          </w:p>
        </w:tc>
        <w:tc>
          <w:tcPr>
            <w:tcW w:w="4687" w:type="dxa"/>
          </w:tcPr>
          <w:p w:rsidR="00256C7A" w:rsidRPr="00477680" w:rsidRDefault="00256C7A" w:rsidP="00256C7A">
            <w:pPr>
              <w:rPr>
                <w:rFonts w:ascii="Calibri" w:hAnsi="Calibri"/>
              </w:rPr>
            </w:pPr>
            <w:r w:rsidRPr="00477680">
              <w:rPr>
                <w:rFonts w:ascii="Calibri" w:hAnsi="Calibri"/>
              </w:rPr>
              <w:t>1.</w:t>
            </w:r>
            <w:r w:rsidRPr="00477680">
              <w:rPr>
                <w:rFonts w:ascii="Calibri" w:hAnsi="Calibri"/>
              </w:rPr>
              <w:tab/>
              <w:t>Eliminate Form 5500-SUP due to its excessive, unnecessary burden, particularly for small businesses. If Form 5500-SUP is not eliminated, delay implementing the proposed 2016 IRS changes so that there is a single coordinated effective date for the IRS, DOL and PBGC changes.</w:t>
            </w:r>
          </w:p>
          <w:p w:rsidR="00256C7A" w:rsidRPr="00477680" w:rsidRDefault="00256C7A" w:rsidP="00256C7A">
            <w:pPr>
              <w:rPr>
                <w:rFonts w:ascii="Calibri" w:hAnsi="Calibri"/>
              </w:rPr>
            </w:pPr>
          </w:p>
          <w:p w:rsidR="001F74F5" w:rsidRPr="00477680" w:rsidRDefault="00256C7A" w:rsidP="00256C7A">
            <w:pPr>
              <w:rPr>
                <w:rFonts w:ascii="Calibri" w:hAnsi="Calibri"/>
              </w:rPr>
            </w:pPr>
            <w:r w:rsidRPr="00477680">
              <w:rPr>
                <w:rFonts w:ascii="Calibri" w:hAnsi="Calibri"/>
              </w:rPr>
              <w:t>2.</w:t>
            </w:r>
            <w:r w:rsidRPr="00477680">
              <w:rPr>
                <w:rFonts w:ascii="Calibri" w:hAnsi="Calibri"/>
              </w:rPr>
              <w:tab/>
              <w:t>Eliminate the public disclosure of preparer information.</w:t>
            </w:r>
          </w:p>
        </w:tc>
        <w:tc>
          <w:tcPr>
            <w:tcW w:w="5197" w:type="dxa"/>
          </w:tcPr>
          <w:p w:rsidR="00256C7A" w:rsidRPr="00477680" w:rsidRDefault="00256C7A" w:rsidP="00256C7A">
            <w:pPr>
              <w:rPr>
                <w:rFonts w:ascii="Calibri" w:hAnsi="Calibri"/>
              </w:rPr>
            </w:pPr>
            <w:r w:rsidRPr="00477680">
              <w:rPr>
                <w:rFonts w:ascii="Calibri" w:hAnsi="Calibri"/>
              </w:rPr>
              <w:t>1.</w:t>
            </w:r>
            <w:r w:rsidRPr="00477680">
              <w:rPr>
                <w:rFonts w:ascii="Calibri" w:hAnsi="Calibri"/>
              </w:rPr>
              <w:tab/>
              <w:t>These compliance questions are critical for IRS enforcement of the tax law relating to employee benefit plans. Lack of information negatively affects the IRS’s ability to effectively focus on specific factors of noncompliance when selecting retirement plans for examination, which may result in the IRS selecting relatively more compliant plans, thereby increasing the burden on these plans, and may result in participants in noncompliant plans receiving incorrect benefits.  Historically, the Treasury Inspector General for Tax Administration recommended reinstating tax questions on Form 5500 for compliance purposes.</w:t>
            </w:r>
          </w:p>
          <w:p w:rsidR="00256C7A" w:rsidRPr="00477680" w:rsidRDefault="00256C7A" w:rsidP="00256C7A">
            <w:pPr>
              <w:rPr>
                <w:rFonts w:ascii="Calibri" w:hAnsi="Calibri"/>
              </w:rPr>
            </w:pPr>
          </w:p>
          <w:p w:rsidR="00256C7A" w:rsidRPr="00477680" w:rsidRDefault="00256C7A" w:rsidP="00256C7A">
            <w:pPr>
              <w:rPr>
                <w:rFonts w:ascii="Calibri" w:hAnsi="Calibri"/>
              </w:rPr>
            </w:pPr>
            <w:r w:rsidRPr="00477680">
              <w:rPr>
                <w:rFonts w:ascii="Calibri" w:hAnsi="Calibri"/>
              </w:rPr>
              <w:t xml:space="preserve">Under the Tax Code and Treasury regulations, only filers who are required to file at least 250 returns of any type with the IRS during the calendar year are </w:t>
            </w:r>
            <w:r w:rsidRPr="00477680">
              <w:rPr>
                <w:rFonts w:ascii="Calibri" w:hAnsi="Calibri"/>
              </w:rPr>
              <w:lastRenderedPageBreak/>
              <w:t>required to answer these IRS compliance questions electronically. Thus, Form 5500-SUP is designed as an optional paper form for use by those small filers who are not subject to the IRS electronic-filing mandate and who do not elect to answer the questions electronically under EFAST2.</w:t>
            </w:r>
          </w:p>
          <w:p w:rsidR="00256C7A" w:rsidRPr="00477680" w:rsidRDefault="00256C7A" w:rsidP="00256C7A">
            <w:pPr>
              <w:rPr>
                <w:rFonts w:ascii="Calibri" w:hAnsi="Calibri"/>
              </w:rPr>
            </w:pPr>
          </w:p>
          <w:p w:rsidR="00256C7A" w:rsidRDefault="00256C7A" w:rsidP="00256C7A">
            <w:pPr>
              <w:rPr>
                <w:rFonts w:ascii="Calibri" w:hAnsi="Calibri"/>
              </w:rPr>
            </w:pPr>
            <w:r w:rsidRPr="00477680">
              <w:rPr>
                <w:rFonts w:ascii="Calibri" w:hAnsi="Calibri"/>
              </w:rPr>
              <w:t xml:space="preserve">The Federal Register published the 2015 proposed Form 5500-SUP in December 2014 and May 2015. In 2016, the IRS worked to significantly simplify the version of the </w:t>
            </w:r>
            <w:r w:rsidR="00BB3AD5" w:rsidRPr="00477680">
              <w:rPr>
                <w:rFonts w:ascii="Calibri" w:hAnsi="Calibri"/>
              </w:rPr>
              <w:t>compliance questions</w:t>
            </w:r>
            <w:r w:rsidRPr="00477680">
              <w:rPr>
                <w:rFonts w:ascii="Calibri" w:hAnsi="Calibri"/>
              </w:rPr>
              <w:t xml:space="preserve"> provided on the 2015 proposed form. The 2016 version of the IRS proposed questions was published in March and June 2016.  Annually, Form 5500 series changes are released in December of the year before the year in which the Form is effective. The vast majority of filings are not due until at least the following July 31. Historically, this standard timeframe has been sufficient for preparers. Thus, plan administrators should be able to timely collect the data and file returns. In any case, plan sponsors and plan administrators must retain the relevant data for tax qualification purposes, such as section 401(k) nondiscrimination, section 410(b) coverage, plan qualification, etc. Thus, the data should be readily accessible.</w:t>
            </w:r>
          </w:p>
          <w:p w:rsidR="00904F5D" w:rsidRDefault="00904F5D" w:rsidP="00256C7A">
            <w:pPr>
              <w:rPr>
                <w:rFonts w:ascii="Calibri" w:hAnsi="Calibri"/>
              </w:rPr>
            </w:pPr>
          </w:p>
          <w:p w:rsidR="00904F5D" w:rsidRDefault="00904F5D" w:rsidP="00904F5D">
            <w:pPr>
              <w:rPr>
                <w:rFonts w:ascii="Calibri" w:hAnsi="Calibri"/>
              </w:rPr>
            </w:pPr>
            <w:r w:rsidRPr="00477680">
              <w:rPr>
                <w:rFonts w:ascii="Calibri" w:hAnsi="Calibri"/>
              </w:rPr>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904F5D" w:rsidRPr="00477680" w:rsidRDefault="00904F5D" w:rsidP="00904F5D">
            <w:pPr>
              <w:rPr>
                <w:rFonts w:ascii="Calibri" w:hAnsi="Calibri"/>
              </w:rPr>
            </w:pPr>
          </w:p>
          <w:p w:rsidR="00904F5D" w:rsidRDefault="00904F5D" w:rsidP="00904F5D">
            <w:pPr>
              <w:rPr>
                <w:rFonts w:ascii="Calibri" w:hAnsi="Calibri"/>
              </w:rPr>
            </w:pPr>
            <w:r w:rsidRPr="00477680">
              <w:rPr>
                <w:rFonts w:ascii="Calibri" w:hAnsi="Calibri"/>
              </w:rPr>
              <w:t xml:space="preserve">As specified in the proposed rules, the majority of proposed forms revisions are currently targeted for implementation in plan year 2019; some forms revisions may be implemented in earlier or later form years including but not limited to the IRS and PBGC changes for 2016 as shown in the proposed data </w:t>
            </w:r>
            <w:r w:rsidRPr="00477680">
              <w:rPr>
                <w:rFonts w:ascii="Calibri" w:hAnsi="Calibri"/>
              </w:rPr>
              <w:lastRenderedPageBreak/>
              <w:t>elements in Appendix A of the proposed rules.</w:t>
            </w:r>
          </w:p>
          <w:p w:rsidR="00904F5D" w:rsidRPr="00477680" w:rsidRDefault="00904F5D" w:rsidP="00904F5D">
            <w:pPr>
              <w:rPr>
                <w:rFonts w:ascii="Calibri" w:hAnsi="Calibri"/>
              </w:rPr>
            </w:pPr>
          </w:p>
          <w:p w:rsidR="00101D8D" w:rsidRDefault="00904F5D" w:rsidP="00101D8D">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sidR="00EC683F">
              <w:rPr>
                <w:rFonts w:ascii="Calibri" w:hAnsi="Calibri"/>
              </w:rPr>
              <w:t xml:space="preserve">were planned to </w:t>
            </w:r>
            <w:r w:rsidRPr="00477680">
              <w:rPr>
                <w:rFonts w:ascii="Calibri" w:hAnsi="Calibri"/>
              </w:rPr>
              <w:t xml:space="preserve">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issues; identify nondiscrimination and minimum coverage requirements issues; conduct special projects to identify potentially noncompliant retirement plans; 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 </w:t>
            </w:r>
            <w:r w:rsidR="00101D8D">
              <w:rPr>
                <w:rFonts w:ascii="Calibri" w:hAnsi="Calibri"/>
              </w:rPr>
              <w:t xml:space="preserve">While IRS had planned to add these questions to the Form 5500 as soon as possible, IRS has decided to direct filers to skip these questions for 2016. </w:t>
            </w:r>
          </w:p>
          <w:p w:rsidR="00256C7A" w:rsidRPr="00477680" w:rsidRDefault="00256C7A" w:rsidP="00256C7A">
            <w:pPr>
              <w:rPr>
                <w:rFonts w:ascii="Calibri" w:hAnsi="Calibri"/>
              </w:rPr>
            </w:pPr>
          </w:p>
          <w:p w:rsidR="001F74F5" w:rsidRPr="00477680" w:rsidRDefault="00256C7A" w:rsidP="00256C7A">
            <w:pPr>
              <w:rPr>
                <w:rFonts w:ascii="Calibri" w:hAnsi="Calibri"/>
              </w:rPr>
            </w:pPr>
            <w:r w:rsidRPr="00477680">
              <w:rPr>
                <w:rFonts w:ascii="Calibri" w:hAnsi="Calibri"/>
              </w:rPr>
              <w:t>2.</w:t>
            </w:r>
            <w:r w:rsidRPr="00477680">
              <w:rPr>
                <w:rFonts w:ascii="Calibri" w:hAnsi="Calibri"/>
              </w:rPr>
              <w:tab/>
              <w:t>26 USC section 6058 mandates the annual return of an employer plan (i.e. Form 5500) reflecting information prescribed by the IRS relating to the operation of the plan (among</w:t>
            </w:r>
            <w:r w:rsidR="00BA2B55" w:rsidRPr="00477680">
              <w:rPr>
                <w:rFonts w:ascii="Calibri" w:hAnsi="Calibri"/>
              </w:rPr>
              <w:t xml:space="preserve"> other</w:t>
            </w:r>
            <w:r w:rsidR="00BA2B55" w:rsidRPr="00477680">
              <w:rPr>
                <w:rFonts w:ascii="Calibri" w:hAnsi="Calibri"/>
                <w:spacing w:val="-2"/>
              </w:rPr>
              <w:t xml:space="preserve"> </w:t>
            </w:r>
            <w:r w:rsidR="00BA2B55" w:rsidRPr="00477680">
              <w:rPr>
                <w:rFonts w:ascii="Calibri" w:hAnsi="Calibri"/>
                <w:spacing w:val="-1"/>
              </w:rPr>
              <w:t>things).</w:t>
            </w:r>
            <w:r w:rsidR="00BA2B55" w:rsidRPr="00477680">
              <w:rPr>
                <w:rFonts w:ascii="Calibri" w:hAnsi="Calibri"/>
                <w:spacing w:val="49"/>
              </w:rPr>
              <w:t xml:space="preserve"> </w:t>
            </w:r>
            <w:r w:rsidR="00BA2B55" w:rsidRPr="00477680">
              <w:rPr>
                <w:rFonts w:ascii="Calibri" w:hAnsi="Calibri"/>
                <w:spacing w:val="-2"/>
              </w:rPr>
              <w:t>The</w:t>
            </w:r>
            <w:r w:rsidR="00BA2B55" w:rsidRPr="00477680">
              <w:rPr>
                <w:rFonts w:ascii="Calibri" w:hAnsi="Calibri"/>
                <w:spacing w:val="1"/>
              </w:rPr>
              <w:t xml:space="preserve"> </w:t>
            </w:r>
            <w:r w:rsidR="00BA2B55" w:rsidRPr="00477680">
              <w:rPr>
                <w:rFonts w:ascii="Calibri" w:hAnsi="Calibri"/>
                <w:spacing w:val="-1"/>
              </w:rPr>
              <w:t>preparation</w:t>
            </w:r>
            <w:r w:rsidR="00BA2B55" w:rsidRPr="00477680">
              <w:rPr>
                <w:rFonts w:ascii="Calibri" w:hAnsi="Calibri"/>
                <w:spacing w:val="-3"/>
              </w:rPr>
              <w:t xml:space="preserve"> </w:t>
            </w:r>
            <w:r w:rsidR="00BA2B55" w:rsidRPr="00477680">
              <w:rPr>
                <w:rFonts w:ascii="Calibri" w:hAnsi="Calibri"/>
              </w:rPr>
              <w:t xml:space="preserve">of </w:t>
            </w:r>
            <w:r w:rsidR="00BA2B55" w:rsidRPr="00477680">
              <w:rPr>
                <w:rFonts w:ascii="Calibri" w:hAnsi="Calibri"/>
                <w:spacing w:val="-1"/>
              </w:rPr>
              <w:t>the</w:t>
            </w:r>
            <w:r w:rsidR="00BA2B55" w:rsidRPr="00477680">
              <w:rPr>
                <w:rFonts w:ascii="Calibri" w:hAnsi="Calibri"/>
                <w:spacing w:val="-2"/>
              </w:rPr>
              <w:t xml:space="preserve"> </w:t>
            </w:r>
            <w:r w:rsidR="00BA2B55" w:rsidRPr="00477680">
              <w:rPr>
                <w:rFonts w:ascii="Calibri" w:hAnsi="Calibri"/>
                <w:spacing w:val="-1"/>
              </w:rPr>
              <w:t>Form 5500</w:t>
            </w:r>
            <w:r w:rsidR="00BA2B55" w:rsidRPr="00477680">
              <w:rPr>
                <w:rFonts w:ascii="Calibri" w:hAnsi="Calibri"/>
                <w:spacing w:val="1"/>
              </w:rPr>
              <w:t xml:space="preserve"> </w:t>
            </w:r>
            <w:r w:rsidR="00BA2B55" w:rsidRPr="00477680">
              <w:rPr>
                <w:rFonts w:ascii="Calibri" w:hAnsi="Calibri"/>
                <w:spacing w:val="-1"/>
              </w:rPr>
              <w:t>relates</w:t>
            </w:r>
            <w:r w:rsidR="00BA2B55" w:rsidRPr="00477680">
              <w:rPr>
                <w:rFonts w:ascii="Calibri" w:hAnsi="Calibri"/>
              </w:rPr>
              <w:t xml:space="preserve"> </w:t>
            </w:r>
            <w:r w:rsidR="00BA2B55" w:rsidRPr="00477680">
              <w:rPr>
                <w:rFonts w:ascii="Calibri" w:hAnsi="Calibri"/>
                <w:spacing w:val="-1"/>
              </w:rPr>
              <w:t>to</w:t>
            </w:r>
            <w:r w:rsidR="00BA2B55" w:rsidRPr="00477680">
              <w:rPr>
                <w:rFonts w:ascii="Calibri" w:hAnsi="Calibri"/>
                <w:spacing w:val="1"/>
              </w:rPr>
              <w:t xml:space="preserve"> </w:t>
            </w:r>
            <w:r w:rsidR="00BA2B55" w:rsidRPr="00477680">
              <w:rPr>
                <w:rFonts w:ascii="Calibri" w:hAnsi="Calibri"/>
                <w:spacing w:val="-2"/>
              </w:rPr>
              <w:t>the</w:t>
            </w:r>
            <w:r w:rsidR="00BA2B55" w:rsidRPr="00477680">
              <w:rPr>
                <w:rFonts w:ascii="Calibri" w:hAnsi="Calibri"/>
                <w:spacing w:val="1"/>
              </w:rPr>
              <w:t xml:space="preserve"> </w:t>
            </w:r>
            <w:r w:rsidR="00BA2B55" w:rsidRPr="00477680">
              <w:rPr>
                <w:rFonts w:ascii="Calibri" w:hAnsi="Calibri"/>
                <w:spacing w:val="-1"/>
              </w:rPr>
              <w:t>operation</w:t>
            </w:r>
            <w:r w:rsidR="00BA2B55" w:rsidRPr="00477680">
              <w:rPr>
                <w:rFonts w:ascii="Calibri" w:hAnsi="Calibri"/>
                <w:spacing w:val="-3"/>
              </w:rPr>
              <w:t xml:space="preserve"> </w:t>
            </w:r>
            <w:r w:rsidR="00BA2B55" w:rsidRPr="00477680">
              <w:rPr>
                <w:rFonts w:ascii="Calibri" w:hAnsi="Calibri"/>
              </w:rPr>
              <w:t xml:space="preserve">of </w:t>
            </w:r>
            <w:r w:rsidR="00BA2B55" w:rsidRPr="00477680">
              <w:rPr>
                <w:rFonts w:ascii="Calibri" w:hAnsi="Calibri"/>
                <w:spacing w:val="-1"/>
              </w:rPr>
              <w:t>the</w:t>
            </w:r>
            <w:r w:rsidR="00BA2B55" w:rsidRPr="00477680">
              <w:rPr>
                <w:rFonts w:ascii="Calibri" w:hAnsi="Calibri"/>
                <w:spacing w:val="-4"/>
              </w:rPr>
              <w:t xml:space="preserve"> </w:t>
            </w:r>
            <w:r w:rsidR="00BA2B55" w:rsidRPr="00477680">
              <w:rPr>
                <w:rFonts w:ascii="Calibri" w:hAnsi="Calibri"/>
                <w:spacing w:val="-1"/>
              </w:rPr>
              <w:t>plan.</w:t>
            </w:r>
            <w:r w:rsidR="00BA2B55" w:rsidRPr="00477680">
              <w:rPr>
                <w:rFonts w:ascii="Calibri" w:hAnsi="Calibri"/>
              </w:rPr>
              <w:t xml:space="preserve">  26</w:t>
            </w:r>
            <w:r w:rsidR="00BA2B55" w:rsidRPr="00477680">
              <w:rPr>
                <w:rFonts w:ascii="Calibri" w:hAnsi="Calibri"/>
                <w:spacing w:val="-1"/>
              </w:rPr>
              <w:t xml:space="preserve"> USC</w:t>
            </w:r>
            <w:r w:rsidR="00BA2B55" w:rsidRPr="00477680">
              <w:rPr>
                <w:rFonts w:ascii="Calibri" w:hAnsi="Calibri"/>
                <w:spacing w:val="43"/>
              </w:rPr>
              <w:t xml:space="preserve"> </w:t>
            </w:r>
            <w:r w:rsidR="00BA2B55" w:rsidRPr="00477680">
              <w:rPr>
                <w:rFonts w:ascii="Calibri" w:hAnsi="Calibri"/>
                <w:spacing w:val="-1"/>
              </w:rPr>
              <w:t>section 6104(b)</w:t>
            </w:r>
            <w:r w:rsidR="00BA2B55" w:rsidRPr="00477680">
              <w:rPr>
                <w:rFonts w:ascii="Calibri" w:hAnsi="Calibri"/>
              </w:rPr>
              <w:t xml:space="preserve"> </w:t>
            </w:r>
            <w:r w:rsidR="00BA2B55" w:rsidRPr="00477680">
              <w:rPr>
                <w:rFonts w:ascii="Calibri" w:hAnsi="Calibri"/>
                <w:spacing w:val="-1"/>
              </w:rPr>
              <w:t>requires</w:t>
            </w:r>
            <w:r w:rsidR="00BA2B55" w:rsidRPr="00477680">
              <w:rPr>
                <w:rFonts w:ascii="Calibri" w:hAnsi="Calibri"/>
                <w:spacing w:val="-2"/>
              </w:rPr>
              <w:t xml:space="preserve"> </w:t>
            </w:r>
            <w:r w:rsidR="00BA2B55" w:rsidRPr="00477680">
              <w:rPr>
                <w:rFonts w:ascii="Calibri" w:hAnsi="Calibri"/>
                <w:spacing w:val="-1"/>
              </w:rPr>
              <w:t>that</w:t>
            </w:r>
            <w:r w:rsidR="00BA2B55" w:rsidRPr="00477680">
              <w:rPr>
                <w:rFonts w:ascii="Calibri" w:hAnsi="Calibri"/>
                <w:spacing w:val="1"/>
              </w:rPr>
              <w:t xml:space="preserve"> </w:t>
            </w:r>
            <w:r w:rsidR="00BA2B55" w:rsidRPr="00477680">
              <w:rPr>
                <w:rFonts w:ascii="Calibri" w:hAnsi="Calibri"/>
                <w:spacing w:val="-1"/>
              </w:rPr>
              <w:t>together</w:t>
            </w:r>
            <w:r w:rsidR="00BA2B55" w:rsidRPr="00477680">
              <w:rPr>
                <w:rFonts w:ascii="Calibri" w:hAnsi="Calibri"/>
                <w:spacing w:val="-2"/>
              </w:rPr>
              <w:t xml:space="preserve"> </w:t>
            </w:r>
            <w:r w:rsidR="00BA2B55" w:rsidRPr="00477680">
              <w:rPr>
                <w:rFonts w:ascii="Calibri" w:hAnsi="Calibri"/>
                <w:spacing w:val="-1"/>
              </w:rPr>
              <w:t>with</w:t>
            </w:r>
            <w:r w:rsidR="00BA2B55" w:rsidRPr="00477680">
              <w:rPr>
                <w:rFonts w:ascii="Calibri" w:hAnsi="Calibri"/>
                <w:spacing w:val="-3"/>
              </w:rPr>
              <w:t xml:space="preserve"> </w:t>
            </w:r>
            <w:r w:rsidR="00BA2B55" w:rsidRPr="00477680">
              <w:rPr>
                <w:rFonts w:ascii="Calibri" w:hAnsi="Calibri"/>
                <w:spacing w:val="-1"/>
              </w:rPr>
              <w:t>the</w:t>
            </w:r>
            <w:r w:rsidR="00BA2B55" w:rsidRPr="00477680">
              <w:rPr>
                <w:rFonts w:ascii="Calibri" w:hAnsi="Calibri"/>
                <w:spacing w:val="1"/>
              </w:rPr>
              <w:t xml:space="preserve"> </w:t>
            </w:r>
            <w:r w:rsidR="00BA2B55" w:rsidRPr="00477680">
              <w:rPr>
                <w:rFonts w:ascii="Calibri" w:hAnsi="Calibri"/>
                <w:spacing w:val="-1"/>
              </w:rPr>
              <w:t>name</w:t>
            </w:r>
            <w:r w:rsidR="00BA2B55" w:rsidRPr="00477680">
              <w:rPr>
                <w:rFonts w:ascii="Calibri" w:hAnsi="Calibri"/>
                <w:spacing w:val="-4"/>
              </w:rPr>
              <w:t xml:space="preserve"> </w:t>
            </w:r>
            <w:r w:rsidR="00BA2B55" w:rsidRPr="00477680">
              <w:rPr>
                <w:rFonts w:ascii="Calibri" w:hAnsi="Calibri"/>
                <w:spacing w:val="-1"/>
              </w:rPr>
              <w:t>and address</w:t>
            </w:r>
            <w:r w:rsidR="00BA2B55" w:rsidRPr="00477680">
              <w:rPr>
                <w:rFonts w:ascii="Calibri" w:hAnsi="Calibri"/>
              </w:rPr>
              <w:t xml:space="preserve"> of</w:t>
            </w:r>
            <w:r w:rsidR="00BA2B55" w:rsidRPr="00477680">
              <w:rPr>
                <w:rFonts w:ascii="Calibri" w:hAnsi="Calibri"/>
                <w:spacing w:val="-3"/>
              </w:rPr>
              <w:t xml:space="preserve"> </w:t>
            </w:r>
            <w:r w:rsidR="00BA2B55" w:rsidRPr="00477680">
              <w:rPr>
                <w:rFonts w:ascii="Calibri" w:hAnsi="Calibri"/>
                <w:spacing w:val="-1"/>
              </w:rPr>
              <w:t>the</w:t>
            </w:r>
            <w:r w:rsidR="00BA2B55" w:rsidRPr="00477680">
              <w:rPr>
                <w:rFonts w:ascii="Calibri" w:hAnsi="Calibri"/>
                <w:spacing w:val="-2"/>
              </w:rPr>
              <w:t xml:space="preserve"> </w:t>
            </w:r>
            <w:r w:rsidR="00BA2B55" w:rsidRPr="00477680">
              <w:rPr>
                <w:rFonts w:ascii="Calibri" w:hAnsi="Calibri"/>
                <w:spacing w:val="-1"/>
              </w:rPr>
              <w:t>organization and</w:t>
            </w:r>
            <w:r w:rsidR="00BA2B55" w:rsidRPr="00477680">
              <w:rPr>
                <w:rFonts w:ascii="Calibri" w:hAnsi="Calibri"/>
                <w:spacing w:val="61"/>
              </w:rPr>
              <w:t xml:space="preserve"> </w:t>
            </w:r>
            <w:r w:rsidR="00BA2B55" w:rsidRPr="00477680">
              <w:rPr>
                <w:rFonts w:ascii="Calibri" w:hAnsi="Calibri"/>
                <w:spacing w:val="-1"/>
              </w:rPr>
              <w:t>trust,</w:t>
            </w:r>
            <w:r w:rsidR="00BA2B55" w:rsidRPr="00477680">
              <w:rPr>
                <w:rFonts w:ascii="Calibri" w:hAnsi="Calibri"/>
              </w:rPr>
              <w:t xml:space="preserve"> </w:t>
            </w:r>
            <w:r w:rsidR="00BA2B55" w:rsidRPr="00477680">
              <w:rPr>
                <w:rFonts w:ascii="Calibri" w:hAnsi="Calibri"/>
                <w:spacing w:val="-1"/>
              </w:rPr>
              <w:t>all</w:t>
            </w:r>
            <w:r w:rsidR="00BA2B55" w:rsidRPr="00477680">
              <w:rPr>
                <w:rFonts w:ascii="Calibri" w:hAnsi="Calibri"/>
              </w:rPr>
              <w:t xml:space="preserve"> </w:t>
            </w:r>
            <w:r w:rsidR="00BA2B55" w:rsidRPr="00477680">
              <w:rPr>
                <w:rFonts w:ascii="Calibri" w:hAnsi="Calibri"/>
                <w:spacing w:val="-1"/>
              </w:rPr>
              <w:t>information required pursuant</w:t>
            </w:r>
            <w:r w:rsidR="00BA2B55" w:rsidRPr="00477680">
              <w:rPr>
                <w:rFonts w:ascii="Calibri" w:hAnsi="Calibri"/>
                <w:spacing w:val="1"/>
              </w:rPr>
              <w:t xml:space="preserve"> </w:t>
            </w:r>
            <w:r w:rsidR="00BA2B55" w:rsidRPr="00477680">
              <w:rPr>
                <w:rFonts w:ascii="Calibri" w:hAnsi="Calibri"/>
                <w:spacing w:val="-1"/>
              </w:rPr>
              <w:t>to</w:t>
            </w:r>
            <w:r w:rsidR="00BA2B55" w:rsidRPr="00477680">
              <w:rPr>
                <w:rFonts w:ascii="Calibri" w:hAnsi="Calibri"/>
                <w:spacing w:val="1"/>
              </w:rPr>
              <w:t xml:space="preserve"> </w:t>
            </w:r>
            <w:r w:rsidR="00BA2B55" w:rsidRPr="00477680">
              <w:rPr>
                <w:rFonts w:ascii="Calibri" w:hAnsi="Calibri"/>
                <w:spacing w:val="-1"/>
              </w:rPr>
              <w:t>section 6058</w:t>
            </w:r>
            <w:r w:rsidR="00BA2B55" w:rsidRPr="00477680">
              <w:rPr>
                <w:rFonts w:ascii="Calibri" w:hAnsi="Calibri"/>
                <w:spacing w:val="1"/>
              </w:rPr>
              <w:t xml:space="preserve"> </w:t>
            </w:r>
            <w:r w:rsidR="00BA2B55" w:rsidRPr="00477680">
              <w:rPr>
                <w:rFonts w:ascii="Calibri" w:hAnsi="Calibri"/>
                <w:spacing w:val="-1"/>
              </w:rPr>
              <w:t>shall</w:t>
            </w:r>
            <w:r w:rsidR="00BA2B55" w:rsidRPr="00477680">
              <w:rPr>
                <w:rFonts w:ascii="Calibri" w:hAnsi="Calibri"/>
              </w:rPr>
              <w:t xml:space="preserve"> </w:t>
            </w:r>
            <w:r w:rsidR="00BA2B55" w:rsidRPr="00477680">
              <w:rPr>
                <w:rFonts w:ascii="Calibri" w:hAnsi="Calibri"/>
                <w:spacing w:val="-1"/>
              </w:rPr>
              <w:t>be</w:t>
            </w:r>
            <w:r w:rsidR="00BA2B55" w:rsidRPr="00477680">
              <w:rPr>
                <w:rFonts w:ascii="Calibri" w:hAnsi="Calibri"/>
                <w:spacing w:val="-2"/>
              </w:rPr>
              <w:t xml:space="preserve"> </w:t>
            </w:r>
            <w:r w:rsidR="00BA2B55" w:rsidRPr="00477680">
              <w:rPr>
                <w:rFonts w:ascii="Calibri" w:hAnsi="Calibri"/>
                <w:spacing w:val="-1"/>
              </w:rPr>
              <w:t>made</w:t>
            </w:r>
            <w:r w:rsidR="00BA2B55" w:rsidRPr="00477680">
              <w:rPr>
                <w:rFonts w:ascii="Calibri" w:hAnsi="Calibri"/>
                <w:spacing w:val="1"/>
              </w:rPr>
              <w:t xml:space="preserve"> </w:t>
            </w:r>
            <w:r w:rsidR="00BA2B55" w:rsidRPr="00477680">
              <w:rPr>
                <w:rFonts w:ascii="Calibri" w:hAnsi="Calibri"/>
                <w:spacing w:val="-1"/>
              </w:rPr>
              <w:t>available</w:t>
            </w:r>
            <w:r w:rsidR="00BA2B55" w:rsidRPr="00477680">
              <w:rPr>
                <w:rFonts w:ascii="Calibri" w:hAnsi="Calibri"/>
                <w:spacing w:val="1"/>
              </w:rPr>
              <w:t xml:space="preserve"> </w:t>
            </w:r>
            <w:r w:rsidR="00BA2B55" w:rsidRPr="00477680">
              <w:rPr>
                <w:rFonts w:ascii="Calibri" w:hAnsi="Calibri"/>
                <w:spacing w:val="-1"/>
              </w:rPr>
              <w:t>to</w:t>
            </w:r>
            <w:r w:rsidR="00BA2B55" w:rsidRPr="00477680">
              <w:rPr>
                <w:rFonts w:ascii="Calibri" w:hAnsi="Calibri"/>
                <w:spacing w:val="1"/>
              </w:rPr>
              <w:t xml:space="preserve"> </w:t>
            </w:r>
            <w:r w:rsidR="00BA2B55" w:rsidRPr="00477680">
              <w:rPr>
                <w:rFonts w:ascii="Calibri" w:hAnsi="Calibri"/>
                <w:spacing w:val="-1"/>
              </w:rPr>
              <w:t>the</w:t>
            </w:r>
            <w:r w:rsidR="00BA2B55" w:rsidRPr="00477680">
              <w:rPr>
                <w:rFonts w:ascii="Calibri" w:hAnsi="Calibri"/>
                <w:spacing w:val="-2"/>
              </w:rPr>
              <w:t xml:space="preserve"> </w:t>
            </w:r>
            <w:r w:rsidR="00BA2B55" w:rsidRPr="00477680">
              <w:rPr>
                <w:rFonts w:ascii="Calibri" w:hAnsi="Calibri"/>
                <w:spacing w:val="-1"/>
              </w:rPr>
              <w:t xml:space="preserve">public.  </w:t>
            </w:r>
          </w:p>
        </w:tc>
      </w:tr>
      <w:tr w:rsidR="0053712E" w:rsidRPr="00477680" w:rsidTr="00562ADB">
        <w:tc>
          <w:tcPr>
            <w:tcW w:w="563" w:type="dxa"/>
          </w:tcPr>
          <w:p w:rsidR="0053712E" w:rsidRPr="00477680" w:rsidRDefault="0053712E" w:rsidP="00C54502">
            <w:pPr>
              <w:jc w:val="center"/>
              <w:rPr>
                <w:rFonts w:ascii="Calibri" w:hAnsi="Calibri"/>
                <w:b/>
              </w:rPr>
            </w:pPr>
            <w:r w:rsidRPr="00477680">
              <w:rPr>
                <w:rFonts w:ascii="Calibri" w:hAnsi="Calibri"/>
                <w:b/>
              </w:rPr>
              <w:lastRenderedPageBreak/>
              <w:t>8</w:t>
            </w:r>
          </w:p>
        </w:tc>
        <w:tc>
          <w:tcPr>
            <w:tcW w:w="2282" w:type="dxa"/>
          </w:tcPr>
          <w:p w:rsidR="0053712E" w:rsidRPr="00477680" w:rsidRDefault="0053712E" w:rsidP="0053712E">
            <w:pPr>
              <w:pStyle w:val="TableParagraph"/>
              <w:ind w:left="214" w:right="215" w:firstLine="1"/>
              <w:jc w:val="center"/>
              <w:rPr>
                <w:rFonts w:ascii="Calibri" w:eastAsia="Calibri" w:hAnsi="Calibri" w:cs="Calibri"/>
              </w:rPr>
            </w:pPr>
            <w:r w:rsidRPr="00477680">
              <w:rPr>
                <w:rFonts w:ascii="Calibri" w:hAnsi="Calibri"/>
                <w:spacing w:val="-1"/>
              </w:rPr>
              <w:t>Blue</w:t>
            </w:r>
            <w:r w:rsidRPr="00477680">
              <w:rPr>
                <w:rFonts w:ascii="Calibri" w:hAnsi="Calibri"/>
                <w:spacing w:val="1"/>
              </w:rPr>
              <w:t xml:space="preserve"> </w:t>
            </w:r>
            <w:r w:rsidRPr="00477680">
              <w:rPr>
                <w:rFonts w:ascii="Calibri" w:hAnsi="Calibri"/>
                <w:spacing w:val="-1"/>
              </w:rPr>
              <w:t>Chip</w:t>
            </w:r>
            <w:r w:rsidRPr="00477680">
              <w:rPr>
                <w:rFonts w:ascii="Calibri" w:hAnsi="Calibri"/>
                <w:spacing w:val="23"/>
              </w:rPr>
              <w:t xml:space="preserve"> </w:t>
            </w:r>
            <w:r w:rsidRPr="00477680">
              <w:rPr>
                <w:rFonts w:ascii="Calibri" w:hAnsi="Calibri"/>
                <w:spacing w:val="-1"/>
              </w:rPr>
              <w:t>Retirement</w:t>
            </w:r>
            <w:r w:rsidRPr="00477680">
              <w:rPr>
                <w:rFonts w:ascii="Calibri" w:hAnsi="Calibri"/>
                <w:spacing w:val="1"/>
              </w:rPr>
              <w:t xml:space="preserve"> </w:t>
            </w:r>
            <w:r w:rsidRPr="00477680">
              <w:rPr>
                <w:rFonts w:ascii="Calibri" w:hAnsi="Calibri"/>
                <w:spacing w:val="-1"/>
              </w:rPr>
              <w:t>Plans</w:t>
            </w:r>
            <w:r w:rsidRPr="00477680">
              <w:rPr>
                <w:rFonts w:ascii="Calibri" w:hAnsi="Calibri"/>
                <w:spacing w:val="25"/>
              </w:rPr>
              <w:t xml:space="preserve"> </w:t>
            </w:r>
            <w:r w:rsidRPr="00477680">
              <w:rPr>
                <w:rFonts w:ascii="Calibri" w:hAnsi="Calibri"/>
                <w:spacing w:val="-1"/>
              </w:rPr>
              <w:t>Inc.</w:t>
            </w:r>
          </w:p>
          <w:p w:rsidR="0053712E" w:rsidRPr="00477680" w:rsidRDefault="0053712E" w:rsidP="0053712E">
            <w:pPr>
              <w:pStyle w:val="TableParagraph"/>
              <w:spacing w:before="2"/>
              <w:rPr>
                <w:rFonts w:ascii="Calibri" w:eastAsia="Times New Roman" w:hAnsi="Calibri" w:cs="Times New Roman"/>
              </w:rPr>
            </w:pPr>
          </w:p>
          <w:p w:rsidR="0053712E" w:rsidRPr="00477680" w:rsidRDefault="0053712E" w:rsidP="0053712E">
            <w:pPr>
              <w:rPr>
                <w:rFonts w:ascii="Calibri" w:hAnsi="Calibri"/>
              </w:rPr>
            </w:pPr>
            <w:r w:rsidRPr="00477680">
              <w:rPr>
                <w:rFonts w:ascii="Calibri" w:hAnsi="Calibri"/>
                <w:spacing w:val="-1"/>
              </w:rPr>
              <w:lastRenderedPageBreak/>
              <w:t>United Retirement</w:t>
            </w:r>
            <w:r w:rsidRPr="00477680">
              <w:rPr>
                <w:rFonts w:ascii="Calibri" w:hAnsi="Calibri"/>
                <w:spacing w:val="28"/>
              </w:rPr>
              <w:t xml:space="preserve"> </w:t>
            </w:r>
            <w:r w:rsidRPr="00477680">
              <w:rPr>
                <w:rFonts w:ascii="Calibri" w:hAnsi="Calibri"/>
                <w:spacing w:val="-1"/>
              </w:rPr>
              <w:t>Consultants</w:t>
            </w:r>
          </w:p>
        </w:tc>
        <w:tc>
          <w:tcPr>
            <w:tcW w:w="1401" w:type="dxa"/>
          </w:tcPr>
          <w:p w:rsidR="0053712E" w:rsidRPr="00477680" w:rsidRDefault="0053712E" w:rsidP="00A549FD">
            <w:pPr>
              <w:pStyle w:val="TableParagraph"/>
              <w:spacing w:line="264" w:lineRule="exact"/>
              <w:ind w:left="243"/>
              <w:rPr>
                <w:rFonts w:ascii="Calibri" w:eastAsia="Calibri" w:hAnsi="Calibri" w:cs="Calibri"/>
              </w:rPr>
            </w:pPr>
            <w:r w:rsidRPr="00477680">
              <w:rPr>
                <w:rFonts w:ascii="Calibri" w:hAnsi="Calibri"/>
                <w:spacing w:val="-1"/>
              </w:rPr>
              <w:lastRenderedPageBreak/>
              <w:t>7/29/2016</w:t>
            </w:r>
          </w:p>
        </w:tc>
        <w:tc>
          <w:tcPr>
            <w:tcW w:w="4687" w:type="dxa"/>
          </w:tcPr>
          <w:p w:rsidR="0053712E" w:rsidRPr="00477680" w:rsidRDefault="0053712E" w:rsidP="0053712E">
            <w:pPr>
              <w:pStyle w:val="TableParagraph"/>
              <w:spacing w:line="264" w:lineRule="exact"/>
              <w:ind w:left="102"/>
              <w:rPr>
                <w:rFonts w:ascii="Calibri" w:eastAsia="Calibri" w:hAnsi="Calibri" w:cs="Calibri"/>
              </w:rPr>
            </w:pPr>
            <w:r w:rsidRPr="00477680">
              <w:rPr>
                <w:rFonts w:ascii="Calibri" w:hAnsi="Calibri"/>
                <w:spacing w:val="-1"/>
              </w:rPr>
              <w:t>These</w:t>
            </w:r>
            <w:r w:rsidRPr="00477680">
              <w:rPr>
                <w:rFonts w:ascii="Calibri" w:hAnsi="Calibri"/>
                <w:spacing w:val="-2"/>
              </w:rPr>
              <w:t xml:space="preserve"> </w:t>
            </w:r>
            <w:r w:rsidRPr="00477680">
              <w:rPr>
                <w:rFonts w:ascii="Calibri" w:hAnsi="Calibri"/>
                <w:spacing w:val="-1"/>
              </w:rPr>
              <w:t>two</w:t>
            </w:r>
            <w:r w:rsidRPr="00477680">
              <w:rPr>
                <w:rFonts w:ascii="Calibri" w:hAnsi="Calibri"/>
                <w:spacing w:val="1"/>
              </w:rPr>
              <w:t xml:space="preserve"> </w:t>
            </w:r>
            <w:r w:rsidRPr="00477680">
              <w:rPr>
                <w:rFonts w:ascii="Calibri" w:hAnsi="Calibri"/>
                <w:spacing w:val="-1"/>
              </w:rPr>
              <w:t>companies</w:t>
            </w:r>
            <w:r w:rsidRPr="00477680">
              <w:rPr>
                <w:rFonts w:ascii="Calibri" w:hAnsi="Calibri"/>
              </w:rPr>
              <w:t xml:space="preserve"> </w:t>
            </w:r>
            <w:r w:rsidRPr="00477680">
              <w:rPr>
                <w:rFonts w:ascii="Calibri" w:hAnsi="Calibri"/>
                <w:spacing w:val="-1"/>
              </w:rPr>
              <w:t>have identical</w:t>
            </w:r>
            <w:r w:rsidRPr="00477680">
              <w:rPr>
                <w:rFonts w:ascii="Calibri" w:hAnsi="Calibri"/>
              </w:rPr>
              <w:t xml:space="preserve"> </w:t>
            </w:r>
            <w:r w:rsidRPr="00477680">
              <w:rPr>
                <w:rFonts w:ascii="Calibri" w:hAnsi="Calibri"/>
                <w:spacing w:val="-1"/>
              </w:rPr>
              <w:t>requests:</w:t>
            </w:r>
          </w:p>
          <w:p w:rsidR="0053712E" w:rsidRPr="00477680" w:rsidRDefault="0053712E" w:rsidP="0053712E">
            <w:pPr>
              <w:pStyle w:val="TableParagraph"/>
              <w:spacing w:before="5"/>
              <w:rPr>
                <w:rFonts w:ascii="Calibri" w:eastAsia="Times New Roman" w:hAnsi="Calibri" w:cs="Times New Roman"/>
              </w:rPr>
            </w:pPr>
          </w:p>
          <w:p w:rsidR="0053712E" w:rsidRPr="00477680" w:rsidRDefault="0053712E" w:rsidP="0053712E">
            <w:pPr>
              <w:pStyle w:val="ListParagraph"/>
              <w:numPr>
                <w:ilvl w:val="0"/>
                <w:numId w:val="10"/>
              </w:numPr>
              <w:tabs>
                <w:tab w:val="left" w:pos="374"/>
              </w:tabs>
              <w:spacing w:line="239" w:lineRule="auto"/>
              <w:ind w:right="257" w:hanging="271"/>
              <w:rPr>
                <w:rFonts w:ascii="Calibri" w:eastAsia="Calibri" w:hAnsi="Calibri" w:cs="Calibri"/>
              </w:rPr>
            </w:pPr>
            <w:r w:rsidRPr="00477680">
              <w:rPr>
                <w:rFonts w:ascii="Calibri" w:hAnsi="Calibri"/>
                <w:spacing w:val="-1"/>
              </w:rPr>
              <w:t>Delay</w:t>
            </w:r>
            <w:r w:rsidRPr="00477680">
              <w:rPr>
                <w:rFonts w:ascii="Calibri" w:hAnsi="Calibri"/>
                <w:spacing w:val="1"/>
              </w:rPr>
              <w:t xml:space="preserve"> </w:t>
            </w:r>
            <w:r w:rsidRPr="00477680">
              <w:rPr>
                <w:rFonts w:ascii="Calibri" w:hAnsi="Calibri"/>
                <w:spacing w:val="-1"/>
              </w:rPr>
              <w:t>implementation</w:t>
            </w:r>
            <w:r w:rsidRPr="00477680">
              <w:rPr>
                <w:rFonts w:ascii="Calibri" w:hAnsi="Calibri"/>
                <w:spacing w:val="-3"/>
              </w:rPr>
              <w:t xml:space="preserve"> </w:t>
            </w:r>
            <w:r w:rsidRPr="00477680">
              <w:rPr>
                <w:rFonts w:ascii="Calibri" w:hAnsi="Calibri"/>
              </w:rPr>
              <w:t xml:space="preserve">of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2016</w:t>
            </w:r>
            <w:r w:rsidRPr="00477680">
              <w:rPr>
                <w:rFonts w:ascii="Calibri" w:hAnsi="Calibri"/>
                <w:spacing w:val="1"/>
              </w:rPr>
              <w:t xml:space="preserve"> </w:t>
            </w:r>
            <w:r w:rsidRPr="00477680">
              <w:rPr>
                <w:rFonts w:ascii="Calibri" w:hAnsi="Calibri"/>
                <w:spacing w:val="-1"/>
              </w:rPr>
              <w:t>IRS proposed data</w:t>
            </w:r>
            <w:r w:rsidRPr="00477680">
              <w:rPr>
                <w:rFonts w:ascii="Calibri" w:hAnsi="Calibri"/>
                <w:spacing w:val="-3"/>
              </w:rPr>
              <w:t xml:space="preserve"> </w:t>
            </w:r>
            <w:r w:rsidRPr="00477680">
              <w:rPr>
                <w:rFonts w:ascii="Calibri" w:hAnsi="Calibri"/>
                <w:spacing w:val="-1"/>
              </w:rPr>
              <w:t>collection</w:t>
            </w:r>
            <w:r w:rsidRPr="00477680">
              <w:rPr>
                <w:rFonts w:ascii="Calibri" w:hAnsi="Calibri"/>
                <w:spacing w:val="-3"/>
              </w:rPr>
              <w:t xml:space="preserve"> </w:t>
            </w:r>
            <w:r w:rsidRPr="00477680">
              <w:rPr>
                <w:rFonts w:ascii="Calibri" w:hAnsi="Calibri"/>
              </w:rPr>
              <w:t>to</w:t>
            </w:r>
            <w:r w:rsidRPr="00477680">
              <w:rPr>
                <w:rFonts w:ascii="Calibri" w:hAnsi="Calibri"/>
                <w:spacing w:val="-1"/>
              </w:rPr>
              <w:t xml:space="preserve"> coincide</w:t>
            </w:r>
            <w:r w:rsidRPr="00477680">
              <w:rPr>
                <w:rFonts w:ascii="Calibri" w:hAnsi="Calibri"/>
                <w:spacing w:val="43"/>
              </w:rPr>
              <w:t xml:space="preserve"> </w:t>
            </w:r>
            <w:r w:rsidRPr="00477680">
              <w:rPr>
                <w:rFonts w:ascii="Calibri" w:hAnsi="Calibri"/>
                <w:spacing w:val="-1"/>
              </w:rPr>
              <w:t xml:space="preserve">with </w:t>
            </w:r>
            <w:r w:rsidRPr="00477680">
              <w:rPr>
                <w:rFonts w:ascii="Calibri" w:hAnsi="Calibri"/>
                <w:spacing w:val="-1"/>
              </w:rPr>
              <w:lastRenderedPageBreak/>
              <w:t>the</w:t>
            </w:r>
            <w:r w:rsidRPr="00477680">
              <w:rPr>
                <w:rFonts w:ascii="Calibri" w:hAnsi="Calibri"/>
                <w:spacing w:val="-2"/>
              </w:rPr>
              <w:t xml:space="preserve"> </w:t>
            </w:r>
            <w:r w:rsidRPr="00477680">
              <w:rPr>
                <w:rFonts w:ascii="Calibri" w:hAnsi="Calibri"/>
                <w:spacing w:val="-1"/>
              </w:rPr>
              <w:t>effective</w:t>
            </w:r>
            <w:r w:rsidRPr="00477680">
              <w:rPr>
                <w:rFonts w:ascii="Calibri" w:hAnsi="Calibri"/>
                <w:spacing w:val="1"/>
              </w:rPr>
              <w:t xml:space="preserve"> </w:t>
            </w:r>
            <w:r w:rsidRPr="00477680">
              <w:rPr>
                <w:rFonts w:ascii="Calibri" w:hAnsi="Calibri"/>
                <w:spacing w:val="-1"/>
              </w:rPr>
              <w:t xml:space="preserve">date </w:t>
            </w:r>
            <w:r w:rsidRPr="00477680">
              <w:rPr>
                <w:rFonts w:ascii="Calibri" w:hAnsi="Calibri"/>
              </w:rPr>
              <w:t xml:space="preserve">of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3-agency</w:t>
            </w:r>
            <w:r w:rsidRPr="00477680">
              <w:rPr>
                <w:rFonts w:ascii="Calibri" w:hAnsi="Calibri"/>
                <w:spacing w:val="-2"/>
              </w:rPr>
              <w:t xml:space="preserve"> </w:t>
            </w:r>
            <w:r w:rsidRPr="00477680">
              <w:rPr>
                <w:rFonts w:ascii="Calibri" w:hAnsi="Calibri"/>
                <w:spacing w:val="-1"/>
              </w:rPr>
              <w:t>Proposed Revision</w:t>
            </w:r>
            <w:r w:rsidRPr="00477680">
              <w:rPr>
                <w:rFonts w:ascii="Calibri" w:hAnsi="Calibri"/>
                <w:spacing w:val="-3"/>
              </w:rPr>
              <w:t xml:space="preserve"> </w:t>
            </w:r>
            <w:r w:rsidRPr="00477680">
              <w:rPr>
                <w:rFonts w:ascii="Calibri" w:hAnsi="Calibri"/>
              </w:rPr>
              <w:t xml:space="preserve">of </w:t>
            </w:r>
            <w:r w:rsidRPr="00477680">
              <w:rPr>
                <w:rFonts w:ascii="Calibri" w:hAnsi="Calibri"/>
                <w:spacing w:val="-1"/>
              </w:rPr>
              <w:t>Annual</w:t>
            </w:r>
            <w:r w:rsidRPr="00477680">
              <w:rPr>
                <w:rFonts w:ascii="Calibri" w:hAnsi="Calibri"/>
                <w:spacing w:val="33"/>
              </w:rPr>
              <w:t xml:space="preserve"> </w:t>
            </w:r>
            <w:r w:rsidRPr="00477680">
              <w:rPr>
                <w:rFonts w:ascii="Calibri" w:hAnsi="Calibri"/>
                <w:spacing w:val="-1"/>
              </w:rPr>
              <w:t>Information</w:t>
            </w:r>
            <w:r w:rsidRPr="00477680">
              <w:rPr>
                <w:rFonts w:ascii="Calibri" w:hAnsi="Calibri"/>
                <w:spacing w:val="-3"/>
              </w:rPr>
              <w:t xml:space="preserve"> </w:t>
            </w:r>
            <w:r w:rsidRPr="00477680">
              <w:rPr>
                <w:rFonts w:ascii="Calibri" w:hAnsi="Calibri"/>
                <w:spacing w:val="-1"/>
              </w:rPr>
              <w:t>Return/Reports</w:t>
            </w:r>
            <w:r w:rsidRPr="00477680">
              <w:rPr>
                <w:rFonts w:ascii="Calibri" w:hAnsi="Calibri"/>
              </w:rPr>
              <w:t xml:space="preserve"> </w:t>
            </w:r>
            <w:r w:rsidRPr="00477680">
              <w:rPr>
                <w:rFonts w:ascii="Calibri" w:hAnsi="Calibri"/>
                <w:spacing w:val="-1"/>
              </w:rPr>
              <w:t>published in the</w:t>
            </w:r>
            <w:r w:rsidRPr="00477680">
              <w:rPr>
                <w:rFonts w:ascii="Calibri" w:hAnsi="Calibri"/>
                <w:spacing w:val="1"/>
              </w:rPr>
              <w:t xml:space="preserve"> </w:t>
            </w:r>
            <w:r w:rsidRPr="00477680">
              <w:rPr>
                <w:rFonts w:ascii="Calibri" w:hAnsi="Calibri"/>
                <w:spacing w:val="-1"/>
              </w:rPr>
              <w:t>Federal</w:t>
            </w:r>
            <w:r w:rsidRPr="00477680">
              <w:rPr>
                <w:rFonts w:ascii="Calibri" w:hAnsi="Calibri"/>
                <w:spacing w:val="-3"/>
              </w:rPr>
              <w:t xml:space="preserve"> </w:t>
            </w:r>
            <w:r w:rsidRPr="00477680">
              <w:rPr>
                <w:rFonts w:ascii="Calibri" w:hAnsi="Calibri"/>
                <w:spacing w:val="-1"/>
              </w:rPr>
              <w:t>Register</w:t>
            </w:r>
            <w:r w:rsidRPr="00477680">
              <w:rPr>
                <w:rFonts w:ascii="Calibri" w:hAnsi="Calibri"/>
                <w:spacing w:val="-2"/>
              </w:rPr>
              <w:t xml:space="preserve"> </w:t>
            </w:r>
            <w:r w:rsidRPr="00477680">
              <w:rPr>
                <w:rFonts w:ascii="Calibri" w:hAnsi="Calibri"/>
              </w:rPr>
              <w:t>on</w:t>
            </w:r>
            <w:r w:rsidRPr="00477680">
              <w:rPr>
                <w:rFonts w:ascii="Calibri" w:hAnsi="Calibri"/>
                <w:spacing w:val="-1"/>
              </w:rPr>
              <w:t xml:space="preserve"> July 21,</w:t>
            </w:r>
            <w:r w:rsidRPr="00477680">
              <w:rPr>
                <w:rFonts w:ascii="Calibri" w:hAnsi="Calibri"/>
                <w:spacing w:val="45"/>
              </w:rPr>
              <w:t xml:space="preserve"> </w:t>
            </w:r>
            <w:r w:rsidRPr="00477680">
              <w:rPr>
                <w:rFonts w:ascii="Calibri" w:hAnsi="Calibri"/>
                <w:spacing w:val="-1"/>
              </w:rPr>
              <w:t>2016.</w:t>
            </w:r>
          </w:p>
          <w:p w:rsidR="0053712E" w:rsidRPr="00477680" w:rsidRDefault="0053712E" w:rsidP="0053712E">
            <w:pPr>
              <w:pStyle w:val="TableParagraph"/>
              <w:spacing w:before="5"/>
              <w:rPr>
                <w:rFonts w:ascii="Calibri" w:eastAsia="Times New Roman" w:hAnsi="Calibri" w:cs="Times New Roman"/>
              </w:rPr>
            </w:pPr>
          </w:p>
          <w:p w:rsidR="0053712E" w:rsidRPr="00477680" w:rsidRDefault="0053712E" w:rsidP="0053712E">
            <w:pPr>
              <w:rPr>
                <w:rFonts w:ascii="Calibri" w:hAnsi="Calibri"/>
                <w:spacing w:val="-1"/>
              </w:rPr>
            </w:pPr>
          </w:p>
          <w:p w:rsidR="0053712E" w:rsidRPr="00477680" w:rsidRDefault="0053712E" w:rsidP="0053712E">
            <w:pPr>
              <w:rPr>
                <w:rFonts w:ascii="Calibri" w:hAnsi="Calibri"/>
                <w:spacing w:val="-1"/>
              </w:rPr>
            </w:pPr>
          </w:p>
          <w:p w:rsidR="0053712E" w:rsidRPr="00477680" w:rsidRDefault="0053712E" w:rsidP="0053712E">
            <w:pPr>
              <w:rPr>
                <w:rFonts w:ascii="Calibri" w:hAnsi="Calibri"/>
              </w:rPr>
            </w:pPr>
            <w:r w:rsidRPr="00477680">
              <w:rPr>
                <w:rFonts w:ascii="Calibri" w:hAnsi="Calibri"/>
                <w:spacing w:val="-1"/>
              </w:rPr>
              <w:t>Eliminate</w:t>
            </w:r>
            <w:r w:rsidRPr="00477680">
              <w:rPr>
                <w:rFonts w:ascii="Calibri" w:hAnsi="Calibri"/>
                <w:spacing w:val="-2"/>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public</w:t>
            </w:r>
            <w:r w:rsidRPr="00477680">
              <w:rPr>
                <w:rFonts w:ascii="Calibri" w:hAnsi="Calibri"/>
              </w:rPr>
              <w:t xml:space="preserve"> </w:t>
            </w:r>
            <w:r w:rsidRPr="00477680">
              <w:rPr>
                <w:rFonts w:ascii="Calibri" w:hAnsi="Calibri"/>
                <w:spacing w:val="-1"/>
              </w:rPr>
              <w:t>disclosure</w:t>
            </w:r>
            <w:r w:rsidRPr="00477680">
              <w:rPr>
                <w:rFonts w:ascii="Calibri" w:hAnsi="Calibri"/>
                <w:spacing w:val="1"/>
              </w:rPr>
              <w:t xml:space="preserve"> </w:t>
            </w:r>
            <w:r w:rsidRPr="00477680">
              <w:rPr>
                <w:rFonts w:ascii="Calibri" w:hAnsi="Calibri"/>
              </w:rPr>
              <w:t xml:space="preserve">of </w:t>
            </w:r>
            <w:r w:rsidRPr="00477680">
              <w:rPr>
                <w:rFonts w:ascii="Calibri" w:hAnsi="Calibri"/>
                <w:spacing w:val="-1"/>
              </w:rPr>
              <w:t>preparer</w:t>
            </w:r>
            <w:r w:rsidRPr="00477680">
              <w:rPr>
                <w:rFonts w:ascii="Calibri" w:hAnsi="Calibri"/>
              </w:rPr>
              <w:t xml:space="preserve"> </w:t>
            </w:r>
            <w:r w:rsidRPr="00477680">
              <w:rPr>
                <w:rFonts w:ascii="Calibri" w:hAnsi="Calibri"/>
                <w:spacing w:val="-2"/>
              </w:rPr>
              <w:t>information.</w:t>
            </w:r>
          </w:p>
        </w:tc>
        <w:tc>
          <w:tcPr>
            <w:tcW w:w="5197" w:type="dxa"/>
          </w:tcPr>
          <w:p w:rsidR="0053712E" w:rsidRPr="00477680" w:rsidRDefault="0053712E" w:rsidP="0053712E">
            <w:pPr>
              <w:rPr>
                <w:rFonts w:ascii="Calibri" w:hAnsi="Calibri"/>
              </w:rPr>
            </w:pPr>
            <w:r w:rsidRPr="00477680">
              <w:rPr>
                <w:rFonts w:ascii="Calibri" w:hAnsi="Calibri"/>
              </w:rPr>
              <w:lastRenderedPageBreak/>
              <w:t>1.</w:t>
            </w:r>
            <w:r w:rsidRPr="00477680">
              <w:rPr>
                <w:rFonts w:ascii="Calibri" w:hAnsi="Calibri"/>
              </w:rPr>
              <w:tab/>
              <w:t xml:space="preserve">These compliance questions are critical for IRS enforcement of the tax law relating to employee benefit plans. Lack of information negatively affects the IRS’s ability to effectively focus on specific factors of </w:t>
            </w:r>
            <w:r w:rsidRPr="00477680">
              <w:rPr>
                <w:rFonts w:ascii="Calibri" w:hAnsi="Calibri"/>
              </w:rPr>
              <w:lastRenderedPageBreak/>
              <w:t>noncompliance when selecting retirement plans for examination, which may result in the IRS selecting relatively more compliant plans, thereby increasing the burden on these plans, and may result in participants in noncompliant plans receiving incorrect benefits.  Historically, the Treasury Inspector General for Tax Administration recommended reinstating tax questions on Form 5500 for compliance purposes.</w:t>
            </w:r>
          </w:p>
          <w:p w:rsidR="0053712E" w:rsidRPr="00477680" w:rsidRDefault="0053712E" w:rsidP="0053712E">
            <w:pPr>
              <w:rPr>
                <w:rFonts w:ascii="Calibri" w:hAnsi="Calibri"/>
              </w:rPr>
            </w:pPr>
          </w:p>
          <w:p w:rsidR="0053712E" w:rsidRPr="00477680" w:rsidRDefault="0053712E" w:rsidP="0053712E">
            <w:pPr>
              <w:rPr>
                <w:rFonts w:ascii="Calibri" w:hAnsi="Calibri"/>
              </w:rPr>
            </w:pPr>
            <w:r w:rsidRPr="00477680">
              <w:rPr>
                <w:rFonts w:ascii="Calibri" w:hAnsi="Calibri"/>
              </w:rPr>
              <w:t xml:space="preserve">The Federal Register published the 2015 proposed Form 5500-SUP in December 2014 and May 2015. In 2016, the IRS worked to significantly simplify the version of the </w:t>
            </w:r>
            <w:r w:rsidR="00BB3AD5" w:rsidRPr="00477680">
              <w:rPr>
                <w:rFonts w:ascii="Calibri" w:hAnsi="Calibri"/>
              </w:rPr>
              <w:t>compliance questions</w:t>
            </w:r>
            <w:r w:rsidRPr="00477680">
              <w:rPr>
                <w:rFonts w:ascii="Calibri" w:hAnsi="Calibri"/>
              </w:rPr>
              <w:t xml:space="preserve"> provided on the 2015 proposed form. The 2016 version of the IRS proposed questions was published in March and June 2016.  Annually, Form 5500 series changes are released in December of the year before the year in which the Form is effective. The vast majority of filings are not due until at least the following July 31. Historically, this standard timeframe has been sufficient for preparers. Thus, plan administrators should be able to timely collect the data and file returns. In any case, plan sponsors and plan administrators must retain the relevant data for tax qualification purposes, such as section 401(k) nondiscrimination, section 410(b) coverage, plan qualification, etc. Thus, the data should be readily accessible.</w:t>
            </w:r>
          </w:p>
          <w:p w:rsidR="0053712E" w:rsidRDefault="0053712E" w:rsidP="0053712E">
            <w:pPr>
              <w:rPr>
                <w:rFonts w:ascii="Calibri" w:hAnsi="Calibri"/>
              </w:rPr>
            </w:pPr>
          </w:p>
          <w:p w:rsidR="00521921" w:rsidRDefault="00521921" w:rsidP="00521921">
            <w:pPr>
              <w:rPr>
                <w:rFonts w:ascii="Calibri" w:hAnsi="Calibri"/>
              </w:rPr>
            </w:pPr>
            <w:r w:rsidRPr="00477680">
              <w:rPr>
                <w:rFonts w:ascii="Calibri" w:hAnsi="Calibri"/>
              </w:rPr>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521921" w:rsidRPr="00477680" w:rsidRDefault="00521921" w:rsidP="00521921">
            <w:pPr>
              <w:rPr>
                <w:rFonts w:ascii="Calibri" w:hAnsi="Calibri"/>
              </w:rPr>
            </w:pPr>
          </w:p>
          <w:p w:rsidR="00521921" w:rsidRDefault="00521921" w:rsidP="00521921">
            <w:pPr>
              <w:rPr>
                <w:rFonts w:ascii="Calibri" w:hAnsi="Calibri"/>
              </w:rPr>
            </w:pPr>
            <w:r w:rsidRPr="00477680">
              <w:rPr>
                <w:rFonts w:ascii="Calibri" w:hAnsi="Calibri"/>
              </w:rPr>
              <w:t xml:space="preserve">As specified in the proposed rules, the majority of proposed forms revisions are currently targeted for implementation in plan year 2019; some forms revisions may be implemented in earlier or later form </w:t>
            </w:r>
            <w:r w:rsidRPr="00477680">
              <w:rPr>
                <w:rFonts w:ascii="Calibri" w:hAnsi="Calibri"/>
              </w:rPr>
              <w:lastRenderedPageBreak/>
              <w:t>years including but not limited to the IRS and PBGC changes for 2016 as shown in the proposed data elements in Appendix A of the proposed rules.</w:t>
            </w:r>
          </w:p>
          <w:p w:rsidR="00521921" w:rsidRPr="00477680" w:rsidRDefault="00521921" w:rsidP="00521921">
            <w:pPr>
              <w:rPr>
                <w:rFonts w:ascii="Calibri" w:hAnsi="Calibri"/>
              </w:rPr>
            </w:pPr>
          </w:p>
          <w:p w:rsidR="00101D8D" w:rsidRDefault="00521921" w:rsidP="00101D8D">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sidR="00EC683F">
              <w:rPr>
                <w:rFonts w:ascii="Calibri" w:hAnsi="Calibri"/>
              </w:rPr>
              <w:t xml:space="preserve">were planned to </w:t>
            </w:r>
            <w:r w:rsidRPr="00477680">
              <w:rPr>
                <w:rFonts w:ascii="Calibri" w:hAnsi="Calibri"/>
              </w:rPr>
              <w:t xml:space="preserve">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issues; identify nondiscrimination and minimum coverage requirements issues; conduct special projects to identify potentially noncompliant retirement plans; 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 </w:t>
            </w:r>
            <w:r w:rsidR="00101D8D">
              <w:rPr>
                <w:rFonts w:ascii="Calibri" w:hAnsi="Calibri"/>
              </w:rPr>
              <w:t xml:space="preserve">While IRS had planned to add these questions to the Form 5500 as soon as possible, IRS has decided to direct filers to skip these questions for 2016. </w:t>
            </w:r>
          </w:p>
          <w:p w:rsidR="00521921" w:rsidRPr="00477680" w:rsidRDefault="00521921" w:rsidP="0053712E">
            <w:pPr>
              <w:rPr>
                <w:rFonts w:ascii="Calibri" w:hAnsi="Calibri"/>
              </w:rPr>
            </w:pPr>
          </w:p>
          <w:p w:rsidR="0053712E" w:rsidRPr="00477680" w:rsidRDefault="0053712E" w:rsidP="0053712E">
            <w:pPr>
              <w:rPr>
                <w:rFonts w:ascii="Calibri" w:hAnsi="Calibri"/>
              </w:rPr>
            </w:pPr>
            <w:r w:rsidRPr="00477680">
              <w:rPr>
                <w:rFonts w:ascii="Calibri" w:hAnsi="Calibri"/>
              </w:rPr>
              <w:t>2.</w:t>
            </w:r>
            <w:r w:rsidRPr="00477680">
              <w:rPr>
                <w:rFonts w:ascii="Calibri" w:hAnsi="Calibri"/>
              </w:rPr>
              <w:tab/>
              <w:t>26 USC section 6058 mandates the annual return of an employer plan (i.e. Form 5500) reflecting information prescribed by the IRS relating to the operation of the plan (among other things). The preparation of the Form 5500 relates to the operation of the plan.  26 USC section 6104(b) requires that together with the name and address of the organization and trust, all information required pursuant to section 6058 shall be made available to the public.</w:t>
            </w:r>
          </w:p>
        </w:tc>
      </w:tr>
      <w:tr w:rsidR="0053712E" w:rsidRPr="00477680" w:rsidTr="00562ADB">
        <w:tc>
          <w:tcPr>
            <w:tcW w:w="563" w:type="dxa"/>
          </w:tcPr>
          <w:p w:rsidR="0053712E" w:rsidRPr="00477680" w:rsidRDefault="00F31174" w:rsidP="00C54502">
            <w:pPr>
              <w:jc w:val="center"/>
              <w:rPr>
                <w:rFonts w:ascii="Calibri" w:hAnsi="Calibri"/>
                <w:b/>
              </w:rPr>
            </w:pPr>
            <w:r w:rsidRPr="00477680">
              <w:rPr>
                <w:rFonts w:ascii="Calibri" w:hAnsi="Calibri"/>
                <w:b/>
              </w:rPr>
              <w:lastRenderedPageBreak/>
              <w:t>9</w:t>
            </w:r>
          </w:p>
        </w:tc>
        <w:tc>
          <w:tcPr>
            <w:tcW w:w="2282" w:type="dxa"/>
          </w:tcPr>
          <w:p w:rsidR="0053712E" w:rsidRPr="00477680" w:rsidRDefault="0095177C" w:rsidP="00E13103">
            <w:pPr>
              <w:rPr>
                <w:rFonts w:ascii="Calibri" w:hAnsi="Calibri"/>
              </w:rPr>
            </w:pPr>
            <w:r w:rsidRPr="00477680">
              <w:rPr>
                <w:rFonts w:ascii="Calibri" w:eastAsia="Calibri" w:hAnsi="Calibri" w:cs="Times New Roman"/>
                <w:spacing w:val="-1"/>
              </w:rPr>
              <w:t>Indiana</w:t>
            </w:r>
            <w:r w:rsidRPr="00477680">
              <w:rPr>
                <w:rFonts w:ascii="Calibri" w:eastAsia="Calibri" w:hAnsi="Calibri" w:cs="Times New Roman"/>
              </w:rPr>
              <w:t xml:space="preserve"> </w:t>
            </w:r>
            <w:r w:rsidRPr="00477680">
              <w:rPr>
                <w:rFonts w:ascii="Calibri" w:eastAsia="Calibri" w:hAnsi="Calibri" w:cs="Times New Roman"/>
                <w:spacing w:val="-1"/>
              </w:rPr>
              <w:t>Benefits</w:t>
            </w:r>
          </w:p>
        </w:tc>
        <w:tc>
          <w:tcPr>
            <w:tcW w:w="1401" w:type="dxa"/>
          </w:tcPr>
          <w:p w:rsidR="0053712E" w:rsidRPr="00477680" w:rsidRDefault="0095177C" w:rsidP="00E13103">
            <w:pPr>
              <w:rPr>
                <w:rFonts w:ascii="Calibri" w:hAnsi="Calibri"/>
              </w:rPr>
            </w:pPr>
            <w:r w:rsidRPr="00477680">
              <w:rPr>
                <w:rFonts w:ascii="Calibri" w:hAnsi="Calibri"/>
              </w:rPr>
              <w:t>7/29/2016</w:t>
            </w:r>
          </w:p>
        </w:tc>
        <w:tc>
          <w:tcPr>
            <w:tcW w:w="4687" w:type="dxa"/>
          </w:tcPr>
          <w:p w:rsidR="0053712E" w:rsidRPr="00477680" w:rsidRDefault="0095177C" w:rsidP="00E13103">
            <w:pPr>
              <w:rPr>
                <w:rFonts w:ascii="Calibri" w:eastAsia="Calibri" w:hAnsi="Calibri" w:cs="Times New Roman"/>
                <w:spacing w:val="-1"/>
              </w:rPr>
            </w:pPr>
            <w:r w:rsidRPr="00477680">
              <w:rPr>
                <w:rFonts w:ascii="Calibri" w:eastAsia="Calibri" w:hAnsi="Calibri" w:cs="Times New Roman"/>
                <w:spacing w:val="-1"/>
              </w:rPr>
              <w:t>Indiana</w:t>
            </w:r>
            <w:r w:rsidRPr="00477680">
              <w:rPr>
                <w:rFonts w:ascii="Calibri" w:eastAsia="Calibri" w:hAnsi="Calibri" w:cs="Times New Roman"/>
              </w:rPr>
              <w:t xml:space="preserve"> </w:t>
            </w:r>
            <w:r w:rsidRPr="00477680">
              <w:rPr>
                <w:rFonts w:ascii="Calibri" w:eastAsia="Calibri" w:hAnsi="Calibri" w:cs="Times New Roman"/>
                <w:spacing w:val="-1"/>
              </w:rPr>
              <w:t>Benefits,</w:t>
            </w:r>
            <w:r w:rsidRPr="00477680">
              <w:rPr>
                <w:rFonts w:ascii="Calibri" w:eastAsia="Calibri" w:hAnsi="Calibri" w:cs="Times New Roman"/>
              </w:rPr>
              <w:t xml:space="preserve"> </w:t>
            </w:r>
            <w:r w:rsidRPr="00477680">
              <w:rPr>
                <w:rFonts w:ascii="Calibri" w:eastAsia="Calibri" w:hAnsi="Calibri" w:cs="Times New Roman"/>
                <w:spacing w:val="-1"/>
              </w:rPr>
              <w:t>Inc.</w:t>
            </w:r>
            <w:r w:rsidRPr="00477680">
              <w:rPr>
                <w:rFonts w:ascii="Calibri" w:eastAsia="Calibri" w:hAnsi="Calibri" w:cs="Times New Roman"/>
                <w:spacing w:val="-3"/>
              </w:rPr>
              <w:t xml:space="preserve"> </w:t>
            </w:r>
            <w:r w:rsidRPr="00477680">
              <w:rPr>
                <w:rFonts w:ascii="Calibri" w:eastAsia="Calibri" w:hAnsi="Calibri" w:cs="Times New Roman"/>
                <w:spacing w:val="-1"/>
              </w:rPr>
              <w:t>requests</w:t>
            </w:r>
            <w:r w:rsidRPr="00477680">
              <w:rPr>
                <w:rFonts w:ascii="Calibri" w:eastAsia="Calibri" w:hAnsi="Calibri" w:cs="Times New Roman"/>
              </w:rPr>
              <w:t xml:space="preserve"> </w:t>
            </w:r>
            <w:r w:rsidRPr="00477680">
              <w:rPr>
                <w:rFonts w:ascii="Calibri" w:eastAsia="Calibri" w:hAnsi="Calibri" w:cs="Times New Roman"/>
                <w:spacing w:val="-1"/>
              </w:rPr>
              <w:t>that IRS delay</w:t>
            </w:r>
            <w:r w:rsidRPr="00477680">
              <w:rPr>
                <w:rFonts w:ascii="Calibri" w:eastAsia="Calibri" w:hAnsi="Calibri" w:cs="Times New Roman"/>
                <w:spacing w:val="1"/>
              </w:rPr>
              <w:t xml:space="preserve"> </w:t>
            </w:r>
            <w:r w:rsidRPr="00477680">
              <w:rPr>
                <w:rFonts w:ascii="Calibri" w:eastAsia="Calibri" w:hAnsi="Calibri" w:cs="Times New Roman"/>
                <w:spacing w:val="-1"/>
              </w:rPr>
              <w:lastRenderedPageBreak/>
              <w:t>implementation</w:t>
            </w:r>
            <w:r w:rsidRPr="00477680">
              <w:rPr>
                <w:rFonts w:ascii="Calibri" w:eastAsia="Calibri" w:hAnsi="Calibri" w:cs="Times New Roman"/>
                <w:spacing w:val="-3"/>
              </w:rPr>
              <w:t xml:space="preserve"> </w:t>
            </w:r>
            <w:r w:rsidRPr="00477680">
              <w:rPr>
                <w:rFonts w:ascii="Calibri" w:eastAsia="Calibri" w:hAnsi="Calibri" w:cs="Times New Roman"/>
              </w:rPr>
              <w:t xml:space="preserve">of </w:t>
            </w:r>
            <w:r w:rsidRPr="00477680">
              <w:rPr>
                <w:rFonts w:ascii="Calibri" w:eastAsia="Calibri" w:hAnsi="Calibri" w:cs="Times New Roman"/>
                <w:spacing w:val="-2"/>
              </w:rPr>
              <w:t xml:space="preserve">the </w:t>
            </w:r>
            <w:r w:rsidRPr="00477680">
              <w:rPr>
                <w:rFonts w:ascii="Calibri" w:eastAsia="Calibri" w:hAnsi="Calibri" w:cs="Times New Roman"/>
                <w:spacing w:val="-1"/>
              </w:rPr>
              <w:t>2016</w:t>
            </w:r>
            <w:r w:rsidRPr="00477680">
              <w:rPr>
                <w:rFonts w:ascii="Calibri" w:eastAsia="Calibri" w:hAnsi="Calibri" w:cs="Times New Roman"/>
                <w:spacing w:val="1"/>
              </w:rPr>
              <w:t xml:space="preserve"> </w:t>
            </w:r>
            <w:r w:rsidRPr="00477680">
              <w:rPr>
                <w:rFonts w:ascii="Calibri" w:eastAsia="Calibri" w:hAnsi="Calibri" w:cs="Times New Roman"/>
                <w:spacing w:val="-1"/>
              </w:rPr>
              <w:t>IRS</w:t>
            </w:r>
            <w:r w:rsidRPr="00477680">
              <w:rPr>
                <w:rFonts w:ascii="Calibri" w:eastAsia="Calibri" w:hAnsi="Calibri" w:cs="Times New Roman"/>
                <w:spacing w:val="47"/>
              </w:rPr>
              <w:t xml:space="preserve"> </w:t>
            </w:r>
            <w:r w:rsidRPr="00477680">
              <w:rPr>
                <w:rFonts w:ascii="Calibri" w:eastAsia="Calibri" w:hAnsi="Calibri" w:cs="Times New Roman"/>
                <w:spacing w:val="-1"/>
              </w:rPr>
              <w:t>proposed data</w:t>
            </w:r>
            <w:r w:rsidRPr="00477680">
              <w:rPr>
                <w:rFonts w:ascii="Calibri" w:eastAsia="Calibri" w:hAnsi="Calibri" w:cs="Times New Roman"/>
              </w:rPr>
              <w:t xml:space="preserve"> </w:t>
            </w:r>
            <w:r w:rsidRPr="00477680">
              <w:rPr>
                <w:rFonts w:ascii="Calibri" w:eastAsia="Calibri" w:hAnsi="Calibri" w:cs="Times New Roman"/>
                <w:spacing w:val="-1"/>
              </w:rPr>
              <w:t>collection to</w:t>
            </w:r>
            <w:r w:rsidRPr="00477680">
              <w:rPr>
                <w:rFonts w:ascii="Calibri" w:eastAsia="Calibri" w:hAnsi="Calibri" w:cs="Times New Roman"/>
                <w:spacing w:val="1"/>
              </w:rPr>
              <w:t xml:space="preserve"> </w:t>
            </w:r>
            <w:r w:rsidRPr="00477680">
              <w:rPr>
                <w:rFonts w:ascii="Calibri" w:eastAsia="Calibri" w:hAnsi="Calibri" w:cs="Times New Roman"/>
                <w:spacing w:val="-3"/>
              </w:rPr>
              <w:t>coincide</w:t>
            </w:r>
            <w:r w:rsidRPr="00477680">
              <w:rPr>
                <w:rFonts w:ascii="Calibri" w:eastAsia="Calibri" w:hAnsi="Calibri" w:cs="Times New Roman"/>
                <w:spacing w:val="-4"/>
              </w:rPr>
              <w:t xml:space="preserve"> </w:t>
            </w:r>
            <w:r w:rsidRPr="00477680">
              <w:rPr>
                <w:rFonts w:ascii="Calibri" w:eastAsia="Calibri" w:hAnsi="Calibri" w:cs="Times New Roman"/>
                <w:spacing w:val="-2"/>
              </w:rPr>
              <w:t>with</w:t>
            </w:r>
            <w:r w:rsidRPr="00477680">
              <w:rPr>
                <w:rFonts w:ascii="Calibri" w:eastAsia="Calibri" w:hAnsi="Calibri" w:cs="Times New Roman"/>
                <w:spacing w:val="-5"/>
              </w:rPr>
              <w:t xml:space="preserve"> </w:t>
            </w:r>
            <w:r w:rsidRPr="00477680">
              <w:rPr>
                <w:rFonts w:ascii="Calibri" w:eastAsia="Calibri" w:hAnsi="Calibri" w:cs="Times New Roman"/>
                <w:spacing w:val="-2"/>
              </w:rPr>
              <w:t>the</w:t>
            </w:r>
            <w:r w:rsidRPr="00477680">
              <w:rPr>
                <w:rFonts w:ascii="Calibri" w:eastAsia="Calibri" w:hAnsi="Calibri" w:cs="Times New Roman"/>
                <w:spacing w:val="-4"/>
              </w:rPr>
              <w:t xml:space="preserve"> </w:t>
            </w:r>
            <w:r w:rsidRPr="00477680">
              <w:rPr>
                <w:rFonts w:ascii="Calibri" w:eastAsia="Calibri" w:hAnsi="Calibri" w:cs="Times New Roman"/>
                <w:spacing w:val="-3"/>
              </w:rPr>
              <w:t>effective</w:t>
            </w:r>
            <w:r w:rsidRPr="00477680">
              <w:rPr>
                <w:rFonts w:ascii="Calibri" w:eastAsia="Calibri" w:hAnsi="Calibri" w:cs="Times New Roman"/>
                <w:spacing w:val="-4"/>
              </w:rPr>
              <w:t xml:space="preserve"> </w:t>
            </w:r>
            <w:r w:rsidRPr="00477680">
              <w:rPr>
                <w:rFonts w:ascii="Calibri" w:eastAsia="Calibri" w:hAnsi="Calibri" w:cs="Times New Roman"/>
                <w:spacing w:val="-3"/>
              </w:rPr>
              <w:t>date</w:t>
            </w:r>
            <w:r w:rsidRPr="00477680">
              <w:rPr>
                <w:rFonts w:ascii="Calibri" w:eastAsia="Calibri" w:hAnsi="Calibri" w:cs="Times New Roman"/>
                <w:spacing w:val="-4"/>
              </w:rPr>
              <w:t xml:space="preserve"> </w:t>
            </w:r>
            <w:r w:rsidRPr="00477680">
              <w:rPr>
                <w:rFonts w:ascii="Calibri" w:eastAsia="Calibri" w:hAnsi="Calibri" w:cs="Times New Roman"/>
                <w:spacing w:val="-1"/>
              </w:rPr>
              <w:t>of</w:t>
            </w:r>
            <w:r w:rsidRPr="00477680">
              <w:rPr>
                <w:rFonts w:ascii="Calibri" w:eastAsia="Calibri" w:hAnsi="Calibri" w:cs="Times New Roman"/>
                <w:spacing w:val="-4"/>
              </w:rPr>
              <w:t xml:space="preserve"> </w:t>
            </w:r>
            <w:r w:rsidRPr="00477680">
              <w:rPr>
                <w:rFonts w:ascii="Calibri" w:eastAsia="Calibri" w:hAnsi="Calibri" w:cs="Times New Roman"/>
                <w:spacing w:val="-2"/>
              </w:rPr>
              <w:t>the</w:t>
            </w:r>
            <w:r w:rsidRPr="00477680">
              <w:rPr>
                <w:rFonts w:ascii="Calibri" w:eastAsia="Calibri" w:hAnsi="Calibri" w:cs="Times New Roman"/>
                <w:spacing w:val="-4"/>
              </w:rPr>
              <w:t xml:space="preserve"> </w:t>
            </w:r>
            <w:r w:rsidRPr="00477680">
              <w:rPr>
                <w:rFonts w:ascii="Calibri" w:eastAsia="Calibri" w:hAnsi="Calibri" w:cs="Times New Roman"/>
                <w:spacing w:val="-3"/>
              </w:rPr>
              <w:t>3-agency</w:t>
            </w:r>
            <w:r w:rsidRPr="00477680">
              <w:rPr>
                <w:rFonts w:ascii="Calibri" w:eastAsia="Calibri" w:hAnsi="Calibri" w:cs="Times New Roman"/>
                <w:spacing w:val="39"/>
              </w:rPr>
              <w:t xml:space="preserve"> </w:t>
            </w:r>
            <w:r w:rsidRPr="00477680">
              <w:rPr>
                <w:rFonts w:ascii="Calibri" w:eastAsia="Calibri" w:hAnsi="Calibri" w:cs="Times New Roman"/>
                <w:spacing w:val="-1"/>
              </w:rPr>
              <w:t>Proposed</w:t>
            </w:r>
            <w:r w:rsidRPr="00477680">
              <w:rPr>
                <w:rFonts w:ascii="Calibri" w:eastAsia="Calibri" w:hAnsi="Calibri" w:cs="Times New Roman"/>
                <w:spacing w:val="-3"/>
              </w:rPr>
              <w:t xml:space="preserve"> </w:t>
            </w:r>
            <w:r w:rsidRPr="00477680">
              <w:rPr>
                <w:rFonts w:ascii="Calibri" w:eastAsia="Calibri" w:hAnsi="Calibri" w:cs="Times New Roman"/>
                <w:spacing w:val="-1"/>
              </w:rPr>
              <w:t>Revision</w:t>
            </w:r>
            <w:r w:rsidRPr="00477680">
              <w:rPr>
                <w:rFonts w:ascii="Calibri" w:eastAsia="Calibri" w:hAnsi="Calibri" w:cs="Times New Roman"/>
                <w:spacing w:val="-3"/>
              </w:rPr>
              <w:t xml:space="preserve"> </w:t>
            </w:r>
            <w:r w:rsidRPr="00477680">
              <w:rPr>
                <w:rFonts w:ascii="Calibri" w:eastAsia="Calibri" w:hAnsi="Calibri" w:cs="Times New Roman"/>
              </w:rPr>
              <w:t xml:space="preserve">of </w:t>
            </w:r>
            <w:r w:rsidRPr="00477680">
              <w:rPr>
                <w:rFonts w:ascii="Calibri" w:eastAsia="Calibri" w:hAnsi="Calibri" w:cs="Times New Roman"/>
                <w:spacing w:val="-2"/>
              </w:rPr>
              <w:t>Annual</w:t>
            </w:r>
            <w:r w:rsidRPr="00477680">
              <w:rPr>
                <w:rFonts w:ascii="Calibri" w:eastAsia="Calibri" w:hAnsi="Calibri" w:cs="Times New Roman"/>
              </w:rPr>
              <w:t xml:space="preserve"> </w:t>
            </w:r>
            <w:r w:rsidRPr="00477680">
              <w:rPr>
                <w:rFonts w:ascii="Calibri" w:eastAsia="Calibri" w:hAnsi="Calibri" w:cs="Times New Roman"/>
                <w:spacing w:val="-1"/>
              </w:rPr>
              <w:t>Information Return/Reports</w:t>
            </w:r>
            <w:r w:rsidRPr="00477680">
              <w:rPr>
                <w:rFonts w:ascii="Calibri" w:eastAsia="Calibri" w:hAnsi="Calibri" w:cs="Times New Roman"/>
                <w:spacing w:val="-2"/>
              </w:rPr>
              <w:t xml:space="preserve"> </w:t>
            </w:r>
            <w:r w:rsidRPr="00477680">
              <w:rPr>
                <w:rFonts w:ascii="Calibri" w:eastAsia="Calibri" w:hAnsi="Calibri" w:cs="Times New Roman"/>
                <w:spacing w:val="1"/>
              </w:rPr>
              <w:t>published</w:t>
            </w:r>
            <w:r w:rsidRPr="00477680">
              <w:rPr>
                <w:rFonts w:ascii="Calibri" w:eastAsia="Calibri" w:hAnsi="Calibri" w:cs="Times New Roman"/>
                <w:spacing w:val="7"/>
              </w:rPr>
              <w:t xml:space="preserve"> </w:t>
            </w:r>
            <w:r w:rsidRPr="00477680">
              <w:rPr>
                <w:rFonts w:ascii="Calibri" w:eastAsia="Calibri" w:hAnsi="Calibri" w:cs="Times New Roman"/>
                <w:spacing w:val="1"/>
              </w:rPr>
              <w:t>in</w:t>
            </w:r>
            <w:r w:rsidRPr="00477680">
              <w:rPr>
                <w:rFonts w:ascii="Calibri" w:eastAsia="Calibri" w:hAnsi="Calibri" w:cs="Times New Roman"/>
                <w:spacing w:val="4"/>
              </w:rPr>
              <w:t xml:space="preserve"> </w:t>
            </w:r>
            <w:r w:rsidRPr="00477680">
              <w:rPr>
                <w:rFonts w:ascii="Calibri" w:eastAsia="Calibri" w:hAnsi="Calibri" w:cs="Times New Roman"/>
                <w:spacing w:val="1"/>
              </w:rPr>
              <w:t>the</w:t>
            </w:r>
            <w:r w:rsidRPr="00477680">
              <w:rPr>
                <w:rFonts w:ascii="Calibri" w:eastAsia="Calibri" w:hAnsi="Calibri" w:cs="Times New Roman"/>
                <w:spacing w:val="55"/>
              </w:rPr>
              <w:t xml:space="preserve"> </w:t>
            </w:r>
            <w:r w:rsidRPr="00477680">
              <w:rPr>
                <w:rFonts w:ascii="Calibri" w:eastAsia="Calibri" w:hAnsi="Calibri" w:cs="Times New Roman"/>
                <w:spacing w:val="1"/>
              </w:rPr>
              <w:t>Federal</w:t>
            </w:r>
            <w:r w:rsidRPr="00477680">
              <w:rPr>
                <w:rFonts w:ascii="Calibri" w:eastAsia="Calibri" w:hAnsi="Calibri" w:cs="Times New Roman"/>
                <w:spacing w:val="5"/>
              </w:rPr>
              <w:t xml:space="preserve"> </w:t>
            </w:r>
            <w:r w:rsidRPr="00477680">
              <w:rPr>
                <w:rFonts w:ascii="Calibri" w:eastAsia="Calibri" w:hAnsi="Calibri" w:cs="Times New Roman"/>
                <w:spacing w:val="2"/>
              </w:rPr>
              <w:t>Register</w:t>
            </w:r>
            <w:r w:rsidRPr="00477680">
              <w:rPr>
                <w:rFonts w:ascii="Calibri" w:eastAsia="Calibri" w:hAnsi="Calibri" w:cs="Times New Roman"/>
                <w:spacing w:val="5"/>
              </w:rPr>
              <w:t xml:space="preserve"> </w:t>
            </w:r>
            <w:r w:rsidRPr="00477680">
              <w:rPr>
                <w:rFonts w:ascii="Calibri" w:eastAsia="Calibri" w:hAnsi="Calibri" w:cs="Times New Roman"/>
                <w:spacing w:val="1"/>
              </w:rPr>
              <w:t>to</w:t>
            </w:r>
            <w:r w:rsidRPr="00477680">
              <w:rPr>
                <w:rFonts w:ascii="Calibri" w:eastAsia="Calibri" w:hAnsi="Calibri" w:cs="Times New Roman"/>
                <w:spacing w:val="6"/>
              </w:rPr>
              <w:t xml:space="preserve"> </w:t>
            </w:r>
            <w:r w:rsidRPr="00477680">
              <w:rPr>
                <w:rFonts w:ascii="Calibri" w:eastAsia="Calibri" w:hAnsi="Calibri" w:cs="Times New Roman"/>
                <w:spacing w:val="-1"/>
              </w:rPr>
              <w:t>provide</w:t>
            </w:r>
            <w:r w:rsidRPr="00477680">
              <w:rPr>
                <w:rFonts w:ascii="Calibri" w:eastAsia="Calibri" w:hAnsi="Calibri" w:cs="Times New Roman"/>
                <w:spacing w:val="1"/>
              </w:rPr>
              <w:t xml:space="preserve"> </w:t>
            </w:r>
            <w:r w:rsidRPr="00477680">
              <w:rPr>
                <w:rFonts w:ascii="Calibri" w:eastAsia="Calibri" w:hAnsi="Calibri" w:cs="Times New Roman"/>
                <w:spacing w:val="-1"/>
              </w:rPr>
              <w:t>ample</w:t>
            </w:r>
            <w:r w:rsidRPr="00477680">
              <w:rPr>
                <w:rFonts w:ascii="Calibri" w:eastAsia="Calibri" w:hAnsi="Calibri" w:cs="Times New Roman"/>
                <w:spacing w:val="-2"/>
              </w:rPr>
              <w:t xml:space="preserve"> </w:t>
            </w:r>
            <w:r w:rsidRPr="00477680">
              <w:rPr>
                <w:rFonts w:ascii="Calibri" w:eastAsia="Calibri" w:hAnsi="Calibri" w:cs="Times New Roman"/>
                <w:spacing w:val="-1"/>
              </w:rPr>
              <w:t>opportunity</w:t>
            </w:r>
            <w:r w:rsidRPr="00477680">
              <w:rPr>
                <w:rFonts w:ascii="Calibri" w:eastAsia="Calibri" w:hAnsi="Calibri" w:cs="Times New Roman"/>
                <w:spacing w:val="1"/>
              </w:rPr>
              <w:t xml:space="preserve"> </w:t>
            </w:r>
            <w:r w:rsidRPr="00477680">
              <w:rPr>
                <w:rFonts w:ascii="Calibri" w:eastAsia="Calibri" w:hAnsi="Calibri" w:cs="Times New Roman"/>
                <w:spacing w:val="-1"/>
              </w:rPr>
              <w:t>to</w:t>
            </w:r>
            <w:r w:rsidRPr="00477680">
              <w:rPr>
                <w:rFonts w:ascii="Calibri" w:eastAsia="Calibri" w:hAnsi="Calibri" w:cs="Times New Roman"/>
                <w:spacing w:val="1"/>
              </w:rPr>
              <w:t xml:space="preserve"> </w:t>
            </w:r>
            <w:r w:rsidRPr="00477680">
              <w:rPr>
                <w:rFonts w:ascii="Calibri" w:eastAsia="Calibri" w:hAnsi="Calibri" w:cs="Times New Roman"/>
                <w:spacing w:val="-1"/>
              </w:rPr>
              <w:t>affected</w:t>
            </w:r>
            <w:r w:rsidRPr="00477680">
              <w:rPr>
                <w:rFonts w:ascii="Calibri" w:eastAsia="Calibri" w:hAnsi="Calibri" w:cs="Times New Roman"/>
                <w:spacing w:val="-3"/>
              </w:rPr>
              <w:t xml:space="preserve"> </w:t>
            </w:r>
            <w:r w:rsidRPr="00477680">
              <w:rPr>
                <w:rFonts w:ascii="Calibri" w:eastAsia="Calibri" w:hAnsi="Calibri" w:cs="Times New Roman"/>
                <w:spacing w:val="-1"/>
              </w:rPr>
              <w:t>stakeholders</w:t>
            </w:r>
            <w:r w:rsidRPr="00477680">
              <w:rPr>
                <w:rFonts w:ascii="Calibri" w:eastAsia="Calibri" w:hAnsi="Calibri" w:cs="Times New Roman"/>
              </w:rPr>
              <w:t xml:space="preserve"> </w:t>
            </w:r>
            <w:r w:rsidRPr="00477680">
              <w:rPr>
                <w:rFonts w:ascii="Calibri" w:eastAsia="Calibri" w:hAnsi="Calibri" w:cs="Times New Roman"/>
                <w:spacing w:val="-1"/>
              </w:rPr>
              <w:t>for</w:t>
            </w:r>
            <w:r w:rsidRPr="00477680">
              <w:rPr>
                <w:rFonts w:ascii="Calibri" w:eastAsia="Calibri" w:hAnsi="Calibri" w:cs="Times New Roman"/>
                <w:spacing w:val="42"/>
              </w:rPr>
              <w:t xml:space="preserve"> </w:t>
            </w:r>
            <w:r w:rsidRPr="00477680">
              <w:rPr>
                <w:rFonts w:ascii="Calibri" w:eastAsia="Calibri" w:hAnsi="Calibri" w:cs="Times New Roman"/>
                <w:spacing w:val="-1"/>
              </w:rPr>
              <w:t>comment,</w:t>
            </w:r>
            <w:r w:rsidRPr="00477680">
              <w:rPr>
                <w:rFonts w:ascii="Calibri" w:eastAsia="Calibri" w:hAnsi="Calibri" w:cs="Times New Roman"/>
              </w:rPr>
              <w:t xml:space="preserve"> </w:t>
            </w:r>
            <w:r w:rsidRPr="00477680">
              <w:rPr>
                <w:rFonts w:ascii="Calibri" w:eastAsia="Calibri" w:hAnsi="Calibri" w:cs="Times New Roman"/>
                <w:spacing w:val="-1"/>
              </w:rPr>
              <w:t xml:space="preserve">revision and implementation </w:t>
            </w:r>
            <w:r w:rsidRPr="00477680">
              <w:rPr>
                <w:rFonts w:ascii="Calibri" w:eastAsia="Calibri" w:hAnsi="Calibri" w:cs="Times New Roman"/>
              </w:rPr>
              <w:t>of</w:t>
            </w:r>
            <w:r w:rsidRPr="00477680">
              <w:rPr>
                <w:rFonts w:ascii="Calibri" w:eastAsia="Calibri" w:hAnsi="Calibri" w:cs="Times New Roman"/>
                <w:spacing w:val="-3"/>
              </w:rPr>
              <w:t xml:space="preserve"> </w:t>
            </w:r>
            <w:r w:rsidRPr="00477680">
              <w:rPr>
                <w:rFonts w:ascii="Calibri" w:eastAsia="Calibri" w:hAnsi="Calibri" w:cs="Times New Roman"/>
                <w:spacing w:val="-1"/>
              </w:rPr>
              <w:t>changes.</w:t>
            </w:r>
          </w:p>
          <w:p w:rsidR="0086601C" w:rsidRPr="00477680" w:rsidRDefault="0086601C" w:rsidP="00E13103">
            <w:pPr>
              <w:rPr>
                <w:rFonts w:ascii="Calibri" w:eastAsia="Calibri" w:hAnsi="Calibri" w:cs="Times New Roman"/>
                <w:spacing w:val="-1"/>
              </w:rPr>
            </w:pPr>
          </w:p>
          <w:p w:rsidR="0086601C" w:rsidRPr="00477680" w:rsidRDefault="0086601C" w:rsidP="00E13103">
            <w:pPr>
              <w:rPr>
                <w:rFonts w:ascii="Calibri" w:hAnsi="Calibri"/>
              </w:rPr>
            </w:pPr>
          </w:p>
        </w:tc>
        <w:tc>
          <w:tcPr>
            <w:tcW w:w="5197" w:type="dxa"/>
          </w:tcPr>
          <w:p w:rsidR="002005B4" w:rsidRPr="00477680" w:rsidRDefault="002005B4" w:rsidP="00E13103">
            <w:pPr>
              <w:rPr>
                <w:rFonts w:ascii="Calibri" w:hAnsi="Calibri"/>
              </w:rPr>
            </w:pPr>
            <w:r w:rsidRPr="00477680">
              <w:rPr>
                <w:rFonts w:ascii="Calibri" w:eastAsia="Calibri" w:hAnsi="Calibri" w:cs="Calibri"/>
                <w:spacing w:val="-1"/>
              </w:rPr>
              <w:lastRenderedPageBreak/>
              <w:t>These</w:t>
            </w:r>
            <w:r w:rsidRPr="00477680">
              <w:rPr>
                <w:rFonts w:ascii="Calibri" w:eastAsia="Calibri" w:hAnsi="Calibri" w:cs="Calibri"/>
                <w:spacing w:val="-2"/>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questions</w:t>
            </w:r>
            <w:r w:rsidRPr="00477680">
              <w:rPr>
                <w:rFonts w:ascii="Calibri" w:eastAsia="Calibri" w:hAnsi="Calibri" w:cs="Calibri"/>
              </w:rPr>
              <w:t xml:space="preserve"> </w:t>
            </w:r>
            <w:r w:rsidRPr="00477680">
              <w:rPr>
                <w:rFonts w:ascii="Calibri" w:eastAsia="Calibri" w:hAnsi="Calibri" w:cs="Calibri"/>
                <w:spacing w:val="-1"/>
              </w:rPr>
              <w:t>are</w:t>
            </w:r>
            <w:r w:rsidRPr="00477680">
              <w:rPr>
                <w:rFonts w:ascii="Calibri" w:eastAsia="Calibri" w:hAnsi="Calibri" w:cs="Calibri"/>
                <w:spacing w:val="1"/>
              </w:rPr>
              <w:t xml:space="preserve"> </w:t>
            </w:r>
            <w:r w:rsidRPr="00477680">
              <w:rPr>
                <w:rFonts w:ascii="Calibri" w:eastAsia="Calibri" w:hAnsi="Calibri" w:cs="Calibri"/>
                <w:spacing w:val="-1"/>
              </w:rPr>
              <w:t>critical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IRS</w:t>
            </w:r>
            <w:r w:rsidRPr="00477680">
              <w:rPr>
                <w:rFonts w:ascii="Calibri" w:eastAsia="Calibri" w:hAnsi="Calibri" w:cs="Calibri"/>
                <w:spacing w:val="-3"/>
              </w:rPr>
              <w:t xml:space="preserve"> </w:t>
            </w:r>
            <w:r w:rsidRPr="00477680">
              <w:rPr>
                <w:rFonts w:ascii="Calibri" w:eastAsia="Calibri" w:hAnsi="Calibri" w:cs="Calibri"/>
                <w:spacing w:val="-1"/>
              </w:rPr>
              <w:lastRenderedPageBreak/>
              <w:t>enforcement</w:t>
            </w:r>
            <w:r w:rsidRPr="00477680">
              <w:rPr>
                <w:rFonts w:ascii="Calibri" w:eastAsia="Calibri" w:hAnsi="Calibri" w:cs="Calibri"/>
                <w:spacing w:val="-2"/>
              </w:rPr>
              <w:t xml:space="preserve"> </w:t>
            </w:r>
            <w:r w:rsidRPr="00477680">
              <w:rPr>
                <w:rFonts w:ascii="Calibri" w:eastAsia="Calibri" w:hAnsi="Calibri" w:cs="Calibri"/>
              </w:rPr>
              <w:t>of</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2"/>
              </w:rPr>
              <w:t>law</w:t>
            </w:r>
            <w:r w:rsidRPr="00477680">
              <w:rPr>
                <w:rFonts w:ascii="Calibri" w:eastAsia="Calibri" w:hAnsi="Calibri" w:cs="Calibri"/>
                <w:spacing w:val="1"/>
              </w:rPr>
              <w:t xml:space="preserve"> </w:t>
            </w:r>
            <w:r w:rsidRPr="00477680">
              <w:rPr>
                <w:rFonts w:ascii="Calibri" w:eastAsia="Calibri" w:hAnsi="Calibri" w:cs="Calibri"/>
                <w:spacing w:val="-2"/>
              </w:rPr>
              <w:t>relating</w:t>
            </w:r>
            <w:r w:rsidRPr="00477680">
              <w:rPr>
                <w:rFonts w:ascii="Calibri" w:eastAsia="Calibri" w:hAnsi="Calibri" w:cs="Calibri"/>
                <w:spacing w:val="-1"/>
              </w:rPr>
              <w:t xml:space="preserve"> </w:t>
            </w:r>
            <w:r w:rsidRPr="00477680">
              <w:rPr>
                <w:rFonts w:ascii="Calibri" w:eastAsia="Calibri" w:hAnsi="Calibri" w:cs="Calibri"/>
              </w:rPr>
              <w:t xml:space="preserve">to </w:t>
            </w:r>
            <w:r w:rsidRPr="00477680">
              <w:rPr>
                <w:rFonts w:ascii="Calibri" w:eastAsia="Calibri" w:hAnsi="Calibri" w:cs="Calibri"/>
                <w:spacing w:val="-1"/>
              </w:rPr>
              <w:t>employee</w:t>
            </w:r>
            <w:r w:rsidRPr="00477680">
              <w:rPr>
                <w:rFonts w:ascii="Calibri" w:eastAsia="Calibri" w:hAnsi="Calibri" w:cs="Calibri"/>
                <w:spacing w:val="71"/>
              </w:rPr>
              <w:t xml:space="preserve"> </w:t>
            </w:r>
            <w:r w:rsidRPr="00477680">
              <w:rPr>
                <w:rFonts w:ascii="Calibri" w:eastAsia="Calibri" w:hAnsi="Calibri" w:cs="Calibri"/>
                <w:spacing w:val="-1"/>
              </w:rPr>
              <w:t>benefit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Lack</w:t>
            </w:r>
            <w:r w:rsidRPr="00477680">
              <w:rPr>
                <w:rFonts w:ascii="Calibri" w:eastAsia="Calibri" w:hAnsi="Calibri" w:cs="Calibri"/>
                <w:spacing w:val="-2"/>
              </w:rPr>
              <w:t xml:space="preserve"> </w:t>
            </w:r>
            <w:r w:rsidRPr="00477680">
              <w:rPr>
                <w:rFonts w:ascii="Calibri" w:eastAsia="Calibri" w:hAnsi="Calibri" w:cs="Calibri"/>
              </w:rPr>
              <w:t xml:space="preserve">of </w:t>
            </w:r>
            <w:r w:rsidRPr="00477680">
              <w:rPr>
                <w:rFonts w:ascii="Calibri" w:eastAsia="Calibri" w:hAnsi="Calibri" w:cs="Calibri"/>
                <w:spacing w:val="-1"/>
              </w:rPr>
              <w:t>information negatively</w:t>
            </w:r>
            <w:r w:rsidRPr="00477680">
              <w:rPr>
                <w:rFonts w:ascii="Calibri" w:eastAsia="Calibri" w:hAnsi="Calibri" w:cs="Calibri"/>
                <w:spacing w:val="1"/>
              </w:rPr>
              <w:t xml:space="preserve"> </w:t>
            </w:r>
            <w:r w:rsidRPr="00477680">
              <w:rPr>
                <w:rFonts w:ascii="Calibri" w:eastAsia="Calibri" w:hAnsi="Calibri" w:cs="Calibri"/>
                <w:spacing w:val="-1"/>
              </w:rPr>
              <w:t>affects</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IRS’s</w:t>
            </w:r>
            <w:r w:rsidRPr="00477680">
              <w:rPr>
                <w:rFonts w:ascii="Calibri" w:eastAsia="Calibri" w:hAnsi="Calibri" w:cs="Calibri"/>
              </w:rPr>
              <w:t xml:space="preserve"> </w:t>
            </w:r>
            <w:r w:rsidRPr="00477680">
              <w:rPr>
                <w:rFonts w:ascii="Calibri" w:eastAsia="Calibri" w:hAnsi="Calibri" w:cs="Calibri"/>
                <w:spacing w:val="-1"/>
              </w:rPr>
              <w:t>ability</w:t>
            </w:r>
            <w:r w:rsidRPr="00477680">
              <w:rPr>
                <w:rFonts w:ascii="Calibri" w:eastAsia="Calibri" w:hAnsi="Calibri" w:cs="Calibri"/>
                <w:spacing w:val="1"/>
              </w:rPr>
              <w:t xml:space="preserve"> </w:t>
            </w:r>
            <w:r w:rsidRPr="00477680">
              <w:rPr>
                <w:rFonts w:ascii="Calibri" w:eastAsia="Calibri" w:hAnsi="Calibri" w:cs="Calibri"/>
                <w:spacing w:val="-1"/>
              </w:rPr>
              <w:t>to effectively</w:t>
            </w:r>
            <w:r w:rsidRPr="00477680">
              <w:rPr>
                <w:rFonts w:ascii="Calibri" w:eastAsia="Calibri" w:hAnsi="Calibri" w:cs="Calibri"/>
                <w:spacing w:val="1"/>
              </w:rPr>
              <w:t xml:space="preserve"> </w:t>
            </w:r>
            <w:r w:rsidRPr="00477680">
              <w:rPr>
                <w:rFonts w:ascii="Calibri" w:eastAsia="Calibri" w:hAnsi="Calibri" w:cs="Calibri"/>
                <w:spacing w:val="-1"/>
              </w:rPr>
              <w:t>focus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39"/>
              </w:rPr>
              <w:t xml:space="preserve"> </w:t>
            </w:r>
            <w:r w:rsidRPr="00477680">
              <w:rPr>
                <w:rFonts w:ascii="Calibri" w:eastAsia="Calibri" w:hAnsi="Calibri" w:cs="Calibri"/>
                <w:spacing w:val="-1"/>
              </w:rPr>
              <w:t>specific</w:t>
            </w:r>
            <w:r w:rsidRPr="00477680">
              <w:rPr>
                <w:rFonts w:ascii="Calibri" w:eastAsia="Calibri" w:hAnsi="Calibri" w:cs="Calibri"/>
              </w:rPr>
              <w:t xml:space="preserve"> </w:t>
            </w:r>
            <w:r w:rsidRPr="00477680">
              <w:rPr>
                <w:rFonts w:ascii="Calibri" w:eastAsia="Calibri" w:hAnsi="Calibri" w:cs="Calibri"/>
                <w:spacing w:val="-1"/>
              </w:rPr>
              <w:t>factors</w:t>
            </w:r>
            <w:r w:rsidRPr="00477680">
              <w:rPr>
                <w:rFonts w:ascii="Calibri" w:eastAsia="Calibri" w:hAnsi="Calibri" w:cs="Calibri"/>
              </w:rPr>
              <w:t xml:space="preserve"> of</w:t>
            </w:r>
            <w:r w:rsidRPr="00477680">
              <w:rPr>
                <w:rFonts w:ascii="Calibri" w:eastAsia="Calibri" w:hAnsi="Calibri" w:cs="Calibri"/>
                <w:spacing w:val="-3"/>
              </w:rPr>
              <w:t xml:space="preserve"> </w:t>
            </w:r>
            <w:r w:rsidRPr="00477680">
              <w:rPr>
                <w:rFonts w:ascii="Calibri" w:eastAsia="Calibri" w:hAnsi="Calibri" w:cs="Calibri"/>
                <w:spacing w:val="-1"/>
              </w:rPr>
              <w:t>noncompliance</w:t>
            </w:r>
            <w:r w:rsidRPr="00477680">
              <w:rPr>
                <w:rFonts w:ascii="Calibri" w:eastAsia="Calibri" w:hAnsi="Calibri" w:cs="Calibri"/>
                <w:spacing w:val="1"/>
              </w:rPr>
              <w:t xml:space="preserve"> </w:t>
            </w:r>
            <w:r w:rsidRPr="00477680">
              <w:rPr>
                <w:rFonts w:ascii="Calibri" w:eastAsia="Calibri" w:hAnsi="Calibri" w:cs="Calibri"/>
                <w:spacing w:val="-1"/>
              </w:rPr>
              <w:t>when</w:t>
            </w:r>
            <w:r w:rsidRPr="00477680">
              <w:rPr>
                <w:rFonts w:ascii="Calibri" w:eastAsia="Calibri" w:hAnsi="Calibri" w:cs="Calibri"/>
                <w:spacing w:val="-3"/>
              </w:rPr>
              <w:t xml:space="preserve"> </w:t>
            </w:r>
            <w:r w:rsidRPr="00477680">
              <w:rPr>
                <w:rFonts w:ascii="Calibri" w:eastAsia="Calibri" w:hAnsi="Calibri" w:cs="Calibri"/>
                <w:spacing w:val="-1"/>
              </w:rPr>
              <w:t>selecting retirement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spacing w:val="-2"/>
              </w:rPr>
              <w:t xml:space="preserve"> </w:t>
            </w:r>
            <w:r w:rsidRPr="00477680">
              <w:rPr>
                <w:rFonts w:ascii="Calibri" w:eastAsia="Calibri" w:hAnsi="Calibri" w:cs="Calibri"/>
                <w:spacing w:val="-1"/>
              </w:rPr>
              <w:t>examination,</w:t>
            </w:r>
            <w:r w:rsidRPr="00477680">
              <w:rPr>
                <w:rFonts w:ascii="Calibri" w:eastAsia="Calibri" w:hAnsi="Calibri" w:cs="Calibri"/>
              </w:rPr>
              <w:t xml:space="preserve"> </w:t>
            </w:r>
            <w:r w:rsidRPr="00477680">
              <w:rPr>
                <w:rFonts w:ascii="Calibri" w:eastAsia="Calibri" w:hAnsi="Calibri" w:cs="Calibri"/>
                <w:spacing w:val="-1"/>
              </w:rPr>
              <w:t>which</w:t>
            </w:r>
            <w:r w:rsidRPr="00477680">
              <w:rPr>
                <w:rFonts w:ascii="Calibri" w:eastAsia="Calibri" w:hAnsi="Calibri" w:cs="Calibri"/>
                <w:spacing w:val="-3"/>
              </w:rPr>
              <w:t xml:space="preserve"> </w:t>
            </w:r>
            <w:r w:rsidRPr="00477680">
              <w:rPr>
                <w:rFonts w:ascii="Calibri" w:eastAsia="Calibri" w:hAnsi="Calibri" w:cs="Calibri"/>
                <w:spacing w:val="-1"/>
              </w:rPr>
              <w:t>may</w:t>
            </w:r>
            <w:r w:rsidRPr="00477680">
              <w:rPr>
                <w:rFonts w:ascii="Calibri" w:eastAsia="Calibri" w:hAnsi="Calibri" w:cs="Calibri"/>
                <w:spacing w:val="43"/>
              </w:rPr>
              <w:t xml:space="preserve"> </w:t>
            </w:r>
            <w:r w:rsidRPr="00477680">
              <w:rPr>
                <w:rFonts w:ascii="Calibri" w:eastAsia="Calibri" w:hAnsi="Calibri" w:cs="Calibri"/>
                <w:spacing w:val="-1"/>
              </w:rPr>
              <w:t>result</w:t>
            </w:r>
            <w:r w:rsidRPr="00477680">
              <w:rPr>
                <w:rFonts w:ascii="Calibri" w:eastAsia="Calibri" w:hAnsi="Calibri" w:cs="Calibri"/>
                <w:spacing w:val="1"/>
              </w:rPr>
              <w:t xml:space="preserve"> </w:t>
            </w:r>
            <w:r w:rsidRPr="00477680">
              <w:rPr>
                <w:rFonts w:ascii="Calibri" w:eastAsia="Calibri" w:hAnsi="Calibri" w:cs="Calibri"/>
                <w:spacing w:val="-1"/>
              </w:rPr>
              <w:t xml:space="preserve">in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IRS selecting relatively</w:t>
            </w:r>
            <w:r w:rsidRPr="00477680">
              <w:rPr>
                <w:rFonts w:ascii="Calibri" w:eastAsia="Calibri" w:hAnsi="Calibri" w:cs="Calibri"/>
                <w:spacing w:val="-2"/>
              </w:rPr>
              <w:t xml:space="preserve"> </w:t>
            </w:r>
            <w:r w:rsidRPr="00477680">
              <w:rPr>
                <w:rFonts w:ascii="Calibri" w:eastAsia="Calibri" w:hAnsi="Calibri" w:cs="Calibri"/>
                <w:spacing w:val="-1"/>
              </w:rPr>
              <w:t>more</w:t>
            </w:r>
            <w:r w:rsidRPr="00477680">
              <w:rPr>
                <w:rFonts w:ascii="Calibri" w:eastAsia="Calibri" w:hAnsi="Calibri" w:cs="Calibri"/>
                <w:spacing w:val="-2"/>
              </w:rPr>
              <w:t xml:space="preserve"> </w:t>
            </w:r>
            <w:r w:rsidRPr="00477680">
              <w:rPr>
                <w:rFonts w:ascii="Calibri" w:eastAsia="Calibri" w:hAnsi="Calibri" w:cs="Calibri"/>
                <w:spacing w:val="-1"/>
              </w:rPr>
              <w:t>compliant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thereby</w:t>
            </w:r>
            <w:r w:rsidRPr="00477680">
              <w:rPr>
                <w:rFonts w:ascii="Calibri" w:eastAsia="Calibri" w:hAnsi="Calibri" w:cs="Calibri"/>
                <w:spacing w:val="1"/>
              </w:rPr>
              <w:t xml:space="preserve"> </w:t>
            </w:r>
            <w:r w:rsidRPr="00477680">
              <w:rPr>
                <w:rFonts w:ascii="Calibri" w:eastAsia="Calibri" w:hAnsi="Calibri" w:cs="Calibri"/>
                <w:spacing w:val="-1"/>
              </w:rPr>
              <w:t>increasing the</w:t>
            </w:r>
            <w:r w:rsidRPr="00477680">
              <w:rPr>
                <w:rFonts w:ascii="Calibri" w:eastAsia="Calibri" w:hAnsi="Calibri" w:cs="Calibri"/>
                <w:spacing w:val="-2"/>
              </w:rPr>
              <w:t xml:space="preserve"> </w:t>
            </w:r>
            <w:r w:rsidRPr="00477680">
              <w:rPr>
                <w:rFonts w:ascii="Calibri" w:eastAsia="Calibri" w:hAnsi="Calibri" w:cs="Calibri"/>
                <w:spacing w:val="-1"/>
              </w:rPr>
              <w:t xml:space="preserve">burden </w:t>
            </w:r>
            <w:r w:rsidRPr="00477680">
              <w:rPr>
                <w:rFonts w:ascii="Calibri" w:eastAsia="Calibri" w:hAnsi="Calibri" w:cs="Calibri"/>
              </w:rPr>
              <w:t>on</w:t>
            </w:r>
            <w:r w:rsidRPr="00477680">
              <w:rPr>
                <w:rFonts w:ascii="Calibri" w:eastAsia="Calibri" w:hAnsi="Calibri" w:cs="Calibri"/>
                <w:spacing w:val="47"/>
              </w:rPr>
              <w:t xml:space="preserve"> </w:t>
            </w:r>
            <w:r w:rsidRPr="00477680">
              <w:rPr>
                <w:rFonts w:ascii="Calibri" w:eastAsia="Calibri" w:hAnsi="Calibri" w:cs="Calibri"/>
                <w:spacing w:val="-1"/>
              </w:rPr>
              <w:t>these</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2"/>
              </w:rPr>
              <w:t xml:space="preserve"> </w:t>
            </w:r>
            <w:r w:rsidRPr="00477680">
              <w:rPr>
                <w:rFonts w:ascii="Calibri" w:eastAsia="Calibri" w:hAnsi="Calibri" w:cs="Calibri"/>
                <w:spacing w:val="-1"/>
              </w:rPr>
              <w:t>and may</w:t>
            </w:r>
            <w:r w:rsidRPr="00477680">
              <w:rPr>
                <w:rFonts w:ascii="Calibri" w:eastAsia="Calibri" w:hAnsi="Calibri" w:cs="Calibri"/>
                <w:spacing w:val="1"/>
              </w:rPr>
              <w:t xml:space="preserve"> </w:t>
            </w:r>
            <w:r w:rsidRPr="00477680">
              <w:rPr>
                <w:rFonts w:ascii="Calibri" w:eastAsia="Calibri" w:hAnsi="Calibri" w:cs="Calibri"/>
                <w:spacing w:val="-1"/>
              </w:rPr>
              <w:t>result</w:t>
            </w:r>
            <w:r w:rsidRPr="00477680">
              <w:rPr>
                <w:rFonts w:ascii="Calibri" w:eastAsia="Calibri" w:hAnsi="Calibri" w:cs="Calibri"/>
                <w:spacing w:val="-2"/>
              </w:rPr>
              <w:t xml:space="preserve"> </w:t>
            </w:r>
            <w:r w:rsidRPr="00477680">
              <w:rPr>
                <w:rFonts w:ascii="Calibri" w:eastAsia="Calibri" w:hAnsi="Calibri" w:cs="Calibri"/>
                <w:spacing w:val="-1"/>
              </w:rPr>
              <w:t>in participants</w:t>
            </w:r>
            <w:r w:rsidRPr="00477680">
              <w:rPr>
                <w:rFonts w:ascii="Calibri" w:eastAsia="Calibri" w:hAnsi="Calibri" w:cs="Calibri"/>
              </w:rPr>
              <w:t xml:space="preserve"> </w:t>
            </w:r>
            <w:r w:rsidRPr="00477680">
              <w:rPr>
                <w:rFonts w:ascii="Calibri" w:eastAsia="Calibri" w:hAnsi="Calibri" w:cs="Calibri"/>
                <w:spacing w:val="-1"/>
              </w:rPr>
              <w:t xml:space="preserve">in </w:t>
            </w:r>
            <w:r w:rsidRPr="00477680">
              <w:rPr>
                <w:rFonts w:ascii="Calibri" w:eastAsia="Calibri" w:hAnsi="Calibri" w:cs="Calibri"/>
                <w:spacing w:val="-2"/>
              </w:rPr>
              <w:t>noncompliant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receiving incorrect</w:t>
            </w:r>
            <w:r w:rsidRPr="00477680">
              <w:rPr>
                <w:rFonts w:ascii="Calibri" w:eastAsia="Calibri" w:hAnsi="Calibri" w:cs="Calibri"/>
                <w:spacing w:val="1"/>
              </w:rPr>
              <w:t xml:space="preserve"> </w:t>
            </w:r>
            <w:r w:rsidRPr="00477680">
              <w:rPr>
                <w:rFonts w:ascii="Calibri" w:eastAsia="Calibri" w:hAnsi="Calibri" w:cs="Calibri"/>
                <w:spacing w:val="-1"/>
              </w:rPr>
              <w:t>benefits.</w:t>
            </w:r>
            <w:r w:rsidRPr="00477680">
              <w:rPr>
                <w:rFonts w:ascii="Calibri" w:eastAsia="Calibri" w:hAnsi="Calibri" w:cs="Calibri"/>
                <w:spacing w:val="59"/>
              </w:rPr>
              <w:t xml:space="preserve"> </w:t>
            </w:r>
            <w:r w:rsidRPr="00477680">
              <w:rPr>
                <w:rFonts w:ascii="Calibri" w:eastAsia="Calibri" w:hAnsi="Calibri" w:cs="Calibri"/>
                <w:spacing w:val="-1"/>
              </w:rPr>
              <w:t>Historically,</w:t>
            </w:r>
            <w:r w:rsidRPr="00477680">
              <w:rPr>
                <w:rFonts w:ascii="Calibri" w:eastAsia="Calibri" w:hAnsi="Calibri" w:cs="Calibri"/>
              </w:rPr>
              <w:t xml:space="preserve">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Treasury Inspector</w:t>
            </w:r>
            <w:r w:rsidRPr="00477680">
              <w:rPr>
                <w:rFonts w:ascii="Calibri" w:eastAsia="Calibri" w:hAnsi="Calibri" w:cs="Calibri"/>
              </w:rPr>
              <w:t xml:space="preserve"> </w:t>
            </w:r>
            <w:r w:rsidRPr="00477680">
              <w:rPr>
                <w:rFonts w:ascii="Calibri" w:eastAsia="Calibri" w:hAnsi="Calibri" w:cs="Calibri"/>
                <w:spacing w:val="-1"/>
              </w:rPr>
              <w:t>General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1"/>
              </w:rPr>
              <w:t>Administration recommended</w:t>
            </w:r>
            <w:r w:rsidRPr="00477680">
              <w:rPr>
                <w:rFonts w:ascii="Calibri" w:eastAsia="Calibri" w:hAnsi="Calibri" w:cs="Calibri"/>
                <w:spacing w:val="-3"/>
              </w:rPr>
              <w:t xml:space="preserve"> </w:t>
            </w:r>
            <w:r w:rsidRPr="00477680">
              <w:rPr>
                <w:rFonts w:ascii="Calibri" w:eastAsia="Calibri" w:hAnsi="Calibri" w:cs="Calibri"/>
                <w:spacing w:val="-1"/>
              </w:rPr>
              <w:t>reinstating</w:t>
            </w:r>
            <w:r w:rsidRPr="00477680">
              <w:rPr>
                <w:rFonts w:ascii="Calibri" w:eastAsia="Calibri" w:hAnsi="Calibri" w:cs="Calibri"/>
                <w:spacing w:val="-3"/>
              </w:rPr>
              <w:t xml:space="preserve"> </w:t>
            </w:r>
            <w:r w:rsidRPr="00477680">
              <w:rPr>
                <w:rFonts w:ascii="Calibri" w:eastAsia="Calibri" w:hAnsi="Calibri" w:cs="Calibri"/>
                <w:spacing w:val="-1"/>
              </w:rPr>
              <w:t>tax</w:t>
            </w:r>
            <w:r w:rsidRPr="00477680">
              <w:rPr>
                <w:rFonts w:ascii="Calibri" w:eastAsia="Calibri" w:hAnsi="Calibri" w:cs="Calibri"/>
                <w:spacing w:val="44"/>
              </w:rPr>
              <w:t xml:space="preserve"> </w:t>
            </w:r>
            <w:r w:rsidRPr="00477680">
              <w:rPr>
                <w:rFonts w:ascii="Calibri" w:eastAsia="Calibri" w:hAnsi="Calibri" w:cs="Calibri"/>
                <w:spacing w:val="-1"/>
              </w:rPr>
              <w:t>questions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1"/>
              </w:rPr>
              <w:t xml:space="preserve"> Form 5500</w:t>
            </w:r>
            <w:r w:rsidRPr="00477680">
              <w:rPr>
                <w:rFonts w:ascii="Calibri" w:eastAsia="Calibri" w:hAnsi="Calibri" w:cs="Calibri"/>
                <w:spacing w:val="1"/>
              </w:rPr>
              <w:t xml:space="preserve"> </w:t>
            </w:r>
            <w:r w:rsidRPr="00477680">
              <w:rPr>
                <w:rFonts w:ascii="Calibri" w:eastAsia="Calibri" w:hAnsi="Calibri" w:cs="Calibri"/>
                <w:spacing w:val="-2"/>
              </w:rPr>
              <w:t>for</w:t>
            </w:r>
            <w:r w:rsidRPr="00477680">
              <w:rPr>
                <w:rFonts w:ascii="Calibri" w:eastAsia="Calibri" w:hAnsi="Calibri" w:cs="Calibri"/>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purposes.</w:t>
            </w:r>
            <w:r w:rsidR="0086601C" w:rsidRPr="00477680">
              <w:rPr>
                <w:rFonts w:ascii="Calibri" w:hAnsi="Calibri"/>
              </w:rPr>
              <w:t xml:space="preserve"> </w:t>
            </w:r>
          </w:p>
          <w:p w:rsidR="002005B4" w:rsidRPr="00477680" w:rsidRDefault="002005B4" w:rsidP="00E13103">
            <w:pPr>
              <w:rPr>
                <w:rFonts w:ascii="Calibri" w:hAnsi="Calibri"/>
              </w:rPr>
            </w:pPr>
          </w:p>
          <w:p w:rsidR="0053712E" w:rsidRDefault="0086601C" w:rsidP="00E13103">
            <w:pPr>
              <w:rPr>
                <w:rFonts w:ascii="Calibri" w:hAnsi="Calibri"/>
                <w:spacing w:val="-1"/>
              </w:rPr>
            </w:pPr>
            <w:r w:rsidRPr="00477680">
              <w:rPr>
                <w:rFonts w:ascii="Calibri" w:hAnsi="Calibri"/>
                <w:spacing w:val="-1"/>
              </w:rPr>
              <w:t>The</w:t>
            </w:r>
            <w:r w:rsidRPr="00477680">
              <w:rPr>
                <w:rFonts w:ascii="Calibri" w:hAnsi="Calibri"/>
                <w:spacing w:val="1"/>
              </w:rPr>
              <w:t xml:space="preserve"> </w:t>
            </w:r>
            <w:r w:rsidRPr="00477680">
              <w:rPr>
                <w:rFonts w:ascii="Calibri" w:hAnsi="Calibri"/>
                <w:i/>
                <w:spacing w:val="-1"/>
              </w:rPr>
              <w:t>Federal</w:t>
            </w:r>
            <w:r w:rsidRPr="00477680">
              <w:rPr>
                <w:rFonts w:ascii="Calibri" w:hAnsi="Calibri"/>
                <w:i/>
              </w:rPr>
              <w:t xml:space="preserve"> </w:t>
            </w:r>
            <w:r w:rsidRPr="00477680">
              <w:rPr>
                <w:rFonts w:ascii="Calibri" w:hAnsi="Calibri"/>
                <w:i/>
                <w:spacing w:val="-1"/>
              </w:rPr>
              <w:t>Register</w:t>
            </w:r>
            <w:r w:rsidRPr="00477680">
              <w:rPr>
                <w:rFonts w:ascii="Calibri" w:hAnsi="Calibri"/>
                <w:i/>
              </w:rPr>
              <w:t xml:space="preserve"> </w:t>
            </w:r>
            <w:r w:rsidRPr="00477680">
              <w:rPr>
                <w:rFonts w:ascii="Calibri" w:hAnsi="Calibri"/>
                <w:spacing w:val="-1"/>
              </w:rPr>
              <w:t>published the</w:t>
            </w:r>
            <w:r w:rsidRPr="00477680">
              <w:rPr>
                <w:rFonts w:ascii="Calibri" w:hAnsi="Calibri"/>
                <w:spacing w:val="-2"/>
              </w:rPr>
              <w:t xml:space="preserve"> </w:t>
            </w:r>
            <w:r w:rsidRPr="00477680">
              <w:rPr>
                <w:rFonts w:ascii="Calibri" w:hAnsi="Calibri"/>
                <w:spacing w:val="-1"/>
              </w:rPr>
              <w:t xml:space="preserve">2015 proposed </w:t>
            </w:r>
            <w:r w:rsidRPr="00477680">
              <w:rPr>
                <w:rFonts w:ascii="Calibri" w:hAnsi="Calibri"/>
                <w:spacing w:val="-2"/>
              </w:rPr>
              <w:t>Form</w:t>
            </w:r>
            <w:r w:rsidRPr="00477680">
              <w:rPr>
                <w:rFonts w:ascii="Calibri" w:hAnsi="Calibri"/>
                <w:spacing w:val="-1"/>
              </w:rPr>
              <w:t xml:space="preserve"> 5500-SUP</w:t>
            </w:r>
            <w:r w:rsidRPr="00477680">
              <w:rPr>
                <w:rFonts w:ascii="Calibri" w:hAnsi="Calibri"/>
                <w:spacing w:val="1"/>
              </w:rPr>
              <w:t xml:space="preserve"> </w:t>
            </w:r>
            <w:r w:rsidRPr="00477680">
              <w:rPr>
                <w:rFonts w:ascii="Calibri" w:hAnsi="Calibri"/>
                <w:spacing w:val="-1"/>
              </w:rPr>
              <w:t>in</w:t>
            </w:r>
            <w:r w:rsidRPr="00477680">
              <w:rPr>
                <w:rFonts w:ascii="Calibri" w:hAnsi="Calibri"/>
                <w:spacing w:val="-3"/>
              </w:rPr>
              <w:t xml:space="preserve"> </w:t>
            </w:r>
            <w:r w:rsidRPr="00477680">
              <w:rPr>
                <w:rFonts w:ascii="Calibri" w:hAnsi="Calibri"/>
                <w:spacing w:val="-1"/>
              </w:rPr>
              <w:t>December</w:t>
            </w:r>
            <w:r w:rsidRPr="00477680">
              <w:rPr>
                <w:rFonts w:ascii="Calibri" w:hAnsi="Calibri"/>
                <w:spacing w:val="-2"/>
              </w:rPr>
              <w:t xml:space="preserve"> </w:t>
            </w:r>
            <w:r w:rsidRPr="00477680">
              <w:rPr>
                <w:rFonts w:ascii="Calibri" w:hAnsi="Calibri"/>
                <w:spacing w:val="-1"/>
              </w:rPr>
              <w:t>2014</w:t>
            </w:r>
            <w:r w:rsidRPr="00477680">
              <w:rPr>
                <w:rFonts w:ascii="Calibri" w:hAnsi="Calibri"/>
                <w:spacing w:val="1"/>
              </w:rPr>
              <w:t xml:space="preserve"> </w:t>
            </w:r>
            <w:r w:rsidRPr="00477680">
              <w:rPr>
                <w:rFonts w:ascii="Calibri" w:hAnsi="Calibri"/>
                <w:spacing w:val="-1"/>
              </w:rPr>
              <w:t>and</w:t>
            </w:r>
            <w:r w:rsidRPr="00477680">
              <w:rPr>
                <w:rFonts w:ascii="Calibri" w:hAnsi="Calibri"/>
                <w:spacing w:val="-3"/>
              </w:rPr>
              <w:t xml:space="preserve"> </w:t>
            </w:r>
            <w:r w:rsidRPr="00477680">
              <w:rPr>
                <w:rFonts w:ascii="Calibri" w:hAnsi="Calibri"/>
                <w:spacing w:val="-1"/>
              </w:rPr>
              <w:t>May</w:t>
            </w:r>
            <w:r w:rsidRPr="00477680">
              <w:rPr>
                <w:rFonts w:ascii="Calibri" w:hAnsi="Calibri"/>
                <w:spacing w:val="55"/>
              </w:rPr>
              <w:t xml:space="preserve"> </w:t>
            </w:r>
            <w:r w:rsidRPr="00477680">
              <w:rPr>
                <w:rFonts w:ascii="Calibri" w:hAnsi="Calibri"/>
                <w:spacing w:val="-1"/>
              </w:rPr>
              <w:t>2015.</w:t>
            </w:r>
            <w:r w:rsidRPr="00477680">
              <w:rPr>
                <w:rFonts w:ascii="Calibri" w:hAnsi="Calibri"/>
                <w:spacing w:val="47"/>
              </w:rPr>
              <w:t xml:space="preserve"> </w:t>
            </w:r>
            <w:r w:rsidRPr="00477680">
              <w:rPr>
                <w:rFonts w:ascii="Calibri" w:hAnsi="Calibri"/>
                <w:spacing w:val="-1"/>
              </w:rPr>
              <w:t>In 2016,</w:t>
            </w:r>
            <w:r w:rsidRPr="00477680">
              <w:rPr>
                <w:rFonts w:ascii="Calibri" w:hAnsi="Calibri"/>
              </w:rPr>
              <w:t xml:space="preserve">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IRS</w:t>
            </w:r>
            <w:r w:rsidRPr="00477680">
              <w:rPr>
                <w:rFonts w:ascii="Calibri" w:hAnsi="Calibri"/>
                <w:spacing w:val="-3"/>
              </w:rPr>
              <w:t xml:space="preserve"> </w:t>
            </w:r>
            <w:r w:rsidRPr="00477680">
              <w:rPr>
                <w:rFonts w:ascii="Calibri" w:hAnsi="Calibri"/>
                <w:spacing w:val="-1"/>
              </w:rPr>
              <w:t>worked to</w:t>
            </w:r>
            <w:r w:rsidRPr="00477680">
              <w:rPr>
                <w:rFonts w:ascii="Calibri" w:hAnsi="Calibri"/>
                <w:spacing w:val="1"/>
              </w:rPr>
              <w:t xml:space="preserve"> </w:t>
            </w:r>
            <w:r w:rsidRPr="00477680">
              <w:rPr>
                <w:rFonts w:ascii="Calibri" w:hAnsi="Calibri"/>
                <w:spacing w:val="-1"/>
              </w:rPr>
              <w:t>significantly</w:t>
            </w:r>
            <w:r w:rsidRPr="00477680">
              <w:rPr>
                <w:rFonts w:ascii="Calibri" w:hAnsi="Calibri"/>
                <w:spacing w:val="1"/>
              </w:rPr>
              <w:t xml:space="preserve"> </w:t>
            </w:r>
            <w:r w:rsidRPr="00477680">
              <w:rPr>
                <w:rFonts w:ascii="Calibri" w:hAnsi="Calibri"/>
                <w:spacing w:val="-1"/>
              </w:rPr>
              <w:t>simplify the</w:t>
            </w:r>
            <w:r w:rsidRPr="00477680">
              <w:rPr>
                <w:rFonts w:ascii="Calibri" w:hAnsi="Calibri"/>
                <w:spacing w:val="-2"/>
              </w:rPr>
              <w:t xml:space="preserve"> </w:t>
            </w:r>
            <w:r w:rsidRPr="00477680">
              <w:rPr>
                <w:rFonts w:ascii="Calibri" w:hAnsi="Calibri"/>
                <w:spacing w:val="-1"/>
              </w:rPr>
              <w:t>version</w:t>
            </w:r>
            <w:r w:rsidRPr="00477680">
              <w:rPr>
                <w:rFonts w:ascii="Calibri" w:hAnsi="Calibri"/>
                <w:spacing w:val="-3"/>
              </w:rPr>
              <w:t xml:space="preserve"> </w:t>
            </w:r>
            <w:r w:rsidRPr="00477680">
              <w:rPr>
                <w:rFonts w:ascii="Calibri" w:hAnsi="Calibri"/>
              </w:rPr>
              <w:t xml:space="preserve">of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compliance</w:t>
            </w:r>
            <w:r w:rsidRPr="00477680">
              <w:rPr>
                <w:rFonts w:ascii="Calibri" w:hAnsi="Calibri"/>
                <w:spacing w:val="1"/>
              </w:rPr>
              <w:t xml:space="preserve"> </w:t>
            </w:r>
            <w:r w:rsidRPr="00477680">
              <w:rPr>
                <w:rFonts w:ascii="Calibri" w:hAnsi="Calibri"/>
                <w:spacing w:val="-1"/>
              </w:rPr>
              <w:t>questions</w:t>
            </w:r>
            <w:r w:rsidRPr="00477680">
              <w:rPr>
                <w:rFonts w:ascii="Calibri" w:hAnsi="Calibri"/>
                <w:spacing w:val="59"/>
              </w:rPr>
              <w:t xml:space="preserve"> </w:t>
            </w:r>
            <w:r w:rsidRPr="00477680">
              <w:rPr>
                <w:rFonts w:ascii="Calibri" w:hAnsi="Calibri"/>
                <w:spacing w:val="-1"/>
              </w:rPr>
              <w:t>provided</w:t>
            </w:r>
            <w:r w:rsidRPr="00477680">
              <w:rPr>
                <w:rFonts w:ascii="Calibri" w:hAnsi="Calibri"/>
                <w:spacing w:val="-3"/>
              </w:rPr>
              <w:t xml:space="preserve"> </w:t>
            </w:r>
            <w:r w:rsidRPr="00477680">
              <w:rPr>
                <w:rFonts w:ascii="Calibri" w:hAnsi="Calibri"/>
              </w:rPr>
              <w:t>on</w:t>
            </w:r>
            <w:r w:rsidRPr="00477680">
              <w:rPr>
                <w:rFonts w:ascii="Calibri" w:hAnsi="Calibri"/>
                <w:spacing w:val="-1"/>
              </w:rPr>
              <w:t xml:space="preserve"> </w:t>
            </w:r>
            <w:r w:rsidRPr="00477680">
              <w:rPr>
                <w:rFonts w:ascii="Calibri" w:hAnsi="Calibri"/>
                <w:spacing w:val="-2"/>
              </w:rPr>
              <w:t xml:space="preserve">the </w:t>
            </w:r>
            <w:r w:rsidRPr="00477680">
              <w:rPr>
                <w:rFonts w:ascii="Calibri" w:hAnsi="Calibri"/>
                <w:spacing w:val="-1"/>
              </w:rPr>
              <w:t>2015</w:t>
            </w:r>
            <w:r w:rsidRPr="00477680">
              <w:rPr>
                <w:rFonts w:ascii="Calibri" w:hAnsi="Calibri"/>
                <w:spacing w:val="1"/>
              </w:rPr>
              <w:t xml:space="preserve"> </w:t>
            </w:r>
            <w:r w:rsidRPr="00477680">
              <w:rPr>
                <w:rFonts w:ascii="Calibri" w:hAnsi="Calibri"/>
                <w:spacing w:val="-1"/>
              </w:rPr>
              <w:t>proposed form.</w:t>
            </w:r>
            <w:r w:rsidRPr="00477680">
              <w:rPr>
                <w:rFonts w:ascii="Calibri" w:hAnsi="Calibri"/>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 xml:space="preserve">2016 version </w:t>
            </w:r>
            <w:r w:rsidRPr="00477680">
              <w:rPr>
                <w:rFonts w:ascii="Calibri" w:hAnsi="Calibri"/>
              </w:rPr>
              <w:t xml:space="preserve">of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IRS proposed questions</w:t>
            </w:r>
            <w:r w:rsidRPr="00477680">
              <w:rPr>
                <w:rFonts w:ascii="Calibri" w:hAnsi="Calibri"/>
                <w:spacing w:val="-2"/>
              </w:rPr>
              <w:t xml:space="preserve"> </w:t>
            </w:r>
            <w:r w:rsidRPr="00477680">
              <w:rPr>
                <w:rFonts w:ascii="Calibri" w:hAnsi="Calibri"/>
                <w:spacing w:val="-1"/>
              </w:rPr>
              <w:t>was</w:t>
            </w:r>
            <w:r w:rsidRPr="00477680">
              <w:rPr>
                <w:rFonts w:ascii="Calibri" w:hAnsi="Calibri"/>
                <w:spacing w:val="53"/>
              </w:rPr>
              <w:t xml:space="preserve"> </w:t>
            </w:r>
            <w:r w:rsidRPr="00477680">
              <w:rPr>
                <w:rFonts w:ascii="Calibri" w:hAnsi="Calibri"/>
                <w:spacing w:val="-1"/>
              </w:rPr>
              <w:t xml:space="preserve">published in March and </w:t>
            </w:r>
            <w:r w:rsidRPr="00477680">
              <w:rPr>
                <w:rFonts w:ascii="Calibri" w:hAnsi="Calibri"/>
                <w:spacing w:val="-2"/>
              </w:rPr>
              <w:t>June</w:t>
            </w:r>
            <w:r w:rsidRPr="00477680">
              <w:rPr>
                <w:rFonts w:ascii="Calibri" w:hAnsi="Calibri"/>
                <w:spacing w:val="1"/>
              </w:rPr>
              <w:t xml:space="preserve"> </w:t>
            </w:r>
            <w:r w:rsidRPr="00477680">
              <w:rPr>
                <w:rFonts w:ascii="Calibri" w:hAnsi="Calibri"/>
                <w:spacing w:val="-1"/>
              </w:rPr>
              <w:t>2016.</w:t>
            </w:r>
            <w:r w:rsidRPr="00477680">
              <w:rPr>
                <w:rFonts w:ascii="Calibri" w:hAnsi="Calibri"/>
              </w:rPr>
              <w:t xml:space="preserve">  </w:t>
            </w:r>
            <w:r w:rsidRPr="00477680">
              <w:rPr>
                <w:rFonts w:ascii="Calibri" w:hAnsi="Calibri"/>
                <w:spacing w:val="-1"/>
              </w:rPr>
              <w:t>Annually,</w:t>
            </w:r>
            <w:r w:rsidRPr="00477680">
              <w:rPr>
                <w:rFonts w:ascii="Calibri" w:hAnsi="Calibri"/>
                <w:spacing w:val="-2"/>
              </w:rPr>
              <w:t xml:space="preserve"> </w:t>
            </w:r>
            <w:r w:rsidRPr="00477680">
              <w:rPr>
                <w:rFonts w:ascii="Calibri" w:hAnsi="Calibri"/>
                <w:spacing w:val="-1"/>
              </w:rPr>
              <w:t>Form 5500</w:t>
            </w:r>
            <w:r w:rsidRPr="00477680">
              <w:rPr>
                <w:rFonts w:ascii="Calibri" w:hAnsi="Calibri"/>
                <w:spacing w:val="1"/>
              </w:rPr>
              <w:t xml:space="preserve"> </w:t>
            </w:r>
            <w:r w:rsidRPr="00477680">
              <w:rPr>
                <w:rFonts w:ascii="Calibri" w:hAnsi="Calibri"/>
                <w:spacing w:val="-1"/>
              </w:rPr>
              <w:t>series</w:t>
            </w:r>
            <w:r w:rsidRPr="00477680">
              <w:rPr>
                <w:rFonts w:ascii="Calibri" w:hAnsi="Calibri"/>
                <w:spacing w:val="-2"/>
              </w:rPr>
              <w:t xml:space="preserve"> </w:t>
            </w:r>
            <w:r w:rsidRPr="00477680">
              <w:rPr>
                <w:rFonts w:ascii="Calibri" w:hAnsi="Calibri"/>
                <w:spacing w:val="-1"/>
              </w:rPr>
              <w:t>changes</w:t>
            </w:r>
            <w:r w:rsidRPr="00477680">
              <w:rPr>
                <w:rFonts w:ascii="Calibri" w:hAnsi="Calibri"/>
              </w:rPr>
              <w:t xml:space="preserve"> </w:t>
            </w:r>
            <w:r w:rsidRPr="00477680">
              <w:rPr>
                <w:rFonts w:ascii="Calibri" w:hAnsi="Calibri"/>
                <w:spacing w:val="-2"/>
              </w:rPr>
              <w:t>are</w:t>
            </w:r>
            <w:r w:rsidRPr="00477680">
              <w:rPr>
                <w:rFonts w:ascii="Calibri" w:hAnsi="Calibri"/>
                <w:spacing w:val="1"/>
              </w:rPr>
              <w:t xml:space="preserve"> </w:t>
            </w:r>
            <w:r w:rsidRPr="00477680">
              <w:rPr>
                <w:rFonts w:ascii="Calibri" w:hAnsi="Calibri"/>
                <w:spacing w:val="-1"/>
              </w:rPr>
              <w:t>released in</w:t>
            </w:r>
            <w:r w:rsidRPr="00477680">
              <w:rPr>
                <w:rFonts w:ascii="Calibri" w:hAnsi="Calibri"/>
                <w:spacing w:val="45"/>
              </w:rPr>
              <w:t xml:space="preserve"> </w:t>
            </w:r>
            <w:r w:rsidRPr="00477680">
              <w:rPr>
                <w:rFonts w:ascii="Calibri" w:hAnsi="Calibri"/>
                <w:spacing w:val="-1"/>
              </w:rPr>
              <w:t>December</w:t>
            </w:r>
            <w:r w:rsidRPr="00477680">
              <w:rPr>
                <w:rFonts w:ascii="Calibri" w:hAnsi="Calibri"/>
                <w:spacing w:val="-2"/>
              </w:rPr>
              <w:t xml:space="preserve"> </w:t>
            </w:r>
            <w:r w:rsidRPr="00477680">
              <w:rPr>
                <w:rFonts w:ascii="Calibri" w:hAnsi="Calibri"/>
              </w:rPr>
              <w:t xml:space="preserve">of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year</w:t>
            </w:r>
            <w:r w:rsidRPr="00477680">
              <w:rPr>
                <w:rFonts w:ascii="Calibri" w:hAnsi="Calibri"/>
              </w:rPr>
              <w:t xml:space="preserve"> </w:t>
            </w:r>
            <w:r w:rsidRPr="00477680">
              <w:rPr>
                <w:rFonts w:ascii="Calibri" w:hAnsi="Calibri"/>
                <w:spacing w:val="-2"/>
              </w:rPr>
              <w:t>before</w:t>
            </w:r>
            <w:r w:rsidRPr="00477680">
              <w:rPr>
                <w:rFonts w:ascii="Calibri" w:hAnsi="Calibri"/>
                <w:spacing w:val="1"/>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year</w:t>
            </w:r>
            <w:r w:rsidRPr="00477680">
              <w:rPr>
                <w:rFonts w:ascii="Calibri" w:hAnsi="Calibri"/>
              </w:rPr>
              <w:t xml:space="preserve"> </w:t>
            </w:r>
            <w:r w:rsidRPr="00477680">
              <w:rPr>
                <w:rFonts w:ascii="Calibri" w:hAnsi="Calibri"/>
                <w:spacing w:val="-1"/>
              </w:rPr>
              <w:t>in which</w:t>
            </w:r>
            <w:r w:rsidRPr="00477680">
              <w:rPr>
                <w:rFonts w:ascii="Calibri" w:hAnsi="Calibri"/>
                <w:spacing w:val="-3"/>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2"/>
              </w:rPr>
              <w:t>Form</w:t>
            </w:r>
            <w:r w:rsidRPr="00477680">
              <w:rPr>
                <w:rFonts w:ascii="Calibri" w:hAnsi="Calibri"/>
                <w:spacing w:val="1"/>
              </w:rPr>
              <w:t xml:space="preserve"> </w:t>
            </w:r>
            <w:r w:rsidRPr="00477680">
              <w:rPr>
                <w:rFonts w:ascii="Calibri" w:hAnsi="Calibri"/>
                <w:spacing w:val="-1"/>
              </w:rPr>
              <w:t>is</w:t>
            </w:r>
            <w:r w:rsidRPr="00477680">
              <w:rPr>
                <w:rFonts w:ascii="Calibri" w:hAnsi="Calibri"/>
                <w:spacing w:val="-2"/>
              </w:rPr>
              <w:t xml:space="preserve"> </w:t>
            </w:r>
            <w:r w:rsidRPr="00477680">
              <w:rPr>
                <w:rFonts w:ascii="Calibri" w:hAnsi="Calibri"/>
                <w:spacing w:val="-1"/>
              </w:rPr>
              <w:t>effective.</w:t>
            </w:r>
            <w:r w:rsidRPr="00477680">
              <w:rPr>
                <w:rFonts w:ascii="Calibri" w:hAnsi="Calibri"/>
              </w:rPr>
              <w:t xml:space="preserve">  </w:t>
            </w:r>
            <w:r w:rsidRPr="00477680">
              <w:rPr>
                <w:rFonts w:ascii="Calibri" w:hAnsi="Calibri"/>
                <w:spacing w:val="-2"/>
              </w:rPr>
              <w:t xml:space="preserve">The </w:t>
            </w:r>
            <w:r w:rsidRPr="00477680">
              <w:rPr>
                <w:rFonts w:ascii="Calibri" w:hAnsi="Calibri"/>
                <w:spacing w:val="-1"/>
              </w:rPr>
              <w:t>vast</w:t>
            </w:r>
            <w:r w:rsidRPr="00477680">
              <w:rPr>
                <w:rFonts w:ascii="Calibri" w:hAnsi="Calibri"/>
                <w:spacing w:val="-2"/>
              </w:rPr>
              <w:t xml:space="preserve"> </w:t>
            </w:r>
            <w:r w:rsidRPr="00477680">
              <w:rPr>
                <w:rFonts w:ascii="Calibri" w:hAnsi="Calibri"/>
                <w:spacing w:val="-1"/>
              </w:rPr>
              <w:t xml:space="preserve">majority </w:t>
            </w:r>
            <w:r w:rsidRPr="00477680">
              <w:rPr>
                <w:rFonts w:ascii="Calibri" w:hAnsi="Calibri"/>
              </w:rPr>
              <w:t xml:space="preserve">of </w:t>
            </w:r>
            <w:r w:rsidRPr="00477680">
              <w:rPr>
                <w:rFonts w:ascii="Calibri" w:hAnsi="Calibri"/>
                <w:spacing w:val="-1"/>
              </w:rPr>
              <w:t>filings</w:t>
            </w:r>
            <w:r w:rsidRPr="00477680">
              <w:rPr>
                <w:rFonts w:ascii="Calibri" w:hAnsi="Calibri"/>
                <w:spacing w:val="67"/>
              </w:rPr>
              <w:t xml:space="preserve"> </w:t>
            </w:r>
            <w:r w:rsidRPr="00477680">
              <w:rPr>
                <w:rFonts w:ascii="Calibri" w:hAnsi="Calibri"/>
                <w:spacing w:val="-1"/>
              </w:rPr>
              <w:t>are</w:t>
            </w:r>
            <w:r w:rsidRPr="00477680">
              <w:rPr>
                <w:rFonts w:ascii="Calibri" w:hAnsi="Calibri"/>
                <w:spacing w:val="1"/>
              </w:rPr>
              <w:t xml:space="preserve"> </w:t>
            </w:r>
            <w:r w:rsidRPr="00477680">
              <w:rPr>
                <w:rFonts w:ascii="Calibri" w:hAnsi="Calibri"/>
                <w:spacing w:val="-1"/>
              </w:rPr>
              <w:t>not</w:t>
            </w:r>
            <w:r w:rsidRPr="00477680">
              <w:rPr>
                <w:rFonts w:ascii="Calibri" w:hAnsi="Calibri"/>
                <w:spacing w:val="1"/>
              </w:rPr>
              <w:t xml:space="preserve"> </w:t>
            </w:r>
            <w:r w:rsidRPr="00477680">
              <w:rPr>
                <w:rFonts w:ascii="Calibri" w:hAnsi="Calibri"/>
                <w:spacing w:val="-1"/>
              </w:rPr>
              <w:t>due</w:t>
            </w:r>
            <w:r w:rsidRPr="00477680">
              <w:rPr>
                <w:rFonts w:ascii="Calibri" w:hAnsi="Calibri"/>
                <w:spacing w:val="1"/>
              </w:rPr>
              <w:t xml:space="preserve"> </w:t>
            </w:r>
            <w:r w:rsidRPr="00477680">
              <w:rPr>
                <w:rFonts w:ascii="Calibri" w:hAnsi="Calibri"/>
                <w:spacing w:val="-1"/>
              </w:rPr>
              <w:t>until</w:t>
            </w:r>
            <w:r w:rsidRPr="00477680">
              <w:rPr>
                <w:rFonts w:ascii="Calibri" w:hAnsi="Calibri"/>
              </w:rPr>
              <w:t xml:space="preserve"> </w:t>
            </w:r>
            <w:r w:rsidRPr="00477680">
              <w:rPr>
                <w:rFonts w:ascii="Calibri" w:hAnsi="Calibri"/>
                <w:spacing w:val="-2"/>
              </w:rPr>
              <w:t>at</w:t>
            </w:r>
            <w:r w:rsidRPr="00477680">
              <w:rPr>
                <w:rFonts w:ascii="Calibri" w:hAnsi="Calibri"/>
                <w:spacing w:val="1"/>
              </w:rPr>
              <w:t xml:space="preserve"> </w:t>
            </w:r>
            <w:r w:rsidRPr="00477680">
              <w:rPr>
                <w:rFonts w:ascii="Calibri" w:hAnsi="Calibri"/>
                <w:spacing w:val="-1"/>
              </w:rPr>
              <w:t>least</w:t>
            </w:r>
            <w:r w:rsidRPr="00477680">
              <w:rPr>
                <w:rFonts w:ascii="Calibri" w:hAnsi="Calibri"/>
                <w:spacing w:val="1"/>
              </w:rPr>
              <w:t xml:space="preserve">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following July 31.</w:t>
            </w:r>
            <w:r w:rsidRPr="00477680">
              <w:rPr>
                <w:rFonts w:ascii="Calibri" w:hAnsi="Calibri"/>
              </w:rPr>
              <w:t xml:space="preserve">  </w:t>
            </w:r>
            <w:r w:rsidRPr="00477680">
              <w:rPr>
                <w:rFonts w:ascii="Calibri" w:hAnsi="Calibri"/>
                <w:spacing w:val="-1"/>
              </w:rPr>
              <w:t>Historically,</w:t>
            </w:r>
            <w:r w:rsidRPr="00477680">
              <w:rPr>
                <w:rFonts w:ascii="Calibri" w:hAnsi="Calibri"/>
              </w:rPr>
              <w:t xml:space="preserve"> </w:t>
            </w:r>
            <w:r w:rsidRPr="00477680">
              <w:rPr>
                <w:rFonts w:ascii="Calibri" w:hAnsi="Calibri"/>
                <w:spacing w:val="-1"/>
              </w:rPr>
              <w:t>this</w:t>
            </w:r>
            <w:r w:rsidRPr="00477680">
              <w:rPr>
                <w:rFonts w:ascii="Calibri" w:hAnsi="Calibri"/>
                <w:spacing w:val="-2"/>
              </w:rPr>
              <w:t xml:space="preserve"> </w:t>
            </w:r>
            <w:r w:rsidRPr="00477680">
              <w:rPr>
                <w:rFonts w:ascii="Calibri" w:hAnsi="Calibri"/>
                <w:spacing w:val="-1"/>
              </w:rPr>
              <w:t>standard timeframe</w:t>
            </w:r>
            <w:r w:rsidRPr="00477680">
              <w:rPr>
                <w:rFonts w:ascii="Calibri" w:hAnsi="Calibri"/>
                <w:spacing w:val="1"/>
              </w:rPr>
              <w:t xml:space="preserve"> </w:t>
            </w:r>
            <w:r w:rsidRPr="00477680">
              <w:rPr>
                <w:rFonts w:ascii="Calibri" w:hAnsi="Calibri"/>
                <w:spacing w:val="-1"/>
              </w:rPr>
              <w:t>has</w:t>
            </w:r>
            <w:r w:rsidRPr="00477680">
              <w:rPr>
                <w:rFonts w:ascii="Calibri" w:hAnsi="Calibri"/>
                <w:spacing w:val="-2"/>
              </w:rPr>
              <w:t xml:space="preserve"> </w:t>
            </w:r>
            <w:r w:rsidRPr="00477680">
              <w:rPr>
                <w:rFonts w:ascii="Calibri" w:hAnsi="Calibri"/>
                <w:spacing w:val="-1"/>
              </w:rPr>
              <w:t>been</w:t>
            </w:r>
            <w:r w:rsidRPr="00477680">
              <w:rPr>
                <w:rFonts w:ascii="Calibri" w:hAnsi="Calibri"/>
                <w:spacing w:val="47"/>
              </w:rPr>
              <w:t xml:space="preserve"> </w:t>
            </w:r>
            <w:r w:rsidRPr="00477680">
              <w:rPr>
                <w:rFonts w:ascii="Calibri" w:hAnsi="Calibri"/>
                <w:spacing w:val="-1"/>
              </w:rPr>
              <w:t>sufficient</w:t>
            </w:r>
            <w:r w:rsidRPr="00477680">
              <w:rPr>
                <w:rFonts w:ascii="Calibri" w:hAnsi="Calibri"/>
                <w:spacing w:val="1"/>
              </w:rPr>
              <w:t xml:space="preserve"> </w:t>
            </w:r>
            <w:r w:rsidRPr="00477680">
              <w:rPr>
                <w:rFonts w:ascii="Calibri" w:hAnsi="Calibri"/>
                <w:spacing w:val="-1"/>
              </w:rPr>
              <w:t>for</w:t>
            </w:r>
            <w:r w:rsidRPr="00477680">
              <w:rPr>
                <w:rFonts w:ascii="Calibri" w:hAnsi="Calibri"/>
              </w:rPr>
              <w:t xml:space="preserve"> </w:t>
            </w:r>
            <w:r w:rsidRPr="00477680">
              <w:rPr>
                <w:rFonts w:ascii="Calibri" w:hAnsi="Calibri"/>
                <w:spacing w:val="-1"/>
              </w:rPr>
              <w:t>preparers.</w:t>
            </w:r>
            <w:r w:rsidRPr="00477680">
              <w:rPr>
                <w:rFonts w:ascii="Calibri" w:hAnsi="Calibri"/>
                <w:spacing w:val="47"/>
              </w:rPr>
              <w:t xml:space="preserve"> </w:t>
            </w:r>
            <w:r w:rsidRPr="00477680">
              <w:rPr>
                <w:rFonts w:ascii="Calibri" w:hAnsi="Calibri"/>
                <w:spacing w:val="-1"/>
              </w:rPr>
              <w:t>Thus,</w:t>
            </w:r>
            <w:r w:rsidRPr="00477680">
              <w:rPr>
                <w:rFonts w:ascii="Calibri" w:hAnsi="Calibri"/>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administrators</w:t>
            </w:r>
            <w:r w:rsidRPr="00477680">
              <w:rPr>
                <w:rFonts w:ascii="Calibri" w:hAnsi="Calibri"/>
              </w:rPr>
              <w:t xml:space="preserve"> </w:t>
            </w:r>
            <w:r w:rsidRPr="00477680">
              <w:rPr>
                <w:rFonts w:ascii="Calibri" w:hAnsi="Calibri"/>
                <w:spacing w:val="-1"/>
              </w:rPr>
              <w:t>should be</w:t>
            </w:r>
            <w:r w:rsidRPr="00477680">
              <w:rPr>
                <w:rFonts w:ascii="Calibri" w:hAnsi="Calibri"/>
                <w:spacing w:val="1"/>
              </w:rPr>
              <w:t xml:space="preserve"> </w:t>
            </w:r>
            <w:r w:rsidRPr="00477680">
              <w:rPr>
                <w:rFonts w:ascii="Calibri" w:hAnsi="Calibri"/>
                <w:spacing w:val="-1"/>
              </w:rPr>
              <w:t>able</w:t>
            </w:r>
            <w:r w:rsidRPr="00477680">
              <w:rPr>
                <w:rFonts w:ascii="Calibri" w:hAnsi="Calibri"/>
                <w:spacing w:val="1"/>
              </w:rPr>
              <w:t xml:space="preserve"> </w:t>
            </w:r>
            <w:r w:rsidRPr="00477680">
              <w:rPr>
                <w:rFonts w:ascii="Calibri" w:hAnsi="Calibri"/>
                <w:spacing w:val="-1"/>
              </w:rPr>
              <w:t>to</w:t>
            </w:r>
            <w:r w:rsidRPr="00477680">
              <w:rPr>
                <w:rFonts w:ascii="Calibri" w:hAnsi="Calibri"/>
                <w:spacing w:val="1"/>
              </w:rPr>
              <w:t xml:space="preserve"> </w:t>
            </w:r>
            <w:r w:rsidRPr="00477680">
              <w:rPr>
                <w:rFonts w:ascii="Calibri" w:hAnsi="Calibri"/>
                <w:spacing w:val="-1"/>
              </w:rPr>
              <w:t>timely collect</w:t>
            </w:r>
            <w:r w:rsidRPr="00477680">
              <w:rPr>
                <w:rFonts w:ascii="Calibri" w:hAnsi="Calibri"/>
                <w:spacing w:val="1"/>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and</w:t>
            </w:r>
            <w:r w:rsidRPr="00477680">
              <w:rPr>
                <w:rFonts w:ascii="Calibri" w:hAnsi="Calibri"/>
                <w:spacing w:val="35"/>
              </w:rPr>
              <w:t xml:space="preserve"> </w:t>
            </w:r>
            <w:r w:rsidRPr="00477680">
              <w:rPr>
                <w:rFonts w:ascii="Calibri" w:hAnsi="Calibri"/>
                <w:spacing w:val="-1"/>
              </w:rPr>
              <w:t>file</w:t>
            </w:r>
            <w:r w:rsidRPr="00477680">
              <w:rPr>
                <w:rFonts w:ascii="Calibri" w:hAnsi="Calibri"/>
                <w:spacing w:val="1"/>
              </w:rPr>
              <w:t xml:space="preserve"> </w:t>
            </w:r>
            <w:r w:rsidRPr="00477680">
              <w:rPr>
                <w:rFonts w:ascii="Calibri" w:hAnsi="Calibri"/>
                <w:spacing w:val="-1"/>
              </w:rPr>
              <w:t>returns.</w:t>
            </w:r>
            <w:r w:rsidRPr="00477680">
              <w:rPr>
                <w:rFonts w:ascii="Calibri" w:hAnsi="Calibri"/>
                <w:spacing w:val="47"/>
              </w:rPr>
              <w:t xml:space="preserve"> </w:t>
            </w:r>
            <w:r w:rsidRPr="00477680">
              <w:rPr>
                <w:rFonts w:ascii="Calibri" w:hAnsi="Calibri"/>
                <w:spacing w:val="-1"/>
              </w:rPr>
              <w:t>In any</w:t>
            </w:r>
            <w:r w:rsidRPr="00477680">
              <w:rPr>
                <w:rFonts w:ascii="Calibri" w:hAnsi="Calibri"/>
                <w:spacing w:val="-2"/>
              </w:rPr>
              <w:t xml:space="preserve"> </w:t>
            </w:r>
            <w:r w:rsidRPr="00477680">
              <w:rPr>
                <w:rFonts w:ascii="Calibri" w:hAnsi="Calibri"/>
                <w:spacing w:val="-1"/>
              </w:rPr>
              <w:t>case,</w:t>
            </w:r>
            <w:r w:rsidRPr="00477680">
              <w:rPr>
                <w:rFonts w:ascii="Calibri" w:hAnsi="Calibri"/>
                <w:spacing w:val="-2"/>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sponsors</w:t>
            </w:r>
            <w:r w:rsidRPr="00477680">
              <w:rPr>
                <w:rFonts w:ascii="Calibri" w:hAnsi="Calibri"/>
              </w:rPr>
              <w:t xml:space="preserve"> </w:t>
            </w:r>
            <w:r w:rsidRPr="00477680">
              <w:rPr>
                <w:rFonts w:ascii="Calibri" w:hAnsi="Calibri"/>
                <w:spacing w:val="-1"/>
              </w:rPr>
              <w:t>and plan</w:t>
            </w:r>
            <w:r w:rsidRPr="00477680">
              <w:rPr>
                <w:rFonts w:ascii="Calibri" w:hAnsi="Calibri"/>
              </w:rPr>
              <w:t xml:space="preserve"> </w:t>
            </w:r>
            <w:r w:rsidRPr="00477680">
              <w:rPr>
                <w:rFonts w:ascii="Calibri" w:hAnsi="Calibri"/>
                <w:spacing w:val="-1"/>
              </w:rPr>
              <w:t>administrators</w:t>
            </w:r>
            <w:r w:rsidRPr="00477680">
              <w:rPr>
                <w:rFonts w:ascii="Calibri" w:hAnsi="Calibri"/>
                <w:spacing w:val="-5"/>
              </w:rPr>
              <w:t xml:space="preserve"> </w:t>
            </w:r>
            <w:r w:rsidRPr="00477680">
              <w:rPr>
                <w:rFonts w:ascii="Calibri" w:hAnsi="Calibri"/>
                <w:spacing w:val="-1"/>
              </w:rPr>
              <w:t>must</w:t>
            </w:r>
            <w:r w:rsidRPr="00477680">
              <w:rPr>
                <w:rFonts w:ascii="Calibri" w:hAnsi="Calibri"/>
                <w:spacing w:val="1"/>
              </w:rPr>
              <w:t xml:space="preserve"> </w:t>
            </w:r>
            <w:r w:rsidRPr="00477680">
              <w:rPr>
                <w:rFonts w:ascii="Calibri" w:hAnsi="Calibri"/>
                <w:spacing w:val="-1"/>
              </w:rPr>
              <w:t>retain the</w:t>
            </w:r>
            <w:r w:rsidRPr="00477680">
              <w:rPr>
                <w:rFonts w:ascii="Calibri" w:hAnsi="Calibri"/>
                <w:spacing w:val="-2"/>
              </w:rPr>
              <w:t xml:space="preserve"> relevant</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for</w:t>
            </w:r>
            <w:r w:rsidRPr="00477680">
              <w:rPr>
                <w:rFonts w:ascii="Calibri" w:hAnsi="Calibri"/>
                <w:spacing w:val="67"/>
              </w:rPr>
              <w:t xml:space="preserve"> </w:t>
            </w:r>
            <w:r w:rsidRPr="00477680">
              <w:rPr>
                <w:rFonts w:ascii="Calibri" w:hAnsi="Calibri"/>
                <w:spacing w:val="-1"/>
              </w:rPr>
              <w:t>tax</w:t>
            </w:r>
            <w:r w:rsidRPr="00477680">
              <w:rPr>
                <w:rFonts w:ascii="Calibri" w:hAnsi="Calibri"/>
                <w:spacing w:val="1"/>
              </w:rPr>
              <w:t xml:space="preserve"> </w:t>
            </w:r>
            <w:r w:rsidRPr="00477680">
              <w:rPr>
                <w:rFonts w:ascii="Calibri" w:hAnsi="Calibri"/>
                <w:spacing w:val="-1"/>
              </w:rPr>
              <w:t>qualification purposes,</w:t>
            </w:r>
            <w:r w:rsidRPr="00477680">
              <w:rPr>
                <w:rFonts w:ascii="Calibri" w:hAnsi="Calibri"/>
                <w:spacing w:val="-2"/>
              </w:rPr>
              <w:t xml:space="preserve"> </w:t>
            </w:r>
            <w:r w:rsidRPr="00477680">
              <w:rPr>
                <w:rFonts w:ascii="Calibri" w:hAnsi="Calibri"/>
                <w:spacing w:val="-1"/>
              </w:rPr>
              <w:t>such as</w:t>
            </w:r>
            <w:r w:rsidRPr="00477680">
              <w:rPr>
                <w:rFonts w:ascii="Calibri" w:hAnsi="Calibri"/>
              </w:rPr>
              <w:t xml:space="preserve"> </w:t>
            </w:r>
            <w:r w:rsidRPr="00477680">
              <w:rPr>
                <w:rFonts w:ascii="Calibri" w:hAnsi="Calibri"/>
                <w:spacing w:val="-1"/>
              </w:rPr>
              <w:t>section 401(k)</w:t>
            </w:r>
            <w:r w:rsidRPr="00477680">
              <w:rPr>
                <w:rFonts w:ascii="Calibri" w:hAnsi="Calibri"/>
              </w:rPr>
              <w:t xml:space="preserve"> </w:t>
            </w:r>
            <w:r w:rsidRPr="00477680">
              <w:rPr>
                <w:rFonts w:ascii="Calibri" w:hAnsi="Calibri"/>
                <w:spacing w:val="-1"/>
              </w:rPr>
              <w:t>nondiscrimination,</w:t>
            </w:r>
            <w:r w:rsidRPr="00477680">
              <w:rPr>
                <w:rFonts w:ascii="Calibri" w:hAnsi="Calibri"/>
              </w:rPr>
              <w:t xml:space="preserve"> </w:t>
            </w:r>
            <w:r w:rsidRPr="00477680">
              <w:rPr>
                <w:rFonts w:ascii="Calibri" w:hAnsi="Calibri"/>
                <w:spacing w:val="-1"/>
              </w:rPr>
              <w:t>section 410(b)</w:t>
            </w:r>
            <w:r w:rsidRPr="00477680">
              <w:rPr>
                <w:rFonts w:ascii="Calibri" w:hAnsi="Calibri"/>
              </w:rPr>
              <w:t xml:space="preserve"> </w:t>
            </w:r>
            <w:r w:rsidRPr="00477680">
              <w:rPr>
                <w:rFonts w:ascii="Calibri" w:hAnsi="Calibri"/>
                <w:spacing w:val="-1"/>
              </w:rPr>
              <w:t>coverage,</w:t>
            </w:r>
            <w:r w:rsidRPr="00477680">
              <w:rPr>
                <w:rFonts w:ascii="Calibri" w:hAnsi="Calibri"/>
                <w:spacing w:val="35"/>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qualification,</w:t>
            </w:r>
            <w:r w:rsidRPr="00477680">
              <w:rPr>
                <w:rFonts w:ascii="Calibri" w:hAnsi="Calibri"/>
                <w:spacing w:val="-2"/>
              </w:rPr>
              <w:t xml:space="preserve"> </w:t>
            </w:r>
            <w:r w:rsidRPr="00477680">
              <w:rPr>
                <w:rFonts w:ascii="Calibri" w:hAnsi="Calibri"/>
              </w:rPr>
              <w:t>etc.</w:t>
            </w:r>
            <w:r w:rsidRPr="00477680">
              <w:rPr>
                <w:rFonts w:ascii="Calibri" w:hAnsi="Calibri"/>
                <w:spacing w:val="-3"/>
              </w:rPr>
              <w:t xml:space="preserve"> </w:t>
            </w:r>
            <w:r w:rsidRPr="00477680">
              <w:rPr>
                <w:rFonts w:ascii="Calibri" w:hAnsi="Calibri"/>
                <w:spacing w:val="-1"/>
              </w:rPr>
              <w:t>Thus,</w:t>
            </w:r>
            <w:r w:rsidRPr="00477680">
              <w:rPr>
                <w:rFonts w:ascii="Calibri" w:hAnsi="Calibri"/>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should be</w:t>
            </w:r>
            <w:r w:rsidRPr="00477680">
              <w:rPr>
                <w:rFonts w:ascii="Calibri" w:hAnsi="Calibri"/>
                <w:spacing w:val="1"/>
              </w:rPr>
              <w:t xml:space="preserve"> </w:t>
            </w:r>
            <w:r w:rsidRPr="00477680">
              <w:rPr>
                <w:rFonts w:ascii="Calibri" w:hAnsi="Calibri"/>
                <w:spacing w:val="-1"/>
              </w:rPr>
              <w:t>readily</w:t>
            </w:r>
            <w:r w:rsidRPr="00477680">
              <w:rPr>
                <w:rFonts w:ascii="Calibri" w:hAnsi="Calibri"/>
                <w:spacing w:val="1"/>
              </w:rPr>
              <w:t xml:space="preserve"> </w:t>
            </w:r>
            <w:r w:rsidRPr="00477680">
              <w:rPr>
                <w:rFonts w:ascii="Calibri" w:hAnsi="Calibri"/>
                <w:spacing w:val="-1"/>
              </w:rPr>
              <w:t>accessible.</w:t>
            </w:r>
          </w:p>
          <w:p w:rsidR="00CE1463" w:rsidRDefault="00CE1463" w:rsidP="00E13103">
            <w:pPr>
              <w:rPr>
                <w:rFonts w:ascii="Calibri" w:hAnsi="Calibri"/>
                <w:spacing w:val="-1"/>
              </w:rPr>
            </w:pPr>
          </w:p>
          <w:p w:rsidR="00CE1463" w:rsidRDefault="00CE1463" w:rsidP="00CE1463">
            <w:pPr>
              <w:rPr>
                <w:rFonts w:ascii="Calibri" w:hAnsi="Calibri"/>
              </w:rPr>
            </w:pPr>
            <w:r w:rsidRPr="00477680">
              <w:rPr>
                <w:rFonts w:ascii="Calibri" w:hAnsi="Calibri"/>
              </w:rPr>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CE1463" w:rsidRPr="00477680" w:rsidRDefault="00CE1463" w:rsidP="00CE1463">
            <w:pPr>
              <w:rPr>
                <w:rFonts w:ascii="Calibri" w:hAnsi="Calibri"/>
              </w:rPr>
            </w:pPr>
          </w:p>
          <w:p w:rsidR="00CE1463" w:rsidRDefault="00CE1463" w:rsidP="00CE1463">
            <w:pPr>
              <w:rPr>
                <w:rFonts w:ascii="Calibri" w:hAnsi="Calibri"/>
              </w:rPr>
            </w:pPr>
            <w:r w:rsidRPr="00477680">
              <w:rPr>
                <w:rFonts w:ascii="Calibri" w:hAnsi="Calibri"/>
              </w:rPr>
              <w:t xml:space="preserve">As specified in the proposed rules, the majority of </w:t>
            </w:r>
            <w:r w:rsidRPr="00477680">
              <w:rPr>
                <w:rFonts w:ascii="Calibri" w:hAnsi="Calibri"/>
              </w:rPr>
              <w:lastRenderedPageBreak/>
              <w:t>proposed forms revisions are currently targeted for implementation in plan year 2019; some forms revisions may be implemented in earlier or later form years including but not limited to the IRS and PBGC changes for 2016 as shown in the proposed data elements in Appendix A of the proposed rules.</w:t>
            </w:r>
          </w:p>
          <w:p w:rsidR="00CE1463" w:rsidRPr="00477680" w:rsidRDefault="00CE1463" w:rsidP="00CE1463">
            <w:pPr>
              <w:rPr>
                <w:rFonts w:ascii="Calibri" w:hAnsi="Calibri"/>
              </w:rPr>
            </w:pPr>
          </w:p>
          <w:p w:rsidR="00101D8D" w:rsidRDefault="00CE1463" w:rsidP="00101D8D">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sidR="00EC683F">
              <w:rPr>
                <w:rFonts w:ascii="Calibri" w:hAnsi="Calibri"/>
              </w:rPr>
              <w:t xml:space="preserve">were planned to </w:t>
            </w:r>
            <w:r w:rsidRPr="00477680">
              <w:rPr>
                <w:rFonts w:ascii="Calibri" w:hAnsi="Calibri"/>
              </w:rPr>
              <w:t xml:space="preserve">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issues; identify nondiscrimination and minimum coverage requirements issues; conduct special projects to identify potentially noncompliant retirement plans; 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 </w:t>
            </w:r>
            <w:r w:rsidR="00101D8D">
              <w:rPr>
                <w:rFonts w:ascii="Calibri" w:hAnsi="Calibri"/>
              </w:rPr>
              <w:t xml:space="preserve">While IRS had planned to add these questions to the Form 5500 as soon as possible, IRS has decided to direct filers to skip these questions for 2016. </w:t>
            </w:r>
          </w:p>
          <w:p w:rsidR="00CE1463" w:rsidRDefault="00CE1463" w:rsidP="00562ADB">
            <w:pPr>
              <w:pStyle w:val="TableParagraph"/>
              <w:rPr>
                <w:rFonts w:ascii="Calibri" w:hAnsi="Calibri"/>
              </w:rPr>
            </w:pPr>
          </w:p>
          <w:p w:rsidR="00CE1463" w:rsidRPr="00477680" w:rsidRDefault="00CE1463" w:rsidP="00CE1463">
            <w:pPr>
              <w:rPr>
                <w:rFonts w:ascii="Calibri" w:eastAsia="Calibri" w:hAnsi="Calibri" w:cs="Calibri"/>
                <w:spacing w:val="-1"/>
              </w:rPr>
            </w:pP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computation</w:t>
            </w:r>
            <w:r w:rsidRPr="00477680">
              <w:rPr>
                <w:rFonts w:ascii="Calibri" w:eastAsia="Calibri" w:hAnsi="Calibri" w:cs="Calibri"/>
                <w:spacing w:val="-3"/>
              </w:rPr>
              <w:t xml:space="preserve"> </w:t>
            </w:r>
            <w:r w:rsidRPr="00477680">
              <w:rPr>
                <w:rFonts w:ascii="Calibri" w:eastAsia="Calibri" w:hAnsi="Calibri" w:cs="Calibri"/>
                <w:spacing w:val="-1"/>
              </w:rPr>
              <w:t>of</w:t>
            </w:r>
            <w:r w:rsidRPr="00477680">
              <w:rPr>
                <w:rFonts w:ascii="Calibri" w:eastAsia="Calibri" w:hAnsi="Calibri" w:cs="Calibri"/>
              </w:rPr>
              <w:t xml:space="preserve"> </w:t>
            </w:r>
            <w:r w:rsidRPr="00477680">
              <w:rPr>
                <w:rFonts w:ascii="Calibri" w:eastAsia="Calibri" w:hAnsi="Calibri" w:cs="Calibri"/>
                <w:spacing w:val="-1"/>
              </w:rPr>
              <w:t>burden considered the</w:t>
            </w:r>
            <w:r w:rsidRPr="00477680">
              <w:rPr>
                <w:rFonts w:ascii="Calibri" w:eastAsia="Calibri" w:hAnsi="Calibri" w:cs="Calibri"/>
                <w:spacing w:val="-2"/>
              </w:rPr>
              <w:t xml:space="preserve"> </w:t>
            </w:r>
            <w:r w:rsidRPr="00477680">
              <w:rPr>
                <w:rFonts w:ascii="Calibri" w:eastAsia="Calibri" w:hAnsi="Calibri" w:cs="Calibri"/>
                <w:spacing w:val="-1"/>
              </w:rPr>
              <w:t>total</w:t>
            </w:r>
            <w:r w:rsidRPr="00477680">
              <w:rPr>
                <w:rFonts w:ascii="Calibri" w:eastAsia="Calibri" w:hAnsi="Calibri" w:cs="Calibri"/>
              </w:rPr>
              <w:t xml:space="preserve"> </w:t>
            </w:r>
            <w:r w:rsidRPr="00477680">
              <w:rPr>
                <w:rFonts w:ascii="Calibri" w:eastAsia="Calibri" w:hAnsi="Calibri" w:cs="Calibri"/>
                <w:spacing w:val="-1"/>
              </w:rPr>
              <w:t>preparation time</w:t>
            </w:r>
            <w:r w:rsidRPr="00477680">
              <w:rPr>
                <w:rFonts w:ascii="Calibri" w:eastAsia="Calibri" w:hAnsi="Calibri" w:cs="Calibri"/>
                <w:spacing w:val="-2"/>
              </w:rPr>
              <w:t xml:space="preserve"> </w:t>
            </w:r>
            <w:r w:rsidRPr="00477680">
              <w:rPr>
                <w:rFonts w:ascii="Calibri" w:eastAsia="Calibri" w:hAnsi="Calibri" w:cs="Calibri"/>
                <w:spacing w:val="-1"/>
              </w:rPr>
              <w:t>based</w:t>
            </w:r>
            <w:r w:rsidRPr="00477680">
              <w:rPr>
                <w:rFonts w:ascii="Calibri" w:eastAsia="Calibri" w:hAnsi="Calibri" w:cs="Calibri"/>
                <w:spacing w:val="-3"/>
              </w:rPr>
              <w:t xml:space="preserve"> </w:t>
            </w:r>
            <w:r w:rsidRPr="00477680">
              <w:rPr>
                <w:rFonts w:ascii="Calibri" w:eastAsia="Calibri" w:hAnsi="Calibri" w:cs="Calibri"/>
              </w:rPr>
              <w:t>on</w:t>
            </w:r>
            <w:r w:rsidRPr="00477680">
              <w:rPr>
                <w:rFonts w:ascii="Calibri" w:eastAsia="Calibri" w:hAnsi="Calibri" w:cs="Calibri"/>
                <w:spacing w:val="-1"/>
              </w:rPr>
              <w:t xml:space="preserve"> IRS’</w:t>
            </w:r>
            <w:r w:rsidRPr="00477680">
              <w:rPr>
                <w:rFonts w:ascii="Calibri" w:eastAsia="Calibri" w:hAnsi="Calibri" w:cs="Calibri"/>
              </w:rPr>
              <w:t xml:space="preserve"> </w:t>
            </w:r>
            <w:r w:rsidRPr="00477680">
              <w:rPr>
                <w:rFonts w:ascii="Calibri" w:eastAsia="Calibri" w:hAnsi="Calibri" w:cs="Calibri"/>
                <w:spacing w:val="-1"/>
              </w:rPr>
              <w:t>historic</w:t>
            </w:r>
            <w:r w:rsidRPr="00477680">
              <w:rPr>
                <w:rFonts w:ascii="Calibri" w:eastAsia="Calibri" w:hAnsi="Calibri" w:cs="Calibri"/>
                <w:spacing w:val="52"/>
              </w:rPr>
              <w:t xml:space="preserve"> </w:t>
            </w:r>
            <w:r w:rsidRPr="00477680">
              <w:rPr>
                <w:rFonts w:ascii="Calibri" w:eastAsia="Calibri" w:hAnsi="Calibri" w:cs="Calibri"/>
                <w:spacing w:val="-1"/>
              </w:rPr>
              <w:t>method</w:t>
            </w:r>
            <w:r w:rsidRPr="00477680">
              <w:rPr>
                <w:rFonts w:ascii="Calibri" w:eastAsia="Calibri" w:hAnsi="Calibri" w:cs="Calibri"/>
                <w:spacing w:val="-3"/>
              </w:rPr>
              <w:t xml:space="preserve"> </w:t>
            </w:r>
            <w:r w:rsidRPr="00477680">
              <w:rPr>
                <w:rFonts w:ascii="Calibri" w:eastAsia="Calibri" w:hAnsi="Calibri" w:cs="Calibri"/>
                <w:spacing w:val="-1"/>
              </w:rPr>
              <w:t>originally</w:t>
            </w:r>
            <w:r w:rsidRPr="00477680">
              <w:rPr>
                <w:rFonts w:ascii="Calibri" w:eastAsia="Calibri" w:hAnsi="Calibri" w:cs="Calibri"/>
                <w:spacing w:val="1"/>
              </w:rPr>
              <w:t xml:space="preserve"> </w:t>
            </w:r>
            <w:r w:rsidRPr="00477680">
              <w:rPr>
                <w:rFonts w:ascii="Calibri" w:eastAsia="Calibri" w:hAnsi="Calibri" w:cs="Calibri"/>
                <w:spacing w:val="-1"/>
              </w:rPr>
              <w:t>developed by</w:t>
            </w:r>
            <w:r w:rsidRPr="00477680">
              <w:rPr>
                <w:rFonts w:ascii="Calibri" w:eastAsia="Calibri" w:hAnsi="Calibri" w:cs="Calibri"/>
                <w:spacing w:val="1"/>
              </w:rPr>
              <w:t xml:space="preserve"> </w:t>
            </w:r>
            <w:r w:rsidRPr="00477680">
              <w:rPr>
                <w:rFonts w:ascii="Calibri" w:eastAsia="Calibri" w:hAnsi="Calibri" w:cs="Calibri"/>
                <w:spacing w:val="-1"/>
              </w:rPr>
              <w:t>Arthur</w:t>
            </w:r>
            <w:r w:rsidRPr="00477680">
              <w:rPr>
                <w:rFonts w:ascii="Calibri" w:eastAsia="Calibri" w:hAnsi="Calibri" w:cs="Calibri"/>
                <w:spacing w:val="-2"/>
              </w:rPr>
              <w:t xml:space="preserve"> </w:t>
            </w:r>
            <w:r w:rsidRPr="00477680">
              <w:rPr>
                <w:rFonts w:ascii="Calibri" w:eastAsia="Calibri" w:hAnsi="Calibri" w:cs="Calibri"/>
              </w:rPr>
              <w:t xml:space="preserve">D. </w:t>
            </w:r>
            <w:r w:rsidRPr="00477680">
              <w:rPr>
                <w:rFonts w:ascii="Calibri" w:eastAsia="Calibri" w:hAnsi="Calibri" w:cs="Calibri"/>
                <w:spacing w:val="-1"/>
              </w:rPr>
              <w:t>Little.</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requested data</w:t>
            </w:r>
            <w:r w:rsidRPr="00477680">
              <w:rPr>
                <w:rFonts w:ascii="Calibri" w:eastAsia="Calibri" w:hAnsi="Calibri" w:cs="Calibri"/>
                <w:spacing w:val="-3"/>
              </w:rPr>
              <w:t xml:space="preserve"> </w:t>
            </w:r>
            <w:r w:rsidRPr="00477680">
              <w:rPr>
                <w:rFonts w:ascii="Calibri" w:eastAsia="Calibri" w:hAnsi="Calibri" w:cs="Calibri"/>
                <w:spacing w:val="-1"/>
              </w:rPr>
              <w:t>should be</w:t>
            </w:r>
            <w:r w:rsidRPr="00477680">
              <w:rPr>
                <w:rFonts w:ascii="Calibri" w:eastAsia="Calibri" w:hAnsi="Calibri" w:cs="Calibri"/>
                <w:spacing w:val="-2"/>
              </w:rPr>
              <w:t xml:space="preserve"> </w:t>
            </w:r>
            <w:r w:rsidRPr="00477680">
              <w:rPr>
                <w:rFonts w:ascii="Calibri" w:eastAsia="Calibri" w:hAnsi="Calibri" w:cs="Calibri"/>
                <w:spacing w:val="-1"/>
              </w:rPr>
              <w:t>available</w:t>
            </w:r>
            <w:r w:rsidRPr="00477680">
              <w:rPr>
                <w:rFonts w:ascii="Calibri" w:eastAsia="Calibri" w:hAnsi="Calibri" w:cs="Calibri"/>
                <w:spacing w:val="1"/>
              </w:rPr>
              <w:t xml:space="preserve"> </w:t>
            </w:r>
            <w:r w:rsidRPr="00477680">
              <w:rPr>
                <w:rFonts w:ascii="Calibri" w:eastAsia="Calibri" w:hAnsi="Calibri" w:cs="Calibri"/>
                <w:spacing w:val="-1"/>
              </w:rPr>
              <w:t>since</w:t>
            </w:r>
            <w:r w:rsidRPr="00477680">
              <w:rPr>
                <w:rFonts w:ascii="Calibri" w:eastAsia="Calibri" w:hAnsi="Calibri" w:cs="Calibri"/>
                <w:spacing w:val="57"/>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must</w:t>
            </w:r>
            <w:r w:rsidRPr="00477680">
              <w:rPr>
                <w:rFonts w:ascii="Calibri" w:eastAsia="Calibri" w:hAnsi="Calibri" w:cs="Calibri"/>
                <w:spacing w:val="-2"/>
              </w:rPr>
              <w:t xml:space="preserve"> </w:t>
            </w:r>
            <w:r w:rsidRPr="00477680">
              <w:rPr>
                <w:rFonts w:ascii="Calibri" w:eastAsia="Calibri" w:hAnsi="Calibri" w:cs="Calibri"/>
                <w:spacing w:val="-1"/>
              </w:rPr>
              <w:t>know</w:t>
            </w:r>
            <w:r w:rsidRPr="00477680">
              <w:rPr>
                <w:rFonts w:ascii="Calibri" w:eastAsia="Calibri" w:hAnsi="Calibri" w:cs="Calibri"/>
                <w:spacing w:val="1"/>
              </w:rPr>
              <w:t xml:space="preserve"> </w:t>
            </w:r>
            <w:r w:rsidRPr="00477680">
              <w:rPr>
                <w:rFonts w:ascii="Calibri" w:eastAsia="Calibri" w:hAnsi="Calibri" w:cs="Calibri"/>
                <w:spacing w:val="-1"/>
              </w:rPr>
              <w:t>if</w:t>
            </w:r>
            <w:r w:rsidRPr="00477680">
              <w:rPr>
                <w:rFonts w:ascii="Calibri" w:eastAsia="Calibri" w:hAnsi="Calibri" w:cs="Calibri"/>
                <w:spacing w:val="-2"/>
              </w:rPr>
              <w:t xml:space="preserve"> </w:t>
            </w:r>
            <w:r w:rsidRPr="00477680">
              <w:rPr>
                <w:rFonts w:ascii="Calibri" w:eastAsia="Calibri" w:hAnsi="Calibri" w:cs="Calibri"/>
                <w:spacing w:val="-1"/>
              </w:rPr>
              <w:t>they meet</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requirements</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2"/>
              </w:rPr>
              <w:t>plan</w:t>
            </w:r>
            <w:r w:rsidRPr="00477680">
              <w:rPr>
                <w:rFonts w:ascii="Calibri" w:eastAsia="Calibri" w:hAnsi="Calibri" w:cs="Calibri"/>
                <w:spacing w:val="-1"/>
              </w:rPr>
              <w:t xml:space="preserve"> qualification,</w:t>
            </w:r>
            <w:r w:rsidRPr="00477680">
              <w:rPr>
                <w:rFonts w:ascii="Calibri" w:eastAsia="Calibri" w:hAnsi="Calibri" w:cs="Calibri"/>
              </w:rPr>
              <w:t xml:space="preserve"> </w:t>
            </w:r>
            <w:r w:rsidRPr="00477680">
              <w:rPr>
                <w:rFonts w:ascii="Calibri" w:eastAsia="Calibri" w:hAnsi="Calibri" w:cs="Calibri"/>
                <w:spacing w:val="-1"/>
              </w:rPr>
              <w:t>and</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information</w:t>
            </w:r>
            <w:r w:rsidRPr="00477680">
              <w:rPr>
                <w:rFonts w:ascii="Calibri" w:eastAsia="Calibri" w:hAnsi="Calibri" w:cs="Calibri"/>
                <w:spacing w:val="-3"/>
              </w:rPr>
              <w:t xml:space="preserve"> </w:t>
            </w:r>
            <w:r w:rsidRPr="00477680">
              <w:rPr>
                <w:rFonts w:ascii="Calibri" w:eastAsia="Calibri" w:hAnsi="Calibri" w:cs="Calibri"/>
                <w:spacing w:val="-1"/>
              </w:rPr>
              <w:t>is</w:t>
            </w:r>
            <w:r w:rsidRPr="00477680">
              <w:rPr>
                <w:rFonts w:ascii="Calibri" w:eastAsia="Calibri" w:hAnsi="Calibri" w:cs="Calibri"/>
                <w:spacing w:val="58"/>
              </w:rPr>
              <w:t xml:space="preserve"> </w:t>
            </w:r>
            <w:r w:rsidRPr="00477680">
              <w:rPr>
                <w:rFonts w:ascii="Calibri" w:eastAsia="Calibri" w:hAnsi="Calibri" w:cs="Calibri"/>
                <w:spacing w:val="-1"/>
              </w:rPr>
              <w:t>generated annually.</w:t>
            </w:r>
            <w:r w:rsidRPr="00477680">
              <w:rPr>
                <w:rFonts w:ascii="Calibri" w:eastAsia="Calibri" w:hAnsi="Calibri" w:cs="Calibri"/>
                <w:spacing w:val="47"/>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 xml:space="preserve">information </w:t>
            </w:r>
            <w:r w:rsidRPr="00477680">
              <w:rPr>
                <w:rFonts w:ascii="Calibri" w:eastAsia="Calibri" w:hAnsi="Calibri" w:cs="Calibri"/>
              </w:rPr>
              <w:t>for</w:t>
            </w:r>
            <w:r w:rsidRPr="00477680">
              <w:rPr>
                <w:rFonts w:ascii="Calibri" w:eastAsia="Calibri" w:hAnsi="Calibri" w:cs="Calibri"/>
                <w:spacing w:val="-5"/>
              </w:rPr>
              <w:t xml:space="preserve"> </w:t>
            </w:r>
            <w:r w:rsidRPr="00477680">
              <w:rPr>
                <w:rFonts w:ascii="Calibri" w:eastAsia="Calibri" w:hAnsi="Calibri" w:cs="Calibri"/>
                <w:spacing w:val="-1"/>
              </w:rPr>
              <w:t>these</w:t>
            </w:r>
            <w:r w:rsidRPr="00477680">
              <w:rPr>
                <w:rFonts w:ascii="Calibri" w:eastAsia="Calibri" w:hAnsi="Calibri" w:cs="Calibri"/>
                <w:spacing w:val="1"/>
              </w:rPr>
              <w:t xml:space="preserve"> </w:t>
            </w:r>
            <w:r w:rsidRPr="00477680">
              <w:rPr>
                <w:rFonts w:ascii="Calibri" w:eastAsia="Calibri" w:hAnsi="Calibri" w:cs="Calibri"/>
                <w:spacing w:val="-2"/>
              </w:rPr>
              <w:t>new</w:t>
            </w:r>
            <w:r w:rsidRPr="00477680">
              <w:rPr>
                <w:rFonts w:ascii="Calibri" w:eastAsia="Calibri" w:hAnsi="Calibri" w:cs="Calibri"/>
                <w:spacing w:val="1"/>
              </w:rPr>
              <w:t xml:space="preserve"> </w:t>
            </w:r>
            <w:r w:rsidRPr="00477680">
              <w:rPr>
                <w:rFonts w:ascii="Calibri" w:eastAsia="Calibri" w:hAnsi="Calibri" w:cs="Calibri"/>
                <w:spacing w:val="-1"/>
              </w:rPr>
              <w:t>items</w:t>
            </w:r>
            <w:r w:rsidRPr="00477680">
              <w:rPr>
                <w:rFonts w:ascii="Calibri" w:eastAsia="Calibri" w:hAnsi="Calibri" w:cs="Calibri"/>
              </w:rPr>
              <w:t xml:space="preserve"> </w:t>
            </w:r>
            <w:r w:rsidRPr="00477680">
              <w:rPr>
                <w:rFonts w:ascii="Calibri" w:eastAsia="Calibri" w:hAnsi="Calibri" w:cs="Calibri"/>
                <w:spacing w:val="-1"/>
              </w:rPr>
              <w:t>need only</w:t>
            </w:r>
            <w:r w:rsidRPr="00477680">
              <w:rPr>
                <w:rFonts w:ascii="Calibri" w:eastAsia="Calibri" w:hAnsi="Calibri" w:cs="Calibri"/>
                <w:spacing w:val="-2"/>
              </w:rPr>
              <w:t xml:space="preserve"> </w:t>
            </w:r>
            <w:r w:rsidRPr="00477680">
              <w:rPr>
                <w:rFonts w:ascii="Calibri" w:eastAsia="Calibri" w:hAnsi="Calibri" w:cs="Calibri"/>
                <w:spacing w:val="-1"/>
              </w:rPr>
              <w:t>be</w:t>
            </w:r>
            <w:r w:rsidRPr="00477680">
              <w:rPr>
                <w:rFonts w:ascii="Calibri" w:eastAsia="Calibri" w:hAnsi="Calibri" w:cs="Calibri"/>
                <w:spacing w:val="1"/>
              </w:rPr>
              <w:t xml:space="preserve"> </w:t>
            </w:r>
            <w:r w:rsidRPr="00477680">
              <w:rPr>
                <w:rFonts w:ascii="Calibri" w:eastAsia="Calibri" w:hAnsi="Calibri" w:cs="Calibri"/>
                <w:spacing w:val="-1"/>
              </w:rPr>
              <w:t>added to</w:t>
            </w:r>
            <w:r w:rsidRPr="00477680">
              <w:rPr>
                <w:rFonts w:ascii="Calibri" w:eastAsia="Calibri" w:hAnsi="Calibri" w:cs="Calibri"/>
                <w:spacing w:val="1"/>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annual</w:t>
            </w:r>
            <w:r w:rsidRPr="00477680">
              <w:rPr>
                <w:rFonts w:ascii="Calibri" w:eastAsia="Calibri" w:hAnsi="Calibri" w:cs="Calibri"/>
              </w:rPr>
              <w:t xml:space="preserve"> </w:t>
            </w:r>
            <w:r w:rsidRPr="00477680">
              <w:rPr>
                <w:rFonts w:ascii="Calibri" w:eastAsia="Calibri" w:hAnsi="Calibri" w:cs="Calibri"/>
                <w:spacing w:val="-1"/>
              </w:rPr>
              <w:t>information</w:t>
            </w:r>
            <w:r w:rsidRPr="00477680">
              <w:rPr>
                <w:rFonts w:ascii="Calibri" w:eastAsia="Calibri" w:hAnsi="Calibri" w:cs="Calibri"/>
                <w:spacing w:val="49"/>
              </w:rPr>
              <w:t xml:space="preserve"> </w:t>
            </w:r>
            <w:r w:rsidRPr="00477680">
              <w:rPr>
                <w:rFonts w:ascii="Calibri" w:eastAsia="Calibri" w:hAnsi="Calibri" w:cs="Calibri"/>
                <w:spacing w:val="-1"/>
              </w:rPr>
              <w:t>request</w:t>
            </w:r>
            <w:r w:rsidRPr="00477680">
              <w:rPr>
                <w:rFonts w:ascii="Calibri" w:eastAsia="Calibri" w:hAnsi="Calibri" w:cs="Calibri"/>
                <w:spacing w:val="1"/>
              </w:rPr>
              <w:t xml:space="preserve"> </w:t>
            </w:r>
            <w:r w:rsidRPr="00477680">
              <w:rPr>
                <w:rFonts w:ascii="Calibri" w:eastAsia="Calibri" w:hAnsi="Calibri" w:cs="Calibri"/>
                <w:spacing w:val="-2"/>
              </w:rPr>
              <w:t>issued</w:t>
            </w:r>
            <w:r w:rsidRPr="00477680">
              <w:rPr>
                <w:rFonts w:ascii="Calibri" w:eastAsia="Calibri" w:hAnsi="Calibri" w:cs="Calibri"/>
                <w:spacing w:val="-1"/>
              </w:rPr>
              <w:t xml:space="preserve"> by the</w:t>
            </w:r>
            <w:r w:rsidRPr="00477680">
              <w:rPr>
                <w:rFonts w:ascii="Calibri" w:eastAsia="Calibri" w:hAnsi="Calibri" w:cs="Calibri"/>
                <w:spacing w:val="1"/>
              </w:rPr>
              <w:t xml:space="preserve"> </w:t>
            </w:r>
            <w:r w:rsidRPr="00477680">
              <w:rPr>
                <w:rFonts w:ascii="Calibri" w:eastAsia="Calibri" w:hAnsi="Calibri" w:cs="Calibri"/>
                <w:spacing w:val="-2"/>
              </w:rPr>
              <w:t>Form</w:t>
            </w:r>
            <w:r w:rsidRPr="00477680">
              <w:rPr>
                <w:rFonts w:ascii="Calibri" w:eastAsia="Calibri" w:hAnsi="Calibri" w:cs="Calibri"/>
                <w:spacing w:val="-1"/>
              </w:rPr>
              <w:t xml:space="preserve"> 5500 preparer</w:t>
            </w:r>
            <w:r w:rsidRPr="00477680">
              <w:rPr>
                <w:rFonts w:ascii="Calibri" w:eastAsia="Calibri" w:hAnsi="Calibri" w:cs="Calibri"/>
                <w:spacing w:val="-2"/>
              </w:rPr>
              <w:t xml:space="preserve"> </w:t>
            </w:r>
            <w:r w:rsidRPr="00477680">
              <w:rPr>
                <w:rFonts w:ascii="Calibri" w:eastAsia="Calibri" w:hAnsi="Calibri" w:cs="Calibri"/>
                <w:spacing w:val="-1"/>
              </w:rPr>
              <w:lastRenderedPageBreak/>
              <w:t>and should</w:t>
            </w:r>
            <w:r w:rsidRPr="00477680">
              <w:rPr>
                <w:rFonts w:ascii="Calibri" w:eastAsia="Calibri" w:hAnsi="Calibri" w:cs="Calibri"/>
                <w:spacing w:val="-3"/>
              </w:rPr>
              <w:t xml:space="preserve"> </w:t>
            </w:r>
            <w:r w:rsidRPr="00477680">
              <w:rPr>
                <w:rFonts w:ascii="Calibri" w:eastAsia="Calibri" w:hAnsi="Calibri" w:cs="Calibri"/>
                <w:spacing w:val="-1"/>
              </w:rPr>
              <w:t>put</w:t>
            </w:r>
            <w:r w:rsidRPr="00477680">
              <w:rPr>
                <w:rFonts w:ascii="Calibri" w:eastAsia="Calibri" w:hAnsi="Calibri" w:cs="Calibri"/>
                <w:spacing w:val="1"/>
              </w:rPr>
              <w:t xml:space="preserve"> </w:t>
            </w:r>
            <w:r w:rsidRPr="00477680">
              <w:rPr>
                <w:rFonts w:ascii="Calibri" w:eastAsia="Calibri" w:hAnsi="Calibri" w:cs="Calibri"/>
                <w:spacing w:val="-1"/>
              </w:rPr>
              <w:t>little</w:t>
            </w:r>
            <w:r w:rsidRPr="00477680">
              <w:rPr>
                <w:rFonts w:ascii="Calibri" w:eastAsia="Calibri" w:hAnsi="Calibri" w:cs="Calibri"/>
                <w:spacing w:val="1"/>
              </w:rPr>
              <w:t xml:space="preserve"> </w:t>
            </w:r>
            <w:r w:rsidRPr="00477680">
              <w:rPr>
                <w:rFonts w:ascii="Calibri" w:eastAsia="Calibri" w:hAnsi="Calibri" w:cs="Calibri"/>
                <w:spacing w:val="-1"/>
              </w:rPr>
              <w:t>additional</w:t>
            </w:r>
            <w:r w:rsidRPr="00477680">
              <w:rPr>
                <w:rFonts w:ascii="Calibri" w:eastAsia="Calibri" w:hAnsi="Calibri" w:cs="Calibri"/>
              </w:rPr>
              <w:t xml:space="preserve"> </w:t>
            </w:r>
            <w:r w:rsidRPr="00477680">
              <w:rPr>
                <w:rFonts w:ascii="Calibri" w:eastAsia="Calibri" w:hAnsi="Calibri" w:cs="Calibri"/>
                <w:spacing w:val="-1"/>
              </w:rPr>
              <w:t>burden</w:t>
            </w:r>
            <w:r w:rsidRPr="00477680">
              <w:rPr>
                <w:rFonts w:ascii="Calibri" w:eastAsia="Calibri" w:hAnsi="Calibri" w:cs="Calibri"/>
                <w:spacing w:val="-3"/>
              </w:rPr>
              <w:t xml:space="preserve"> </w:t>
            </w:r>
            <w:r w:rsidRPr="00477680">
              <w:rPr>
                <w:rFonts w:ascii="Calibri" w:eastAsia="Calibri" w:hAnsi="Calibri" w:cs="Calibri"/>
              </w:rPr>
              <w:t>on</w:t>
            </w:r>
            <w:r w:rsidRPr="00477680">
              <w:rPr>
                <w:rFonts w:ascii="Calibri" w:eastAsia="Calibri" w:hAnsi="Calibri" w:cs="Calibri"/>
                <w:spacing w:val="-1"/>
              </w:rPr>
              <w:t xml:space="preserve"> </w:t>
            </w:r>
            <w:r w:rsidRPr="00477680">
              <w:rPr>
                <w:rFonts w:ascii="Calibri" w:eastAsia="Calibri" w:hAnsi="Calibri" w:cs="Calibri"/>
                <w:spacing w:val="-2"/>
              </w:rPr>
              <w:t>the</w:t>
            </w:r>
            <w:r w:rsidRPr="00477680">
              <w:rPr>
                <w:rFonts w:ascii="Calibri" w:eastAsia="Calibri" w:hAnsi="Calibri" w:cs="Calibri"/>
                <w:spacing w:val="69"/>
              </w:rPr>
              <w:t xml:space="preserve"> </w:t>
            </w:r>
            <w:r w:rsidRPr="00477680">
              <w:rPr>
                <w:rFonts w:ascii="Calibri" w:eastAsia="Calibri" w:hAnsi="Calibri" w:cs="Calibri"/>
                <w:spacing w:val="-1"/>
              </w:rPr>
              <w:t>taxpayer</w:t>
            </w:r>
            <w:r w:rsidRPr="00477680">
              <w:rPr>
                <w:rFonts w:ascii="Calibri" w:eastAsia="Calibri" w:hAnsi="Calibri" w:cs="Calibri"/>
              </w:rPr>
              <w:t xml:space="preserve"> </w:t>
            </w:r>
            <w:r w:rsidRPr="00477680">
              <w:rPr>
                <w:rFonts w:ascii="Calibri" w:eastAsia="Calibri" w:hAnsi="Calibri" w:cs="Calibri"/>
                <w:spacing w:val="-1"/>
              </w:rPr>
              <w:t>and its</w:t>
            </w:r>
            <w:r w:rsidRPr="00477680">
              <w:rPr>
                <w:rFonts w:ascii="Calibri" w:eastAsia="Calibri" w:hAnsi="Calibri" w:cs="Calibri"/>
                <w:spacing w:val="-2"/>
              </w:rPr>
              <w:t xml:space="preserve"> </w:t>
            </w:r>
            <w:r w:rsidRPr="00477680">
              <w:rPr>
                <w:rFonts w:ascii="Calibri" w:eastAsia="Calibri" w:hAnsi="Calibri" w:cs="Calibri"/>
                <w:spacing w:val="-1"/>
              </w:rPr>
              <w:t>advisors</w:t>
            </w:r>
            <w:r w:rsidRPr="00477680">
              <w:rPr>
                <w:rFonts w:ascii="Calibri" w:eastAsia="Calibri" w:hAnsi="Calibri" w:cs="Calibri"/>
              </w:rPr>
              <w:t xml:space="preserve"> </w:t>
            </w:r>
            <w:r w:rsidRPr="00477680">
              <w:rPr>
                <w:rFonts w:ascii="Calibri" w:eastAsia="Calibri" w:hAnsi="Calibri" w:cs="Calibri"/>
                <w:spacing w:val="-2"/>
              </w:rPr>
              <w:t>and</w:t>
            </w:r>
            <w:r w:rsidRPr="00477680">
              <w:rPr>
                <w:rFonts w:ascii="Calibri" w:eastAsia="Calibri" w:hAnsi="Calibri" w:cs="Calibri"/>
                <w:spacing w:val="-1"/>
              </w:rPr>
              <w:t xml:space="preserve"> preparer.</w:t>
            </w:r>
          </w:p>
          <w:p w:rsidR="00CE1463" w:rsidRPr="00477680" w:rsidRDefault="00CE1463" w:rsidP="00CE1463">
            <w:pPr>
              <w:rPr>
                <w:rFonts w:ascii="Calibri" w:eastAsia="Calibri" w:hAnsi="Calibri" w:cs="Calibri"/>
                <w:spacing w:val="-1"/>
              </w:rPr>
            </w:pPr>
          </w:p>
          <w:p w:rsidR="00CE1463" w:rsidRPr="00477680" w:rsidRDefault="00CE1463" w:rsidP="00562ADB">
            <w:pPr>
              <w:pStyle w:val="TableParagraph"/>
              <w:rPr>
                <w:rFonts w:ascii="Calibri" w:hAnsi="Calibri"/>
              </w:rPr>
            </w:pPr>
            <w:r w:rsidRPr="00477680">
              <w:rPr>
                <w:rFonts w:ascii="Calibri" w:hAnsi="Calibri"/>
              </w:rPr>
              <w:t>As we discussed above, t</w:t>
            </w:r>
            <w:r w:rsidRPr="00477680">
              <w:rPr>
                <w:rFonts w:ascii="Calibri" w:eastAsia="Calibri" w:hAnsi="Calibri" w:cs="Calibri"/>
                <w:spacing w:val="-2"/>
              </w:rPr>
              <w:t>he</w:t>
            </w:r>
            <w:r w:rsidRPr="00477680">
              <w:rPr>
                <w:rFonts w:ascii="Calibri" w:eastAsia="Calibri" w:hAnsi="Calibri" w:cs="Calibri"/>
                <w:spacing w:val="1"/>
              </w:rPr>
              <w:t xml:space="preserve"> </w:t>
            </w:r>
            <w:r w:rsidRPr="00477680">
              <w:rPr>
                <w:rFonts w:ascii="Calibri" w:eastAsia="Calibri" w:hAnsi="Calibri" w:cs="Calibri"/>
                <w:spacing w:val="-1"/>
              </w:rPr>
              <w:t>computation</w:t>
            </w:r>
            <w:r w:rsidRPr="00477680">
              <w:rPr>
                <w:rFonts w:ascii="Calibri" w:eastAsia="Calibri" w:hAnsi="Calibri" w:cs="Calibri"/>
                <w:spacing w:val="-3"/>
              </w:rPr>
              <w:t xml:space="preserve"> </w:t>
            </w:r>
            <w:r w:rsidRPr="00477680">
              <w:rPr>
                <w:rFonts w:ascii="Calibri" w:eastAsia="Calibri" w:hAnsi="Calibri" w:cs="Calibri"/>
                <w:spacing w:val="-1"/>
              </w:rPr>
              <w:t>of</w:t>
            </w:r>
            <w:r w:rsidRPr="00477680">
              <w:rPr>
                <w:rFonts w:ascii="Calibri" w:eastAsia="Calibri" w:hAnsi="Calibri" w:cs="Calibri"/>
              </w:rPr>
              <w:t xml:space="preserve"> </w:t>
            </w:r>
            <w:r w:rsidRPr="00477680">
              <w:rPr>
                <w:rFonts w:ascii="Calibri" w:eastAsia="Calibri" w:hAnsi="Calibri" w:cs="Calibri"/>
                <w:spacing w:val="-1"/>
              </w:rPr>
              <w:t>burden time is</w:t>
            </w:r>
            <w:r w:rsidRPr="00477680">
              <w:rPr>
                <w:rFonts w:ascii="Calibri" w:eastAsia="Calibri" w:hAnsi="Calibri" w:cs="Calibri"/>
                <w:spacing w:val="-2"/>
              </w:rPr>
              <w:t xml:space="preserve"> </w:t>
            </w:r>
            <w:r w:rsidRPr="00477680">
              <w:rPr>
                <w:rFonts w:ascii="Calibri" w:eastAsia="Calibri" w:hAnsi="Calibri" w:cs="Calibri"/>
                <w:spacing w:val="-1"/>
              </w:rPr>
              <w:t>based</w:t>
            </w:r>
            <w:r w:rsidRPr="00477680">
              <w:rPr>
                <w:rFonts w:ascii="Calibri" w:eastAsia="Calibri" w:hAnsi="Calibri" w:cs="Calibri"/>
                <w:spacing w:val="-3"/>
              </w:rPr>
              <w:t xml:space="preserve"> </w:t>
            </w:r>
            <w:r w:rsidRPr="00477680">
              <w:rPr>
                <w:rFonts w:ascii="Calibri" w:eastAsia="Calibri" w:hAnsi="Calibri" w:cs="Calibri"/>
              </w:rPr>
              <w:t>on</w:t>
            </w:r>
            <w:r w:rsidRPr="00477680">
              <w:rPr>
                <w:rFonts w:ascii="Calibri" w:eastAsia="Calibri" w:hAnsi="Calibri" w:cs="Calibri"/>
                <w:spacing w:val="-1"/>
              </w:rPr>
              <w:t xml:space="preserve"> IRS’</w:t>
            </w:r>
            <w:r w:rsidRPr="00477680">
              <w:rPr>
                <w:rFonts w:ascii="Calibri" w:eastAsia="Calibri" w:hAnsi="Calibri" w:cs="Calibri"/>
              </w:rPr>
              <w:t xml:space="preserve"> </w:t>
            </w:r>
            <w:r w:rsidRPr="00477680">
              <w:rPr>
                <w:rFonts w:ascii="Calibri" w:eastAsia="Calibri" w:hAnsi="Calibri" w:cs="Calibri"/>
                <w:spacing w:val="-1"/>
              </w:rPr>
              <w:t>historic</w:t>
            </w:r>
            <w:r w:rsidRPr="00477680">
              <w:rPr>
                <w:rFonts w:ascii="Calibri" w:eastAsia="Calibri" w:hAnsi="Calibri" w:cs="Calibri"/>
                <w:spacing w:val="52"/>
              </w:rPr>
              <w:t xml:space="preserve"> </w:t>
            </w:r>
            <w:r w:rsidRPr="00477680">
              <w:rPr>
                <w:rFonts w:ascii="Calibri" w:eastAsia="Calibri" w:hAnsi="Calibri" w:cs="Calibri"/>
                <w:spacing w:val="-1"/>
              </w:rPr>
              <w:t>method. Also all these</w:t>
            </w:r>
            <w:r w:rsidRPr="00477680">
              <w:rPr>
                <w:rFonts w:ascii="Calibri" w:eastAsia="Calibri" w:hAnsi="Calibri" w:cs="Calibri"/>
                <w:spacing w:val="1"/>
              </w:rPr>
              <w:t xml:space="preserve"> </w:t>
            </w:r>
            <w:r w:rsidRPr="00477680">
              <w:rPr>
                <w:rFonts w:ascii="Calibri" w:eastAsia="Calibri" w:hAnsi="Calibri" w:cs="Calibri"/>
                <w:spacing w:val="-1"/>
              </w:rPr>
              <w:t>requested data</w:t>
            </w:r>
            <w:r w:rsidRPr="00477680">
              <w:rPr>
                <w:rFonts w:ascii="Calibri" w:eastAsia="Calibri" w:hAnsi="Calibri" w:cs="Calibri"/>
                <w:spacing w:val="-3"/>
              </w:rPr>
              <w:t xml:space="preserve"> </w:t>
            </w:r>
            <w:r w:rsidRPr="00477680">
              <w:rPr>
                <w:rFonts w:ascii="Calibri" w:eastAsia="Calibri" w:hAnsi="Calibri" w:cs="Calibri"/>
                <w:spacing w:val="-1"/>
              </w:rPr>
              <w:t>should be</w:t>
            </w:r>
            <w:r w:rsidRPr="00477680">
              <w:rPr>
                <w:rFonts w:ascii="Calibri" w:eastAsia="Calibri" w:hAnsi="Calibri" w:cs="Calibri"/>
                <w:spacing w:val="-2"/>
              </w:rPr>
              <w:t xml:space="preserve"> </w:t>
            </w:r>
            <w:r w:rsidRPr="00477680">
              <w:rPr>
                <w:rFonts w:ascii="Calibri" w:eastAsia="Calibri" w:hAnsi="Calibri" w:cs="Calibri"/>
                <w:spacing w:val="-1"/>
              </w:rPr>
              <w:t>available</w:t>
            </w:r>
            <w:r w:rsidRPr="00477680">
              <w:rPr>
                <w:rFonts w:ascii="Calibri" w:eastAsia="Calibri" w:hAnsi="Calibri" w:cs="Calibri"/>
                <w:spacing w:val="1"/>
              </w:rPr>
              <w:t xml:space="preserve"> even if these questions are not listed on Form 5500s because </w:t>
            </w:r>
            <w:r w:rsidRPr="00477680">
              <w:rPr>
                <w:rFonts w:ascii="Calibri" w:eastAsia="Calibri" w:hAnsi="Calibri" w:cs="Calibri"/>
                <w:spacing w:val="-1"/>
              </w:rPr>
              <w:t>plans, including plans sponsored by small business,</w:t>
            </w:r>
            <w:r w:rsidRPr="00477680">
              <w:rPr>
                <w:rFonts w:ascii="Calibri" w:eastAsia="Calibri" w:hAnsi="Calibri" w:cs="Calibri"/>
              </w:rPr>
              <w:t xml:space="preserve"> </w:t>
            </w:r>
            <w:r w:rsidRPr="00477680">
              <w:rPr>
                <w:rFonts w:ascii="Calibri" w:eastAsia="Calibri" w:hAnsi="Calibri" w:cs="Calibri"/>
                <w:spacing w:val="-1"/>
              </w:rPr>
              <w:t>must</w:t>
            </w:r>
            <w:r w:rsidRPr="00477680">
              <w:rPr>
                <w:rFonts w:ascii="Calibri" w:eastAsia="Calibri" w:hAnsi="Calibri" w:cs="Calibri"/>
                <w:spacing w:val="-2"/>
              </w:rPr>
              <w:t xml:space="preserve"> </w:t>
            </w:r>
            <w:r w:rsidRPr="00477680">
              <w:rPr>
                <w:rFonts w:ascii="Calibri" w:eastAsia="Calibri" w:hAnsi="Calibri" w:cs="Calibri"/>
                <w:spacing w:val="-1"/>
              </w:rPr>
              <w:t>meet</w:t>
            </w:r>
            <w:r w:rsidRPr="00477680">
              <w:rPr>
                <w:rFonts w:ascii="Calibri" w:eastAsia="Calibri" w:hAnsi="Calibri" w:cs="Calibri"/>
                <w:spacing w:val="-2"/>
              </w:rPr>
              <w:t xml:space="preserve"> </w:t>
            </w:r>
            <w:r w:rsidRPr="00477680">
              <w:rPr>
                <w:rFonts w:ascii="Calibri" w:eastAsia="Calibri" w:hAnsi="Calibri" w:cs="Calibri"/>
                <w:spacing w:val="-1"/>
              </w:rPr>
              <w:t>these</w:t>
            </w:r>
            <w:r w:rsidRPr="00477680">
              <w:rPr>
                <w:rFonts w:ascii="Calibri" w:eastAsia="Calibri" w:hAnsi="Calibri" w:cs="Calibri"/>
                <w:spacing w:val="1"/>
              </w:rPr>
              <w:t xml:space="preserve"> </w:t>
            </w:r>
            <w:r w:rsidRPr="00477680">
              <w:rPr>
                <w:rFonts w:ascii="Calibri" w:eastAsia="Calibri" w:hAnsi="Calibri" w:cs="Calibri"/>
                <w:spacing w:val="-1"/>
              </w:rPr>
              <w:t>requirements</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2"/>
              </w:rPr>
              <w:t>plan</w:t>
            </w:r>
            <w:r w:rsidRPr="00477680">
              <w:rPr>
                <w:rFonts w:ascii="Calibri" w:eastAsia="Calibri" w:hAnsi="Calibri" w:cs="Calibri"/>
                <w:spacing w:val="-1"/>
              </w:rPr>
              <w:t xml:space="preserve"> qualification. For example, a non-safe harbor 401(k) plan must perform an annual nondiscrimination test (ADP or ACP test) and the test information must be available regardless of whether these questions are listed on Form 5500 or not.</w:t>
            </w:r>
            <w:r w:rsidRPr="00477680">
              <w:rPr>
                <w:rFonts w:ascii="Calibri" w:eastAsia="Calibri" w:hAnsi="Calibri" w:cs="Calibri"/>
                <w:spacing w:val="47"/>
              </w:rPr>
              <w:t xml:space="preserve"> Thus t</w:t>
            </w:r>
            <w:r w:rsidRPr="00477680">
              <w:rPr>
                <w:rFonts w:ascii="Calibri" w:eastAsia="Calibri" w:hAnsi="Calibri" w:cs="Calibri"/>
                <w:spacing w:val="-1"/>
              </w:rPr>
              <w:t>he</w:t>
            </w:r>
            <w:r w:rsidRPr="00477680">
              <w:rPr>
                <w:rFonts w:ascii="Calibri" w:eastAsia="Calibri" w:hAnsi="Calibri" w:cs="Calibri"/>
                <w:spacing w:val="1"/>
              </w:rPr>
              <w:t xml:space="preserve"> </w:t>
            </w:r>
            <w:r w:rsidRPr="00477680">
              <w:rPr>
                <w:rFonts w:ascii="Calibri" w:eastAsia="Calibri" w:hAnsi="Calibri" w:cs="Calibri"/>
                <w:spacing w:val="-1"/>
              </w:rPr>
              <w:t xml:space="preserve">information </w:t>
            </w:r>
            <w:r w:rsidRPr="00477680">
              <w:rPr>
                <w:rFonts w:ascii="Calibri" w:eastAsia="Calibri" w:hAnsi="Calibri" w:cs="Calibri"/>
              </w:rPr>
              <w:t>for</w:t>
            </w:r>
            <w:r w:rsidRPr="00477680">
              <w:rPr>
                <w:rFonts w:ascii="Calibri" w:eastAsia="Calibri" w:hAnsi="Calibri" w:cs="Calibri"/>
                <w:spacing w:val="-5"/>
              </w:rPr>
              <w:t xml:space="preserve"> </w:t>
            </w:r>
            <w:r w:rsidRPr="00477680">
              <w:rPr>
                <w:rFonts w:ascii="Calibri" w:eastAsia="Calibri" w:hAnsi="Calibri" w:cs="Calibri"/>
                <w:spacing w:val="-1"/>
              </w:rPr>
              <w:t>these</w:t>
            </w:r>
            <w:r w:rsidRPr="00477680">
              <w:rPr>
                <w:rFonts w:ascii="Calibri" w:eastAsia="Calibri" w:hAnsi="Calibri" w:cs="Calibri"/>
                <w:spacing w:val="1"/>
              </w:rPr>
              <w:t xml:space="preserve"> </w:t>
            </w:r>
            <w:r w:rsidRPr="00477680">
              <w:rPr>
                <w:rFonts w:ascii="Calibri" w:eastAsia="Calibri" w:hAnsi="Calibri" w:cs="Calibri"/>
                <w:spacing w:val="-2"/>
              </w:rPr>
              <w:t>new</w:t>
            </w:r>
            <w:r w:rsidRPr="00477680">
              <w:rPr>
                <w:rFonts w:ascii="Calibri" w:eastAsia="Calibri" w:hAnsi="Calibri" w:cs="Calibri"/>
                <w:spacing w:val="1"/>
              </w:rPr>
              <w:t xml:space="preserve"> </w:t>
            </w:r>
            <w:r w:rsidRPr="00477680">
              <w:rPr>
                <w:rFonts w:ascii="Calibri" w:eastAsia="Calibri" w:hAnsi="Calibri" w:cs="Calibri"/>
                <w:spacing w:val="-1"/>
              </w:rPr>
              <w:t>items</w:t>
            </w:r>
            <w:r w:rsidRPr="00477680">
              <w:rPr>
                <w:rFonts w:ascii="Calibri" w:eastAsia="Calibri" w:hAnsi="Calibri" w:cs="Calibri"/>
              </w:rPr>
              <w:t xml:space="preserve"> </w:t>
            </w:r>
            <w:r w:rsidRPr="00477680">
              <w:rPr>
                <w:rFonts w:ascii="Calibri" w:eastAsia="Calibri" w:hAnsi="Calibri" w:cs="Calibri"/>
                <w:spacing w:val="-1"/>
              </w:rPr>
              <w:t>need only</w:t>
            </w:r>
            <w:r w:rsidRPr="00477680">
              <w:rPr>
                <w:rFonts w:ascii="Calibri" w:eastAsia="Calibri" w:hAnsi="Calibri" w:cs="Calibri"/>
                <w:spacing w:val="-2"/>
              </w:rPr>
              <w:t xml:space="preserve"> </w:t>
            </w:r>
            <w:r w:rsidRPr="00477680">
              <w:rPr>
                <w:rFonts w:ascii="Calibri" w:eastAsia="Calibri" w:hAnsi="Calibri" w:cs="Calibri"/>
                <w:spacing w:val="-1"/>
              </w:rPr>
              <w:t>be</w:t>
            </w:r>
            <w:r w:rsidRPr="00477680">
              <w:rPr>
                <w:rFonts w:ascii="Calibri" w:eastAsia="Calibri" w:hAnsi="Calibri" w:cs="Calibri"/>
                <w:spacing w:val="1"/>
              </w:rPr>
              <w:t xml:space="preserve"> </w:t>
            </w:r>
            <w:r w:rsidRPr="00477680">
              <w:rPr>
                <w:rFonts w:ascii="Calibri" w:eastAsia="Calibri" w:hAnsi="Calibri" w:cs="Calibri"/>
                <w:spacing w:val="-1"/>
              </w:rPr>
              <w:t>added to</w:t>
            </w:r>
            <w:r w:rsidRPr="00477680">
              <w:rPr>
                <w:rFonts w:ascii="Calibri" w:eastAsia="Calibri" w:hAnsi="Calibri" w:cs="Calibri"/>
                <w:spacing w:val="1"/>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annual</w:t>
            </w:r>
            <w:r w:rsidRPr="00477680">
              <w:rPr>
                <w:rFonts w:ascii="Calibri" w:eastAsia="Calibri" w:hAnsi="Calibri" w:cs="Calibri"/>
              </w:rPr>
              <w:t xml:space="preserve"> </w:t>
            </w:r>
            <w:r w:rsidRPr="00477680">
              <w:rPr>
                <w:rFonts w:ascii="Calibri" w:eastAsia="Calibri" w:hAnsi="Calibri" w:cs="Calibri"/>
                <w:spacing w:val="-1"/>
              </w:rPr>
              <w:t>information</w:t>
            </w:r>
            <w:r w:rsidRPr="00477680">
              <w:rPr>
                <w:rFonts w:ascii="Calibri" w:eastAsia="Calibri" w:hAnsi="Calibri" w:cs="Calibri"/>
                <w:spacing w:val="49"/>
              </w:rPr>
              <w:t xml:space="preserve"> </w:t>
            </w:r>
            <w:r w:rsidRPr="00477680">
              <w:rPr>
                <w:rFonts w:ascii="Calibri" w:eastAsia="Calibri" w:hAnsi="Calibri" w:cs="Calibri"/>
                <w:spacing w:val="-1"/>
              </w:rPr>
              <w:t>request</w:t>
            </w:r>
            <w:r w:rsidRPr="00477680">
              <w:rPr>
                <w:rFonts w:ascii="Calibri" w:eastAsia="Calibri" w:hAnsi="Calibri" w:cs="Calibri"/>
                <w:spacing w:val="1"/>
              </w:rPr>
              <w:t xml:space="preserve"> </w:t>
            </w:r>
            <w:r w:rsidRPr="00477680">
              <w:rPr>
                <w:rFonts w:ascii="Calibri" w:eastAsia="Calibri" w:hAnsi="Calibri" w:cs="Calibri"/>
                <w:spacing w:val="-2"/>
              </w:rPr>
              <w:t>issued</w:t>
            </w:r>
            <w:r w:rsidRPr="00477680">
              <w:rPr>
                <w:rFonts w:ascii="Calibri" w:eastAsia="Calibri" w:hAnsi="Calibri" w:cs="Calibri"/>
                <w:spacing w:val="-1"/>
              </w:rPr>
              <w:t xml:space="preserve"> by the</w:t>
            </w:r>
            <w:r w:rsidRPr="00477680">
              <w:rPr>
                <w:rFonts w:ascii="Calibri" w:eastAsia="Calibri" w:hAnsi="Calibri" w:cs="Calibri"/>
                <w:spacing w:val="1"/>
              </w:rPr>
              <w:t xml:space="preserve"> </w:t>
            </w:r>
            <w:r w:rsidRPr="00477680">
              <w:rPr>
                <w:rFonts w:ascii="Calibri" w:eastAsia="Calibri" w:hAnsi="Calibri" w:cs="Calibri"/>
                <w:spacing w:val="-2"/>
              </w:rPr>
              <w:t>Form</w:t>
            </w:r>
            <w:r w:rsidRPr="00477680">
              <w:rPr>
                <w:rFonts w:ascii="Calibri" w:eastAsia="Calibri" w:hAnsi="Calibri" w:cs="Calibri"/>
                <w:spacing w:val="-1"/>
              </w:rPr>
              <w:t xml:space="preserve"> 5500 preparer</w:t>
            </w:r>
            <w:r w:rsidRPr="00477680">
              <w:rPr>
                <w:rFonts w:ascii="Calibri" w:eastAsia="Calibri" w:hAnsi="Calibri" w:cs="Calibri"/>
                <w:spacing w:val="-2"/>
              </w:rPr>
              <w:t xml:space="preserve"> </w:t>
            </w:r>
            <w:r w:rsidRPr="00477680">
              <w:rPr>
                <w:rFonts w:ascii="Calibri" w:eastAsia="Calibri" w:hAnsi="Calibri" w:cs="Calibri"/>
                <w:spacing w:val="-1"/>
              </w:rPr>
              <w:t>and should</w:t>
            </w:r>
            <w:r w:rsidRPr="00477680">
              <w:rPr>
                <w:rFonts w:ascii="Calibri" w:eastAsia="Calibri" w:hAnsi="Calibri" w:cs="Calibri"/>
                <w:spacing w:val="-3"/>
              </w:rPr>
              <w:t xml:space="preserve"> </w:t>
            </w:r>
            <w:r w:rsidRPr="00477680">
              <w:rPr>
                <w:rFonts w:ascii="Calibri" w:eastAsia="Calibri" w:hAnsi="Calibri" w:cs="Calibri"/>
                <w:spacing w:val="-1"/>
              </w:rPr>
              <w:t>put</w:t>
            </w:r>
            <w:r w:rsidRPr="00477680">
              <w:rPr>
                <w:rFonts w:ascii="Calibri" w:eastAsia="Calibri" w:hAnsi="Calibri" w:cs="Calibri"/>
                <w:spacing w:val="1"/>
              </w:rPr>
              <w:t xml:space="preserve"> </w:t>
            </w:r>
            <w:r w:rsidRPr="00477680">
              <w:rPr>
                <w:rFonts w:ascii="Calibri" w:eastAsia="Calibri" w:hAnsi="Calibri" w:cs="Calibri"/>
                <w:spacing w:val="-1"/>
              </w:rPr>
              <w:t>little</w:t>
            </w:r>
            <w:r w:rsidRPr="00477680">
              <w:rPr>
                <w:rFonts w:ascii="Calibri" w:eastAsia="Calibri" w:hAnsi="Calibri" w:cs="Calibri"/>
                <w:spacing w:val="1"/>
              </w:rPr>
              <w:t xml:space="preserve"> </w:t>
            </w:r>
            <w:r w:rsidRPr="00477680">
              <w:rPr>
                <w:rFonts w:ascii="Calibri" w:eastAsia="Calibri" w:hAnsi="Calibri" w:cs="Calibri"/>
                <w:spacing w:val="-1"/>
              </w:rPr>
              <w:t>additional</w:t>
            </w:r>
            <w:r w:rsidRPr="00477680">
              <w:rPr>
                <w:rFonts w:ascii="Calibri" w:eastAsia="Calibri" w:hAnsi="Calibri" w:cs="Calibri"/>
              </w:rPr>
              <w:t xml:space="preserve"> </w:t>
            </w:r>
            <w:r w:rsidRPr="00477680">
              <w:rPr>
                <w:rFonts w:ascii="Calibri" w:eastAsia="Calibri" w:hAnsi="Calibri" w:cs="Calibri"/>
                <w:spacing w:val="-1"/>
              </w:rPr>
              <w:t>burden</w:t>
            </w:r>
            <w:r w:rsidRPr="00477680">
              <w:rPr>
                <w:rFonts w:ascii="Calibri" w:eastAsia="Calibri" w:hAnsi="Calibri" w:cs="Calibri"/>
                <w:spacing w:val="-3"/>
              </w:rPr>
              <w:t xml:space="preserve"> </w:t>
            </w:r>
            <w:r w:rsidRPr="00477680">
              <w:rPr>
                <w:rFonts w:ascii="Calibri" w:eastAsia="Calibri" w:hAnsi="Calibri" w:cs="Calibri"/>
              </w:rPr>
              <w:t>on</w:t>
            </w:r>
            <w:r w:rsidRPr="00477680">
              <w:rPr>
                <w:rFonts w:ascii="Calibri" w:eastAsia="Calibri" w:hAnsi="Calibri" w:cs="Calibri"/>
                <w:spacing w:val="-1"/>
              </w:rPr>
              <w:t xml:space="preserve"> </w:t>
            </w:r>
            <w:r w:rsidRPr="00477680">
              <w:rPr>
                <w:rFonts w:ascii="Calibri" w:eastAsia="Calibri" w:hAnsi="Calibri" w:cs="Calibri"/>
                <w:spacing w:val="-2"/>
              </w:rPr>
              <w:t>the</w:t>
            </w:r>
            <w:r w:rsidRPr="00477680">
              <w:rPr>
                <w:rFonts w:ascii="Calibri" w:eastAsia="Calibri" w:hAnsi="Calibri" w:cs="Calibri"/>
                <w:spacing w:val="69"/>
              </w:rPr>
              <w:t xml:space="preserve"> </w:t>
            </w:r>
            <w:r w:rsidRPr="00477680">
              <w:rPr>
                <w:rFonts w:ascii="Calibri" w:eastAsia="Calibri" w:hAnsi="Calibri" w:cs="Calibri"/>
                <w:spacing w:val="-1"/>
              </w:rPr>
              <w:t>taxpayer</w:t>
            </w:r>
            <w:r w:rsidRPr="00477680">
              <w:rPr>
                <w:rFonts w:ascii="Calibri" w:eastAsia="Calibri" w:hAnsi="Calibri" w:cs="Calibri"/>
              </w:rPr>
              <w:t xml:space="preserve"> </w:t>
            </w:r>
            <w:r w:rsidRPr="00477680">
              <w:rPr>
                <w:rFonts w:ascii="Calibri" w:eastAsia="Calibri" w:hAnsi="Calibri" w:cs="Calibri"/>
                <w:spacing w:val="-1"/>
              </w:rPr>
              <w:t>and its</w:t>
            </w:r>
            <w:r w:rsidRPr="00477680">
              <w:rPr>
                <w:rFonts w:ascii="Calibri" w:eastAsia="Calibri" w:hAnsi="Calibri" w:cs="Calibri"/>
                <w:spacing w:val="-2"/>
              </w:rPr>
              <w:t xml:space="preserve"> </w:t>
            </w:r>
            <w:r w:rsidRPr="00477680">
              <w:rPr>
                <w:rFonts w:ascii="Calibri" w:eastAsia="Calibri" w:hAnsi="Calibri" w:cs="Calibri"/>
                <w:spacing w:val="-1"/>
              </w:rPr>
              <w:t>advisors</w:t>
            </w:r>
            <w:r w:rsidRPr="00477680">
              <w:rPr>
                <w:rFonts w:ascii="Calibri" w:eastAsia="Calibri" w:hAnsi="Calibri" w:cs="Calibri"/>
              </w:rPr>
              <w:t xml:space="preserve"> </w:t>
            </w:r>
            <w:r w:rsidRPr="00477680">
              <w:rPr>
                <w:rFonts w:ascii="Calibri" w:eastAsia="Calibri" w:hAnsi="Calibri" w:cs="Calibri"/>
                <w:spacing w:val="-2"/>
              </w:rPr>
              <w:t>and</w:t>
            </w:r>
            <w:r w:rsidRPr="00477680">
              <w:rPr>
                <w:rFonts w:ascii="Calibri" w:eastAsia="Calibri" w:hAnsi="Calibri" w:cs="Calibri"/>
                <w:spacing w:val="-1"/>
              </w:rPr>
              <w:t xml:space="preserve"> preparer.</w:t>
            </w:r>
          </w:p>
        </w:tc>
      </w:tr>
      <w:tr w:rsidR="00BB02CD" w:rsidRPr="00477680" w:rsidTr="00562ADB">
        <w:tc>
          <w:tcPr>
            <w:tcW w:w="563" w:type="dxa"/>
          </w:tcPr>
          <w:p w:rsidR="00BB02CD" w:rsidRPr="00477680" w:rsidRDefault="00BB02CD" w:rsidP="00C54502">
            <w:pPr>
              <w:jc w:val="center"/>
              <w:rPr>
                <w:rFonts w:ascii="Calibri" w:hAnsi="Calibri"/>
                <w:b/>
              </w:rPr>
            </w:pPr>
            <w:r w:rsidRPr="00477680">
              <w:rPr>
                <w:rFonts w:ascii="Calibri" w:hAnsi="Calibri"/>
                <w:b/>
              </w:rPr>
              <w:lastRenderedPageBreak/>
              <w:t>10</w:t>
            </w:r>
          </w:p>
        </w:tc>
        <w:tc>
          <w:tcPr>
            <w:tcW w:w="2282" w:type="dxa"/>
          </w:tcPr>
          <w:p w:rsidR="00BB02CD" w:rsidRPr="00477680" w:rsidRDefault="00BB02CD" w:rsidP="00BB02CD">
            <w:pPr>
              <w:pStyle w:val="TableParagraph"/>
              <w:spacing w:line="264" w:lineRule="exact"/>
              <w:ind w:left="318"/>
              <w:rPr>
                <w:rFonts w:ascii="Calibri" w:eastAsia="Calibri" w:hAnsi="Calibri" w:cs="Calibri"/>
              </w:rPr>
            </w:pPr>
            <w:r w:rsidRPr="00477680">
              <w:rPr>
                <w:rFonts w:ascii="Calibri" w:hAnsi="Calibri"/>
                <w:spacing w:val="-1"/>
              </w:rPr>
              <w:t xml:space="preserve">ARA </w:t>
            </w:r>
          </w:p>
        </w:tc>
        <w:tc>
          <w:tcPr>
            <w:tcW w:w="1401" w:type="dxa"/>
          </w:tcPr>
          <w:p w:rsidR="00BB02CD" w:rsidRPr="00477680" w:rsidRDefault="00BB02CD" w:rsidP="00A549FD">
            <w:pPr>
              <w:pStyle w:val="TableParagraph"/>
              <w:spacing w:line="264" w:lineRule="exact"/>
              <w:ind w:right="1"/>
              <w:jc w:val="center"/>
              <w:rPr>
                <w:rFonts w:ascii="Calibri" w:eastAsia="Calibri" w:hAnsi="Calibri" w:cs="Calibri"/>
              </w:rPr>
            </w:pPr>
            <w:r w:rsidRPr="00477680">
              <w:rPr>
                <w:rFonts w:ascii="Calibri" w:hAnsi="Calibri"/>
                <w:spacing w:val="-1"/>
              </w:rPr>
              <w:t>8/1/2016</w:t>
            </w:r>
          </w:p>
        </w:tc>
        <w:tc>
          <w:tcPr>
            <w:tcW w:w="4687" w:type="dxa"/>
          </w:tcPr>
          <w:p w:rsidR="00BB02CD" w:rsidRPr="00477680" w:rsidRDefault="00BB02CD" w:rsidP="00E13103">
            <w:pPr>
              <w:rPr>
                <w:rFonts w:ascii="Calibri" w:hAnsi="Calibri"/>
              </w:rPr>
            </w:pPr>
            <w:r w:rsidRPr="00477680">
              <w:rPr>
                <w:rFonts w:ascii="Calibri" w:hAnsi="Calibri"/>
                <w:spacing w:val="-1"/>
              </w:rPr>
              <w:t>ARA</w:t>
            </w:r>
            <w:r w:rsidRPr="00477680">
              <w:rPr>
                <w:rFonts w:ascii="Calibri" w:hAnsi="Calibri"/>
              </w:rPr>
              <w:t xml:space="preserve"> </w:t>
            </w:r>
            <w:r w:rsidRPr="00477680">
              <w:rPr>
                <w:rFonts w:ascii="Calibri" w:hAnsi="Calibri"/>
                <w:spacing w:val="-1"/>
              </w:rPr>
              <w:t>recommends</w:t>
            </w:r>
            <w:r w:rsidRPr="00477680">
              <w:rPr>
                <w:rFonts w:ascii="Calibri" w:hAnsi="Calibri"/>
              </w:rPr>
              <w:t xml:space="preserve"> </w:t>
            </w:r>
            <w:r w:rsidRPr="00477680">
              <w:rPr>
                <w:rFonts w:ascii="Calibri" w:hAnsi="Calibri"/>
                <w:spacing w:val="-1"/>
              </w:rPr>
              <w:t>that</w:t>
            </w:r>
            <w:r w:rsidRPr="00477680">
              <w:rPr>
                <w:rFonts w:ascii="Calibri" w:hAnsi="Calibri"/>
                <w:spacing w:val="-2"/>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effective</w:t>
            </w:r>
            <w:r w:rsidRPr="00477680">
              <w:rPr>
                <w:rFonts w:ascii="Calibri" w:hAnsi="Calibri"/>
                <w:spacing w:val="-2"/>
              </w:rPr>
              <w:t xml:space="preserve"> </w:t>
            </w:r>
            <w:r w:rsidRPr="00477680">
              <w:rPr>
                <w:rFonts w:ascii="Calibri" w:hAnsi="Calibri"/>
                <w:spacing w:val="-1"/>
              </w:rPr>
              <w:t>date</w:t>
            </w:r>
            <w:r w:rsidRPr="00477680">
              <w:rPr>
                <w:rFonts w:ascii="Calibri" w:hAnsi="Calibri"/>
                <w:spacing w:val="1"/>
              </w:rPr>
              <w:t xml:space="preserve"> </w:t>
            </w:r>
            <w:r w:rsidRPr="00477680">
              <w:rPr>
                <w:rFonts w:ascii="Calibri" w:hAnsi="Calibri"/>
                <w:spacing w:val="-1"/>
              </w:rPr>
              <w:t>for</w:t>
            </w:r>
            <w:r w:rsidRPr="00477680">
              <w:rPr>
                <w:rFonts w:ascii="Calibri" w:hAnsi="Calibri"/>
                <w:spacing w:val="-2"/>
              </w:rPr>
              <w:t xml:space="preserve"> </w:t>
            </w:r>
            <w:r w:rsidRPr="00477680">
              <w:rPr>
                <w:rFonts w:ascii="Calibri" w:hAnsi="Calibri"/>
                <w:spacing w:val="-1"/>
              </w:rPr>
              <w:t>mandatory</w:t>
            </w:r>
            <w:r w:rsidRPr="00477680">
              <w:rPr>
                <w:rFonts w:ascii="Calibri" w:hAnsi="Calibri"/>
                <w:spacing w:val="1"/>
              </w:rPr>
              <w:t xml:space="preserve"> </w:t>
            </w:r>
            <w:r w:rsidRPr="00477680">
              <w:rPr>
                <w:rFonts w:ascii="Calibri" w:hAnsi="Calibri"/>
                <w:spacing w:val="-1"/>
              </w:rPr>
              <w:t xml:space="preserve">completion </w:t>
            </w:r>
            <w:r w:rsidRPr="00477680">
              <w:rPr>
                <w:rFonts w:ascii="Calibri" w:hAnsi="Calibri"/>
              </w:rPr>
              <w:t>of</w:t>
            </w:r>
            <w:r w:rsidRPr="00477680">
              <w:rPr>
                <w:rFonts w:ascii="Calibri" w:hAnsi="Calibri"/>
                <w:spacing w:val="41"/>
              </w:rPr>
              <w:t xml:space="preserve"> </w:t>
            </w:r>
            <w:r w:rsidRPr="00477680">
              <w:rPr>
                <w:rFonts w:ascii="Calibri" w:hAnsi="Calibri"/>
                <w:spacing w:val="-1"/>
              </w:rPr>
              <w:t>compliance</w:t>
            </w:r>
            <w:r w:rsidRPr="00477680">
              <w:rPr>
                <w:rFonts w:ascii="Calibri" w:hAnsi="Calibri"/>
                <w:spacing w:val="1"/>
              </w:rPr>
              <w:t xml:space="preserve"> </w:t>
            </w:r>
            <w:r w:rsidRPr="00477680">
              <w:rPr>
                <w:rFonts w:ascii="Calibri" w:hAnsi="Calibri"/>
                <w:spacing w:val="-1"/>
              </w:rPr>
              <w:t>questions</w:t>
            </w:r>
            <w:r w:rsidRPr="00477680">
              <w:rPr>
                <w:rFonts w:ascii="Calibri" w:hAnsi="Calibri"/>
                <w:spacing w:val="-2"/>
              </w:rPr>
              <w:t xml:space="preserve"> </w:t>
            </w:r>
            <w:r w:rsidRPr="00477680">
              <w:rPr>
                <w:rFonts w:ascii="Calibri" w:hAnsi="Calibri"/>
                <w:spacing w:val="-1"/>
              </w:rPr>
              <w:t>be</w:t>
            </w:r>
            <w:r w:rsidRPr="00477680">
              <w:rPr>
                <w:rFonts w:ascii="Calibri" w:hAnsi="Calibri"/>
                <w:spacing w:val="1"/>
              </w:rPr>
              <w:t xml:space="preserve"> </w:t>
            </w:r>
            <w:r w:rsidRPr="00477680">
              <w:rPr>
                <w:rFonts w:ascii="Calibri" w:hAnsi="Calibri"/>
                <w:spacing w:val="-1"/>
              </w:rPr>
              <w:t>delayed</w:t>
            </w:r>
            <w:r w:rsidRPr="00477680">
              <w:rPr>
                <w:rFonts w:ascii="Calibri" w:hAnsi="Calibri"/>
                <w:spacing w:val="-3"/>
              </w:rPr>
              <w:t xml:space="preserve"> </w:t>
            </w:r>
            <w:r w:rsidRPr="00477680">
              <w:rPr>
                <w:rFonts w:ascii="Calibri" w:hAnsi="Calibri"/>
              </w:rPr>
              <w:t>to</w:t>
            </w:r>
            <w:r w:rsidRPr="00477680">
              <w:rPr>
                <w:rFonts w:ascii="Calibri" w:hAnsi="Calibri"/>
                <w:spacing w:val="-1"/>
              </w:rPr>
              <w:t xml:space="preserve"> coincide</w:t>
            </w:r>
            <w:r w:rsidRPr="00477680">
              <w:rPr>
                <w:rFonts w:ascii="Calibri" w:hAnsi="Calibri"/>
                <w:spacing w:val="-2"/>
              </w:rPr>
              <w:t xml:space="preserve"> </w:t>
            </w:r>
            <w:r w:rsidRPr="00477680">
              <w:rPr>
                <w:rFonts w:ascii="Calibri" w:hAnsi="Calibri"/>
                <w:spacing w:val="-1"/>
              </w:rPr>
              <w:t>with the</w:t>
            </w:r>
            <w:r w:rsidRPr="00477680">
              <w:rPr>
                <w:rFonts w:ascii="Calibri" w:hAnsi="Calibri"/>
                <w:spacing w:val="-2"/>
              </w:rPr>
              <w:t xml:space="preserve"> </w:t>
            </w:r>
            <w:r w:rsidRPr="00477680">
              <w:rPr>
                <w:rFonts w:ascii="Calibri" w:hAnsi="Calibri"/>
                <w:spacing w:val="-1"/>
              </w:rPr>
              <w:t>effective</w:t>
            </w:r>
            <w:r w:rsidRPr="00477680">
              <w:rPr>
                <w:rFonts w:ascii="Calibri" w:hAnsi="Calibri"/>
                <w:spacing w:val="1"/>
              </w:rPr>
              <w:t xml:space="preserve"> </w:t>
            </w:r>
            <w:r w:rsidRPr="00477680">
              <w:rPr>
                <w:rFonts w:ascii="Calibri" w:hAnsi="Calibri"/>
                <w:spacing w:val="-1"/>
              </w:rPr>
              <w:t>date</w:t>
            </w:r>
            <w:r w:rsidRPr="00477680">
              <w:rPr>
                <w:rFonts w:ascii="Calibri" w:hAnsi="Calibri"/>
                <w:spacing w:val="-2"/>
              </w:rPr>
              <w:t xml:space="preserve"> </w:t>
            </w:r>
            <w:r w:rsidRPr="00477680">
              <w:rPr>
                <w:rFonts w:ascii="Calibri" w:hAnsi="Calibri"/>
              </w:rPr>
              <w:t>of</w:t>
            </w:r>
            <w:r w:rsidRPr="00477680">
              <w:rPr>
                <w:rFonts w:ascii="Calibri" w:hAnsi="Calibri"/>
                <w:spacing w:val="-3"/>
              </w:rPr>
              <w:t xml:space="preserve"> </w:t>
            </w:r>
            <w:r w:rsidRPr="00477680">
              <w:rPr>
                <w:rFonts w:ascii="Calibri" w:hAnsi="Calibri"/>
                <w:spacing w:val="-1"/>
              </w:rPr>
              <w:t>the</w:t>
            </w:r>
            <w:r w:rsidRPr="00477680">
              <w:rPr>
                <w:rFonts w:ascii="Calibri" w:hAnsi="Calibri"/>
                <w:spacing w:val="45"/>
              </w:rPr>
              <w:t xml:space="preserve"> </w:t>
            </w:r>
            <w:r w:rsidRPr="00477680">
              <w:rPr>
                <w:rFonts w:ascii="Calibri" w:hAnsi="Calibri"/>
                <w:spacing w:val="-1"/>
              </w:rPr>
              <w:t>proposed Form 5500 series</w:t>
            </w:r>
            <w:r w:rsidRPr="00477680">
              <w:rPr>
                <w:rFonts w:ascii="Calibri" w:hAnsi="Calibri"/>
                <w:spacing w:val="-2"/>
              </w:rPr>
              <w:t xml:space="preserve"> </w:t>
            </w:r>
            <w:r w:rsidRPr="00477680">
              <w:rPr>
                <w:rFonts w:ascii="Calibri" w:hAnsi="Calibri"/>
                <w:spacing w:val="-1"/>
              </w:rPr>
              <w:t>revisions</w:t>
            </w:r>
            <w:r w:rsidRPr="00477680">
              <w:rPr>
                <w:rFonts w:ascii="Calibri" w:hAnsi="Calibri"/>
              </w:rPr>
              <w:t xml:space="preserve"> </w:t>
            </w:r>
            <w:r w:rsidRPr="00477680">
              <w:rPr>
                <w:rFonts w:ascii="Calibri" w:hAnsi="Calibri"/>
                <w:spacing w:val="-2"/>
              </w:rPr>
              <w:t>by</w:t>
            </w:r>
            <w:r w:rsidRPr="00477680">
              <w:rPr>
                <w:rFonts w:ascii="Calibri" w:hAnsi="Calibri"/>
                <w:spacing w:val="2"/>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DOL,</w:t>
            </w:r>
            <w:r w:rsidRPr="00477680">
              <w:rPr>
                <w:rFonts w:ascii="Calibri" w:hAnsi="Calibri"/>
                <w:spacing w:val="-2"/>
              </w:rPr>
              <w:t xml:space="preserve"> </w:t>
            </w:r>
            <w:r w:rsidRPr="00477680">
              <w:rPr>
                <w:rFonts w:ascii="Calibri" w:hAnsi="Calibri"/>
                <w:spacing w:val="-1"/>
              </w:rPr>
              <w:t>which are</w:t>
            </w:r>
            <w:r w:rsidRPr="00477680">
              <w:rPr>
                <w:rFonts w:ascii="Calibri" w:hAnsi="Calibri"/>
                <w:spacing w:val="1"/>
              </w:rPr>
              <w:t xml:space="preserve"> </w:t>
            </w:r>
            <w:r w:rsidRPr="00477680">
              <w:rPr>
                <w:rFonts w:ascii="Calibri" w:hAnsi="Calibri"/>
                <w:spacing w:val="-1"/>
              </w:rPr>
              <w:t>expected to</w:t>
            </w:r>
            <w:r w:rsidRPr="00477680">
              <w:rPr>
                <w:rFonts w:ascii="Calibri" w:hAnsi="Calibri"/>
                <w:spacing w:val="1"/>
              </w:rPr>
              <w:t xml:space="preserve"> </w:t>
            </w:r>
            <w:r w:rsidRPr="00477680">
              <w:rPr>
                <w:rFonts w:ascii="Calibri" w:hAnsi="Calibri"/>
                <w:spacing w:val="-1"/>
              </w:rPr>
              <w:t>be</w:t>
            </w:r>
            <w:r w:rsidRPr="00477680">
              <w:rPr>
                <w:rFonts w:ascii="Calibri" w:hAnsi="Calibri"/>
                <w:spacing w:val="41"/>
              </w:rPr>
              <w:t xml:space="preserve"> </w:t>
            </w:r>
            <w:r w:rsidRPr="00477680">
              <w:rPr>
                <w:rFonts w:ascii="Calibri" w:hAnsi="Calibri"/>
                <w:spacing w:val="-1"/>
              </w:rPr>
              <w:t>applicable</w:t>
            </w:r>
            <w:r w:rsidRPr="00477680">
              <w:rPr>
                <w:rFonts w:ascii="Calibri" w:hAnsi="Calibri"/>
                <w:spacing w:val="1"/>
              </w:rPr>
              <w:t xml:space="preserve"> </w:t>
            </w:r>
            <w:r w:rsidRPr="00477680">
              <w:rPr>
                <w:rFonts w:ascii="Calibri" w:hAnsi="Calibri"/>
              </w:rPr>
              <w:t>to</w:t>
            </w:r>
            <w:r w:rsidRPr="00477680">
              <w:rPr>
                <w:rFonts w:ascii="Calibri" w:hAnsi="Calibri"/>
                <w:spacing w:val="-1"/>
              </w:rPr>
              <w:t xml:space="preserve"> the</w:t>
            </w:r>
            <w:r w:rsidRPr="00477680">
              <w:rPr>
                <w:rFonts w:ascii="Calibri" w:hAnsi="Calibri"/>
                <w:spacing w:val="-2"/>
              </w:rPr>
              <w:t xml:space="preserve"> </w:t>
            </w:r>
            <w:r w:rsidRPr="00477680">
              <w:rPr>
                <w:rFonts w:ascii="Calibri" w:hAnsi="Calibri"/>
                <w:spacing w:val="-1"/>
              </w:rPr>
              <w:t>2019</w:t>
            </w:r>
            <w:r w:rsidRPr="00477680">
              <w:rPr>
                <w:rFonts w:ascii="Calibri" w:hAnsi="Calibri"/>
                <w:spacing w:val="1"/>
              </w:rPr>
              <w:t xml:space="preserve"> </w:t>
            </w:r>
            <w:r w:rsidRPr="00477680">
              <w:rPr>
                <w:rFonts w:ascii="Calibri" w:hAnsi="Calibri"/>
                <w:spacing w:val="-1"/>
              </w:rPr>
              <w:t>plan</w:t>
            </w:r>
            <w:r w:rsidRPr="00477680">
              <w:rPr>
                <w:rFonts w:ascii="Calibri" w:hAnsi="Calibri"/>
                <w:spacing w:val="-3"/>
              </w:rPr>
              <w:t xml:space="preserve"> </w:t>
            </w:r>
            <w:r w:rsidRPr="00477680">
              <w:rPr>
                <w:rFonts w:ascii="Calibri" w:hAnsi="Calibri"/>
                <w:spacing w:val="-1"/>
              </w:rPr>
              <w:t>year</w:t>
            </w:r>
            <w:r w:rsidRPr="00477680">
              <w:rPr>
                <w:rFonts w:ascii="Calibri" w:hAnsi="Calibri"/>
                <w:spacing w:val="-2"/>
              </w:rPr>
              <w:t xml:space="preserve"> </w:t>
            </w:r>
            <w:r w:rsidRPr="00477680">
              <w:rPr>
                <w:rFonts w:ascii="Calibri" w:hAnsi="Calibri"/>
                <w:spacing w:val="-1"/>
              </w:rPr>
              <w:t>Form 5500 filings.</w:t>
            </w:r>
          </w:p>
        </w:tc>
        <w:tc>
          <w:tcPr>
            <w:tcW w:w="5197" w:type="dxa"/>
          </w:tcPr>
          <w:p w:rsidR="00BB02CD" w:rsidRPr="00477680" w:rsidRDefault="00BB02CD" w:rsidP="00BB02CD">
            <w:pPr>
              <w:pStyle w:val="TableParagraph"/>
              <w:spacing w:line="239" w:lineRule="auto"/>
              <w:ind w:left="101" w:right="180"/>
              <w:rPr>
                <w:rFonts w:ascii="Calibri" w:eastAsia="Calibri" w:hAnsi="Calibri" w:cs="Calibri"/>
              </w:rPr>
            </w:pPr>
            <w:r w:rsidRPr="00477680">
              <w:rPr>
                <w:rFonts w:ascii="Calibri" w:eastAsia="Calibri" w:hAnsi="Calibri" w:cs="Calibri"/>
                <w:spacing w:val="-1"/>
              </w:rPr>
              <w:t>These</w:t>
            </w:r>
            <w:r w:rsidRPr="00477680">
              <w:rPr>
                <w:rFonts w:ascii="Calibri" w:eastAsia="Calibri" w:hAnsi="Calibri" w:cs="Calibri"/>
                <w:spacing w:val="-2"/>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questions</w:t>
            </w:r>
            <w:r w:rsidRPr="00477680">
              <w:rPr>
                <w:rFonts w:ascii="Calibri" w:eastAsia="Calibri" w:hAnsi="Calibri" w:cs="Calibri"/>
              </w:rPr>
              <w:t xml:space="preserve"> </w:t>
            </w:r>
            <w:r w:rsidRPr="00477680">
              <w:rPr>
                <w:rFonts w:ascii="Calibri" w:eastAsia="Calibri" w:hAnsi="Calibri" w:cs="Calibri"/>
                <w:spacing w:val="-1"/>
              </w:rPr>
              <w:t>are</w:t>
            </w:r>
            <w:r w:rsidRPr="00477680">
              <w:rPr>
                <w:rFonts w:ascii="Calibri" w:eastAsia="Calibri" w:hAnsi="Calibri" w:cs="Calibri"/>
                <w:spacing w:val="1"/>
              </w:rPr>
              <w:t xml:space="preserve"> </w:t>
            </w:r>
            <w:r w:rsidRPr="00477680">
              <w:rPr>
                <w:rFonts w:ascii="Calibri" w:eastAsia="Calibri" w:hAnsi="Calibri" w:cs="Calibri"/>
                <w:spacing w:val="-1"/>
              </w:rPr>
              <w:t>critical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IRS</w:t>
            </w:r>
            <w:r w:rsidRPr="00477680">
              <w:rPr>
                <w:rFonts w:ascii="Calibri" w:eastAsia="Calibri" w:hAnsi="Calibri" w:cs="Calibri"/>
                <w:spacing w:val="-3"/>
              </w:rPr>
              <w:t xml:space="preserve"> </w:t>
            </w:r>
            <w:r w:rsidRPr="00477680">
              <w:rPr>
                <w:rFonts w:ascii="Calibri" w:eastAsia="Calibri" w:hAnsi="Calibri" w:cs="Calibri"/>
                <w:spacing w:val="-1"/>
              </w:rPr>
              <w:t>enforcement</w:t>
            </w:r>
            <w:r w:rsidRPr="00477680">
              <w:rPr>
                <w:rFonts w:ascii="Calibri" w:eastAsia="Calibri" w:hAnsi="Calibri" w:cs="Calibri"/>
                <w:spacing w:val="-2"/>
              </w:rPr>
              <w:t xml:space="preserve"> </w:t>
            </w:r>
            <w:r w:rsidRPr="00477680">
              <w:rPr>
                <w:rFonts w:ascii="Calibri" w:eastAsia="Calibri" w:hAnsi="Calibri" w:cs="Calibri"/>
              </w:rPr>
              <w:t>of</w:t>
            </w:r>
            <w:r w:rsidRPr="00477680">
              <w:rPr>
                <w:rFonts w:ascii="Calibri" w:eastAsia="Calibri" w:hAnsi="Calibri" w:cs="Calibri"/>
                <w:spacing w:val="-3"/>
              </w:rPr>
              <w:t xml:space="preserve"> </w:t>
            </w:r>
            <w:r w:rsidRPr="00477680">
              <w:rPr>
                <w:rFonts w:ascii="Calibri" w:eastAsia="Calibri" w:hAnsi="Calibri" w:cs="Calibri"/>
                <w:spacing w:val="-1"/>
              </w:rPr>
              <w:t>the</w:t>
            </w:r>
            <w:r w:rsidRPr="00477680">
              <w:rPr>
                <w:rFonts w:ascii="Calibri" w:eastAsia="Calibri" w:hAnsi="Calibri" w:cs="Calibri"/>
                <w:spacing w:val="-2"/>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2"/>
              </w:rPr>
              <w:t>law</w:t>
            </w:r>
            <w:r w:rsidRPr="00477680">
              <w:rPr>
                <w:rFonts w:ascii="Calibri" w:eastAsia="Calibri" w:hAnsi="Calibri" w:cs="Calibri"/>
                <w:spacing w:val="1"/>
              </w:rPr>
              <w:t xml:space="preserve"> </w:t>
            </w:r>
            <w:r w:rsidRPr="00477680">
              <w:rPr>
                <w:rFonts w:ascii="Calibri" w:eastAsia="Calibri" w:hAnsi="Calibri" w:cs="Calibri"/>
                <w:spacing w:val="-2"/>
              </w:rPr>
              <w:t>relating</w:t>
            </w:r>
            <w:r w:rsidRPr="00477680">
              <w:rPr>
                <w:rFonts w:ascii="Calibri" w:eastAsia="Calibri" w:hAnsi="Calibri" w:cs="Calibri"/>
                <w:spacing w:val="-1"/>
              </w:rPr>
              <w:t xml:space="preserve"> </w:t>
            </w:r>
            <w:r w:rsidRPr="00477680">
              <w:rPr>
                <w:rFonts w:ascii="Calibri" w:eastAsia="Calibri" w:hAnsi="Calibri" w:cs="Calibri"/>
              </w:rPr>
              <w:t>to</w:t>
            </w:r>
            <w:r w:rsidRPr="00477680">
              <w:rPr>
                <w:rFonts w:ascii="Calibri" w:eastAsia="Calibri" w:hAnsi="Calibri" w:cs="Calibri"/>
                <w:spacing w:val="-1"/>
              </w:rPr>
              <w:t xml:space="preserve"> employee</w:t>
            </w:r>
            <w:r w:rsidRPr="00477680">
              <w:rPr>
                <w:rFonts w:ascii="Calibri" w:eastAsia="Calibri" w:hAnsi="Calibri" w:cs="Calibri"/>
                <w:spacing w:val="71"/>
              </w:rPr>
              <w:t xml:space="preserve"> </w:t>
            </w:r>
            <w:r w:rsidRPr="00477680">
              <w:rPr>
                <w:rFonts w:ascii="Calibri" w:eastAsia="Calibri" w:hAnsi="Calibri" w:cs="Calibri"/>
                <w:spacing w:val="-1"/>
              </w:rPr>
              <w:t>benefit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Lack</w:t>
            </w:r>
            <w:r w:rsidRPr="00477680">
              <w:rPr>
                <w:rFonts w:ascii="Calibri" w:eastAsia="Calibri" w:hAnsi="Calibri" w:cs="Calibri"/>
                <w:spacing w:val="-2"/>
              </w:rPr>
              <w:t xml:space="preserve"> </w:t>
            </w:r>
            <w:r w:rsidRPr="00477680">
              <w:rPr>
                <w:rFonts w:ascii="Calibri" w:eastAsia="Calibri" w:hAnsi="Calibri" w:cs="Calibri"/>
              </w:rPr>
              <w:t xml:space="preserve">of </w:t>
            </w:r>
            <w:r w:rsidRPr="00477680">
              <w:rPr>
                <w:rFonts w:ascii="Calibri" w:eastAsia="Calibri" w:hAnsi="Calibri" w:cs="Calibri"/>
                <w:spacing w:val="-1"/>
              </w:rPr>
              <w:t>information negatively</w:t>
            </w:r>
            <w:r w:rsidRPr="00477680">
              <w:rPr>
                <w:rFonts w:ascii="Calibri" w:eastAsia="Calibri" w:hAnsi="Calibri" w:cs="Calibri"/>
                <w:spacing w:val="1"/>
              </w:rPr>
              <w:t xml:space="preserve"> </w:t>
            </w:r>
            <w:r w:rsidRPr="00477680">
              <w:rPr>
                <w:rFonts w:ascii="Calibri" w:eastAsia="Calibri" w:hAnsi="Calibri" w:cs="Calibri"/>
                <w:spacing w:val="-1"/>
              </w:rPr>
              <w:t>affects</w:t>
            </w:r>
            <w:r w:rsidRPr="00477680">
              <w:rPr>
                <w:rFonts w:ascii="Calibri" w:eastAsia="Calibri" w:hAnsi="Calibri" w:cs="Calibri"/>
                <w:spacing w:val="-2"/>
              </w:rPr>
              <w:t xml:space="preserve"> </w:t>
            </w:r>
            <w:r w:rsidRPr="00477680">
              <w:rPr>
                <w:rFonts w:ascii="Calibri" w:eastAsia="Calibri" w:hAnsi="Calibri" w:cs="Calibri"/>
                <w:spacing w:val="-1"/>
              </w:rPr>
              <w:t>the</w:t>
            </w:r>
            <w:r w:rsidRPr="00477680">
              <w:rPr>
                <w:rFonts w:ascii="Calibri" w:eastAsia="Calibri" w:hAnsi="Calibri" w:cs="Calibri"/>
                <w:spacing w:val="1"/>
              </w:rPr>
              <w:t xml:space="preserve"> </w:t>
            </w:r>
            <w:r w:rsidRPr="00477680">
              <w:rPr>
                <w:rFonts w:ascii="Calibri" w:eastAsia="Calibri" w:hAnsi="Calibri" w:cs="Calibri"/>
                <w:spacing w:val="-1"/>
              </w:rPr>
              <w:t>IRS’s</w:t>
            </w:r>
            <w:r w:rsidRPr="00477680">
              <w:rPr>
                <w:rFonts w:ascii="Calibri" w:eastAsia="Calibri" w:hAnsi="Calibri" w:cs="Calibri"/>
              </w:rPr>
              <w:t xml:space="preserve"> </w:t>
            </w:r>
            <w:r w:rsidRPr="00477680">
              <w:rPr>
                <w:rFonts w:ascii="Calibri" w:eastAsia="Calibri" w:hAnsi="Calibri" w:cs="Calibri"/>
                <w:spacing w:val="-1"/>
              </w:rPr>
              <w:t>ability</w:t>
            </w:r>
            <w:r w:rsidRPr="00477680">
              <w:rPr>
                <w:rFonts w:ascii="Calibri" w:eastAsia="Calibri" w:hAnsi="Calibri" w:cs="Calibri"/>
                <w:spacing w:val="1"/>
              </w:rPr>
              <w:t xml:space="preserve"> </w:t>
            </w:r>
            <w:r w:rsidRPr="00477680">
              <w:rPr>
                <w:rFonts w:ascii="Calibri" w:eastAsia="Calibri" w:hAnsi="Calibri" w:cs="Calibri"/>
                <w:spacing w:val="-1"/>
              </w:rPr>
              <w:t>to effectively</w:t>
            </w:r>
            <w:r w:rsidRPr="00477680">
              <w:rPr>
                <w:rFonts w:ascii="Calibri" w:eastAsia="Calibri" w:hAnsi="Calibri" w:cs="Calibri"/>
                <w:spacing w:val="1"/>
              </w:rPr>
              <w:t xml:space="preserve"> </w:t>
            </w:r>
            <w:r w:rsidRPr="00477680">
              <w:rPr>
                <w:rFonts w:ascii="Calibri" w:eastAsia="Calibri" w:hAnsi="Calibri" w:cs="Calibri"/>
                <w:spacing w:val="-1"/>
              </w:rPr>
              <w:t>focus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39"/>
              </w:rPr>
              <w:t xml:space="preserve"> </w:t>
            </w:r>
            <w:r w:rsidRPr="00477680">
              <w:rPr>
                <w:rFonts w:ascii="Calibri" w:eastAsia="Calibri" w:hAnsi="Calibri" w:cs="Calibri"/>
                <w:spacing w:val="-1"/>
              </w:rPr>
              <w:t>specific</w:t>
            </w:r>
            <w:r w:rsidRPr="00477680">
              <w:rPr>
                <w:rFonts w:ascii="Calibri" w:eastAsia="Calibri" w:hAnsi="Calibri" w:cs="Calibri"/>
              </w:rPr>
              <w:t xml:space="preserve"> </w:t>
            </w:r>
            <w:r w:rsidRPr="00477680">
              <w:rPr>
                <w:rFonts w:ascii="Calibri" w:eastAsia="Calibri" w:hAnsi="Calibri" w:cs="Calibri"/>
                <w:spacing w:val="-1"/>
              </w:rPr>
              <w:t>factors</w:t>
            </w:r>
            <w:r w:rsidRPr="00477680">
              <w:rPr>
                <w:rFonts w:ascii="Calibri" w:eastAsia="Calibri" w:hAnsi="Calibri" w:cs="Calibri"/>
              </w:rPr>
              <w:t xml:space="preserve"> of</w:t>
            </w:r>
            <w:r w:rsidRPr="00477680">
              <w:rPr>
                <w:rFonts w:ascii="Calibri" w:eastAsia="Calibri" w:hAnsi="Calibri" w:cs="Calibri"/>
                <w:spacing w:val="-3"/>
              </w:rPr>
              <w:t xml:space="preserve"> </w:t>
            </w:r>
            <w:r w:rsidRPr="00477680">
              <w:rPr>
                <w:rFonts w:ascii="Calibri" w:eastAsia="Calibri" w:hAnsi="Calibri" w:cs="Calibri"/>
                <w:spacing w:val="-1"/>
              </w:rPr>
              <w:t>noncompliance</w:t>
            </w:r>
            <w:r w:rsidRPr="00477680">
              <w:rPr>
                <w:rFonts w:ascii="Calibri" w:eastAsia="Calibri" w:hAnsi="Calibri" w:cs="Calibri"/>
                <w:spacing w:val="1"/>
              </w:rPr>
              <w:t xml:space="preserve"> </w:t>
            </w:r>
            <w:r w:rsidRPr="00477680">
              <w:rPr>
                <w:rFonts w:ascii="Calibri" w:eastAsia="Calibri" w:hAnsi="Calibri" w:cs="Calibri"/>
                <w:spacing w:val="-1"/>
              </w:rPr>
              <w:t>when</w:t>
            </w:r>
            <w:r w:rsidRPr="00477680">
              <w:rPr>
                <w:rFonts w:ascii="Calibri" w:eastAsia="Calibri" w:hAnsi="Calibri" w:cs="Calibri"/>
                <w:spacing w:val="-3"/>
              </w:rPr>
              <w:t xml:space="preserve"> </w:t>
            </w:r>
            <w:r w:rsidRPr="00477680">
              <w:rPr>
                <w:rFonts w:ascii="Calibri" w:eastAsia="Calibri" w:hAnsi="Calibri" w:cs="Calibri"/>
                <w:spacing w:val="-1"/>
              </w:rPr>
              <w:t>selecting retirement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spacing w:val="-2"/>
              </w:rPr>
              <w:t xml:space="preserve"> </w:t>
            </w:r>
            <w:r w:rsidRPr="00477680">
              <w:rPr>
                <w:rFonts w:ascii="Calibri" w:eastAsia="Calibri" w:hAnsi="Calibri" w:cs="Calibri"/>
                <w:spacing w:val="-1"/>
              </w:rPr>
              <w:t>examination,</w:t>
            </w:r>
            <w:r w:rsidRPr="00477680">
              <w:rPr>
                <w:rFonts w:ascii="Calibri" w:eastAsia="Calibri" w:hAnsi="Calibri" w:cs="Calibri"/>
              </w:rPr>
              <w:t xml:space="preserve"> </w:t>
            </w:r>
            <w:r w:rsidRPr="00477680">
              <w:rPr>
                <w:rFonts w:ascii="Calibri" w:eastAsia="Calibri" w:hAnsi="Calibri" w:cs="Calibri"/>
                <w:spacing w:val="-1"/>
              </w:rPr>
              <w:t>which</w:t>
            </w:r>
            <w:r w:rsidRPr="00477680">
              <w:rPr>
                <w:rFonts w:ascii="Calibri" w:eastAsia="Calibri" w:hAnsi="Calibri" w:cs="Calibri"/>
                <w:spacing w:val="-3"/>
              </w:rPr>
              <w:t xml:space="preserve"> </w:t>
            </w:r>
            <w:r w:rsidRPr="00477680">
              <w:rPr>
                <w:rFonts w:ascii="Calibri" w:eastAsia="Calibri" w:hAnsi="Calibri" w:cs="Calibri"/>
                <w:spacing w:val="-1"/>
              </w:rPr>
              <w:t>may</w:t>
            </w:r>
            <w:r w:rsidRPr="00477680">
              <w:rPr>
                <w:rFonts w:ascii="Calibri" w:eastAsia="Calibri" w:hAnsi="Calibri" w:cs="Calibri"/>
                <w:spacing w:val="43"/>
              </w:rPr>
              <w:t xml:space="preserve"> </w:t>
            </w:r>
            <w:r w:rsidRPr="00477680">
              <w:rPr>
                <w:rFonts w:ascii="Calibri" w:eastAsia="Calibri" w:hAnsi="Calibri" w:cs="Calibri"/>
                <w:spacing w:val="-1"/>
              </w:rPr>
              <w:t>result</w:t>
            </w:r>
            <w:r w:rsidRPr="00477680">
              <w:rPr>
                <w:rFonts w:ascii="Calibri" w:eastAsia="Calibri" w:hAnsi="Calibri" w:cs="Calibri"/>
                <w:spacing w:val="1"/>
              </w:rPr>
              <w:t xml:space="preserve"> </w:t>
            </w:r>
            <w:r w:rsidRPr="00477680">
              <w:rPr>
                <w:rFonts w:ascii="Calibri" w:eastAsia="Calibri" w:hAnsi="Calibri" w:cs="Calibri"/>
                <w:spacing w:val="-1"/>
              </w:rPr>
              <w:t xml:space="preserve">in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IRS</w:t>
            </w:r>
            <w:r w:rsidRPr="00477680">
              <w:rPr>
                <w:rFonts w:ascii="Calibri" w:eastAsia="Calibri" w:hAnsi="Calibri" w:cs="Calibri"/>
              </w:rPr>
              <w:t xml:space="preserve"> </w:t>
            </w:r>
            <w:r w:rsidRPr="00477680">
              <w:rPr>
                <w:rFonts w:ascii="Calibri" w:eastAsia="Calibri" w:hAnsi="Calibri" w:cs="Calibri"/>
                <w:spacing w:val="-1"/>
              </w:rPr>
              <w:t>selecting relatively</w:t>
            </w:r>
            <w:r w:rsidRPr="00477680">
              <w:rPr>
                <w:rFonts w:ascii="Calibri" w:eastAsia="Calibri" w:hAnsi="Calibri" w:cs="Calibri"/>
                <w:spacing w:val="-2"/>
              </w:rPr>
              <w:t xml:space="preserve"> </w:t>
            </w:r>
            <w:r w:rsidRPr="00477680">
              <w:rPr>
                <w:rFonts w:ascii="Calibri" w:eastAsia="Calibri" w:hAnsi="Calibri" w:cs="Calibri"/>
                <w:spacing w:val="-1"/>
              </w:rPr>
              <w:t>more</w:t>
            </w:r>
            <w:r w:rsidRPr="00477680">
              <w:rPr>
                <w:rFonts w:ascii="Calibri" w:eastAsia="Calibri" w:hAnsi="Calibri" w:cs="Calibri"/>
                <w:spacing w:val="-2"/>
              </w:rPr>
              <w:t xml:space="preserve"> </w:t>
            </w:r>
            <w:r w:rsidRPr="00477680">
              <w:rPr>
                <w:rFonts w:ascii="Calibri" w:eastAsia="Calibri" w:hAnsi="Calibri" w:cs="Calibri"/>
                <w:spacing w:val="-1"/>
              </w:rPr>
              <w:t>compliant</w:t>
            </w:r>
            <w:r w:rsidRPr="00477680">
              <w:rPr>
                <w:rFonts w:ascii="Calibri" w:eastAsia="Calibri" w:hAnsi="Calibri" w:cs="Calibri"/>
                <w:spacing w:val="1"/>
              </w:rPr>
              <w:t xml:space="preserve"> </w:t>
            </w:r>
            <w:r w:rsidRPr="00477680">
              <w:rPr>
                <w:rFonts w:ascii="Calibri" w:eastAsia="Calibri" w:hAnsi="Calibri" w:cs="Calibri"/>
                <w:spacing w:val="-2"/>
              </w:rPr>
              <w:t>plans,</w:t>
            </w:r>
            <w:r w:rsidRPr="00477680">
              <w:rPr>
                <w:rFonts w:ascii="Calibri" w:eastAsia="Calibri" w:hAnsi="Calibri" w:cs="Calibri"/>
              </w:rPr>
              <w:t xml:space="preserve"> </w:t>
            </w:r>
            <w:r w:rsidRPr="00477680">
              <w:rPr>
                <w:rFonts w:ascii="Calibri" w:eastAsia="Calibri" w:hAnsi="Calibri" w:cs="Calibri"/>
                <w:spacing w:val="-1"/>
              </w:rPr>
              <w:t>thereby</w:t>
            </w:r>
            <w:r w:rsidRPr="00477680">
              <w:rPr>
                <w:rFonts w:ascii="Calibri" w:eastAsia="Calibri" w:hAnsi="Calibri" w:cs="Calibri"/>
                <w:spacing w:val="1"/>
              </w:rPr>
              <w:t xml:space="preserve"> </w:t>
            </w:r>
            <w:r w:rsidRPr="00477680">
              <w:rPr>
                <w:rFonts w:ascii="Calibri" w:eastAsia="Calibri" w:hAnsi="Calibri" w:cs="Calibri"/>
                <w:spacing w:val="-1"/>
              </w:rPr>
              <w:t>increasing the</w:t>
            </w:r>
            <w:r w:rsidRPr="00477680">
              <w:rPr>
                <w:rFonts w:ascii="Calibri" w:eastAsia="Calibri" w:hAnsi="Calibri" w:cs="Calibri"/>
                <w:spacing w:val="-2"/>
              </w:rPr>
              <w:t xml:space="preserve"> </w:t>
            </w:r>
            <w:r w:rsidRPr="00477680">
              <w:rPr>
                <w:rFonts w:ascii="Calibri" w:eastAsia="Calibri" w:hAnsi="Calibri" w:cs="Calibri"/>
                <w:spacing w:val="-1"/>
              </w:rPr>
              <w:t xml:space="preserve">burden </w:t>
            </w:r>
            <w:r w:rsidRPr="00477680">
              <w:rPr>
                <w:rFonts w:ascii="Calibri" w:eastAsia="Calibri" w:hAnsi="Calibri" w:cs="Calibri"/>
              </w:rPr>
              <w:t>on</w:t>
            </w:r>
            <w:r w:rsidRPr="00477680">
              <w:rPr>
                <w:rFonts w:ascii="Calibri" w:eastAsia="Calibri" w:hAnsi="Calibri" w:cs="Calibri"/>
                <w:spacing w:val="57"/>
              </w:rPr>
              <w:t xml:space="preserve"> </w:t>
            </w:r>
            <w:r w:rsidRPr="00477680">
              <w:rPr>
                <w:rFonts w:ascii="Calibri" w:eastAsia="Calibri" w:hAnsi="Calibri" w:cs="Calibri"/>
                <w:spacing w:val="-1"/>
              </w:rPr>
              <w:t>these</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spacing w:val="-2"/>
              </w:rPr>
              <w:t xml:space="preserve"> </w:t>
            </w:r>
            <w:r w:rsidRPr="00477680">
              <w:rPr>
                <w:rFonts w:ascii="Calibri" w:eastAsia="Calibri" w:hAnsi="Calibri" w:cs="Calibri"/>
                <w:spacing w:val="-1"/>
              </w:rPr>
              <w:t>and may</w:t>
            </w:r>
            <w:r w:rsidRPr="00477680">
              <w:rPr>
                <w:rFonts w:ascii="Calibri" w:eastAsia="Calibri" w:hAnsi="Calibri" w:cs="Calibri"/>
                <w:spacing w:val="1"/>
              </w:rPr>
              <w:t xml:space="preserve"> </w:t>
            </w:r>
            <w:r w:rsidRPr="00477680">
              <w:rPr>
                <w:rFonts w:ascii="Calibri" w:eastAsia="Calibri" w:hAnsi="Calibri" w:cs="Calibri"/>
                <w:spacing w:val="-1"/>
              </w:rPr>
              <w:t>result</w:t>
            </w:r>
            <w:r w:rsidRPr="00477680">
              <w:rPr>
                <w:rFonts w:ascii="Calibri" w:eastAsia="Calibri" w:hAnsi="Calibri" w:cs="Calibri"/>
                <w:spacing w:val="-2"/>
              </w:rPr>
              <w:t xml:space="preserve"> </w:t>
            </w:r>
            <w:r w:rsidRPr="00477680">
              <w:rPr>
                <w:rFonts w:ascii="Calibri" w:eastAsia="Calibri" w:hAnsi="Calibri" w:cs="Calibri"/>
                <w:spacing w:val="-1"/>
              </w:rPr>
              <w:t>in participants</w:t>
            </w:r>
            <w:r w:rsidRPr="00477680">
              <w:rPr>
                <w:rFonts w:ascii="Calibri" w:eastAsia="Calibri" w:hAnsi="Calibri" w:cs="Calibri"/>
              </w:rPr>
              <w:t xml:space="preserve"> </w:t>
            </w:r>
            <w:r w:rsidRPr="00477680">
              <w:rPr>
                <w:rFonts w:ascii="Calibri" w:eastAsia="Calibri" w:hAnsi="Calibri" w:cs="Calibri"/>
                <w:spacing w:val="-1"/>
              </w:rPr>
              <w:t xml:space="preserve">in </w:t>
            </w:r>
            <w:r w:rsidRPr="00477680">
              <w:rPr>
                <w:rFonts w:ascii="Calibri" w:eastAsia="Calibri" w:hAnsi="Calibri" w:cs="Calibri"/>
                <w:spacing w:val="-2"/>
              </w:rPr>
              <w:t>noncompliant</w:t>
            </w:r>
            <w:r w:rsidRPr="00477680">
              <w:rPr>
                <w:rFonts w:ascii="Calibri" w:eastAsia="Calibri" w:hAnsi="Calibri" w:cs="Calibri"/>
                <w:spacing w:val="1"/>
              </w:rPr>
              <w:t xml:space="preserve"> </w:t>
            </w:r>
            <w:r w:rsidRPr="00477680">
              <w:rPr>
                <w:rFonts w:ascii="Calibri" w:eastAsia="Calibri" w:hAnsi="Calibri" w:cs="Calibri"/>
                <w:spacing w:val="-1"/>
              </w:rPr>
              <w:t>plans</w:t>
            </w:r>
            <w:r w:rsidRPr="00477680">
              <w:rPr>
                <w:rFonts w:ascii="Calibri" w:eastAsia="Calibri" w:hAnsi="Calibri" w:cs="Calibri"/>
              </w:rPr>
              <w:t xml:space="preserve"> </w:t>
            </w:r>
            <w:r w:rsidRPr="00477680">
              <w:rPr>
                <w:rFonts w:ascii="Calibri" w:eastAsia="Calibri" w:hAnsi="Calibri" w:cs="Calibri"/>
                <w:spacing w:val="-1"/>
              </w:rPr>
              <w:t>receiving incorrect</w:t>
            </w:r>
            <w:r w:rsidRPr="00477680">
              <w:rPr>
                <w:rFonts w:ascii="Calibri" w:eastAsia="Calibri" w:hAnsi="Calibri" w:cs="Calibri"/>
                <w:spacing w:val="1"/>
              </w:rPr>
              <w:t xml:space="preserve"> </w:t>
            </w:r>
            <w:r w:rsidRPr="00477680">
              <w:rPr>
                <w:rFonts w:ascii="Calibri" w:eastAsia="Calibri" w:hAnsi="Calibri" w:cs="Calibri"/>
                <w:spacing w:val="-1"/>
              </w:rPr>
              <w:t>benefits.</w:t>
            </w:r>
            <w:r w:rsidRPr="00477680">
              <w:rPr>
                <w:rFonts w:ascii="Calibri" w:eastAsia="Calibri" w:hAnsi="Calibri" w:cs="Calibri"/>
                <w:spacing w:val="59"/>
              </w:rPr>
              <w:t xml:space="preserve"> </w:t>
            </w:r>
            <w:r w:rsidRPr="00477680">
              <w:rPr>
                <w:rFonts w:ascii="Calibri" w:eastAsia="Calibri" w:hAnsi="Calibri" w:cs="Calibri"/>
                <w:spacing w:val="-1"/>
              </w:rPr>
              <w:t>Historically,</w:t>
            </w:r>
            <w:r w:rsidRPr="00477680">
              <w:rPr>
                <w:rFonts w:ascii="Calibri" w:eastAsia="Calibri" w:hAnsi="Calibri" w:cs="Calibri"/>
              </w:rPr>
              <w:t xml:space="preserve"> </w:t>
            </w:r>
            <w:r w:rsidRPr="00477680">
              <w:rPr>
                <w:rFonts w:ascii="Calibri" w:eastAsia="Calibri" w:hAnsi="Calibri" w:cs="Calibri"/>
                <w:spacing w:val="-2"/>
              </w:rPr>
              <w:t>the</w:t>
            </w:r>
            <w:r w:rsidRPr="00477680">
              <w:rPr>
                <w:rFonts w:ascii="Calibri" w:eastAsia="Calibri" w:hAnsi="Calibri" w:cs="Calibri"/>
                <w:spacing w:val="1"/>
              </w:rPr>
              <w:t xml:space="preserve"> </w:t>
            </w:r>
            <w:r w:rsidRPr="00477680">
              <w:rPr>
                <w:rFonts w:ascii="Calibri" w:eastAsia="Calibri" w:hAnsi="Calibri" w:cs="Calibri"/>
                <w:spacing w:val="-1"/>
              </w:rPr>
              <w:t>Treasury Inspector</w:t>
            </w:r>
            <w:r w:rsidRPr="00477680">
              <w:rPr>
                <w:rFonts w:ascii="Calibri" w:eastAsia="Calibri" w:hAnsi="Calibri" w:cs="Calibri"/>
              </w:rPr>
              <w:t xml:space="preserve"> </w:t>
            </w:r>
            <w:r w:rsidRPr="00477680">
              <w:rPr>
                <w:rFonts w:ascii="Calibri" w:eastAsia="Calibri" w:hAnsi="Calibri" w:cs="Calibri"/>
                <w:spacing w:val="-1"/>
              </w:rPr>
              <w:t>General</w:t>
            </w:r>
            <w:r w:rsidRPr="00477680">
              <w:rPr>
                <w:rFonts w:ascii="Calibri" w:eastAsia="Calibri" w:hAnsi="Calibri" w:cs="Calibri"/>
              </w:rPr>
              <w:t xml:space="preserve"> </w:t>
            </w:r>
            <w:r w:rsidRPr="00477680">
              <w:rPr>
                <w:rFonts w:ascii="Calibri" w:eastAsia="Calibri" w:hAnsi="Calibri" w:cs="Calibri"/>
                <w:spacing w:val="-1"/>
              </w:rPr>
              <w:t>for</w:t>
            </w:r>
            <w:r w:rsidRPr="00477680">
              <w:rPr>
                <w:rFonts w:ascii="Calibri" w:eastAsia="Calibri" w:hAnsi="Calibri" w:cs="Calibri"/>
              </w:rPr>
              <w:t xml:space="preserve"> </w:t>
            </w:r>
            <w:r w:rsidRPr="00477680">
              <w:rPr>
                <w:rFonts w:ascii="Calibri" w:eastAsia="Calibri" w:hAnsi="Calibri" w:cs="Calibri"/>
                <w:spacing w:val="-1"/>
              </w:rPr>
              <w:t>Tax</w:t>
            </w:r>
            <w:r w:rsidRPr="00477680">
              <w:rPr>
                <w:rFonts w:ascii="Calibri" w:eastAsia="Calibri" w:hAnsi="Calibri" w:cs="Calibri"/>
                <w:spacing w:val="1"/>
              </w:rPr>
              <w:t xml:space="preserve"> </w:t>
            </w:r>
            <w:r w:rsidRPr="00477680">
              <w:rPr>
                <w:rFonts w:ascii="Calibri" w:eastAsia="Calibri" w:hAnsi="Calibri" w:cs="Calibri"/>
                <w:spacing w:val="-1"/>
              </w:rPr>
              <w:t>Administration</w:t>
            </w:r>
            <w:r w:rsidRPr="00477680">
              <w:rPr>
                <w:rFonts w:ascii="Calibri" w:eastAsia="Calibri" w:hAnsi="Calibri" w:cs="Calibri"/>
              </w:rPr>
              <w:t xml:space="preserve"> </w:t>
            </w:r>
            <w:r w:rsidRPr="00477680">
              <w:rPr>
                <w:rFonts w:ascii="Calibri" w:eastAsia="Calibri" w:hAnsi="Calibri" w:cs="Calibri"/>
                <w:spacing w:val="-1"/>
              </w:rPr>
              <w:t>recommended</w:t>
            </w:r>
            <w:r w:rsidRPr="00477680">
              <w:rPr>
                <w:rFonts w:ascii="Calibri" w:eastAsia="Calibri" w:hAnsi="Calibri" w:cs="Calibri"/>
                <w:spacing w:val="-3"/>
              </w:rPr>
              <w:t xml:space="preserve"> </w:t>
            </w:r>
            <w:r w:rsidRPr="00477680">
              <w:rPr>
                <w:rFonts w:ascii="Calibri" w:eastAsia="Calibri" w:hAnsi="Calibri" w:cs="Calibri"/>
                <w:spacing w:val="-1"/>
              </w:rPr>
              <w:t>reinstating</w:t>
            </w:r>
            <w:r w:rsidRPr="00477680">
              <w:rPr>
                <w:rFonts w:ascii="Calibri" w:eastAsia="Calibri" w:hAnsi="Calibri" w:cs="Calibri"/>
                <w:spacing w:val="-3"/>
              </w:rPr>
              <w:t xml:space="preserve"> </w:t>
            </w:r>
            <w:r w:rsidRPr="00477680">
              <w:rPr>
                <w:rFonts w:ascii="Calibri" w:eastAsia="Calibri" w:hAnsi="Calibri" w:cs="Calibri"/>
                <w:spacing w:val="-1"/>
              </w:rPr>
              <w:t>tax</w:t>
            </w:r>
            <w:r w:rsidRPr="00477680">
              <w:rPr>
                <w:rFonts w:ascii="Calibri" w:eastAsia="Calibri" w:hAnsi="Calibri" w:cs="Calibri"/>
                <w:spacing w:val="47"/>
              </w:rPr>
              <w:t xml:space="preserve"> </w:t>
            </w:r>
            <w:r w:rsidRPr="00477680">
              <w:rPr>
                <w:rFonts w:ascii="Calibri" w:eastAsia="Calibri" w:hAnsi="Calibri" w:cs="Calibri"/>
                <w:spacing w:val="-1"/>
              </w:rPr>
              <w:t>questions</w:t>
            </w:r>
            <w:r w:rsidRPr="00477680">
              <w:rPr>
                <w:rFonts w:ascii="Calibri" w:eastAsia="Calibri" w:hAnsi="Calibri" w:cs="Calibri"/>
                <w:spacing w:val="-2"/>
              </w:rPr>
              <w:t xml:space="preserve"> </w:t>
            </w:r>
            <w:r w:rsidRPr="00477680">
              <w:rPr>
                <w:rFonts w:ascii="Calibri" w:eastAsia="Calibri" w:hAnsi="Calibri" w:cs="Calibri"/>
              </w:rPr>
              <w:t>on</w:t>
            </w:r>
            <w:r w:rsidRPr="00477680">
              <w:rPr>
                <w:rFonts w:ascii="Calibri" w:eastAsia="Calibri" w:hAnsi="Calibri" w:cs="Calibri"/>
                <w:spacing w:val="-1"/>
              </w:rPr>
              <w:t xml:space="preserve"> Form 5500</w:t>
            </w:r>
            <w:r w:rsidRPr="00477680">
              <w:rPr>
                <w:rFonts w:ascii="Calibri" w:eastAsia="Calibri" w:hAnsi="Calibri" w:cs="Calibri"/>
                <w:spacing w:val="1"/>
              </w:rPr>
              <w:t xml:space="preserve"> </w:t>
            </w:r>
            <w:r w:rsidRPr="00477680">
              <w:rPr>
                <w:rFonts w:ascii="Calibri" w:eastAsia="Calibri" w:hAnsi="Calibri" w:cs="Calibri"/>
                <w:spacing w:val="-2"/>
              </w:rPr>
              <w:t>for</w:t>
            </w:r>
            <w:r w:rsidRPr="00477680">
              <w:rPr>
                <w:rFonts w:ascii="Calibri" w:eastAsia="Calibri" w:hAnsi="Calibri" w:cs="Calibri"/>
              </w:rPr>
              <w:t xml:space="preserve"> </w:t>
            </w:r>
            <w:r w:rsidRPr="00477680">
              <w:rPr>
                <w:rFonts w:ascii="Calibri" w:eastAsia="Calibri" w:hAnsi="Calibri" w:cs="Calibri"/>
                <w:spacing w:val="-1"/>
              </w:rPr>
              <w:t>compliance</w:t>
            </w:r>
            <w:r w:rsidRPr="00477680">
              <w:rPr>
                <w:rFonts w:ascii="Calibri" w:eastAsia="Calibri" w:hAnsi="Calibri" w:cs="Calibri"/>
                <w:spacing w:val="-2"/>
              </w:rPr>
              <w:t xml:space="preserve"> </w:t>
            </w:r>
            <w:r w:rsidRPr="00477680">
              <w:rPr>
                <w:rFonts w:ascii="Calibri" w:eastAsia="Calibri" w:hAnsi="Calibri" w:cs="Calibri"/>
                <w:spacing w:val="-1"/>
              </w:rPr>
              <w:t>purposes.</w:t>
            </w:r>
          </w:p>
          <w:p w:rsidR="00BB02CD" w:rsidRPr="00477680" w:rsidRDefault="00BB02CD" w:rsidP="00BB02CD">
            <w:pPr>
              <w:pStyle w:val="TableParagraph"/>
              <w:spacing w:before="5"/>
              <w:rPr>
                <w:rFonts w:ascii="Calibri" w:eastAsia="Times New Roman" w:hAnsi="Calibri" w:cs="Times New Roman"/>
              </w:rPr>
            </w:pPr>
          </w:p>
          <w:p w:rsidR="00BB02CD" w:rsidRDefault="00BB02CD" w:rsidP="00BB02CD">
            <w:pPr>
              <w:rPr>
                <w:rFonts w:ascii="Calibri" w:hAnsi="Calibri"/>
                <w:spacing w:val="-1"/>
              </w:rPr>
            </w:pPr>
            <w:r w:rsidRPr="00477680">
              <w:rPr>
                <w:rFonts w:ascii="Calibri" w:hAnsi="Calibri"/>
                <w:spacing w:val="-1"/>
              </w:rPr>
              <w:t>The</w:t>
            </w:r>
            <w:r w:rsidRPr="00477680">
              <w:rPr>
                <w:rFonts w:ascii="Calibri" w:hAnsi="Calibri"/>
                <w:spacing w:val="1"/>
              </w:rPr>
              <w:t xml:space="preserve"> </w:t>
            </w:r>
            <w:r w:rsidRPr="00477680">
              <w:rPr>
                <w:rFonts w:ascii="Calibri" w:hAnsi="Calibri"/>
                <w:i/>
                <w:spacing w:val="-1"/>
              </w:rPr>
              <w:t>Federal</w:t>
            </w:r>
            <w:r w:rsidRPr="00477680">
              <w:rPr>
                <w:rFonts w:ascii="Calibri" w:hAnsi="Calibri"/>
                <w:i/>
              </w:rPr>
              <w:t xml:space="preserve"> </w:t>
            </w:r>
            <w:r w:rsidRPr="00477680">
              <w:rPr>
                <w:rFonts w:ascii="Calibri" w:hAnsi="Calibri"/>
                <w:i/>
                <w:spacing w:val="-1"/>
              </w:rPr>
              <w:t>Register</w:t>
            </w:r>
            <w:r w:rsidRPr="00477680">
              <w:rPr>
                <w:rFonts w:ascii="Calibri" w:hAnsi="Calibri"/>
                <w:i/>
              </w:rPr>
              <w:t xml:space="preserve"> </w:t>
            </w:r>
            <w:r w:rsidRPr="00477680">
              <w:rPr>
                <w:rFonts w:ascii="Calibri" w:hAnsi="Calibri"/>
                <w:spacing w:val="-1"/>
              </w:rPr>
              <w:t>published the</w:t>
            </w:r>
            <w:r w:rsidRPr="00477680">
              <w:rPr>
                <w:rFonts w:ascii="Calibri" w:hAnsi="Calibri"/>
                <w:spacing w:val="-2"/>
              </w:rPr>
              <w:t xml:space="preserve"> </w:t>
            </w:r>
            <w:r w:rsidRPr="00477680">
              <w:rPr>
                <w:rFonts w:ascii="Calibri" w:hAnsi="Calibri"/>
                <w:spacing w:val="-1"/>
              </w:rPr>
              <w:t xml:space="preserve">2015 proposed </w:t>
            </w:r>
            <w:r w:rsidRPr="00477680">
              <w:rPr>
                <w:rFonts w:ascii="Calibri" w:hAnsi="Calibri"/>
                <w:spacing w:val="-2"/>
              </w:rPr>
              <w:t>Form</w:t>
            </w:r>
            <w:r w:rsidRPr="00477680">
              <w:rPr>
                <w:rFonts w:ascii="Calibri" w:hAnsi="Calibri"/>
                <w:spacing w:val="-1"/>
              </w:rPr>
              <w:t xml:space="preserve"> 5500-SUP</w:t>
            </w:r>
            <w:r w:rsidRPr="00477680">
              <w:rPr>
                <w:rFonts w:ascii="Calibri" w:hAnsi="Calibri"/>
                <w:spacing w:val="1"/>
              </w:rPr>
              <w:t xml:space="preserve"> </w:t>
            </w:r>
            <w:r w:rsidRPr="00477680">
              <w:rPr>
                <w:rFonts w:ascii="Calibri" w:hAnsi="Calibri"/>
                <w:spacing w:val="-1"/>
              </w:rPr>
              <w:t>in</w:t>
            </w:r>
            <w:r w:rsidRPr="00477680">
              <w:rPr>
                <w:rFonts w:ascii="Calibri" w:hAnsi="Calibri"/>
                <w:spacing w:val="-3"/>
              </w:rPr>
              <w:t xml:space="preserve"> </w:t>
            </w:r>
            <w:r w:rsidRPr="00477680">
              <w:rPr>
                <w:rFonts w:ascii="Calibri" w:hAnsi="Calibri"/>
                <w:spacing w:val="-1"/>
              </w:rPr>
              <w:t>December</w:t>
            </w:r>
            <w:r w:rsidRPr="00477680">
              <w:rPr>
                <w:rFonts w:ascii="Calibri" w:hAnsi="Calibri"/>
                <w:spacing w:val="-2"/>
              </w:rPr>
              <w:t xml:space="preserve"> </w:t>
            </w:r>
            <w:r w:rsidRPr="00477680">
              <w:rPr>
                <w:rFonts w:ascii="Calibri" w:hAnsi="Calibri"/>
                <w:spacing w:val="-1"/>
              </w:rPr>
              <w:t>2014</w:t>
            </w:r>
            <w:r w:rsidRPr="00477680">
              <w:rPr>
                <w:rFonts w:ascii="Calibri" w:hAnsi="Calibri"/>
                <w:spacing w:val="1"/>
              </w:rPr>
              <w:t xml:space="preserve"> </w:t>
            </w:r>
            <w:r w:rsidRPr="00477680">
              <w:rPr>
                <w:rFonts w:ascii="Calibri" w:hAnsi="Calibri"/>
                <w:spacing w:val="-1"/>
              </w:rPr>
              <w:t>and</w:t>
            </w:r>
            <w:r w:rsidRPr="00477680">
              <w:rPr>
                <w:rFonts w:ascii="Calibri" w:hAnsi="Calibri"/>
                <w:spacing w:val="-3"/>
              </w:rPr>
              <w:t xml:space="preserve"> </w:t>
            </w:r>
            <w:r w:rsidRPr="00477680">
              <w:rPr>
                <w:rFonts w:ascii="Calibri" w:hAnsi="Calibri"/>
                <w:spacing w:val="-1"/>
              </w:rPr>
              <w:t>May</w:t>
            </w:r>
            <w:r w:rsidRPr="00477680">
              <w:rPr>
                <w:rFonts w:ascii="Calibri" w:hAnsi="Calibri"/>
                <w:spacing w:val="55"/>
              </w:rPr>
              <w:t xml:space="preserve"> </w:t>
            </w:r>
            <w:r w:rsidRPr="00477680">
              <w:rPr>
                <w:rFonts w:ascii="Calibri" w:hAnsi="Calibri"/>
                <w:spacing w:val="-1"/>
              </w:rPr>
              <w:t>2015.</w:t>
            </w:r>
            <w:r w:rsidRPr="00477680">
              <w:rPr>
                <w:rFonts w:ascii="Calibri" w:hAnsi="Calibri"/>
                <w:spacing w:val="47"/>
              </w:rPr>
              <w:t xml:space="preserve"> </w:t>
            </w:r>
            <w:r w:rsidRPr="00477680">
              <w:rPr>
                <w:rFonts w:ascii="Calibri" w:hAnsi="Calibri"/>
                <w:spacing w:val="-1"/>
              </w:rPr>
              <w:t>In 2016,</w:t>
            </w:r>
            <w:r w:rsidRPr="00477680">
              <w:rPr>
                <w:rFonts w:ascii="Calibri" w:hAnsi="Calibri"/>
              </w:rPr>
              <w:t xml:space="preserve">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IRS</w:t>
            </w:r>
            <w:r w:rsidRPr="00477680">
              <w:rPr>
                <w:rFonts w:ascii="Calibri" w:hAnsi="Calibri"/>
                <w:spacing w:val="-3"/>
              </w:rPr>
              <w:t xml:space="preserve"> </w:t>
            </w:r>
            <w:r w:rsidRPr="00477680">
              <w:rPr>
                <w:rFonts w:ascii="Calibri" w:hAnsi="Calibri"/>
                <w:spacing w:val="-1"/>
              </w:rPr>
              <w:t>worked to</w:t>
            </w:r>
            <w:r w:rsidRPr="00477680">
              <w:rPr>
                <w:rFonts w:ascii="Calibri" w:hAnsi="Calibri"/>
                <w:spacing w:val="1"/>
              </w:rPr>
              <w:t xml:space="preserve"> </w:t>
            </w:r>
            <w:r w:rsidRPr="00477680">
              <w:rPr>
                <w:rFonts w:ascii="Calibri" w:hAnsi="Calibri"/>
                <w:spacing w:val="-1"/>
              </w:rPr>
              <w:t>significantly</w:t>
            </w:r>
            <w:r w:rsidRPr="00477680">
              <w:rPr>
                <w:rFonts w:ascii="Calibri" w:hAnsi="Calibri"/>
                <w:spacing w:val="1"/>
              </w:rPr>
              <w:t xml:space="preserve"> </w:t>
            </w:r>
            <w:r w:rsidRPr="00477680">
              <w:rPr>
                <w:rFonts w:ascii="Calibri" w:hAnsi="Calibri"/>
                <w:spacing w:val="-1"/>
              </w:rPr>
              <w:t>simplify the</w:t>
            </w:r>
            <w:r w:rsidRPr="00477680">
              <w:rPr>
                <w:rFonts w:ascii="Calibri" w:hAnsi="Calibri"/>
                <w:spacing w:val="-2"/>
              </w:rPr>
              <w:t xml:space="preserve"> </w:t>
            </w:r>
            <w:r w:rsidRPr="00477680">
              <w:rPr>
                <w:rFonts w:ascii="Calibri" w:hAnsi="Calibri"/>
                <w:spacing w:val="-1"/>
              </w:rPr>
              <w:t>version</w:t>
            </w:r>
            <w:r w:rsidRPr="00477680">
              <w:rPr>
                <w:rFonts w:ascii="Calibri" w:hAnsi="Calibri"/>
                <w:spacing w:val="-3"/>
              </w:rPr>
              <w:t xml:space="preserve"> </w:t>
            </w:r>
            <w:r w:rsidRPr="00477680">
              <w:rPr>
                <w:rFonts w:ascii="Calibri" w:hAnsi="Calibri"/>
              </w:rPr>
              <w:t xml:space="preserve">of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compliance</w:t>
            </w:r>
            <w:r w:rsidRPr="00477680">
              <w:rPr>
                <w:rFonts w:ascii="Calibri" w:hAnsi="Calibri"/>
                <w:spacing w:val="1"/>
              </w:rPr>
              <w:t xml:space="preserve"> </w:t>
            </w:r>
            <w:r w:rsidRPr="00477680">
              <w:rPr>
                <w:rFonts w:ascii="Calibri" w:hAnsi="Calibri"/>
                <w:spacing w:val="-1"/>
              </w:rPr>
              <w:t>questions</w:t>
            </w:r>
            <w:r w:rsidRPr="00477680">
              <w:rPr>
                <w:rFonts w:ascii="Calibri" w:hAnsi="Calibri"/>
                <w:spacing w:val="63"/>
              </w:rPr>
              <w:t xml:space="preserve"> </w:t>
            </w:r>
            <w:r w:rsidRPr="00477680">
              <w:rPr>
                <w:rFonts w:ascii="Calibri" w:hAnsi="Calibri"/>
                <w:spacing w:val="-1"/>
              </w:rPr>
              <w:t>provided</w:t>
            </w:r>
            <w:r w:rsidRPr="00477680">
              <w:rPr>
                <w:rFonts w:ascii="Calibri" w:hAnsi="Calibri"/>
                <w:spacing w:val="-3"/>
              </w:rPr>
              <w:t xml:space="preserve"> </w:t>
            </w:r>
            <w:r w:rsidRPr="00477680">
              <w:rPr>
                <w:rFonts w:ascii="Calibri" w:hAnsi="Calibri"/>
              </w:rPr>
              <w:t>on</w:t>
            </w:r>
            <w:r w:rsidRPr="00477680">
              <w:rPr>
                <w:rFonts w:ascii="Calibri" w:hAnsi="Calibri"/>
                <w:spacing w:val="-1"/>
              </w:rPr>
              <w:t xml:space="preserve"> </w:t>
            </w:r>
            <w:r w:rsidRPr="00477680">
              <w:rPr>
                <w:rFonts w:ascii="Calibri" w:hAnsi="Calibri"/>
                <w:spacing w:val="-2"/>
              </w:rPr>
              <w:t xml:space="preserve">the </w:t>
            </w:r>
            <w:r w:rsidRPr="00477680">
              <w:rPr>
                <w:rFonts w:ascii="Calibri" w:hAnsi="Calibri"/>
                <w:spacing w:val="-1"/>
              </w:rPr>
              <w:t>2015</w:t>
            </w:r>
            <w:r w:rsidRPr="00477680">
              <w:rPr>
                <w:rFonts w:ascii="Calibri" w:hAnsi="Calibri"/>
                <w:spacing w:val="1"/>
              </w:rPr>
              <w:t xml:space="preserve"> </w:t>
            </w:r>
            <w:r w:rsidRPr="00477680">
              <w:rPr>
                <w:rFonts w:ascii="Calibri" w:hAnsi="Calibri"/>
                <w:spacing w:val="-1"/>
              </w:rPr>
              <w:t>proposed form.</w:t>
            </w:r>
            <w:r w:rsidRPr="00477680">
              <w:rPr>
                <w:rFonts w:ascii="Calibri" w:hAnsi="Calibri"/>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 xml:space="preserve">2016 version </w:t>
            </w:r>
            <w:r w:rsidRPr="00477680">
              <w:rPr>
                <w:rFonts w:ascii="Calibri" w:hAnsi="Calibri"/>
              </w:rPr>
              <w:t xml:space="preserve">of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IRS proposed questions</w:t>
            </w:r>
            <w:r w:rsidRPr="00477680">
              <w:rPr>
                <w:rFonts w:ascii="Calibri" w:hAnsi="Calibri"/>
                <w:spacing w:val="-2"/>
              </w:rPr>
              <w:t xml:space="preserve"> </w:t>
            </w:r>
            <w:r w:rsidRPr="00477680">
              <w:rPr>
                <w:rFonts w:ascii="Calibri" w:hAnsi="Calibri"/>
                <w:spacing w:val="-1"/>
              </w:rPr>
              <w:t>was</w:t>
            </w:r>
            <w:r w:rsidRPr="00477680">
              <w:rPr>
                <w:rFonts w:ascii="Calibri" w:hAnsi="Calibri"/>
                <w:spacing w:val="53"/>
              </w:rPr>
              <w:t xml:space="preserve"> </w:t>
            </w:r>
            <w:r w:rsidRPr="00477680">
              <w:rPr>
                <w:rFonts w:ascii="Calibri" w:hAnsi="Calibri"/>
                <w:spacing w:val="-1"/>
              </w:rPr>
              <w:t xml:space="preserve">published in March and </w:t>
            </w:r>
            <w:r w:rsidRPr="00477680">
              <w:rPr>
                <w:rFonts w:ascii="Calibri" w:hAnsi="Calibri"/>
                <w:spacing w:val="-2"/>
              </w:rPr>
              <w:t>June</w:t>
            </w:r>
            <w:r w:rsidRPr="00477680">
              <w:rPr>
                <w:rFonts w:ascii="Calibri" w:hAnsi="Calibri"/>
                <w:spacing w:val="1"/>
              </w:rPr>
              <w:t xml:space="preserve"> </w:t>
            </w:r>
            <w:r w:rsidRPr="00477680">
              <w:rPr>
                <w:rFonts w:ascii="Calibri" w:hAnsi="Calibri"/>
                <w:spacing w:val="-1"/>
              </w:rPr>
              <w:t>2016.</w:t>
            </w:r>
            <w:r w:rsidRPr="00477680">
              <w:rPr>
                <w:rFonts w:ascii="Calibri" w:hAnsi="Calibri"/>
              </w:rPr>
              <w:t xml:space="preserve">  </w:t>
            </w:r>
            <w:r w:rsidRPr="00477680">
              <w:rPr>
                <w:rFonts w:ascii="Calibri" w:hAnsi="Calibri"/>
                <w:spacing w:val="-1"/>
              </w:rPr>
              <w:t>Annually,</w:t>
            </w:r>
            <w:r w:rsidRPr="00477680">
              <w:rPr>
                <w:rFonts w:ascii="Calibri" w:hAnsi="Calibri"/>
                <w:spacing w:val="-2"/>
              </w:rPr>
              <w:t xml:space="preserve"> </w:t>
            </w:r>
            <w:r w:rsidRPr="00477680">
              <w:rPr>
                <w:rFonts w:ascii="Calibri" w:hAnsi="Calibri"/>
                <w:spacing w:val="-1"/>
              </w:rPr>
              <w:t>Form 5500</w:t>
            </w:r>
            <w:r w:rsidRPr="00477680">
              <w:rPr>
                <w:rFonts w:ascii="Calibri" w:hAnsi="Calibri"/>
                <w:spacing w:val="1"/>
              </w:rPr>
              <w:t xml:space="preserve"> </w:t>
            </w:r>
            <w:r w:rsidRPr="00477680">
              <w:rPr>
                <w:rFonts w:ascii="Calibri" w:hAnsi="Calibri"/>
                <w:spacing w:val="-1"/>
              </w:rPr>
              <w:t>series</w:t>
            </w:r>
            <w:r w:rsidRPr="00477680">
              <w:rPr>
                <w:rFonts w:ascii="Calibri" w:hAnsi="Calibri"/>
                <w:spacing w:val="-2"/>
              </w:rPr>
              <w:t xml:space="preserve"> </w:t>
            </w:r>
            <w:r w:rsidRPr="00477680">
              <w:rPr>
                <w:rFonts w:ascii="Calibri" w:hAnsi="Calibri"/>
                <w:spacing w:val="-1"/>
              </w:rPr>
              <w:t>changes</w:t>
            </w:r>
            <w:r w:rsidRPr="00477680">
              <w:rPr>
                <w:rFonts w:ascii="Calibri" w:hAnsi="Calibri"/>
              </w:rPr>
              <w:t xml:space="preserve"> </w:t>
            </w:r>
            <w:r w:rsidRPr="00477680">
              <w:rPr>
                <w:rFonts w:ascii="Calibri" w:hAnsi="Calibri"/>
                <w:spacing w:val="-2"/>
              </w:rPr>
              <w:t>are</w:t>
            </w:r>
            <w:r w:rsidRPr="00477680">
              <w:rPr>
                <w:rFonts w:ascii="Calibri" w:hAnsi="Calibri"/>
                <w:spacing w:val="1"/>
              </w:rPr>
              <w:t xml:space="preserve"> </w:t>
            </w:r>
            <w:r w:rsidRPr="00477680">
              <w:rPr>
                <w:rFonts w:ascii="Calibri" w:hAnsi="Calibri"/>
                <w:spacing w:val="-1"/>
              </w:rPr>
              <w:t>released in</w:t>
            </w:r>
            <w:r w:rsidRPr="00477680">
              <w:rPr>
                <w:rFonts w:ascii="Calibri" w:hAnsi="Calibri"/>
                <w:spacing w:val="45"/>
              </w:rPr>
              <w:t xml:space="preserve"> </w:t>
            </w:r>
            <w:r w:rsidRPr="00477680">
              <w:rPr>
                <w:rFonts w:ascii="Calibri" w:hAnsi="Calibri"/>
                <w:spacing w:val="-1"/>
              </w:rPr>
              <w:t>December</w:t>
            </w:r>
            <w:r w:rsidRPr="00477680">
              <w:rPr>
                <w:rFonts w:ascii="Calibri" w:hAnsi="Calibri"/>
                <w:spacing w:val="-2"/>
              </w:rPr>
              <w:t xml:space="preserve"> </w:t>
            </w:r>
            <w:r w:rsidRPr="00477680">
              <w:rPr>
                <w:rFonts w:ascii="Calibri" w:hAnsi="Calibri"/>
              </w:rPr>
              <w:t xml:space="preserve">of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year</w:t>
            </w:r>
            <w:r w:rsidRPr="00477680">
              <w:rPr>
                <w:rFonts w:ascii="Calibri" w:hAnsi="Calibri"/>
              </w:rPr>
              <w:t xml:space="preserve"> </w:t>
            </w:r>
            <w:r w:rsidRPr="00477680">
              <w:rPr>
                <w:rFonts w:ascii="Calibri" w:hAnsi="Calibri"/>
                <w:spacing w:val="-2"/>
              </w:rPr>
              <w:t>before</w:t>
            </w:r>
            <w:r w:rsidRPr="00477680">
              <w:rPr>
                <w:rFonts w:ascii="Calibri" w:hAnsi="Calibri"/>
                <w:spacing w:val="1"/>
              </w:rPr>
              <w:t xml:space="preserve"> </w:t>
            </w:r>
            <w:r w:rsidRPr="00477680">
              <w:rPr>
                <w:rFonts w:ascii="Calibri" w:hAnsi="Calibri"/>
                <w:spacing w:val="-1"/>
              </w:rPr>
              <w:t>the</w:t>
            </w:r>
            <w:r w:rsidRPr="00477680">
              <w:rPr>
                <w:rFonts w:ascii="Calibri" w:hAnsi="Calibri"/>
                <w:spacing w:val="-2"/>
              </w:rPr>
              <w:t xml:space="preserve"> </w:t>
            </w:r>
            <w:r w:rsidRPr="00477680">
              <w:rPr>
                <w:rFonts w:ascii="Calibri" w:hAnsi="Calibri"/>
                <w:spacing w:val="-1"/>
              </w:rPr>
              <w:t>year</w:t>
            </w:r>
            <w:r w:rsidRPr="00477680">
              <w:rPr>
                <w:rFonts w:ascii="Calibri" w:hAnsi="Calibri"/>
              </w:rPr>
              <w:t xml:space="preserve"> </w:t>
            </w:r>
            <w:r w:rsidRPr="00477680">
              <w:rPr>
                <w:rFonts w:ascii="Calibri" w:hAnsi="Calibri"/>
                <w:spacing w:val="-1"/>
              </w:rPr>
              <w:t>in which</w:t>
            </w:r>
            <w:r w:rsidRPr="00477680">
              <w:rPr>
                <w:rFonts w:ascii="Calibri" w:hAnsi="Calibri"/>
                <w:spacing w:val="-3"/>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2"/>
              </w:rPr>
              <w:lastRenderedPageBreak/>
              <w:t>Form</w:t>
            </w:r>
            <w:r w:rsidRPr="00477680">
              <w:rPr>
                <w:rFonts w:ascii="Calibri" w:hAnsi="Calibri"/>
                <w:spacing w:val="1"/>
              </w:rPr>
              <w:t xml:space="preserve"> </w:t>
            </w:r>
            <w:r w:rsidRPr="00477680">
              <w:rPr>
                <w:rFonts w:ascii="Calibri" w:hAnsi="Calibri"/>
                <w:spacing w:val="-1"/>
              </w:rPr>
              <w:t>is</w:t>
            </w:r>
            <w:r w:rsidRPr="00477680">
              <w:rPr>
                <w:rFonts w:ascii="Calibri" w:hAnsi="Calibri"/>
                <w:spacing w:val="-2"/>
              </w:rPr>
              <w:t xml:space="preserve"> </w:t>
            </w:r>
            <w:r w:rsidRPr="00477680">
              <w:rPr>
                <w:rFonts w:ascii="Calibri" w:hAnsi="Calibri"/>
                <w:spacing w:val="-1"/>
              </w:rPr>
              <w:t>effective.</w:t>
            </w:r>
            <w:r w:rsidRPr="00477680">
              <w:rPr>
                <w:rFonts w:ascii="Calibri" w:hAnsi="Calibri"/>
              </w:rPr>
              <w:t xml:space="preserve">  </w:t>
            </w:r>
            <w:r w:rsidRPr="00477680">
              <w:rPr>
                <w:rFonts w:ascii="Calibri" w:hAnsi="Calibri"/>
                <w:spacing w:val="-2"/>
              </w:rPr>
              <w:t xml:space="preserve">The </w:t>
            </w:r>
            <w:r w:rsidRPr="00477680">
              <w:rPr>
                <w:rFonts w:ascii="Calibri" w:hAnsi="Calibri"/>
                <w:spacing w:val="-1"/>
              </w:rPr>
              <w:t>vast</w:t>
            </w:r>
            <w:r w:rsidRPr="00477680">
              <w:rPr>
                <w:rFonts w:ascii="Calibri" w:hAnsi="Calibri"/>
                <w:spacing w:val="-2"/>
              </w:rPr>
              <w:t xml:space="preserve"> </w:t>
            </w:r>
            <w:r w:rsidRPr="00477680">
              <w:rPr>
                <w:rFonts w:ascii="Calibri" w:hAnsi="Calibri"/>
                <w:spacing w:val="-1"/>
              </w:rPr>
              <w:t>majority</w:t>
            </w:r>
            <w:r w:rsidRPr="00477680">
              <w:rPr>
                <w:rFonts w:ascii="Calibri" w:hAnsi="Calibri"/>
                <w:spacing w:val="-2"/>
              </w:rPr>
              <w:t xml:space="preserve"> </w:t>
            </w:r>
            <w:r w:rsidRPr="00477680">
              <w:rPr>
                <w:rFonts w:ascii="Calibri" w:hAnsi="Calibri"/>
              </w:rPr>
              <w:t xml:space="preserve">of </w:t>
            </w:r>
            <w:r w:rsidRPr="00477680">
              <w:rPr>
                <w:rFonts w:ascii="Calibri" w:hAnsi="Calibri"/>
                <w:spacing w:val="-1"/>
              </w:rPr>
              <w:t>filings</w:t>
            </w:r>
            <w:r w:rsidRPr="00477680">
              <w:rPr>
                <w:rFonts w:ascii="Calibri" w:hAnsi="Calibri"/>
                <w:spacing w:val="69"/>
              </w:rPr>
              <w:t xml:space="preserve"> </w:t>
            </w:r>
            <w:r w:rsidRPr="00477680">
              <w:rPr>
                <w:rFonts w:ascii="Calibri" w:hAnsi="Calibri"/>
                <w:spacing w:val="-1"/>
              </w:rPr>
              <w:t>are</w:t>
            </w:r>
            <w:r w:rsidRPr="00477680">
              <w:rPr>
                <w:rFonts w:ascii="Calibri" w:hAnsi="Calibri"/>
                <w:spacing w:val="1"/>
              </w:rPr>
              <w:t xml:space="preserve"> </w:t>
            </w:r>
            <w:r w:rsidRPr="00477680">
              <w:rPr>
                <w:rFonts w:ascii="Calibri" w:hAnsi="Calibri"/>
                <w:spacing w:val="-1"/>
              </w:rPr>
              <w:t>not</w:t>
            </w:r>
            <w:r w:rsidRPr="00477680">
              <w:rPr>
                <w:rFonts w:ascii="Calibri" w:hAnsi="Calibri"/>
                <w:spacing w:val="1"/>
              </w:rPr>
              <w:t xml:space="preserve"> </w:t>
            </w:r>
            <w:r w:rsidRPr="00477680">
              <w:rPr>
                <w:rFonts w:ascii="Calibri" w:hAnsi="Calibri"/>
                <w:spacing w:val="-1"/>
              </w:rPr>
              <w:t>due</w:t>
            </w:r>
            <w:r w:rsidRPr="00477680">
              <w:rPr>
                <w:rFonts w:ascii="Calibri" w:hAnsi="Calibri"/>
                <w:spacing w:val="1"/>
              </w:rPr>
              <w:t xml:space="preserve"> </w:t>
            </w:r>
            <w:r w:rsidRPr="00477680">
              <w:rPr>
                <w:rFonts w:ascii="Calibri" w:hAnsi="Calibri"/>
                <w:spacing w:val="-1"/>
              </w:rPr>
              <w:t>until</w:t>
            </w:r>
            <w:r w:rsidRPr="00477680">
              <w:rPr>
                <w:rFonts w:ascii="Calibri" w:hAnsi="Calibri"/>
              </w:rPr>
              <w:t xml:space="preserve"> </w:t>
            </w:r>
            <w:r w:rsidRPr="00477680">
              <w:rPr>
                <w:rFonts w:ascii="Calibri" w:hAnsi="Calibri"/>
                <w:spacing w:val="-2"/>
              </w:rPr>
              <w:t>at</w:t>
            </w:r>
            <w:r w:rsidRPr="00477680">
              <w:rPr>
                <w:rFonts w:ascii="Calibri" w:hAnsi="Calibri"/>
                <w:spacing w:val="1"/>
              </w:rPr>
              <w:t xml:space="preserve"> </w:t>
            </w:r>
            <w:r w:rsidRPr="00477680">
              <w:rPr>
                <w:rFonts w:ascii="Calibri" w:hAnsi="Calibri"/>
                <w:spacing w:val="-1"/>
              </w:rPr>
              <w:t>least</w:t>
            </w:r>
            <w:r w:rsidRPr="00477680">
              <w:rPr>
                <w:rFonts w:ascii="Calibri" w:hAnsi="Calibri"/>
                <w:spacing w:val="1"/>
              </w:rPr>
              <w:t xml:space="preserve"> </w:t>
            </w:r>
            <w:r w:rsidRPr="00477680">
              <w:rPr>
                <w:rFonts w:ascii="Calibri" w:hAnsi="Calibri"/>
                <w:spacing w:val="-2"/>
              </w:rPr>
              <w:t>the</w:t>
            </w:r>
            <w:r w:rsidRPr="00477680">
              <w:rPr>
                <w:rFonts w:ascii="Calibri" w:hAnsi="Calibri"/>
                <w:spacing w:val="1"/>
              </w:rPr>
              <w:t xml:space="preserve"> </w:t>
            </w:r>
            <w:r w:rsidRPr="00477680">
              <w:rPr>
                <w:rFonts w:ascii="Calibri" w:hAnsi="Calibri"/>
                <w:spacing w:val="-1"/>
              </w:rPr>
              <w:t>following July 31.</w:t>
            </w:r>
            <w:r w:rsidRPr="00477680">
              <w:rPr>
                <w:rFonts w:ascii="Calibri" w:hAnsi="Calibri"/>
              </w:rPr>
              <w:t xml:space="preserve">  </w:t>
            </w:r>
            <w:r w:rsidRPr="00477680">
              <w:rPr>
                <w:rFonts w:ascii="Calibri" w:hAnsi="Calibri"/>
                <w:spacing w:val="-1"/>
              </w:rPr>
              <w:t>Historically,</w:t>
            </w:r>
            <w:r w:rsidRPr="00477680">
              <w:rPr>
                <w:rFonts w:ascii="Calibri" w:hAnsi="Calibri"/>
              </w:rPr>
              <w:t xml:space="preserve"> </w:t>
            </w:r>
            <w:r w:rsidRPr="00477680">
              <w:rPr>
                <w:rFonts w:ascii="Calibri" w:hAnsi="Calibri"/>
                <w:spacing w:val="-1"/>
              </w:rPr>
              <w:t>this</w:t>
            </w:r>
            <w:r w:rsidRPr="00477680">
              <w:rPr>
                <w:rFonts w:ascii="Calibri" w:hAnsi="Calibri"/>
                <w:spacing w:val="-2"/>
              </w:rPr>
              <w:t xml:space="preserve"> </w:t>
            </w:r>
            <w:r w:rsidRPr="00477680">
              <w:rPr>
                <w:rFonts w:ascii="Calibri" w:hAnsi="Calibri"/>
                <w:spacing w:val="-1"/>
              </w:rPr>
              <w:t>standard timeframe</w:t>
            </w:r>
            <w:r w:rsidRPr="00477680">
              <w:rPr>
                <w:rFonts w:ascii="Calibri" w:hAnsi="Calibri"/>
                <w:spacing w:val="1"/>
              </w:rPr>
              <w:t xml:space="preserve"> </w:t>
            </w:r>
            <w:r w:rsidRPr="00477680">
              <w:rPr>
                <w:rFonts w:ascii="Calibri" w:hAnsi="Calibri"/>
                <w:spacing w:val="-1"/>
              </w:rPr>
              <w:t>has</w:t>
            </w:r>
            <w:r w:rsidRPr="00477680">
              <w:rPr>
                <w:rFonts w:ascii="Calibri" w:hAnsi="Calibri"/>
                <w:spacing w:val="-2"/>
              </w:rPr>
              <w:t xml:space="preserve"> </w:t>
            </w:r>
            <w:r w:rsidRPr="00477680">
              <w:rPr>
                <w:rFonts w:ascii="Calibri" w:hAnsi="Calibri"/>
                <w:spacing w:val="-1"/>
              </w:rPr>
              <w:t>been</w:t>
            </w:r>
            <w:r w:rsidRPr="00477680">
              <w:rPr>
                <w:rFonts w:ascii="Calibri" w:hAnsi="Calibri"/>
                <w:spacing w:val="47"/>
              </w:rPr>
              <w:t xml:space="preserve"> </w:t>
            </w:r>
            <w:r w:rsidRPr="00477680">
              <w:rPr>
                <w:rFonts w:ascii="Calibri" w:hAnsi="Calibri"/>
                <w:spacing w:val="-1"/>
              </w:rPr>
              <w:t>sufficient</w:t>
            </w:r>
            <w:r w:rsidRPr="00477680">
              <w:rPr>
                <w:rFonts w:ascii="Calibri" w:hAnsi="Calibri"/>
                <w:spacing w:val="1"/>
              </w:rPr>
              <w:t xml:space="preserve"> </w:t>
            </w:r>
            <w:r w:rsidRPr="00477680">
              <w:rPr>
                <w:rFonts w:ascii="Calibri" w:hAnsi="Calibri"/>
                <w:spacing w:val="-1"/>
              </w:rPr>
              <w:t>for</w:t>
            </w:r>
            <w:r w:rsidRPr="00477680">
              <w:rPr>
                <w:rFonts w:ascii="Calibri" w:hAnsi="Calibri"/>
              </w:rPr>
              <w:t xml:space="preserve"> </w:t>
            </w:r>
            <w:r w:rsidRPr="00477680">
              <w:rPr>
                <w:rFonts w:ascii="Calibri" w:hAnsi="Calibri"/>
                <w:spacing w:val="-1"/>
              </w:rPr>
              <w:t>preparers.</w:t>
            </w:r>
            <w:r w:rsidRPr="00477680">
              <w:rPr>
                <w:rFonts w:ascii="Calibri" w:hAnsi="Calibri"/>
                <w:spacing w:val="47"/>
              </w:rPr>
              <w:t xml:space="preserve"> </w:t>
            </w:r>
            <w:r w:rsidRPr="00477680">
              <w:rPr>
                <w:rFonts w:ascii="Calibri" w:hAnsi="Calibri"/>
                <w:spacing w:val="-1"/>
              </w:rPr>
              <w:t>Thus,</w:t>
            </w:r>
            <w:r w:rsidRPr="00477680">
              <w:rPr>
                <w:rFonts w:ascii="Calibri" w:hAnsi="Calibri"/>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administrators</w:t>
            </w:r>
            <w:r w:rsidRPr="00477680">
              <w:rPr>
                <w:rFonts w:ascii="Calibri" w:hAnsi="Calibri"/>
              </w:rPr>
              <w:t xml:space="preserve"> </w:t>
            </w:r>
            <w:r w:rsidRPr="00477680">
              <w:rPr>
                <w:rFonts w:ascii="Calibri" w:hAnsi="Calibri"/>
                <w:spacing w:val="-1"/>
              </w:rPr>
              <w:t>should be</w:t>
            </w:r>
            <w:r w:rsidRPr="00477680">
              <w:rPr>
                <w:rFonts w:ascii="Calibri" w:hAnsi="Calibri"/>
                <w:spacing w:val="1"/>
              </w:rPr>
              <w:t xml:space="preserve"> </w:t>
            </w:r>
            <w:r w:rsidRPr="00477680">
              <w:rPr>
                <w:rFonts w:ascii="Calibri" w:hAnsi="Calibri"/>
                <w:spacing w:val="-1"/>
              </w:rPr>
              <w:t>able</w:t>
            </w:r>
            <w:r w:rsidRPr="00477680">
              <w:rPr>
                <w:rFonts w:ascii="Calibri" w:hAnsi="Calibri"/>
                <w:spacing w:val="1"/>
              </w:rPr>
              <w:t xml:space="preserve"> </w:t>
            </w:r>
            <w:r w:rsidRPr="00477680">
              <w:rPr>
                <w:rFonts w:ascii="Calibri" w:hAnsi="Calibri"/>
                <w:spacing w:val="-1"/>
              </w:rPr>
              <w:t>to</w:t>
            </w:r>
            <w:r w:rsidRPr="00477680">
              <w:rPr>
                <w:rFonts w:ascii="Calibri" w:hAnsi="Calibri"/>
                <w:spacing w:val="1"/>
              </w:rPr>
              <w:t xml:space="preserve"> </w:t>
            </w:r>
            <w:r w:rsidRPr="00477680">
              <w:rPr>
                <w:rFonts w:ascii="Calibri" w:hAnsi="Calibri"/>
                <w:spacing w:val="-1"/>
              </w:rPr>
              <w:t>timely collect</w:t>
            </w:r>
            <w:r w:rsidRPr="00477680">
              <w:rPr>
                <w:rFonts w:ascii="Calibri" w:hAnsi="Calibri"/>
                <w:spacing w:val="1"/>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and</w:t>
            </w:r>
            <w:r w:rsidRPr="00477680">
              <w:rPr>
                <w:rFonts w:ascii="Calibri" w:hAnsi="Calibri"/>
                <w:spacing w:val="35"/>
              </w:rPr>
              <w:t xml:space="preserve"> </w:t>
            </w:r>
            <w:r w:rsidRPr="00477680">
              <w:rPr>
                <w:rFonts w:ascii="Calibri" w:hAnsi="Calibri"/>
                <w:spacing w:val="-1"/>
              </w:rPr>
              <w:t>file</w:t>
            </w:r>
            <w:r w:rsidRPr="00477680">
              <w:rPr>
                <w:rFonts w:ascii="Calibri" w:hAnsi="Calibri"/>
                <w:spacing w:val="1"/>
              </w:rPr>
              <w:t xml:space="preserve"> </w:t>
            </w:r>
            <w:r w:rsidRPr="00477680">
              <w:rPr>
                <w:rFonts w:ascii="Calibri" w:hAnsi="Calibri"/>
                <w:spacing w:val="-1"/>
              </w:rPr>
              <w:t>returns.</w:t>
            </w:r>
            <w:r w:rsidRPr="00477680">
              <w:rPr>
                <w:rFonts w:ascii="Calibri" w:hAnsi="Calibri"/>
                <w:spacing w:val="47"/>
              </w:rPr>
              <w:t xml:space="preserve"> </w:t>
            </w:r>
            <w:r w:rsidRPr="00477680">
              <w:rPr>
                <w:rFonts w:ascii="Calibri" w:hAnsi="Calibri"/>
                <w:spacing w:val="-1"/>
              </w:rPr>
              <w:t>In any</w:t>
            </w:r>
            <w:r w:rsidRPr="00477680">
              <w:rPr>
                <w:rFonts w:ascii="Calibri" w:hAnsi="Calibri"/>
                <w:spacing w:val="-2"/>
              </w:rPr>
              <w:t xml:space="preserve"> </w:t>
            </w:r>
            <w:r w:rsidRPr="00477680">
              <w:rPr>
                <w:rFonts w:ascii="Calibri" w:hAnsi="Calibri"/>
                <w:spacing w:val="-1"/>
              </w:rPr>
              <w:t>case,</w:t>
            </w:r>
            <w:r w:rsidRPr="00477680">
              <w:rPr>
                <w:rFonts w:ascii="Calibri" w:hAnsi="Calibri"/>
                <w:spacing w:val="-2"/>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sponsors</w:t>
            </w:r>
            <w:r w:rsidRPr="00477680">
              <w:rPr>
                <w:rFonts w:ascii="Calibri" w:hAnsi="Calibri"/>
              </w:rPr>
              <w:t xml:space="preserve"> </w:t>
            </w:r>
            <w:r w:rsidRPr="00477680">
              <w:rPr>
                <w:rFonts w:ascii="Calibri" w:hAnsi="Calibri"/>
                <w:spacing w:val="-1"/>
              </w:rPr>
              <w:t>and plan</w:t>
            </w:r>
            <w:r w:rsidRPr="00477680">
              <w:rPr>
                <w:rFonts w:ascii="Calibri" w:hAnsi="Calibri"/>
              </w:rPr>
              <w:t xml:space="preserve"> </w:t>
            </w:r>
            <w:r w:rsidRPr="00477680">
              <w:rPr>
                <w:rFonts w:ascii="Calibri" w:hAnsi="Calibri"/>
                <w:spacing w:val="-1"/>
              </w:rPr>
              <w:t>administrators</w:t>
            </w:r>
            <w:r w:rsidRPr="00477680">
              <w:rPr>
                <w:rFonts w:ascii="Calibri" w:hAnsi="Calibri"/>
                <w:spacing w:val="-5"/>
              </w:rPr>
              <w:t xml:space="preserve"> </w:t>
            </w:r>
            <w:r w:rsidRPr="00477680">
              <w:rPr>
                <w:rFonts w:ascii="Calibri" w:hAnsi="Calibri"/>
                <w:spacing w:val="-1"/>
              </w:rPr>
              <w:t>must</w:t>
            </w:r>
            <w:r w:rsidRPr="00477680">
              <w:rPr>
                <w:rFonts w:ascii="Calibri" w:hAnsi="Calibri"/>
                <w:spacing w:val="1"/>
              </w:rPr>
              <w:t xml:space="preserve"> </w:t>
            </w:r>
            <w:r w:rsidRPr="00477680">
              <w:rPr>
                <w:rFonts w:ascii="Calibri" w:hAnsi="Calibri"/>
                <w:spacing w:val="-1"/>
              </w:rPr>
              <w:t>retain the</w:t>
            </w:r>
            <w:r w:rsidRPr="00477680">
              <w:rPr>
                <w:rFonts w:ascii="Calibri" w:hAnsi="Calibri"/>
                <w:spacing w:val="-2"/>
              </w:rPr>
              <w:t xml:space="preserve"> </w:t>
            </w:r>
            <w:r w:rsidRPr="00477680">
              <w:rPr>
                <w:rFonts w:ascii="Calibri" w:hAnsi="Calibri"/>
                <w:spacing w:val="-1"/>
              </w:rPr>
              <w:t>relevant</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for</w:t>
            </w:r>
            <w:r w:rsidRPr="00477680">
              <w:rPr>
                <w:rFonts w:ascii="Calibri" w:hAnsi="Calibri"/>
                <w:spacing w:val="51"/>
              </w:rPr>
              <w:t xml:space="preserve"> </w:t>
            </w:r>
            <w:r w:rsidRPr="00477680">
              <w:rPr>
                <w:rFonts w:ascii="Calibri" w:hAnsi="Calibri"/>
                <w:spacing w:val="-1"/>
              </w:rPr>
              <w:t>tax</w:t>
            </w:r>
            <w:r w:rsidRPr="00477680">
              <w:rPr>
                <w:rFonts w:ascii="Calibri" w:hAnsi="Calibri"/>
                <w:spacing w:val="1"/>
              </w:rPr>
              <w:t xml:space="preserve"> </w:t>
            </w:r>
            <w:r w:rsidRPr="00477680">
              <w:rPr>
                <w:rFonts w:ascii="Calibri" w:hAnsi="Calibri"/>
                <w:spacing w:val="-1"/>
              </w:rPr>
              <w:t>qualification purposes,</w:t>
            </w:r>
            <w:r w:rsidRPr="00477680">
              <w:rPr>
                <w:rFonts w:ascii="Calibri" w:hAnsi="Calibri"/>
                <w:spacing w:val="-2"/>
              </w:rPr>
              <w:t xml:space="preserve"> </w:t>
            </w:r>
            <w:r w:rsidRPr="00477680">
              <w:rPr>
                <w:rFonts w:ascii="Calibri" w:hAnsi="Calibri"/>
                <w:spacing w:val="-1"/>
              </w:rPr>
              <w:t>such as</w:t>
            </w:r>
            <w:r w:rsidRPr="00477680">
              <w:rPr>
                <w:rFonts w:ascii="Calibri" w:hAnsi="Calibri"/>
              </w:rPr>
              <w:t xml:space="preserve"> </w:t>
            </w:r>
            <w:r w:rsidRPr="00477680">
              <w:rPr>
                <w:rFonts w:ascii="Calibri" w:hAnsi="Calibri"/>
                <w:spacing w:val="-1"/>
              </w:rPr>
              <w:t>section 401(k)</w:t>
            </w:r>
            <w:r w:rsidRPr="00477680">
              <w:rPr>
                <w:rFonts w:ascii="Calibri" w:hAnsi="Calibri"/>
              </w:rPr>
              <w:t xml:space="preserve"> </w:t>
            </w:r>
            <w:r w:rsidRPr="00477680">
              <w:rPr>
                <w:rFonts w:ascii="Calibri" w:hAnsi="Calibri"/>
                <w:spacing w:val="-1"/>
              </w:rPr>
              <w:t>nondiscrimination,</w:t>
            </w:r>
            <w:r w:rsidRPr="00477680">
              <w:rPr>
                <w:rFonts w:ascii="Calibri" w:hAnsi="Calibri"/>
              </w:rPr>
              <w:t xml:space="preserve"> </w:t>
            </w:r>
            <w:r w:rsidRPr="00477680">
              <w:rPr>
                <w:rFonts w:ascii="Calibri" w:hAnsi="Calibri"/>
                <w:spacing w:val="-1"/>
              </w:rPr>
              <w:t>section 410(b)</w:t>
            </w:r>
            <w:r w:rsidRPr="00477680">
              <w:rPr>
                <w:rFonts w:ascii="Calibri" w:hAnsi="Calibri"/>
              </w:rPr>
              <w:t xml:space="preserve"> </w:t>
            </w:r>
            <w:r w:rsidRPr="00477680">
              <w:rPr>
                <w:rFonts w:ascii="Calibri" w:hAnsi="Calibri"/>
                <w:spacing w:val="-1"/>
              </w:rPr>
              <w:t>coverage,</w:t>
            </w:r>
            <w:r w:rsidRPr="00477680">
              <w:rPr>
                <w:rFonts w:ascii="Calibri" w:hAnsi="Calibri"/>
                <w:spacing w:val="35"/>
              </w:rPr>
              <w:t xml:space="preserve"> </w:t>
            </w:r>
            <w:r w:rsidRPr="00477680">
              <w:rPr>
                <w:rFonts w:ascii="Calibri" w:hAnsi="Calibri"/>
                <w:spacing w:val="-1"/>
              </w:rPr>
              <w:t>plan</w:t>
            </w:r>
            <w:r w:rsidRPr="00477680">
              <w:rPr>
                <w:rFonts w:ascii="Calibri" w:hAnsi="Calibri"/>
              </w:rPr>
              <w:t xml:space="preserve"> </w:t>
            </w:r>
            <w:r w:rsidRPr="00477680">
              <w:rPr>
                <w:rFonts w:ascii="Calibri" w:hAnsi="Calibri"/>
                <w:spacing w:val="-1"/>
              </w:rPr>
              <w:t>qualification,</w:t>
            </w:r>
            <w:r w:rsidRPr="00477680">
              <w:rPr>
                <w:rFonts w:ascii="Calibri" w:hAnsi="Calibri"/>
                <w:spacing w:val="-2"/>
              </w:rPr>
              <w:t xml:space="preserve"> </w:t>
            </w:r>
            <w:r w:rsidRPr="00477680">
              <w:rPr>
                <w:rFonts w:ascii="Calibri" w:hAnsi="Calibri"/>
              </w:rPr>
              <w:t>etc.</w:t>
            </w:r>
            <w:r w:rsidRPr="00477680">
              <w:rPr>
                <w:rFonts w:ascii="Calibri" w:hAnsi="Calibri"/>
                <w:spacing w:val="-3"/>
              </w:rPr>
              <w:t xml:space="preserve"> </w:t>
            </w:r>
            <w:r w:rsidRPr="00477680">
              <w:rPr>
                <w:rFonts w:ascii="Calibri" w:hAnsi="Calibri"/>
                <w:spacing w:val="-1"/>
              </w:rPr>
              <w:t>Thus,</w:t>
            </w:r>
            <w:r w:rsidRPr="00477680">
              <w:rPr>
                <w:rFonts w:ascii="Calibri" w:hAnsi="Calibri"/>
              </w:rPr>
              <w:t xml:space="preserve"> </w:t>
            </w:r>
            <w:r w:rsidRPr="00477680">
              <w:rPr>
                <w:rFonts w:ascii="Calibri" w:hAnsi="Calibri"/>
                <w:spacing w:val="-1"/>
              </w:rPr>
              <w:t>the</w:t>
            </w:r>
            <w:r w:rsidRPr="00477680">
              <w:rPr>
                <w:rFonts w:ascii="Calibri" w:hAnsi="Calibri"/>
                <w:spacing w:val="1"/>
              </w:rPr>
              <w:t xml:space="preserve"> </w:t>
            </w:r>
            <w:r w:rsidRPr="00477680">
              <w:rPr>
                <w:rFonts w:ascii="Calibri" w:hAnsi="Calibri"/>
                <w:spacing w:val="-1"/>
              </w:rPr>
              <w:t>data</w:t>
            </w:r>
            <w:r w:rsidRPr="00477680">
              <w:rPr>
                <w:rFonts w:ascii="Calibri" w:hAnsi="Calibri"/>
              </w:rPr>
              <w:t xml:space="preserve"> </w:t>
            </w:r>
            <w:r w:rsidRPr="00477680">
              <w:rPr>
                <w:rFonts w:ascii="Calibri" w:hAnsi="Calibri"/>
                <w:spacing w:val="-1"/>
              </w:rPr>
              <w:t>should be</w:t>
            </w:r>
            <w:r w:rsidRPr="00477680">
              <w:rPr>
                <w:rFonts w:ascii="Calibri" w:hAnsi="Calibri"/>
                <w:spacing w:val="1"/>
              </w:rPr>
              <w:t xml:space="preserve"> </w:t>
            </w:r>
            <w:r w:rsidRPr="00477680">
              <w:rPr>
                <w:rFonts w:ascii="Calibri" w:hAnsi="Calibri"/>
                <w:spacing w:val="-1"/>
              </w:rPr>
              <w:t>readily</w:t>
            </w:r>
            <w:r w:rsidRPr="00477680">
              <w:rPr>
                <w:rFonts w:ascii="Calibri" w:hAnsi="Calibri"/>
                <w:spacing w:val="1"/>
              </w:rPr>
              <w:t xml:space="preserve"> </w:t>
            </w:r>
            <w:r w:rsidRPr="00477680">
              <w:rPr>
                <w:rFonts w:ascii="Calibri" w:hAnsi="Calibri"/>
                <w:spacing w:val="-1"/>
              </w:rPr>
              <w:t xml:space="preserve">accessible. </w:t>
            </w:r>
          </w:p>
          <w:p w:rsidR="003772F7" w:rsidRDefault="003772F7" w:rsidP="00BB02CD">
            <w:pPr>
              <w:rPr>
                <w:rFonts w:ascii="Calibri" w:hAnsi="Calibri"/>
                <w:spacing w:val="-1"/>
              </w:rPr>
            </w:pPr>
          </w:p>
          <w:p w:rsidR="003772F7" w:rsidRDefault="003772F7" w:rsidP="003772F7">
            <w:pPr>
              <w:rPr>
                <w:rFonts w:ascii="Calibri" w:hAnsi="Calibri"/>
              </w:rPr>
            </w:pPr>
            <w:r w:rsidRPr="00477680">
              <w:rPr>
                <w:rFonts w:ascii="Calibri" w:hAnsi="Calibri"/>
              </w:rPr>
              <w:t xml:space="preserve">DOL, PBGC, and IRS issued proposed revisions to the annual information returns/reports in the Federal Register on July 21, which include significant architectural and data element changes, and </w:t>
            </w:r>
            <w:proofErr w:type="spellStart"/>
            <w:r w:rsidRPr="00477680">
              <w:rPr>
                <w:rFonts w:ascii="Calibri" w:hAnsi="Calibri"/>
              </w:rPr>
              <w:t>recompete</w:t>
            </w:r>
            <w:proofErr w:type="spellEnd"/>
            <w:r w:rsidRPr="00477680">
              <w:rPr>
                <w:rFonts w:ascii="Calibri" w:hAnsi="Calibri"/>
              </w:rPr>
              <w:t xml:space="preserve"> of the contract for the EFAST system that processes the 5500 Series. </w:t>
            </w:r>
          </w:p>
          <w:p w:rsidR="003772F7" w:rsidRPr="00477680" w:rsidRDefault="003772F7" w:rsidP="003772F7">
            <w:pPr>
              <w:rPr>
                <w:rFonts w:ascii="Calibri" w:hAnsi="Calibri"/>
              </w:rPr>
            </w:pPr>
          </w:p>
          <w:p w:rsidR="003772F7" w:rsidRDefault="003772F7" w:rsidP="003772F7">
            <w:pPr>
              <w:rPr>
                <w:rFonts w:ascii="Calibri" w:hAnsi="Calibri"/>
              </w:rPr>
            </w:pPr>
            <w:r w:rsidRPr="00477680">
              <w:rPr>
                <w:rFonts w:ascii="Calibri" w:hAnsi="Calibri"/>
              </w:rPr>
              <w:t>As specified in the proposed rules, the majority of proposed forms revisions are currently targeted for implementation in plan year 2019; some forms revisions may be implemented in earlier or later form years including but not limited to the IRS and PBGC changes for 2016 as shown in the proposed data elements in Appendix A of the proposed rules.</w:t>
            </w:r>
          </w:p>
          <w:p w:rsidR="003772F7" w:rsidRPr="00477680" w:rsidRDefault="003772F7" w:rsidP="003772F7">
            <w:pPr>
              <w:rPr>
                <w:rFonts w:ascii="Calibri" w:hAnsi="Calibri"/>
              </w:rPr>
            </w:pPr>
          </w:p>
          <w:p w:rsidR="00101D8D" w:rsidRDefault="003772F7" w:rsidP="00101D8D">
            <w:pPr>
              <w:pStyle w:val="TableParagraph"/>
              <w:rPr>
                <w:rFonts w:ascii="Calibri" w:hAnsi="Calibri"/>
              </w:rPr>
            </w:pPr>
            <w:r w:rsidRPr="00477680">
              <w:rPr>
                <w:rFonts w:ascii="Calibri" w:hAnsi="Calibri"/>
              </w:rPr>
              <w:t xml:space="preserve">The IRS compliance questions added to the 2016 Form 5500 are integrated as part of the 3-agency proposed rules. As specified under the proposed rules, these IRS questions </w:t>
            </w:r>
            <w:r w:rsidR="00EC683F">
              <w:rPr>
                <w:rFonts w:ascii="Calibri" w:hAnsi="Calibri"/>
              </w:rPr>
              <w:t xml:space="preserve">were planned to </w:t>
            </w:r>
            <w:r w:rsidRPr="00477680">
              <w:rPr>
                <w:rFonts w:ascii="Calibri" w:hAnsi="Calibri"/>
              </w:rPr>
              <w:t xml:space="preserve">be implemented by the IRS in the 2016 Plan Year. These questions are critical to the IRS enforcement of tax laws.  As suggested by TIGTA, the IRS has worked to bring these compliance questions back to Form 5500 since 2014. These IRS-only questions can help the Service to identify abusive transactions; identify plan qualification and funding issues; identify nondiscrimination and minimum coverage requirements issues; conduct special projects to identify potentially noncompliant retirement plans; </w:t>
            </w:r>
            <w:r w:rsidRPr="00477680">
              <w:rPr>
                <w:rFonts w:ascii="Calibri" w:hAnsi="Calibri"/>
              </w:rPr>
              <w:lastRenderedPageBreak/>
              <w:t xml:space="preserve">populate risk models, and therefore, to help the Service achieving its tax administration responsibility, enforcing the applicable tax law and protecting participants' retirement benefits. These IRS-only questions will also help plan sponsors and plan administrators with internal control and ensure the plans are in compliance with the applicable tax laws. </w:t>
            </w:r>
            <w:r w:rsidR="00101D8D">
              <w:rPr>
                <w:rFonts w:ascii="Calibri" w:hAnsi="Calibri"/>
              </w:rPr>
              <w:t xml:space="preserve">While IRS had planned to add these questions to the Form 5500 as soon as possible, IRS has decided to direct filers to skip these questions for 2016. </w:t>
            </w:r>
          </w:p>
          <w:p w:rsidR="003772F7" w:rsidRPr="00477680" w:rsidRDefault="003772F7" w:rsidP="00A549FD">
            <w:pPr>
              <w:pStyle w:val="TableParagraph"/>
              <w:rPr>
                <w:rFonts w:ascii="Calibri" w:hAnsi="Calibri"/>
              </w:rPr>
            </w:pPr>
          </w:p>
        </w:tc>
      </w:tr>
    </w:tbl>
    <w:p w:rsidR="006D33A7" w:rsidRPr="00477680" w:rsidRDefault="006D33A7" w:rsidP="00E13103">
      <w:pPr>
        <w:rPr>
          <w:rFonts w:ascii="Calibri" w:hAnsi="Calibri"/>
        </w:rPr>
      </w:pPr>
    </w:p>
    <w:sectPr w:rsidR="006D33A7" w:rsidRPr="00477680" w:rsidSect="00020CA2">
      <w:pgSz w:w="15840" w:h="12240" w:orient="landscape"/>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13F0"/>
    <w:multiLevelType w:val="hybridMultilevel"/>
    <w:tmpl w:val="FAB6B6D6"/>
    <w:lvl w:ilvl="0" w:tplc="ACDE6BD4">
      <w:start w:val="1"/>
      <w:numFmt w:val="decimal"/>
      <w:lvlText w:val="%1."/>
      <w:lvlJc w:val="left"/>
      <w:pPr>
        <w:ind w:left="720" w:hanging="36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70619"/>
    <w:multiLevelType w:val="hybridMultilevel"/>
    <w:tmpl w:val="1F2E8FEC"/>
    <w:lvl w:ilvl="0" w:tplc="BB6CAC3E">
      <w:start w:val="1"/>
      <w:numFmt w:val="decimal"/>
      <w:lvlText w:val="%1."/>
      <w:lvlJc w:val="left"/>
      <w:pPr>
        <w:ind w:left="354" w:hanging="180"/>
      </w:pPr>
      <w:rPr>
        <w:rFonts w:ascii="Calibri" w:eastAsia="Calibri" w:hAnsi="Calibri" w:hint="default"/>
        <w:sz w:val="22"/>
        <w:szCs w:val="22"/>
      </w:rPr>
    </w:lvl>
    <w:lvl w:ilvl="1" w:tplc="3CC0DCA2">
      <w:start w:val="1"/>
      <w:numFmt w:val="bullet"/>
      <w:lvlText w:val="•"/>
      <w:lvlJc w:val="left"/>
      <w:pPr>
        <w:ind w:left="1208" w:hanging="180"/>
      </w:pPr>
      <w:rPr>
        <w:rFonts w:hint="default"/>
      </w:rPr>
    </w:lvl>
    <w:lvl w:ilvl="2" w:tplc="F3186ACC">
      <w:start w:val="1"/>
      <w:numFmt w:val="bullet"/>
      <w:lvlText w:val="•"/>
      <w:lvlJc w:val="left"/>
      <w:pPr>
        <w:ind w:left="2063" w:hanging="180"/>
      </w:pPr>
      <w:rPr>
        <w:rFonts w:hint="default"/>
      </w:rPr>
    </w:lvl>
    <w:lvl w:ilvl="3" w:tplc="99000002">
      <w:start w:val="1"/>
      <w:numFmt w:val="bullet"/>
      <w:lvlText w:val="•"/>
      <w:lvlJc w:val="left"/>
      <w:pPr>
        <w:ind w:left="2917" w:hanging="180"/>
      </w:pPr>
      <w:rPr>
        <w:rFonts w:hint="default"/>
      </w:rPr>
    </w:lvl>
    <w:lvl w:ilvl="4" w:tplc="BD1ED004">
      <w:start w:val="1"/>
      <w:numFmt w:val="bullet"/>
      <w:lvlText w:val="•"/>
      <w:lvlJc w:val="left"/>
      <w:pPr>
        <w:ind w:left="3772" w:hanging="180"/>
      </w:pPr>
      <w:rPr>
        <w:rFonts w:hint="default"/>
      </w:rPr>
    </w:lvl>
    <w:lvl w:ilvl="5" w:tplc="B78AA348">
      <w:start w:val="1"/>
      <w:numFmt w:val="bullet"/>
      <w:lvlText w:val="•"/>
      <w:lvlJc w:val="left"/>
      <w:pPr>
        <w:ind w:left="4626" w:hanging="180"/>
      </w:pPr>
      <w:rPr>
        <w:rFonts w:hint="default"/>
      </w:rPr>
    </w:lvl>
    <w:lvl w:ilvl="6" w:tplc="9AD0C336">
      <w:start w:val="1"/>
      <w:numFmt w:val="bullet"/>
      <w:lvlText w:val="•"/>
      <w:lvlJc w:val="left"/>
      <w:pPr>
        <w:ind w:left="5481" w:hanging="180"/>
      </w:pPr>
      <w:rPr>
        <w:rFonts w:hint="default"/>
      </w:rPr>
    </w:lvl>
    <w:lvl w:ilvl="7" w:tplc="677A1772">
      <w:start w:val="1"/>
      <w:numFmt w:val="bullet"/>
      <w:lvlText w:val="•"/>
      <w:lvlJc w:val="left"/>
      <w:pPr>
        <w:ind w:left="6335" w:hanging="180"/>
      </w:pPr>
      <w:rPr>
        <w:rFonts w:hint="default"/>
      </w:rPr>
    </w:lvl>
    <w:lvl w:ilvl="8" w:tplc="E59C2FBA">
      <w:start w:val="1"/>
      <w:numFmt w:val="bullet"/>
      <w:lvlText w:val="•"/>
      <w:lvlJc w:val="left"/>
      <w:pPr>
        <w:ind w:left="7190" w:hanging="180"/>
      </w:pPr>
      <w:rPr>
        <w:rFonts w:hint="default"/>
      </w:rPr>
    </w:lvl>
  </w:abstractNum>
  <w:abstractNum w:abstractNumId="2">
    <w:nsid w:val="2CD807C7"/>
    <w:multiLevelType w:val="hybridMultilevel"/>
    <w:tmpl w:val="017EBC6C"/>
    <w:lvl w:ilvl="0" w:tplc="FEFE2208">
      <w:start w:val="1"/>
      <w:numFmt w:val="decimal"/>
      <w:lvlText w:val="%1."/>
      <w:lvlJc w:val="left"/>
      <w:pPr>
        <w:ind w:left="373" w:hanging="272"/>
      </w:pPr>
      <w:rPr>
        <w:rFonts w:ascii="Calibri" w:eastAsia="Calibri" w:hAnsi="Calibri" w:hint="default"/>
        <w:sz w:val="21"/>
        <w:szCs w:val="21"/>
      </w:rPr>
    </w:lvl>
    <w:lvl w:ilvl="1" w:tplc="D7EAC9C4">
      <w:start w:val="1"/>
      <w:numFmt w:val="bullet"/>
      <w:lvlText w:val="•"/>
      <w:lvlJc w:val="left"/>
      <w:pPr>
        <w:ind w:left="1068" w:hanging="272"/>
      </w:pPr>
      <w:rPr>
        <w:rFonts w:hint="default"/>
      </w:rPr>
    </w:lvl>
    <w:lvl w:ilvl="2" w:tplc="E85CB8CC">
      <w:start w:val="1"/>
      <w:numFmt w:val="bullet"/>
      <w:lvlText w:val="•"/>
      <w:lvlJc w:val="left"/>
      <w:pPr>
        <w:ind w:left="1764" w:hanging="272"/>
      </w:pPr>
      <w:rPr>
        <w:rFonts w:hint="default"/>
      </w:rPr>
    </w:lvl>
    <w:lvl w:ilvl="3" w:tplc="1E72404A">
      <w:start w:val="1"/>
      <w:numFmt w:val="bullet"/>
      <w:lvlText w:val="•"/>
      <w:lvlJc w:val="left"/>
      <w:pPr>
        <w:ind w:left="2459" w:hanging="272"/>
      </w:pPr>
      <w:rPr>
        <w:rFonts w:hint="default"/>
      </w:rPr>
    </w:lvl>
    <w:lvl w:ilvl="4" w:tplc="E51011E8">
      <w:start w:val="1"/>
      <w:numFmt w:val="bullet"/>
      <w:lvlText w:val="•"/>
      <w:lvlJc w:val="left"/>
      <w:pPr>
        <w:ind w:left="3154" w:hanging="272"/>
      </w:pPr>
      <w:rPr>
        <w:rFonts w:hint="default"/>
      </w:rPr>
    </w:lvl>
    <w:lvl w:ilvl="5" w:tplc="491C10E8">
      <w:start w:val="1"/>
      <w:numFmt w:val="bullet"/>
      <w:lvlText w:val="•"/>
      <w:lvlJc w:val="left"/>
      <w:pPr>
        <w:ind w:left="3850" w:hanging="272"/>
      </w:pPr>
      <w:rPr>
        <w:rFonts w:hint="default"/>
      </w:rPr>
    </w:lvl>
    <w:lvl w:ilvl="6" w:tplc="FF4492A0">
      <w:start w:val="1"/>
      <w:numFmt w:val="bullet"/>
      <w:lvlText w:val="•"/>
      <w:lvlJc w:val="left"/>
      <w:pPr>
        <w:ind w:left="4545" w:hanging="272"/>
      </w:pPr>
      <w:rPr>
        <w:rFonts w:hint="default"/>
      </w:rPr>
    </w:lvl>
    <w:lvl w:ilvl="7" w:tplc="88AEF3D2">
      <w:start w:val="1"/>
      <w:numFmt w:val="bullet"/>
      <w:lvlText w:val="•"/>
      <w:lvlJc w:val="left"/>
      <w:pPr>
        <w:ind w:left="5241" w:hanging="272"/>
      </w:pPr>
      <w:rPr>
        <w:rFonts w:hint="default"/>
      </w:rPr>
    </w:lvl>
    <w:lvl w:ilvl="8" w:tplc="4F48CB9E">
      <w:start w:val="1"/>
      <w:numFmt w:val="bullet"/>
      <w:lvlText w:val="•"/>
      <w:lvlJc w:val="left"/>
      <w:pPr>
        <w:ind w:left="5936" w:hanging="272"/>
      </w:pPr>
      <w:rPr>
        <w:rFonts w:hint="default"/>
      </w:rPr>
    </w:lvl>
  </w:abstractNum>
  <w:abstractNum w:abstractNumId="3">
    <w:nsid w:val="31886E1F"/>
    <w:multiLevelType w:val="hybridMultilevel"/>
    <w:tmpl w:val="C2DE5CC0"/>
    <w:lvl w:ilvl="0" w:tplc="B56EB97C">
      <w:start w:val="1"/>
      <w:numFmt w:val="decimal"/>
      <w:lvlText w:val="%1."/>
      <w:lvlJc w:val="left"/>
      <w:pPr>
        <w:ind w:left="373" w:hanging="272"/>
      </w:pPr>
      <w:rPr>
        <w:rFonts w:ascii="Calibri" w:eastAsia="Calibri" w:hAnsi="Calibri" w:hint="default"/>
        <w:sz w:val="22"/>
        <w:szCs w:val="22"/>
      </w:rPr>
    </w:lvl>
    <w:lvl w:ilvl="1" w:tplc="4E686D1C">
      <w:start w:val="1"/>
      <w:numFmt w:val="bullet"/>
      <w:lvlText w:val="•"/>
      <w:lvlJc w:val="left"/>
      <w:pPr>
        <w:ind w:left="1068" w:hanging="272"/>
      </w:pPr>
      <w:rPr>
        <w:rFonts w:hint="default"/>
      </w:rPr>
    </w:lvl>
    <w:lvl w:ilvl="2" w:tplc="27AA3256">
      <w:start w:val="1"/>
      <w:numFmt w:val="bullet"/>
      <w:lvlText w:val="•"/>
      <w:lvlJc w:val="left"/>
      <w:pPr>
        <w:ind w:left="1764" w:hanging="272"/>
      </w:pPr>
      <w:rPr>
        <w:rFonts w:hint="default"/>
      </w:rPr>
    </w:lvl>
    <w:lvl w:ilvl="3" w:tplc="7B446CE4">
      <w:start w:val="1"/>
      <w:numFmt w:val="bullet"/>
      <w:lvlText w:val="•"/>
      <w:lvlJc w:val="left"/>
      <w:pPr>
        <w:ind w:left="2459" w:hanging="272"/>
      </w:pPr>
      <w:rPr>
        <w:rFonts w:hint="default"/>
      </w:rPr>
    </w:lvl>
    <w:lvl w:ilvl="4" w:tplc="04D4773C">
      <w:start w:val="1"/>
      <w:numFmt w:val="bullet"/>
      <w:lvlText w:val="•"/>
      <w:lvlJc w:val="left"/>
      <w:pPr>
        <w:ind w:left="3155" w:hanging="272"/>
      </w:pPr>
      <w:rPr>
        <w:rFonts w:hint="default"/>
      </w:rPr>
    </w:lvl>
    <w:lvl w:ilvl="5" w:tplc="9898648E">
      <w:start w:val="1"/>
      <w:numFmt w:val="bullet"/>
      <w:lvlText w:val="•"/>
      <w:lvlJc w:val="left"/>
      <w:pPr>
        <w:ind w:left="3850" w:hanging="272"/>
      </w:pPr>
      <w:rPr>
        <w:rFonts w:hint="default"/>
      </w:rPr>
    </w:lvl>
    <w:lvl w:ilvl="6" w:tplc="150E0B66">
      <w:start w:val="1"/>
      <w:numFmt w:val="bullet"/>
      <w:lvlText w:val="•"/>
      <w:lvlJc w:val="left"/>
      <w:pPr>
        <w:ind w:left="4545" w:hanging="272"/>
      </w:pPr>
      <w:rPr>
        <w:rFonts w:hint="default"/>
      </w:rPr>
    </w:lvl>
    <w:lvl w:ilvl="7" w:tplc="A3FA56A2">
      <w:start w:val="1"/>
      <w:numFmt w:val="bullet"/>
      <w:lvlText w:val="•"/>
      <w:lvlJc w:val="left"/>
      <w:pPr>
        <w:ind w:left="5241" w:hanging="272"/>
      </w:pPr>
      <w:rPr>
        <w:rFonts w:hint="default"/>
      </w:rPr>
    </w:lvl>
    <w:lvl w:ilvl="8" w:tplc="06D43BAA">
      <w:start w:val="1"/>
      <w:numFmt w:val="bullet"/>
      <w:lvlText w:val="•"/>
      <w:lvlJc w:val="left"/>
      <w:pPr>
        <w:ind w:left="5936" w:hanging="272"/>
      </w:pPr>
      <w:rPr>
        <w:rFonts w:hint="default"/>
      </w:rPr>
    </w:lvl>
  </w:abstractNum>
  <w:abstractNum w:abstractNumId="4">
    <w:nsid w:val="51C70520"/>
    <w:multiLevelType w:val="hybridMultilevel"/>
    <w:tmpl w:val="A740EBC6"/>
    <w:lvl w:ilvl="0" w:tplc="AC084CA6">
      <w:start w:val="1"/>
      <w:numFmt w:val="decimal"/>
      <w:lvlText w:val="%1."/>
      <w:lvlJc w:val="left"/>
      <w:pPr>
        <w:ind w:left="373" w:hanging="272"/>
      </w:pPr>
      <w:rPr>
        <w:rFonts w:ascii="Calibri" w:eastAsia="Calibri" w:hAnsi="Calibri" w:hint="default"/>
        <w:sz w:val="22"/>
        <w:szCs w:val="22"/>
      </w:rPr>
    </w:lvl>
    <w:lvl w:ilvl="1" w:tplc="E63086D8">
      <w:start w:val="1"/>
      <w:numFmt w:val="bullet"/>
      <w:lvlText w:val="•"/>
      <w:lvlJc w:val="left"/>
      <w:pPr>
        <w:ind w:left="1068" w:hanging="272"/>
      </w:pPr>
      <w:rPr>
        <w:rFonts w:hint="default"/>
      </w:rPr>
    </w:lvl>
    <w:lvl w:ilvl="2" w:tplc="6E762E80">
      <w:start w:val="1"/>
      <w:numFmt w:val="bullet"/>
      <w:lvlText w:val="•"/>
      <w:lvlJc w:val="left"/>
      <w:pPr>
        <w:ind w:left="1764" w:hanging="272"/>
      </w:pPr>
      <w:rPr>
        <w:rFonts w:hint="default"/>
      </w:rPr>
    </w:lvl>
    <w:lvl w:ilvl="3" w:tplc="5B321EC6">
      <w:start w:val="1"/>
      <w:numFmt w:val="bullet"/>
      <w:lvlText w:val="•"/>
      <w:lvlJc w:val="left"/>
      <w:pPr>
        <w:ind w:left="2459" w:hanging="272"/>
      </w:pPr>
      <w:rPr>
        <w:rFonts w:hint="default"/>
      </w:rPr>
    </w:lvl>
    <w:lvl w:ilvl="4" w:tplc="F04E763A">
      <w:start w:val="1"/>
      <w:numFmt w:val="bullet"/>
      <w:lvlText w:val="•"/>
      <w:lvlJc w:val="left"/>
      <w:pPr>
        <w:ind w:left="3154" w:hanging="272"/>
      </w:pPr>
      <w:rPr>
        <w:rFonts w:hint="default"/>
      </w:rPr>
    </w:lvl>
    <w:lvl w:ilvl="5" w:tplc="21647AF8">
      <w:start w:val="1"/>
      <w:numFmt w:val="bullet"/>
      <w:lvlText w:val="•"/>
      <w:lvlJc w:val="left"/>
      <w:pPr>
        <w:ind w:left="3850" w:hanging="272"/>
      </w:pPr>
      <w:rPr>
        <w:rFonts w:hint="default"/>
      </w:rPr>
    </w:lvl>
    <w:lvl w:ilvl="6" w:tplc="133AED56">
      <w:start w:val="1"/>
      <w:numFmt w:val="bullet"/>
      <w:lvlText w:val="•"/>
      <w:lvlJc w:val="left"/>
      <w:pPr>
        <w:ind w:left="4545" w:hanging="272"/>
      </w:pPr>
      <w:rPr>
        <w:rFonts w:hint="default"/>
      </w:rPr>
    </w:lvl>
    <w:lvl w:ilvl="7" w:tplc="BC6CF554">
      <w:start w:val="1"/>
      <w:numFmt w:val="bullet"/>
      <w:lvlText w:val="•"/>
      <w:lvlJc w:val="left"/>
      <w:pPr>
        <w:ind w:left="5241" w:hanging="272"/>
      </w:pPr>
      <w:rPr>
        <w:rFonts w:hint="default"/>
      </w:rPr>
    </w:lvl>
    <w:lvl w:ilvl="8" w:tplc="34982AE6">
      <w:start w:val="1"/>
      <w:numFmt w:val="bullet"/>
      <w:lvlText w:val="•"/>
      <w:lvlJc w:val="left"/>
      <w:pPr>
        <w:ind w:left="5936" w:hanging="272"/>
      </w:pPr>
      <w:rPr>
        <w:rFonts w:hint="default"/>
      </w:rPr>
    </w:lvl>
  </w:abstractNum>
  <w:abstractNum w:abstractNumId="5">
    <w:nsid w:val="5B4D5CEE"/>
    <w:multiLevelType w:val="hybridMultilevel"/>
    <w:tmpl w:val="DCD6B078"/>
    <w:lvl w:ilvl="0" w:tplc="9BB27816">
      <w:start w:val="1"/>
      <w:numFmt w:val="decimal"/>
      <w:lvlText w:val="%1."/>
      <w:lvlJc w:val="left"/>
      <w:pPr>
        <w:ind w:left="373" w:hanging="272"/>
      </w:pPr>
      <w:rPr>
        <w:rFonts w:ascii="Calibri" w:eastAsia="Calibri" w:hAnsi="Calibri" w:hint="default"/>
        <w:sz w:val="22"/>
        <w:szCs w:val="22"/>
      </w:rPr>
    </w:lvl>
    <w:lvl w:ilvl="1" w:tplc="5E380ECE">
      <w:start w:val="1"/>
      <w:numFmt w:val="bullet"/>
      <w:lvlText w:val="•"/>
      <w:lvlJc w:val="left"/>
      <w:pPr>
        <w:ind w:left="1068" w:hanging="272"/>
      </w:pPr>
      <w:rPr>
        <w:rFonts w:hint="default"/>
      </w:rPr>
    </w:lvl>
    <w:lvl w:ilvl="2" w:tplc="7196F0A4">
      <w:start w:val="1"/>
      <w:numFmt w:val="bullet"/>
      <w:lvlText w:val="•"/>
      <w:lvlJc w:val="left"/>
      <w:pPr>
        <w:ind w:left="1764" w:hanging="272"/>
      </w:pPr>
      <w:rPr>
        <w:rFonts w:hint="default"/>
      </w:rPr>
    </w:lvl>
    <w:lvl w:ilvl="3" w:tplc="82E880E6">
      <w:start w:val="1"/>
      <w:numFmt w:val="bullet"/>
      <w:lvlText w:val="•"/>
      <w:lvlJc w:val="left"/>
      <w:pPr>
        <w:ind w:left="2459" w:hanging="272"/>
      </w:pPr>
      <w:rPr>
        <w:rFonts w:hint="default"/>
      </w:rPr>
    </w:lvl>
    <w:lvl w:ilvl="4" w:tplc="7CFC602E">
      <w:start w:val="1"/>
      <w:numFmt w:val="bullet"/>
      <w:lvlText w:val="•"/>
      <w:lvlJc w:val="left"/>
      <w:pPr>
        <w:ind w:left="3155" w:hanging="272"/>
      </w:pPr>
      <w:rPr>
        <w:rFonts w:hint="default"/>
      </w:rPr>
    </w:lvl>
    <w:lvl w:ilvl="5" w:tplc="5678CD12">
      <w:start w:val="1"/>
      <w:numFmt w:val="bullet"/>
      <w:lvlText w:val="•"/>
      <w:lvlJc w:val="left"/>
      <w:pPr>
        <w:ind w:left="3850" w:hanging="272"/>
      </w:pPr>
      <w:rPr>
        <w:rFonts w:hint="default"/>
      </w:rPr>
    </w:lvl>
    <w:lvl w:ilvl="6" w:tplc="C250274E">
      <w:start w:val="1"/>
      <w:numFmt w:val="bullet"/>
      <w:lvlText w:val="•"/>
      <w:lvlJc w:val="left"/>
      <w:pPr>
        <w:ind w:left="4545" w:hanging="272"/>
      </w:pPr>
      <w:rPr>
        <w:rFonts w:hint="default"/>
      </w:rPr>
    </w:lvl>
    <w:lvl w:ilvl="7" w:tplc="267846F4">
      <w:start w:val="1"/>
      <w:numFmt w:val="bullet"/>
      <w:lvlText w:val="•"/>
      <w:lvlJc w:val="left"/>
      <w:pPr>
        <w:ind w:left="5241" w:hanging="272"/>
      </w:pPr>
      <w:rPr>
        <w:rFonts w:hint="default"/>
      </w:rPr>
    </w:lvl>
    <w:lvl w:ilvl="8" w:tplc="950C8E54">
      <w:start w:val="1"/>
      <w:numFmt w:val="bullet"/>
      <w:lvlText w:val="•"/>
      <w:lvlJc w:val="left"/>
      <w:pPr>
        <w:ind w:left="5936" w:hanging="272"/>
      </w:pPr>
      <w:rPr>
        <w:rFonts w:hint="default"/>
      </w:rPr>
    </w:lvl>
  </w:abstractNum>
  <w:abstractNum w:abstractNumId="6">
    <w:nsid w:val="60DA4FD2"/>
    <w:multiLevelType w:val="hybridMultilevel"/>
    <w:tmpl w:val="C8621414"/>
    <w:lvl w:ilvl="0" w:tplc="98BA8A1E">
      <w:start w:val="1"/>
      <w:numFmt w:val="decimal"/>
      <w:lvlText w:val="%1."/>
      <w:lvlJc w:val="left"/>
      <w:pPr>
        <w:ind w:left="354" w:hanging="252"/>
      </w:pPr>
      <w:rPr>
        <w:rFonts w:ascii="Calibri" w:eastAsia="Calibri" w:hAnsi="Calibri" w:hint="default"/>
        <w:sz w:val="22"/>
        <w:szCs w:val="22"/>
      </w:rPr>
    </w:lvl>
    <w:lvl w:ilvl="1" w:tplc="0F3A5FB6">
      <w:start w:val="1"/>
      <w:numFmt w:val="bullet"/>
      <w:lvlText w:val="•"/>
      <w:lvlJc w:val="left"/>
      <w:pPr>
        <w:ind w:left="1208" w:hanging="252"/>
      </w:pPr>
      <w:rPr>
        <w:rFonts w:hint="default"/>
      </w:rPr>
    </w:lvl>
    <w:lvl w:ilvl="2" w:tplc="42565642">
      <w:start w:val="1"/>
      <w:numFmt w:val="bullet"/>
      <w:lvlText w:val="•"/>
      <w:lvlJc w:val="left"/>
      <w:pPr>
        <w:ind w:left="2063" w:hanging="252"/>
      </w:pPr>
      <w:rPr>
        <w:rFonts w:hint="default"/>
      </w:rPr>
    </w:lvl>
    <w:lvl w:ilvl="3" w:tplc="B4A6F77C">
      <w:start w:val="1"/>
      <w:numFmt w:val="bullet"/>
      <w:lvlText w:val="•"/>
      <w:lvlJc w:val="left"/>
      <w:pPr>
        <w:ind w:left="2917" w:hanging="252"/>
      </w:pPr>
      <w:rPr>
        <w:rFonts w:hint="default"/>
      </w:rPr>
    </w:lvl>
    <w:lvl w:ilvl="4" w:tplc="EE2464AE">
      <w:start w:val="1"/>
      <w:numFmt w:val="bullet"/>
      <w:lvlText w:val="•"/>
      <w:lvlJc w:val="left"/>
      <w:pPr>
        <w:ind w:left="3772" w:hanging="252"/>
      </w:pPr>
      <w:rPr>
        <w:rFonts w:hint="default"/>
      </w:rPr>
    </w:lvl>
    <w:lvl w:ilvl="5" w:tplc="CE2050B6">
      <w:start w:val="1"/>
      <w:numFmt w:val="bullet"/>
      <w:lvlText w:val="•"/>
      <w:lvlJc w:val="left"/>
      <w:pPr>
        <w:ind w:left="4626" w:hanging="252"/>
      </w:pPr>
      <w:rPr>
        <w:rFonts w:hint="default"/>
      </w:rPr>
    </w:lvl>
    <w:lvl w:ilvl="6" w:tplc="CF266538">
      <w:start w:val="1"/>
      <w:numFmt w:val="bullet"/>
      <w:lvlText w:val="•"/>
      <w:lvlJc w:val="left"/>
      <w:pPr>
        <w:ind w:left="5481" w:hanging="252"/>
      </w:pPr>
      <w:rPr>
        <w:rFonts w:hint="default"/>
      </w:rPr>
    </w:lvl>
    <w:lvl w:ilvl="7" w:tplc="9F0067A0">
      <w:start w:val="1"/>
      <w:numFmt w:val="bullet"/>
      <w:lvlText w:val="•"/>
      <w:lvlJc w:val="left"/>
      <w:pPr>
        <w:ind w:left="6335" w:hanging="252"/>
      </w:pPr>
      <w:rPr>
        <w:rFonts w:hint="default"/>
      </w:rPr>
    </w:lvl>
    <w:lvl w:ilvl="8" w:tplc="F01E3EF0">
      <w:start w:val="1"/>
      <w:numFmt w:val="bullet"/>
      <w:lvlText w:val="•"/>
      <w:lvlJc w:val="left"/>
      <w:pPr>
        <w:ind w:left="7190" w:hanging="252"/>
      </w:pPr>
      <w:rPr>
        <w:rFonts w:hint="default"/>
      </w:rPr>
    </w:lvl>
  </w:abstractNum>
  <w:abstractNum w:abstractNumId="7">
    <w:nsid w:val="645B41E8"/>
    <w:multiLevelType w:val="hybridMultilevel"/>
    <w:tmpl w:val="31060B22"/>
    <w:lvl w:ilvl="0" w:tplc="6A604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1A4403"/>
    <w:multiLevelType w:val="hybridMultilevel"/>
    <w:tmpl w:val="F89E6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623142"/>
    <w:multiLevelType w:val="hybridMultilevel"/>
    <w:tmpl w:val="B6E86306"/>
    <w:lvl w:ilvl="0" w:tplc="37F894FA">
      <w:start w:val="1"/>
      <w:numFmt w:val="decimal"/>
      <w:lvlText w:val="%1."/>
      <w:lvlJc w:val="left"/>
      <w:pPr>
        <w:ind w:left="354" w:hanging="252"/>
      </w:pPr>
      <w:rPr>
        <w:rFonts w:ascii="Calibri" w:eastAsia="Calibri" w:hAnsi="Calibri" w:hint="default"/>
        <w:sz w:val="22"/>
        <w:szCs w:val="22"/>
      </w:rPr>
    </w:lvl>
    <w:lvl w:ilvl="1" w:tplc="D3CCF976">
      <w:start w:val="1"/>
      <w:numFmt w:val="bullet"/>
      <w:lvlText w:val="•"/>
      <w:lvlJc w:val="left"/>
      <w:pPr>
        <w:ind w:left="1208" w:hanging="252"/>
      </w:pPr>
      <w:rPr>
        <w:rFonts w:hint="default"/>
      </w:rPr>
    </w:lvl>
    <w:lvl w:ilvl="2" w:tplc="BE2AC27C">
      <w:start w:val="1"/>
      <w:numFmt w:val="bullet"/>
      <w:lvlText w:val="•"/>
      <w:lvlJc w:val="left"/>
      <w:pPr>
        <w:ind w:left="2063" w:hanging="252"/>
      </w:pPr>
      <w:rPr>
        <w:rFonts w:hint="default"/>
      </w:rPr>
    </w:lvl>
    <w:lvl w:ilvl="3" w:tplc="9CD66B56">
      <w:start w:val="1"/>
      <w:numFmt w:val="bullet"/>
      <w:lvlText w:val="•"/>
      <w:lvlJc w:val="left"/>
      <w:pPr>
        <w:ind w:left="2917" w:hanging="252"/>
      </w:pPr>
      <w:rPr>
        <w:rFonts w:hint="default"/>
      </w:rPr>
    </w:lvl>
    <w:lvl w:ilvl="4" w:tplc="5694C022">
      <w:start w:val="1"/>
      <w:numFmt w:val="bullet"/>
      <w:lvlText w:val="•"/>
      <w:lvlJc w:val="left"/>
      <w:pPr>
        <w:ind w:left="3772" w:hanging="252"/>
      </w:pPr>
      <w:rPr>
        <w:rFonts w:hint="default"/>
      </w:rPr>
    </w:lvl>
    <w:lvl w:ilvl="5" w:tplc="894EFF4E">
      <w:start w:val="1"/>
      <w:numFmt w:val="bullet"/>
      <w:lvlText w:val="•"/>
      <w:lvlJc w:val="left"/>
      <w:pPr>
        <w:ind w:left="4626" w:hanging="252"/>
      </w:pPr>
      <w:rPr>
        <w:rFonts w:hint="default"/>
      </w:rPr>
    </w:lvl>
    <w:lvl w:ilvl="6" w:tplc="156E720C">
      <w:start w:val="1"/>
      <w:numFmt w:val="bullet"/>
      <w:lvlText w:val="•"/>
      <w:lvlJc w:val="left"/>
      <w:pPr>
        <w:ind w:left="5481" w:hanging="252"/>
      </w:pPr>
      <w:rPr>
        <w:rFonts w:hint="default"/>
      </w:rPr>
    </w:lvl>
    <w:lvl w:ilvl="7" w:tplc="B3E837B6">
      <w:start w:val="1"/>
      <w:numFmt w:val="bullet"/>
      <w:lvlText w:val="•"/>
      <w:lvlJc w:val="left"/>
      <w:pPr>
        <w:ind w:left="6335" w:hanging="252"/>
      </w:pPr>
      <w:rPr>
        <w:rFonts w:hint="default"/>
      </w:rPr>
    </w:lvl>
    <w:lvl w:ilvl="8" w:tplc="B3B4A440">
      <w:start w:val="1"/>
      <w:numFmt w:val="bullet"/>
      <w:lvlText w:val="•"/>
      <w:lvlJc w:val="left"/>
      <w:pPr>
        <w:ind w:left="7190" w:hanging="252"/>
      </w:pPr>
      <w:rPr>
        <w:rFonts w:hint="default"/>
      </w:rPr>
    </w:lvl>
  </w:abstractNum>
  <w:num w:numId="1">
    <w:abstractNumId w:val="6"/>
  </w:num>
  <w:num w:numId="2">
    <w:abstractNumId w:val="9"/>
  </w:num>
  <w:num w:numId="3">
    <w:abstractNumId w:val="5"/>
  </w:num>
  <w:num w:numId="4">
    <w:abstractNumId w:val="8"/>
  </w:num>
  <w:num w:numId="5">
    <w:abstractNumId w:val="1"/>
  </w:num>
  <w:num w:numId="6">
    <w:abstractNumId w:val="7"/>
  </w:num>
  <w:num w:numId="7">
    <w:abstractNumId w:val="3"/>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103"/>
    <w:rsid w:val="00020CA2"/>
    <w:rsid w:val="00031358"/>
    <w:rsid w:val="00100E3C"/>
    <w:rsid w:val="00101D8D"/>
    <w:rsid w:val="00163DC2"/>
    <w:rsid w:val="0016753D"/>
    <w:rsid w:val="0019632A"/>
    <w:rsid w:val="001F74F5"/>
    <w:rsid w:val="002005B4"/>
    <w:rsid w:val="002179EB"/>
    <w:rsid w:val="00256AED"/>
    <w:rsid w:val="00256C7A"/>
    <w:rsid w:val="00323871"/>
    <w:rsid w:val="00323C83"/>
    <w:rsid w:val="00350B0D"/>
    <w:rsid w:val="00365BD5"/>
    <w:rsid w:val="003772F7"/>
    <w:rsid w:val="00382F21"/>
    <w:rsid w:val="003A2531"/>
    <w:rsid w:val="00400B79"/>
    <w:rsid w:val="00407D03"/>
    <w:rsid w:val="00473154"/>
    <w:rsid w:val="00477680"/>
    <w:rsid w:val="00486FB5"/>
    <w:rsid w:val="004D46F6"/>
    <w:rsid w:val="00521921"/>
    <w:rsid w:val="00536BC6"/>
    <w:rsid w:val="0053712E"/>
    <w:rsid w:val="00562ADB"/>
    <w:rsid w:val="005746AF"/>
    <w:rsid w:val="005A09FC"/>
    <w:rsid w:val="005C0C2C"/>
    <w:rsid w:val="005D5C5A"/>
    <w:rsid w:val="006D33A7"/>
    <w:rsid w:val="00703E7B"/>
    <w:rsid w:val="00714025"/>
    <w:rsid w:val="00760101"/>
    <w:rsid w:val="007710F8"/>
    <w:rsid w:val="007A06F6"/>
    <w:rsid w:val="0081242B"/>
    <w:rsid w:val="008161E5"/>
    <w:rsid w:val="00842447"/>
    <w:rsid w:val="0086601C"/>
    <w:rsid w:val="008A2B41"/>
    <w:rsid w:val="00904F5D"/>
    <w:rsid w:val="009345EC"/>
    <w:rsid w:val="0095177C"/>
    <w:rsid w:val="009A0024"/>
    <w:rsid w:val="009B1845"/>
    <w:rsid w:val="00A17F84"/>
    <w:rsid w:val="00A24DAD"/>
    <w:rsid w:val="00A549FD"/>
    <w:rsid w:val="00A5646B"/>
    <w:rsid w:val="00A7111A"/>
    <w:rsid w:val="00AA4E1C"/>
    <w:rsid w:val="00B34560"/>
    <w:rsid w:val="00B36224"/>
    <w:rsid w:val="00B62AB1"/>
    <w:rsid w:val="00BA2B55"/>
    <w:rsid w:val="00BA7E5E"/>
    <w:rsid w:val="00BB02CD"/>
    <w:rsid w:val="00BB3AD5"/>
    <w:rsid w:val="00C32BA2"/>
    <w:rsid w:val="00C54502"/>
    <w:rsid w:val="00CE1463"/>
    <w:rsid w:val="00D06F6B"/>
    <w:rsid w:val="00D642A9"/>
    <w:rsid w:val="00D91D41"/>
    <w:rsid w:val="00E13103"/>
    <w:rsid w:val="00EC683F"/>
    <w:rsid w:val="00F01477"/>
    <w:rsid w:val="00F31174"/>
    <w:rsid w:val="00FB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06F6"/>
    <w:pPr>
      <w:widowControl w:val="0"/>
      <w:spacing w:after="0" w:line="240" w:lineRule="auto"/>
    </w:pPr>
  </w:style>
  <w:style w:type="paragraph" w:styleId="ListParagraph">
    <w:name w:val="List Paragraph"/>
    <w:basedOn w:val="Normal"/>
    <w:uiPriority w:val="34"/>
    <w:qFormat/>
    <w:rsid w:val="00C54502"/>
    <w:pPr>
      <w:widowControl w:val="0"/>
      <w:spacing w:after="0" w:line="240" w:lineRule="auto"/>
    </w:pPr>
  </w:style>
  <w:style w:type="character" w:styleId="CommentReference">
    <w:name w:val="annotation reference"/>
    <w:basedOn w:val="DefaultParagraphFont"/>
    <w:uiPriority w:val="99"/>
    <w:semiHidden/>
    <w:unhideWhenUsed/>
    <w:rsid w:val="00842447"/>
    <w:rPr>
      <w:sz w:val="16"/>
      <w:szCs w:val="16"/>
    </w:rPr>
  </w:style>
  <w:style w:type="paragraph" w:customStyle="1" w:styleId="CommentText1">
    <w:name w:val="Comment Text1"/>
    <w:basedOn w:val="Normal"/>
    <w:next w:val="CommentText"/>
    <w:uiPriority w:val="99"/>
    <w:unhideWhenUsed/>
    <w:rsid w:val="00842447"/>
    <w:pPr>
      <w:widowControl w:val="0"/>
      <w:spacing w:after="0" w:line="240" w:lineRule="auto"/>
    </w:pPr>
    <w:rPr>
      <w:sz w:val="20"/>
      <w:szCs w:val="20"/>
    </w:rPr>
  </w:style>
  <w:style w:type="paragraph" w:styleId="CommentText">
    <w:name w:val="annotation text"/>
    <w:basedOn w:val="Normal"/>
    <w:link w:val="CommentTextChar"/>
    <w:uiPriority w:val="99"/>
    <w:unhideWhenUsed/>
    <w:rsid w:val="00842447"/>
    <w:pPr>
      <w:spacing w:line="240" w:lineRule="auto"/>
    </w:pPr>
    <w:rPr>
      <w:sz w:val="20"/>
      <w:szCs w:val="20"/>
    </w:rPr>
  </w:style>
  <w:style w:type="character" w:customStyle="1" w:styleId="CommentTextChar">
    <w:name w:val="Comment Text Char"/>
    <w:basedOn w:val="DefaultParagraphFont"/>
    <w:link w:val="CommentText"/>
    <w:uiPriority w:val="99"/>
    <w:rsid w:val="00842447"/>
    <w:rPr>
      <w:sz w:val="20"/>
      <w:szCs w:val="20"/>
    </w:rPr>
  </w:style>
  <w:style w:type="paragraph" w:styleId="BalloonText">
    <w:name w:val="Balloon Text"/>
    <w:basedOn w:val="Normal"/>
    <w:link w:val="BalloonTextChar"/>
    <w:uiPriority w:val="99"/>
    <w:semiHidden/>
    <w:unhideWhenUsed/>
    <w:rsid w:val="00842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4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01D8D"/>
    <w:rPr>
      <w:b/>
      <w:bCs/>
    </w:rPr>
  </w:style>
  <w:style w:type="character" w:customStyle="1" w:styleId="CommentSubjectChar">
    <w:name w:val="Comment Subject Char"/>
    <w:basedOn w:val="CommentTextChar"/>
    <w:link w:val="CommentSubject"/>
    <w:uiPriority w:val="99"/>
    <w:semiHidden/>
    <w:rsid w:val="00101D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06F6"/>
    <w:pPr>
      <w:widowControl w:val="0"/>
      <w:spacing w:after="0" w:line="240" w:lineRule="auto"/>
    </w:pPr>
  </w:style>
  <w:style w:type="paragraph" w:styleId="ListParagraph">
    <w:name w:val="List Paragraph"/>
    <w:basedOn w:val="Normal"/>
    <w:uiPriority w:val="34"/>
    <w:qFormat/>
    <w:rsid w:val="00C54502"/>
    <w:pPr>
      <w:widowControl w:val="0"/>
      <w:spacing w:after="0" w:line="240" w:lineRule="auto"/>
    </w:pPr>
  </w:style>
  <w:style w:type="character" w:styleId="CommentReference">
    <w:name w:val="annotation reference"/>
    <w:basedOn w:val="DefaultParagraphFont"/>
    <w:uiPriority w:val="99"/>
    <w:semiHidden/>
    <w:unhideWhenUsed/>
    <w:rsid w:val="00842447"/>
    <w:rPr>
      <w:sz w:val="16"/>
      <w:szCs w:val="16"/>
    </w:rPr>
  </w:style>
  <w:style w:type="paragraph" w:customStyle="1" w:styleId="CommentText1">
    <w:name w:val="Comment Text1"/>
    <w:basedOn w:val="Normal"/>
    <w:next w:val="CommentText"/>
    <w:uiPriority w:val="99"/>
    <w:unhideWhenUsed/>
    <w:rsid w:val="00842447"/>
    <w:pPr>
      <w:widowControl w:val="0"/>
      <w:spacing w:after="0" w:line="240" w:lineRule="auto"/>
    </w:pPr>
    <w:rPr>
      <w:sz w:val="20"/>
      <w:szCs w:val="20"/>
    </w:rPr>
  </w:style>
  <w:style w:type="paragraph" w:styleId="CommentText">
    <w:name w:val="annotation text"/>
    <w:basedOn w:val="Normal"/>
    <w:link w:val="CommentTextChar"/>
    <w:uiPriority w:val="99"/>
    <w:unhideWhenUsed/>
    <w:rsid w:val="00842447"/>
    <w:pPr>
      <w:spacing w:line="240" w:lineRule="auto"/>
    </w:pPr>
    <w:rPr>
      <w:sz w:val="20"/>
      <w:szCs w:val="20"/>
    </w:rPr>
  </w:style>
  <w:style w:type="character" w:customStyle="1" w:styleId="CommentTextChar">
    <w:name w:val="Comment Text Char"/>
    <w:basedOn w:val="DefaultParagraphFont"/>
    <w:link w:val="CommentText"/>
    <w:uiPriority w:val="99"/>
    <w:rsid w:val="00842447"/>
    <w:rPr>
      <w:sz w:val="20"/>
      <w:szCs w:val="20"/>
    </w:rPr>
  </w:style>
  <w:style w:type="paragraph" w:styleId="BalloonText">
    <w:name w:val="Balloon Text"/>
    <w:basedOn w:val="Normal"/>
    <w:link w:val="BalloonTextChar"/>
    <w:uiPriority w:val="99"/>
    <w:semiHidden/>
    <w:unhideWhenUsed/>
    <w:rsid w:val="00842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4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01D8D"/>
    <w:rPr>
      <w:b/>
      <w:bCs/>
    </w:rPr>
  </w:style>
  <w:style w:type="character" w:customStyle="1" w:styleId="CommentSubjectChar">
    <w:name w:val="Comment Subject Char"/>
    <w:basedOn w:val="CommentTextChar"/>
    <w:link w:val="CommentSubject"/>
    <w:uiPriority w:val="99"/>
    <w:semiHidden/>
    <w:rsid w:val="00101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6424-DA00-4FF7-A82B-527DC634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6656</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44507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2016-09-30T16:59:00Z</dcterms:created>
  <dcterms:modified xsi:type="dcterms:W3CDTF">2016-09-30T16:59:00Z</dcterms:modified>
</cp:coreProperties>
</file>