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A4" w:rsidRPr="00A915A4" w:rsidRDefault="008943FE" w:rsidP="00A915A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Crosswalk Document for Changes</w:t>
      </w:r>
      <w:r w:rsidR="00A915A4" w:rsidRPr="00A915A4">
        <w:rPr>
          <w:rFonts w:ascii="Times New Roman" w:hAnsi="Times New Roman" w:cs="Times New Roman"/>
          <w:sz w:val="24"/>
          <w:szCs w:val="24"/>
        </w:rPr>
        <w:t xml:space="preserve"> to the CMS 10611-MOON</w:t>
      </w:r>
    </w:p>
    <w:p w:rsidR="00A915A4" w:rsidRPr="00A915A4" w:rsidRDefault="00A915A4" w:rsidP="00A915A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15A4">
        <w:rPr>
          <w:rFonts w:ascii="Times New Roman" w:hAnsi="Times New Roman" w:cs="Times New Roman"/>
          <w:i/>
          <w:sz w:val="24"/>
          <w:szCs w:val="24"/>
        </w:rPr>
        <w:t>Medicare Outpatient Observation Notice</w:t>
      </w:r>
    </w:p>
    <w:p w:rsidR="00A915A4" w:rsidRPr="00A915A4" w:rsidRDefault="00A915A4" w:rsidP="00A915A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915A4" w:rsidRDefault="00A915A4" w:rsidP="00A915A4">
      <w:pPr>
        <w:pStyle w:val="NoSpacing"/>
        <w:rPr>
          <w:b/>
        </w:rPr>
      </w:pPr>
    </w:p>
    <w:p w:rsidR="00A915A4" w:rsidRDefault="00A915A4" w:rsidP="00A915A4">
      <w:pPr>
        <w:pStyle w:val="NoSpacing"/>
        <w:rPr>
          <w:b/>
        </w:rPr>
      </w:pPr>
    </w:p>
    <w:p w:rsidR="00A915A4" w:rsidRPr="00A915A4" w:rsidRDefault="00A915A4" w:rsidP="00A915A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4">
        <w:rPr>
          <w:rFonts w:ascii="Times New Roman" w:hAnsi="Times New Roman" w:cs="Times New Roman"/>
          <w:b/>
          <w:sz w:val="24"/>
          <w:szCs w:val="24"/>
          <w:u w:val="single"/>
        </w:rPr>
        <w:t xml:space="preserve">Summary of Changes to the </w:t>
      </w:r>
      <w:r w:rsidR="0093495A">
        <w:rPr>
          <w:rFonts w:ascii="Times New Roman" w:hAnsi="Times New Roman" w:cs="Times New Roman"/>
          <w:b/>
          <w:sz w:val="24"/>
          <w:szCs w:val="24"/>
          <w:u w:val="single"/>
        </w:rPr>
        <w:t>MOON</w:t>
      </w:r>
      <w:r w:rsidRPr="00A915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915A4" w:rsidRPr="00A915A4" w:rsidRDefault="00A915A4" w:rsidP="00A915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495A" w:rsidRDefault="00A915A4" w:rsidP="0093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changes have been made to the </w:t>
      </w:r>
      <w:r w:rsidR="0093495A">
        <w:rPr>
          <w:rFonts w:ascii="Times New Roman" w:hAnsi="Times New Roman" w:cs="Times New Roman"/>
          <w:sz w:val="24"/>
          <w:szCs w:val="24"/>
        </w:rPr>
        <w:t>MOON</w:t>
      </w:r>
      <w:r>
        <w:rPr>
          <w:rFonts w:ascii="Times New Roman" w:hAnsi="Times New Roman" w:cs="Times New Roman"/>
          <w:sz w:val="24"/>
          <w:szCs w:val="24"/>
        </w:rPr>
        <w:t xml:space="preserve"> as a result of comments received during the 6</w:t>
      </w:r>
      <w:r w:rsidR="0093495A">
        <w:rPr>
          <w:rFonts w:ascii="Times New Roman" w:hAnsi="Times New Roman" w:cs="Times New Roman"/>
          <w:sz w:val="24"/>
          <w:szCs w:val="24"/>
        </w:rPr>
        <w:t>0 day notice and comment period.</w:t>
      </w:r>
    </w:p>
    <w:p w:rsidR="0093495A" w:rsidRDefault="0093495A" w:rsidP="009349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7152" w:rsidRPr="0093495A" w:rsidRDefault="00DE0DCC" w:rsidP="0093495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495A">
        <w:rPr>
          <w:rFonts w:ascii="Times New Roman" w:hAnsi="Times New Roman" w:cs="Times New Roman"/>
          <w:sz w:val="24"/>
          <w:szCs w:val="24"/>
        </w:rPr>
        <w:t>T</w:t>
      </w:r>
      <w:r w:rsidR="005B1662" w:rsidRPr="0093495A">
        <w:rPr>
          <w:rFonts w:ascii="Times New Roman" w:hAnsi="Times New Roman" w:cs="Times New Roman"/>
          <w:sz w:val="24"/>
          <w:szCs w:val="24"/>
        </w:rPr>
        <w:t>he “Time”,</w:t>
      </w:r>
      <w:r w:rsidR="00983449" w:rsidRPr="0093495A">
        <w:rPr>
          <w:rFonts w:ascii="Times New Roman" w:hAnsi="Times New Roman" w:cs="Times New Roman"/>
          <w:sz w:val="24"/>
          <w:szCs w:val="24"/>
        </w:rPr>
        <w:t xml:space="preserve"> </w:t>
      </w:r>
      <w:r w:rsidR="005B1662" w:rsidRPr="0093495A">
        <w:rPr>
          <w:rFonts w:ascii="Times New Roman" w:hAnsi="Times New Roman" w:cs="Times New Roman"/>
          <w:sz w:val="24"/>
          <w:szCs w:val="24"/>
        </w:rPr>
        <w:t>“D</w:t>
      </w:r>
      <w:r w:rsidRPr="0093495A">
        <w:rPr>
          <w:rFonts w:ascii="Times New Roman" w:hAnsi="Times New Roman" w:cs="Times New Roman"/>
          <w:sz w:val="24"/>
          <w:szCs w:val="24"/>
        </w:rPr>
        <w:t>ate</w:t>
      </w:r>
      <w:r w:rsidR="005B1662" w:rsidRPr="0093495A">
        <w:rPr>
          <w:rFonts w:ascii="Times New Roman" w:hAnsi="Times New Roman" w:cs="Times New Roman"/>
          <w:sz w:val="24"/>
          <w:szCs w:val="24"/>
        </w:rPr>
        <w:t>”, and “Physician” blanks in</w:t>
      </w:r>
      <w:r w:rsidRPr="0093495A">
        <w:rPr>
          <w:rFonts w:ascii="Times New Roman" w:hAnsi="Times New Roman" w:cs="Times New Roman"/>
          <w:sz w:val="24"/>
          <w:szCs w:val="24"/>
        </w:rPr>
        <w:t xml:space="preserve"> the header have been removed. </w:t>
      </w:r>
    </w:p>
    <w:p w:rsidR="004353CE" w:rsidRDefault="004353CE" w:rsidP="004C7E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order of information illustrated in the notice has been changed to improve readability and clarity.</w:t>
      </w:r>
    </w:p>
    <w:p w:rsidR="005B1662" w:rsidRDefault="005B1662" w:rsidP="004C7E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We’ve removed the language stating the date and time observation services </w:t>
      </w:r>
      <w:r w:rsidR="004353CE">
        <w:rPr>
          <w:rFonts w:ascii="Times New Roman" w:hAnsi="Times New Roman" w:cs="Times New Roman"/>
          <w:sz w:val="24"/>
          <w:szCs w:val="24"/>
        </w:rPr>
        <w:t>began</w:t>
      </w:r>
      <w:r w:rsidR="00453FD2">
        <w:rPr>
          <w:rFonts w:ascii="Times New Roman" w:hAnsi="Times New Roman" w:cs="Times New Roman"/>
          <w:sz w:val="24"/>
          <w:szCs w:val="24"/>
        </w:rPr>
        <w:t>.</w:t>
      </w:r>
    </w:p>
    <w:p w:rsidR="004829AF" w:rsidRDefault="005B1662" w:rsidP="004C7E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place of ge</w:t>
      </w:r>
      <w:r w:rsidR="00453FD2">
        <w:rPr>
          <w:rFonts w:ascii="Times New Roman" w:hAnsi="Times New Roman" w:cs="Times New Roman"/>
          <w:sz w:val="24"/>
          <w:szCs w:val="24"/>
        </w:rPr>
        <w:t>neric language to explain</w:t>
      </w:r>
      <w:r>
        <w:rPr>
          <w:rFonts w:ascii="Times New Roman" w:hAnsi="Times New Roman" w:cs="Times New Roman"/>
          <w:sz w:val="24"/>
          <w:szCs w:val="24"/>
        </w:rPr>
        <w:t xml:space="preserve"> observation services, w</w:t>
      </w:r>
      <w:r w:rsidR="00DE0DCC">
        <w:rPr>
          <w:rFonts w:ascii="Times New Roman" w:hAnsi="Times New Roman" w:cs="Times New Roman"/>
          <w:sz w:val="24"/>
          <w:szCs w:val="24"/>
        </w:rPr>
        <w:t>e’ve added the section “You’re a hospital outpatient and not an</w:t>
      </w:r>
      <w:r w:rsidR="00B55FC8">
        <w:rPr>
          <w:rFonts w:ascii="Times New Roman" w:hAnsi="Times New Roman" w:cs="Times New Roman"/>
          <w:sz w:val="24"/>
          <w:szCs w:val="24"/>
        </w:rPr>
        <w:t xml:space="preserve"> inpatient because</w:t>
      </w:r>
      <w:r w:rsidR="00435833">
        <w:rPr>
          <w:rFonts w:ascii="Times New Roman" w:hAnsi="Times New Roman" w:cs="Times New Roman"/>
          <w:sz w:val="24"/>
          <w:szCs w:val="24"/>
        </w:rPr>
        <w:t>:</w:t>
      </w:r>
      <w:r w:rsidR="00DE0DCC">
        <w:rPr>
          <w:rFonts w:ascii="Times New Roman" w:hAnsi="Times New Roman" w:cs="Times New Roman"/>
          <w:sz w:val="24"/>
          <w:szCs w:val="24"/>
        </w:rPr>
        <w:t xml:space="preserve">” </w:t>
      </w:r>
      <w:r w:rsidR="004829AF">
        <w:rPr>
          <w:rFonts w:ascii="Times New Roman" w:hAnsi="Times New Roman" w:cs="Times New Roman"/>
          <w:sz w:val="24"/>
          <w:szCs w:val="24"/>
        </w:rPr>
        <w:t>for the hospital to provide the specific reason behind the beneficiary’s outpatient status.</w:t>
      </w:r>
    </w:p>
    <w:p w:rsidR="004829AF" w:rsidRDefault="00453FD2" w:rsidP="004C7E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4829AF">
        <w:rPr>
          <w:rFonts w:ascii="Times New Roman" w:hAnsi="Times New Roman" w:cs="Times New Roman"/>
          <w:sz w:val="24"/>
          <w:szCs w:val="24"/>
        </w:rPr>
        <w:t xml:space="preserve">the section “Being an outpatient may affect what you </w:t>
      </w:r>
      <w:r>
        <w:rPr>
          <w:rFonts w:ascii="Times New Roman" w:hAnsi="Times New Roman" w:cs="Times New Roman"/>
          <w:sz w:val="24"/>
          <w:szCs w:val="24"/>
        </w:rPr>
        <w:t>pay in a hospital”</w:t>
      </w:r>
      <w:r w:rsidR="00FA64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language has been simplified to include only the cost sharing implications of Medicare Part B.</w:t>
      </w:r>
    </w:p>
    <w:p w:rsidR="003A5E95" w:rsidRDefault="003A5E95" w:rsidP="004C7E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heading “Observation services may affect coverage and payment of your care after you leave”, </w:t>
      </w:r>
      <w:r w:rsidR="00180A6A">
        <w:rPr>
          <w:rFonts w:ascii="Times New Roman" w:hAnsi="Times New Roman" w:cs="Times New Roman"/>
          <w:sz w:val="24"/>
          <w:szCs w:val="24"/>
        </w:rPr>
        <w:t xml:space="preserve">the skilled nursing facility requirements are restated to enhance clarity and beneficiary understanding of the qualifying stay implications. </w:t>
      </w:r>
    </w:p>
    <w:p w:rsidR="00B55FC8" w:rsidRDefault="00F344FD" w:rsidP="004C7E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allowed more space for “Additional Information”, and indicated this as an “Optional” field on the revised notice. </w:t>
      </w:r>
    </w:p>
    <w:p w:rsidR="00AF7778" w:rsidRDefault="00453FD2" w:rsidP="004C7E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regarding filing a grievance</w:t>
      </w:r>
      <w:r w:rsidR="00F344FD">
        <w:rPr>
          <w:rFonts w:ascii="Times New Roman" w:hAnsi="Times New Roman" w:cs="Times New Roman"/>
          <w:sz w:val="24"/>
          <w:szCs w:val="24"/>
        </w:rPr>
        <w:t xml:space="preserve"> with a Medicare Advantage or other health plan has been removed from the notice. </w:t>
      </w:r>
    </w:p>
    <w:p w:rsidR="00241283" w:rsidRPr="00F344FD" w:rsidRDefault="00DC414B" w:rsidP="00F344F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reference to the QIO, along with the blanks for contact information, has</w:t>
      </w:r>
      <w:r w:rsidR="0093495A">
        <w:rPr>
          <w:rFonts w:ascii="Times New Roman" w:hAnsi="Times New Roman" w:cs="Times New Roman"/>
          <w:sz w:val="24"/>
          <w:szCs w:val="24"/>
        </w:rPr>
        <w:t xml:space="preserve"> been removed from the notice, as has </w:t>
      </w:r>
      <w:r w:rsidR="0093495A">
        <w:rPr>
          <w:rFonts w:ascii="Times New Roman" w:hAnsi="Times New Roman" w:cs="Times New Roman"/>
          <w:sz w:val="24"/>
          <w:szCs w:val="24"/>
        </w:rPr>
        <w:t>corresponding contact information for MA enrollees.</w:t>
      </w:r>
      <w:bookmarkStart w:id="0" w:name="_GoBack"/>
      <w:bookmarkEnd w:id="0"/>
    </w:p>
    <w:p w:rsidR="00B078E4" w:rsidRDefault="00B078E4" w:rsidP="00A915A4">
      <w:pPr>
        <w:pStyle w:val="NoSpacing"/>
      </w:pPr>
    </w:p>
    <w:p w:rsidR="00A915A4" w:rsidRDefault="00B078E4" w:rsidP="00B078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Summary of Changes to Instructions:</w:t>
      </w:r>
    </w:p>
    <w:p w:rsidR="00B078E4" w:rsidRDefault="00B078E4" w:rsidP="00B07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changes have been made to the instructions as a result of comments received during the 60 day notice and comment period </w:t>
      </w:r>
      <w:r w:rsidR="004C606F">
        <w:rPr>
          <w:rFonts w:ascii="Times New Roman" w:hAnsi="Times New Roman" w:cs="Times New Roman"/>
          <w:sz w:val="24"/>
          <w:szCs w:val="24"/>
        </w:rPr>
        <w:t>and correspond to above noted changes</w:t>
      </w:r>
      <w:r w:rsidR="0093495A">
        <w:rPr>
          <w:rFonts w:ascii="Times New Roman" w:hAnsi="Times New Roman" w:cs="Times New Roman"/>
          <w:sz w:val="24"/>
          <w:szCs w:val="24"/>
        </w:rPr>
        <w:t xml:space="preserve"> in the MOON</w:t>
      </w:r>
      <w:r w:rsidR="004C606F">
        <w:rPr>
          <w:rFonts w:ascii="Times New Roman" w:hAnsi="Times New Roman" w:cs="Times New Roman"/>
          <w:sz w:val="24"/>
          <w:szCs w:val="24"/>
        </w:rPr>
        <w:t>.</w:t>
      </w:r>
    </w:p>
    <w:p w:rsidR="00A14031" w:rsidRDefault="0063046E" w:rsidP="00453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one, instructing hospitals to display “Department of Health &amp; Human Services, Centers for Medicare and Medicaid Services</w:t>
      </w:r>
      <w:r w:rsidR="00A14031">
        <w:rPr>
          <w:rFonts w:ascii="Times New Roman" w:hAnsi="Times New Roman" w:cs="Times New Roman"/>
          <w:sz w:val="24"/>
          <w:szCs w:val="24"/>
        </w:rPr>
        <w:t>”, and the OMB number</w:t>
      </w:r>
      <w:r>
        <w:rPr>
          <w:rFonts w:ascii="Times New Roman" w:hAnsi="Times New Roman" w:cs="Times New Roman"/>
          <w:sz w:val="24"/>
          <w:szCs w:val="24"/>
        </w:rPr>
        <w:t xml:space="preserve"> has been removed.</w:t>
      </w:r>
      <w:r w:rsidR="00A14031">
        <w:rPr>
          <w:rFonts w:ascii="Times New Roman" w:hAnsi="Times New Roman" w:cs="Times New Roman"/>
          <w:sz w:val="24"/>
          <w:szCs w:val="24"/>
        </w:rPr>
        <w:t xml:space="preserve"> Because the OMB number will be pre-printed on the standardized form, it is not necessary </w:t>
      </w:r>
      <w:r w:rsidR="00E102D6">
        <w:rPr>
          <w:rFonts w:ascii="Times New Roman" w:hAnsi="Times New Roman" w:cs="Times New Roman"/>
          <w:sz w:val="24"/>
          <w:szCs w:val="24"/>
        </w:rPr>
        <w:t xml:space="preserve">for the hospital to fill in a specified field. </w:t>
      </w:r>
    </w:p>
    <w:p w:rsidR="00E102D6" w:rsidRDefault="00E102D6" w:rsidP="00453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instruction for the hospital to document the time in military time has been removed since the beneficiary will be the sole pers</w:t>
      </w:r>
      <w:r w:rsidR="00533F8C">
        <w:rPr>
          <w:rFonts w:ascii="Times New Roman" w:hAnsi="Times New Roman" w:cs="Times New Roman"/>
          <w:sz w:val="24"/>
          <w:szCs w:val="24"/>
        </w:rPr>
        <w:t>on documenting the date and time</w:t>
      </w:r>
      <w:r>
        <w:rPr>
          <w:rFonts w:ascii="Times New Roman" w:hAnsi="Times New Roman" w:cs="Times New Roman"/>
          <w:sz w:val="24"/>
          <w:szCs w:val="24"/>
        </w:rPr>
        <w:t xml:space="preserve"> on the form. </w:t>
      </w:r>
    </w:p>
    <w:p w:rsidR="0063046E" w:rsidRDefault="00E102D6" w:rsidP="00453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3046E">
        <w:rPr>
          <w:rFonts w:ascii="Times New Roman" w:hAnsi="Times New Roman" w:cs="Times New Roman"/>
          <w:sz w:val="24"/>
          <w:szCs w:val="24"/>
        </w:rPr>
        <w:t>nstructions for the “Physician”, “Date”, and “Time” blanks have been removed.</w:t>
      </w:r>
    </w:p>
    <w:p w:rsidR="0063046E" w:rsidRDefault="0063046E" w:rsidP="00453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has bee</w:t>
      </w:r>
      <w:r w:rsidR="00435833">
        <w:rPr>
          <w:rFonts w:ascii="Times New Roman" w:hAnsi="Times New Roman" w:cs="Times New Roman"/>
          <w:sz w:val="24"/>
          <w:szCs w:val="24"/>
        </w:rPr>
        <w:t>n added to instruct hospitals</w:t>
      </w:r>
      <w:r>
        <w:rPr>
          <w:rFonts w:ascii="Times New Roman" w:hAnsi="Times New Roman" w:cs="Times New Roman"/>
          <w:sz w:val="24"/>
          <w:szCs w:val="24"/>
        </w:rPr>
        <w:t xml:space="preserve"> how to fill out the</w:t>
      </w:r>
      <w:r w:rsidR="0093495A">
        <w:rPr>
          <w:rFonts w:ascii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hAnsi="Times New Roman" w:cs="Times New Roman"/>
          <w:sz w:val="24"/>
          <w:szCs w:val="24"/>
        </w:rPr>
        <w:t xml:space="preserve"> section “You’re a hospital outpatient and not an inpatient </w:t>
      </w:r>
      <w:r w:rsidR="00435833">
        <w:rPr>
          <w:rFonts w:ascii="Times New Roman" w:hAnsi="Times New Roman" w:cs="Times New Roman"/>
          <w:sz w:val="24"/>
          <w:szCs w:val="24"/>
        </w:rPr>
        <w:t>because</w:t>
      </w:r>
      <w:proofErr w:type="gramStart"/>
      <w:r w:rsidR="0093495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93495A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35833" w:rsidRDefault="00435833" w:rsidP="00453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Instructions for filling in the “Date”, “Time”, and “Hospital Name” </w:t>
      </w:r>
      <w:r w:rsidR="00E102D6">
        <w:rPr>
          <w:rFonts w:ascii="Times New Roman" w:hAnsi="Times New Roman" w:cs="Times New Roman"/>
          <w:sz w:val="24"/>
          <w:szCs w:val="24"/>
        </w:rPr>
        <w:t xml:space="preserve">in the </w:t>
      </w:r>
      <w:r w:rsidR="0093495A">
        <w:rPr>
          <w:rFonts w:ascii="Times New Roman" w:hAnsi="Times New Roman" w:cs="Times New Roman"/>
          <w:sz w:val="24"/>
          <w:szCs w:val="24"/>
        </w:rPr>
        <w:t>body of the notice were removed.</w:t>
      </w:r>
    </w:p>
    <w:p w:rsidR="00E102D6" w:rsidRDefault="00533F8C" w:rsidP="00453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“Page 2 of the MOON”, the “Additional Information:” section has been simplified, with the removal of information regarding beneficiary refusals. </w:t>
      </w:r>
    </w:p>
    <w:p w:rsidR="00533F8C" w:rsidRPr="00453FD2" w:rsidRDefault="00847756" w:rsidP="00453F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We’ve removed the “QIO Name” and “QIO Phone Number” in</w:t>
      </w:r>
      <w:r w:rsidR="0093495A">
        <w:rPr>
          <w:rFonts w:ascii="Times New Roman" w:hAnsi="Times New Roman" w:cs="Times New Roman"/>
          <w:sz w:val="24"/>
          <w:szCs w:val="24"/>
        </w:rPr>
        <w:t>formation, as well as the corresponding contact information for MA enrollees.</w:t>
      </w:r>
    </w:p>
    <w:p w:rsidR="00B078E4" w:rsidRPr="00B078E4" w:rsidRDefault="00B078E4" w:rsidP="00B078E4">
      <w:pPr>
        <w:rPr>
          <w:rFonts w:ascii="Times New Roman" w:hAnsi="Times New Roman" w:cs="Times New Roman"/>
          <w:sz w:val="24"/>
          <w:szCs w:val="24"/>
        </w:rPr>
      </w:pPr>
    </w:p>
    <w:sectPr w:rsidR="00B078E4" w:rsidRPr="00B0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2D6"/>
    <w:multiLevelType w:val="hybridMultilevel"/>
    <w:tmpl w:val="1446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38FA"/>
    <w:multiLevelType w:val="hybridMultilevel"/>
    <w:tmpl w:val="0448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41D39"/>
    <w:multiLevelType w:val="hybridMultilevel"/>
    <w:tmpl w:val="483C7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A4"/>
    <w:rsid w:val="00180A6A"/>
    <w:rsid w:val="002361B5"/>
    <w:rsid w:val="00241283"/>
    <w:rsid w:val="003A5E95"/>
    <w:rsid w:val="004353CE"/>
    <w:rsid w:val="00435833"/>
    <w:rsid w:val="00453FD2"/>
    <w:rsid w:val="004829AF"/>
    <w:rsid w:val="004C606F"/>
    <w:rsid w:val="00533F8C"/>
    <w:rsid w:val="00581728"/>
    <w:rsid w:val="005B1662"/>
    <w:rsid w:val="0063046E"/>
    <w:rsid w:val="006453CE"/>
    <w:rsid w:val="007E1AD2"/>
    <w:rsid w:val="007E5D29"/>
    <w:rsid w:val="00847756"/>
    <w:rsid w:val="008943FE"/>
    <w:rsid w:val="0093495A"/>
    <w:rsid w:val="00983449"/>
    <w:rsid w:val="00A14031"/>
    <w:rsid w:val="00A33F34"/>
    <w:rsid w:val="00A915A4"/>
    <w:rsid w:val="00AF7778"/>
    <w:rsid w:val="00B078E4"/>
    <w:rsid w:val="00B55FC8"/>
    <w:rsid w:val="00BA7152"/>
    <w:rsid w:val="00D07883"/>
    <w:rsid w:val="00DC414B"/>
    <w:rsid w:val="00DD1D77"/>
    <w:rsid w:val="00DE0DCC"/>
    <w:rsid w:val="00E102D6"/>
    <w:rsid w:val="00F344FD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A6AC6-A905-4328-AC2B-27977CE1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1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Sparkman</dc:creator>
  <cp:keywords/>
  <dc:description/>
  <cp:lastModifiedBy>JANET MILLER</cp:lastModifiedBy>
  <cp:revision>2</cp:revision>
  <dcterms:created xsi:type="dcterms:W3CDTF">2016-07-13T19:29:00Z</dcterms:created>
  <dcterms:modified xsi:type="dcterms:W3CDTF">2016-07-13T19:29:00Z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528301013</vt:i4>
  </property>
  <property fmtid="{D5CDD505-2E9C-101B-9397-08002B2CF9AE}" pid="3" name="_NewReviewCycle">
    <vt:lpwstr/>
  </property>
  <property fmtid="{D5CDD505-2E9C-101B-9397-08002B2CF9AE}" pid="4" name="_EmailSubject">
    <vt:lpwstr>CMS-10611 (MOON) materials</vt:lpwstr>
  </property>
  <property fmtid="{D5CDD505-2E9C-101B-9397-08002B2CF9AE}" pid="5" name="_AuthorEmail">
    <vt:lpwstr>Janet.Miller@cms.hhs.gov</vt:lpwstr>
  </property>
  <property fmtid="{D5CDD505-2E9C-101B-9397-08002B2CF9AE}" pid="6" name="_AuthorEmailDisplayName">
    <vt:lpwstr>Miller, Janet (CMS/CM)</vt:lpwstr>
  </property>
  <property fmtid="{D5CDD505-2E9C-101B-9397-08002B2CF9AE}" pid="7" name="_PreviousAdHocReviewCycleID">
    <vt:i4>-1654052999</vt:i4>
  </property>
</Properties>
</file>