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BE" w:rsidP="009E4F6C" w:rsidRDefault="00B0143F" w14:paraId="55142CA0" w14:textId="4EB1FE21">
      <w:pPr>
        <w:pStyle w:val="NormalWeb"/>
        <w:rPr>
          <w:b/>
        </w:rPr>
      </w:pPr>
      <w:bookmarkStart w:name="_GoBack" w:id="0"/>
      <w:bookmarkEnd w:id="0"/>
      <w:r w:rsidRPr="00090E2F">
        <w:rPr>
          <w:b/>
        </w:rPr>
        <w:t xml:space="preserve">Protocol: </w:t>
      </w:r>
      <w:r w:rsidR="006043D0">
        <w:rPr>
          <w:b/>
        </w:rPr>
        <w:t>20</w:t>
      </w:r>
      <w:r w:rsidR="0023682E">
        <w:rPr>
          <w:b/>
        </w:rPr>
        <w:t>22</w:t>
      </w:r>
      <w:r w:rsidR="006043D0">
        <w:rPr>
          <w:b/>
        </w:rPr>
        <w:t xml:space="preserve"> Economic Census</w:t>
      </w:r>
      <w:r w:rsidRPr="00090E2F" w:rsidR="006C1BA0">
        <w:rPr>
          <w:b/>
        </w:rPr>
        <w:t xml:space="preserve"> </w:t>
      </w:r>
      <w:r w:rsidRPr="00090E2F" w:rsidR="009E4F6C">
        <w:rPr>
          <w:b/>
        </w:rPr>
        <w:t>Usability Evaluation</w:t>
      </w:r>
    </w:p>
    <w:p w:rsidRPr="00090E2F" w:rsidR="000C43BE" w:rsidP="000C43BE" w:rsidRDefault="000C43BE" w14:paraId="4366E24C" w14:textId="77777777">
      <w:pPr>
        <w:pStyle w:val="NormalWeb"/>
        <w:spacing w:after="0" w:afterAutospacing="0"/>
      </w:pPr>
    </w:p>
    <w:p w:rsidRPr="001F01FD" w:rsidR="001F01FD" w:rsidP="001F01FD" w:rsidRDefault="001F01FD" w14:paraId="0A711A0E" w14:textId="41E30689">
      <w:pPr>
        <w:pStyle w:val="NormalWeb"/>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8CCE4" w:themeFill="accent1" w:themeFillTint="66"/>
        <w:rPr>
          <w:b/>
        </w:rPr>
      </w:pPr>
      <w:bookmarkStart w:name="Intro" w:id="1"/>
      <w:r w:rsidRPr="001F01FD">
        <w:rPr>
          <w:b/>
        </w:rPr>
        <w:t>Introduction</w:t>
      </w:r>
    </w:p>
    <w:bookmarkEnd w:id="1"/>
    <w:p w:rsidR="009E4F6C" w:rsidP="009E4F6C" w:rsidRDefault="009E4F6C" w14:paraId="79A918ED" w14:textId="1D0A2186">
      <w:pPr>
        <w:pStyle w:val="NormalWeb"/>
      </w:pPr>
      <w:r w:rsidRPr="00090E2F">
        <w:t>Thank you for your time today. My name is XX and I work with the</w:t>
      </w:r>
      <w:r w:rsidR="004D591B">
        <w:t xml:space="preserve"> United States Census Bureau</w:t>
      </w:r>
      <w:r w:rsidRPr="00090E2F">
        <w:t xml:space="preserve">. </w:t>
      </w:r>
      <w:r w:rsidR="004D591B">
        <w:t xml:space="preserve">My research team </w:t>
      </w:r>
      <w:r w:rsidRPr="00090E2F">
        <w:t>evaluate</w:t>
      </w:r>
      <w:r w:rsidR="004D591B">
        <w:t>s</w:t>
      </w:r>
      <w:r w:rsidRPr="00090E2F">
        <w:t xml:space="preserve"> how easy or difficult Census products are to use. What works well, we keep. When potential users, such as you, have difficulty with something, we have an opportunity to fix it. </w:t>
      </w:r>
    </w:p>
    <w:p w:rsidRPr="00090E2F" w:rsidR="006D4E0B" w:rsidP="006D4E0B" w:rsidRDefault="006D4E0B" w14:paraId="28B4D258" w14:textId="746ECB5C">
      <w:pPr>
        <w:pStyle w:val="NormalWeb"/>
      </w:pPr>
      <w:r w:rsidRPr="00090E2F">
        <w:rPr>
          <w:b/>
          <w:i/>
        </w:rPr>
        <w:t>[</w:t>
      </w:r>
      <w:r>
        <w:rPr>
          <w:b/>
          <w:i/>
        </w:rPr>
        <w:t xml:space="preserve">Email/ </w:t>
      </w:r>
      <w:r w:rsidR="001C4E18">
        <w:rPr>
          <w:b/>
          <w:i/>
        </w:rPr>
        <w:t>Send link to the PIA/</w:t>
      </w:r>
      <w:r>
        <w:rPr>
          <w:b/>
          <w:i/>
        </w:rPr>
        <w:t xml:space="preserve"> </w:t>
      </w:r>
      <w:r w:rsidRPr="00090E2F">
        <w:rPr>
          <w:b/>
          <w:i/>
        </w:rPr>
        <w:t>consent form; give time for participant to read and si</w:t>
      </w:r>
      <w:r>
        <w:rPr>
          <w:b/>
          <w:i/>
        </w:rPr>
        <w:t>gn]</w:t>
      </w:r>
    </w:p>
    <w:p w:rsidRPr="00090E2F" w:rsidR="009E4F6C" w:rsidP="009E4F6C" w:rsidRDefault="006D4E0B" w14:paraId="672E2EF6" w14:textId="6B439BBD">
      <w:pPr>
        <w:pStyle w:val="NormalWeb"/>
      </w:pPr>
      <w:r w:rsidRPr="006D4E0B">
        <w:t xml:space="preserve">I just sent you an email. Can you please click on the link to the Qualtrics survey (or open the pdf) and read over the first page? This study is being conducted under the authority of Title 13 USC. </w:t>
      </w:r>
      <w:r w:rsidRPr="00090E2F">
        <w:t xml:space="preserve">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w:t>
      </w:r>
      <w:r w:rsidRPr="006D4E0B">
        <w:t xml:space="preserve">We plan to use your feedback to improve the </w:t>
      </w:r>
      <w:r>
        <w:t>design of an economic survey instrument</w:t>
      </w:r>
      <w:r w:rsidRPr="006D4E0B">
        <w:t xml:space="preserve"> and make sure </w:t>
      </w:r>
      <w:r w:rsidR="005A784B">
        <w:t>it</w:t>
      </w:r>
      <w:r w:rsidRPr="006D4E0B" w:rsidR="005A784B">
        <w:t xml:space="preserve"> </w:t>
      </w:r>
      <w:r w:rsidRPr="006D4E0B">
        <w:t>make</w:t>
      </w:r>
      <w:r w:rsidR="005A784B">
        <w:t>s</w:t>
      </w:r>
      <w:r w:rsidRPr="006D4E0B">
        <w:t xml:space="preserve"> sense to respondents like you. Do you agree to participate? Thank you. Please click on the checkbox at the bottom of the screen.</w:t>
      </w:r>
      <w:r>
        <w:t xml:space="preserve"> </w:t>
      </w:r>
    </w:p>
    <w:p w:rsidRPr="00090E2F" w:rsidR="009E4F6C" w:rsidP="009E4F6C" w:rsidRDefault="006D4E0B" w14:paraId="71CC7EBD" w14:textId="13E14423">
      <w:pPr>
        <w:pStyle w:val="NormalWeb"/>
        <w:rPr>
          <w:b/>
          <w:i/>
        </w:rPr>
      </w:pPr>
      <w:r>
        <w:rPr>
          <w:b/>
          <w:i/>
        </w:rPr>
        <w:t>[</w:t>
      </w:r>
      <w:r w:rsidRPr="00090E2F" w:rsidR="009E4F6C">
        <w:rPr>
          <w:b/>
          <w:i/>
        </w:rPr>
        <w:t xml:space="preserve">start </w:t>
      </w:r>
      <w:r w:rsidR="000C43BE">
        <w:rPr>
          <w:b/>
          <w:i/>
        </w:rPr>
        <w:t xml:space="preserve">CAMTASIA </w:t>
      </w:r>
      <w:r w:rsidR="00B406FC">
        <w:rPr>
          <w:b/>
          <w:i/>
        </w:rPr>
        <w:t xml:space="preserve">screen </w:t>
      </w:r>
      <w:r w:rsidRPr="00090E2F" w:rsidR="009E4F6C">
        <w:rPr>
          <w:b/>
          <w:i/>
        </w:rPr>
        <w:t xml:space="preserve">recording.] </w:t>
      </w:r>
    </w:p>
    <w:p w:rsidR="009E4F6C" w:rsidP="009E4F6C" w:rsidRDefault="009E4F6C" w14:paraId="4D26FDAA" w14:textId="3A01CF5B">
      <w:pPr>
        <w:pStyle w:val="NormalWeb"/>
      </w:pPr>
      <w:r w:rsidRPr="00090E2F">
        <w:t xml:space="preserve">Thank you. </w:t>
      </w:r>
    </w:p>
    <w:p w:rsidR="00544D32" w:rsidP="009E4F6C" w:rsidRDefault="00544D32" w14:paraId="727CA2EF" w14:textId="29015678">
      <w:pPr>
        <w:pStyle w:val="NormalWeb"/>
      </w:pPr>
      <w:r>
        <w:t>Next, I wo</w:t>
      </w:r>
      <w:r w:rsidR="001C4E18">
        <w:t xml:space="preserve">uld like for you to complete a </w:t>
      </w:r>
      <w:r w:rsidR="00006B69">
        <w:t xml:space="preserve">Computer </w:t>
      </w:r>
      <w:r>
        <w:t xml:space="preserve">and Internet experience questionnaire. This provides us with additional information about the participants taking part in the evaluation. </w:t>
      </w:r>
    </w:p>
    <w:p w:rsidRPr="00090E2F" w:rsidR="00544D32" w:rsidP="00544D32" w:rsidRDefault="00544D32" w14:paraId="21A426B8" w14:textId="4A20795E">
      <w:pPr>
        <w:pStyle w:val="NormalWeb"/>
        <w:rPr>
          <w:b/>
          <w:i/>
        </w:rPr>
      </w:pPr>
      <w:r w:rsidRPr="00090E2F">
        <w:rPr>
          <w:b/>
          <w:i/>
        </w:rPr>
        <w:t>[</w:t>
      </w:r>
      <w:r w:rsidR="00A2149C">
        <w:rPr>
          <w:b/>
          <w:i/>
        </w:rPr>
        <w:t>provide link to the</w:t>
      </w:r>
      <w:r>
        <w:rPr>
          <w:b/>
          <w:i/>
        </w:rPr>
        <w:t xml:space="preserve"> Computer/Internet Experience survey</w:t>
      </w:r>
      <w:r w:rsidRPr="00090E2F">
        <w:rPr>
          <w:b/>
          <w:i/>
        </w:rPr>
        <w:t xml:space="preserve">; give time for participant to read and </w:t>
      </w:r>
      <w:r>
        <w:rPr>
          <w:b/>
          <w:i/>
        </w:rPr>
        <w:t xml:space="preserve">complete both </w:t>
      </w:r>
      <w:r w:rsidR="006D4E0B">
        <w:rPr>
          <w:b/>
          <w:i/>
        </w:rPr>
        <w:t>screeners</w:t>
      </w:r>
      <w:r w:rsidRPr="00090E2F">
        <w:rPr>
          <w:b/>
          <w:i/>
        </w:rPr>
        <w:t xml:space="preserve">] </w:t>
      </w:r>
    </w:p>
    <w:p w:rsidR="00544D32" w:rsidP="008C2D8E" w:rsidRDefault="00544D32" w14:paraId="3C1C8234" w14:textId="77777777">
      <w:pPr>
        <w:pStyle w:val="NormalWeb"/>
      </w:pPr>
      <w:r>
        <w:t>Thank you.</w:t>
      </w:r>
    </w:p>
    <w:p w:rsidR="008C2D8E" w:rsidP="008C2D8E" w:rsidRDefault="00101B1C" w14:paraId="3454E2EC" w14:textId="33C045FC">
      <w:pPr>
        <w:pStyle w:val="NormalWeb"/>
      </w:pPr>
      <w:r w:rsidRPr="00090E2F">
        <w:t xml:space="preserve">I am going to give you a little background about what </w:t>
      </w:r>
      <w:r w:rsidR="004D591B">
        <w:t>we</w:t>
      </w:r>
      <w:r w:rsidRPr="00090E2F">
        <w:t xml:space="preserve"> will be </w:t>
      </w:r>
      <w:r w:rsidRPr="00090E2F" w:rsidR="00411383">
        <w:t>working on</w:t>
      </w:r>
      <w:r w:rsidRPr="00090E2F">
        <w:t xml:space="preserve"> today.  </w:t>
      </w:r>
      <w:r w:rsidR="00180E33">
        <w:t xml:space="preserve">Today you will be helping us to evaluate </w:t>
      </w:r>
      <w:r w:rsidR="00D1493E">
        <w:t xml:space="preserve">the </w:t>
      </w:r>
      <w:r w:rsidR="00A2149C">
        <w:t>design of the online 2022</w:t>
      </w:r>
      <w:r w:rsidR="00D1493E">
        <w:t xml:space="preserve"> Economic Census instrument</w:t>
      </w:r>
      <w:r w:rsidR="00180E33">
        <w:t xml:space="preserve">. The </w:t>
      </w:r>
      <w:r w:rsidR="00D1493E">
        <w:t>survey</w:t>
      </w:r>
      <w:r w:rsidR="00180E33">
        <w:t xml:space="preserve"> is in the early </w:t>
      </w:r>
      <w:r w:rsidR="004D591B">
        <w:t xml:space="preserve">stages of </w:t>
      </w:r>
      <w:r w:rsidR="00180E33">
        <w:t xml:space="preserve">development and we are interested in obtaining feedback to ensure that it has all of the information and features needed. </w:t>
      </w:r>
    </w:p>
    <w:p w:rsidR="00180E33" w:rsidP="008C2D8E" w:rsidRDefault="00180E33" w14:paraId="5FC95AEC" w14:textId="3A61E41C">
      <w:pPr>
        <w:pStyle w:val="NormalWeb"/>
      </w:pPr>
      <w:r>
        <w:t>To do this, we will have you complete various tasks</w:t>
      </w:r>
      <w:r w:rsidR="00A2149C">
        <w:t xml:space="preserve"> using the site</w:t>
      </w:r>
      <w:r>
        <w:t xml:space="preserve">. These will be consistent with tasks you would normally complete if you were requested to complete </w:t>
      </w:r>
      <w:r w:rsidR="00D1493E">
        <w:t xml:space="preserve">the actual </w:t>
      </w:r>
      <w:r w:rsidR="00544D32">
        <w:t>20</w:t>
      </w:r>
      <w:r w:rsidR="00A2149C">
        <w:t>22</w:t>
      </w:r>
      <w:r w:rsidR="00544D32">
        <w:t xml:space="preserve"> Economic Census </w:t>
      </w:r>
      <w:r w:rsidR="00D1493E">
        <w:t>survey in the future</w:t>
      </w:r>
      <w:r>
        <w:t xml:space="preserve">. There </w:t>
      </w:r>
      <w:r w:rsidR="00D1493E">
        <w:t>are</w:t>
      </w:r>
      <w:r>
        <w:t xml:space="preserve"> no right or wrong answer</w:t>
      </w:r>
      <w:r w:rsidR="00D1493E">
        <w:t>s</w:t>
      </w:r>
      <w:r>
        <w:t xml:space="preserve">, we are mainly interested in your impressions both good and bad about your experience. I did not create the </w:t>
      </w:r>
      <w:r w:rsidR="00D1493E">
        <w:t>instrument</w:t>
      </w:r>
      <w:r>
        <w:t xml:space="preserve"> so please feel free to share both positive and negative reactions.</w:t>
      </w:r>
    </w:p>
    <w:p w:rsidR="00180E33" w:rsidP="008C2D8E" w:rsidRDefault="00180E33" w14:paraId="267A1CA7" w14:textId="6FC9219E">
      <w:pPr>
        <w:pStyle w:val="NormalWeb"/>
      </w:pPr>
      <w:r>
        <w:lastRenderedPageBreak/>
        <w:t>While you are completing the tasks I would like for you to think aloud. Essentially what this means is to verbally express what you are doing and experiencing as you use the site.</w:t>
      </w:r>
    </w:p>
    <w:p w:rsidR="002F55A3" w:rsidP="00180E33" w:rsidRDefault="00180E33" w14:paraId="2EB5C58E" w14:textId="1BBA846B">
      <w:pPr>
        <w:pStyle w:val="NormalWeb"/>
      </w:pPr>
      <w:r>
        <w:t xml:space="preserve">I may ask you additional questions about some of the screens you see today and your overall impressions. </w:t>
      </w:r>
    </w:p>
    <w:p w:rsidR="002F55A3" w:rsidP="002F55A3" w:rsidRDefault="002F55A3" w14:paraId="0E68973B" w14:textId="276A53AD">
      <w:pPr>
        <w:pStyle w:val="NormalWeb"/>
      </w:pPr>
      <w:r>
        <w:t xml:space="preserve">Do you have any questions before we begin? </w:t>
      </w:r>
      <w:r w:rsidR="002F6129">
        <w:t>Ok let</w:t>
      </w:r>
      <w:r w:rsidR="00D25133">
        <w:t>’</w:t>
      </w:r>
      <w:r w:rsidR="002F6129">
        <w:t xml:space="preserve">s </w:t>
      </w:r>
      <w:r w:rsidR="004D591B">
        <w:t>get started</w:t>
      </w:r>
      <w:r w:rsidR="00D25133">
        <w:t>.</w:t>
      </w:r>
      <w:r w:rsidR="002F6129">
        <w:t xml:space="preserve"> I want you to read </w:t>
      </w:r>
      <w:r w:rsidR="004D591B">
        <w:t>each</w:t>
      </w:r>
      <w:r w:rsidR="002F6129">
        <w:t xml:space="preserve"> task question and use the website to complete the task. Once you have completed </w:t>
      </w:r>
      <w:r w:rsidR="0030584B">
        <w:t xml:space="preserve">the </w:t>
      </w:r>
      <w:r w:rsidR="002F6129">
        <w:t xml:space="preserve">task just let me know by saying </w:t>
      </w:r>
      <w:r w:rsidRPr="002F6129" w:rsidR="002F6129">
        <w:rPr>
          <w:i/>
        </w:rPr>
        <w:t>finished</w:t>
      </w:r>
      <w:r w:rsidR="002F6129">
        <w:t xml:space="preserve"> or </w:t>
      </w:r>
      <w:r w:rsidRPr="002F6129" w:rsidR="002F6129">
        <w:rPr>
          <w:i/>
        </w:rPr>
        <w:t>done</w:t>
      </w:r>
      <w:r w:rsidR="002F6129">
        <w:t>- then we can move on to the next</w:t>
      </w:r>
      <w:r w:rsidR="004D591B">
        <w:t xml:space="preserve"> task.</w:t>
      </w:r>
    </w:p>
    <w:p w:rsidR="008C7DDD" w:rsidP="00736BBE" w:rsidRDefault="002F6129" w14:paraId="17CE6FE2" w14:textId="5B40ED92">
      <w:pPr>
        <w:pStyle w:val="NormalWeb"/>
        <w:rPr>
          <w:sz w:val="16"/>
        </w:rPr>
      </w:pPr>
      <w:r>
        <w:rPr>
          <w:b/>
          <w:i/>
        </w:rPr>
        <w:t>[</w:t>
      </w:r>
      <w:r w:rsidR="006D4E0B">
        <w:rPr>
          <w:b/>
          <w:i/>
        </w:rPr>
        <w:t>Provide</w:t>
      </w:r>
      <w:r>
        <w:rPr>
          <w:b/>
          <w:i/>
        </w:rPr>
        <w:t xml:space="preserve"> participant tasks- have them complete tasks one at a time]</w:t>
      </w:r>
    </w:p>
    <w:p w:rsidR="008C7DDD" w:rsidP="002F55A3" w:rsidRDefault="002F55A3" w14:paraId="6CC6F574" w14:textId="5A15F4E7">
      <w:pPr>
        <w:pStyle w:val="NormalWeb"/>
        <w:rPr>
          <w:b/>
          <w:i/>
        </w:rPr>
      </w:pPr>
      <w:r w:rsidRPr="002F55A3">
        <w:rPr>
          <w:b/>
          <w:i/>
        </w:rPr>
        <w:t xml:space="preserve"> During the interview, note </w:t>
      </w:r>
      <w:r w:rsidR="002F6129">
        <w:rPr>
          <w:b/>
          <w:i/>
        </w:rPr>
        <w:t>participant</w:t>
      </w:r>
      <w:r w:rsidR="005A784B">
        <w:rPr>
          <w:b/>
          <w:i/>
        </w:rPr>
        <w:t>’</w:t>
      </w:r>
      <w:r w:rsidR="002F6129">
        <w:rPr>
          <w:b/>
          <w:i/>
        </w:rPr>
        <w:t>s</w:t>
      </w:r>
      <w:r w:rsidRPr="002F55A3">
        <w:rPr>
          <w:b/>
          <w:i/>
        </w:rPr>
        <w:t xml:space="preserve"> questions or signs of difficulty.  </w:t>
      </w:r>
    </w:p>
    <w:p w:rsidR="002F6129" w:rsidP="002F55A3" w:rsidRDefault="002F6129" w14:paraId="262AB8FF" w14:textId="1433CD6D">
      <w:pPr>
        <w:pStyle w:val="NormalWeb"/>
        <w:rPr>
          <w:b/>
        </w:rPr>
      </w:pPr>
      <w:r>
        <w:rPr>
          <w:b/>
        </w:rPr>
        <w:t xml:space="preserve">Once </w:t>
      </w:r>
      <w:r w:rsidR="00585EC6">
        <w:rPr>
          <w:b/>
        </w:rPr>
        <w:t xml:space="preserve">all </w:t>
      </w:r>
      <w:r>
        <w:rPr>
          <w:b/>
        </w:rPr>
        <w:t>tasks are complete:</w:t>
      </w:r>
    </w:p>
    <w:p w:rsidRPr="002F6129" w:rsidR="002F6129" w:rsidP="002F55A3" w:rsidRDefault="002F6129" w14:paraId="5007CE2D" w14:textId="7C1E09C9">
      <w:pPr>
        <w:pStyle w:val="NormalWeb"/>
      </w:pPr>
      <w:r w:rsidRPr="002F6129">
        <w:t>Next I would like for you to rate your overall experience using the site to complete those tasks.</w:t>
      </w:r>
    </w:p>
    <w:p w:rsidR="002F6129" w:rsidP="002F55A3" w:rsidRDefault="002F6129" w14:paraId="0EC1BFA8" w14:textId="14CFCA72">
      <w:pPr>
        <w:pStyle w:val="NormalWeb"/>
        <w:rPr>
          <w:b/>
          <w:i/>
        </w:rPr>
      </w:pPr>
      <w:r>
        <w:rPr>
          <w:b/>
          <w:i/>
        </w:rPr>
        <w:t>[Hand the participant the S</w:t>
      </w:r>
      <w:r w:rsidR="006043D0">
        <w:rPr>
          <w:b/>
          <w:i/>
        </w:rPr>
        <w:t>atisfaction questionnaire</w:t>
      </w:r>
      <w:r>
        <w:rPr>
          <w:b/>
          <w:i/>
        </w:rPr>
        <w:t>]</w:t>
      </w:r>
    </w:p>
    <w:p w:rsidR="00736BBE" w:rsidP="002F55A3" w:rsidRDefault="00D7614A" w14:paraId="02962A12" w14:textId="69A88183">
      <w:pPr>
        <w:pStyle w:val="NormalWeb"/>
        <w:rPr>
          <w:b/>
          <w:i/>
        </w:rPr>
      </w:pPr>
      <w:r>
        <w:rPr>
          <w:b/>
          <w:i/>
        </w:rPr>
        <w:t xml:space="preserve">Administer the following probes by task/screen </w:t>
      </w:r>
      <w:r w:rsidR="00591159">
        <w:rPr>
          <w:b/>
          <w:i/>
        </w:rPr>
        <w:t>at the end of testing</w:t>
      </w:r>
      <w:r>
        <w:rPr>
          <w:b/>
          <w:i/>
        </w:rPr>
        <w:t>.</w:t>
      </w:r>
    </w:p>
    <w:tbl>
      <w:tblPr>
        <w:tblStyle w:val="TableGrid"/>
        <w:tblW w:w="10345" w:type="dxa"/>
        <w:tblLook w:val="04A0" w:firstRow="1" w:lastRow="0" w:firstColumn="1" w:lastColumn="0" w:noHBand="0" w:noVBand="1"/>
      </w:tblPr>
      <w:tblGrid>
        <w:gridCol w:w="1897"/>
        <w:gridCol w:w="5016"/>
        <w:gridCol w:w="3432"/>
      </w:tblGrid>
      <w:tr w:rsidR="00D7614A" w:rsidTr="005906BD" w14:paraId="70A46F01" w14:textId="77777777">
        <w:tc>
          <w:tcPr>
            <w:tcW w:w="1897" w:type="dxa"/>
          </w:tcPr>
          <w:p w:rsidR="00D7614A" w:rsidP="0093711F" w:rsidRDefault="00D7614A" w14:paraId="1808734A" w14:textId="77777777">
            <w:pPr>
              <w:pStyle w:val="NormalWeb"/>
              <w:rPr>
                <w:b/>
                <w:i/>
              </w:rPr>
            </w:pPr>
            <w:r>
              <w:rPr>
                <w:b/>
                <w:i/>
              </w:rPr>
              <w:t>Feature</w:t>
            </w:r>
          </w:p>
        </w:tc>
        <w:tc>
          <w:tcPr>
            <w:tcW w:w="5016" w:type="dxa"/>
          </w:tcPr>
          <w:p w:rsidR="00D7614A" w:rsidP="0093711F" w:rsidRDefault="00D7614A" w14:paraId="173B9FD3" w14:textId="5A7C7742">
            <w:pPr>
              <w:pStyle w:val="NormalWeb"/>
              <w:rPr>
                <w:b/>
                <w:i/>
              </w:rPr>
            </w:pPr>
            <w:r>
              <w:rPr>
                <w:b/>
                <w:i/>
              </w:rPr>
              <w:t>User task</w:t>
            </w:r>
            <w:r w:rsidR="008073F4">
              <w:rPr>
                <w:b/>
                <w:i/>
              </w:rPr>
              <w:t>/screen</w:t>
            </w:r>
          </w:p>
        </w:tc>
        <w:tc>
          <w:tcPr>
            <w:tcW w:w="3432" w:type="dxa"/>
            <w:shd w:val="clear" w:color="auto" w:fill="auto"/>
          </w:tcPr>
          <w:p w:rsidR="00D7614A" w:rsidP="0093711F" w:rsidRDefault="00D7614A" w14:paraId="656F0F22" w14:textId="77777777">
            <w:pPr>
              <w:pStyle w:val="NormalWeb"/>
              <w:rPr>
                <w:b/>
                <w:i/>
              </w:rPr>
            </w:pPr>
            <w:r>
              <w:rPr>
                <w:b/>
                <w:i/>
              </w:rPr>
              <w:t>Probes</w:t>
            </w:r>
          </w:p>
        </w:tc>
      </w:tr>
      <w:tr w:rsidRPr="001F01FD" w:rsidR="00D7614A" w:rsidTr="005906BD" w14:paraId="52DD5AD1" w14:textId="77777777">
        <w:trPr>
          <w:trHeight w:val="1020"/>
        </w:trPr>
        <w:tc>
          <w:tcPr>
            <w:tcW w:w="1897" w:type="dxa"/>
            <w:hideMark/>
          </w:tcPr>
          <w:p w:rsidRPr="001F01FD" w:rsidR="00D7614A" w:rsidP="0093711F" w:rsidRDefault="00D7614A" w14:paraId="6F436987" w14:textId="77777777">
            <w:pPr>
              <w:rPr>
                <w:rFonts w:cs="Times New Roman"/>
                <w:b/>
                <w:szCs w:val="24"/>
              </w:rPr>
            </w:pPr>
            <w:r w:rsidRPr="001F01FD">
              <w:rPr>
                <w:rFonts w:cs="Times New Roman"/>
                <w:b/>
                <w:bCs/>
                <w:szCs w:val="24"/>
              </w:rPr>
              <w:t>Welcome screen content and functionality</w:t>
            </w:r>
          </w:p>
          <w:p w:rsidRPr="001F01FD" w:rsidR="00D7614A" w:rsidP="0093711F" w:rsidRDefault="00D7614A" w14:paraId="08345D1A" w14:textId="77777777">
            <w:pPr>
              <w:rPr>
                <w:rFonts w:cs="Times New Roman"/>
                <w:b/>
                <w:szCs w:val="24"/>
              </w:rPr>
            </w:pPr>
            <w:r w:rsidRPr="001F01FD">
              <w:rPr>
                <w:rFonts w:cs="Times New Roman"/>
                <w:b/>
                <w:bCs/>
                <w:szCs w:val="24"/>
              </w:rPr>
              <w:t> </w:t>
            </w:r>
          </w:p>
        </w:tc>
        <w:tc>
          <w:tcPr>
            <w:tcW w:w="5016" w:type="dxa"/>
            <w:hideMark/>
          </w:tcPr>
          <w:p w:rsidRPr="001F01FD" w:rsidR="00D7614A" w:rsidP="0093711F" w:rsidRDefault="00D7614A" w14:paraId="5BE46810" w14:textId="59A59395">
            <w:pPr>
              <w:rPr>
                <w:rFonts w:cs="Times New Roman"/>
                <w:szCs w:val="24"/>
              </w:rPr>
            </w:pPr>
            <w:r w:rsidRPr="001C68DE">
              <w:rPr>
                <w:rFonts w:cs="Times New Roman"/>
                <w:bCs/>
                <w:szCs w:val="24"/>
              </w:rPr>
              <w:t>To get started, log into the survey using the information provided.</w:t>
            </w:r>
          </w:p>
        </w:tc>
        <w:tc>
          <w:tcPr>
            <w:tcW w:w="3432" w:type="dxa"/>
            <w:shd w:val="clear" w:color="auto" w:fill="auto"/>
          </w:tcPr>
          <w:p w:rsidRPr="001C68DE" w:rsidR="00D7614A" w:rsidP="00D7614A" w:rsidRDefault="00D7614A" w14:paraId="7C3330A0" w14:textId="1C3C1D71">
            <w:pPr>
              <w:pStyle w:val="ListParagraph"/>
              <w:numPr>
                <w:ilvl w:val="0"/>
                <w:numId w:val="22"/>
              </w:numPr>
              <w:spacing w:after="200" w:line="276" w:lineRule="auto"/>
              <w:rPr>
                <w:rFonts w:cs="Times New Roman"/>
                <w:bCs/>
                <w:szCs w:val="24"/>
              </w:rPr>
            </w:pPr>
          </w:p>
        </w:tc>
      </w:tr>
      <w:tr w:rsidRPr="001F01FD" w:rsidR="00D7614A" w:rsidTr="005906BD" w14:paraId="4D17B31A" w14:textId="77777777">
        <w:trPr>
          <w:trHeight w:val="2211"/>
        </w:trPr>
        <w:tc>
          <w:tcPr>
            <w:tcW w:w="1897" w:type="dxa"/>
            <w:hideMark/>
          </w:tcPr>
          <w:p w:rsidRPr="001F01FD" w:rsidR="00D7614A" w:rsidP="0093711F" w:rsidRDefault="00D7614A" w14:paraId="10F1E4F6" w14:textId="77777777">
            <w:pPr>
              <w:rPr>
                <w:rFonts w:cs="Times New Roman"/>
                <w:b/>
                <w:szCs w:val="24"/>
              </w:rPr>
            </w:pPr>
            <w:r w:rsidRPr="001F01FD">
              <w:rPr>
                <w:rFonts w:cs="Times New Roman"/>
                <w:b/>
                <w:bCs/>
                <w:szCs w:val="24"/>
              </w:rPr>
              <w:t>Adding/Deleting locations</w:t>
            </w:r>
            <w:r>
              <w:rPr>
                <w:rFonts w:cs="Times New Roman"/>
                <w:b/>
                <w:bCs/>
                <w:szCs w:val="24"/>
              </w:rPr>
              <w:t xml:space="preserve"> (MU)</w:t>
            </w:r>
          </w:p>
        </w:tc>
        <w:tc>
          <w:tcPr>
            <w:tcW w:w="5016" w:type="dxa"/>
            <w:hideMark/>
          </w:tcPr>
          <w:p w:rsidRPr="001C68DE" w:rsidR="00D7614A" w:rsidP="0093711F" w:rsidRDefault="00D7614A" w14:paraId="2AE96D76" w14:textId="0022BDC2">
            <w:pPr>
              <w:rPr>
                <w:rFonts w:cs="Times New Roman"/>
                <w:bCs/>
                <w:szCs w:val="24"/>
              </w:rPr>
            </w:pPr>
            <w:r w:rsidRPr="001C68DE">
              <w:rPr>
                <w:rFonts w:cs="Times New Roman"/>
                <w:bCs/>
                <w:szCs w:val="24"/>
              </w:rPr>
              <w:t>(MU): Your company has gone through some changes and you need to make some updates to the location listing.</w:t>
            </w:r>
          </w:p>
          <w:p w:rsidRPr="001C68DE" w:rsidR="00D7614A" w:rsidP="0093711F" w:rsidRDefault="00D7614A" w14:paraId="58191544" w14:textId="7B1FCB52">
            <w:pPr>
              <w:rPr>
                <w:rFonts w:cs="Times New Roman"/>
                <w:bCs/>
                <w:szCs w:val="24"/>
              </w:rPr>
            </w:pPr>
            <w:r w:rsidRPr="001C68DE">
              <w:rPr>
                <w:rFonts w:cs="Times New Roman"/>
                <w:bCs/>
                <w:szCs w:val="24"/>
              </w:rPr>
              <w:t xml:space="preserve">Part A: </w:t>
            </w:r>
            <w:r w:rsidRPr="00F522E4">
              <w:rPr>
                <w:rFonts w:cs="Times New Roman"/>
                <w:bCs/>
                <w:szCs w:val="24"/>
              </w:rPr>
              <w:t>Your company has added 2 new locations.  Please upd</w:t>
            </w:r>
            <w:r>
              <w:rPr>
                <w:rFonts w:cs="Times New Roman"/>
                <w:bCs/>
                <w:szCs w:val="24"/>
              </w:rPr>
              <w:t>ate</w:t>
            </w:r>
            <w:r w:rsidR="00A675C5">
              <w:rPr>
                <w:rFonts w:cs="Times New Roman"/>
                <w:bCs/>
                <w:szCs w:val="24"/>
              </w:rPr>
              <w:t xml:space="preserve"> your listing</w:t>
            </w:r>
            <w:r>
              <w:rPr>
                <w:rFonts w:cs="Times New Roman"/>
                <w:bCs/>
                <w:szCs w:val="24"/>
              </w:rPr>
              <w:t xml:space="preserve"> to reflect these additional locations.</w:t>
            </w:r>
          </w:p>
          <w:p w:rsidRPr="00A675C5" w:rsidR="00D7614A" w:rsidP="00A675C5" w:rsidRDefault="00D7614A" w14:paraId="3CD4FB23" w14:textId="7A528116">
            <w:pPr>
              <w:rPr>
                <w:rFonts w:cs="Times New Roman"/>
                <w:bCs/>
                <w:szCs w:val="24"/>
              </w:rPr>
            </w:pPr>
            <w:r w:rsidRPr="001C68DE">
              <w:rPr>
                <w:rFonts w:cs="Times New Roman"/>
                <w:bCs/>
                <w:szCs w:val="24"/>
              </w:rPr>
              <w:t xml:space="preserve">Part B: </w:t>
            </w:r>
            <w:r>
              <w:rPr>
                <w:rFonts w:cs="Times New Roman"/>
                <w:bCs/>
                <w:szCs w:val="24"/>
              </w:rPr>
              <w:t xml:space="preserve">The locations you added in Part A no longer exist. </w:t>
            </w:r>
            <w:r w:rsidRPr="001C68DE">
              <w:rPr>
                <w:rFonts w:cs="Times New Roman"/>
                <w:bCs/>
                <w:szCs w:val="24"/>
              </w:rPr>
              <w:t xml:space="preserve">Remove </w:t>
            </w:r>
            <w:r>
              <w:rPr>
                <w:rFonts w:cs="Times New Roman"/>
                <w:bCs/>
                <w:szCs w:val="24"/>
              </w:rPr>
              <w:t>the locations</w:t>
            </w:r>
            <w:r w:rsidRPr="001C68DE">
              <w:rPr>
                <w:rFonts w:cs="Times New Roman"/>
                <w:bCs/>
                <w:szCs w:val="24"/>
              </w:rPr>
              <w:t xml:space="preserve"> from the listing and Return to the Dashboard</w:t>
            </w:r>
          </w:p>
        </w:tc>
        <w:tc>
          <w:tcPr>
            <w:tcW w:w="3432" w:type="dxa"/>
            <w:shd w:val="clear" w:color="auto" w:fill="auto"/>
          </w:tcPr>
          <w:p w:rsidRPr="00A675C5" w:rsidR="00D7614A" w:rsidP="00D7614A" w:rsidRDefault="00D7614A" w14:paraId="51B34A7A" w14:textId="73980BB6">
            <w:pPr>
              <w:pStyle w:val="ListParagraph"/>
              <w:numPr>
                <w:ilvl w:val="0"/>
                <w:numId w:val="23"/>
              </w:numPr>
              <w:spacing w:after="200" w:line="276" w:lineRule="auto"/>
              <w:rPr>
                <w:rFonts w:cs="Times New Roman"/>
                <w:bCs/>
                <w:szCs w:val="24"/>
              </w:rPr>
            </w:pPr>
            <w:r>
              <w:t>MU: How easy or difficult was it to add locations? Why?</w:t>
            </w:r>
          </w:p>
          <w:p w:rsidRPr="00EB030B" w:rsidR="00A675C5" w:rsidP="00D7614A" w:rsidRDefault="00A675C5" w14:paraId="2B06343D" w14:textId="0E9A404A">
            <w:pPr>
              <w:pStyle w:val="ListParagraph"/>
              <w:numPr>
                <w:ilvl w:val="0"/>
                <w:numId w:val="23"/>
              </w:numPr>
              <w:spacing w:after="200" w:line="276" w:lineRule="auto"/>
              <w:rPr>
                <w:rFonts w:cs="Times New Roman"/>
                <w:bCs/>
                <w:szCs w:val="24"/>
              </w:rPr>
            </w:pPr>
            <w:r>
              <w:t>Is it clear for which locations you are able to delete from the listing? Describe</w:t>
            </w:r>
            <w:r w:rsidR="0030584B">
              <w:t xml:space="preserve"> which can be removed/deleted</w:t>
            </w:r>
            <w:r>
              <w:t xml:space="preserve">. </w:t>
            </w:r>
          </w:p>
          <w:p w:rsidRPr="001C68DE" w:rsidR="00D7614A" w:rsidP="0093711F" w:rsidRDefault="00D7614A" w14:paraId="663CFF36" w14:textId="77777777">
            <w:pPr>
              <w:pStyle w:val="ListParagraph"/>
              <w:rPr>
                <w:rFonts w:cs="Times New Roman"/>
                <w:bCs/>
                <w:szCs w:val="24"/>
              </w:rPr>
            </w:pPr>
          </w:p>
        </w:tc>
      </w:tr>
      <w:tr w:rsidRPr="001F01FD" w:rsidR="00D7614A" w:rsidTr="005906BD" w14:paraId="7D20C560" w14:textId="77777777">
        <w:trPr>
          <w:trHeight w:val="1843"/>
        </w:trPr>
        <w:tc>
          <w:tcPr>
            <w:tcW w:w="1897" w:type="dxa"/>
            <w:hideMark/>
          </w:tcPr>
          <w:p w:rsidRPr="001F01FD" w:rsidR="00D7614A" w:rsidP="0093711F" w:rsidRDefault="00D7614A" w14:paraId="72FAD9AE" w14:textId="77777777">
            <w:pPr>
              <w:rPr>
                <w:rFonts w:cs="Times New Roman"/>
                <w:b/>
                <w:szCs w:val="24"/>
              </w:rPr>
            </w:pPr>
            <w:r w:rsidRPr="001F01FD">
              <w:rPr>
                <w:rFonts w:cs="Times New Roman"/>
                <w:b/>
                <w:bCs/>
                <w:szCs w:val="24"/>
              </w:rPr>
              <w:t>Data review and Edits/Warnings</w:t>
            </w:r>
          </w:p>
        </w:tc>
        <w:tc>
          <w:tcPr>
            <w:tcW w:w="5016" w:type="dxa"/>
            <w:hideMark/>
          </w:tcPr>
          <w:p w:rsidRPr="001F01FD" w:rsidR="00D7614A" w:rsidP="0093711F" w:rsidRDefault="00D7614A" w14:paraId="1C7DF06F" w14:textId="20E17E78">
            <w:pPr>
              <w:rPr>
                <w:rFonts w:cs="Times New Roman"/>
                <w:szCs w:val="24"/>
              </w:rPr>
            </w:pPr>
            <w:r w:rsidRPr="001F01FD">
              <w:rPr>
                <w:rFonts w:cs="Times New Roman"/>
                <w:szCs w:val="24"/>
              </w:rPr>
              <w:t xml:space="preserve">You would like to view what you have already reported prior to sending. </w:t>
            </w:r>
          </w:p>
          <w:p w:rsidR="00D7614A" w:rsidP="0093711F" w:rsidRDefault="00D7614A" w14:paraId="267D8E7E" w14:textId="6121A20F">
            <w:pPr>
              <w:rPr>
                <w:rFonts w:cs="Times New Roman"/>
                <w:szCs w:val="24"/>
              </w:rPr>
            </w:pPr>
            <w:r w:rsidRPr="001F01FD">
              <w:rPr>
                <w:rFonts w:cs="Times New Roman"/>
                <w:szCs w:val="24"/>
              </w:rPr>
              <w:t xml:space="preserve">Part A: Please </w:t>
            </w:r>
            <w:r>
              <w:rPr>
                <w:rFonts w:cs="Times New Roman"/>
                <w:szCs w:val="24"/>
              </w:rPr>
              <w:t>re</w:t>
            </w:r>
            <w:r w:rsidRPr="001F01FD">
              <w:rPr>
                <w:rFonts w:cs="Times New Roman"/>
                <w:szCs w:val="24"/>
              </w:rPr>
              <w:t>view your data on the site</w:t>
            </w:r>
          </w:p>
          <w:p w:rsidR="00D05EB3" w:rsidP="0093711F" w:rsidRDefault="00D05EB3" w14:paraId="62531142" w14:textId="191A4460">
            <w:pPr>
              <w:rPr>
                <w:rFonts w:cs="Times New Roman"/>
                <w:szCs w:val="24"/>
              </w:rPr>
            </w:pPr>
            <w:r>
              <w:rPr>
                <w:rFonts w:cs="Times New Roman"/>
                <w:szCs w:val="24"/>
              </w:rPr>
              <w:t>Part B: You receive an error on your listing, please resolve the error displayed</w:t>
            </w:r>
          </w:p>
          <w:p w:rsidRPr="001F01FD" w:rsidR="005906BD" w:rsidP="0093711F" w:rsidRDefault="005906BD" w14:paraId="1FBDCF26" w14:textId="3E78D080">
            <w:pPr>
              <w:rPr>
                <w:rFonts w:cs="Times New Roman"/>
                <w:szCs w:val="24"/>
              </w:rPr>
            </w:pPr>
          </w:p>
          <w:p w:rsidRPr="001F01FD" w:rsidR="00D7614A" w:rsidP="0093711F" w:rsidRDefault="00D7614A" w14:paraId="09B45821" w14:textId="77777777">
            <w:pPr>
              <w:rPr>
                <w:rFonts w:cs="Times New Roman"/>
                <w:szCs w:val="24"/>
              </w:rPr>
            </w:pPr>
            <w:r w:rsidRPr="001F01FD">
              <w:rPr>
                <w:rFonts w:cs="Times New Roman"/>
                <w:szCs w:val="24"/>
              </w:rPr>
              <w:t> </w:t>
            </w:r>
          </w:p>
        </w:tc>
        <w:tc>
          <w:tcPr>
            <w:tcW w:w="3432" w:type="dxa"/>
            <w:shd w:val="clear" w:color="auto" w:fill="auto"/>
          </w:tcPr>
          <w:p w:rsidR="00D7614A" w:rsidP="00D7614A" w:rsidRDefault="00D7614A" w14:paraId="66A59CDD" w14:textId="1E3A4B71">
            <w:pPr>
              <w:pStyle w:val="ListParagraph"/>
              <w:numPr>
                <w:ilvl w:val="0"/>
                <w:numId w:val="24"/>
              </w:numPr>
              <w:spacing w:after="200" w:line="276" w:lineRule="auto"/>
              <w:rPr>
                <w:bCs/>
              </w:rPr>
            </w:pPr>
            <w:r w:rsidRPr="00210016">
              <w:rPr>
                <w:bCs/>
              </w:rPr>
              <w:t>Any comments on this screen? (use of color, layout,</w:t>
            </w:r>
            <w:r w:rsidR="003548A4">
              <w:rPr>
                <w:bCs/>
              </w:rPr>
              <w:t xml:space="preserve"> </w:t>
            </w:r>
            <w:r w:rsidRPr="00210016">
              <w:rPr>
                <w:bCs/>
              </w:rPr>
              <w:t>etc</w:t>
            </w:r>
            <w:r w:rsidR="003548A4">
              <w:rPr>
                <w:bCs/>
              </w:rPr>
              <w:t>.</w:t>
            </w:r>
            <w:r w:rsidRPr="00210016">
              <w:rPr>
                <w:bCs/>
              </w:rPr>
              <w:t>)</w:t>
            </w:r>
          </w:p>
          <w:p w:rsidRPr="00210016" w:rsidR="005906BD" w:rsidP="00D7614A" w:rsidRDefault="005906BD" w14:paraId="3D6CF755" w14:textId="3040BCCB">
            <w:pPr>
              <w:pStyle w:val="ListParagraph"/>
              <w:numPr>
                <w:ilvl w:val="0"/>
                <w:numId w:val="24"/>
              </w:numPr>
              <w:spacing w:after="200" w:line="276" w:lineRule="auto"/>
              <w:rPr>
                <w:bCs/>
              </w:rPr>
            </w:pPr>
            <w:r>
              <w:rPr>
                <w:bCs/>
              </w:rPr>
              <w:t xml:space="preserve">Any thoughts on available tools/features such as the </w:t>
            </w:r>
            <w:r w:rsidR="007367AC">
              <w:rPr>
                <w:bCs/>
              </w:rPr>
              <w:t>Totals by EIN</w:t>
            </w:r>
            <w:r>
              <w:rPr>
                <w:bCs/>
              </w:rPr>
              <w:t xml:space="preserve">? What do you think is the purpose of this feature? Does the label </w:t>
            </w:r>
            <w:r>
              <w:rPr>
                <w:bCs/>
              </w:rPr>
              <w:lastRenderedPageBreak/>
              <w:t>make sense/do you have suggestions for changing the label of this feature?</w:t>
            </w:r>
          </w:p>
          <w:p w:rsidR="00D7614A" w:rsidP="00D7614A" w:rsidRDefault="00D7614A" w14:paraId="7A7FB0EF" w14:textId="0C814D96">
            <w:pPr>
              <w:pStyle w:val="ListParagraph"/>
              <w:numPr>
                <w:ilvl w:val="0"/>
                <w:numId w:val="24"/>
              </w:numPr>
              <w:spacing w:after="200" w:line="276" w:lineRule="auto"/>
              <w:rPr>
                <w:rFonts w:cs="Times New Roman"/>
                <w:bCs/>
                <w:szCs w:val="24"/>
              </w:rPr>
            </w:pPr>
            <w:r w:rsidRPr="00210016">
              <w:rPr>
                <w:rFonts w:cs="Times New Roman"/>
                <w:bCs/>
                <w:szCs w:val="24"/>
              </w:rPr>
              <w:t>How easy or difficult was it to identify and resolve issues with your data? Why?</w:t>
            </w:r>
          </w:p>
          <w:p w:rsidR="00D05EB3" w:rsidP="00D05EB3" w:rsidRDefault="00EE6EA4" w14:paraId="578A22B2" w14:textId="66571ADD">
            <w:pPr>
              <w:pStyle w:val="ListParagraph"/>
              <w:numPr>
                <w:ilvl w:val="0"/>
                <w:numId w:val="24"/>
              </w:numPr>
              <w:spacing w:after="200" w:line="276" w:lineRule="auto"/>
              <w:rPr>
                <w:rFonts w:cs="Times New Roman"/>
                <w:bCs/>
                <w:szCs w:val="24"/>
              </w:rPr>
            </w:pPr>
            <w:r>
              <w:rPr>
                <w:rFonts w:cs="Times New Roman"/>
                <w:bCs/>
                <w:szCs w:val="24"/>
              </w:rPr>
              <w:t xml:space="preserve">Part B: </w:t>
            </w:r>
            <w:r w:rsidR="00D05EB3">
              <w:rPr>
                <w:rFonts w:cs="Times New Roman"/>
                <w:bCs/>
                <w:szCs w:val="24"/>
              </w:rPr>
              <w:t>Describe your process for resolving errors associated with multiple survey screens?</w:t>
            </w:r>
          </w:p>
          <w:p w:rsidR="00D05EB3" w:rsidP="00D05EB3" w:rsidRDefault="00EE6EA4" w14:paraId="5D03EF67" w14:textId="4A1B9F55">
            <w:pPr>
              <w:pStyle w:val="ListParagraph"/>
              <w:numPr>
                <w:ilvl w:val="0"/>
                <w:numId w:val="24"/>
              </w:numPr>
              <w:spacing w:after="200" w:line="276" w:lineRule="auto"/>
              <w:rPr>
                <w:rFonts w:cs="Times New Roman"/>
                <w:bCs/>
                <w:szCs w:val="24"/>
              </w:rPr>
            </w:pPr>
            <w:r>
              <w:rPr>
                <w:rFonts w:cs="Times New Roman"/>
                <w:bCs/>
                <w:szCs w:val="24"/>
              </w:rPr>
              <w:t xml:space="preserve">Part B: </w:t>
            </w:r>
            <w:r w:rsidR="00D05EB3">
              <w:rPr>
                <w:rFonts w:cs="Times New Roman"/>
                <w:bCs/>
                <w:szCs w:val="24"/>
              </w:rPr>
              <w:t>Did you notice the ability to navigate using the drop down option?</w:t>
            </w:r>
          </w:p>
          <w:p w:rsidR="00D05EB3" w:rsidP="00D05EB3" w:rsidRDefault="00EE6EA4" w14:paraId="72D33C96" w14:textId="70D32000">
            <w:pPr>
              <w:pStyle w:val="ListParagraph"/>
              <w:numPr>
                <w:ilvl w:val="0"/>
                <w:numId w:val="24"/>
              </w:numPr>
              <w:spacing w:after="200" w:line="276" w:lineRule="auto"/>
              <w:rPr>
                <w:rFonts w:cs="Times New Roman"/>
                <w:bCs/>
                <w:szCs w:val="24"/>
              </w:rPr>
            </w:pPr>
            <w:r>
              <w:rPr>
                <w:rFonts w:cs="Times New Roman"/>
                <w:bCs/>
                <w:szCs w:val="24"/>
              </w:rPr>
              <w:t xml:space="preserve">Part B: </w:t>
            </w:r>
            <w:r w:rsidR="00D05EB3">
              <w:rPr>
                <w:rFonts w:cs="Times New Roman"/>
                <w:bCs/>
                <w:szCs w:val="24"/>
              </w:rPr>
              <w:t>Is it clear how the drop down works</w:t>
            </w:r>
            <w:r w:rsidR="005906BD">
              <w:rPr>
                <w:rFonts w:cs="Times New Roman"/>
                <w:bCs/>
                <w:szCs w:val="24"/>
              </w:rPr>
              <w:t xml:space="preserve"> once inside the form vie</w:t>
            </w:r>
            <w:r w:rsidR="0030584B">
              <w:rPr>
                <w:rFonts w:cs="Times New Roman"/>
                <w:bCs/>
                <w:szCs w:val="24"/>
              </w:rPr>
              <w:t>w</w:t>
            </w:r>
            <w:r w:rsidR="00D05EB3">
              <w:rPr>
                <w:rFonts w:cs="Times New Roman"/>
                <w:bCs/>
                <w:szCs w:val="24"/>
              </w:rPr>
              <w:t>?</w:t>
            </w:r>
            <w:r>
              <w:rPr>
                <w:rFonts w:cs="Times New Roman"/>
                <w:bCs/>
                <w:szCs w:val="24"/>
              </w:rPr>
              <w:t xml:space="preserve"> </w:t>
            </w:r>
            <w:r w:rsidR="00D05EB3">
              <w:rPr>
                <w:rFonts w:cs="Times New Roman"/>
                <w:bCs/>
                <w:szCs w:val="24"/>
              </w:rPr>
              <w:t>Describe</w:t>
            </w:r>
            <w:r>
              <w:rPr>
                <w:rFonts w:cs="Times New Roman"/>
                <w:bCs/>
                <w:szCs w:val="24"/>
              </w:rPr>
              <w:t>.</w:t>
            </w:r>
            <w:r w:rsidR="00D05EB3">
              <w:rPr>
                <w:rFonts w:cs="Times New Roman"/>
                <w:bCs/>
                <w:szCs w:val="24"/>
              </w:rPr>
              <w:t xml:space="preserve"> </w:t>
            </w:r>
          </w:p>
          <w:p w:rsidRPr="00D05EB3" w:rsidR="005906BD" w:rsidP="005906BD" w:rsidRDefault="005906BD" w14:paraId="7A59E6B7" w14:textId="299041D5">
            <w:pPr>
              <w:pStyle w:val="ListParagraph"/>
              <w:spacing w:after="200" w:line="276" w:lineRule="auto"/>
              <w:rPr>
                <w:rFonts w:cs="Times New Roman"/>
                <w:bCs/>
                <w:szCs w:val="24"/>
              </w:rPr>
            </w:pPr>
          </w:p>
          <w:p w:rsidR="00D7614A" w:rsidP="0093711F" w:rsidRDefault="00D7614A" w14:paraId="0FB3BB2F" w14:textId="77777777">
            <w:pPr>
              <w:rPr>
                <w:rFonts w:cs="Times New Roman"/>
                <w:bCs/>
                <w:szCs w:val="24"/>
              </w:rPr>
            </w:pPr>
          </w:p>
        </w:tc>
      </w:tr>
      <w:tr w:rsidRPr="001F01FD" w:rsidR="00D7614A" w:rsidTr="005906BD" w14:paraId="0070CCC5" w14:textId="77777777">
        <w:trPr>
          <w:trHeight w:val="1106"/>
        </w:trPr>
        <w:tc>
          <w:tcPr>
            <w:tcW w:w="1897" w:type="dxa"/>
            <w:hideMark/>
          </w:tcPr>
          <w:p w:rsidRPr="001F01FD" w:rsidR="00D7614A" w:rsidP="0093711F" w:rsidRDefault="00D7614A" w14:paraId="6D40E2C4" w14:textId="77777777">
            <w:pPr>
              <w:rPr>
                <w:rFonts w:cs="Times New Roman"/>
                <w:b/>
                <w:szCs w:val="24"/>
              </w:rPr>
            </w:pPr>
            <w:r w:rsidRPr="001F01FD">
              <w:rPr>
                <w:rFonts w:cs="Times New Roman"/>
                <w:b/>
                <w:bCs/>
                <w:szCs w:val="24"/>
              </w:rPr>
              <w:lastRenderedPageBreak/>
              <w:t>Submission process</w:t>
            </w:r>
          </w:p>
        </w:tc>
        <w:tc>
          <w:tcPr>
            <w:tcW w:w="5016" w:type="dxa"/>
            <w:hideMark/>
          </w:tcPr>
          <w:p w:rsidR="00650487" w:rsidP="0093711F" w:rsidRDefault="00D7614A" w14:paraId="250BA090" w14:textId="77777777">
            <w:pPr>
              <w:rPr>
                <w:rFonts w:cs="Times New Roman"/>
                <w:szCs w:val="24"/>
              </w:rPr>
            </w:pPr>
            <w:r w:rsidRPr="001F01FD">
              <w:rPr>
                <w:rFonts w:cs="Times New Roman"/>
                <w:szCs w:val="24"/>
              </w:rPr>
              <w:t xml:space="preserve">You are now done with the survey and ready to send your data. </w:t>
            </w:r>
          </w:p>
          <w:p w:rsidR="00650487" w:rsidP="0093711F" w:rsidRDefault="00650487" w14:paraId="1D434A30" w14:textId="77777777">
            <w:pPr>
              <w:rPr>
                <w:rFonts w:cs="Times New Roman"/>
                <w:szCs w:val="24"/>
              </w:rPr>
            </w:pPr>
          </w:p>
          <w:p w:rsidRPr="001F01FD" w:rsidR="00D7614A" w:rsidP="0093711F" w:rsidRDefault="00650487" w14:paraId="6D4872CF" w14:textId="378ECE15">
            <w:pPr>
              <w:rPr>
                <w:rFonts w:cs="Times New Roman"/>
                <w:szCs w:val="24"/>
              </w:rPr>
            </w:pPr>
            <w:r>
              <w:rPr>
                <w:rFonts w:cs="Times New Roman"/>
                <w:szCs w:val="24"/>
              </w:rPr>
              <w:t xml:space="preserve">Part A: </w:t>
            </w:r>
            <w:r w:rsidRPr="001F01FD" w:rsidR="00D7614A">
              <w:rPr>
                <w:rFonts w:cs="Times New Roman"/>
                <w:szCs w:val="24"/>
              </w:rPr>
              <w:t>Please send your data for the Economic Census.</w:t>
            </w:r>
          </w:p>
          <w:p w:rsidR="00650487" w:rsidP="0093711F" w:rsidRDefault="00650487" w14:paraId="017C6722" w14:textId="1C8D273F">
            <w:pPr>
              <w:rPr>
                <w:rFonts w:cs="Times New Roman"/>
                <w:szCs w:val="24"/>
              </w:rPr>
            </w:pPr>
          </w:p>
          <w:p w:rsidRPr="00AD3A00" w:rsidR="00650487" w:rsidP="0093711F" w:rsidRDefault="00650487" w14:paraId="6E274F96" w14:textId="44E25EC1">
            <w:pPr>
              <w:rPr>
                <w:rFonts w:cs="Times New Roman"/>
                <w:szCs w:val="24"/>
              </w:rPr>
            </w:pPr>
            <w:r>
              <w:rPr>
                <w:rFonts w:cs="Times New Roman"/>
                <w:szCs w:val="24"/>
              </w:rPr>
              <w:t>Part B</w:t>
            </w:r>
            <w:r w:rsidR="001A702C">
              <w:rPr>
                <w:rFonts w:cs="Times New Roman"/>
                <w:szCs w:val="24"/>
              </w:rPr>
              <w:t xml:space="preserve"> (MU)</w:t>
            </w:r>
            <w:r>
              <w:rPr>
                <w:rFonts w:cs="Times New Roman"/>
                <w:szCs w:val="24"/>
              </w:rPr>
              <w:t xml:space="preserve">: You’ve returned to the Report screen- identify which surveys have already been submitted. </w:t>
            </w:r>
          </w:p>
          <w:p w:rsidRPr="001F01FD" w:rsidR="00D7614A" w:rsidP="0093711F" w:rsidRDefault="00D7614A" w14:paraId="59C42119" w14:textId="77777777">
            <w:pPr>
              <w:rPr>
                <w:rFonts w:cs="Times New Roman"/>
                <w:szCs w:val="24"/>
              </w:rPr>
            </w:pPr>
          </w:p>
        </w:tc>
        <w:tc>
          <w:tcPr>
            <w:tcW w:w="3432" w:type="dxa"/>
            <w:shd w:val="clear" w:color="auto" w:fill="auto"/>
          </w:tcPr>
          <w:p w:rsidRPr="00210016" w:rsidR="00D7614A" w:rsidP="00D7614A" w:rsidRDefault="00D7614A" w14:paraId="5436928C" w14:textId="77777777">
            <w:pPr>
              <w:pStyle w:val="ListParagraph"/>
              <w:numPr>
                <w:ilvl w:val="0"/>
                <w:numId w:val="25"/>
              </w:numPr>
              <w:spacing w:after="200" w:line="276" w:lineRule="auto"/>
            </w:pPr>
            <w:r w:rsidRPr="00210016">
              <w:t>What keywords were you looking for when trying to determine how to submit?</w:t>
            </w:r>
          </w:p>
          <w:p w:rsidRPr="00E23188" w:rsidR="00D7614A" w:rsidP="00D7614A" w:rsidRDefault="00D7614A" w14:paraId="4CA0F63A" w14:textId="26E5118F">
            <w:pPr>
              <w:pStyle w:val="ListParagraph"/>
              <w:numPr>
                <w:ilvl w:val="0"/>
                <w:numId w:val="25"/>
              </w:numPr>
              <w:spacing w:after="200" w:line="276" w:lineRule="auto"/>
              <w:rPr>
                <w:rFonts w:cs="Times New Roman"/>
                <w:bCs/>
                <w:szCs w:val="24"/>
              </w:rPr>
            </w:pPr>
            <w:r w:rsidRPr="00210016">
              <w:t>How easy or difficult was it to submit your data? Why?</w:t>
            </w:r>
          </w:p>
          <w:p w:rsidRPr="00210016" w:rsidR="00E23188" w:rsidP="00D7614A" w:rsidRDefault="00E23188" w14:paraId="3CDF59D1" w14:textId="29ECE9D8">
            <w:pPr>
              <w:pStyle w:val="ListParagraph"/>
              <w:numPr>
                <w:ilvl w:val="0"/>
                <w:numId w:val="25"/>
              </w:numPr>
              <w:spacing w:after="200" w:line="276" w:lineRule="auto"/>
              <w:rPr>
                <w:rFonts w:cs="Times New Roman"/>
                <w:bCs/>
                <w:szCs w:val="24"/>
              </w:rPr>
            </w:pPr>
            <w:r>
              <w:t>(MU) Does the survey allow you to submit partially (i.e., for only a few locations at a time)</w:t>
            </w:r>
          </w:p>
          <w:p w:rsidRPr="00C961C6" w:rsidR="00D7614A" w:rsidP="00D7614A" w:rsidRDefault="00D7614A" w14:paraId="5612E217" w14:textId="249FF0C9">
            <w:pPr>
              <w:pStyle w:val="ListParagraph"/>
              <w:numPr>
                <w:ilvl w:val="0"/>
                <w:numId w:val="25"/>
              </w:numPr>
              <w:spacing w:after="200" w:line="276" w:lineRule="auto"/>
              <w:rPr>
                <w:rFonts w:cs="Times New Roman"/>
                <w:bCs/>
                <w:szCs w:val="24"/>
              </w:rPr>
            </w:pPr>
            <w:r>
              <w:t>How confident are you that your data was submitted</w:t>
            </w:r>
            <w:r w:rsidR="00E23188">
              <w:t xml:space="preserve"> successfully</w:t>
            </w:r>
            <w:r>
              <w:t>? Why?</w:t>
            </w:r>
          </w:p>
          <w:p w:rsidR="00D7614A" w:rsidP="00D7614A" w:rsidRDefault="00D05EB3" w14:paraId="49C5B259" w14:textId="77777777">
            <w:pPr>
              <w:pStyle w:val="ListParagraph"/>
              <w:numPr>
                <w:ilvl w:val="0"/>
                <w:numId w:val="25"/>
              </w:numPr>
              <w:spacing w:after="200" w:line="276" w:lineRule="auto"/>
              <w:rPr>
                <w:rFonts w:cs="Times New Roman"/>
                <w:bCs/>
                <w:szCs w:val="24"/>
              </w:rPr>
            </w:pPr>
            <w:r>
              <w:rPr>
                <w:rFonts w:cs="Times New Roman"/>
                <w:bCs/>
                <w:szCs w:val="24"/>
              </w:rPr>
              <w:t>Any thoughts on the placement of the submission button? Which would be your preference? Why?</w:t>
            </w:r>
          </w:p>
          <w:p w:rsidRPr="00210016" w:rsidR="00650487" w:rsidP="00650487" w:rsidRDefault="00650487" w14:paraId="2D787016" w14:textId="7A4BB2B3">
            <w:pPr>
              <w:pStyle w:val="ListParagraph"/>
              <w:numPr>
                <w:ilvl w:val="0"/>
                <w:numId w:val="25"/>
              </w:numPr>
              <w:spacing w:after="200" w:line="276" w:lineRule="auto"/>
              <w:rPr>
                <w:rFonts w:cs="Times New Roman"/>
                <w:bCs/>
                <w:szCs w:val="24"/>
              </w:rPr>
            </w:pPr>
            <w:r>
              <w:rPr>
                <w:rFonts w:cs="Times New Roman"/>
                <w:bCs/>
                <w:szCs w:val="24"/>
              </w:rPr>
              <w:t>How easy or difficult was it to identify surveys that were submitted. Describe.</w:t>
            </w:r>
          </w:p>
        </w:tc>
      </w:tr>
      <w:tr w:rsidRPr="001F01FD" w:rsidR="00D7614A" w:rsidTr="005906BD" w14:paraId="07404204" w14:textId="77777777">
        <w:trPr>
          <w:trHeight w:val="1106"/>
        </w:trPr>
        <w:tc>
          <w:tcPr>
            <w:tcW w:w="1897" w:type="dxa"/>
          </w:tcPr>
          <w:p w:rsidR="00D7614A" w:rsidP="00334074" w:rsidRDefault="00650487" w14:paraId="026C4DB4" w14:textId="27DF9201">
            <w:pPr>
              <w:rPr>
                <w:rFonts w:cs="Times New Roman"/>
                <w:b/>
                <w:bCs/>
                <w:szCs w:val="24"/>
              </w:rPr>
            </w:pPr>
            <w:r>
              <w:rPr>
                <w:rFonts w:cs="Times New Roman"/>
                <w:b/>
                <w:bCs/>
                <w:szCs w:val="24"/>
              </w:rPr>
              <w:lastRenderedPageBreak/>
              <w:t>PBA functionality [SU cases only]</w:t>
            </w:r>
            <w:r w:rsidR="008073F4">
              <w:rPr>
                <w:rFonts w:cs="Times New Roman"/>
                <w:b/>
                <w:bCs/>
                <w:szCs w:val="24"/>
              </w:rPr>
              <w:t xml:space="preserve"> </w:t>
            </w:r>
          </w:p>
        </w:tc>
        <w:tc>
          <w:tcPr>
            <w:tcW w:w="5016" w:type="dxa"/>
          </w:tcPr>
          <w:p w:rsidR="00591159" w:rsidP="005B2866" w:rsidRDefault="00FE4395" w14:paraId="0FEDA559" w14:textId="1F0E1EDB">
            <w:pPr>
              <w:tabs>
                <w:tab w:val="left" w:pos="2550"/>
              </w:tabs>
              <w:rPr>
                <w:rFonts w:cs="Times New Roman"/>
                <w:bCs/>
                <w:szCs w:val="24"/>
              </w:rPr>
            </w:pPr>
            <w:r w:rsidRPr="00FE4395">
              <w:rPr>
                <w:rFonts w:cs="Times New Roman"/>
                <w:bCs/>
                <w:szCs w:val="24"/>
              </w:rPr>
              <w:t>We are investigating a new strategy to allow respondents to access the appropriate survey/form for their establishment. The next set of slides will walk you through several screen prototypes that we plan to test.</w:t>
            </w:r>
          </w:p>
        </w:tc>
        <w:tc>
          <w:tcPr>
            <w:tcW w:w="3432" w:type="dxa"/>
            <w:shd w:val="clear" w:color="auto" w:fill="auto"/>
          </w:tcPr>
          <w:p w:rsidR="005B2866" w:rsidP="005B2866" w:rsidRDefault="00334074" w14:paraId="416CFB6F" w14:textId="1084F6FE">
            <w:pPr>
              <w:tabs>
                <w:tab w:val="left" w:pos="2550"/>
              </w:tabs>
              <w:rPr>
                <w:rFonts w:cs="Times New Roman"/>
                <w:bCs/>
                <w:szCs w:val="24"/>
              </w:rPr>
            </w:pPr>
            <w:r w:rsidRPr="00334074">
              <w:rPr>
                <w:rFonts w:cs="Times New Roman"/>
                <w:bCs/>
                <w:szCs w:val="24"/>
              </w:rPr>
              <w:t>Prescreening</w:t>
            </w:r>
          </w:p>
          <w:p w:rsidR="00D7614A" w:rsidP="00D7614A" w:rsidRDefault="00A81121" w14:paraId="630EB251" w14:textId="0DF76AEC">
            <w:pPr>
              <w:pStyle w:val="ListParagraph"/>
              <w:numPr>
                <w:ilvl w:val="0"/>
                <w:numId w:val="25"/>
              </w:numPr>
              <w:spacing w:after="200" w:line="276" w:lineRule="auto"/>
            </w:pPr>
            <w:r>
              <w:rPr>
                <w:i/>
              </w:rPr>
              <w:t xml:space="preserve"> </w:t>
            </w:r>
            <w:r w:rsidR="008073F4">
              <w:t>After reading this description, what do you expect to see on the next screen?</w:t>
            </w:r>
          </w:p>
          <w:p w:rsidR="003548A4" w:rsidP="00D7614A" w:rsidRDefault="003F0F5B" w14:paraId="76F5619F" w14:textId="292FF65E">
            <w:pPr>
              <w:pStyle w:val="ListParagraph"/>
              <w:numPr>
                <w:ilvl w:val="0"/>
                <w:numId w:val="25"/>
              </w:numPr>
              <w:spacing w:after="200" w:line="276" w:lineRule="auto"/>
            </w:pPr>
            <w:r>
              <w:t xml:space="preserve">The next few screens will ask a series of questions about your establishment. After answering the questions, you will be presented with the following screen </w:t>
            </w:r>
          </w:p>
          <w:p w:rsidR="00761916" w:rsidP="00D7614A" w:rsidRDefault="005B2866" w14:paraId="0CA9F18E" w14:textId="33243486">
            <w:pPr>
              <w:pStyle w:val="ListParagraph"/>
              <w:numPr>
                <w:ilvl w:val="0"/>
                <w:numId w:val="25"/>
              </w:numPr>
              <w:spacing w:after="200" w:line="276" w:lineRule="auto"/>
            </w:pPr>
            <w:r>
              <w:t>Any thoughts? Is it clear what is happening? Describe.</w:t>
            </w:r>
          </w:p>
          <w:p w:rsidR="00B02916" w:rsidP="00D7614A" w:rsidRDefault="00B02916" w14:paraId="1114A984" w14:textId="59C1E513">
            <w:pPr>
              <w:pStyle w:val="ListParagraph"/>
              <w:numPr>
                <w:ilvl w:val="0"/>
                <w:numId w:val="25"/>
              </w:numPr>
              <w:spacing w:after="200" w:line="276" w:lineRule="auto"/>
            </w:pPr>
            <w:r>
              <w:t>Once your survey has been created you will receive the following message. Your survey will then appear on the Report screen</w:t>
            </w:r>
          </w:p>
          <w:p w:rsidR="005B2866" w:rsidP="00D7614A" w:rsidRDefault="005B2866" w14:paraId="47E503E4" w14:textId="083413AF">
            <w:pPr>
              <w:pStyle w:val="ListParagraph"/>
              <w:numPr>
                <w:ilvl w:val="0"/>
                <w:numId w:val="25"/>
              </w:numPr>
              <w:spacing w:after="200" w:line="276" w:lineRule="auto"/>
            </w:pPr>
            <w:r>
              <w:t>What are your overall impressions of this functionality?</w:t>
            </w:r>
          </w:p>
          <w:p w:rsidR="005B2866" w:rsidP="005B2866" w:rsidRDefault="00FE4395" w14:paraId="1EE10568" w14:textId="5063D7ED">
            <w:pPr>
              <w:spacing w:after="200" w:line="276" w:lineRule="auto"/>
            </w:pPr>
            <w:r>
              <w:t>PBA Search</w:t>
            </w:r>
            <w:r w:rsidR="005B2866">
              <w:t xml:space="preserve">: </w:t>
            </w:r>
          </w:p>
          <w:p w:rsidR="005B2866" w:rsidP="005B2866" w:rsidRDefault="00B02916" w14:paraId="5140493C" w14:textId="65A1D86F">
            <w:pPr>
              <w:pStyle w:val="ListParagraph"/>
              <w:numPr>
                <w:ilvl w:val="0"/>
                <w:numId w:val="26"/>
              </w:numPr>
            </w:pPr>
            <w:r>
              <w:t xml:space="preserve">Another option for allowing respondents to identify their Principal Business Activity </w:t>
            </w:r>
            <w:r w:rsidR="00C558AC">
              <w:t xml:space="preserve">is </w:t>
            </w:r>
            <w:r>
              <w:t>through a series of screens within the s</w:t>
            </w:r>
            <w:r w:rsidR="00FE4395">
              <w:t xml:space="preserve">urvey.  The first screen </w:t>
            </w:r>
            <w:r>
              <w:t xml:space="preserve"> allows the respondent to select the PBA associated with their predetermined industry. If none of the options on the  listing are applicable, how should one report?</w:t>
            </w:r>
          </w:p>
          <w:p w:rsidR="00B02916" w:rsidP="005B2866" w:rsidRDefault="00B02916" w14:paraId="75E4265C" w14:textId="1A99E1A3">
            <w:pPr>
              <w:pStyle w:val="ListParagraph"/>
              <w:numPr>
                <w:ilvl w:val="0"/>
                <w:numId w:val="26"/>
              </w:numPr>
            </w:pPr>
            <w:r>
              <w:t xml:space="preserve">Clicking on the </w:t>
            </w:r>
            <w:r>
              <w:rPr>
                <w:i/>
              </w:rPr>
              <w:t xml:space="preserve">Search </w:t>
            </w:r>
            <w:r>
              <w:t xml:space="preserve">allows respondents to view a complete listing of sectors/industries. </w:t>
            </w:r>
          </w:p>
          <w:p w:rsidR="00B02916" w:rsidP="005B2866" w:rsidRDefault="00B02916" w14:paraId="0941E377" w14:textId="73E78C17">
            <w:pPr>
              <w:pStyle w:val="ListParagraph"/>
              <w:numPr>
                <w:ilvl w:val="0"/>
                <w:numId w:val="26"/>
              </w:numPr>
            </w:pPr>
            <w:r>
              <w:lastRenderedPageBreak/>
              <w:t xml:space="preserve">After making a selection, the respondent </w:t>
            </w:r>
            <w:r w:rsidR="0032408B">
              <w:t>clicks the Save and Continue Bu</w:t>
            </w:r>
            <w:r>
              <w:t>tton.</w:t>
            </w:r>
          </w:p>
          <w:p w:rsidR="0032408B" w:rsidP="0032408B" w:rsidRDefault="0032408B" w14:paraId="14F64A5D" w14:textId="1D4AF30F">
            <w:pPr>
              <w:pStyle w:val="ListParagraph"/>
            </w:pPr>
            <w:r>
              <w:t>What do you expect to be displayed on the next screen?</w:t>
            </w:r>
          </w:p>
          <w:p w:rsidR="0032408B" w:rsidP="00403A3A" w:rsidRDefault="0032408B" w14:paraId="061CEDC4" w14:textId="2D2AC114">
            <w:pPr>
              <w:pStyle w:val="ListParagraph"/>
              <w:numPr>
                <w:ilvl w:val="0"/>
                <w:numId w:val="26"/>
              </w:numPr>
            </w:pPr>
            <w:r>
              <w:t>On the next screen, the respondent is presented with the ability to search for a PBA associated with the industry they selected from the prior screen. Is i</w:t>
            </w:r>
            <w:r w:rsidR="00C558AC">
              <w:t>t</w:t>
            </w:r>
            <w:r>
              <w:t xml:space="preserve"> clear how one should generate a search from here? If none of the PBAs are applicable, how should one proceed?</w:t>
            </w:r>
          </w:p>
          <w:p w:rsidR="0032408B" w:rsidP="0032408B" w:rsidRDefault="0032408B" w14:paraId="642802AE" w14:textId="25537B35">
            <w:pPr>
              <w:pStyle w:val="ListParagraph"/>
              <w:numPr>
                <w:ilvl w:val="0"/>
                <w:numId w:val="26"/>
              </w:numPr>
            </w:pPr>
            <w:r>
              <w:t>Let</w:t>
            </w:r>
            <w:r w:rsidR="00C558AC">
              <w:t>’</w:t>
            </w:r>
            <w:r>
              <w:t xml:space="preserve">s take a look at another option for generating a search. Any thoughts on this? What could one enter in the write in box to generate a search? </w:t>
            </w:r>
          </w:p>
          <w:p w:rsidR="0032408B" w:rsidP="0032408B" w:rsidRDefault="0032408B" w14:paraId="4F7F3663" w14:textId="66F80DC8">
            <w:pPr>
              <w:pStyle w:val="ListParagraph"/>
            </w:pPr>
            <w:r>
              <w:t>If none of the PBAs generated from the search are applicable, how should one proceed?</w:t>
            </w:r>
          </w:p>
          <w:p w:rsidR="0032408B" w:rsidP="0032408B" w:rsidRDefault="0032408B" w14:paraId="02A322ED" w14:textId="2C3853E7">
            <w:pPr>
              <w:pStyle w:val="ListParagraph"/>
              <w:numPr>
                <w:ilvl w:val="0"/>
                <w:numId w:val="26"/>
              </w:numPr>
            </w:pPr>
            <w:r>
              <w:t>If search results do not generate an applicable PBA</w:t>
            </w:r>
            <w:r w:rsidR="00A81121">
              <w:t xml:space="preserve"> (and respondents select the Other Principal Business or Activity option)</w:t>
            </w:r>
            <w:r>
              <w:t>, respondents have the ability to write in a response. Any thoughts on this functionality</w:t>
            </w:r>
            <w:r w:rsidR="00C558AC">
              <w:t>?</w:t>
            </w:r>
          </w:p>
          <w:p w:rsidR="008073F4" w:rsidP="003548A4" w:rsidRDefault="008073F4" w14:paraId="7210BD6F" w14:textId="27076DDE">
            <w:pPr>
              <w:pStyle w:val="ListParagraph"/>
              <w:spacing w:after="200" w:line="276" w:lineRule="auto"/>
            </w:pPr>
          </w:p>
        </w:tc>
      </w:tr>
    </w:tbl>
    <w:p w:rsidR="001F01FD" w:rsidP="002F55A3" w:rsidRDefault="00736BBE" w14:paraId="5BD338AC" w14:textId="429A0473">
      <w:pPr>
        <w:pStyle w:val="NormalWeb"/>
        <w:rPr>
          <w:b/>
          <w:i/>
        </w:rPr>
      </w:pPr>
      <w:r>
        <w:rPr>
          <w:b/>
          <w:i/>
        </w:rPr>
        <w:lastRenderedPageBreak/>
        <w:t>[Debriefing]</w:t>
      </w:r>
    </w:p>
    <w:p w:rsidRPr="00E6100E" w:rsidR="00A2149C" w:rsidP="00A2149C" w:rsidRDefault="00A2149C" w14:paraId="67E34623" w14:textId="77777777">
      <w:pPr>
        <w:pBdr>
          <w:top w:val="nil"/>
          <w:left w:val="nil"/>
          <w:bottom w:val="nil"/>
          <w:right w:val="nil"/>
          <w:between w:val="nil"/>
          <w:bar w:val="nil"/>
        </w:pBdr>
        <w:tabs>
          <w:tab w:val="left" w:pos="1246"/>
        </w:tabs>
        <w:spacing w:after="0" w:line="240" w:lineRule="auto"/>
        <w:rPr>
          <w:rFonts w:eastAsia="Arial Unicode MS" w:cs="Times New Roman"/>
          <w:color w:val="000000"/>
          <w:szCs w:val="24"/>
          <w:u w:val="single" w:color="000000"/>
          <w:bdr w:val="nil"/>
        </w:rPr>
      </w:pPr>
      <w:r w:rsidRPr="00E6100E">
        <w:rPr>
          <w:rFonts w:eastAsia="Arial Unicode MS" w:cs="Times New Roman"/>
          <w:color w:val="000000"/>
          <w:szCs w:val="24"/>
          <w:u w:val="single" w:color="000000"/>
          <w:bdr w:val="nil"/>
        </w:rPr>
        <w:t>General:</w:t>
      </w:r>
      <w:r>
        <w:rPr>
          <w:rFonts w:eastAsia="Arial Unicode MS" w:cs="Times New Roman"/>
          <w:color w:val="000000"/>
          <w:szCs w:val="24"/>
          <w:u w:val="single" w:color="000000"/>
          <w:bdr w:val="nil"/>
        </w:rPr>
        <w:tab/>
      </w:r>
    </w:p>
    <w:p w:rsidRPr="00E6100E" w:rsidR="00A2149C" w:rsidP="00A2149C" w:rsidRDefault="00A2149C" w14:paraId="1506A1AE" w14:textId="77777777">
      <w:pPr>
        <w:pBdr>
          <w:top w:val="nil"/>
          <w:left w:val="nil"/>
          <w:bottom w:val="nil"/>
          <w:right w:val="nil"/>
          <w:between w:val="nil"/>
          <w:bar w:val="nil"/>
        </w:pBdr>
        <w:spacing w:after="0" w:line="240" w:lineRule="auto"/>
        <w:rPr>
          <w:rFonts w:eastAsia="Arial Unicode MS" w:cs="Times New Roman"/>
          <w:i/>
          <w:iCs/>
          <w:color w:val="000000"/>
          <w:szCs w:val="24"/>
          <w:u w:color="000000"/>
          <w:bdr w:val="nil"/>
        </w:rPr>
      </w:pPr>
      <w:r w:rsidRPr="00E6100E">
        <w:rPr>
          <w:rFonts w:eastAsia="Arial Unicode MS" w:cs="Times New Roman"/>
          <w:i/>
          <w:iCs/>
          <w:color w:val="000000"/>
          <w:szCs w:val="24"/>
          <w:u w:color="000000"/>
          <w:bdr w:val="nil"/>
        </w:rPr>
        <w:t>[Review S</w:t>
      </w:r>
      <w:r>
        <w:rPr>
          <w:rFonts w:eastAsia="Arial Unicode MS" w:cs="Times New Roman"/>
          <w:i/>
          <w:iCs/>
          <w:color w:val="000000"/>
          <w:szCs w:val="24"/>
          <w:u w:color="000000"/>
          <w:bdr w:val="nil"/>
        </w:rPr>
        <w:t>atisfaction</w:t>
      </w:r>
      <w:r w:rsidRPr="00E6100E">
        <w:rPr>
          <w:rFonts w:eastAsia="Arial Unicode MS" w:cs="Times New Roman"/>
          <w:i/>
          <w:iCs/>
          <w:color w:val="000000"/>
          <w:szCs w:val="24"/>
          <w:u w:color="000000"/>
          <w:bdr w:val="nil"/>
        </w:rPr>
        <w:t xml:space="preserve"> responses- probe about any items rated &lt;</w:t>
      </w:r>
      <w:r>
        <w:rPr>
          <w:rFonts w:eastAsia="Arial Unicode MS" w:cs="Times New Roman"/>
          <w:i/>
          <w:iCs/>
          <w:color w:val="000000"/>
          <w:szCs w:val="24"/>
          <w:u w:color="000000"/>
          <w:bdr w:val="nil"/>
        </w:rPr>
        <w:t>3</w:t>
      </w:r>
      <w:r w:rsidRPr="00E6100E">
        <w:rPr>
          <w:rFonts w:eastAsia="Arial Unicode MS" w:cs="Times New Roman"/>
          <w:i/>
          <w:iCs/>
          <w:color w:val="000000"/>
          <w:szCs w:val="24"/>
          <w:u w:color="000000"/>
          <w:bdr w:val="nil"/>
        </w:rPr>
        <w:t>)]</w:t>
      </w:r>
    </w:p>
    <w:p w:rsidRPr="00E6100E" w:rsidR="00A2149C" w:rsidP="00A2149C" w:rsidRDefault="00A2149C" w14:paraId="42CEC4C9" w14:textId="77777777">
      <w:pPr>
        <w:pBdr>
          <w:top w:val="nil"/>
          <w:left w:val="nil"/>
          <w:bottom w:val="nil"/>
          <w:right w:val="nil"/>
          <w:between w:val="nil"/>
          <w:bar w:val="nil"/>
        </w:pBdr>
        <w:spacing w:after="0" w:line="240" w:lineRule="auto"/>
        <w:rPr>
          <w:rFonts w:eastAsia="Arial Unicode MS" w:cs="Times New Roman"/>
          <w:i/>
          <w:iCs/>
          <w:color w:val="000000"/>
          <w:szCs w:val="24"/>
          <w:u w:color="000000"/>
          <w:bdr w:val="nil"/>
        </w:rPr>
      </w:pPr>
    </w:p>
    <w:p w:rsidRPr="00A2149C" w:rsidR="00591159" w:rsidP="00591159" w:rsidRDefault="00A2149C" w14:paraId="6881AE69" w14:textId="520CD08E">
      <w:pPr>
        <w:pStyle w:val="ListParagraph"/>
        <w:numPr>
          <w:ilvl w:val="0"/>
          <w:numId w:val="21"/>
        </w:numPr>
        <w:pBdr>
          <w:top w:val="nil"/>
          <w:left w:val="nil"/>
          <w:bottom w:val="nil"/>
          <w:right w:val="nil"/>
          <w:between w:val="nil"/>
          <w:bar w:val="nil"/>
        </w:pBdr>
        <w:rPr>
          <w:rFonts w:eastAsia="Arial Unicode MS" w:cs="Times New Roman"/>
          <w:color w:val="000000"/>
          <w:szCs w:val="24"/>
          <w:u w:color="000000"/>
          <w:bdr w:val="nil"/>
        </w:rPr>
      </w:pPr>
      <w:r w:rsidRPr="00A2149C">
        <w:rPr>
          <w:rFonts w:eastAsia="Arial Unicode MS" w:cs="Times New Roman"/>
          <w:color w:val="000000"/>
          <w:szCs w:val="24"/>
          <w:u w:color="000000"/>
          <w:bdr w:val="nil"/>
        </w:rPr>
        <w:t>Overall, what was your impression of the site?</w:t>
      </w:r>
      <w:r w:rsidRPr="00591159" w:rsidR="00591159">
        <w:rPr>
          <w:rFonts w:eastAsia="Arial Unicode MS" w:cs="Times New Roman"/>
          <w:color w:val="000000"/>
          <w:szCs w:val="24"/>
          <w:u w:color="000000"/>
          <w:bdr w:val="nil"/>
        </w:rPr>
        <w:t xml:space="preserve"> </w:t>
      </w:r>
      <w:r w:rsidRPr="00A2149C" w:rsidR="00591159">
        <w:rPr>
          <w:rFonts w:eastAsia="Arial Unicode MS" w:cs="Times New Roman"/>
          <w:color w:val="000000"/>
          <w:szCs w:val="24"/>
          <w:u w:color="000000"/>
          <w:bdr w:val="nil"/>
        </w:rPr>
        <w:t>Is there anything you liked / disliked about the site?</w:t>
      </w:r>
    </w:p>
    <w:p w:rsidRPr="00E6100E" w:rsidR="00A2149C" w:rsidP="00A2149C" w:rsidRDefault="00A2149C" w14:paraId="22B04980" w14:textId="77777777">
      <w:pPr>
        <w:pBdr>
          <w:top w:val="nil"/>
          <w:left w:val="nil"/>
          <w:bottom w:val="nil"/>
          <w:right w:val="nil"/>
          <w:between w:val="nil"/>
          <w:bar w:val="nil"/>
        </w:pBdr>
        <w:spacing w:after="0" w:line="240" w:lineRule="auto"/>
        <w:rPr>
          <w:rFonts w:eastAsia="Arial Unicode MS" w:cs="Times New Roman"/>
          <w:color w:val="000000"/>
          <w:szCs w:val="24"/>
          <w:u w:color="000000"/>
          <w:bdr w:val="nil"/>
        </w:rPr>
      </w:pPr>
    </w:p>
    <w:p w:rsidR="00A2149C" w:rsidP="00A2149C" w:rsidRDefault="00A2149C" w14:paraId="0B2CBF54" w14:textId="50A9B7CB">
      <w:pPr>
        <w:pStyle w:val="ListParagraph"/>
        <w:numPr>
          <w:ilvl w:val="0"/>
          <w:numId w:val="21"/>
        </w:numPr>
        <w:pBdr>
          <w:top w:val="nil"/>
          <w:left w:val="nil"/>
          <w:bottom w:val="nil"/>
          <w:right w:val="nil"/>
          <w:between w:val="nil"/>
          <w:bar w:val="nil"/>
        </w:pBdr>
        <w:rPr>
          <w:rFonts w:eastAsia="Arial Unicode MS" w:cs="Times New Roman"/>
          <w:color w:val="000000"/>
          <w:szCs w:val="24"/>
          <w:u w:color="000000"/>
          <w:bdr w:val="nil"/>
        </w:rPr>
      </w:pPr>
      <w:r w:rsidRPr="00A2149C">
        <w:rPr>
          <w:rFonts w:eastAsia="Arial Unicode MS" w:cs="Times New Roman"/>
          <w:color w:val="000000"/>
          <w:szCs w:val="24"/>
          <w:u w:color="000000"/>
          <w:bdr w:val="nil"/>
        </w:rPr>
        <w:lastRenderedPageBreak/>
        <w:t>In general, would you say that it was easy or difficult to complete the tasks using the site?  Which tasks, if any, were difficult to complete?</w:t>
      </w:r>
    </w:p>
    <w:p w:rsidRPr="00E6100E" w:rsidR="00A2149C" w:rsidP="00A2149C" w:rsidRDefault="00A2149C" w14:paraId="27FB6E18" w14:textId="77777777">
      <w:pPr>
        <w:pBdr>
          <w:top w:val="nil"/>
          <w:left w:val="nil"/>
          <w:bottom w:val="nil"/>
          <w:right w:val="nil"/>
          <w:between w:val="nil"/>
          <w:bar w:val="nil"/>
        </w:pBdr>
        <w:spacing w:after="0" w:line="240" w:lineRule="auto"/>
        <w:rPr>
          <w:rFonts w:eastAsia="Arial Unicode MS" w:cs="Times New Roman"/>
          <w:color w:val="000000"/>
          <w:szCs w:val="24"/>
          <w:u w:color="000000"/>
          <w:bdr w:val="nil"/>
        </w:rPr>
      </w:pPr>
    </w:p>
    <w:p w:rsidRPr="00A2149C" w:rsidR="00A2149C" w:rsidP="00A2149C" w:rsidRDefault="00A2149C" w14:paraId="73BB66FB" w14:textId="77777777">
      <w:pPr>
        <w:pStyle w:val="ListParagraph"/>
        <w:numPr>
          <w:ilvl w:val="0"/>
          <w:numId w:val="21"/>
        </w:numPr>
        <w:pBdr>
          <w:top w:val="nil"/>
          <w:left w:val="nil"/>
          <w:bottom w:val="nil"/>
          <w:right w:val="nil"/>
          <w:between w:val="nil"/>
          <w:bar w:val="nil"/>
        </w:pBdr>
        <w:rPr>
          <w:rFonts w:eastAsia="Arial Unicode MS" w:cs="Times New Roman"/>
          <w:color w:val="000000"/>
          <w:szCs w:val="24"/>
          <w:u w:color="000000"/>
          <w:bdr w:val="nil"/>
        </w:rPr>
      </w:pPr>
      <w:r w:rsidRPr="00A2149C">
        <w:rPr>
          <w:rFonts w:eastAsia="Arial Unicode MS" w:cs="Times New Roman"/>
          <w:color w:val="000000"/>
          <w:szCs w:val="24"/>
          <w:u w:color="000000"/>
          <w:bdr w:val="nil"/>
        </w:rPr>
        <w:t>If you could change anything about the site, what would that be?</w:t>
      </w:r>
    </w:p>
    <w:p w:rsidRPr="00E6100E" w:rsidR="00A2149C" w:rsidP="00A2149C" w:rsidRDefault="00A2149C" w14:paraId="776AAA55" w14:textId="77777777">
      <w:pPr>
        <w:pBdr>
          <w:top w:val="nil"/>
          <w:left w:val="nil"/>
          <w:bottom w:val="nil"/>
          <w:right w:val="nil"/>
          <w:between w:val="nil"/>
          <w:bar w:val="nil"/>
        </w:pBdr>
        <w:spacing w:after="0" w:line="240" w:lineRule="auto"/>
        <w:rPr>
          <w:rFonts w:eastAsia="Arial Unicode MS" w:cs="Times New Roman"/>
          <w:color w:val="000000"/>
          <w:szCs w:val="24"/>
          <w:u w:color="000000"/>
          <w:bdr w:val="nil"/>
        </w:rPr>
      </w:pPr>
    </w:p>
    <w:p w:rsidRPr="00A2149C" w:rsidR="00A2149C" w:rsidP="00A2149C" w:rsidRDefault="00A2149C" w14:paraId="3E032C21" w14:textId="45028252">
      <w:pPr>
        <w:pStyle w:val="ListParagraph"/>
        <w:numPr>
          <w:ilvl w:val="0"/>
          <w:numId w:val="21"/>
        </w:numPr>
        <w:pBdr>
          <w:top w:val="nil"/>
          <w:left w:val="nil"/>
          <w:bottom w:val="nil"/>
          <w:right w:val="nil"/>
          <w:between w:val="nil"/>
          <w:bar w:val="nil"/>
        </w:pBdr>
        <w:rPr>
          <w:rFonts w:eastAsia="Arial Unicode MS" w:cs="Times New Roman"/>
          <w:color w:val="000000"/>
          <w:szCs w:val="24"/>
          <w:u w:color="000000"/>
          <w:bdr w:val="nil"/>
        </w:rPr>
      </w:pPr>
      <w:r w:rsidRPr="00A2149C">
        <w:rPr>
          <w:rFonts w:eastAsia="Arial Unicode MS" w:cs="Times New Roman"/>
          <w:color w:val="000000"/>
          <w:szCs w:val="24"/>
          <w:u w:color="000000"/>
          <w:bdr w:val="nil"/>
        </w:rPr>
        <w:t xml:space="preserve">If you were having trouble with using this site, would you be interested in </w:t>
      </w:r>
      <w:r w:rsidR="0023682E">
        <w:rPr>
          <w:rFonts w:eastAsia="Arial Unicode MS" w:cs="Times New Roman"/>
          <w:color w:val="000000"/>
          <w:szCs w:val="24"/>
          <w:u w:color="000000"/>
          <w:bdr w:val="nil"/>
        </w:rPr>
        <w:t>using a chat support feature</w:t>
      </w:r>
      <w:r w:rsidRPr="00A2149C">
        <w:rPr>
          <w:rFonts w:eastAsia="Arial Unicode MS" w:cs="Times New Roman"/>
          <w:color w:val="000000"/>
          <w:szCs w:val="24"/>
          <w:u w:color="000000"/>
          <w:bdr w:val="nil"/>
        </w:rPr>
        <w:t>, or would you prefer another way to get help?</w:t>
      </w:r>
      <w:r w:rsidR="0023682E">
        <w:rPr>
          <w:rFonts w:eastAsia="Arial Unicode MS" w:cs="Times New Roman"/>
          <w:color w:val="000000"/>
          <w:szCs w:val="24"/>
          <w:u w:color="000000"/>
          <w:bdr w:val="nil"/>
        </w:rPr>
        <w:t xml:space="preserve"> </w:t>
      </w:r>
      <w:r w:rsidRPr="0023682E" w:rsidR="0023682E">
        <w:rPr>
          <w:rFonts w:eastAsia="Arial Unicode MS" w:cs="Times New Roman"/>
          <w:i/>
          <w:color w:val="000000"/>
          <w:szCs w:val="24"/>
          <w:u w:color="000000"/>
          <w:bdr w:val="nil"/>
        </w:rPr>
        <w:t>If yes to chat support,</w:t>
      </w:r>
      <w:r w:rsidR="0023682E">
        <w:rPr>
          <w:rFonts w:eastAsia="Arial Unicode MS" w:cs="Times New Roman"/>
          <w:color w:val="000000"/>
          <w:szCs w:val="24"/>
          <w:u w:color="000000"/>
          <w:bdr w:val="nil"/>
        </w:rPr>
        <w:t xml:space="preserve"> describe how you envision this working</w:t>
      </w:r>
      <w:r w:rsidR="00867E75">
        <w:rPr>
          <w:rFonts w:eastAsia="Arial Unicode MS" w:cs="Times New Roman"/>
          <w:color w:val="000000"/>
          <w:szCs w:val="24"/>
          <w:u w:color="000000"/>
          <w:bdr w:val="nil"/>
        </w:rPr>
        <w:t>?</w:t>
      </w:r>
      <w:r w:rsidR="0023682E">
        <w:rPr>
          <w:rFonts w:eastAsia="Arial Unicode MS" w:cs="Times New Roman"/>
          <w:color w:val="000000"/>
          <w:szCs w:val="24"/>
          <w:u w:color="000000"/>
          <w:bdr w:val="nil"/>
        </w:rPr>
        <w:t xml:space="preserve"> Any potential challenges you see with something like this?</w:t>
      </w:r>
    </w:p>
    <w:p w:rsidRPr="00E6100E" w:rsidR="00A2149C" w:rsidP="00A2149C" w:rsidRDefault="00A2149C" w14:paraId="7C30F7C3" w14:textId="77777777">
      <w:pPr>
        <w:pBdr>
          <w:top w:val="nil"/>
          <w:left w:val="nil"/>
          <w:bottom w:val="nil"/>
          <w:right w:val="nil"/>
          <w:between w:val="nil"/>
          <w:bar w:val="nil"/>
        </w:pBdr>
        <w:spacing w:after="0" w:line="240" w:lineRule="auto"/>
        <w:rPr>
          <w:rFonts w:eastAsia="Arial Unicode MS" w:cs="Times New Roman"/>
          <w:color w:val="000000"/>
          <w:szCs w:val="24"/>
          <w:u w:color="000000"/>
          <w:bdr w:val="nil"/>
        </w:rPr>
      </w:pPr>
    </w:p>
    <w:p w:rsidRPr="00D63741" w:rsidR="00D63741" w:rsidP="00D63741" w:rsidRDefault="000E687F" w14:paraId="350450D5" w14:textId="242589E4">
      <w:pPr>
        <w:pStyle w:val="ListParagraph"/>
        <w:numPr>
          <w:ilvl w:val="0"/>
          <w:numId w:val="24"/>
        </w:numPr>
        <w:spacing w:after="200" w:line="276" w:lineRule="auto"/>
        <w:rPr>
          <w:rFonts w:cs="Times New Roman"/>
          <w:bCs/>
          <w:szCs w:val="24"/>
        </w:rPr>
      </w:pPr>
      <w:r>
        <w:rPr>
          <w:rFonts w:cs="Times New Roman"/>
          <w:bCs/>
          <w:szCs w:val="24"/>
        </w:rPr>
        <w:t xml:space="preserve"> (MU/SU) </w:t>
      </w:r>
      <w:r w:rsidRPr="001C68DE">
        <w:rPr>
          <w:rFonts w:cs="Times New Roman"/>
          <w:bCs/>
          <w:szCs w:val="24"/>
        </w:rPr>
        <w:t xml:space="preserve">Based on the available reporting options, how </w:t>
      </w:r>
      <w:r>
        <w:rPr>
          <w:rFonts w:cs="Times New Roman"/>
          <w:bCs/>
          <w:szCs w:val="24"/>
        </w:rPr>
        <w:t xml:space="preserve">has your </w:t>
      </w:r>
      <w:r w:rsidRPr="001C68DE">
        <w:rPr>
          <w:rFonts w:cs="Times New Roman"/>
          <w:bCs/>
          <w:szCs w:val="24"/>
        </w:rPr>
        <w:t>establishment report</w:t>
      </w:r>
      <w:r>
        <w:rPr>
          <w:rFonts w:cs="Times New Roman"/>
          <w:bCs/>
          <w:szCs w:val="24"/>
        </w:rPr>
        <w:t>ed in the past</w:t>
      </w:r>
      <w:r w:rsidRPr="001C68DE">
        <w:rPr>
          <w:rFonts w:cs="Times New Roman"/>
          <w:bCs/>
          <w:szCs w:val="24"/>
        </w:rPr>
        <w:t>? Why?</w:t>
      </w:r>
      <w:r>
        <w:rPr>
          <w:rFonts w:cs="Times New Roman"/>
          <w:bCs/>
          <w:szCs w:val="24"/>
        </w:rPr>
        <w:t xml:space="preserve"> How was your experience reporting this way?</w:t>
      </w:r>
    </w:p>
    <w:p w:rsidRPr="001C68DE" w:rsidR="000E687F" w:rsidP="000E687F" w:rsidRDefault="000E687F" w14:paraId="665DE3E8" w14:textId="38497072">
      <w:pPr>
        <w:pStyle w:val="ListParagraph"/>
        <w:numPr>
          <w:ilvl w:val="0"/>
          <w:numId w:val="24"/>
        </w:numPr>
        <w:spacing w:after="200" w:line="276" w:lineRule="auto"/>
        <w:rPr>
          <w:rFonts w:cs="Times New Roman"/>
          <w:bCs/>
          <w:szCs w:val="24"/>
        </w:rPr>
      </w:pPr>
      <w:r>
        <w:rPr>
          <w:rFonts w:cs="Times New Roman"/>
          <w:bCs/>
          <w:i/>
          <w:szCs w:val="24"/>
        </w:rPr>
        <w:t>[MU]</w:t>
      </w:r>
      <w:r w:rsidRPr="00EE6EA4">
        <w:rPr>
          <w:rFonts w:cs="Times New Roman"/>
          <w:bCs/>
          <w:i/>
          <w:szCs w:val="24"/>
        </w:rPr>
        <w:t>If reported via spreadsheet in the past</w:t>
      </w:r>
      <w:r>
        <w:rPr>
          <w:rFonts w:cs="Times New Roman"/>
          <w:bCs/>
          <w:i/>
          <w:szCs w:val="24"/>
        </w:rPr>
        <w:t xml:space="preserve"> </w:t>
      </w:r>
      <w:r>
        <w:t xml:space="preserve">(MU) </w:t>
      </w:r>
      <w:r w:rsidRPr="001C68DE">
        <w:t>How would you describe the process of downloading and uploading a spreadsheet?</w:t>
      </w:r>
    </w:p>
    <w:p w:rsidRPr="001C68DE" w:rsidR="000E687F" w:rsidP="000E687F" w:rsidRDefault="000E687F" w14:paraId="2095556E" w14:textId="77777777">
      <w:pPr>
        <w:pStyle w:val="ListParagraph"/>
        <w:numPr>
          <w:ilvl w:val="1"/>
          <w:numId w:val="24"/>
        </w:numPr>
        <w:spacing w:after="200" w:line="276" w:lineRule="auto"/>
        <w:rPr>
          <w:rFonts w:cs="Times New Roman"/>
          <w:bCs/>
          <w:szCs w:val="24"/>
        </w:rPr>
      </w:pPr>
      <w:r>
        <w:rPr>
          <w:rFonts w:cs="Times New Roman"/>
          <w:bCs/>
          <w:i/>
          <w:szCs w:val="24"/>
        </w:rPr>
        <w:t xml:space="preserve"> </w:t>
      </w:r>
      <w:r>
        <w:rPr>
          <w:rFonts w:cs="Times New Roman"/>
          <w:bCs/>
          <w:szCs w:val="24"/>
        </w:rPr>
        <w:t>How may we improve your experience with the spreadsheet functionality?</w:t>
      </w:r>
    </w:p>
    <w:p w:rsidR="000E687F" w:rsidP="000E687F" w:rsidRDefault="000E687F" w14:paraId="1BFB17EF" w14:textId="77777777">
      <w:pPr>
        <w:pStyle w:val="ListParagraph"/>
        <w:numPr>
          <w:ilvl w:val="1"/>
          <w:numId w:val="24"/>
        </w:numPr>
        <w:spacing w:after="200" w:line="276" w:lineRule="auto"/>
        <w:rPr>
          <w:rFonts w:cs="Times New Roman"/>
          <w:bCs/>
          <w:szCs w:val="24"/>
        </w:rPr>
      </w:pPr>
      <w:r>
        <w:rPr>
          <w:rFonts w:cs="Times New Roman"/>
          <w:bCs/>
          <w:szCs w:val="24"/>
        </w:rPr>
        <w:t>(MU/SU)</w:t>
      </w:r>
      <w:r w:rsidRPr="00EE6EA4">
        <w:rPr>
          <w:rFonts w:cs="Times New Roman"/>
          <w:bCs/>
          <w:i/>
          <w:szCs w:val="24"/>
        </w:rPr>
        <w:t xml:space="preserve"> If reported via </w:t>
      </w:r>
      <w:r>
        <w:rPr>
          <w:rFonts w:cs="Times New Roman"/>
          <w:bCs/>
          <w:i/>
          <w:szCs w:val="24"/>
        </w:rPr>
        <w:t>form view</w:t>
      </w:r>
      <w:r w:rsidRPr="00EE6EA4">
        <w:rPr>
          <w:rFonts w:cs="Times New Roman"/>
          <w:bCs/>
          <w:i/>
          <w:szCs w:val="24"/>
        </w:rPr>
        <w:t xml:space="preserve"> in the past</w:t>
      </w:r>
      <w:r>
        <w:rPr>
          <w:rFonts w:cs="Times New Roman"/>
          <w:bCs/>
          <w:szCs w:val="24"/>
        </w:rPr>
        <w:t>: What are your thoughts on using the form to report to the survey?</w:t>
      </w:r>
    </w:p>
    <w:p w:rsidR="000E687F" w:rsidP="000E687F" w:rsidRDefault="000E687F" w14:paraId="0AD1DD6E" w14:textId="6208EDF0">
      <w:pPr>
        <w:pStyle w:val="ListParagraph"/>
        <w:numPr>
          <w:ilvl w:val="2"/>
          <w:numId w:val="24"/>
        </w:numPr>
        <w:spacing w:after="200" w:line="276" w:lineRule="auto"/>
        <w:rPr>
          <w:rFonts w:cs="Times New Roman"/>
          <w:bCs/>
          <w:szCs w:val="24"/>
        </w:rPr>
      </w:pPr>
      <w:r>
        <w:rPr>
          <w:rFonts w:cs="Times New Roman"/>
          <w:bCs/>
          <w:szCs w:val="24"/>
        </w:rPr>
        <w:t>Review the three options for going between screens in the form. Is it clear for which screens you are able to visit? Describe which screens you are able to revisit.</w:t>
      </w:r>
    </w:p>
    <w:p w:rsidRPr="001C68DE" w:rsidR="000E687F" w:rsidP="000E687F" w:rsidRDefault="000E687F" w14:paraId="302881E1" w14:textId="77DCB217">
      <w:pPr>
        <w:pStyle w:val="ListParagraph"/>
        <w:numPr>
          <w:ilvl w:val="2"/>
          <w:numId w:val="24"/>
        </w:numPr>
        <w:spacing w:after="200" w:line="276" w:lineRule="auto"/>
        <w:rPr>
          <w:rFonts w:cs="Times New Roman"/>
          <w:bCs/>
          <w:szCs w:val="24"/>
        </w:rPr>
      </w:pPr>
      <w:r>
        <w:rPr>
          <w:rFonts w:cs="Times New Roman"/>
          <w:bCs/>
          <w:szCs w:val="24"/>
        </w:rPr>
        <w:t>Which of the displays would you prefer? Why?</w:t>
      </w:r>
    </w:p>
    <w:p w:rsidRPr="00A2149C" w:rsidR="00A2149C" w:rsidP="00A2149C" w:rsidRDefault="00A2149C" w14:paraId="3430FB50" w14:textId="77777777">
      <w:pPr>
        <w:pStyle w:val="ListParagraph"/>
        <w:numPr>
          <w:ilvl w:val="0"/>
          <w:numId w:val="21"/>
        </w:numPr>
        <w:pBdr>
          <w:top w:val="nil"/>
          <w:left w:val="nil"/>
          <w:bottom w:val="nil"/>
          <w:right w:val="nil"/>
          <w:between w:val="nil"/>
          <w:bar w:val="nil"/>
        </w:pBdr>
        <w:rPr>
          <w:rFonts w:eastAsia="Arial Unicode MS" w:cs="Times New Roman"/>
          <w:color w:val="000000"/>
          <w:szCs w:val="24"/>
          <w:u w:color="000000"/>
          <w:bdr w:val="nil"/>
        </w:rPr>
      </w:pPr>
      <w:r w:rsidRPr="00A2149C">
        <w:rPr>
          <w:rFonts w:eastAsia="Arial Unicode MS" w:cs="Times New Roman"/>
          <w:color w:val="000000"/>
          <w:szCs w:val="24"/>
          <w:u w:color="000000"/>
          <w:bdr w:val="nil"/>
        </w:rPr>
        <w:t>Is there anything else you would like to mention that we haven’t talked about?</w:t>
      </w:r>
    </w:p>
    <w:p w:rsidRPr="00E6100E" w:rsidR="00A2149C" w:rsidP="00A2149C" w:rsidRDefault="00A2149C" w14:paraId="56260095" w14:textId="77777777">
      <w:pPr>
        <w:pBdr>
          <w:top w:val="nil"/>
          <w:left w:val="nil"/>
          <w:bottom w:val="nil"/>
          <w:right w:val="nil"/>
          <w:between w:val="nil"/>
          <w:bar w:val="nil"/>
        </w:pBdr>
        <w:spacing w:after="0" w:line="240" w:lineRule="auto"/>
        <w:rPr>
          <w:rFonts w:eastAsia="Arial Unicode MS" w:cs="Times New Roman"/>
          <w:color w:val="000000"/>
          <w:szCs w:val="24"/>
          <w:u w:color="000000"/>
          <w:bdr w:val="nil"/>
        </w:rPr>
      </w:pPr>
    </w:p>
    <w:p w:rsidR="00A2149C" w:rsidP="00A2149C" w:rsidRDefault="00A2149C" w14:paraId="7609577A" w14:textId="77777777"/>
    <w:p w:rsidR="00A2149C" w:rsidP="002F55A3" w:rsidRDefault="00A2149C" w14:paraId="29A9886B" w14:textId="77777777">
      <w:pPr>
        <w:pStyle w:val="NormalWeb"/>
        <w:rPr>
          <w:b/>
          <w:i/>
        </w:rPr>
      </w:pPr>
    </w:p>
    <w:p w:rsidR="009559DA" w:rsidP="001F01FD" w:rsidRDefault="002F6129" w14:paraId="572D2ADB" w14:textId="27E6FB02">
      <w:r>
        <w:t>This concludes our session. Thank you for your time and valuable feedback.</w:t>
      </w:r>
    </w:p>
    <w:sectPr w:rsidR="00955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9F764" w14:textId="77777777" w:rsidR="00DB1202" w:rsidRDefault="00DB1202" w:rsidP="00791D89">
      <w:pPr>
        <w:spacing w:after="0" w:line="240" w:lineRule="auto"/>
      </w:pPr>
      <w:r>
        <w:separator/>
      </w:r>
    </w:p>
  </w:endnote>
  <w:endnote w:type="continuationSeparator" w:id="0">
    <w:p w14:paraId="455E2838" w14:textId="77777777" w:rsidR="00DB1202" w:rsidRDefault="00DB1202" w:rsidP="0079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690153"/>
      <w:docPartObj>
        <w:docPartGallery w:val="Page Numbers (Bottom of Page)"/>
        <w:docPartUnique/>
      </w:docPartObj>
    </w:sdtPr>
    <w:sdtEndPr>
      <w:rPr>
        <w:noProof/>
      </w:rPr>
    </w:sdtEndPr>
    <w:sdtContent>
      <w:p w14:paraId="7AFB507C" w14:textId="0B6113C1" w:rsidR="00791D89" w:rsidRDefault="00791D89">
        <w:pPr>
          <w:pStyle w:val="Footer"/>
          <w:jc w:val="right"/>
        </w:pPr>
        <w:r>
          <w:fldChar w:fldCharType="begin"/>
        </w:r>
        <w:r>
          <w:instrText xml:space="preserve"> PAGE   \* MERGEFORMAT </w:instrText>
        </w:r>
        <w:r>
          <w:fldChar w:fldCharType="separate"/>
        </w:r>
        <w:r w:rsidR="00074616">
          <w:rPr>
            <w:noProof/>
          </w:rPr>
          <w:t>1</w:t>
        </w:r>
        <w:r>
          <w:rPr>
            <w:noProof/>
          </w:rPr>
          <w:fldChar w:fldCharType="end"/>
        </w:r>
      </w:p>
    </w:sdtContent>
  </w:sdt>
  <w:p w14:paraId="6293DED3" w14:textId="77777777" w:rsidR="00791D89" w:rsidRDefault="0079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4AE2" w14:textId="77777777" w:rsidR="00DB1202" w:rsidRDefault="00DB1202" w:rsidP="00791D89">
      <w:pPr>
        <w:spacing w:after="0" w:line="240" w:lineRule="auto"/>
      </w:pPr>
      <w:r>
        <w:separator/>
      </w:r>
    </w:p>
  </w:footnote>
  <w:footnote w:type="continuationSeparator" w:id="0">
    <w:p w14:paraId="177E7489" w14:textId="77777777" w:rsidR="00DB1202" w:rsidRDefault="00DB1202" w:rsidP="00791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3E0"/>
    <w:multiLevelType w:val="hybridMultilevel"/>
    <w:tmpl w:val="45CADEA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3420AC"/>
    <w:multiLevelType w:val="hybridMultilevel"/>
    <w:tmpl w:val="E5AEC5D0"/>
    <w:lvl w:ilvl="0" w:tplc="011A7C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32CE6"/>
    <w:multiLevelType w:val="hybridMultilevel"/>
    <w:tmpl w:val="7C8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39A2"/>
    <w:multiLevelType w:val="hybridMultilevel"/>
    <w:tmpl w:val="DDB4CE82"/>
    <w:lvl w:ilvl="0" w:tplc="D32034AC">
      <w:start w:val="4"/>
      <w:numFmt w:val="bullet"/>
      <w:lvlText w:val=""/>
      <w:lvlJc w:val="left"/>
      <w:pPr>
        <w:ind w:left="720" w:hanging="360"/>
      </w:pPr>
      <w:rPr>
        <w:rFonts w:ascii="Wingdings" w:eastAsia="Times New Roman" w:hAnsi="Wingdings"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66C27"/>
    <w:multiLevelType w:val="hybridMultilevel"/>
    <w:tmpl w:val="95EE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D47C4"/>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F608E"/>
    <w:multiLevelType w:val="hybridMultilevel"/>
    <w:tmpl w:val="C916CDFE"/>
    <w:lvl w:ilvl="0" w:tplc="8FFE9248">
      <w:start w:val="1"/>
      <w:numFmt w:val="bullet"/>
      <w:lvlText w:val=""/>
      <w:lvlJc w:val="left"/>
      <w:pPr>
        <w:tabs>
          <w:tab w:val="num" w:pos="360"/>
        </w:tabs>
        <w:ind w:left="360" w:hanging="360"/>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C505B2"/>
    <w:multiLevelType w:val="hybridMultilevel"/>
    <w:tmpl w:val="669A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31F1F"/>
    <w:multiLevelType w:val="hybridMultilevel"/>
    <w:tmpl w:val="C4FC7224"/>
    <w:lvl w:ilvl="0" w:tplc="06821638">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534D4"/>
    <w:multiLevelType w:val="hybridMultilevel"/>
    <w:tmpl w:val="E87EC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756EA"/>
    <w:multiLevelType w:val="hybridMultilevel"/>
    <w:tmpl w:val="318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B4BBE"/>
    <w:multiLevelType w:val="hybridMultilevel"/>
    <w:tmpl w:val="E35245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6050D"/>
    <w:multiLevelType w:val="hybridMultilevel"/>
    <w:tmpl w:val="83A4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52AAF"/>
    <w:multiLevelType w:val="hybridMultilevel"/>
    <w:tmpl w:val="CA6C50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E93C0D"/>
    <w:multiLevelType w:val="hybridMultilevel"/>
    <w:tmpl w:val="10388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979A3"/>
    <w:multiLevelType w:val="hybridMultilevel"/>
    <w:tmpl w:val="C98A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206B1"/>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8"/>
  </w:num>
  <w:num w:numId="11">
    <w:abstractNumId w:val="10"/>
  </w:num>
  <w:num w:numId="12">
    <w:abstractNumId w:val="0"/>
  </w:num>
  <w:num w:numId="13">
    <w:abstractNumId w:val="7"/>
  </w:num>
  <w:num w:numId="14">
    <w:abstractNumId w:val="6"/>
  </w:num>
  <w:num w:numId="15">
    <w:abstractNumId w:val="11"/>
  </w:num>
  <w:num w:numId="16">
    <w:abstractNumId w:val="3"/>
  </w:num>
  <w:num w:numId="17">
    <w:abstractNumId w:val="12"/>
  </w:num>
  <w:num w:numId="18">
    <w:abstractNumId w:val="15"/>
  </w:num>
  <w:num w:numId="19">
    <w:abstractNumId w:val="1"/>
  </w:num>
  <w:num w:numId="20">
    <w:abstractNumId w:val="9"/>
  </w:num>
  <w:num w:numId="21">
    <w:abstractNumId w:val="2"/>
  </w:num>
  <w:num w:numId="22">
    <w:abstractNumId w:val="16"/>
  </w:num>
  <w:num w:numId="23">
    <w:abstractNumId w:val="17"/>
  </w:num>
  <w:num w:numId="24">
    <w:abstractNumId w:val="14"/>
  </w:num>
  <w:num w:numId="25">
    <w:abstractNumId w:val="8"/>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6C"/>
    <w:rsid w:val="00006B69"/>
    <w:rsid w:val="0001601F"/>
    <w:rsid w:val="00063002"/>
    <w:rsid w:val="00065B0B"/>
    <w:rsid w:val="00074616"/>
    <w:rsid w:val="00090E2F"/>
    <w:rsid w:val="000C43BE"/>
    <w:rsid w:val="000E687F"/>
    <w:rsid w:val="000F3065"/>
    <w:rsid w:val="00101B1C"/>
    <w:rsid w:val="001601C9"/>
    <w:rsid w:val="00180E33"/>
    <w:rsid w:val="001A702C"/>
    <w:rsid w:val="001C4E18"/>
    <w:rsid w:val="001F01FD"/>
    <w:rsid w:val="00230805"/>
    <w:rsid w:val="0023682E"/>
    <w:rsid w:val="00265004"/>
    <w:rsid w:val="002E278E"/>
    <w:rsid w:val="002F55A3"/>
    <w:rsid w:val="002F6129"/>
    <w:rsid w:val="0030584B"/>
    <w:rsid w:val="0032408B"/>
    <w:rsid w:val="00332099"/>
    <w:rsid w:val="00334074"/>
    <w:rsid w:val="00350DFA"/>
    <w:rsid w:val="003548A4"/>
    <w:rsid w:val="003729BC"/>
    <w:rsid w:val="00383070"/>
    <w:rsid w:val="003B4A66"/>
    <w:rsid w:val="003F0F5B"/>
    <w:rsid w:val="00403056"/>
    <w:rsid w:val="00411383"/>
    <w:rsid w:val="00423784"/>
    <w:rsid w:val="00441E0A"/>
    <w:rsid w:val="00484944"/>
    <w:rsid w:val="004C5545"/>
    <w:rsid w:val="004C680E"/>
    <w:rsid w:val="004D591B"/>
    <w:rsid w:val="004D6EE0"/>
    <w:rsid w:val="004F235C"/>
    <w:rsid w:val="00511B50"/>
    <w:rsid w:val="00544D32"/>
    <w:rsid w:val="00585EC6"/>
    <w:rsid w:val="005906BD"/>
    <w:rsid w:val="0059093B"/>
    <w:rsid w:val="00591159"/>
    <w:rsid w:val="005A784B"/>
    <w:rsid w:val="005B2866"/>
    <w:rsid w:val="005C1F9C"/>
    <w:rsid w:val="005F04C4"/>
    <w:rsid w:val="00603551"/>
    <w:rsid w:val="006043D0"/>
    <w:rsid w:val="00636E1C"/>
    <w:rsid w:val="00650487"/>
    <w:rsid w:val="00672825"/>
    <w:rsid w:val="00682631"/>
    <w:rsid w:val="006C1BA0"/>
    <w:rsid w:val="006C22C8"/>
    <w:rsid w:val="006C4185"/>
    <w:rsid w:val="006C708D"/>
    <w:rsid w:val="006D4C8C"/>
    <w:rsid w:val="006D4E0B"/>
    <w:rsid w:val="006E568A"/>
    <w:rsid w:val="006F6104"/>
    <w:rsid w:val="007367AC"/>
    <w:rsid w:val="00736BBE"/>
    <w:rsid w:val="00761916"/>
    <w:rsid w:val="00791D89"/>
    <w:rsid w:val="007E2A44"/>
    <w:rsid w:val="007E74AC"/>
    <w:rsid w:val="008073F4"/>
    <w:rsid w:val="00815A21"/>
    <w:rsid w:val="00822D25"/>
    <w:rsid w:val="00827693"/>
    <w:rsid w:val="00867E75"/>
    <w:rsid w:val="008766CA"/>
    <w:rsid w:val="008827A2"/>
    <w:rsid w:val="008C2D8E"/>
    <w:rsid w:val="008C7DDD"/>
    <w:rsid w:val="0091002D"/>
    <w:rsid w:val="0091093F"/>
    <w:rsid w:val="00940256"/>
    <w:rsid w:val="009559DA"/>
    <w:rsid w:val="00961DAB"/>
    <w:rsid w:val="009914B2"/>
    <w:rsid w:val="009E3146"/>
    <w:rsid w:val="009E4F6C"/>
    <w:rsid w:val="00A1583C"/>
    <w:rsid w:val="00A2149C"/>
    <w:rsid w:val="00A675C5"/>
    <w:rsid w:val="00A81121"/>
    <w:rsid w:val="00AF0B32"/>
    <w:rsid w:val="00B0143F"/>
    <w:rsid w:val="00B02916"/>
    <w:rsid w:val="00B406FC"/>
    <w:rsid w:val="00B50D1E"/>
    <w:rsid w:val="00B96A45"/>
    <w:rsid w:val="00C227EA"/>
    <w:rsid w:val="00C37FAD"/>
    <w:rsid w:val="00C558AC"/>
    <w:rsid w:val="00C905C6"/>
    <w:rsid w:val="00C95E79"/>
    <w:rsid w:val="00D05EB3"/>
    <w:rsid w:val="00D1493E"/>
    <w:rsid w:val="00D2329B"/>
    <w:rsid w:val="00D25133"/>
    <w:rsid w:val="00D26C88"/>
    <w:rsid w:val="00D63741"/>
    <w:rsid w:val="00D7614A"/>
    <w:rsid w:val="00D86704"/>
    <w:rsid w:val="00D961E8"/>
    <w:rsid w:val="00DA3350"/>
    <w:rsid w:val="00DB1202"/>
    <w:rsid w:val="00DE4117"/>
    <w:rsid w:val="00E23188"/>
    <w:rsid w:val="00EC36E7"/>
    <w:rsid w:val="00ED7DC2"/>
    <w:rsid w:val="00EE6EA4"/>
    <w:rsid w:val="00FE4395"/>
    <w:rsid w:val="00FF3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FA81"/>
  <w15:docId w15:val="{13FC7431-0C5C-4AEA-9D58-07372886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0B"/>
    <w:rPr>
      <w:rFonts w:ascii="Times New Roman" w:hAnsi="Times New Roman"/>
      <w:sz w:val="24"/>
    </w:rPr>
  </w:style>
  <w:style w:type="paragraph" w:styleId="Heading1">
    <w:name w:val="heading 1"/>
    <w:basedOn w:val="Normal"/>
    <w:next w:val="BodyText"/>
    <w:link w:val="Heading1Char"/>
    <w:uiPriority w:val="9"/>
    <w:qFormat/>
    <w:rsid w:val="00065B0B"/>
    <w:pPr>
      <w:spacing w:after="60" w:line="240" w:lineRule="auto"/>
      <w:outlineLvl w:val="0"/>
    </w:pPr>
    <w:rPr>
      <w:rFonts w:asciiTheme="majorHAnsi" w:hAnsiTheme="majorHAnsi" w:cs="Times New Roman"/>
      <w:b/>
      <w:caps/>
      <w:sz w:val="18"/>
      <w:szCs w:val="20"/>
    </w:rPr>
  </w:style>
  <w:style w:type="paragraph" w:styleId="Heading2">
    <w:name w:val="heading 2"/>
    <w:basedOn w:val="Normal"/>
    <w:next w:val="Normal"/>
    <w:link w:val="Heading2Char"/>
    <w:uiPriority w:val="9"/>
    <w:unhideWhenUsed/>
    <w:qFormat/>
    <w:rsid w:val="00065B0B"/>
    <w:pPr>
      <w:spacing w:after="0" w:line="240" w:lineRule="auto"/>
      <w:outlineLvl w:val="1"/>
    </w:pPr>
    <w:rPr>
      <w:rFonts w:asciiTheme="minorHAnsi" w:hAnsiTheme="minorHAnsi" w:cs="Times New Roman"/>
      <w:caps/>
      <w:sz w:val="18"/>
      <w:szCs w:val="20"/>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cs="Times New Roman"/>
      <w:i/>
      <w:kern w:val="20"/>
      <w:sz w:val="22"/>
      <w:szCs w:val="20"/>
    </w:rPr>
  </w:style>
  <w:style w:type="paragraph" w:styleId="Heading4">
    <w:name w:val="heading 4"/>
    <w:basedOn w:val="Normal"/>
    <w:next w:val="BodyText"/>
    <w:link w:val="Heading4Char"/>
    <w:semiHidden/>
    <w:unhideWhenUsed/>
    <w:qFormat/>
    <w:rsid w:val="00065B0B"/>
    <w:pPr>
      <w:keepNext/>
      <w:keepLines/>
      <w:spacing w:after="0" w:line="240" w:lineRule="atLeast"/>
      <w:outlineLvl w:val="3"/>
    </w:pPr>
    <w:rPr>
      <w:rFonts w:asciiTheme="minorHAnsi" w:hAnsiTheme="minorHAnsi" w:cs="Times New Roman"/>
      <w:caps/>
      <w:kern w:val="20"/>
      <w:sz w:val="18"/>
      <w:szCs w:val="20"/>
    </w:rPr>
  </w:style>
  <w:style w:type="paragraph" w:styleId="Heading5">
    <w:name w:val="heading 5"/>
    <w:basedOn w:val="Normal"/>
    <w:next w:val="BodyText"/>
    <w:link w:val="Heading5Char"/>
    <w:semiHidden/>
    <w:unhideWhenUsed/>
    <w:qFormat/>
    <w:rsid w:val="00065B0B"/>
    <w:pPr>
      <w:keepNext/>
      <w:keepLines/>
      <w:spacing w:after="0" w:line="240" w:lineRule="atLeast"/>
      <w:outlineLvl w:val="4"/>
    </w:pPr>
    <w:rPr>
      <w:rFonts w:asciiTheme="minorHAnsi" w:hAnsiTheme="minorHAnsi" w:cs="Times New Roman"/>
      <w:kern w:val="2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rFonts w:cs="Times New Roman"/>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spacing w:after="0" w:line="240" w:lineRule="auto"/>
      <w:ind w:left="720"/>
      <w:contextualSpacing/>
    </w:pPr>
    <w:rPr>
      <w:rFonts w:asciiTheme="minorHAnsi" w:hAnsiTheme="minorHAnsi"/>
      <w:sz w:val="22"/>
      <w:szCs w:val="20"/>
    </w:rPr>
  </w:style>
  <w:style w:type="paragraph" w:customStyle="1" w:styleId="Style1priority">
    <w:name w:val="Style1. priority"/>
    <w:basedOn w:val="ListParagraph"/>
    <w:link w:val="Style1priorityChar"/>
    <w:qFormat/>
    <w:rsid w:val="00065B0B"/>
    <w:pPr>
      <w:numPr>
        <w:ilvl w:val="2"/>
        <w:numId w:val="9"/>
      </w:numPr>
      <w:outlineLvl w:val="1"/>
    </w:pPr>
    <w:rPr>
      <w:rFonts w:cs="Times New Roman"/>
    </w:r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rFonts w:cs="Times New Roman"/>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cs="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cs="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cs="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after="0" w:line="240" w:lineRule="auto"/>
      <w:ind w:firstLine="720"/>
    </w:pPr>
    <w:rPr>
      <w:rFonts w:asciiTheme="minorHAnsi" w:hAnsiTheme="minorHAnsi"/>
      <w:sz w:val="22"/>
      <w:szCs w:val="20"/>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pPr>
      <w:spacing w:line="240" w:lineRule="auto"/>
    </w:pPr>
    <w:rPr>
      <w:rFonts w:asciiTheme="minorHAnsi" w:hAnsiTheme="minorHAnsi" w:cs="Times New Roman"/>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spacing w:line="240" w:lineRule="auto"/>
      <w:jc w:val="center"/>
    </w:pPr>
    <w:rPr>
      <w:rFonts w:asciiTheme="majorHAnsi" w:hAnsiTheme="majorHAnsi" w:cs="Times New Roman"/>
      <w:b/>
      <w:caps/>
      <w:spacing w:val="20"/>
      <w:sz w:val="18"/>
      <w:szCs w:val="20"/>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9E4F6C"/>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C2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EA"/>
    <w:rPr>
      <w:rFonts w:ascii="Tahoma" w:hAnsi="Tahoma" w:cs="Tahoma"/>
      <w:sz w:val="16"/>
      <w:szCs w:val="16"/>
    </w:rPr>
  </w:style>
  <w:style w:type="character" w:styleId="CommentReference">
    <w:name w:val="annotation reference"/>
    <w:basedOn w:val="DefaultParagraphFont"/>
    <w:uiPriority w:val="99"/>
    <w:semiHidden/>
    <w:unhideWhenUsed/>
    <w:rsid w:val="0091002D"/>
    <w:rPr>
      <w:sz w:val="16"/>
      <w:szCs w:val="16"/>
    </w:rPr>
  </w:style>
  <w:style w:type="paragraph" w:styleId="CommentText">
    <w:name w:val="annotation text"/>
    <w:basedOn w:val="Normal"/>
    <w:link w:val="CommentTextChar"/>
    <w:uiPriority w:val="99"/>
    <w:semiHidden/>
    <w:unhideWhenUsed/>
    <w:rsid w:val="0091002D"/>
    <w:pPr>
      <w:spacing w:line="240" w:lineRule="auto"/>
    </w:pPr>
    <w:rPr>
      <w:sz w:val="20"/>
      <w:szCs w:val="20"/>
    </w:rPr>
  </w:style>
  <w:style w:type="character" w:customStyle="1" w:styleId="CommentTextChar">
    <w:name w:val="Comment Text Char"/>
    <w:basedOn w:val="DefaultParagraphFont"/>
    <w:link w:val="CommentText"/>
    <w:uiPriority w:val="99"/>
    <w:semiHidden/>
    <w:rsid w:val="00910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02D"/>
    <w:rPr>
      <w:b/>
      <w:bCs/>
    </w:rPr>
  </w:style>
  <w:style w:type="character" w:customStyle="1" w:styleId="CommentSubjectChar">
    <w:name w:val="Comment Subject Char"/>
    <w:basedOn w:val="CommentTextChar"/>
    <w:link w:val="CommentSubject"/>
    <w:uiPriority w:val="99"/>
    <w:semiHidden/>
    <w:rsid w:val="0091002D"/>
    <w:rPr>
      <w:rFonts w:ascii="Times New Roman" w:hAnsi="Times New Roman"/>
      <w:b/>
      <w:bCs/>
      <w:sz w:val="20"/>
      <w:szCs w:val="20"/>
    </w:rPr>
  </w:style>
  <w:style w:type="paragraph" w:styleId="Header">
    <w:name w:val="header"/>
    <w:basedOn w:val="Normal"/>
    <w:link w:val="HeaderChar"/>
    <w:semiHidden/>
    <w:rsid w:val="006D4C8C"/>
    <w:pPr>
      <w:tabs>
        <w:tab w:val="center" w:pos="4320"/>
        <w:tab w:val="right" w:pos="8640"/>
      </w:tabs>
      <w:spacing w:after="0" w:line="240" w:lineRule="auto"/>
    </w:pPr>
    <w:rPr>
      <w:rFonts w:cs="Times New Roman"/>
      <w:szCs w:val="24"/>
    </w:rPr>
  </w:style>
  <w:style w:type="character" w:customStyle="1" w:styleId="HeaderChar">
    <w:name w:val="Header Char"/>
    <w:basedOn w:val="DefaultParagraphFont"/>
    <w:link w:val="Header"/>
    <w:semiHidden/>
    <w:rsid w:val="006D4C8C"/>
    <w:rPr>
      <w:rFonts w:ascii="Times New Roman" w:hAnsi="Times New Roman" w:cs="Times New Roman"/>
      <w:sz w:val="24"/>
      <w:szCs w:val="24"/>
    </w:rPr>
  </w:style>
  <w:style w:type="table" w:styleId="LightShading">
    <w:name w:val="Light Shading"/>
    <w:basedOn w:val="TableNormal"/>
    <w:uiPriority w:val="60"/>
    <w:rsid w:val="008C7DDD"/>
    <w:pPr>
      <w:spacing w:after="0" w:line="240" w:lineRule="auto"/>
    </w:pPr>
    <w:rPr>
      <w:rFonts w:ascii="Times New Roman" w:eastAsiaTheme="minorEastAsia"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3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3BE"/>
    <w:rPr>
      <w:color w:val="0000FF" w:themeColor="hyperlink"/>
      <w:u w:val="single"/>
    </w:rPr>
  </w:style>
  <w:style w:type="character" w:styleId="FollowedHyperlink">
    <w:name w:val="FollowedHyperlink"/>
    <w:basedOn w:val="DefaultParagraphFont"/>
    <w:uiPriority w:val="99"/>
    <w:semiHidden/>
    <w:unhideWhenUsed/>
    <w:rsid w:val="000C43BE"/>
    <w:rPr>
      <w:color w:val="800080" w:themeColor="followedHyperlink"/>
      <w:u w:val="single"/>
    </w:rPr>
  </w:style>
  <w:style w:type="paragraph" w:styleId="Footer">
    <w:name w:val="footer"/>
    <w:basedOn w:val="Normal"/>
    <w:link w:val="FooterChar"/>
    <w:uiPriority w:val="99"/>
    <w:unhideWhenUsed/>
    <w:rsid w:val="0079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89"/>
    <w:rPr>
      <w:rFonts w:ascii="Times New Roman" w:hAnsi="Times New Roman"/>
      <w:sz w:val="24"/>
    </w:rPr>
  </w:style>
  <w:style w:type="paragraph" w:styleId="FootnoteText">
    <w:name w:val="footnote text"/>
    <w:basedOn w:val="Normal"/>
    <w:link w:val="FootnoteTextChar"/>
    <w:uiPriority w:val="99"/>
    <w:semiHidden/>
    <w:unhideWhenUsed/>
    <w:rsid w:val="00736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7AC"/>
    <w:rPr>
      <w:rFonts w:ascii="Times New Roman" w:hAnsi="Times New Roman"/>
      <w:sz w:val="20"/>
      <w:szCs w:val="20"/>
    </w:rPr>
  </w:style>
  <w:style w:type="character" w:styleId="FootnoteReference">
    <w:name w:val="footnote reference"/>
    <w:basedOn w:val="DefaultParagraphFont"/>
    <w:uiPriority w:val="99"/>
    <w:semiHidden/>
    <w:unhideWhenUsed/>
    <w:rsid w:val="007367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34235">
      <w:bodyDiv w:val="1"/>
      <w:marLeft w:val="0"/>
      <w:marRight w:val="0"/>
      <w:marTop w:val="0"/>
      <w:marBottom w:val="0"/>
      <w:divBdr>
        <w:top w:val="none" w:sz="0" w:space="0" w:color="auto"/>
        <w:left w:val="none" w:sz="0" w:space="0" w:color="auto"/>
        <w:bottom w:val="none" w:sz="0" w:space="0" w:color="auto"/>
        <w:right w:val="none" w:sz="0" w:space="0" w:color="auto"/>
      </w:divBdr>
      <w:divsChild>
        <w:div w:id="95758841">
          <w:marLeft w:val="0"/>
          <w:marRight w:val="0"/>
          <w:marTop w:val="0"/>
          <w:marBottom w:val="0"/>
          <w:divBdr>
            <w:top w:val="none" w:sz="0" w:space="0" w:color="auto"/>
            <w:left w:val="none" w:sz="0" w:space="0" w:color="auto"/>
            <w:bottom w:val="none" w:sz="0" w:space="0" w:color="auto"/>
            <w:right w:val="none" w:sz="0" w:space="0" w:color="auto"/>
          </w:divBdr>
          <w:divsChild>
            <w:div w:id="582691393">
              <w:marLeft w:val="0"/>
              <w:marRight w:val="0"/>
              <w:marTop w:val="0"/>
              <w:marBottom w:val="0"/>
              <w:divBdr>
                <w:top w:val="none" w:sz="0" w:space="0" w:color="auto"/>
                <w:left w:val="none" w:sz="0" w:space="0" w:color="auto"/>
                <w:bottom w:val="none" w:sz="0" w:space="0" w:color="auto"/>
                <w:right w:val="none" w:sz="0" w:space="0" w:color="auto"/>
              </w:divBdr>
              <w:divsChild>
                <w:div w:id="1286547810">
                  <w:marLeft w:val="0"/>
                  <w:marRight w:val="0"/>
                  <w:marTop w:val="0"/>
                  <w:marBottom w:val="0"/>
                  <w:divBdr>
                    <w:top w:val="none" w:sz="0" w:space="0" w:color="auto"/>
                    <w:left w:val="none" w:sz="0" w:space="0" w:color="auto"/>
                    <w:bottom w:val="none" w:sz="0" w:space="0" w:color="auto"/>
                    <w:right w:val="none" w:sz="0" w:space="0" w:color="auto"/>
                  </w:divBdr>
                  <w:divsChild>
                    <w:div w:id="901258547">
                      <w:marLeft w:val="0"/>
                      <w:marRight w:val="0"/>
                      <w:marTop w:val="0"/>
                      <w:marBottom w:val="0"/>
                      <w:divBdr>
                        <w:top w:val="none" w:sz="0" w:space="0" w:color="auto"/>
                        <w:left w:val="none" w:sz="0" w:space="0" w:color="auto"/>
                        <w:bottom w:val="none" w:sz="0" w:space="0" w:color="auto"/>
                        <w:right w:val="none" w:sz="0" w:space="0" w:color="auto"/>
                      </w:divBdr>
                      <w:divsChild>
                        <w:div w:id="414404058">
                          <w:marLeft w:val="0"/>
                          <w:marRight w:val="0"/>
                          <w:marTop w:val="0"/>
                          <w:marBottom w:val="0"/>
                          <w:divBdr>
                            <w:top w:val="none" w:sz="0" w:space="0" w:color="auto"/>
                            <w:left w:val="none" w:sz="0" w:space="0" w:color="auto"/>
                            <w:bottom w:val="none" w:sz="0" w:space="0" w:color="auto"/>
                            <w:right w:val="none" w:sz="0" w:space="0" w:color="auto"/>
                          </w:divBdr>
                          <w:divsChild>
                            <w:div w:id="1375081280">
                              <w:marLeft w:val="0"/>
                              <w:marRight w:val="0"/>
                              <w:marTop w:val="0"/>
                              <w:marBottom w:val="0"/>
                              <w:divBdr>
                                <w:top w:val="none" w:sz="0" w:space="0" w:color="auto"/>
                                <w:left w:val="none" w:sz="0" w:space="0" w:color="auto"/>
                                <w:bottom w:val="none" w:sz="0" w:space="0" w:color="auto"/>
                                <w:right w:val="none" w:sz="0" w:space="0" w:color="auto"/>
                              </w:divBdr>
                              <w:divsChild>
                                <w:div w:id="431126699">
                                  <w:marLeft w:val="0"/>
                                  <w:marRight w:val="0"/>
                                  <w:marTop w:val="0"/>
                                  <w:marBottom w:val="0"/>
                                  <w:divBdr>
                                    <w:top w:val="none" w:sz="0" w:space="0" w:color="auto"/>
                                    <w:left w:val="none" w:sz="0" w:space="0" w:color="auto"/>
                                    <w:bottom w:val="none" w:sz="0" w:space="0" w:color="auto"/>
                                    <w:right w:val="none" w:sz="0" w:space="0" w:color="auto"/>
                                  </w:divBdr>
                                  <w:divsChild>
                                    <w:div w:id="857279112">
                                      <w:marLeft w:val="0"/>
                                      <w:marRight w:val="0"/>
                                      <w:marTop w:val="0"/>
                                      <w:marBottom w:val="0"/>
                                      <w:divBdr>
                                        <w:top w:val="none" w:sz="0" w:space="0" w:color="auto"/>
                                        <w:left w:val="none" w:sz="0" w:space="0" w:color="auto"/>
                                        <w:bottom w:val="none" w:sz="0" w:space="0" w:color="auto"/>
                                        <w:right w:val="none" w:sz="0" w:space="0" w:color="auto"/>
                                      </w:divBdr>
                                      <w:divsChild>
                                        <w:div w:id="850290840">
                                          <w:marLeft w:val="0"/>
                                          <w:marRight w:val="0"/>
                                          <w:marTop w:val="0"/>
                                          <w:marBottom w:val="0"/>
                                          <w:divBdr>
                                            <w:top w:val="none" w:sz="0" w:space="0" w:color="auto"/>
                                            <w:left w:val="none" w:sz="0" w:space="0" w:color="auto"/>
                                            <w:bottom w:val="none" w:sz="0" w:space="0" w:color="auto"/>
                                            <w:right w:val="none" w:sz="0" w:space="0" w:color="auto"/>
                                          </w:divBdr>
                                          <w:divsChild>
                                            <w:div w:id="319044697">
                                              <w:marLeft w:val="0"/>
                                              <w:marRight w:val="0"/>
                                              <w:marTop w:val="0"/>
                                              <w:marBottom w:val="0"/>
                                              <w:divBdr>
                                                <w:top w:val="none" w:sz="0" w:space="0" w:color="auto"/>
                                                <w:left w:val="none" w:sz="0" w:space="0" w:color="auto"/>
                                                <w:bottom w:val="none" w:sz="0" w:space="0" w:color="auto"/>
                                                <w:right w:val="none" w:sz="0" w:space="0" w:color="auto"/>
                                              </w:divBdr>
                                              <w:divsChild>
                                                <w:div w:id="1763717921">
                                                  <w:marLeft w:val="0"/>
                                                  <w:marRight w:val="0"/>
                                                  <w:marTop w:val="0"/>
                                                  <w:marBottom w:val="0"/>
                                                  <w:divBdr>
                                                    <w:top w:val="none" w:sz="0" w:space="0" w:color="auto"/>
                                                    <w:left w:val="none" w:sz="0" w:space="0" w:color="auto"/>
                                                    <w:bottom w:val="none" w:sz="0" w:space="0" w:color="auto"/>
                                                    <w:right w:val="none" w:sz="0" w:space="0" w:color="auto"/>
                                                  </w:divBdr>
                                                  <w:divsChild>
                                                    <w:div w:id="725183979">
                                                      <w:marLeft w:val="0"/>
                                                      <w:marRight w:val="0"/>
                                                      <w:marTop w:val="0"/>
                                                      <w:marBottom w:val="0"/>
                                                      <w:divBdr>
                                                        <w:top w:val="none" w:sz="0" w:space="0" w:color="auto"/>
                                                        <w:left w:val="none" w:sz="0" w:space="0" w:color="auto"/>
                                                        <w:bottom w:val="none" w:sz="0" w:space="0" w:color="auto"/>
                                                        <w:right w:val="none" w:sz="0" w:space="0" w:color="auto"/>
                                                      </w:divBdr>
                                                      <w:divsChild>
                                                        <w:div w:id="2099011435">
                                                          <w:marLeft w:val="0"/>
                                                          <w:marRight w:val="0"/>
                                                          <w:marTop w:val="0"/>
                                                          <w:marBottom w:val="0"/>
                                                          <w:divBdr>
                                                            <w:top w:val="none" w:sz="0" w:space="0" w:color="auto"/>
                                                            <w:left w:val="none" w:sz="0" w:space="0" w:color="auto"/>
                                                            <w:bottom w:val="none" w:sz="0" w:space="0" w:color="auto"/>
                                                            <w:right w:val="none" w:sz="0" w:space="0" w:color="auto"/>
                                                          </w:divBdr>
                                                          <w:divsChild>
                                                            <w:div w:id="181476784">
                                                              <w:marLeft w:val="0"/>
                                                              <w:marRight w:val="0"/>
                                                              <w:marTop w:val="0"/>
                                                              <w:marBottom w:val="0"/>
                                                              <w:divBdr>
                                                                <w:top w:val="none" w:sz="0" w:space="0" w:color="auto"/>
                                                                <w:left w:val="none" w:sz="0" w:space="0" w:color="auto"/>
                                                                <w:bottom w:val="none" w:sz="0" w:space="0" w:color="auto"/>
                                                                <w:right w:val="none" w:sz="0" w:space="0" w:color="auto"/>
                                                              </w:divBdr>
                                                              <w:divsChild>
                                                                <w:div w:id="1186019122">
                                                                  <w:marLeft w:val="480"/>
                                                                  <w:marRight w:val="0"/>
                                                                  <w:marTop w:val="0"/>
                                                                  <w:marBottom w:val="0"/>
                                                                  <w:divBdr>
                                                                    <w:top w:val="none" w:sz="0" w:space="0" w:color="auto"/>
                                                                    <w:left w:val="none" w:sz="0" w:space="0" w:color="auto"/>
                                                                    <w:bottom w:val="none" w:sz="0" w:space="0" w:color="auto"/>
                                                                    <w:right w:val="none" w:sz="0" w:space="0" w:color="auto"/>
                                                                  </w:divBdr>
                                                                  <w:divsChild>
                                                                    <w:div w:id="920407214">
                                                                      <w:marLeft w:val="0"/>
                                                                      <w:marRight w:val="0"/>
                                                                      <w:marTop w:val="0"/>
                                                                      <w:marBottom w:val="0"/>
                                                                      <w:divBdr>
                                                                        <w:top w:val="none" w:sz="0" w:space="0" w:color="auto"/>
                                                                        <w:left w:val="none" w:sz="0" w:space="0" w:color="auto"/>
                                                                        <w:bottom w:val="none" w:sz="0" w:space="0" w:color="auto"/>
                                                                        <w:right w:val="none" w:sz="0" w:space="0" w:color="auto"/>
                                                                      </w:divBdr>
                                                                      <w:divsChild>
                                                                        <w:div w:id="1778479874">
                                                                          <w:marLeft w:val="0"/>
                                                                          <w:marRight w:val="0"/>
                                                                          <w:marTop w:val="0"/>
                                                                          <w:marBottom w:val="0"/>
                                                                          <w:divBdr>
                                                                            <w:top w:val="none" w:sz="0" w:space="0" w:color="auto"/>
                                                                            <w:left w:val="none" w:sz="0" w:space="0" w:color="auto"/>
                                                                            <w:bottom w:val="none" w:sz="0" w:space="0" w:color="auto"/>
                                                                            <w:right w:val="none" w:sz="0" w:space="0" w:color="auto"/>
                                                                          </w:divBdr>
                                                                          <w:divsChild>
                                                                            <w:div w:id="393505886">
                                                                              <w:marLeft w:val="0"/>
                                                                              <w:marRight w:val="0"/>
                                                                              <w:marTop w:val="240"/>
                                                                              <w:marBottom w:val="0"/>
                                                                              <w:divBdr>
                                                                                <w:top w:val="none" w:sz="0" w:space="0" w:color="auto"/>
                                                                                <w:left w:val="none" w:sz="0" w:space="0" w:color="auto"/>
                                                                                <w:bottom w:val="none" w:sz="0" w:space="0" w:color="auto"/>
                                                                                <w:right w:val="none" w:sz="0" w:space="0" w:color="auto"/>
                                                                              </w:divBdr>
                                                                              <w:divsChild>
                                                                                <w:div w:id="2011329478">
                                                                                  <w:marLeft w:val="0"/>
                                                                                  <w:marRight w:val="0"/>
                                                                                  <w:marTop w:val="0"/>
                                                                                  <w:marBottom w:val="0"/>
                                                                                  <w:divBdr>
                                                                                    <w:top w:val="none" w:sz="0" w:space="0" w:color="auto"/>
                                                                                    <w:left w:val="none" w:sz="0" w:space="0" w:color="auto"/>
                                                                                    <w:bottom w:val="none" w:sz="0" w:space="0" w:color="auto"/>
                                                                                    <w:right w:val="none" w:sz="0" w:space="0" w:color="auto"/>
                                                                                  </w:divBdr>
                                                                                  <w:divsChild>
                                                                                    <w:div w:id="365182823">
                                                                                      <w:marLeft w:val="0"/>
                                                                                      <w:marRight w:val="0"/>
                                                                                      <w:marTop w:val="0"/>
                                                                                      <w:marBottom w:val="0"/>
                                                                                      <w:divBdr>
                                                                                        <w:top w:val="none" w:sz="0" w:space="0" w:color="auto"/>
                                                                                        <w:left w:val="none" w:sz="0" w:space="0" w:color="auto"/>
                                                                                        <w:bottom w:val="none" w:sz="0" w:space="0" w:color="auto"/>
                                                                                        <w:right w:val="none" w:sz="0" w:space="0" w:color="auto"/>
                                                                                      </w:divBdr>
                                                                                      <w:divsChild>
                                                                                        <w:div w:id="1163928836">
                                                                                          <w:marLeft w:val="0"/>
                                                                                          <w:marRight w:val="0"/>
                                                                                          <w:marTop w:val="0"/>
                                                                                          <w:marBottom w:val="0"/>
                                                                                          <w:divBdr>
                                                                                            <w:top w:val="none" w:sz="0" w:space="0" w:color="auto"/>
                                                                                            <w:left w:val="none" w:sz="0" w:space="0" w:color="auto"/>
                                                                                            <w:bottom w:val="none" w:sz="0" w:space="0" w:color="auto"/>
                                                                                            <w:right w:val="none" w:sz="0" w:space="0" w:color="auto"/>
                                                                                          </w:divBdr>
                                                                                          <w:divsChild>
                                                                                            <w:div w:id="321011591">
                                                                                              <w:marLeft w:val="0"/>
                                                                                              <w:marRight w:val="0"/>
                                                                                              <w:marTop w:val="0"/>
                                                                                              <w:marBottom w:val="0"/>
                                                                                              <w:divBdr>
                                                                                                <w:top w:val="none" w:sz="0" w:space="0" w:color="auto"/>
                                                                                                <w:left w:val="none" w:sz="0" w:space="0" w:color="auto"/>
                                                                                                <w:bottom w:val="none" w:sz="0" w:space="0" w:color="auto"/>
                                                                                                <w:right w:val="none" w:sz="0" w:space="0" w:color="auto"/>
                                                                                              </w:divBdr>
                                                                                              <w:divsChild>
                                                                                                <w:div w:id="249890507">
                                                                                                  <w:marLeft w:val="0"/>
                                                                                                  <w:marRight w:val="0"/>
                                                                                                  <w:marTop w:val="0"/>
                                                                                                  <w:marBottom w:val="0"/>
                                                                                                  <w:divBdr>
                                                                                                    <w:top w:val="none" w:sz="0" w:space="0" w:color="auto"/>
                                                                                                    <w:left w:val="none" w:sz="0" w:space="0" w:color="auto"/>
                                                                                                    <w:bottom w:val="none" w:sz="0" w:space="0" w:color="auto"/>
                                                                                                    <w:right w:val="none" w:sz="0" w:space="0" w:color="auto"/>
                                                                                                  </w:divBdr>
                                                                                                  <w:divsChild>
                                                                                                    <w:div w:id="274025314">
                                                                                                      <w:marLeft w:val="0"/>
                                                                                                      <w:marRight w:val="0"/>
                                                                                                      <w:marTop w:val="0"/>
                                                                                                      <w:marBottom w:val="0"/>
                                                                                                      <w:divBdr>
                                                                                                        <w:top w:val="none" w:sz="0" w:space="0" w:color="auto"/>
                                                                                                        <w:left w:val="none" w:sz="0" w:space="0" w:color="auto"/>
                                                                                                        <w:bottom w:val="none" w:sz="0" w:space="0" w:color="auto"/>
                                                                                                        <w:right w:val="none" w:sz="0" w:space="0" w:color="auto"/>
                                                                                                      </w:divBdr>
                                                                                                      <w:divsChild>
                                                                                                        <w:div w:id="452552611">
                                                                                                          <w:marLeft w:val="0"/>
                                                                                                          <w:marRight w:val="0"/>
                                                                                                          <w:marTop w:val="0"/>
                                                                                                          <w:marBottom w:val="0"/>
                                                                                                          <w:divBdr>
                                                                                                            <w:top w:val="none" w:sz="0" w:space="0" w:color="auto"/>
                                                                                                            <w:left w:val="none" w:sz="0" w:space="0" w:color="auto"/>
                                                                                                            <w:bottom w:val="none" w:sz="0" w:space="0" w:color="auto"/>
                                                                                                            <w:right w:val="none" w:sz="0" w:space="0" w:color="auto"/>
                                                                                                          </w:divBdr>
                                                                                                          <w:divsChild>
                                                                                                            <w:div w:id="5667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561929">
      <w:bodyDiv w:val="1"/>
      <w:marLeft w:val="0"/>
      <w:marRight w:val="0"/>
      <w:marTop w:val="0"/>
      <w:marBottom w:val="0"/>
      <w:divBdr>
        <w:top w:val="none" w:sz="0" w:space="0" w:color="auto"/>
        <w:left w:val="none" w:sz="0" w:space="0" w:color="auto"/>
        <w:bottom w:val="none" w:sz="0" w:space="0" w:color="auto"/>
        <w:right w:val="none" w:sz="0" w:space="0" w:color="auto"/>
      </w:divBdr>
    </w:div>
    <w:div w:id="1449620303">
      <w:bodyDiv w:val="1"/>
      <w:marLeft w:val="0"/>
      <w:marRight w:val="0"/>
      <w:marTop w:val="0"/>
      <w:marBottom w:val="0"/>
      <w:divBdr>
        <w:top w:val="none" w:sz="0" w:space="0" w:color="auto"/>
        <w:left w:val="none" w:sz="0" w:space="0" w:color="auto"/>
        <w:bottom w:val="none" w:sz="0" w:space="0" w:color="auto"/>
        <w:right w:val="none" w:sz="0" w:space="0" w:color="auto"/>
      </w:divBdr>
    </w:div>
    <w:div w:id="1453941246">
      <w:bodyDiv w:val="1"/>
      <w:marLeft w:val="0"/>
      <w:marRight w:val="0"/>
      <w:marTop w:val="0"/>
      <w:marBottom w:val="0"/>
      <w:divBdr>
        <w:top w:val="none" w:sz="0" w:space="0" w:color="auto"/>
        <w:left w:val="none" w:sz="0" w:space="0" w:color="auto"/>
        <w:bottom w:val="none" w:sz="0" w:space="0" w:color="auto"/>
        <w:right w:val="none" w:sz="0" w:space="0" w:color="auto"/>
      </w:divBdr>
    </w:div>
    <w:div w:id="1454129311">
      <w:bodyDiv w:val="1"/>
      <w:marLeft w:val="0"/>
      <w:marRight w:val="0"/>
      <w:marTop w:val="0"/>
      <w:marBottom w:val="0"/>
      <w:divBdr>
        <w:top w:val="none" w:sz="0" w:space="0" w:color="auto"/>
        <w:left w:val="none" w:sz="0" w:space="0" w:color="auto"/>
        <w:bottom w:val="none" w:sz="0" w:space="0" w:color="auto"/>
        <w:right w:val="none" w:sz="0" w:space="0" w:color="auto"/>
      </w:divBdr>
      <w:divsChild>
        <w:div w:id="89647580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0424-CD2C-4F85-A8DD-102EAE62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OMB_K</cp:lastModifiedBy>
  <cp:revision>2</cp:revision>
  <cp:lastPrinted>2017-05-23T19:07:00Z</cp:lastPrinted>
  <dcterms:created xsi:type="dcterms:W3CDTF">2020-07-20T18:58:00Z</dcterms:created>
  <dcterms:modified xsi:type="dcterms:W3CDTF">2020-07-20T18:58:00Z</dcterms:modified>
</cp:coreProperties>
</file>