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01F29" w:rsidR="00DF5A56" w:rsidP="006B2631" w:rsidRDefault="00AF41D2" w14:paraId="4396A3A7" w14:textId="00BA7A00">
      <w:pPr>
        <w:pStyle w:val="DocTitle-IPR"/>
        <w:spacing w:before="1200" w:after="1440"/>
      </w:pPr>
      <w:bookmarkStart w:name="_GoBack" w:id="0"/>
      <w:bookmarkEnd w:id="0"/>
      <w:r>
        <w:t>A</w:t>
      </w:r>
      <w:r w:rsidR="000A3168">
        <w:t>ttachment</w:t>
      </w:r>
      <w:r>
        <w:t xml:space="preserve"> </w:t>
      </w:r>
      <w:r w:rsidR="00052B09">
        <w:t>X</w:t>
      </w:r>
      <w:r w:rsidR="00902A46">
        <w:t xml:space="preserve">. </w:t>
      </w:r>
      <w:r w:rsidR="003A669A">
        <w:t xml:space="preserve">Recruitment Email </w:t>
      </w:r>
      <w:proofErr w:type="gramStart"/>
      <w:r w:rsidR="00010AF4">
        <w:t>F</w:t>
      </w:r>
      <w:r w:rsidR="003A669A">
        <w:t>rom</w:t>
      </w:r>
      <w:proofErr w:type="gramEnd"/>
      <w:r w:rsidR="00010AF4">
        <w:br/>
      </w:r>
      <w:r w:rsidR="003A669A">
        <w:t>FNS to States</w:t>
      </w:r>
    </w:p>
    <w:p w:rsidRPr="00E01F29" w:rsidR="00DF5A56" w:rsidP="007612E6" w:rsidRDefault="00DF5A56" w14:paraId="051112CA" w14:textId="77777777">
      <w:pPr>
        <w:pStyle w:val="DocSubtitle-IPR"/>
        <w:spacing w:before="1440" w:after="1440"/>
        <w:rPr>
          <w:b w:val="0"/>
        </w:rPr>
      </w:pPr>
      <w:r w:rsidRPr="00E01F29">
        <w:rPr>
          <w:b w:val="0"/>
        </w:rPr>
        <w:t xml:space="preserve">OMB No. </w:t>
      </w:r>
      <w:r>
        <w:rPr>
          <w:b w:val="0"/>
        </w:rPr>
        <w:t>0584-[</w:t>
      </w:r>
      <w:r w:rsidRPr="00E10545">
        <w:rPr>
          <w:b w:val="0"/>
        </w:rPr>
        <w:t>NEW</w:t>
      </w:r>
      <w:r>
        <w:rPr>
          <w:b w:val="0"/>
        </w:rPr>
        <w:t>]</w:t>
      </w:r>
    </w:p>
    <w:p w:rsidR="00010AF4" w:rsidP="007612E6" w:rsidRDefault="00010AF4" w14:paraId="27430261" w14:textId="77777777">
      <w:pPr>
        <w:pStyle w:val="DocDate-IPR"/>
        <w:spacing w:before="1440" w:after="1440"/>
        <w:rPr>
          <w:rFonts w:ascii="Candara" w:hAnsi="Candara"/>
          <w:i/>
          <w:sz w:val="36"/>
          <w:szCs w:val="36"/>
        </w:rPr>
      </w:pPr>
      <w:r w:rsidRPr="00010AF4">
        <w:rPr>
          <w:rFonts w:ascii="Candara" w:hAnsi="Candara"/>
          <w:i/>
          <w:sz w:val="36"/>
          <w:szCs w:val="36"/>
        </w:rPr>
        <w:t>Job Search as a Supplemental Nutrition Assistance Program (SNAP) Employment and Training (E&amp;T) Component</w:t>
      </w:r>
    </w:p>
    <w:p w:rsidRPr="008D5210" w:rsidR="00DF5A56" w:rsidP="007612E6" w:rsidRDefault="005C6C87" w14:paraId="5F44ECD5" w14:textId="4136D253">
      <w:pPr>
        <w:pStyle w:val="DocDate-IPR"/>
        <w:spacing w:before="1440" w:after="1440"/>
      </w:pPr>
      <w:r>
        <w:fldChar w:fldCharType="begin"/>
      </w:r>
      <w:r>
        <w:instrText xml:space="preserve"> DATE \@ "MMMM d, yyyy" </w:instrText>
      </w:r>
      <w:r>
        <w:fldChar w:fldCharType="separate"/>
      </w:r>
      <w:r w:rsidR="00671A32">
        <w:rPr>
          <w:noProof/>
        </w:rPr>
        <w:t>February 11, 2020</w:t>
      </w:r>
      <w:r>
        <w:fldChar w:fldCharType="end"/>
      </w:r>
    </w:p>
    <w:p w:rsidRPr="008D5210" w:rsidR="00DF5A56" w:rsidP="00DF5A56" w:rsidRDefault="00DF5A56" w14:paraId="723E845D" w14:textId="78A1C22C">
      <w:pPr>
        <w:pStyle w:val="TableText-IPR"/>
        <w:spacing w:after="120"/>
        <w:jc w:val="center"/>
        <w:rPr>
          <w:b/>
          <w:sz w:val="24"/>
          <w:szCs w:val="24"/>
        </w:rPr>
      </w:pPr>
      <w:r w:rsidRPr="008D5210">
        <w:rPr>
          <w:b/>
          <w:sz w:val="24"/>
          <w:szCs w:val="24"/>
        </w:rPr>
        <w:t xml:space="preserve">Project Officer: </w:t>
      </w:r>
      <w:r w:rsidR="00445184">
        <w:rPr>
          <w:b/>
          <w:sz w:val="24"/>
          <w:szCs w:val="24"/>
        </w:rPr>
        <w:t>Danielle Deemer</w:t>
      </w:r>
    </w:p>
    <w:p w:rsidRPr="00E01F29" w:rsidR="00DF5A56" w:rsidP="00DF5A56" w:rsidRDefault="00DF5A56" w14:paraId="6368CD95" w14:textId="77777777">
      <w:pPr>
        <w:pStyle w:val="TableText-IPR"/>
        <w:jc w:val="center"/>
        <w:rPr>
          <w:sz w:val="22"/>
          <w:szCs w:val="24"/>
        </w:rPr>
      </w:pPr>
      <w:r w:rsidRPr="00E01F29">
        <w:rPr>
          <w:sz w:val="22"/>
          <w:szCs w:val="24"/>
        </w:rPr>
        <w:t>Office of Policy Support</w:t>
      </w:r>
    </w:p>
    <w:p w:rsidRPr="00E01F29" w:rsidR="00DF5A56" w:rsidP="00DF5A56" w:rsidRDefault="00DF5A56" w14:paraId="46A3B940" w14:textId="77777777">
      <w:pPr>
        <w:pStyle w:val="TableText-IPR"/>
        <w:jc w:val="center"/>
        <w:rPr>
          <w:sz w:val="22"/>
          <w:szCs w:val="24"/>
        </w:rPr>
      </w:pPr>
      <w:r w:rsidRPr="00E01F29">
        <w:rPr>
          <w:sz w:val="22"/>
          <w:szCs w:val="24"/>
        </w:rPr>
        <w:t>Food and Nutrition Service</w:t>
      </w:r>
    </w:p>
    <w:p w:rsidRPr="00E01F29" w:rsidR="00DF5A56" w:rsidP="00DF5A56" w:rsidRDefault="00DF5A56" w14:paraId="1206AA37" w14:textId="77777777">
      <w:pPr>
        <w:pStyle w:val="TableText-IPR"/>
        <w:jc w:val="center"/>
        <w:rPr>
          <w:sz w:val="22"/>
          <w:szCs w:val="24"/>
        </w:rPr>
      </w:pPr>
      <w:r w:rsidRPr="00E01F29">
        <w:rPr>
          <w:sz w:val="22"/>
          <w:szCs w:val="24"/>
        </w:rPr>
        <w:t>U.S. Department of Agriculture</w:t>
      </w:r>
    </w:p>
    <w:p w:rsidR="005C6C87" w:rsidP="005C6C87" w:rsidRDefault="005C6C87" w14:paraId="47C6364A" w14:textId="77777777">
      <w:pPr>
        <w:pStyle w:val="TableText-IPR"/>
        <w:jc w:val="center"/>
        <w:rPr>
          <w:sz w:val="22"/>
          <w:szCs w:val="24"/>
        </w:rPr>
      </w:pPr>
      <w:r>
        <w:rPr>
          <w:sz w:val="22"/>
          <w:szCs w:val="24"/>
        </w:rPr>
        <w:t>1320 Braddock Place</w:t>
      </w:r>
    </w:p>
    <w:p w:rsidR="005C6C87" w:rsidP="005C6C87" w:rsidRDefault="005C6C87" w14:paraId="1A1DA0B5" w14:textId="77777777">
      <w:pPr>
        <w:pStyle w:val="TableText-IPR"/>
        <w:jc w:val="center"/>
        <w:rPr>
          <w:sz w:val="22"/>
          <w:szCs w:val="24"/>
        </w:rPr>
      </w:pPr>
      <w:r>
        <w:rPr>
          <w:sz w:val="22"/>
          <w:szCs w:val="24"/>
        </w:rPr>
        <w:t>Alexandria, VA 22314</w:t>
      </w:r>
    </w:p>
    <w:p w:rsidRPr="00010AF4" w:rsidR="00DF5A56" w:rsidP="00010AF4" w:rsidRDefault="00010AF4" w14:paraId="106AAD34" w14:textId="3BBA0DA8">
      <w:pPr>
        <w:pStyle w:val="TableText-IPR"/>
        <w:jc w:val="center"/>
        <w:rPr>
          <w:sz w:val="22"/>
          <w:szCs w:val="24"/>
        </w:rPr>
      </w:pPr>
      <w:r>
        <w:rPr>
          <w:sz w:val="22"/>
          <w:szCs w:val="24"/>
        </w:rPr>
        <w:t xml:space="preserve">703.305.2952 </w:t>
      </w:r>
      <w:r w:rsidRPr="00714812" w:rsidR="00DF5A56">
        <w:rPr>
          <w:sz w:val="22"/>
        </w:rPr>
        <w:t xml:space="preserve"> </w:t>
      </w:r>
    </w:p>
    <w:p w:rsidR="00010AF4" w:rsidP="00010AF4" w:rsidRDefault="00010AF4" w14:paraId="03D55737" w14:textId="77777777">
      <w:pPr>
        <w:pStyle w:val="TableText-IPR"/>
        <w:jc w:val="center"/>
        <w:rPr>
          <w:sz w:val="22"/>
        </w:rPr>
      </w:pPr>
      <w:r>
        <w:rPr>
          <w:sz w:val="22"/>
          <w:szCs w:val="24"/>
        </w:rPr>
        <w:t>danielle.deemer@fns.usda.gov</w:t>
      </w:r>
    </w:p>
    <w:p w:rsidR="00DF5A56" w:rsidP="00DF5A56" w:rsidRDefault="00DF5A56" w14:paraId="67836DD8" w14:textId="26B4DED5">
      <w:pPr>
        <w:pStyle w:val="TableText-IPR"/>
        <w:jc w:val="center"/>
        <w:rPr>
          <w:sz w:val="22"/>
        </w:rPr>
      </w:pPr>
    </w:p>
    <w:p w:rsidR="00DF5A56" w:rsidP="00DF5A56" w:rsidRDefault="00DF5A56" w14:paraId="3819DC06" w14:textId="77777777">
      <w:pPr>
        <w:pStyle w:val="Heading1-IPR"/>
        <w:sectPr w:rsidR="00DF5A56" w:rsidSect="00B04514">
          <w:footerReference w:type="default" r:id="rId7"/>
          <w:pgSz w:w="12240" w:h="15840"/>
          <w:pgMar w:top="1440" w:right="1440" w:bottom="1152" w:left="1440" w:header="720" w:footer="720" w:gutter="0"/>
          <w:pgNumType w:start="1"/>
          <w:cols w:space="720"/>
          <w:titlePg/>
          <w:docGrid w:linePitch="360"/>
        </w:sectPr>
      </w:pPr>
    </w:p>
    <w:p w:rsidRPr="001A79B7" w:rsidR="00F9290A" w:rsidP="00F36D1E" w:rsidRDefault="00677FA9" w14:paraId="33D874DC" w14:textId="50F1C9AA">
      <w:pPr>
        <w:pStyle w:val="Heading1-IPR"/>
        <w:rPr>
          <w:sz w:val="32"/>
        </w:rPr>
      </w:pPr>
      <w:r>
        <w:rPr>
          <w:sz w:val="32"/>
        </w:rPr>
        <w:lastRenderedPageBreak/>
        <w:t>Recruitment Email</w:t>
      </w:r>
      <w:r w:rsidRPr="001A79B7" w:rsidR="003A669A">
        <w:rPr>
          <w:sz w:val="32"/>
        </w:rPr>
        <w:t xml:space="preserve"> for </w:t>
      </w:r>
      <w:r>
        <w:rPr>
          <w:sz w:val="32"/>
        </w:rPr>
        <w:t>Job Search Study</w:t>
      </w:r>
      <w:r w:rsidRPr="001A79B7" w:rsidR="003A669A">
        <w:rPr>
          <w:sz w:val="32"/>
        </w:rPr>
        <w:t xml:space="preserve"> Recruitment</w:t>
      </w:r>
    </w:p>
    <w:p w:rsidRPr="003A669A" w:rsidR="003A669A" w:rsidP="00992173" w:rsidRDefault="003A669A" w14:paraId="318F4C50" w14:textId="77777777">
      <w:pPr>
        <w:spacing w:after="240" w:line="240" w:lineRule="auto"/>
        <w:rPr>
          <w:rFonts w:ascii="Calibri" w:hAnsi="Calibri"/>
        </w:rPr>
      </w:pPr>
      <w:r w:rsidRPr="002534F7">
        <w:rPr>
          <w:rFonts w:ascii="Calibri" w:hAnsi="Calibri"/>
        </w:rPr>
        <w:t>Dear [Contact Name]:</w:t>
      </w:r>
      <w:r w:rsidRPr="003A669A">
        <w:rPr>
          <w:rFonts w:ascii="Calibri" w:hAnsi="Calibri"/>
        </w:rPr>
        <w:t xml:space="preserve"> </w:t>
      </w:r>
    </w:p>
    <w:p w:rsidRPr="00117F5D" w:rsidR="00117F5D" w:rsidP="00117F5D" w:rsidRDefault="00117F5D" w14:paraId="6A9C72A4" w14:textId="74261A00">
      <w:pPr>
        <w:spacing w:after="240" w:line="240" w:lineRule="auto"/>
        <w:rPr>
          <w:rFonts w:ascii="Calibri" w:hAnsi="Calibri"/>
        </w:rPr>
      </w:pPr>
      <w:r w:rsidRPr="00117F5D">
        <w:rPr>
          <w:rFonts w:ascii="Calibri" w:hAnsi="Calibri"/>
        </w:rPr>
        <w:t>The Office of Policy Support has recently begun a study to describe the role of job search activities in State E&amp;T programs in terms of integration with other program components and impacts on SNAP E&amp;T participants.  Study findings will be drawn from in-depth case studies in four States. FNS has contracted with Insight Policy Research to conduct this study. Please see the attached study description for more detail.</w:t>
      </w:r>
    </w:p>
    <w:p w:rsidRPr="00117F5D" w:rsidR="00117F5D" w:rsidP="00117F5D" w:rsidRDefault="00117F5D" w14:paraId="0EE6DF4A" w14:textId="77777777">
      <w:pPr>
        <w:spacing w:after="240" w:line="240" w:lineRule="auto"/>
        <w:rPr>
          <w:rFonts w:ascii="Calibri" w:hAnsi="Calibri"/>
        </w:rPr>
      </w:pPr>
      <w:r w:rsidRPr="00117F5D">
        <w:rPr>
          <w:rFonts w:ascii="Calibri" w:hAnsi="Calibri"/>
        </w:rPr>
        <w:t>FNS plans to recruit study States representing a mix of approaches to job search, provider characteristics, caseload characteristics, and national regions. The four States we hope to recruit are:  New York, Massachusetts, Michigan, and Arizona. FNS believes these States have important perspectives to offer on job search tactics and their integration with broader State-level employment and training objectives. All study States will be asked to participate in one site visit in which the research team will conduct interviews with a handful of State and local SNAP staff, E&amp;T job search providers, and other stakeholders. The State will also be asked to provide administrative and UI participant data to aid the research team’s quantitative analysis of employment outcomes linked to job search. Findings from this study will be valuable in helping FNS advance evidence-based best practices for E&amp;T policy and its efforts to promote economic self-sufficiency for SNAP participants.</w:t>
      </w:r>
    </w:p>
    <w:p w:rsidRPr="00117F5D" w:rsidR="00117F5D" w:rsidP="00117F5D" w:rsidRDefault="00117F5D" w14:paraId="00D41D69" w14:textId="77777777">
      <w:pPr>
        <w:spacing w:after="240" w:line="240" w:lineRule="auto"/>
        <w:rPr>
          <w:rFonts w:ascii="Calibri" w:hAnsi="Calibri"/>
        </w:rPr>
      </w:pPr>
      <w:r w:rsidRPr="00117F5D">
        <w:rPr>
          <w:rFonts w:ascii="Calibri" w:hAnsi="Calibri"/>
        </w:rPr>
        <w:t xml:space="preserve">I will email the SNAP Directors in these four States later this week to encourage their participation in the study and let them know that Insight will reach out to schedule a call to discuss participation in the study. </w:t>
      </w:r>
    </w:p>
    <w:p w:rsidR="00117F5D" w:rsidP="00117F5D" w:rsidRDefault="00117F5D" w14:paraId="0E4E8FCD" w14:textId="77777777">
      <w:pPr>
        <w:spacing w:after="240" w:line="240" w:lineRule="auto"/>
        <w:rPr>
          <w:sz w:val="24"/>
          <w:szCs w:val="24"/>
        </w:rPr>
      </w:pPr>
      <w:r w:rsidRPr="00117F5D">
        <w:rPr>
          <w:rFonts w:ascii="Calibri" w:hAnsi="Calibri"/>
        </w:rPr>
        <w:t>If you have any concerns, please let me know. If you have any questions about the study, please contact project officer Danielle Deemer at (703) 305-2952 or at</w:t>
      </w:r>
      <w:r>
        <w:rPr>
          <w:sz w:val="24"/>
          <w:szCs w:val="24"/>
        </w:rPr>
        <w:t xml:space="preserve"> </w:t>
      </w:r>
      <w:hyperlink w:history="1" r:id="rId8">
        <w:r w:rsidRPr="00117F5D">
          <w:rPr>
            <w:rStyle w:val="Hyperlink"/>
            <w:rFonts w:ascii="Calibri" w:hAnsi="Calibri" w:cs="Calibri"/>
          </w:rPr>
          <w:t>danielle.deemer@fns.usda.gov</w:t>
        </w:r>
      </w:hyperlink>
      <w:r w:rsidRPr="00117F5D">
        <w:rPr>
          <w:rFonts w:ascii="Calibri" w:hAnsi="Calibri" w:cs="Calibri"/>
        </w:rPr>
        <w:t>.</w:t>
      </w:r>
      <w:r>
        <w:rPr>
          <w:sz w:val="24"/>
          <w:szCs w:val="24"/>
        </w:rPr>
        <w:t xml:space="preserve"> </w:t>
      </w:r>
    </w:p>
    <w:p w:rsidRPr="002534F7" w:rsidR="002534F7" w:rsidP="007435F6" w:rsidRDefault="002534F7" w14:paraId="1E0E8D3F" w14:textId="77777777">
      <w:pPr>
        <w:spacing w:after="240" w:line="240" w:lineRule="auto"/>
        <w:rPr>
          <w:rFonts w:ascii="Calibri" w:hAnsi="Calibri"/>
        </w:rPr>
      </w:pPr>
      <w:r w:rsidRPr="002534F7">
        <w:rPr>
          <w:rFonts w:ascii="Calibri" w:hAnsi="Calibri"/>
        </w:rPr>
        <w:t>Thank you,</w:t>
      </w:r>
    </w:p>
    <w:p w:rsidRPr="002534F7" w:rsidR="002534F7" w:rsidP="007435F6" w:rsidRDefault="002534F7" w14:paraId="2F4D5EB6" w14:textId="77777777">
      <w:pPr>
        <w:spacing w:after="240" w:line="240" w:lineRule="auto"/>
        <w:rPr>
          <w:rFonts w:ascii="Calibri" w:hAnsi="Calibri"/>
        </w:rPr>
      </w:pPr>
      <w:r w:rsidRPr="002534F7">
        <w:rPr>
          <w:rFonts w:ascii="Calibri" w:hAnsi="Calibri"/>
        </w:rPr>
        <w:t>Kathryn</w:t>
      </w:r>
    </w:p>
    <w:p w:rsidRPr="002534F7" w:rsidR="002534F7" w:rsidP="002534F7" w:rsidRDefault="002534F7" w14:paraId="51D6F5ED" w14:textId="77777777">
      <w:pPr>
        <w:spacing w:after="0" w:line="240" w:lineRule="auto"/>
        <w:rPr>
          <w:rFonts w:ascii="Calibri" w:hAnsi="Calibri"/>
        </w:rPr>
      </w:pPr>
      <w:r w:rsidRPr="002534F7">
        <w:rPr>
          <w:rFonts w:ascii="Calibri" w:hAnsi="Calibri"/>
        </w:rPr>
        <w:t>Kathryn Law</w:t>
      </w:r>
    </w:p>
    <w:p w:rsidRPr="002534F7" w:rsidR="002534F7" w:rsidP="002534F7" w:rsidRDefault="002534F7" w14:paraId="3EA55A11" w14:textId="77777777">
      <w:pPr>
        <w:spacing w:after="0" w:line="240" w:lineRule="auto"/>
        <w:rPr>
          <w:rFonts w:ascii="Calibri" w:hAnsi="Calibri"/>
        </w:rPr>
      </w:pPr>
      <w:r w:rsidRPr="002534F7">
        <w:rPr>
          <w:rFonts w:ascii="Calibri" w:hAnsi="Calibri"/>
        </w:rPr>
        <w:t>Director, SNAP Research and Analysis Division</w:t>
      </w:r>
    </w:p>
    <w:p w:rsidRPr="002534F7" w:rsidR="002534F7" w:rsidP="002534F7" w:rsidRDefault="002534F7" w14:paraId="687D1743" w14:textId="77777777">
      <w:pPr>
        <w:spacing w:after="0" w:line="240" w:lineRule="auto"/>
        <w:rPr>
          <w:rFonts w:ascii="Calibri" w:hAnsi="Calibri"/>
        </w:rPr>
      </w:pPr>
      <w:r w:rsidRPr="002534F7">
        <w:rPr>
          <w:rFonts w:ascii="Calibri" w:hAnsi="Calibri"/>
        </w:rPr>
        <w:t>Office of Policy Support</w:t>
      </w:r>
    </w:p>
    <w:p w:rsidRPr="002534F7" w:rsidR="002534F7" w:rsidP="002534F7" w:rsidRDefault="002534F7" w14:paraId="21F2646C" w14:textId="77777777">
      <w:pPr>
        <w:spacing w:after="0" w:line="240" w:lineRule="auto"/>
        <w:rPr>
          <w:rFonts w:ascii="Calibri" w:hAnsi="Calibri"/>
        </w:rPr>
      </w:pPr>
      <w:r w:rsidRPr="002534F7">
        <w:rPr>
          <w:rFonts w:ascii="Calibri" w:hAnsi="Calibri"/>
        </w:rPr>
        <w:t>USDA Food and Nutrition Service</w:t>
      </w:r>
    </w:p>
    <w:p w:rsidRPr="00F36D1E" w:rsidR="0038207B" w:rsidP="002534F7" w:rsidRDefault="002534F7" w14:paraId="7BA7B082" w14:textId="6B03391B">
      <w:pPr>
        <w:spacing w:after="0" w:line="240" w:lineRule="auto"/>
        <w:rPr>
          <w:rFonts w:ascii="Calibri" w:hAnsi="Calibri"/>
        </w:rPr>
      </w:pPr>
      <w:r w:rsidRPr="002534F7">
        <w:rPr>
          <w:rFonts w:ascii="Calibri" w:hAnsi="Calibri"/>
        </w:rPr>
        <w:t>(703) 305-2138</w:t>
      </w:r>
      <w:r w:rsidR="00117F5D">
        <w:rPr>
          <w:noProof/>
        </w:rPr>
        <mc:AlternateContent>
          <mc:Choice Requires="wps">
            <w:drawing>
              <wp:anchor distT="0" distB="0" distL="114300" distR="114300" simplePos="0" relativeHeight="251658240" behindDoc="0" locked="0" layoutInCell="1" allowOverlap="1" wp14:editId="24B1EFF9" wp14:anchorId="56B9B46C">
                <wp:simplePos x="0" y="0"/>
                <wp:positionH relativeFrom="margin">
                  <wp:posOffset>0</wp:posOffset>
                </wp:positionH>
                <wp:positionV relativeFrom="margin">
                  <wp:posOffset>6929755</wp:posOffset>
                </wp:positionV>
                <wp:extent cx="5943600" cy="1226185"/>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5943600" cy="1226185"/>
                        </a:xfrm>
                        <a:prstGeom prst="rect">
                          <a:avLst/>
                        </a:prstGeom>
                        <a:solidFill>
                          <a:schemeClr val="bg1">
                            <a:lumMod val="95000"/>
                          </a:schemeClr>
                        </a:solidFill>
                        <a:ln w="6350">
                          <a:noFill/>
                        </a:ln>
                        <a:effectLst/>
                      </wps:spPr>
                      <wps:txbx>
                        <w:txbxContent>
                          <w:p w:rsidRPr="00D21566" w:rsidR="003D25B3" w:rsidP="003D25B3" w:rsidRDefault="003D25B3" w14:paraId="7ADE4CC0" w14:textId="23D76FA1">
                            <w:pPr>
                              <w:widowControl w:val="0"/>
                              <w:spacing w:after="0" w:line="240" w:lineRule="auto"/>
                              <w:jc w:val="center"/>
                              <w:rPr>
                                <w:rFonts w:ascii="Calibri" w:hAnsi="Calibri" w:eastAsia="Times New Roman" w:cs="Calibri"/>
                                <w:i/>
                                <w:sz w:val="18"/>
                                <w:szCs w:val="18"/>
                              </w:rPr>
                            </w:pPr>
                            <w:r w:rsidRPr="00D21566">
                              <w:rPr>
                                <w:rFonts w:ascii="Calibri" w:hAnsi="Calibri" w:eastAsia="Times New Roman"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w:t>
                            </w:r>
                            <w:r w:rsidRPr="00717813">
                              <w:rPr>
                                <w:rFonts w:ascii="Calibri" w:hAnsi="Calibri" w:eastAsia="Times New Roman" w:cs="Calibri"/>
                                <w:i/>
                                <w:sz w:val="18"/>
                                <w:szCs w:val="18"/>
                              </w:rPr>
                              <w:t>collection is 0584-xxxx.  The time required to complete this information collection is estimated to average 2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w:t>
                            </w:r>
                            <w:r w:rsidR="005C6C87">
                              <w:rPr>
                                <w:rFonts w:ascii="Calibri" w:hAnsi="Calibri" w:eastAsia="Times New Roman" w:cs="Calibri"/>
                                <w:i/>
                                <w:sz w:val="18"/>
                                <w:szCs w:val="18"/>
                              </w:rPr>
                              <w:t>, 1320 Braddock Place</w:t>
                            </w:r>
                            <w:r w:rsidRPr="00717813">
                              <w:rPr>
                                <w:rFonts w:ascii="Calibri" w:hAnsi="Calibri" w:eastAsia="Times New Roman" w:cs="Calibri"/>
                                <w:i/>
                                <w:sz w:val="18"/>
                                <w:szCs w:val="18"/>
                              </w:rPr>
                              <w:t>, Alexandria, VA 223</w:t>
                            </w:r>
                            <w:r w:rsidR="005C6C87">
                              <w:rPr>
                                <w:rFonts w:ascii="Calibri" w:hAnsi="Calibri" w:eastAsia="Times New Roman" w:cs="Calibri"/>
                                <w:i/>
                                <w:sz w:val="18"/>
                                <w:szCs w:val="18"/>
                              </w:rPr>
                              <w:t>14</w:t>
                            </w:r>
                            <w:r w:rsidRPr="00717813">
                              <w:rPr>
                                <w:rFonts w:ascii="Calibri" w:hAnsi="Calibri" w:eastAsia="Times New Roman" w:cs="Calibri"/>
                                <w:i/>
                                <w:sz w:val="18"/>
                                <w:szCs w:val="18"/>
                              </w:rPr>
                              <w:t>, ATTN: PRA (0584-xxxx*).</w:t>
                            </w:r>
                            <w:r w:rsidRPr="00D21566">
                              <w:rPr>
                                <w:rFonts w:ascii="Calibri" w:hAnsi="Calibri" w:eastAsia="Times New Roman" w:cs="Calibri"/>
                                <w:i/>
                                <w:sz w:val="18"/>
                                <w:szCs w:val="18"/>
                              </w:rPr>
                              <w:t xml:space="preserve">  Do not return the completed form to this address.</w:t>
                            </w:r>
                          </w:p>
                          <w:p w:rsidRPr="00F36D1E" w:rsidR="00117F5D" w:rsidP="00117F5D" w:rsidRDefault="00117F5D" w14:paraId="21896A1D" w14:textId="77777777">
                            <w:pPr>
                              <w:rPr>
                                <w:rFonts w:ascii="Calibri" w:hAnsi="Calibri"/>
                                <w:i/>
                                <w:sz w:val="18"/>
                                <w:szCs w:val="16"/>
                              </w:rPr>
                            </w:pP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56B9B46C">
                <v:stroke joinstyle="miter"/>
                <v:path gradientshapeok="t" o:connecttype="rect"/>
              </v:shapetype>
              <v:shape id="Text Box 4" style="position:absolute;margin-left:0;margin-top:545.65pt;width:468pt;height:96.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6" fillcolor="#f2f2f2 [305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">
                <v:textbox inset="3.6pt,,3.6pt">
                  <w:txbxContent>
                    <w:p w:rsidRPr="00D21566" w:rsidR="003D25B3" w:rsidP="003D25B3" w:rsidRDefault="003D25B3" w14:paraId="7ADE4CC0" w14:textId="23D76FA1">
                      <w:pPr>
                        <w:widowControl w:val="0"/>
                        <w:spacing w:after="0" w:line="240" w:lineRule="auto"/>
                        <w:jc w:val="center"/>
                        <w:rPr>
                          <w:rFonts w:ascii="Calibri" w:hAnsi="Calibri" w:eastAsia="Times New Roman" w:cs="Calibri"/>
                          <w:i/>
                          <w:sz w:val="18"/>
                          <w:szCs w:val="18"/>
                        </w:rPr>
                      </w:pPr>
                      <w:r w:rsidRPr="00D21566">
                        <w:rPr>
                          <w:rFonts w:ascii="Calibri" w:hAnsi="Calibri" w:eastAsia="Times New Roman"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w:t>
                      </w:r>
                      <w:r w:rsidRPr="00717813">
                        <w:rPr>
                          <w:rFonts w:ascii="Calibri" w:hAnsi="Calibri" w:eastAsia="Times New Roman" w:cs="Calibri"/>
                          <w:i/>
                          <w:sz w:val="18"/>
                          <w:szCs w:val="18"/>
                        </w:rPr>
                        <w:t>collection is 0584-xxxx.  The time required to complete this information collection is estimated to average 2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w:t>
                      </w:r>
                      <w:r w:rsidR="005C6C87">
                        <w:rPr>
                          <w:rFonts w:ascii="Calibri" w:hAnsi="Calibri" w:eastAsia="Times New Roman" w:cs="Calibri"/>
                          <w:i/>
                          <w:sz w:val="18"/>
                          <w:szCs w:val="18"/>
                        </w:rPr>
                        <w:t>, 1320 Braddock Place</w:t>
                      </w:r>
                      <w:r w:rsidRPr="00717813">
                        <w:rPr>
                          <w:rFonts w:ascii="Calibri" w:hAnsi="Calibri" w:eastAsia="Times New Roman" w:cs="Calibri"/>
                          <w:i/>
                          <w:sz w:val="18"/>
                          <w:szCs w:val="18"/>
                        </w:rPr>
                        <w:t>, Alexandria, VA 223</w:t>
                      </w:r>
                      <w:r w:rsidR="005C6C87">
                        <w:rPr>
                          <w:rFonts w:ascii="Calibri" w:hAnsi="Calibri" w:eastAsia="Times New Roman" w:cs="Calibri"/>
                          <w:i/>
                          <w:sz w:val="18"/>
                          <w:szCs w:val="18"/>
                        </w:rPr>
                        <w:t>14</w:t>
                      </w:r>
                      <w:bookmarkStart w:name="_GoBack" w:id="1"/>
                      <w:bookmarkEnd w:id="1"/>
                      <w:r w:rsidRPr="00717813">
                        <w:rPr>
                          <w:rFonts w:ascii="Calibri" w:hAnsi="Calibri" w:eastAsia="Times New Roman" w:cs="Calibri"/>
                          <w:i/>
                          <w:sz w:val="18"/>
                          <w:szCs w:val="18"/>
                        </w:rPr>
                        <w:t>, ATTN: PRA (0584-xxxx*).</w:t>
                      </w:r>
                      <w:r w:rsidRPr="00D21566">
                        <w:rPr>
                          <w:rFonts w:ascii="Calibri" w:hAnsi="Calibri" w:eastAsia="Times New Roman" w:cs="Calibri"/>
                          <w:i/>
                          <w:sz w:val="18"/>
                          <w:szCs w:val="18"/>
                        </w:rPr>
                        <w:t xml:space="preserve">  Do not return the completed form to this address.</w:t>
                      </w:r>
                    </w:p>
                    <w:p w:rsidRPr="00F36D1E" w:rsidR="00117F5D" w:rsidP="00117F5D" w:rsidRDefault="00117F5D" w14:paraId="21896A1D" w14:textId="77777777">
                      <w:pPr>
                        <w:rPr>
                          <w:rFonts w:ascii="Calibri" w:hAnsi="Calibri"/>
                          <w:i/>
                          <w:sz w:val="18"/>
                          <w:szCs w:val="16"/>
                        </w:rPr>
                      </w:pPr>
                    </w:p>
                  </w:txbxContent>
                </v:textbox>
                <w10:wrap type="square" anchorx="margin" anchory="margin"/>
              </v:shape>
            </w:pict>
          </mc:Fallback>
        </mc:AlternateContent>
      </w:r>
    </w:p>
    <w:sectPr w:rsidRPr="00F36D1E" w:rsidR="0038207B" w:rsidSect="00DF5A56">
      <w:headerReference w:type="default" r:id="rId9"/>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FEF9FA" w14:textId="77777777" w:rsidR="00CE4C10" w:rsidRDefault="00CE4C10" w:rsidP="00D5473C">
      <w:pPr>
        <w:spacing w:after="0" w:line="240" w:lineRule="auto"/>
      </w:pPr>
      <w:r>
        <w:separator/>
      </w:r>
    </w:p>
  </w:endnote>
  <w:endnote w:type="continuationSeparator" w:id="0">
    <w:p w14:paraId="47C8B74A" w14:textId="77777777" w:rsidR="00CE4C10" w:rsidRDefault="00CE4C10" w:rsidP="00D5473C">
      <w:pPr>
        <w:spacing w:after="0" w:line="240" w:lineRule="auto"/>
      </w:pPr>
      <w:r>
        <w:continuationSeparator/>
      </w:r>
    </w:p>
  </w:endnote>
  <w:endnote w:type="continuationNotice" w:id="1">
    <w:p w14:paraId="704F5999" w14:textId="77777777" w:rsidR="00CE4C10" w:rsidRDefault="00CE4C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6508850"/>
      <w:docPartObj>
        <w:docPartGallery w:val="Page Numbers (Bottom of Page)"/>
        <w:docPartUnique/>
      </w:docPartObj>
    </w:sdtPr>
    <w:sdtEndPr>
      <w:rPr>
        <w:noProof/>
      </w:rPr>
    </w:sdtEndPr>
    <w:sdtContent>
      <w:p w14:paraId="06CA1EC4" w14:textId="77777777" w:rsidR="00DF5A56" w:rsidRPr="00540CD6" w:rsidRDefault="00DF5A56" w:rsidP="00EA44E0">
        <w:pPr>
          <w:pBdr>
            <w:top w:val="single" w:sz="8" w:space="1" w:color="B12732"/>
          </w:pBdr>
          <w:tabs>
            <w:tab w:val="right" w:pos="9360"/>
          </w:tabs>
        </w:pPr>
        <w:r w:rsidRPr="00EA44E0">
          <w:rPr>
            <w:rStyle w:val="FooterRedInsight-IPRChar"/>
          </w:rPr>
          <w:t>Insight</w:t>
        </w:r>
        <w:r w:rsidRPr="00883129">
          <w:rPr>
            <w:color w:val="6A6C67"/>
          </w:rPr>
          <w:t xml:space="preserve"> ▪</w:t>
        </w:r>
        <w:r>
          <w:rPr>
            <w:color w:val="6A6C67"/>
          </w:rPr>
          <w:t xml:space="preserve"> </w:t>
        </w:r>
        <w:sdt>
          <w:sdtPr>
            <w:rPr>
              <w:rStyle w:val="FooterTitle-IPRChar"/>
              <w:rFonts w:eastAsiaTheme="minorHAnsi"/>
            </w:rPr>
            <w:id w:val="1407417262"/>
            <w:docPartObj>
              <w:docPartGallery w:val="Page Numbers (Bottom of Page)"/>
              <w:docPartUnique/>
            </w:docPartObj>
          </w:sdtPr>
          <w:sdtEndPr>
            <w:rPr>
              <w:rStyle w:val="FooterTitle-IPRChar"/>
            </w:rPr>
          </w:sdtEndPr>
          <w:sdtContent>
            <w:r>
              <w:rPr>
                <w:rStyle w:val="FooterTitle-IPRChar"/>
                <w:rFonts w:eastAsiaTheme="minorHAnsi"/>
              </w:rPr>
              <w:t>Assessment of Mandatory E&amp;T</w:t>
            </w:r>
            <w:r w:rsidRPr="00EA44E0">
              <w:rPr>
                <w:rStyle w:val="FooterTitle-IPRChar"/>
                <w:rFonts w:eastAsiaTheme="minorHAnsi"/>
              </w:rPr>
              <w:tab/>
            </w:r>
            <w:r w:rsidRPr="00EA44E0">
              <w:rPr>
                <w:rStyle w:val="FooterTitle-IPRChar"/>
                <w:rFonts w:eastAsiaTheme="minorHAnsi"/>
              </w:rPr>
              <w:fldChar w:fldCharType="begin"/>
            </w:r>
            <w:r w:rsidRPr="00EA44E0">
              <w:rPr>
                <w:rStyle w:val="FooterTitle-IPRChar"/>
                <w:rFonts w:eastAsiaTheme="minorHAnsi"/>
              </w:rPr>
              <w:instrText xml:space="preserve"> PAGE   \* MERGEFORMAT </w:instrText>
            </w:r>
            <w:r w:rsidRPr="00EA44E0">
              <w:rPr>
                <w:rStyle w:val="FooterTitle-IPRChar"/>
                <w:rFonts w:eastAsiaTheme="minorHAnsi"/>
              </w:rPr>
              <w:fldChar w:fldCharType="separate"/>
            </w:r>
            <w:r>
              <w:rPr>
                <w:rStyle w:val="FooterTitle-IPRChar"/>
                <w:rFonts w:eastAsiaTheme="minorHAnsi"/>
                <w:noProof/>
              </w:rPr>
              <w:t>3</w:t>
            </w:r>
            <w:r w:rsidRPr="00EA44E0">
              <w:rPr>
                <w:rStyle w:val="FooterTitle-IPRChar"/>
                <w:rFonts w:eastAsiaTheme="minorHAnsi"/>
              </w:rPr>
              <w:fldChar w:fldCharType="end"/>
            </w:r>
            <w:r>
              <w:rPr>
                <w:rStyle w:val="FooterTitle-IPRChar"/>
                <w:rFonts w:eastAsiaTheme="minorHAnsi"/>
              </w:rPr>
              <w:br/>
              <w:t>Appendix G. Revised Local SNAP Office Eligibility Worker Interview Protocol</w:t>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534078950"/>
      <w:docPartObj>
        <w:docPartGallery w:val="Page Numbers (Bottom of Page)"/>
        <w:docPartUnique/>
      </w:docPartObj>
    </w:sdtPr>
    <w:sdtEndPr>
      <w:rPr>
        <w:noProof/>
      </w:rPr>
    </w:sdtEndPr>
    <w:sdtContent>
      <w:p w14:paraId="04043DC6" w14:textId="5E232412" w:rsidR="00F36D1E" w:rsidRPr="008F7675" w:rsidRDefault="00671A32" w:rsidP="00F36D1E">
        <w:pPr>
          <w:pBdr>
            <w:top w:val="single" w:sz="8" w:space="1" w:color="B12732"/>
          </w:pBdr>
          <w:tabs>
            <w:tab w:val="right" w:pos="9360"/>
          </w:tabs>
          <w:rPr>
            <w:sz w:val="20"/>
            <w:szCs w:val="20"/>
          </w:rPr>
        </w:pPr>
        <w:sdt>
          <w:sdtPr>
            <w:rPr>
              <w:rStyle w:val="FooterTitle-IPRChar"/>
              <w:rFonts w:eastAsiaTheme="minorHAnsi"/>
              <w:szCs w:val="20"/>
            </w:rPr>
            <w:id w:val="-301155018"/>
            <w:docPartObj>
              <w:docPartGallery w:val="Page Numbers (Bottom of Page)"/>
              <w:docPartUnique/>
            </w:docPartObj>
          </w:sdtPr>
          <w:sdtEndPr>
            <w:rPr>
              <w:rStyle w:val="FooterTitle-IPRChar"/>
            </w:rPr>
          </w:sdtEndPr>
          <w:sdtContent>
            <w:r w:rsidR="00117F5D" w:rsidRPr="00AB5767">
              <w:rPr>
                <w:rStyle w:val="FooterTitle-IPRChar"/>
                <w:rFonts w:eastAsiaTheme="minorHAnsi"/>
                <w:szCs w:val="20"/>
              </w:rPr>
              <w:t>Job</w:t>
            </w:r>
            <w:r w:rsidR="00117F5D">
              <w:rPr>
                <w:rStyle w:val="FooterTitle-IPRChar"/>
                <w:rFonts w:eastAsiaTheme="minorHAnsi"/>
                <w:szCs w:val="20"/>
              </w:rPr>
              <w:t xml:space="preserve"> Search as a SNAP E&amp;T Component</w:t>
            </w:r>
            <w:r w:rsidR="00992173">
              <w:rPr>
                <w:rStyle w:val="FooterTitle-IPRChar"/>
                <w:rFonts w:eastAsiaTheme="minorHAnsi"/>
                <w:szCs w:val="20"/>
              </w:rPr>
              <w:t>, A</w:t>
            </w:r>
            <w:r w:rsidR="000A3168">
              <w:rPr>
                <w:rStyle w:val="FooterTitle-IPRChar"/>
                <w:rFonts w:eastAsiaTheme="minorHAnsi"/>
                <w:szCs w:val="20"/>
              </w:rPr>
              <w:t>ttachment</w:t>
            </w:r>
            <w:r w:rsidR="00992173">
              <w:rPr>
                <w:rStyle w:val="FooterTitle-IPRChar"/>
                <w:rFonts w:eastAsiaTheme="minorHAnsi"/>
                <w:szCs w:val="20"/>
              </w:rPr>
              <w:t xml:space="preserve"> </w:t>
            </w:r>
            <w:r w:rsidR="00052B09">
              <w:rPr>
                <w:rStyle w:val="FooterTitle-IPRChar"/>
                <w:rFonts w:eastAsiaTheme="minorHAnsi"/>
                <w:szCs w:val="20"/>
              </w:rPr>
              <w:t>X</w:t>
            </w:r>
            <w:r w:rsidR="00992173">
              <w:rPr>
                <w:rStyle w:val="FooterTitle-IPRChar"/>
                <w:rFonts w:eastAsiaTheme="minorHAnsi"/>
                <w:szCs w:val="20"/>
              </w:rPr>
              <w:t xml:space="preserve">. Recruitment Email </w:t>
            </w:r>
            <w:r w:rsidR="001D463A">
              <w:rPr>
                <w:rStyle w:val="FooterTitle-IPRChar"/>
                <w:rFonts w:eastAsiaTheme="minorHAnsi"/>
                <w:szCs w:val="20"/>
              </w:rPr>
              <w:t>F</w:t>
            </w:r>
            <w:r w:rsidR="00992173">
              <w:rPr>
                <w:rStyle w:val="FooterTitle-IPRChar"/>
                <w:rFonts w:eastAsiaTheme="minorHAnsi"/>
                <w:szCs w:val="20"/>
              </w:rPr>
              <w:t>rom FNS to States</w:t>
            </w:r>
            <w:r w:rsidR="00F36D1E" w:rsidRPr="008F7675">
              <w:rPr>
                <w:rStyle w:val="FooterTitle-IPRChar"/>
                <w:rFonts w:eastAsiaTheme="minorHAnsi"/>
                <w:szCs w:val="20"/>
              </w:rPr>
              <w:tab/>
            </w:r>
            <w:r w:rsidR="00052B09">
              <w:rPr>
                <w:rStyle w:val="FooterTitle-IPRChar"/>
                <w:rFonts w:eastAsiaTheme="minorHAnsi"/>
                <w:szCs w:val="20"/>
              </w:rPr>
              <w:t>X</w:t>
            </w:r>
            <w:r w:rsidR="00BE4E18">
              <w:rPr>
                <w:rStyle w:val="FooterTitle-IPRChar"/>
                <w:rFonts w:eastAsiaTheme="minorHAnsi"/>
                <w:szCs w:val="20"/>
              </w:rPr>
              <w:t>-</w:t>
            </w:r>
            <w:r w:rsidR="00F36D1E" w:rsidRPr="008F7675">
              <w:rPr>
                <w:rStyle w:val="FooterTitle-IPRChar"/>
                <w:rFonts w:eastAsiaTheme="minorHAnsi"/>
                <w:szCs w:val="20"/>
              </w:rPr>
              <w:fldChar w:fldCharType="begin"/>
            </w:r>
            <w:r w:rsidR="00F36D1E" w:rsidRPr="008F7675">
              <w:rPr>
                <w:rStyle w:val="FooterTitle-IPRChar"/>
                <w:rFonts w:eastAsiaTheme="minorHAnsi"/>
                <w:szCs w:val="20"/>
              </w:rPr>
              <w:instrText xml:space="preserve"> PAGE   \* MERGEFORMAT </w:instrText>
            </w:r>
            <w:r w:rsidR="00F36D1E" w:rsidRPr="008F7675">
              <w:rPr>
                <w:rStyle w:val="FooterTitle-IPRChar"/>
                <w:rFonts w:eastAsiaTheme="minorHAnsi"/>
                <w:szCs w:val="20"/>
              </w:rPr>
              <w:fldChar w:fldCharType="separate"/>
            </w:r>
            <w:r>
              <w:rPr>
                <w:rStyle w:val="FooterTitle-IPRChar"/>
                <w:rFonts w:eastAsiaTheme="minorHAnsi"/>
                <w:noProof/>
                <w:szCs w:val="20"/>
              </w:rPr>
              <w:t>1</w:t>
            </w:r>
            <w:r w:rsidR="00F36D1E" w:rsidRPr="008F7675">
              <w:rPr>
                <w:rStyle w:val="FooterTitle-IPRChar"/>
                <w:rFonts w:eastAsiaTheme="minorHAnsi"/>
                <w:szCs w:val="20"/>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85187E" w14:textId="77777777" w:rsidR="00CE4C10" w:rsidRDefault="00CE4C10" w:rsidP="00D5473C">
      <w:pPr>
        <w:spacing w:after="0" w:line="240" w:lineRule="auto"/>
      </w:pPr>
      <w:r>
        <w:separator/>
      </w:r>
    </w:p>
  </w:footnote>
  <w:footnote w:type="continuationSeparator" w:id="0">
    <w:p w14:paraId="108ABE58" w14:textId="77777777" w:rsidR="00CE4C10" w:rsidRDefault="00CE4C10" w:rsidP="00D5473C">
      <w:pPr>
        <w:spacing w:after="0" w:line="240" w:lineRule="auto"/>
      </w:pPr>
      <w:r>
        <w:continuationSeparator/>
      </w:r>
    </w:p>
  </w:footnote>
  <w:footnote w:type="continuationNotice" w:id="1">
    <w:p w14:paraId="3293F907" w14:textId="77777777" w:rsidR="00CE4C10" w:rsidRDefault="00CE4C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718E5" w14:textId="50C1D236" w:rsidR="00D5473C" w:rsidRDefault="00D5473C">
    <w:pPr>
      <w:pStyle w:val="Header"/>
    </w:pPr>
    <w:r>
      <w:rPr>
        <w:noProof/>
      </w:rPr>
      <mc:AlternateContent>
        <mc:Choice Requires="wps">
          <w:drawing>
            <wp:anchor distT="0" distB="0" distL="114300" distR="114300" simplePos="0" relativeHeight="251659264" behindDoc="0" locked="0" layoutInCell="1" allowOverlap="1" wp14:anchorId="027B5914" wp14:editId="7EFFAE71">
              <wp:simplePos x="0" y="0"/>
              <wp:positionH relativeFrom="margin">
                <wp:posOffset>4299799</wp:posOffset>
              </wp:positionH>
              <wp:positionV relativeFrom="margin">
                <wp:posOffset>-639445</wp:posOffset>
              </wp:positionV>
              <wp:extent cx="1645920" cy="396240"/>
              <wp:effectExtent l="0" t="0" r="0" b="190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96240"/>
                      </a:xfrm>
                      <a:prstGeom prst="rect">
                        <a:avLst/>
                      </a:prstGeom>
                      <a:solidFill>
                        <a:schemeClr val="bg2"/>
                      </a:solidFill>
                      <a:ln w="9525">
                        <a:noFill/>
                        <a:miter lim="800000"/>
                        <a:headEnd/>
                        <a:tailEnd/>
                      </a:ln>
                    </wps:spPr>
                    <wps:txbx>
                      <w:txbxContent>
                        <w:p w14:paraId="5115172D" w14:textId="77777777" w:rsidR="00D5473C" w:rsidRDefault="00D5473C" w:rsidP="00D5473C">
                          <w:pPr>
                            <w:pStyle w:val="Body11ptCalibri-IPR"/>
                            <w:spacing w:after="60"/>
                            <w:ind w:firstLine="0"/>
                            <w:rPr>
                              <w:caps/>
                              <w:sz w:val="18"/>
                              <w:szCs w:val="20"/>
                            </w:rPr>
                          </w:pPr>
                          <w:r>
                            <w:rPr>
                              <w:b/>
                              <w:sz w:val="18"/>
                              <w:szCs w:val="20"/>
                            </w:rPr>
                            <w:t>OMB Number: 0584-XXXX</w:t>
                          </w:r>
                        </w:p>
                        <w:p w14:paraId="3126FB0F" w14:textId="77777777" w:rsidR="00D5473C" w:rsidRDefault="00D5473C" w:rsidP="00D5473C">
                          <w:pPr>
                            <w:pStyle w:val="Body11ptCalibri-IPR"/>
                            <w:spacing w:after="0"/>
                            <w:ind w:firstLine="0"/>
                            <w:rPr>
                              <w:sz w:val="20"/>
                            </w:rPr>
                          </w:pPr>
                          <w:r>
                            <w:rPr>
                              <w:b/>
                              <w:sz w:val="18"/>
                              <w:szCs w:val="20"/>
                            </w:rPr>
                            <w:t>Expiration Date: XX/XX/XXXX</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27B5914" id="_x0000_t202" coordsize="21600,21600" o:spt="202" path="m,l,21600r21600,l21600,xe">
              <v:stroke joinstyle="miter"/>
              <v:path gradientshapeok="t" o:connecttype="rect"/>
            </v:shapetype>
            <v:shape id="Text Box 3" o:spid="_x0000_s1027" type="#_x0000_t202" style="position:absolute;margin-left:338.55pt;margin-top:-50.35pt;width:129.6pt;height:3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" fillcolor="#eeece1 [3214]" stroked="f">
              <v:textbox style="mso-fit-shape-to-text:t" inset="3.6pt,,0">
                <w:txbxContent>
                  <w:p w14:paraId="5115172D" w14:textId="77777777" w:rsidR="00D5473C" w:rsidRDefault="00D5473C" w:rsidP="00D5473C">
                    <w:pPr>
                      <w:pStyle w:val="Body11ptCalibri-IPR"/>
                      <w:spacing w:after="60"/>
                      <w:ind w:firstLine="0"/>
                      <w:rPr>
                        <w:caps/>
                        <w:sz w:val="18"/>
                        <w:szCs w:val="20"/>
                      </w:rPr>
                    </w:pPr>
                    <w:r>
                      <w:rPr>
                        <w:b/>
                        <w:sz w:val="18"/>
                        <w:szCs w:val="20"/>
                      </w:rPr>
                      <w:t>OMB Number: 0584-XXXX</w:t>
                    </w:r>
                  </w:p>
                  <w:p w14:paraId="3126FB0F" w14:textId="77777777" w:rsidR="00D5473C" w:rsidRDefault="00D5473C" w:rsidP="00D5473C">
                    <w:pPr>
                      <w:pStyle w:val="Body11ptCalibri-IPR"/>
                      <w:spacing w:after="0"/>
                      <w:ind w:firstLine="0"/>
                      <w:rPr>
                        <w:sz w:val="20"/>
                      </w:rPr>
                    </w:pPr>
                    <w:r>
                      <w:rPr>
                        <w:b/>
                        <w:sz w:val="18"/>
                        <w:szCs w:val="20"/>
                      </w:rPr>
                      <w:t>Expiration Date: XX/XX/XXXX</w:t>
                    </w:r>
                  </w:p>
                </w:txbxContent>
              </v:textbox>
              <w10:wrap type="square"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32C8C"/>
    <w:multiLevelType w:val="hybridMultilevel"/>
    <w:tmpl w:val="8146C2D2"/>
    <w:lvl w:ilvl="0" w:tplc="16E4AD0E">
      <w:start w:val="1"/>
      <w:numFmt w:val="decimal"/>
      <w:lvlText w:val="%1."/>
      <w:lvlJc w:val="left"/>
      <w:pPr>
        <w:ind w:left="1080" w:hanging="360"/>
      </w:pPr>
      <w:rPr>
        <w:rFonts w:ascii="Calibri" w:hAnsi="Calibri" w:hint="default"/>
        <w:b w:val="0"/>
        <w:i w:val="0"/>
        <w:caps w:val="0"/>
        <w:strike w:val="0"/>
        <w:dstrike w:val="0"/>
        <w:vanish w:val="0"/>
        <w:color w:val="B12732"/>
        <w:sz w:val="22"/>
        <w:szCs w:val="24"/>
        <w:vertAlign w:val="baseli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D44260D"/>
    <w:multiLevelType w:val="hybridMultilevel"/>
    <w:tmpl w:val="B8B469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1D63D1"/>
    <w:multiLevelType w:val="hybridMultilevel"/>
    <w:tmpl w:val="35F67004"/>
    <w:lvl w:ilvl="0" w:tplc="AAEEF164">
      <w:start w:val="1"/>
      <w:numFmt w:val="decimal"/>
      <w:lvlText w:val="%1."/>
      <w:lvlJc w:val="left"/>
      <w:pPr>
        <w:ind w:left="1080" w:hanging="360"/>
      </w:pPr>
      <w:rPr>
        <w:rFonts w:hint="default"/>
        <w:color w:val="B127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F5F94"/>
    <w:multiLevelType w:val="hybridMultilevel"/>
    <w:tmpl w:val="BF220A0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5F4631C"/>
    <w:multiLevelType w:val="hybridMultilevel"/>
    <w:tmpl w:val="4DF8756E"/>
    <w:lvl w:ilvl="0" w:tplc="A59E4E4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num>
  <w:num w:numId="2">
    <w:abstractNumId w:val="2"/>
  </w:num>
  <w:num w:numId="3">
    <w:abstractNumId w:val="3"/>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9B6"/>
    <w:rsid w:val="00010AF4"/>
    <w:rsid w:val="00022984"/>
    <w:rsid w:val="00052B09"/>
    <w:rsid w:val="00075FDC"/>
    <w:rsid w:val="00095EB4"/>
    <w:rsid w:val="000A3168"/>
    <w:rsid w:val="000D230F"/>
    <w:rsid w:val="000E0A18"/>
    <w:rsid w:val="001113FA"/>
    <w:rsid w:val="00117F5D"/>
    <w:rsid w:val="00186E1C"/>
    <w:rsid w:val="00197674"/>
    <w:rsid w:val="001A79B7"/>
    <w:rsid w:val="001B074E"/>
    <w:rsid w:val="001D463A"/>
    <w:rsid w:val="001E0AC5"/>
    <w:rsid w:val="0020554B"/>
    <w:rsid w:val="002534F7"/>
    <w:rsid w:val="00265ADB"/>
    <w:rsid w:val="002F424F"/>
    <w:rsid w:val="00326B7E"/>
    <w:rsid w:val="00331B1D"/>
    <w:rsid w:val="003626E0"/>
    <w:rsid w:val="00366D51"/>
    <w:rsid w:val="0038207B"/>
    <w:rsid w:val="003A669A"/>
    <w:rsid w:val="003B7B98"/>
    <w:rsid w:val="003D25B3"/>
    <w:rsid w:val="00400DB5"/>
    <w:rsid w:val="00437758"/>
    <w:rsid w:val="00445184"/>
    <w:rsid w:val="004651E8"/>
    <w:rsid w:val="004863E4"/>
    <w:rsid w:val="00494F01"/>
    <w:rsid w:val="00497B4F"/>
    <w:rsid w:val="004C10C8"/>
    <w:rsid w:val="004C739C"/>
    <w:rsid w:val="004D52FC"/>
    <w:rsid w:val="00507AF7"/>
    <w:rsid w:val="00552130"/>
    <w:rsid w:val="00553880"/>
    <w:rsid w:val="00562955"/>
    <w:rsid w:val="00570CB0"/>
    <w:rsid w:val="005B2D11"/>
    <w:rsid w:val="005C6C87"/>
    <w:rsid w:val="005D5108"/>
    <w:rsid w:val="005F4A6A"/>
    <w:rsid w:val="005F5801"/>
    <w:rsid w:val="0066387F"/>
    <w:rsid w:val="00671A32"/>
    <w:rsid w:val="00677FA9"/>
    <w:rsid w:val="006B2631"/>
    <w:rsid w:val="006D16A9"/>
    <w:rsid w:val="006D7854"/>
    <w:rsid w:val="006F23D1"/>
    <w:rsid w:val="006F421E"/>
    <w:rsid w:val="00703412"/>
    <w:rsid w:val="00717813"/>
    <w:rsid w:val="007435F6"/>
    <w:rsid w:val="007612E6"/>
    <w:rsid w:val="007A4DAB"/>
    <w:rsid w:val="007A782C"/>
    <w:rsid w:val="007F234B"/>
    <w:rsid w:val="007F6E90"/>
    <w:rsid w:val="00815E4C"/>
    <w:rsid w:val="0084428B"/>
    <w:rsid w:val="008E4561"/>
    <w:rsid w:val="008F7675"/>
    <w:rsid w:val="00902A46"/>
    <w:rsid w:val="00926444"/>
    <w:rsid w:val="00956D16"/>
    <w:rsid w:val="009710A2"/>
    <w:rsid w:val="00992173"/>
    <w:rsid w:val="00A22F0D"/>
    <w:rsid w:val="00A238F0"/>
    <w:rsid w:val="00A8045D"/>
    <w:rsid w:val="00A949B6"/>
    <w:rsid w:val="00A96EC9"/>
    <w:rsid w:val="00A97A2F"/>
    <w:rsid w:val="00AA208E"/>
    <w:rsid w:val="00AD0FEE"/>
    <w:rsid w:val="00AE14C6"/>
    <w:rsid w:val="00AF41D2"/>
    <w:rsid w:val="00B030A3"/>
    <w:rsid w:val="00B53869"/>
    <w:rsid w:val="00B545CF"/>
    <w:rsid w:val="00BA66B2"/>
    <w:rsid w:val="00BB0D98"/>
    <w:rsid w:val="00BB7D56"/>
    <w:rsid w:val="00BE4E0C"/>
    <w:rsid w:val="00BE4E18"/>
    <w:rsid w:val="00BF120B"/>
    <w:rsid w:val="00C158AE"/>
    <w:rsid w:val="00C30E73"/>
    <w:rsid w:val="00C53834"/>
    <w:rsid w:val="00C54DF0"/>
    <w:rsid w:val="00C55D53"/>
    <w:rsid w:val="00C86007"/>
    <w:rsid w:val="00CB73B2"/>
    <w:rsid w:val="00CE4C10"/>
    <w:rsid w:val="00D06332"/>
    <w:rsid w:val="00D15642"/>
    <w:rsid w:val="00D21566"/>
    <w:rsid w:val="00D42D69"/>
    <w:rsid w:val="00D5473C"/>
    <w:rsid w:val="00D73D19"/>
    <w:rsid w:val="00D80ECB"/>
    <w:rsid w:val="00D83571"/>
    <w:rsid w:val="00DF5A56"/>
    <w:rsid w:val="00DF69CA"/>
    <w:rsid w:val="00E142B1"/>
    <w:rsid w:val="00E171D4"/>
    <w:rsid w:val="00ED3B76"/>
    <w:rsid w:val="00F17391"/>
    <w:rsid w:val="00F30875"/>
    <w:rsid w:val="00F36D1E"/>
    <w:rsid w:val="00F52DC1"/>
    <w:rsid w:val="00F61136"/>
    <w:rsid w:val="00F9290A"/>
    <w:rsid w:val="00F97AF3"/>
    <w:rsid w:val="00FA2C4B"/>
    <w:rsid w:val="00FA57C9"/>
    <w:rsid w:val="00FC4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5417C62"/>
  <w15:docId w15:val="{15596E58-EF30-4200-AEDA-C7E42BC73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074E"/>
  </w:style>
  <w:style w:type="paragraph" w:styleId="Heading1">
    <w:name w:val="heading 1"/>
    <w:basedOn w:val="Normal"/>
    <w:next w:val="Normal"/>
    <w:link w:val="Heading1Char"/>
    <w:uiPriority w:val="9"/>
    <w:qFormat/>
    <w:rsid w:val="00F9290A"/>
    <w:pPr>
      <w:keepNext/>
      <w:outlineLvl w:val="0"/>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F6E90"/>
    <w:rPr>
      <w:sz w:val="16"/>
      <w:szCs w:val="16"/>
    </w:rPr>
  </w:style>
  <w:style w:type="paragraph" w:styleId="CommentText">
    <w:name w:val="annotation text"/>
    <w:basedOn w:val="Normal"/>
    <w:link w:val="CommentTextChar"/>
    <w:uiPriority w:val="99"/>
    <w:semiHidden/>
    <w:unhideWhenUsed/>
    <w:rsid w:val="007F6E90"/>
    <w:pPr>
      <w:spacing w:line="240" w:lineRule="auto"/>
    </w:pPr>
    <w:rPr>
      <w:sz w:val="20"/>
      <w:szCs w:val="20"/>
    </w:rPr>
  </w:style>
  <w:style w:type="character" w:customStyle="1" w:styleId="CommentTextChar">
    <w:name w:val="Comment Text Char"/>
    <w:basedOn w:val="DefaultParagraphFont"/>
    <w:link w:val="CommentText"/>
    <w:uiPriority w:val="99"/>
    <w:semiHidden/>
    <w:rsid w:val="007F6E90"/>
    <w:rPr>
      <w:sz w:val="20"/>
      <w:szCs w:val="20"/>
    </w:rPr>
  </w:style>
  <w:style w:type="paragraph" w:styleId="CommentSubject">
    <w:name w:val="annotation subject"/>
    <w:basedOn w:val="CommentText"/>
    <w:next w:val="CommentText"/>
    <w:link w:val="CommentSubjectChar"/>
    <w:uiPriority w:val="99"/>
    <w:semiHidden/>
    <w:unhideWhenUsed/>
    <w:rsid w:val="007F6E90"/>
    <w:rPr>
      <w:b/>
      <w:bCs/>
    </w:rPr>
  </w:style>
  <w:style w:type="character" w:customStyle="1" w:styleId="CommentSubjectChar">
    <w:name w:val="Comment Subject Char"/>
    <w:basedOn w:val="CommentTextChar"/>
    <w:link w:val="CommentSubject"/>
    <w:uiPriority w:val="99"/>
    <w:semiHidden/>
    <w:rsid w:val="007F6E90"/>
    <w:rPr>
      <w:b/>
      <w:bCs/>
      <w:sz w:val="20"/>
      <w:szCs w:val="20"/>
    </w:rPr>
  </w:style>
  <w:style w:type="paragraph" w:styleId="BalloonText">
    <w:name w:val="Balloon Text"/>
    <w:basedOn w:val="Normal"/>
    <w:link w:val="BalloonTextChar"/>
    <w:uiPriority w:val="99"/>
    <w:semiHidden/>
    <w:unhideWhenUsed/>
    <w:rsid w:val="007F6E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6E90"/>
    <w:rPr>
      <w:rFonts w:ascii="Tahoma" w:hAnsi="Tahoma" w:cs="Tahoma"/>
      <w:sz w:val="16"/>
      <w:szCs w:val="16"/>
    </w:rPr>
  </w:style>
  <w:style w:type="character" w:customStyle="1" w:styleId="Heading1Char">
    <w:name w:val="Heading 1 Char"/>
    <w:basedOn w:val="DefaultParagraphFont"/>
    <w:link w:val="Heading1"/>
    <w:uiPriority w:val="9"/>
    <w:rsid w:val="00F9290A"/>
    <w:rPr>
      <w:b/>
      <w:sz w:val="24"/>
      <w:szCs w:val="24"/>
    </w:rPr>
  </w:style>
  <w:style w:type="paragraph" w:styleId="ListParagraph">
    <w:name w:val="List Paragraph"/>
    <w:basedOn w:val="Normal"/>
    <w:uiPriority w:val="34"/>
    <w:qFormat/>
    <w:rsid w:val="006F421E"/>
    <w:pPr>
      <w:ind w:left="720"/>
      <w:contextualSpacing/>
    </w:pPr>
  </w:style>
  <w:style w:type="paragraph" w:styleId="Header">
    <w:name w:val="header"/>
    <w:basedOn w:val="Normal"/>
    <w:link w:val="HeaderChar"/>
    <w:uiPriority w:val="99"/>
    <w:unhideWhenUsed/>
    <w:rsid w:val="00D547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73C"/>
  </w:style>
  <w:style w:type="paragraph" w:styleId="Footer">
    <w:name w:val="footer"/>
    <w:basedOn w:val="Normal"/>
    <w:link w:val="FooterChar"/>
    <w:uiPriority w:val="99"/>
    <w:unhideWhenUsed/>
    <w:rsid w:val="00D547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73C"/>
  </w:style>
  <w:style w:type="character" w:customStyle="1" w:styleId="Body11ptCalibri-IPRChar">
    <w:name w:val="Body11ptCalibri-IPR Char"/>
    <w:basedOn w:val="DefaultParagraphFont"/>
    <w:link w:val="Body11ptCalibri-IPR"/>
    <w:semiHidden/>
    <w:locked/>
    <w:rsid w:val="00D5473C"/>
    <w:rPr>
      <w:rFonts w:ascii="Calibri" w:eastAsia="Times New Roman" w:hAnsi="Calibri"/>
      <w:szCs w:val="24"/>
    </w:rPr>
  </w:style>
  <w:style w:type="paragraph" w:customStyle="1" w:styleId="Body11ptCalibri-IPR">
    <w:name w:val="Body11ptCalibri-IPR"/>
    <w:link w:val="Body11ptCalibri-IPRChar"/>
    <w:semiHidden/>
    <w:qFormat/>
    <w:rsid w:val="00D5473C"/>
    <w:pPr>
      <w:spacing w:after="240" w:line="240" w:lineRule="auto"/>
      <w:ind w:firstLine="720"/>
    </w:pPr>
    <w:rPr>
      <w:rFonts w:ascii="Calibri" w:eastAsia="Times New Roman" w:hAnsi="Calibri"/>
      <w:szCs w:val="24"/>
    </w:rPr>
  </w:style>
  <w:style w:type="paragraph" w:customStyle="1" w:styleId="Heading1-IPR">
    <w:name w:val="Heading1-IPR"/>
    <w:link w:val="Heading1-IPRChar"/>
    <w:qFormat/>
    <w:rsid w:val="00F36D1E"/>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F36D1E"/>
    <w:rPr>
      <w:rFonts w:ascii="Candara" w:eastAsiaTheme="majorEastAsia" w:hAnsi="Candara" w:cstheme="majorBidi"/>
      <w:b/>
      <w:bCs/>
      <w:color w:val="B12732"/>
      <w:sz w:val="36"/>
      <w:szCs w:val="36"/>
    </w:rPr>
  </w:style>
  <w:style w:type="paragraph" w:customStyle="1" w:styleId="Heading2-IPR">
    <w:name w:val="Heading2-IPR"/>
    <w:link w:val="Heading2-IPRChar"/>
    <w:qFormat/>
    <w:rsid w:val="00F36D1E"/>
    <w:pPr>
      <w:keepNext/>
      <w:numPr>
        <w:numId w:val="3"/>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character" w:customStyle="1" w:styleId="Heading2-IPRChar">
    <w:name w:val="Heading2-IPR Char"/>
    <w:basedOn w:val="DefaultParagraphFont"/>
    <w:link w:val="Heading2-IPR"/>
    <w:rsid w:val="00F36D1E"/>
    <w:rPr>
      <w:rFonts w:ascii="Candara" w:eastAsiaTheme="majorEastAsia" w:hAnsi="Candara" w:cstheme="majorBidi"/>
      <w:b/>
      <w:bCs/>
      <w:color w:val="B12732"/>
      <w:sz w:val="28"/>
      <w:szCs w:val="26"/>
    </w:rPr>
  </w:style>
  <w:style w:type="paragraph" w:customStyle="1" w:styleId="FooterRedInsight-IPR">
    <w:name w:val="FooterRedInsight-IPR"/>
    <w:link w:val="FooterRedInsight-IPRChar"/>
    <w:qFormat/>
    <w:rsid w:val="00F36D1E"/>
    <w:pPr>
      <w:pBdr>
        <w:top w:val="single" w:sz="8" w:space="1" w:color="B12732"/>
      </w:pBdr>
      <w:spacing w:after="0" w:line="240" w:lineRule="auto"/>
    </w:pPr>
    <w:rPr>
      <w:rFonts w:ascii="Calibri" w:hAnsi="Calibri"/>
      <w:i/>
      <w:color w:val="B12732"/>
      <w:sz w:val="20"/>
    </w:rPr>
  </w:style>
  <w:style w:type="character" w:customStyle="1" w:styleId="FooterRedInsight-IPRChar">
    <w:name w:val="FooterRedInsight-IPR Char"/>
    <w:basedOn w:val="DefaultParagraphFont"/>
    <w:link w:val="FooterRedInsight-IPR"/>
    <w:rsid w:val="00F36D1E"/>
    <w:rPr>
      <w:rFonts w:ascii="Calibri" w:hAnsi="Calibri"/>
      <w:i/>
      <w:color w:val="B12732"/>
      <w:sz w:val="20"/>
    </w:rPr>
  </w:style>
  <w:style w:type="paragraph" w:customStyle="1" w:styleId="FooterTitle-IPR">
    <w:name w:val="FooterTitle-IPR"/>
    <w:link w:val="FooterTitle-IPRChar"/>
    <w:qFormat/>
    <w:rsid w:val="00F36D1E"/>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F36D1E"/>
    <w:rPr>
      <w:rFonts w:ascii="Calibri" w:eastAsia="Times New Roman" w:hAnsi="Calibri" w:cs="Arial"/>
      <w:i/>
      <w:sz w:val="20"/>
      <w:szCs w:val="18"/>
    </w:rPr>
  </w:style>
  <w:style w:type="paragraph" w:customStyle="1" w:styleId="DocDate-IPR">
    <w:name w:val="DocDate-IPR"/>
    <w:link w:val="DocDate-IPRChar"/>
    <w:qFormat/>
    <w:rsid w:val="00DF5A56"/>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DF5A56"/>
    <w:rPr>
      <w:rFonts w:ascii="Calibri" w:eastAsia="Times New Roman" w:hAnsi="Calibri" w:cs="Lucida Sans Unicode"/>
      <w:sz w:val="24"/>
    </w:rPr>
  </w:style>
  <w:style w:type="paragraph" w:customStyle="1" w:styleId="TableText-IPR">
    <w:name w:val="TableText-IPR"/>
    <w:link w:val="TableText-IPRChar"/>
    <w:qFormat/>
    <w:rsid w:val="00DF5A56"/>
    <w:pPr>
      <w:spacing w:after="0" w:line="240" w:lineRule="auto"/>
    </w:pPr>
    <w:rPr>
      <w:rFonts w:ascii="Calibri" w:eastAsiaTheme="minorEastAsia" w:hAnsi="Calibri" w:cs="Times New Roman"/>
      <w:sz w:val="18"/>
      <w:szCs w:val="20"/>
    </w:rPr>
  </w:style>
  <w:style w:type="character" w:customStyle="1" w:styleId="TableText-IPRChar">
    <w:name w:val="TableText-IPR Char"/>
    <w:basedOn w:val="DefaultParagraphFont"/>
    <w:link w:val="TableText-IPR"/>
    <w:rsid w:val="00DF5A56"/>
    <w:rPr>
      <w:rFonts w:ascii="Calibri" w:eastAsiaTheme="minorEastAsia" w:hAnsi="Calibri" w:cs="Times New Roman"/>
      <w:sz w:val="18"/>
      <w:szCs w:val="20"/>
    </w:rPr>
  </w:style>
  <w:style w:type="paragraph" w:customStyle="1" w:styleId="DocTitle-IPR">
    <w:name w:val="DocTitle-IPR"/>
    <w:link w:val="DocTitle-IPRChar"/>
    <w:qFormat/>
    <w:rsid w:val="00DF5A56"/>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DF5A56"/>
    <w:pPr>
      <w:spacing w:after="1320" w:line="240" w:lineRule="auto"/>
      <w:jc w:val="center"/>
    </w:pPr>
    <w:rPr>
      <w:rFonts w:ascii="Candara" w:eastAsiaTheme="majorEastAsia" w:hAnsi="Candara" w:cstheme="majorBidi"/>
      <w:b/>
      <w:bCs/>
      <w:sz w:val="36"/>
      <w:szCs w:val="52"/>
    </w:rPr>
  </w:style>
  <w:style w:type="character" w:customStyle="1" w:styleId="DocTitle-IPRChar">
    <w:name w:val="DocTitle-IPR Char"/>
    <w:basedOn w:val="DefaultParagraphFont"/>
    <w:link w:val="DocTitle-IPR"/>
    <w:rsid w:val="00DF5A56"/>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DF5A56"/>
    <w:rPr>
      <w:rFonts w:ascii="Candara" w:eastAsiaTheme="majorEastAsia" w:hAnsi="Candara" w:cstheme="majorBidi"/>
      <w:b/>
      <w:bCs/>
      <w:sz w:val="36"/>
      <w:szCs w:val="52"/>
    </w:rPr>
  </w:style>
  <w:style w:type="paragraph" w:styleId="Revision">
    <w:name w:val="Revision"/>
    <w:hidden/>
    <w:uiPriority w:val="99"/>
    <w:semiHidden/>
    <w:rsid w:val="00CE4C10"/>
    <w:pPr>
      <w:spacing w:after="0" w:line="240" w:lineRule="auto"/>
    </w:pPr>
  </w:style>
  <w:style w:type="character" w:styleId="Hyperlink">
    <w:name w:val="Hyperlink"/>
    <w:basedOn w:val="DefaultParagraphFont"/>
    <w:uiPriority w:val="99"/>
    <w:unhideWhenUsed/>
    <w:rsid w:val="003A66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824241">
      <w:bodyDiv w:val="1"/>
      <w:marLeft w:val="0"/>
      <w:marRight w:val="0"/>
      <w:marTop w:val="0"/>
      <w:marBottom w:val="0"/>
      <w:divBdr>
        <w:top w:val="none" w:sz="0" w:space="0" w:color="auto"/>
        <w:left w:val="none" w:sz="0" w:space="0" w:color="auto"/>
        <w:bottom w:val="none" w:sz="0" w:space="0" w:color="auto"/>
        <w:right w:val="none" w:sz="0" w:space="0" w:color="auto"/>
      </w:divBdr>
    </w:div>
    <w:div w:id="1930654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elle.deemer@fns.usda.gov"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374</Words>
  <Characters>2137</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Laird</dc:creator>
  <cp:lastModifiedBy>Ragland-Greene, Rachelle - FNS</cp:lastModifiedBy>
  <cp:revision>2</cp:revision>
  <cp:lastPrinted>2018-01-18T19:17:00Z</cp:lastPrinted>
  <dcterms:created xsi:type="dcterms:W3CDTF">2020-02-11T15:15:00Z</dcterms:created>
  <dcterms:modified xsi:type="dcterms:W3CDTF">2020-02-11T15:15:00Z</dcterms:modified>
</cp:coreProperties>
</file>