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4C" w:rsidRDefault="00E31C4C" w:rsidP="00E31C4C">
      <w:pPr>
        <w:jc w:val="right"/>
      </w:pPr>
      <w:r>
        <w:t xml:space="preserve">    OMB Control No. 0648-0272 </w:t>
      </w:r>
    </w:p>
    <w:p w:rsidR="00E31C4C" w:rsidRDefault="00E31C4C" w:rsidP="00E31C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Expiration Date: 2/28/2015</w:t>
      </w:r>
    </w:p>
    <w:p w:rsidR="00E31C4C" w:rsidRDefault="00E31C4C"/>
    <w:p w:rsidR="00E31C4C" w:rsidRDefault="00E31C4C"/>
    <w:p w:rsidR="005725F8" w:rsidRDefault="004B720D">
      <w:hyperlink r:id="rId6" w:history="1">
        <w:r w:rsidRPr="00F95264">
          <w:rPr>
            <w:rStyle w:val="Hyperlink"/>
          </w:rPr>
          <w:t>http://alaskafisheries.noaa.gov/rr/report.htm</w:t>
        </w:r>
      </w:hyperlink>
    </w:p>
    <w:p w:rsidR="004B720D" w:rsidRDefault="004B720D"/>
    <w:tbl>
      <w:tblPr>
        <w:tblW w:w="4066" w:type="pct"/>
        <w:tblCellSpacing w:w="15" w:type="dxa"/>
        <w:shd w:val="clear" w:color="auto" w:fill="003366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56"/>
      </w:tblGrid>
      <w:tr w:rsidR="004B720D" w:rsidRPr="004B720D" w:rsidTr="004B720D"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4B720D" w:rsidRPr="004B720D" w:rsidRDefault="004B720D" w:rsidP="004B720D">
            <w:pPr>
              <w:spacing w:after="0" w:line="22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IFQ Departure Report: </w:t>
            </w:r>
            <w:r w:rsidRPr="004B720D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Required for Pacific halibut or sablefish being landed outside the state of Alaska and before the Pacific halibut or sablefish leave Alaska waters. Please call 1-800-304-4846 between the hours of 6:00 am and midnight to make this report.</w:t>
            </w:r>
            <w:r w:rsidR="00E31C4C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 xml:space="preserve"> Estimated response time: 15 minutes.</w:t>
            </w:r>
            <w:bookmarkStart w:id="0" w:name="_GoBack"/>
            <w:bookmarkEnd w:id="0"/>
          </w:p>
        </w:tc>
      </w:tr>
      <w:tr w:rsidR="004B720D" w:rsidRPr="004B720D" w:rsidTr="004B720D"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4B720D" w:rsidRPr="004B720D" w:rsidRDefault="004B720D" w:rsidP="004B720D">
            <w:pPr>
              <w:spacing w:after="0" w:line="22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Transshipment Authorization</w:t>
            </w:r>
            <w:proofErr w:type="gramStart"/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  <w:proofErr w:type="gramEnd"/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4B720D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Required to transship processed Pacific halibut or sablefish between vessels 24 hours before the tran</w:t>
            </w:r>
            <w:r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s</w:t>
            </w:r>
            <w:r w:rsidRPr="004B720D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shipment. Please call 1-800-304-4846 between the hours of 6:00 am and midnight to be directed to a Clearing Officer to obtain this authorization.</w:t>
            </w:r>
            <w:r w:rsidR="00E31C4C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 xml:space="preserve"> Estimated response time: 12 minutes.</w:t>
            </w:r>
          </w:p>
        </w:tc>
      </w:tr>
    </w:tbl>
    <w:p w:rsidR="004B720D" w:rsidRDefault="004B720D"/>
    <w:sectPr w:rsidR="004B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0D"/>
    <w:rsid w:val="002666F4"/>
    <w:rsid w:val="004B720D"/>
    <w:rsid w:val="007C6674"/>
    <w:rsid w:val="00E3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0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B720D"/>
  </w:style>
  <w:style w:type="character" w:customStyle="1" w:styleId="smlgrn">
    <w:name w:val="smlgrn"/>
    <w:basedOn w:val="DefaultParagraphFont"/>
    <w:rsid w:val="004B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0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B720D"/>
  </w:style>
  <w:style w:type="character" w:customStyle="1" w:styleId="smlgrn">
    <w:name w:val="smlgrn"/>
    <w:basedOn w:val="DefaultParagraphFont"/>
    <w:rsid w:val="004B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askafisheries.noaa.gov/rr/repor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EEB8-7AE9-485F-82AF-73FFE05A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2</cp:revision>
  <dcterms:created xsi:type="dcterms:W3CDTF">2015-01-15T15:02:00Z</dcterms:created>
  <dcterms:modified xsi:type="dcterms:W3CDTF">2015-01-15T15:07:00Z</dcterms:modified>
</cp:coreProperties>
</file>