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A7124" w14:textId="1D48643C" w:rsidR="00FE573A" w:rsidRPr="003D0CE9" w:rsidRDefault="003E0529" w:rsidP="00987E14">
      <w:pPr>
        <w:jc w:val="center"/>
        <w:rPr>
          <w:rFonts w:cstheme="minorHAnsi"/>
          <w:b/>
          <w:bCs/>
          <w:sz w:val="22"/>
          <w:szCs w:val="22"/>
        </w:rPr>
      </w:pPr>
      <w:bookmarkStart w:id="0" w:name="_GoBack"/>
      <w:bookmarkEnd w:id="0"/>
      <w:r w:rsidRPr="003D0CE9">
        <w:rPr>
          <w:rFonts w:cstheme="minorHAnsi"/>
          <w:b/>
          <w:bCs/>
          <w:sz w:val="22"/>
          <w:szCs w:val="22"/>
        </w:rPr>
        <w:t>Assent to Participate</w:t>
      </w:r>
    </w:p>
    <w:p w14:paraId="2FA35E63" w14:textId="77777777" w:rsidR="003E0529" w:rsidRPr="003D0CE9" w:rsidRDefault="003E0529">
      <w:pPr>
        <w:rPr>
          <w:rFonts w:cstheme="minorHAnsi"/>
          <w:sz w:val="22"/>
          <w:szCs w:val="22"/>
        </w:rPr>
      </w:pPr>
    </w:p>
    <w:p w14:paraId="2968D821" w14:textId="110BFA5B" w:rsidR="003E0529" w:rsidRPr="003D0CE9" w:rsidRDefault="003E0529">
      <w:pPr>
        <w:rPr>
          <w:rFonts w:cstheme="minorHAnsi"/>
          <w:sz w:val="22"/>
          <w:szCs w:val="22"/>
        </w:rPr>
      </w:pPr>
      <w:r w:rsidRPr="003D0CE9">
        <w:rPr>
          <w:rFonts w:cstheme="minorHAnsi"/>
          <w:sz w:val="22"/>
          <w:szCs w:val="22"/>
        </w:rPr>
        <w:t xml:space="preserve">You are </w:t>
      </w:r>
      <w:r w:rsidR="00987E14" w:rsidRPr="003D0CE9">
        <w:rPr>
          <w:rFonts w:cstheme="minorHAnsi"/>
          <w:sz w:val="22"/>
          <w:szCs w:val="22"/>
        </w:rPr>
        <w:t>being asked</w:t>
      </w:r>
      <w:r w:rsidRPr="003D0CE9">
        <w:rPr>
          <w:rFonts w:cstheme="minorHAnsi"/>
          <w:sz w:val="22"/>
          <w:szCs w:val="22"/>
        </w:rPr>
        <w:t xml:space="preserve"> to take a survey</w:t>
      </w:r>
      <w:r w:rsidR="00F11F3F" w:rsidRPr="003D0CE9">
        <w:rPr>
          <w:rFonts w:cstheme="minorHAnsi"/>
          <w:sz w:val="22"/>
          <w:szCs w:val="22"/>
        </w:rPr>
        <w:t>. This survey</w:t>
      </w:r>
      <w:r w:rsidRPr="003D0CE9">
        <w:rPr>
          <w:rFonts w:cstheme="minorHAnsi"/>
          <w:sz w:val="22"/>
          <w:szCs w:val="22"/>
        </w:rPr>
        <w:t xml:space="preserve"> will ask you questions about </w:t>
      </w:r>
      <w:r w:rsidR="00935CE2" w:rsidRPr="003D0CE9">
        <w:rPr>
          <w:rFonts w:cstheme="minorHAnsi"/>
          <w:sz w:val="22"/>
          <w:szCs w:val="22"/>
        </w:rPr>
        <w:t>yourself, your family, and your behavior. Some questions are about sexual health</w:t>
      </w:r>
      <w:r w:rsidR="00F11F3F" w:rsidRPr="003D0CE9">
        <w:rPr>
          <w:rFonts w:cstheme="minorHAnsi"/>
          <w:sz w:val="22"/>
          <w:szCs w:val="22"/>
        </w:rPr>
        <w:t>. These questions will be</w:t>
      </w:r>
      <w:r w:rsidR="00935CE2" w:rsidRPr="003D0CE9">
        <w:rPr>
          <w:rFonts w:cstheme="minorHAnsi"/>
          <w:sz w:val="22"/>
          <w:szCs w:val="22"/>
        </w:rPr>
        <w:t xml:space="preserve"> about romantic relationships, pregnancy, and sexually transmitted infections. </w:t>
      </w:r>
      <w:r w:rsidR="00987E14" w:rsidRPr="003D0CE9">
        <w:rPr>
          <w:rFonts w:cstheme="minorHAnsi"/>
          <w:sz w:val="22"/>
          <w:szCs w:val="22"/>
        </w:rPr>
        <w:t>The survey takes</w:t>
      </w:r>
      <w:r w:rsidR="00935CE2" w:rsidRPr="003D0CE9">
        <w:rPr>
          <w:rFonts w:cstheme="minorHAnsi"/>
          <w:sz w:val="22"/>
          <w:szCs w:val="22"/>
        </w:rPr>
        <w:t xml:space="preserve"> 30-40 minutes to </w:t>
      </w:r>
      <w:r w:rsidR="0042785E" w:rsidRPr="003D0CE9">
        <w:rPr>
          <w:rFonts w:cstheme="minorHAnsi"/>
          <w:sz w:val="22"/>
          <w:szCs w:val="22"/>
        </w:rPr>
        <w:t>finish</w:t>
      </w:r>
      <w:r w:rsidR="00935CE2" w:rsidRPr="003D0CE9">
        <w:rPr>
          <w:rFonts w:cstheme="minorHAnsi"/>
          <w:sz w:val="22"/>
          <w:szCs w:val="22"/>
        </w:rPr>
        <w:t>.</w:t>
      </w:r>
    </w:p>
    <w:p w14:paraId="36BEA2E0" w14:textId="4A7B47FC" w:rsidR="003E0529" w:rsidRPr="003D0CE9" w:rsidRDefault="003E0529">
      <w:pPr>
        <w:rPr>
          <w:rFonts w:cstheme="minorHAnsi"/>
          <w:sz w:val="22"/>
          <w:szCs w:val="22"/>
        </w:rPr>
      </w:pPr>
    </w:p>
    <w:p w14:paraId="2E08CC1D" w14:textId="18B296FC" w:rsidR="003E0529" w:rsidRPr="003D0CE9" w:rsidRDefault="003E0529" w:rsidP="003E0529">
      <w:pPr>
        <w:rPr>
          <w:rFonts w:cstheme="minorHAnsi"/>
          <w:sz w:val="22"/>
          <w:szCs w:val="22"/>
        </w:rPr>
      </w:pPr>
      <w:r w:rsidRPr="003D0CE9">
        <w:rPr>
          <w:rFonts w:cstheme="minorHAnsi"/>
          <w:sz w:val="22"/>
          <w:szCs w:val="22"/>
        </w:rPr>
        <w:t xml:space="preserve">Your parent or guardian signed a form saying it is okay with them for you to </w:t>
      </w:r>
      <w:r w:rsidR="002D2728" w:rsidRPr="003D0CE9">
        <w:rPr>
          <w:rFonts w:cstheme="minorHAnsi"/>
          <w:sz w:val="22"/>
          <w:szCs w:val="22"/>
        </w:rPr>
        <w:t>take this survey</w:t>
      </w:r>
      <w:r w:rsidRPr="003D0CE9">
        <w:rPr>
          <w:rFonts w:cstheme="minorHAnsi"/>
          <w:sz w:val="22"/>
          <w:szCs w:val="22"/>
        </w:rPr>
        <w:t xml:space="preserve">. But </w:t>
      </w:r>
      <w:r w:rsidR="00054CE6" w:rsidRPr="003D0CE9">
        <w:rPr>
          <w:rFonts w:cstheme="minorHAnsi"/>
          <w:sz w:val="22"/>
          <w:szCs w:val="22"/>
        </w:rPr>
        <w:t>it</w:t>
      </w:r>
      <w:r w:rsidRPr="003D0CE9">
        <w:rPr>
          <w:rFonts w:cstheme="minorHAnsi"/>
          <w:sz w:val="22"/>
          <w:szCs w:val="22"/>
        </w:rPr>
        <w:t xml:space="preserve"> is your choice. You will </w:t>
      </w:r>
      <w:r w:rsidR="00935CE2" w:rsidRPr="003D0CE9">
        <w:rPr>
          <w:rFonts w:cstheme="minorHAnsi"/>
          <w:bCs/>
          <w:sz w:val="22"/>
          <w:szCs w:val="22"/>
        </w:rPr>
        <w:t>not</w:t>
      </w:r>
      <w:r w:rsidR="00987E14" w:rsidRPr="003D0CE9">
        <w:rPr>
          <w:rFonts w:cstheme="minorHAnsi"/>
          <w:sz w:val="22"/>
          <w:szCs w:val="22"/>
        </w:rPr>
        <w:t xml:space="preserve"> get</w:t>
      </w:r>
      <w:r w:rsidRPr="003D0CE9">
        <w:rPr>
          <w:rFonts w:cstheme="minorHAnsi"/>
          <w:sz w:val="22"/>
          <w:szCs w:val="22"/>
        </w:rPr>
        <w:t xml:space="preserve"> in trouble if you </w:t>
      </w:r>
      <w:r w:rsidR="00935CE2" w:rsidRPr="003D0CE9">
        <w:rPr>
          <w:rFonts w:cstheme="minorHAnsi"/>
          <w:sz w:val="22"/>
          <w:szCs w:val="22"/>
        </w:rPr>
        <w:t>do</w:t>
      </w:r>
      <w:r w:rsidR="00F11F3F" w:rsidRPr="003D0CE9">
        <w:rPr>
          <w:rFonts w:cstheme="minorHAnsi"/>
          <w:sz w:val="22"/>
          <w:szCs w:val="22"/>
        </w:rPr>
        <w:t xml:space="preserve"> not</w:t>
      </w:r>
      <w:r w:rsidRPr="003D0CE9">
        <w:rPr>
          <w:rFonts w:cstheme="minorHAnsi"/>
          <w:sz w:val="22"/>
          <w:szCs w:val="22"/>
        </w:rPr>
        <w:t xml:space="preserve"> </w:t>
      </w:r>
      <w:r w:rsidR="002D2728" w:rsidRPr="003D0CE9">
        <w:rPr>
          <w:rFonts w:cstheme="minorHAnsi"/>
          <w:sz w:val="22"/>
          <w:szCs w:val="22"/>
        </w:rPr>
        <w:t>take th</w:t>
      </w:r>
      <w:r w:rsidR="00935CE2" w:rsidRPr="003D0CE9">
        <w:rPr>
          <w:rFonts w:cstheme="minorHAnsi"/>
          <w:sz w:val="22"/>
          <w:szCs w:val="22"/>
        </w:rPr>
        <w:t>is</w:t>
      </w:r>
      <w:r w:rsidR="002D2728" w:rsidRPr="003D0CE9">
        <w:rPr>
          <w:rFonts w:cstheme="minorHAnsi"/>
          <w:sz w:val="22"/>
          <w:szCs w:val="22"/>
        </w:rPr>
        <w:t xml:space="preserve"> survey</w:t>
      </w:r>
      <w:r w:rsidRPr="003D0CE9">
        <w:rPr>
          <w:rFonts w:cstheme="minorHAnsi"/>
          <w:sz w:val="22"/>
          <w:szCs w:val="22"/>
        </w:rPr>
        <w:t xml:space="preserve">. Even if you say yes now, you </w:t>
      </w:r>
      <w:r w:rsidR="00935CE2" w:rsidRPr="003D0CE9">
        <w:rPr>
          <w:rFonts w:cstheme="minorHAnsi"/>
          <w:sz w:val="22"/>
          <w:szCs w:val="22"/>
        </w:rPr>
        <w:t>can</w:t>
      </w:r>
      <w:r w:rsidRPr="003D0CE9">
        <w:rPr>
          <w:rFonts w:cstheme="minorHAnsi"/>
          <w:sz w:val="22"/>
          <w:szCs w:val="22"/>
        </w:rPr>
        <w:t xml:space="preserve"> quit at any time</w:t>
      </w:r>
      <w:r w:rsidR="00F11F3F" w:rsidRPr="003D0CE9">
        <w:rPr>
          <w:rFonts w:cstheme="minorHAnsi"/>
          <w:sz w:val="22"/>
          <w:szCs w:val="22"/>
        </w:rPr>
        <w:t xml:space="preserve">. You can also </w:t>
      </w:r>
      <w:r w:rsidR="00935CE2" w:rsidRPr="003D0CE9">
        <w:rPr>
          <w:rFonts w:cstheme="minorHAnsi"/>
          <w:sz w:val="22"/>
          <w:szCs w:val="22"/>
        </w:rPr>
        <w:t>skip any</w:t>
      </w:r>
      <w:r w:rsidRPr="003D0CE9">
        <w:rPr>
          <w:rFonts w:cstheme="minorHAnsi"/>
          <w:sz w:val="22"/>
          <w:szCs w:val="22"/>
        </w:rPr>
        <w:t xml:space="preserve"> question</w:t>
      </w:r>
      <w:r w:rsidR="000131B3" w:rsidRPr="003D0CE9">
        <w:rPr>
          <w:rFonts w:cstheme="minorHAnsi"/>
          <w:sz w:val="22"/>
          <w:szCs w:val="22"/>
        </w:rPr>
        <w:t>s you do</w:t>
      </w:r>
      <w:r w:rsidR="00F11F3F" w:rsidRPr="003D0CE9">
        <w:rPr>
          <w:rFonts w:cstheme="minorHAnsi"/>
          <w:sz w:val="22"/>
          <w:szCs w:val="22"/>
        </w:rPr>
        <w:t xml:space="preserve"> not</w:t>
      </w:r>
      <w:r w:rsidR="000131B3" w:rsidRPr="003D0CE9">
        <w:rPr>
          <w:rFonts w:cstheme="minorHAnsi"/>
          <w:sz w:val="22"/>
          <w:szCs w:val="22"/>
        </w:rPr>
        <w:t xml:space="preserve"> want to answer</w:t>
      </w:r>
      <w:r w:rsidRPr="003D0CE9">
        <w:rPr>
          <w:rFonts w:cstheme="minorHAnsi"/>
          <w:sz w:val="22"/>
          <w:szCs w:val="22"/>
        </w:rPr>
        <w:t xml:space="preserve">. </w:t>
      </w:r>
    </w:p>
    <w:p w14:paraId="0B6380DC" w14:textId="03532FAC" w:rsidR="00935CE2" w:rsidRPr="003D0CE9" w:rsidRDefault="00935CE2" w:rsidP="003E0529">
      <w:pPr>
        <w:rPr>
          <w:rFonts w:cstheme="minorHAnsi"/>
          <w:sz w:val="22"/>
          <w:szCs w:val="22"/>
        </w:rPr>
      </w:pPr>
    </w:p>
    <w:p w14:paraId="4EAB9C23" w14:textId="148FF4E7" w:rsidR="000278C3" w:rsidRPr="003D0CE9" w:rsidRDefault="000278C3" w:rsidP="003E0529">
      <w:pPr>
        <w:rPr>
          <w:rFonts w:cstheme="minorHAnsi"/>
          <w:b/>
          <w:bCs/>
          <w:sz w:val="22"/>
          <w:szCs w:val="22"/>
        </w:rPr>
      </w:pPr>
      <w:r w:rsidRPr="003D0CE9">
        <w:rPr>
          <w:rFonts w:cstheme="minorHAnsi"/>
          <w:b/>
          <w:bCs/>
          <w:sz w:val="22"/>
          <w:szCs w:val="22"/>
        </w:rPr>
        <w:t>Benefits to You</w:t>
      </w:r>
    </w:p>
    <w:p w14:paraId="732548F8" w14:textId="16570596" w:rsidR="000278C3" w:rsidRPr="003D0CE9" w:rsidRDefault="000278C3" w:rsidP="003E0529">
      <w:pPr>
        <w:rPr>
          <w:rFonts w:cstheme="minorHAnsi"/>
          <w:sz w:val="22"/>
          <w:szCs w:val="22"/>
        </w:rPr>
      </w:pPr>
      <w:r w:rsidRPr="003D0CE9">
        <w:rPr>
          <w:rFonts w:cstheme="minorHAnsi"/>
          <w:sz w:val="22"/>
          <w:szCs w:val="22"/>
        </w:rPr>
        <w:t xml:space="preserve">This survey will help us learn what </w:t>
      </w:r>
      <w:r w:rsidR="00054CE6" w:rsidRPr="003D0CE9">
        <w:rPr>
          <w:rFonts w:cstheme="minorHAnsi"/>
          <w:sz w:val="22"/>
          <w:szCs w:val="22"/>
        </w:rPr>
        <w:t>people</w:t>
      </w:r>
      <w:r w:rsidRPr="003D0CE9">
        <w:rPr>
          <w:rFonts w:cstheme="minorHAnsi"/>
          <w:sz w:val="22"/>
          <w:szCs w:val="22"/>
        </w:rPr>
        <w:t xml:space="preserve"> your age think, feel, and do. </w:t>
      </w:r>
      <w:r w:rsidR="000131B3" w:rsidRPr="003D0CE9">
        <w:rPr>
          <w:rFonts w:cstheme="minorHAnsi"/>
          <w:sz w:val="22"/>
          <w:szCs w:val="22"/>
        </w:rPr>
        <w:t xml:space="preserve">There is no personal benefit to you. </w:t>
      </w:r>
      <w:r w:rsidR="00F11F3F" w:rsidRPr="003D0CE9">
        <w:rPr>
          <w:rFonts w:cstheme="minorHAnsi"/>
          <w:sz w:val="22"/>
          <w:szCs w:val="22"/>
        </w:rPr>
        <w:t>T</w:t>
      </w:r>
      <w:r w:rsidRPr="003D0CE9">
        <w:rPr>
          <w:rFonts w:cstheme="minorHAnsi"/>
          <w:sz w:val="22"/>
          <w:szCs w:val="22"/>
        </w:rPr>
        <w:t>aking this survey may not make your life better.</w:t>
      </w:r>
    </w:p>
    <w:p w14:paraId="118886FD" w14:textId="71B30893" w:rsidR="000278C3" w:rsidRPr="003D0CE9" w:rsidRDefault="000278C3" w:rsidP="003E0529">
      <w:pPr>
        <w:rPr>
          <w:rFonts w:cstheme="minorHAnsi"/>
          <w:sz w:val="22"/>
          <w:szCs w:val="22"/>
        </w:rPr>
      </w:pPr>
    </w:p>
    <w:p w14:paraId="7C5CD441" w14:textId="63F28290" w:rsidR="000278C3" w:rsidRPr="003D0CE9" w:rsidRDefault="000278C3" w:rsidP="003E0529">
      <w:pPr>
        <w:rPr>
          <w:rFonts w:cstheme="minorHAnsi"/>
          <w:b/>
          <w:bCs/>
          <w:sz w:val="22"/>
          <w:szCs w:val="22"/>
        </w:rPr>
      </w:pPr>
      <w:r w:rsidRPr="003D0CE9">
        <w:rPr>
          <w:rFonts w:cstheme="minorHAnsi"/>
          <w:b/>
          <w:bCs/>
          <w:sz w:val="22"/>
          <w:szCs w:val="22"/>
        </w:rPr>
        <w:t>Risks of Taking this Survey</w:t>
      </w:r>
    </w:p>
    <w:p w14:paraId="2958925B" w14:textId="4681AF25" w:rsidR="00935CE2" w:rsidRPr="003D0CE9" w:rsidRDefault="000131B3" w:rsidP="003E0529">
      <w:pPr>
        <w:rPr>
          <w:rFonts w:cstheme="minorHAnsi"/>
          <w:sz w:val="22"/>
          <w:szCs w:val="22"/>
        </w:rPr>
      </w:pPr>
      <w:r w:rsidRPr="003D0CE9">
        <w:rPr>
          <w:rFonts w:cstheme="minorHAnsi"/>
          <w:sz w:val="22"/>
          <w:szCs w:val="22"/>
        </w:rPr>
        <w:t>This survey asks questions that may make y</w:t>
      </w:r>
      <w:r w:rsidR="00935CE2" w:rsidRPr="003D0CE9">
        <w:rPr>
          <w:rFonts w:cstheme="minorHAnsi"/>
          <w:sz w:val="22"/>
          <w:szCs w:val="22"/>
        </w:rPr>
        <w:t xml:space="preserve">ou </w:t>
      </w:r>
      <w:r w:rsidRPr="003D0CE9">
        <w:rPr>
          <w:rFonts w:cstheme="minorHAnsi"/>
          <w:sz w:val="22"/>
          <w:szCs w:val="22"/>
        </w:rPr>
        <w:t>feel uncomfortable</w:t>
      </w:r>
      <w:r w:rsidR="00F11F3F" w:rsidRPr="003D0CE9">
        <w:rPr>
          <w:rFonts w:cstheme="minorHAnsi"/>
          <w:sz w:val="22"/>
          <w:szCs w:val="22"/>
        </w:rPr>
        <w:t>. You may also feel</w:t>
      </w:r>
      <w:r w:rsidRPr="003D0CE9">
        <w:rPr>
          <w:rFonts w:cstheme="minorHAnsi"/>
          <w:sz w:val="22"/>
          <w:szCs w:val="22"/>
        </w:rPr>
        <w:t xml:space="preserve"> </w:t>
      </w:r>
      <w:r w:rsidR="00935CE2" w:rsidRPr="003D0CE9">
        <w:rPr>
          <w:rFonts w:cstheme="minorHAnsi"/>
          <w:sz w:val="22"/>
          <w:szCs w:val="22"/>
        </w:rPr>
        <w:t>embarrassed</w:t>
      </w:r>
      <w:r w:rsidR="00F11F3F" w:rsidRPr="003D0CE9">
        <w:rPr>
          <w:rFonts w:cstheme="minorHAnsi"/>
          <w:sz w:val="22"/>
          <w:szCs w:val="22"/>
        </w:rPr>
        <w:t xml:space="preserve"> </w:t>
      </w:r>
      <w:r w:rsidR="00935CE2" w:rsidRPr="003D0CE9">
        <w:rPr>
          <w:rFonts w:cstheme="minorHAnsi"/>
          <w:sz w:val="22"/>
          <w:szCs w:val="22"/>
        </w:rPr>
        <w:t xml:space="preserve">or upset. We can help you find a trusted adult to talk to about how you feel. </w:t>
      </w:r>
      <w:r w:rsidR="00B21681" w:rsidRPr="003D0CE9">
        <w:rPr>
          <w:rFonts w:cstheme="minorHAnsi"/>
          <w:sz w:val="22"/>
          <w:szCs w:val="22"/>
        </w:rPr>
        <w:t xml:space="preserve">You can also call or text any adults you know and trust. </w:t>
      </w:r>
      <w:r w:rsidR="00987E14" w:rsidRPr="003D0CE9">
        <w:rPr>
          <w:rFonts w:cstheme="minorHAnsi"/>
          <w:sz w:val="22"/>
          <w:szCs w:val="22"/>
        </w:rPr>
        <w:t>At the bottom of this page</w:t>
      </w:r>
      <w:r w:rsidR="00F11F3F" w:rsidRPr="003D0CE9">
        <w:rPr>
          <w:rFonts w:cstheme="minorHAnsi"/>
          <w:sz w:val="22"/>
          <w:szCs w:val="22"/>
        </w:rPr>
        <w:t>,</w:t>
      </w:r>
      <w:r w:rsidR="00987E14" w:rsidRPr="003D0CE9">
        <w:rPr>
          <w:rFonts w:cstheme="minorHAnsi"/>
          <w:sz w:val="22"/>
          <w:szCs w:val="22"/>
        </w:rPr>
        <w:t xml:space="preserve"> we show some names of people and their phone numbers. You can </w:t>
      </w:r>
      <w:r w:rsidR="00054CE6" w:rsidRPr="003D0CE9">
        <w:rPr>
          <w:rFonts w:cstheme="minorHAnsi"/>
          <w:sz w:val="22"/>
          <w:szCs w:val="22"/>
        </w:rPr>
        <w:t>talk to</w:t>
      </w:r>
      <w:r w:rsidR="00987E14" w:rsidRPr="003D0CE9">
        <w:rPr>
          <w:rFonts w:cstheme="minorHAnsi"/>
          <w:sz w:val="22"/>
          <w:szCs w:val="22"/>
        </w:rPr>
        <w:t xml:space="preserve"> them about any of the questions</w:t>
      </w:r>
      <w:r w:rsidR="00054CE6" w:rsidRPr="003D0CE9">
        <w:rPr>
          <w:rFonts w:cstheme="minorHAnsi"/>
          <w:sz w:val="22"/>
          <w:szCs w:val="22"/>
        </w:rPr>
        <w:t xml:space="preserve"> </w:t>
      </w:r>
      <w:r w:rsidR="00987E14" w:rsidRPr="003D0CE9">
        <w:rPr>
          <w:rFonts w:cstheme="minorHAnsi"/>
          <w:sz w:val="22"/>
          <w:szCs w:val="22"/>
        </w:rPr>
        <w:t>or</w:t>
      </w:r>
      <w:r w:rsidR="00B21681" w:rsidRPr="003D0CE9">
        <w:rPr>
          <w:rFonts w:cstheme="minorHAnsi"/>
          <w:sz w:val="22"/>
          <w:szCs w:val="22"/>
        </w:rPr>
        <w:t xml:space="preserve"> how we will use your answers</w:t>
      </w:r>
      <w:r w:rsidR="00987E14" w:rsidRPr="003D0CE9">
        <w:rPr>
          <w:rFonts w:cstheme="minorHAnsi"/>
          <w:sz w:val="22"/>
          <w:szCs w:val="22"/>
        </w:rPr>
        <w:t>.</w:t>
      </w:r>
    </w:p>
    <w:p w14:paraId="76857BDD" w14:textId="0C39775C" w:rsidR="003E0529" w:rsidRPr="003D0CE9" w:rsidRDefault="003E0529">
      <w:pPr>
        <w:rPr>
          <w:rFonts w:cstheme="minorHAnsi"/>
          <w:sz w:val="22"/>
          <w:szCs w:val="22"/>
        </w:rPr>
      </w:pPr>
    </w:p>
    <w:p w14:paraId="23E3E8EF" w14:textId="5916CFD0" w:rsidR="00987E14" w:rsidRPr="003D0CE9" w:rsidRDefault="00987E14" w:rsidP="00F24CB8">
      <w:pPr>
        <w:rPr>
          <w:rFonts w:cstheme="minorHAnsi"/>
          <w:b/>
          <w:bCs/>
          <w:sz w:val="22"/>
          <w:szCs w:val="22"/>
        </w:rPr>
      </w:pPr>
      <w:r w:rsidRPr="003D0CE9">
        <w:rPr>
          <w:rFonts w:cstheme="minorHAnsi"/>
          <w:b/>
          <w:bCs/>
          <w:sz w:val="22"/>
          <w:szCs w:val="22"/>
        </w:rPr>
        <w:t>How We Will Protect Your Information</w:t>
      </w:r>
    </w:p>
    <w:p w14:paraId="41029247" w14:textId="33BD5F01" w:rsidR="00F24CB8" w:rsidRPr="003D0CE9" w:rsidRDefault="000131B3" w:rsidP="00F24CB8">
      <w:pPr>
        <w:rPr>
          <w:rFonts w:cstheme="minorHAnsi"/>
          <w:sz w:val="22"/>
          <w:szCs w:val="22"/>
        </w:rPr>
      </w:pPr>
      <w:r w:rsidRPr="003D0CE9">
        <w:rPr>
          <w:rFonts w:cstheme="minorHAnsi"/>
          <w:sz w:val="22"/>
          <w:szCs w:val="22"/>
        </w:rPr>
        <w:t>We will protect your information.</w:t>
      </w:r>
      <w:r w:rsidR="00F24CB8" w:rsidRPr="003D0CE9">
        <w:rPr>
          <w:rFonts w:cstheme="minorHAnsi"/>
          <w:sz w:val="22"/>
          <w:szCs w:val="22"/>
        </w:rPr>
        <w:t xml:space="preserve"> We will keep all information we get about </w:t>
      </w:r>
      <w:r w:rsidR="00987E14" w:rsidRPr="003D0CE9">
        <w:rPr>
          <w:rFonts w:cstheme="minorHAnsi"/>
          <w:sz w:val="22"/>
          <w:szCs w:val="22"/>
        </w:rPr>
        <w:t xml:space="preserve">you </w:t>
      </w:r>
      <w:r w:rsidR="00F24CB8" w:rsidRPr="003D0CE9">
        <w:rPr>
          <w:rFonts w:cstheme="minorHAnsi"/>
          <w:sz w:val="22"/>
          <w:szCs w:val="22"/>
        </w:rPr>
        <w:t xml:space="preserve">and from you </w:t>
      </w:r>
      <w:r w:rsidR="00F24CB8" w:rsidRPr="003D0CE9">
        <w:rPr>
          <w:rFonts w:cstheme="minorHAnsi"/>
          <w:bCs/>
          <w:sz w:val="22"/>
          <w:szCs w:val="22"/>
        </w:rPr>
        <w:t>private</w:t>
      </w:r>
      <w:r w:rsidR="00F24CB8" w:rsidRPr="003D0CE9">
        <w:rPr>
          <w:rFonts w:cstheme="minorHAnsi"/>
          <w:sz w:val="22"/>
          <w:szCs w:val="22"/>
        </w:rPr>
        <w:t xml:space="preserve">. Only study team members will see this information. Your information will be stored in </w:t>
      </w:r>
      <w:r w:rsidR="00987E14" w:rsidRPr="003D0CE9">
        <w:rPr>
          <w:rFonts w:cstheme="minorHAnsi"/>
          <w:sz w:val="22"/>
          <w:szCs w:val="22"/>
        </w:rPr>
        <w:t xml:space="preserve">a </w:t>
      </w:r>
      <w:r w:rsidR="00F24CB8" w:rsidRPr="003D0CE9">
        <w:rPr>
          <w:rFonts w:cstheme="minorHAnsi"/>
          <w:sz w:val="22"/>
          <w:szCs w:val="22"/>
        </w:rPr>
        <w:t xml:space="preserve">safe data system that only the study team can </w:t>
      </w:r>
      <w:r w:rsidR="00054CE6" w:rsidRPr="003D0CE9">
        <w:rPr>
          <w:rFonts w:cstheme="minorHAnsi"/>
          <w:sz w:val="22"/>
          <w:szCs w:val="22"/>
        </w:rPr>
        <w:t>see</w:t>
      </w:r>
      <w:r w:rsidR="00F24CB8" w:rsidRPr="003D0CE9">
        <w:rPr>
          <w:rFonts w:cstheme="minorHAnsi"/>
          <w:sz w:val="22"/>
          <w:szCs w:val="22"/>
        </w:rPr>
        <w:t>. We will not share your information with your parents</w:t>
      </w:r>
      <w:r w:rsidR="00054CE6" w:rsidRPr="003D0CE9">
        <w:rPr>
          <w:rFonts w:cstheme="minorHAnsi"/>
          <w:sz w:val="22"/>
          <w:szCs w:val="22"/>
        </w:rPr>
        <w:t xml:space="preserve"> or </w:t>
      </w:r>
      <w:r w:rsidR="00987E14" w:rsidRPr="003D0CE9">
        <w:rPr>
          <w:rFonts w:cstheme="minorHAnsi"/>
          <w:sz w:val="22"/>
          <w:szCs w:val="22"/>
        </w:rPr>
        <w:t>guardians</w:t>
      </w:r>
      <w:r w:rsidR="00F24CB8" w:rsidRPr="003D0CE9">
        <w:rPr>
          <w:rFonts w:cstheme="minorHAnsi"/>
          <w:sz w:val="22"/>
          <w:szCs w:val="22"/>
        </w:rPr>
        <w:t xml:space="preserve"> or with anybody else outside of the study team. The only time this rule will change is if you tell us that you or someone else is in danger. Then we have to tell someone whose job it is to keep you </w:t>
      </w:r>
      <w:r w:rsidR="0042785E" w:rsidRPr="003D0CE9">
        <w:rPr>
          <w:rFonts w:cstheme="minorHAnsi"/>
          <w:sz w:val="22"/>
          <w:szCs w:val="22"/>
        </w:rPr>
        <w:t>and</w:t>
      </w:r>
      <w:r w:rsidR="00F24CB8" w:rsidRPr="003D0CE9">
        <w:rPr>
          <w:rFonts w:cstheme="minorHAnsi"/>
          <w:sz w:val="22"/>
          <w:szCs w:val="22"/>
        </w:rPr>
        <w:t xml:space="preserve"> others safe. </w:t>
      </w:r>
    </w:p>
    <w:p w14:paraId="1AB2768D" w14:textId="77777777" w:rsidR="00F24CB8" w:rsidRPr="003D0CE9" w:rsidRDefault="00F24CB8" w:rsidP="00F24CB8">
      <w:pPr>
        <w:rPr>
          <w:rFonts w:cstheme="minorHAnsi"/>
          <w:sz w:val="22"/>
          <w:szCs w:val="22"/>
        </w:rPr>
      </w:pPr>
    </w:p>
    <w:p w14:paraId="7EB52A95" w14:textId="2B24C937" w:rsidR="00F24CB8" w:rsidRPr="003D0CE9" w:rsidRDefault="00F24CB8" w:rsidP="00F24CB8">
      <w:pPr>
        <w:rPr>
          <w:rFonts w:cstheme="minorHAnsi"/>
          <w:sz w:val="22"/>
          <w:szCs w:val="22"/>
        </w:rPr>
      </w:pPr>
      <w:r w:rsidRPr="003D0CE9">
        <w:rPr>
          <w:rFonts w:cstheme="minorHAnsi"/>
          <w:sz w:val="22"/>
          <w:szCs w:val="22"/>
        </w:rPr>
        <w:t>The survey questions will not ask for your name or address. We will use a special number instead of your name</w:t>
      </w:r>
      <w:r w:rsidR="00F11F3F" w:rsidRPr="003D0CE9">
        <w:rPr>
          <w:rFonts w:cstheme="minorHAnsi"/>
          <w:sz w:val="22"/>
          <w:szCs w:val="22"/>
        </w:rPr>
        <w:t xml:space="preserve">. Nobody </w:t>
      </w:r>
      <w:r w:rsidRPr="003D0CE9">
        <w:rPr>
          <w:rFonts w:cstheme="minorHAnsi"/>
          <w:sz w:val="22"/>
          <w:szCs w:val="22"/>
        </w:rPr>
        <w:t xml:space="preserve">will be able to know </w:t>
      </w:r>
      <w:r w:rsidR="0042785E" w:rsidRPr="003D0CE9">
        <w:rPr>
          <w:rFonts w:cstheme="minorHAnsi"/>
          <w:sz w:val="22"/>
          <w:szCs w:val="22"/>
        </w:rPr>
        <w:t xml:space="preserve">your </w:t>
      </w:r>
      <w:r w:rsidRPr="003D0CE9">
        <w:rPr>
          <w:rFonts w:cstheme="minorHAnsi"/>
          <w:sz w:val="22"/>
          <w:szCs w:val="22"/>
        </w:rPr>
        <w:t xml:space="preserve">answers to the survey questions. When the study is over, the study team will </w:t>
      </w:r>
      <w:r w:rsidR="00054CE6" w:rsidRPr="003D0CE9">
        <w:rPr>
          <w:rFonts w:cstheme="minorHAnsi"/>
          <w:sz w:val="22"/>
          <w:szCs w:val="22"/>
        </w:rPr>
        <w:t>erase</w:t>
      </w:r>
      <w:r w:rsidRPr="003D0CE9">
        <w:rPr>
          <w:rFonts w:cstheme="minorHAnsi"/>
          <w:sz w:val="22"/>
          <w:szCs w:val="22"/>
        </w:rPr>
        <w:t xml:space="preserve"> your name, birthdate, and address from our records. The rest of your information will be </w:t>
      </w:r>
      <w:r w:rsidR="00987E14" w:rsidRPr="003D0CE9">
        <w:rPr>
          <w:rFonts w:cstheme="minorHAnsi"/>
          <w:sz w:val="22"/>
          <w:szCs w:val="22"/>
        </w:rPr>
        <w:t>what is called</w:t>
      </w:r>
      <w:r w:rsidRPr="003D0CE9">
        <w:rPr>
          <w:rFonts w:cstheme="minorHAnsi"/>
          <w:sz w:val="22"/>
          <w:szCs w:val="22"/>
        </w:rPr>
        <w:t xml:space="preserve"> “de-identified.” This means it cannot be linked to you</w:t>
      </w:r>
      <w:r w:rsidR="00987E14" w:rsidRPr="003D0CE9">
        <w:rPr>
          <w:rFonts w:cstheme="minorHAnsi"/>
          <w:sz w:val="22"/>
          <w:szCs w:val="22"/>
        </w:rPr>
        <w:t xml:space="preserve"> anymore</w:t>
      </w:r>
      <w:r w:rsidRPr="003D0CE9">
        <w:rPr>
          <w:rFonts w:cstheme="minorHAnsi"/>
          <w:sz w:val="22"/>
          <w:szCs w:val="22"/>
        </w:rPr>
        <w:t>. We may use this de-identified information for our future studies</w:t>
      </w:r>
      <w:r w:rsidR="005F2CCD">
        <w:rPr>
          <w:rFonts w:cstheme="minorHAnsi"/>
          <w:sz w:val="22"/>
          <w:szCs w:val="22"/>
        </w:rPr>
        <w:t xml:space="preserve"> or publications</w:t>
      </w:r>
      <w:r w:rsidRPr="003D0CE9">
        <w:rPr>
          <w:rFonts w:cstheme="minorHAnsi"/>
          <w:sz w:val="22"/>
          <w:szCs w:val="22"/>
        </w:rPr>
        <w:t xml:space="preserve">. We will also share the de-identified data with the U.S. Department of Health and Human Services. </w:t>
      </w:r>
      <w:r w:rsidR="0011498A">
        <w:rPr>
          <w:rFonts w:cstheme="minorHAnsi"/>
          <w:sz w:val="22"/>
          <w:szCs w:val="22"/>
        </w:rPr>
        <w:t>When</w:t>
      </w:r>
      <w:r w:rsidR="005F2CCD">
        <w:rPr>
          <w:rFonts w:cstheme="minorHAnsi"/>
          <w:sz w:val="22"/>
          <w:szCs w:val="22"/>
        </w:rPr>
        <w:t xml:space="preserve"> we</w:t>
      </w:r>
      <w:r w:rsidR="0011498A">
        <w:rPr>
          <w:rFonts w:cstheme="minorHAnsi"/>
          <w:sz w:val="22"/>
          <w:szCs w:val="22"/>
        </w:rPr>
        <w:t xml:space="preserve"> use or share your de-identified data, it will be combined with other</w:t>
      </w:r>
      <w:r w:rsidR="00E43756">
        <w:rPr>
          <w:rFonts w:cstheme="minorHAnsi"/>
          <w:sz w:val="22"/>
          <w:szCs w:val="22"/>
        </w:rPr>
        <w:t xml:space="preserve"> people’s data</w:t>
      </w:r>
      <w:r w:rsidR="00671CC1">
        <w:rPr>
          <w:rFonts w:cstheme="minorHAnsi"/>
          <w:sz w:val="22"/>
          <w:szCs w:val="22"/>
        </w:rPr>
        <w:t>.</w:t>
      </w:r>
      <w:r w:rsidR="008F0D9E">
        <w:rPr>
          <w:rFonts w:cstheme="minorHAnsi"/>
          <w:sz w:val="22"/>
          <w:szCs w:val="22"/>
        </w:rPr>
        <w:t xml:space="preserve"> </w:t>
      </w:r>
      <w:r w:rsidR="00DF0DB7">
        <w:rPr>
          <w:rFonts w:cstheme="minorHAnsi"/>
          <w:sz w:val="22"/>
          <w:szCs w:val="22"/>
        </w:rPr>
        <w:t xml:space="preserve">This also helps to make sure </w:t>
      </w:r>
      <w:r w:rsidR="00B94A99">
        <w:rPr>
          <w:rFonts w:cstheme="minorHAnsi"/>
          <w:sz w:val="22"/>
          <w:szCs w:val="22"/>
        </w:rPr>
        <w:t>that no one will be able to know your answers to the survey questions.</w:t>
      </w:r>
    </w:p>
    <w:p w14:paraId="13A4ACBD" w14:textId="0653341B" w:rsidR="000131B3" w:rsidRPr="003D0CE9" w:rsidRDefault="000131B3">
      <w:pPr>
        <w:rPr>
          <w:rFonts w:cstheme="minorHAnsi"/>
          <w:sz w:val="22"/>
          <w:szCs w:val="22"/>
        </w:rPr>
      </w:pPr>
    </w:p>
    <w:p w14:paraId="2286BA50" w14:textId="723112CA" w:rsidR="000131B3" w:rsidRPr="003D0CE9" w:rsidRDefault="00987E14">
      <w:pPr>
        <w:rPr>
          <w:rFonts w:cstheme="minorHAnsi"/>
          <w:b/>
          <w:bCs/>
          <w:sz w:val="22"/>
          <w:szCs w:val="22"/>
        </w:rPr>
      </w:pPr>
      <w:r w:rsidRPr="003D0CE9">
        <w:rPr>
          <w:rFonts w:cstheme="minorHAnsi"/>
          <w:b/>
          <w:bCs/>
          <w:sz w:val="22"/>
          <w:szCs w:val="22"/>
        </w:rPr>
        <w:t xml:space="preserve">Who </w:t>
      </w:r>
      <w:r w:rsidR="00F11F3F" w:rsidRPr="003D0CE9">
        <w:rPr>
          <w:rFonts w:cstheme="minorHAnsi"/>
          <w:b/>
          <w:bCs/>
          <w:sz w:val="22"/>
          <w:szCs w:val="22"/>
        </w:rPr>
        <w:t>to</w:t>
      </w:r>
      <w:r w:rsidRPr="003D0CE9">
        <w:rPr>
          <w:rFonts w:cstheme="minorHAnsi"/>
          <w:b/>
          <w:bCs/>
          <w:sz w:val="22"/>
          <w:szCs w:val="22"/>
        </w:rPr>
        <w:t xml:space="preserve"> Contact If You Have Questions</w:t>
      </w:r>
    </w:p>
    <w:p w14:paraId="7BB5EA50" w14:textId="4A37690E" w:rsidR="000131B3" w:rsidRPr="003D0CE9" w:rsidRDefault="00987E14" w:rsidP="000131B3">
      <w:pPr>
        <w:rPr>
          <w:rFonts w:cstheme="minorHAnsi"/>
          <w:sz w:val="22"/>
          <w:szCs w:val="22"/>
        </w:rPr>
      </w:pPr>
      <w:r w:rsidRPr="003D0CE9">
        <w:rPr>
          <w:rFonts w:cstheme="minorHAnsi"/>
          <w:sz w:val="22"/>
          <w:szCs w:val="22"/>
        </w:rPr>
        <w:t>If you have questions about the survey or your participation, p</w:t>
      </w:r>
      <w:r w:rsidR="000131B3" w:rsidRPr="003D0CE9">
        <w:rPr>
          <w:rFonts w:cstheme="minorHAnsi"/>
          <w:sz w:val="22"/>
          <w:szCs w:val="22"/>
        </w:rPr>
        <w:t>lease talk to &lt;&lt;</w:t>
      </w:r>
      <w:r w:rsidR="000131B3" w:rsidRPr="003D0CE9">
        <w:rPr>
          <w:rFonts w:cstheme="minorHAnsi"/>
          <w:sz w:val="22"/>
          <w:szCs w:val="22"/>
          <w:highlight w:val="yellow"/>
        </w:rPr>
        <w:t>insert name</w:t>
      </w:r>
      <w:r w:rsidR="000131B3" w:rsidRPr="003D0CE9">
        <w:rPr>
          <w:rFonts w:cstheme="minorHAnsi"/>
          <w:sz w:val="22"/>
          <w:szCs w:val="22"/>
        </w:rPr>
        <w:t>&gt;&gt; at &lt;&lt;</w:t>
      </w:r>
      <w:r w:rsidR="000131B3" w:rsidRPr="003D0CE9">
        <w:rPr>
          <w:rFonts w:cstheme="minorHAnsi"/>
          <w:sz w:val="22"/>
          <w:szCs w:val="22"/>
          <w:highlight w:val="yellow"/>
        </w:rPr>
        <w:t>insert phone number</w:t>
      </w:r>
      <w:r w:rsidR="000131B3" w:rsidRPr="003D0CE9">
        <w:rPr>
          <w:rFonts w:cstheme="minorHAnsi"/>
          <w:sz w:val="22"/>
          <w:szCs w:val="22"/>
        </w:rPr>
        <w:t>&gt;&gt;.</w:t>
      </w:r>
      <w:r w:rsidRPr="003D0CE9">
        <w:rPr>
          <w:rFonts w:cstheme="minorHAnsi"/>
          <w:sz w:val="22"/>
          <w:szCs w:val="22"/>
        </w:rPr>
        <w:t xml:space="preserve"> You can also c</w:t>
      </w:r>
      <w:r w:rsidR="000131B3" w:rsidRPr="003D0CE9">
        <w:rPr>
          <w:rFonts w:cstheme="minorHAnsi"/>
          <w:sz w:val="22"/>
          <w:szCs w:val="22"/>
        </w:rPr>
        <w:t>all the MITRE Institutional Review Board at &lt;&lt;</w:t>
      </w:r>
      <w:r w:rsidR="000131B3" w:rsidRPr="003D0CE9">
        <w:rPr>
          <w:rFonts w:cstheme="minorHAnsi"/>
          <w:sz w:val="22"/>
          <w:szCs w:val="22"/>
          <w:highlight w:val="yellow"/>
        </w:rPr>
        <w:t>insert phone number</w:t>
      </w:r>
      <w:r w:rsidR="000131B3" w:rsidRPr="003D0CE9">
        <w:rPr>
          <w:rFonts w:cstheme="minorHAnsi"/>
          <w:sz w:val="22"/>
          <w:szCs w:val="22"/>
        </w:rPr>
        <w:t>&gt;&gt; if you have questions about your rights as a study participant.</w:t>
      </w:r>
    </w:p>
    <w:p w14:paraId="09757FD6" w14:textId="77777777" w:rsidR="000131B3" w:rsidRPr="003D0CE9" w:rsidRDefault="000131B3">
      <w:pPr>
        <w:rPr>
          <w:rFonts w:cstheme="minorHAnsi"/>
          <w:sz w:val="22"/>
          <w:szCs w:val="22"/>
        </w:rPr>
      </w:pPr>
    </w:p>
    <w:p w14:paraId="79B14DF8" w14:textId="77777777" w:rsidR="00F11F3F" w:rsidRPr="003D0CE9" w:rsidRDefault="00F11F3F">
      <w:pPr>
        <w:rPr>
          <w:rFonts w:cstheme="minorHAnsi"/>
          <w:b/>
          <w:bCs/>
          <w:sz w:val="22"/>
          <w:szCs w:val="22"/>
        </w:rPr>
      </w:pPr>
      <w:r w:rsidRPr="003D0CE9">
        <w:rPr>
          <w:rFonts w:cstheme="minorHAnsi"/>
          <w:b/>
          <w:bCs/>
          <w:sz w:val="22"/>
          <w:szCs w:val="22"/>
        </w:rPr>
        <w:br w:type="page"/>
      </w:r>
    </w:p>
    <w:p w14:paraId="54BAD103" w14:textId="497DC9BE" w:rsidR="003E0529" w:rsidRPr="003D0CE9" w:rsidRDefault="00987E14">
      <w:pPr>
        <w:rPr>
          <w:rFonts w:cstheme="minorHAnsi"/>
          <w:sz w:val="22"/>
          <w:szCs w:val="22"/>
        </w:rPr>
      </w:pPr>
      <w:r w:rsidRPr="003D0CE9">
        <w:rPr>
          <w:rFonts w:cstheme="minorHAnsi"/>
          <w:b/>
          <w:bCs/>
          <w:sz w:val="22"/>
          <w:szCs w:val="22"/>
        </w:rPr>
        <w:lastRenderedPageBreak/>
        <w:t>Participating in this survey is your choice.</w:t>
      </w:r>
      <w:r w:rsidRPr="003D0CE9">
        <w:rPr>
          <w:rFonts w:cstheme="minorHAnsi"/>
          <w:sz w:val="22"/>
          <w:szCs w:val="22"/>
        </w:rPr>
        <w:t xml:space="preserve"> </w:t>
      </w:r>
      <w:r w:rsidR="000131B3" w:rsidRPr="003D0CE9">
        <w:rPr>
          <w:rFonts w:cstheme="minorHAnsi"/>
          <w:sz w:val="22"/>
          <w:szCs w:val="22"/>
        </w:rPr>
        <w:t>Do you agree to take the survey? Choose one option below.</w:t>
      </w:r>
    </w:p>
    <w:p w14:paraId="20732E65" w14:textId="7DC7A32B" w:rsidR="000131B3" w:rsidRPr="003D0CE9" w:rsidRDefault="000131B3">
      <w:pPr>
        <w:rPr>
          <w:rFonts w:cstheme="minorHAnsi"/>
          <w:sz w:val="22"/>
          <w:szCs w:val="22"/>
        </w:rPr>
      </w:pPr>
    </w:p>
    <w:p w14:paraId="6ECB9796" w14:textId="693ED481" w:rsidR="000131B3" w:rsidRPr="003D0CE9" w:rsidRDefault="00987E14">
      <w:pPr>
        <w:rPr>
          <w:rFonts w:cstheme="minorHAnsi"/>
          <w:sz w:val="22"/>
          <w:szCs w:val="22"/>
        </w:rPr>
      </w:pPr>
      <w:r w:rsidRPr="003D0CE9">
        <w:rPr>
          <w:rFonts w:cstheme="minorHAnsi"/>
          <w:sz w:val="22"/>
          <w:szCs w:val="22"/>
        </w:rPr>
        <w:sym w:font="Symbol" w:char="F0FF"/>
      </w:r>
      <w:r w:rsidRPr="003D0CE9">
        <w:rPr>
          <w:rFonts w:cstheme="minorHAnsi"/>
          <w:sz w:val="22"/>
          <w:szCs w:val="22"/>
        </w:rPr>
        <w:t xml:space="preserve">   </w:t>
      </w:r>
      <w:r w:rsidR="000131B3" w:rsidRPr="003D0CE9">
        <w:rPr>
          <w:rFonts w:cstheme="minorHAnsi"/>
          <w:sz w:val="22"/>
          <w:szCs w:val="22"/>
        </w:rPr>
        <w:t>I will take the survey.</w:t>
      </w:r>
    </w:p>
    <w:p w14:paraId="235D6291" w14:textId="509B06F4" w:rsidR="000131B3" w:rsidRPr="003D0CE9" w:rsidRDefault="000131B3">
      <w:pPr>
        <w:rPr>
          <w:rFonts w:cstheme="minorHAnsi"/>
          <w:sz w:val="22"/>
          <w:szCs w:val="22"/>
        </w:rPr>
      </w:pPr>
    </w:p>
    <w:p w14:paraId="666693E8" w14:textId="65AA6E80" w:rsidR="000131B3" w:rsidRDefault="00987E14">
      <w:pPr>
        <w:rPr>
          <w:rFonts w:cstheme="minorHAnsi"/>
          <w:sz w:val="22"/>
          <w:szCs w:val="22"/>
        </w:rPr>
      </w:pPr>
      <w:r w:rsidRPr="003D0CE9">
        <w:rPr>
          <w:rFonts w:cstheme="minorHAnsi"/>
          <w:sz w:val="22"/>
          <w:szCs w:val="22"/>
        </w:rPr>
        <w:sym w:font="Symbol" w:char="F0FF"/>
      </w:r>
      <w:r w:rsidRPr="003D0CE9">
        <w:rPr>
          <w:rFonts w:cstheme="minorHAnsi"/>
          <w:sz w:val="22"/>
          <w:szCs w:val="22"/>
        </w:rPr>
        <w:t xml:space="preserve">   </w:t>
      </w:r>
      <w:r w:rsidR="000131B3" w:rsidRPr="003D0CE9">
        <w:rPr>
          <w:rFonts w:cstheme="minorHAnsi"/>
          <w:sz w:val="22"/>
          <w:szCs w:val="22"/>
        </w:rPr>
        <w:t>I DO NOT want to take the survey.</w:t>
      </w:r>
    </w:p>
    <w:p w14:paraId="565E09BA" w14:textId="70A80D9E" w:rsidR="00242DFF" w:rsidRDefault="00242DFF">
      <w:pPr>
        <w:rPr>
          <w:rFonts w:cstheme="minorHAnsi"/>
          <w:sz w:val="22"/>
          <w:szCs w:val="22"/>
        </w:rPr>
      </w:pPr>
    </w:p>
    <w:p w14:paraId="7A1F598F" w14:textId="77777777" w:rsidR="00242DFF" w:rsidRPr="003D0CE9" w:rsidRDefault="00242DFF">
      <w:pPr>
        <w:rPr>
          <w:rFonts w:cstheme="minorHAnsi"/>
          <w:sz w:val="22"/>
          <w:szCs w:val="22"/>
        </w:rPr>
      </w:pPr>
    </w:p>
    <w:sectPr w:rsidR="00242DFF" w:rsidRPr="003D0CE9" w:rsidSect="008F64D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4EC7C" w14:textId="77777777" w:rsidR="00E94DC4" w:rsidRDefault="00E94DC4" w:rsidP="00E94DC4">
      <w:r>
        <w:separator/>
      </w:r>
    </w:p>
  </w:endnote>
  <w:endnote w:type="continuationSeparator" w:id="0">
    <w:p w14:paraId="50D2EBCE" w14:textId="77777777" w:rsidR="00E94DC4" w:rsidRDefault="00E94DC4" w:rsidP="00E9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D27D0" w14:textId="77777777" w:rsidR="00E94DC4" w:rsidRDefault="00E94DC4" w:rsidP="00E94DC4">
      <w:r>
        <w:separator/>
      </w:r>
    </w:p>
  </w:footnote>
  <w:footnote w:type="continuationSeparator" w:id="0">
    <w:p w14:paraId="07F65A3F" w14:textId="77777777" w:rsidR="00E94DC4" w:rsidRDefault="00E94DC4" w:rsidP="00E94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C71A3" w14:textId="4B7AD931" w:rsidR="00E94DC4" w:rsidRPr="00E94DC4" w:rsidRDefault="00E94DC4">
    <w:pPr>
      <w:pStyle w:val="Header"/>
      <w:rPr>
        <w:b/>
        <w:bCs/>
        <w:sz w:val="32"/>
        <w:szCs w:val="32"/>
      </w:rPr>
    </w:pPr>
    <w:r w:rsidRPr="00E94DC4">
      <w:rPr>
        <w:b/>
        <w:bCs/>
        <w:sz w:val="32"/>
        <w:szCs w:val="32"/>
      </w:rPr>
      <w:t>Appendix C. Youth Focus Group Assent Forms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29"/>
    <w:rsid w:val="000131B3"/>
    <w:rsid w:val="000278C3"/>
    <w:rsid w:val="00054CE6"/>
    <w:rsid w:val="000A00D0"/>
    <w:rsid w:val="0011498A"/>
    <w:rsid w:val="00242DFF"/>
    <w:rsid w:val="002504A9"/>
    <w:rsid w:val="002D2728"/>
    <w:rsid w:val="00310F55"/>
    <w:rsid w:val="00380AE2"/>
    <w:rsid w:val="003D0CE9"/>
    <w:rsid w:val="003E0529"/>
    <w:rsid w:val="0042785E"/>
    <w:rsid w:val="00435E3A"/>
    <w:rsid w:val="005F2CCD"/>
    <w:rsid w:val="006513C5"/>
    <w:rsid w:val="00653077"/>
    <w:rsid w:val="00671CC1"/>
    <w:rsid w:val="006A5DB2"/>
    <w:rsid w:val="00706A00"/>
    <w:rsid w:val="00761029"/>
    <w:rsid w:val="008F0D9E"/>
    <w:rsid w:val="008F3B96"/>
    <w:rsid w:val="008F64D6"/>
    <w:rsid w:val="00935CE2"/>
    <w:rsid w:val="00987E14"/>
    <w:rsid w:val="00A3177A"/>
    <w:rsid w:val="00B21681"/>
    <w:rsid w:val="00B62332"/>
    <w:rsid w:val="00B94A99"/>
    <w:rsid w:val="00C0022F"/>
    <w:rsid w:val="00C454EF"/>
    <w:rsid w:val="00C52B1D"/>
    <w:rsid w:val="00C7114A"/>
    <w:rsid w:val="00DF0DB7"/>
    <w:rsid w:val="00E43756"/>
    <w:rsid w:val="00E94DC4"/>
    <w:rsid w:val="00F11F3F"/>
    <w:rsid w:val="00F2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D25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0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00D0"/>
    <w:rPr>
      <w:rFonts w:ascii="Times New Roman" w:hAnsi="Times New Roman" w:cs="Times New Roman"/>
      <w:sz w:val="18"/>
      <w:szCs w:val="18"/>
    </w:rPr>
  </w:style>
  <w:style w:type="paragraph" w:styleId="Header">
    <w:name w:val="header"/>
    <w:basedOn w:val="Normal"/>
    <w:link w:val="HeaderChar"/>
    <w:uiPriority w:val="99"/>
    <w:unhideWhenUsed/>
    <w:rsid w:val="00E94DC4"/>
    <w:pPr>
      <w:tabs>
        <w:tab w:val="center" w:pos="4680"/>
        <w:tab w:val="right" w:pos="9360"/>
      </w:tabs>
    </w:pPr>
  </w:style>
  <w:style w:type="character" w:customStyle="1" w:styleId="HeaderChar">
    <w:name w:val="Header Char"/>
    <w:basedOn w:val="DefaultParagraphFont"/>
    <w:link w:val="Header"/>
    <w:uiPriority w:val="99"/>
    <w:rsid w:val="00E94DC4"/>
  </w:style>
  <w:style w:type="paragraph" w:styleId="Footer">
    <w:name w:val="footer"/>
    <w:basedOn w:val="Normal"/>
    <w:link w:val="FooterChar"/>
    <w:uiPriority w:val="99"/>
    <w:unhideWhenUsed/>
    <w:rsid w:val="00E94DC4"/>
    <w:pPr>
      <w:tabs>
        <w:tab w:val="center" w:pos="4680"/>
        <w:tab w:val="right" w:pos="9360"/>
      </w:tabs>
    </w:pPr>
  </w:style>
  <w:style w:type="character" w:customStyle="1" w:styleId="FooterChar">
    <w:name w:val="Footer Char"/>
    <w:basedOn w:val="DefaultParagraphFont"/>
    <w:link w:val="Footer"/>
    <w:uiPriority w:val="99"/>
    <w:rsid w:val="00E94D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0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00D0"/>
    <w:rPr>
      <w:rFonts w:ascii="Times New Roman" w:hAnsi="Times New Roman" w:cs="Times New Roman"/>
      <w:sz w:val="18"/>
      <w:szCs w:val="18"/>
    </w:rPr>
  </w:style>
  <w:style w:type="paragraph" w:styleId="Header">
    <w:name w:val="header"/>
    <w:basedOn w:val="Normal"/>
    <w:link w:val="HeaderChar"/>
    <w:uiPriority w:val="99"/>
    <w:unhideWhenUsed/>
    <w:rsid w:val="00E94DC4"/>
    <w:pPr>
      <w:tabs>
        <w:tab w:val="center" w:pos="4680"/>
        <w:tab w:val="right" w:pos="9360"/>
      </w:tabs>
    </w:pPr>
  </w:style>
  <w:style w:type="character" w:customStyle="1" w:styleId="HeaderChar">
    <w:name w:val="Header Char"/>
    <w:basedOn w:val="DefaultParagraphFont"/>
    <w:link w:val="Header"/>
    <w:uiPriority w:val="99"/>
    <w:rsid w:val="00E94DC4"/>
  </w:style>
  <w:style w:type="paragraph" w:styleId="Footer">
    <w:name w:val="footer"/>
    <w:basedOn w:val="Normal"/>
    <w:link w:val="FooterChar"/>
    <w:uiPriority w:val="99"/>
    <w:unhideWhenUsed/>
    <w:rsid w:val="00E94DC4"/>
    <w:pPr>
      <w:tabs>
        <w:tab w:val="center" w:pos="4680"/>
        <w:tab w:val="right" w:pos="9360"/>
      </w:tabs>
    </w:pPr>
  </w:style>
  <w:style w:type="character" w:customStyle="1" w:styleId="FooterChar">
    <w:name w:val="Footer Char"/>
    <w:basedOn w:val="DefaultParagraphFont"/>
    <w:link w:val="Footer"/>
    <w:uiPriority w:val="99"/>
    <w:rsid w:val="00E9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C3FDB9F73C94CBDD7F203CBD5D6FE" ma:contentTypeVersion="9" ma:contentTypeDescription="Create a new document." ma:contentTypeScope="" ma:versionID="0d5054a477ef172a5d9b8dc05651cd72">
  <xsd:schema xmlns:xsd="http://www.w3.org/2001/XMLSchema" xmlns:xs="http://www.w3.org/2001/XMLSchema" xmlns:p="http://schemas.microsoft.com/office/2006/metadata/properties" xmlns:ns3="1d10e449-af2a-438b-90d7-b3be22c46561" xmlns:ns4="f7a80508-921f-49d8-9a5f-199bc820c699" targetNamespace="http://schemas.microsoft.com/office/2006/metadata/properties" ma:root="true" ma:fieldsID="7f9b5ed9b4053ef11fdf08af2bf195c9" ns3:_="" ns4:_="">
    <xsd:import namespace="1d10e449-af2a-438b-90d7-b3be22c46561"/>
    <xsd:import namespace="f7a80508-921f-49d8-9a5f-199bc820c6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0e449-af2a-438b-90d7-b3be22c46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80508-921f-49d8-9a5f-199bc820c6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92A0F-DA1A-42B2-ACCB-178B9763B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0e449-af2a-438b-90d7-b3be22c46561"/>
    <ds:schemaRef ds:uri="f7a80508-921f-49d8-9a5f-199bc820c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F8949-3187-4DB4-98BA-E87D4C463B58}">
  <ds:schemaRefs>
    <ds:schemaRef ds:uri="http://schemas.microsoft.com/sharepoint/v3/contenttype/forms"/>
  </ds:schemaRefs>
</ds:datastoreItem>
</file>

<file path=customXml/itemProps3.xml><?xml version="1.0" encoding="utf-8"?>
<ds:datastoreItem xmlns:ds="http://schemas.openxmlformats.org/officeDocument/2006/customXml" ds:itemID="{453DC2D4-A5E8-4EDA-B389-8650F8C81E34}">
  <ds:schemaRefs>
    <ds:schemaRef ds:uri="http://purl.org/dc/elements/1.1/"/>
    <ds:schemaRef ds:uri="1d10e449-af2a-438b-90d7-b3be22c46561"/>
    <ds:schemaRef ds:uri="http://schemas.openxmlformats.org/package/2006/metadata/core-properties"/>
    <ds:schemaRef ds:uri="http://schemas.microsoft.com/office/infopath/2007/PartnerControls"/>
    <ds:schemaRef ds:uri="http://purl.org/dc/terms/"/>
    <ds:schemaRef ds:uri="f7a80508-921f-49d8-9a5f-199bc820c699"/>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Kriz, Sarah</dc:creator>
  <cp:keywords/>
  <dc:description/>
  <cp:lastModifiedBy>SYSTEM</cp:lastModifiedBy>
  <cp:revision>2</cp:revision>
  <dcterms:created xsi:type="dcterms:W3CDTF">2020-01-09T16:54:00Z</dcterms:created>
  <dcterms:modified xsi:type="dcterms:W3CDTF">2020-01-09T16:54:00Z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0x01010026DC3FDB9F73C94CBDD7F203CBD5D6FE</vt:lpwstr>
  </property>
</Properties>
</file>