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1E" w:rsidRDefault="005D2CEF">
      <w:bookmarkStart w:id="0" w:name="_GoBack"/>
      <w:bookmarkEnd w:id="0"/>
      <w:r>
        <w:t>APPENDIX A</w:t>
      </w:r>
    </w:p>
    <w:p w:rsidR="00792C13" w:rsidRDefault="005D2CEF">
      <w:r>
        <w:t>Screener</w:t>
      </w:r>
    </w:p>
    <w:p w:rsidR="00792C13" w:rsidRDefault="00792C13">
      <w:r>
        <w:br w:type="page"/>
      </w:r>
    </w:p>
    <w:p w:rsidR="00792C13" w:rsidRPr="00FC7C45" w:rsidRDefault="00792C13" w:rsidP="00792C13">
      <w:pPr>
        <w:rPr>
          <w:rFonts w:ascii="Franklin Gothic Book" w:hAnsi="Franklin Gothic Book"/>
          <w:b/>
        </w:rPr>
      </w:pPr>
      <w:r w:rsidRPr="00FC7C45">
        <w:rPr>
          <w:rFonts w:ascii="Franklin Gothic Book" w:hAnsi="Franklin Gothic Book"/>
          <w:b/>
        </w:rPr>
        <w:lastRenderedPageBreak/>
        <w:t>PROGRAMMING NOTES:</w:t>
      </w:r>
    </w:p>
    <w:p w:rsidR="00792C13" w:rsidRPr="00792C13" w:rsidRDefault="00792C13" w:rsidP="00792C13">
      <w:pPr>
        <w:pStyle w:val="NoSpacing"/>
        <w:rPr>
          <w:rFonts w:ascii="Franklin Gothic Book" w:hAnsi="Franklin Gothic Book"/>
          <w:szCs w:val="24"/>
          <w:highlight w:val="yellow"/>
          <w:u w:val="single"/>
        </w:rPr>
      </w:pPr>
      <w:r w:rsidRPr="00792C13">
        <w:rPr>
          <w:rFonts w:ascii="Franklin Gothic Book" w:hAnsi="Franklin Gothic Book"/>
          <w:szCs w:val="24"/>
          <w:highlight w:val="yellow"/>
          <w:u w:val="single"/>
        </w:rPr>
        <w:t>Overall</w:t>
      </w:r>
    </w:p>
    <w:p w:rsidR="00792C13" w:rsidRPr="00792C13" w:rsidRDefault="00792C13" w:rsidP="00792C13">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All questions should be programmed onto a new page/screen. Other page/screen breaks (e.g., for instruction text) are noted throughout as applicable.</w:t>
      </w:r>
    </w:p>
    <w:p w:rsidR="00792C13" w:rsidRPr="00792C13" w:rsidRDefault="00792C13" w:rsidP="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Program progresses through the questioning in a “one-way” manner; participants should not be able to return to questions after they have answered them.</w:t>
      </w:r>
    </w:p>
    <w:p w:rsidR="00792C13" w:rsidRPr="00792C13" w:rsidRDefault="00792C13" w:rsidP="00792C13">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Refused=-99; Valid Skip=-100</w:t>
      </w:r>
    </w:p>
    <w:p w:rsidR="00792C13" w:rsidRPr="00792C13" w:rsidRDefault="00792C13" w:rsidP="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 xml:space="preserve">Include one additional variable in the data set not shown in this document: </w:t>
      </w:r>
    </w:p>
    <w:p w:rsidR="00792C13" w:rsidRPr="00FC7C45" w:rsidRDefault="00792C13" w:rsidP="00792C13">
      <w:pPr>
        <w:ind w:left="360" w:firstLine="360"/>
        <w:jc w:val="both"/>
        <w:rPr>
          <w:rFonts w:ascii="Franklin Gothic Book" w:hAnsi="Franklin Gothic Book"/>
        </w:rPr>
      </w:pPr>
      <w:r w:rsidRPr="00792C13">
        <w:rPr>
          <w:rFonts w:ascii="Franklin Gothic Book" w:hAnsi="Franklin Gothic Book"/>
          <w:highlight w:val="yellow"/>
        </w:rPr>
        <w:t>Respondent_ID (a unique identifier).</w:t>
      </w:r>
    </w:p>
    <w:p w:rsidR="00792C13" w:rsidRPr="00FC7C45" w:rsidRDefault="00792C13" w:rsidP="00792C13">
      <w:pPr>
        <w:pStyle w:val="NoSpacing"/>
        <w:ind w:left="720"/>
        <w:rPr>
          <w:rFonts w:ascii="Franklin Gothic Book" w:hAnsi="Franklin Gothic Book"/>
          <w:szCs w:val="24"/>
        </w:rPr>
      </w:pPr>
    </w:p>
    <w:p w:rsidR="00792C13" w:rsidRPr="00792C13" w:rsidRDefault="00792C13" w:rsidP="00792C13">
      <w:pPr>
        <w:pStyle w:val="NoSpacing"/>
        <w:rPr>
          <w:rFonts w:ascii="Franklin Gothic Book" w:hAnsi="Franklin Gothic Book"/>
          <w:szCs w:val="24"/>
          <w:highlight w:val="yellow"/>
          <w:u w:val="single"/>
        </w:rPr>
      </w:pPr>
      <w:r w:rsidRPr="00792C13">
        <w:rPr>
          <w:rFonts w:ascii="Franklin Gothic Book" w:hAnsi="Franklin Gothic Book"/>
          <w:szCs w:val="24"/>
          <w:highlight w:val="yellow"/>
          <w:u w:val="single"/>
        </w:rPr>
        <w:t>Screener</w:t>
      </w:r>
    </w:p>
    <w:p w:rsidR="00792C13" w:rsidRPr="00792C13" w:rsidRDefault="00792C13" w:rsidP="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Responses to all questions are voluntary; if respondent does not answer a question, the respondent should stay on the same page and be shown the “MISSING ANSWER(S)” validation, after which they should be allowed to move to the next page/screen. If any of the screener questions are missing after validations, please terminate after all screener questions have been shown.</w:t>
      </w:r>
    </w:p>
    <w:p w:rsidR="00792C13" w:rsidRPr="00792C13" w:rsidRDefault="00792C13" w:rsidP="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Per termination criteria, only terminate at end of screener after all screening questions are presented.</w:t>
      </w:r>
    </w:p>
    <w:p w:rsidR="00792C13" w:rsidRPr="00792C13" w:rsidRDefault="00792C13" w:rsidP="00792C13">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 xml:space="preserve">If </w:t>
      </w:r>
      <w:r w:rsidRPr="00792C13">
        <w:rPr>
          <w:rFonts w:ascii="Franklin Gothic Book" w:hAnsi="Franklin Gothic Book"/>
          <w:szCs w:val="24"/>
          <w:highlight w:val="yellow"/>
          <w:u w:val="single"/>
        </w:rPr>
        <w:t>ineligible</w:t>
      </w:r>
      <w:r w:rsidRPr="00792C13">
        <w:rPr>
          <w:rFonts w:ascii="Franklin Gothic Book" w:hAnsi="Franklin Gothic Book"/>
          <w:szCs w:val="24"/>
          <w:highlight w:val="yellow"/>
        </w:rPr>
        <w:t>, display termination on new page/screen:</w:t>
      </w:r>
    </w:p>
    <w:p w:rsidR="00792C13" w:rsidRPr="00FC7C45" w:rsidRDefault="00792C13" w:rsidP="00792C13">
      <w:pPr>
        <w:pStyle w:val="NoSpacing"/>
        <w:ind w:left="1440"/>
        <w:jc w:val="both"/>
        <w:rPr>
          <w:rFonts w:ascii="Franklin Gothic Book" w:hAnsi="Franklin Gothic Book"/>
          <w:szCs w:val="24"/>
        </w:rPr>
      </w:pPr>
      <w:r w:rsidRPr="00792C13">
        <w:rPr>
          <w:rFonts w:ascii="Franklin Gothic Book" w:hAnsi="Franklin Gothic Book"/>
          <w:szCs w:val="24"/>
          <w:highlight w:val="yellow"/>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r w:rsidRPr="00FC7C45">
        <w:rPr>
          <w:rFonts w:ascii="Franklin Gothic Book" w:hAnsi="Franklin Gothic Book"/>
          <w:szCs w:val="24"/>
        </w:rPr>
        <w:t xml:space="preserve"> </w:t>
      </w:r>
    </w:p>
    <w:p w:rsidR="00792C13" w:rsidRPr="00FC7C45" w:rsidRDefault="00792C13" w:rsidP="00792C13">
      <w:pPr>
        <w:pStyle w:val="NoSpacing"/>
        <w:ind w:left="1440"/>
        <w:jc w:val="both"/>
        <w:rPr>
          <w:rFonts w:ascii="Franklin Gothic Book" w:hAnsi="Franklin Gothic Book"/>
          <w:szCs w:val="24"/>
        </w:rPr>
      </w:pPr>
    </w:p>
    <w:p w:rsidR="00792C13" w:rsidRPr="00FC7C45" w:rsidRDefault="00792C13" w:rsidP="00792C13">
      <w:pPr>
        <w:pStyle w:val="NoSpacing"/>
        <w:rPr>
          <w:rFonts w:ascii="Franklin Gothic Book" w:hAnsi="Franklin Gothic Book"/>
          <w:b/>
          <w:szCs w:val="24"/>
        </w:rPr>
      </w:pPr>
      <w:r w:rsidRPr="00893251">
        <w:rPr>
          <w:rFonts w:ascii="Franklin Gothic Book" w:hAnsi="Franklin Gothic Book"/>
          <w:b/>
          <w:szCs w:val="24"/>
          <w:highlight w:val="yellow"/>
        </w:rPr>
        <w:t>[INTRO TEXT]</w:t>
      </w:r>
    </w:p>
    <w:p w:rsidR="00792C13" w:rsidRPr="00FC7C45" w:rsidRDefault="00792C13" w:rsidP="00792C13">
      <w:pPr>
        <w:rPr>
          <w:rFonts w:ascii="Franklin Gothic Book" w:hAnsi="Franklin Gothic Book"/>
        </w:rPr>
      </w:pPr>
    </w:p>
    <w:p w:rsidR="00792C13" w:rsidRPr="00FC7C45" w:rsidRDefault="00792C13" w:rsidP="00792C13">
      <w:pPr>
        <w:rPr>
          <w:rFonts w:ascii="Franklin Gothic Book" w:hAnsi="Franklin Gothic Book"/>
          <w:b/>
          <w:caps/>
        </w:rPr>
      </w:pPr>
      <w:r w:rsidRPr="00FC7C45">
        <w:rPr>
          <w:rFonts w:ascii="Franklin Gothic Book" w:hAnsi="Franklin Gothic Book"/>
        </w:rPr>
        <w:t xml:space="preserve">Thank you for your interest in participating in this study. Please make sure to answer all of the following questions during the initial screening process to determine if you are eligible to participate in this study. </w:t>
      </w:r>
    </w:p>
    <w:p w:rsidR="00792C13" w:rsidRPr="00FC7C45" w:rsidRDefault="00792C13" w:rsidP="00792C13">
      <w:pPr>
        <w:rPr>
          <w:rFonts w:ascii="Franklin Gothic Book" w:hAnsi="Franklin Gothic Book"/>
          <w:b/>
          <w:caps/>
        </w:rPr>
      </w:pPr>
    </w:p>
    <w:p w:rsidR="00792C13" w:rsidRPr="00FC7C45" w:rsidRDefault="00792C13" w:rsidP="00792C13">
      <w:pPr>
        <w:rPr>
          <w:rFonts w:ascii="Franklin Gothic Book" w:hAnsi="Franklin Gothic Book"/>
          <w:b/>
          <w:caps/>
        </w:rPr>
      </w:pPr>
      <w:r w:rsidRPr="00893251">
        <w:rPr>
          <w:rFonts w:ascii="Franklin Gothic Book" w:hAnsi="Franklin Gothic Book"/>
          <w:b/>
          <w:caps/>
          <w:highlight w:val="yellow"/>
        </w:rPr>
        <w:t>[ScreenER]</w:t>
      </w:r>
    </w:p>
    <w:p w:rsidR="00792C13" w:rsidRPr="00FC7C45" w:rsidRDefault="00792C13" w:rsidP="00792C13">
      <w:pPr>
        <w:rPr>
          <w:rFonts w:ascii="Franklin Gothic Book" w:hAnsi="Franklin Gothic Book"/>
          <w:b/>
          <w:caps/>
        </w:rPr>
      </w:pPr>
    </w:p>
    <w:p w:rsidR="00792C13" w:rsidRPr="00FC7C45" w:rsidRDefault="00792C13" w:rsidP="00792C13">
      <w:pPr>
        <w:widowControl w:val="0"/>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rPr>
      </w:pPr>
      <w:r w:rsidRPr="00FC7C45">
        <w:rPr>
          <w:rFonts w:ascii="Franklin Gothic Book" w:hAnsi="Franklin Gothic Book"/>
          <w:b/>
        </w:rPr>
        <w:t>Question Type:</w:t>
      </w:r>
      <w:r w:rsidRPr="00FC7C45">
        <w:rPr>
          <w:rFonts w:ascii="Franklin Gothic Book" w:hAnsi="Franklin Gothic Book"/>
        </w:rPr>
        <w:t xml:space="preserve">  Open End Numerical</w:t>
      </w:r>
    </w:p>
    <w:p w:rsidR="00792C13" w:rsidRPr="00FC7C45" w:rsidRDefault="00792C13" w:rsidP="00792C13">
      <w:pPr>
        <w:widowControl w:val="0"/>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rPr>
      </w:pPr>
      <w:r w:rsidRPr="00FC7C45">
        <w:rPr>
          <w:rFonts w:ascii="Franklin Gothic Book" w:hAnsi="Franklin Gothic Book"/>
          <w:b/>
        </w:rPr>
        <w:t xml:space="preserve">Patientcare.  </w:t>
      </w:r>
      <w:r w:rsidRPr="00FC7C45">
        <w:rPr>
          <w:rFonts w:ascii="Franklin Gothic Book" w:hAnsi="Franklin Gothic Book"/>
        </w:rPr>
        <w:t>In a typical week, what percentage of your time is spent on direct patient care, such as seeing patients and reviewing their medical records? If you are not sure, please provide your best guess.</w:t>
      </w:r>
    </w:p>
    <w:p w:rsidR="00792C13" w:rsidRPr="00FC7C45" w:rsidRDefault="00792C13" w:rsidP="00792C13">
      <w:pPr>
        <w:widowControl w:val="0"/>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Patientcare: Percentage of time spen</w:t>
      </w:r>
      <w:r>
        <w:rPr>
          <w:rFonts w:ascii="Franklin Gothic Book" w:hAnsi="Franklin Gothic Book"/>
        </w:rPr>
        <w:t>t</w:t>
      </w:r>
      <w:r w:rsidRPr="00FC7C45">
        <w:rPr>
          <w:rFonts w:ascii="Franklin Gothic Book" w:hAnsi="Franklin Gothic Book"/>
        </w:rPr>
        <w:t xml:space="preserve"> on patient care</w:t>
      </w:r>
    </w:p>
    <w:p w:rsidR="00792C13" w:rsidRPr="00FC7C45" w:rsidRDefault="00792C13" w:rsidP="00792C13">
      <w:pPr>
        <w:pStyle w:val="NoSpacing"/>
        <w:rPr>
          <w:rFonts w:ascii="Franklin Gothic Book" w:hAnsi="Franklin Gothic Book"/>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792C13" w:rsidRPr="00FC7C45" w:rsidTr="00613BFF">
        <w:trPr>
          <w:trHeight w:val="242"/>
        </w:trPr>
        <w:tc>
          <w:tcPr>
            <w:tcW w:w="841" w:type="dxa"/>
            <w:tcBorders>
              <w:top w:val="nil"/>
              <w:left w:val="nil"/>
              <w:bottom w:val="nil"/>
              <w:right w:val="single" w:sz="4" w:space="0" w:color="auto"/>
            </w:tcBorders>
          </w:tcPr>
          <w:p w:rsidR="00792C13" w:rsidRPr="00FC7C45" w:rsidRDefault="00792C13"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autoSpaceDE w:val="0"/>
              <w:autoSpaceDN w:val="0"/>
              <w:adjustRightInd w:val="0"/>
              <w:ind w:left="-211"/>
              <w:jc w:val="both"/>
              <w:rPr>
                <w:rFonts w:ascii="Franklin Gothic Book" w:hAnsi="Franklin Gothic Book"/>
              </w:rPr>
            </w:pPr>
          </w:p>
        </w:tc>
        <w:tc>
          <w:tcPr>
            <w:tcW w:w="1486" w:type="dxa"/>
            <w:tcBorders>
              <w:top w:val="nil"/>
              <w:left w:val="single" w:sz="4" w:space="0" w:color="auto"/>
              <w:bottom w:val="nil"/>
              <w:right w:val="nil"/>
            </w:tcBorders>
            <w:vAlign w:val="bottom"/>
            <w:hideMark/>
          </w:tcPr>
          <w:p w:rsidR="00792C13" w:rsidRPr="00FC7C45" w:rsidRDefault="00792C13" w:rsidP="00613BFF">
            <w:pPr>
              <w:autoSpaceDE w:val="0"/>
              <w:autoSpaceDN w:val="0"/>
              <w:adjustRightInd w:val="0"/>
              <w:rPr>
                <w:rFonts w:ascii="Franklin Gothic Book" w:hAnsi="Franklin Gothic Book"/>
              </w:rPr>
            </w:pPr>
            <w:r w:rsidRPr="00FC7C45">
              <w:rPr>
                <w:rFonts w:ascii="Franklin Gothic Book" w:hAnsi="Franklin Gothic Book"/>
              </w:rPr>
              <w:t>%</w:t>
            </w:r>
          </w:p>
        </w:tc>
      </w:tr>
    </w:tbl>
    <w:p w:rsidR="00792C13" w:rsidRPr="00FC7C45" w:rsidRDefault="00792C13" w:rsidP="00792C13">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792C13"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b/>
                <w:sz w:val="24"/>
                <w:szCs w:val="24"/>
              </w:rPr>
            </w:pPr>
            <w:r w:rsidRPr="00FC7C45">
              <w:rPr>
                <w:rFonts w:cstheme="minorHAnsi"/>
                <w:b/>
                <w:sz w:val="24"/>
                <w:szCs w:val="24"/>
              </w:rPr>
              <w:t>Value Label</w:t>
            </w:r>
          </w:p>
        </w:tc>
      </w:tr>
      <w:tr w:rsidR="00792C13"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sz w:val="24"/>
                <w:szCs w:val="24"/>
              </w:rPr>
            </w:pPr>
            <w:r w:rsidRPr="00FC7C45">
              <w:rPr>
                <w:rFonts w:cstheme="minorHAnsi"/>
                <w:sz w:val="24"/>
                <w:szCs w:val="24"/>
              </w:rPr>
              <w:t>Refused</w:t>
            </w:r>
          </w:p>
        </w:tc>
      </w:tr>
    </w:tbl>
    <w:p w:rsidR="00792C13" w:rsidRPr="00FC7C45" w:rsidRDefault="00792C13" w:rsidP="00792C13">
      <w:pPr>
        <w:rPr>
          <w:rFonts w:ascii="Franklin Gothic Book" w:hAnsi="Franklin Gothic Book"/>
          <w:b/>
          <w:caps/>
        </w:rPr>
      </w:pPr>
    </w:p>
    <w:p w:rsidR="00792C13" w:rsidRPr="00E50033" w:rsidRDefault="00792C13" w:rsidP="00792C13">
      <w:pPr>
        <w:rPr>
          <w:rFonts w:ascii="Franklin Gothic Book" w:hAnsi="Franklin Gothic Book"/>
          <w:caps/>
        </w:rPr>
      </w:pPr>
      <w:r w:rsidRPr="00E50033">
        <w:rPr>
          <w:rFonts w:ascii="Franklin Gothic Book" w:hAnsi="Franklin Gothic Book"/>
          <w:highlight w:val="yellow"/>
        </w:rPr>
        <w:t>[TERMINATE AT END OF SCREENER IF LESS THAN 40%]</w:t>
      </w:r>
    </w:p>
    <w:p w:rsidR="00792C13" w:rsidRPr="00FC7C45" w:rsidRDefault="00792C13" w:rsidP="00792C13">
      <w:pPr>
        <w:tabs>
          <w:tab w:val="left" w:pos="1440"/>
        </w:tabs>
        <w:rPr>
          <w:rFonts w:ascii="Franklin Gothic Book" w:hAnsi="Franklin Gothic Book"/>
        </w:rPr>
      </w:pPr>
      <w:r w:rsidRPr="00FC7C45">
        <w:rPr>
          <w:rFonts w:ascii="Franklin Gothic Book" w:hAnsi="Franklin Gothic Book"/>
          <w:b/>
        </w:rPr>
        <w:t>Question Type:</w:t>
      </w:r>
      <w:r w:rsidRPr="00FC7C45">
        <w:rPr>
          <w:rFonts w:ascii="Franklin Gothic Book" w:hAnsi="Franklin Gothic Book"/>
        </w:rPr>
        <w:t xml:space="preserve">  Single Punch</w:t>
      </w:r>
    </w:p>
    <w:p w:rsidR="00792C13" w:rsidRPr="00FC7C45" w:rsidRDefault="00792C13" w:rsidP="00792C13">
      <w:pPr>
        <w:pStyle w:val="STEM"/>
        <w:rPr>
          <w:rFonts w:ascii="Franklin Gothic Book" w:hAnsi="Franklin Gothic Book" w:cs="Times New Roman"/>
          <w:sz w:val="24"/>
          <w:szCs w:val="24"/>
        </w:rPr>
      </w:pPr>
      <w:r w:rsidRPr="00FC7C45">
        <w:rPr>
          <w:rFonts w:ascii="Franklin Gothic Book" w:hAnsi="Franklin Gothic Book" w:cs="Times New Roman"/>
          <w:b/>
          <w:bCs/>
          <w:sz w:val="24"/>
          <w:szCs w:val="24"/>
        </w:rPr>
        <w:t xml:space="preserve">Specialty. </w:t>
      </w:r>
      <w:r w:rsidRPr="00FC7C45">
        <w:rPr>
          <w:rFonts w:ascii="Franklin Gothic Book" w:hAnsi="Franklin Gothic Book" w:cs="Times New Roman"/>
          <w:sz w:val="24"/>
          <w:szCs w:val="24"/>
        </w:rPr>
        <w:t>Which best describes your medical specialty?</w:t>
      </w:r>
    </w:p>
    <w:p w:rsidR="00792C13" w:rsidRPr="00FC7C45" w:rsidRDefault="00792C13" w:rsidP="00792C13">
      <w:pPr>
        <w:pStyle w:val="STEM"/>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Specialty: </w:t>
      </w:r>
      <w:r w:rsidRPr="00FC7C45">
        <w:rPr>
          <w:rFonts w:ascii="Franklin Gothic Book" w:hAnsi="Franklin Gothic Book" w:cs="Times New Roman"/>
          <w:sz w:val="24"/>
          <w:szCs w:val="24"/>
        </w:rPr>
        <w:t>Which best describes your medical specialty?</w:t>
      </w:r>
    </w:p>
    <w:p w:rsidR="00792C13" w:rsidRDefault="00792C13" w:rsidP="00792C13">
      <w:pPr>
        <w:tabs>
          <w:tab w:val="left" w:pos="1440"/>
        </w:tabs>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4067"/>
      </w:tblGrid>
      <w:tr w:rsidR="00792C13" w:rsidRPr="00FC7C45" w:rsidTr="00613BFF">
        <w:tc>
          <w:tcPr>
            <w:tcW w:w="816"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 Label</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Pr>
                <w:rFonts w:cs="Arial"/>
                <w:sz w:val="24"/>
                <w:szCs w:val="24"/>
              </w:rPr>
              <w:t>Internal medicine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General medicine</w:t>
            </w:r>
            <w:r w:rsidRPr="00FC7C45">
              <w:rPr>
                <w:rFonts w:ascii="Franklin Gothic Book" w:hAnsi="Franklin Gothic Book" w:cs="Times New Roman"/>
                <w:sz w:val="24"/>
                <w:szCs w:val="24"/>
              </w:rPr>
              <w:t xml:space="preserve"> </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03</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Family medicine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04</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Other </w:t>
            </w:r>
            <w:r w:rsidRPr="00FC53F3">
              <w:rPr>
                <w:rFonts w:ascii="Franklin Gothic Book" w:hAnsi="Franklin Gothic Book" w:cs="Times New Roman"/>
                <w:sz w:val="24"/>
                <w:szCs w:val="24"/>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Refused</w:t>
            </w:r>
          </w:p>
        </w:tc>
      </w:tr>
    </w:tbl>
    <w:p w:rsidR="00792C13" w:rsidRDefault="00792C13" w:rsidP="00792C13">
      <w:pPr>
        <w:pStyle w:val="STEM"/>
        <w:ind w:left="0" w:firstLine="0"/>
        <w:rPr>
          <w:rFonts w:ascii="Franklin Gothic Book" w:hAnsi="Franklin Gothic Book" w:cs="Times New Roman"/>
          <w:b/>
          <w:bCs/>
          <w:sz w:val="24"/>
          <w:szCs w:val="24"/>
        </w:rPr>
      </w:pPr>
    </w:p>
    <w:p w:rsidR="00792C13" w:rsidRPr="00FC7C45" w:rsidRDefault="00792C13" w:rsidP="00792C13">
      <w:pPr>
        <w:pStyle w:val="STEM"/>
        <w:ind w:left="0" w:firstLine="0"/>
        <w:rPr>
          <w:rFonts w:ascii="Franklin Gothic Book" w:hAnsi="Franklin Gothic Book" w:cs="Times New Roman"/>
          <w:b/>
          <w:bCs/>
          <w:sz w:val="24"/>
          <w:szCs w:val="24"/>
        </w:rPr>
      </w:pPr>
    </w:p>
    <w:p w:rsidR="00792C13" w:rsidRPr="00FC7C45" w:rsidRDefault="00792C13" w:rsidP="00792C13">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Open End Numerical</w:t>
      </w:r>
    </w:p>
    <w:p w:rsidR="00792C13" w:rsidRPr="00FC7C45" w:rsidRDefault="00792C13" w:rsidP="00792C13">
      <w:pPr>
        <w:pStyle w:val="STEM"/>
        <w:rPr>
          <w:rFonts w:ascii="Franklin Gothic Book" w:hAnsi="Franklin Gothic Book" w:cs="Times New Roman"/>
          <w:sz w:val="24"/>
          <w:szCs w:val="24"/>
        </w:rPr>
      </w:pPr>
      <w:r w:rsidRPr="00FC7C45">
        <w:rPr>
          <w:rFonts w:ascii="Franklin Gothic Book" w:hAnsi="Franklin Gothic Book" w:cs="Times New Roman"/>
          <w:b/>
          <w:bCs/>
          <w:sz w:val="24"/>
          <w:szCs w:val="24"/>
        </w:rPr>
        <w:t>Age</w:t>
      </w:r>
      <w:r w:rsidRPr="00FC7C45">
        <w:rPr>
          <w:rFonts w:ascii="Franklin Gothic Book" w:hAnsi="Franklin Gothic Book" w:cs="Times New Roman"/>
          <w:sz w:val="24"/>
          <w:szCs w:val="24"/>
        </w:rPr>
        <w:t>. What is your age?</w:t>
      </w:r>
    </w:p>
    <w:p w:rsidR="00792C13" w:rsidRPr="00FC7C45" w:rsidRDefault="00792C13" w:rsidP="00792C13">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Age</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cs="Times New Roman"/>
          <w:sz w:val="24"/>
          <w:szCs w:val="24"/>
        </w:rPr>
        <w:t>What is your age?</w:t>
      </w:r>
    </w:p>
    <w:p w:rsidR="00792C13" w:rsidRPr="00FC7C45" w:rsidRDefault="00792C13" w:rsidP="00792C13">
      <w:pPr>
        <w:pStyle w:val="STEM"/>
        <w:rPr>
          <w:rFonts w:ascii="Franklin Gothic Book" w:hAnsi="Franklin Gothic Book"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792C13" w:rsidRPr="00FC7C45" w:rsidTr="00613BFF">
        <w:trPr>
          <w:trHeight w:val="242"/>
        </w:trPr>
        <w:tc>
          <w:tcPr>
            <w:tcW w:w="841" w:type="dxa"/>
            <w:tcBorders>
              <w:top w:val="nil"/>
              <w:left w:val="nil"/>
              <w:bottom w:val="nil"/>
              <w:right w:val="single" w:sz="4" w:space="0" w:color="auto"/>
            </w:tcBorders>
          </w:tcPr>
          <w:p w:rsidR="00792C13" w:rsidRPr="00FC7C45" w:rsidRDefault="00792C13"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autoSpaceDE w:val="0"/>
              <w:autoSpaceDN w:val="0"/>
              <w:adjustRightInd w:val="0"/>
              <w:ind w:left="-211"/>
              <w:jc w:val="both"/>
              <w:rPr>
                <w:rFonts w:ascii="Franklin Gothic Book" w:hAnsi="Franklin Gothic Book"/>
              </w:rPr>
            </w:pPr>
          </w:p>
        </w:tc>
        <w:tc>
          <w:tcPr>
            <w:tcW w:w="1486" w:type="dxa"/>
            <w:tcBorders>
              <w:top w:val="nil"/>
              <w:left w:val="single" w:sz="4" w:space="0" w:color="auto"/>
              <w:bottom w:val="nil"/>
              <w:right w:val="nil"/>
            </w:tcBorders>
            <w:vAlign w:val="bottom"/>
            <w:hideMark/>
          </w:tcPr>
          <w:p w:rsidR="00792C13" w:rsidRPr="00FC7C45" w:rsidRDefault="00792C13" w:rsidP="00613BFF">
            <w:pPr>
              <w:autoSpaceDE w:val="0"/>
              <w:autoSpaceDN w:val="0"/>
              <w:adjustRightInd w:val="0"/>
              <w:rPr>
                <w:rFonts w:ascii="Franklin Gothic Book" w:hAnsi="Franklin Gothic Book"/>
              </w:rPr>
            </w:pPr>
            <w:r w:rsidRPr="00FC7C45">
              <w:rPr>
                <w:rFonts w:ascii="Franklin Gothic Book" w:hAnsi="Franklin Gothic Book"/>
              </w:rPr>
              <w:t>Years old</w:t>
            </w:r>
          </w:p>
        </w:tc>
      </w:tr>
    </w:tbl>
    <w:p w:rsidR="00792C13" w:rsidRPr="00FC7C45" w:rsidRDefault="00792C13" w:rsidP="00792C13">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792C13"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b/>
                <w:sz w:val="24"/>
                <w:szCs w:val="24"/>
              </w:rPr>
            </w:pPr>
            <w:r w:rsidRPr="00FC7C45">
              <w:rPr>
                <w:rFonts w:cstheme="minorHAnsi"/>
                <w:b/>
                <w:sz w:val="24"/>
                <w:szCs w:val="24"/>
              </w:rPr>
              <w:t>Value Label</w:t>
            </w:r>
          </w:p>
        </w:tc>
      </w:tr>
      <w:tr w:rsidR="00792C13"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sz w:val="24"/>
                <w:szCs w:val="24"/>
              </w:rPr>
            </w:pPr>
            <w:r w:rsidRPr="00FC7C45">
              <w:rPr>
                <w:rFonts w:cstheme="minorHAnsi"/>
                <w:sz w:val="24"/>
                <w:szCs w:val="24"/>
              </w:rPr>
              <w:t>Refused</w:t>
            </w:r>
          </w:p>
        </w:tc>
      </w:tr>
    </w:tbl>
    <w:p w:rsidR="00792C13" w:rsidRDefault="00792C13" w:rsidP="00792C13">
      <w:pPr>
        <w:pStyle w:val="STEM"/>
        <w:rPr>
          <w:rFonts w:ascii="Franklin Gothic Book" w:hAnsi="Franklin Gothic Book" w:cs="Times New Roman"/>
          <w:sz w:val="24"/>
          <w:szCs w:val="24"/>
        </w:rPr>
      </w:pPr>
    </w:p>
    <w:p w:rsidR="00792C13" w:rsidRPr="00115460" w:rsidRDefault="00792C13" w:rsidP="00792C13">
      <w:pPr>
        <w:tabs>
          <w:tab w:val="left" w:pos="1440"/>
        </w:tabs>
        <w:rPr>
          <w:rFonts w:ascii="Franklin Gothic Book" w:hAnsi="Franklin Gothic Book"/>
          <w:b/>
        </w:rPr>
      </w:pPr>
    </w:p>
    <w:p w:rsidR="00792C13" w:rsidRPr="00E50033" w:rsidRDefault="00792C13" w:rsidP="00792C13">
      <w:pPr>
        <w:tabs>
          <w:tab w:val="left" w:pos="1440"/>
        </w:tabs>
        <w:rPr>
          <w:rFonts w:ascii="Franklin Gothic Book" w:hAnsi="Franklin Gothic Book"/>
        </w:rPr>
      </w:pPr>
      <w:r w:rsidRPr="00E50033">
        <w:rPr>
          <w:rFonts w:ascii="Franklin Gothic Book" w:hAnsi="Franklin Gothic Book"/>
          <w:highlight w:val="yellow"/>
        </w:rPr>
        <w:t>[RANGE: 18 to 100]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792C13" w:rsidRPr="00FC7C45" w:rsidRDefault="00792C13" w:rsidP="00792C13">
      <w:pPr>
        <w:pStyle w:val="STEM"/>
        <w:rPr>
          <w:rFonts w:ascii="Franklin Gothic Book" w:hAnsi="Franklin Gothic Book" w:cs="Times New Roman"/>
          <w:sz w:val="24"/>
          <w:szCs w:val="24"/>
        </w:rPr>
      </w:pPr>
    </w:p>
    <w:p w:rsidR="00792C13" w:rsidRPr="00A46F2A" w:rsidRDefault="00792C13" w:rsidP="00792C13">
      <w:pPr>
        <w:tabs>
          <w:tab w:val="left" w:pos="1440"/>
        </w:tabs>
        <w:rPr>
          <w:rFonts w:ascii="Franklin Gothic Book" w:hAnsi="Franklin Gothic Book"/>
        </w:rPr>
      </w:pPr>
      <w:r w:rsidRPr="006D246E">
        <w:rPr>
          <w:rFonts w:ascii="Franklin Gothic Book" w:hAnsi="Franklin Gothic Book"/>
          <w:b/>
        </w:rPr>
        <w:t>Question Type:</w:t>
      </w:r>
      <w:r>
        <w:rPr>
          <w:rFonts w:ascii="Franklin Gothic Book" w:hAnsi="Franklin Gothic Book"/>
          <w:b/>
        </w:rPr>
        <w:t xml:space="preserve"> </w:t>
      </w:r>
      <w:r>
        <w:rPr>
          <w:rFonts w:ascii="Franklin Gothic Book" w:hAnsi="Franklin Gothic Book"/>
        </w:rPr>
        <w:t>Single Punch</w:t>
      </w:r>
    </w:p>
    <w:p w:rsidR="00792C13" w:rsidRDefault="00792C13" w:rsidP="00792C13">
      <w:pPr>
        <w:rPr>
          <w:rFonts w:ascii="Franklin Gothic Book" w:hAnsi="Franklin Gothic Book"/>
        </w:rPr>
      </w:pPr>
      <w:r w:rsidRPr="006D246E">
        <w:rPr>
          <w:rFonts w:ascii="Franklin Gothic Book" w:hAnsi="Franklin Gothic Book"/>
          <w:b/>
        </w:rPr>
        <w:t xml:space="preserve">Research. </w:t>
      </w:r>
      <w:r w:rsidRPr="006D246E">
        <w:rPr>
          <w:rFonts w:ascii="Franklin Gothic Book" w:hAnsi="Franklin Gothic Book"/>
        </w:rPr>
        <w:t>When, if ever, was the last time you participated in a market</w:t>
      </w:r>
      <w:r>
        <w:rPr>
          <w:rFonts w:ascii="Franklin Gothic Book" w:hAnsi="Franklin Gothic Book"/>
        </w:rPr>
        <w:t xml:space="preserve"> </w:t>
      </w:r>
      <w:r w:rsidRPr="006D246E">
        <w:rPr>
          <w:rFonts w:ascii="Franklin Gothic Book" w:hAnsi="Franklin Gothic Book"/>
        </w:rPr>
        <w:t>research or survey research study?</w:t>
      </w:r>
    </w:p>
    <w:p w:rsidR="00792C13" w:rsidRPr="006D246E" w:rsidRDefault="00792C13" w:rsidP="00792C13">
      <w:pPr>
        <w:rPr>
          <w:rFonts w:ascii="Franklin Gothic Book" w:hAnsi="Franklin Gothic Book"/>
        </w:rPr>
      </w:pPr>
      <w:r w:rsidRPr="00115460">
        <w:rPr>
          <w:rFonts w:ascii="Franklin Gothic Book" w:hAnsi="Franklin Gothic Book"/>
          <w:b/>
        </w:rPr>
        <w:t>Variable Lab</w:t>
      </w:r>
      <w:r>
        <w:rPr>
          <w:rFonts w:ascii="Franklin Gothic Book" w:hAnsi="Franklin Gothic Book"/>
          <w:b/>
        </w:rPr>
        <w:t>el</w:t>
      </w:r>
      <w:r w:rsidRPr="00115460">
        <w:rPr>
          <w:rFonts w:ascii="Franklin Gothic Book" w:hAnsi="Franklin Gothic Book"/>
          <w:b/>
        </w:rPr>
        <w:t>:</w:t>
      </w:r>
      <w:r>
        <w:rPr>
          <w:rFonts w:ascii="Franklin Gothic Book" w:hAnsi="Franklin Gothic Book"/>
          <w:b/>
        </w:rPr>
        <w:t xml:space="preserve"> </w:t>
      </w:r>
      <w:r>
        <w:rPr>
          <w:rFonts w:ascii="Franklin Gothic Book" w:hAnsi="Franklin Gothic Book"/>
        </w:rPr>
        <w:t>Research. When, if ever, was the last time you participated in a market research or survey research study?</w:t>
      </w:r>
    </w:p>
    <w:tbl>
      <w:tblPr>
        <w:tblStyle w:val="TableGrid"/>
        <w:tblW w:w="0" w:type="auto"/>
        <w:tblInd w:w="355" w:type="dxa"/>
        <w:tblLayout w:type="fixed"/>
        <w:tblLook w:val="04A0" w:firstRow="1" w:lastRow="0" w:firstColumn="1" w:lastColumn="0" w:noHBand="0" w:noVBand="1"/>
      </w:tblPr>
      <w:tblGrid>
        <w:gridCol w:w="816"/>
        <w:gridCol w:w="4067"/>
      </w:tblGrid>
      <w:tr w:rsidR="00792C13" w:rsidRPr="00FC7C45" w:rsidTr="00613BFF">
        <w:tc>
          <w:tcPr>
            <w:tcW w:w="816"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 Label</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Pr>
                <w:rFonts w:cs="Arial"/>
                <w:sz w:val="24"/>
                <w:szCs w:val="24"/>
              </w:rPr>
              <w:t xml:space="preserve">Within the past three months </w:t>
            </w:r>
            <w:r w:rsidRPr="006D246E">
              <w:rPr>
                <w:rFonts w:cs="Arial"/>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More than three months ago</w:t>
            </w:r>
            <w:r w:rsidRPr="00FC7C45">
              <w:rPr>
                <w:rFonts w:ascii="Franklin Gothic Book" w:hAnsi="Franklin Gothic Book" w:cs="Times New Roman"/>
                <w:sz w:val="24"/>
                <w:szCs w:val="24"/>
              </w:rPr>
              <w:t xml:space="preserve"> </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03</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Never</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Refused</w:t>
            </w:r>
          </w:p>
        </w:tc>
      </w:tr>
    </w:tbl>
    <w:p w:rsidR="00792C13" w:rsidRDefault="00792C13" w:rsidP="00792C13">
      <w:pPr>
        <w:tabs>
          <w:tab w:val="left" w:pos="1440"/>
        </w:tabs>
        <w:rPr>
          <w:rFonts w:ascii="Franklin Gothic Book" w:hAnsi="Franklin Gothic Book"/>
          <w:b/>
        </w:rPr>
      </w:pPr>
    </w:p>
    <w:p w:rsidR="00792C13" w:rsidRPr="006D246E" w:rsidRDefault="00792C13" w:rsidP="00792C13">
      <w:pPr>
        <w:tabs>
          <w:tab w:val="left" w:pos="1440"/>
        </w:tabs>
        <w:rPr>
          <w:rFonts w:ascii="Franklin Gothic Book" w:hAnsi="Franklin Gothic Book"/>
        </w:rPr>
      </w:pPr>
      <w:r>
        <w:rPr>
          <w:rFonts w:ascii="Franklin Gothic Book" w:hAnsi="Franklin Gothic Book"/>
          <w:b/>
        </w:rPr>
        <w:t xml:space="preserve">Question Type: </w:t>
      </w:r>
      <w:r>
        <w:rPr>
          <w:rFonts w:ascii="Franklin Gothic Book" w:hAnsi="Franklin Gothic Book"/>
        </w:rPr>
        <w:t>Single Punch</w:t>
      </w:r>
      <w:r>
        <w:rPr>
          <w:rFonts w:ascii="Franklin Gothic Book" w:hAnsi="Franklin Gothic Book"/>
          <w:b/>
        </w:rPr>
        <w:t xml:space="preserve">Job. </w:t>
      </w:r>
      <w:r>
        <w:rPr>
          <w:rFonts w:ascii="Franklin Gothic Book" w:hAnsi="Franklin Gothic Book"/>
        </w:rPr>
        <w:t xml:space="preserve">In the past five years up to today, have you worked for any of the following types of organizations and/or industries? </w:t>
      </w:r>
    </w:p>
    <w:p w:rsidR="00792C13" w:rsidRDefault="00792C13" w:rsidP="00792C13">
      <w:pPr>
        <w:tabs>
          <w:tab w:val="left" w:pos="1440"/>
        </w:tabs>
        <w:rPr>
          <w:rFonts w:ascii="Franklin Gothic Book" w:hAnsi="Franklin Gothic Book"/>
        </w:rPr>
      </w:pPr>
      <w:r>
        <w:rPr>
          <w:rFonts w:ascii="Franklin Gothic Book" w:hAnsi="Franklin Gothic Book"/>
          <w:b/>
        </w:rPr>
        <w:t xml:space="preserve">Variable Label: </w:t>
      </w:r>
      <w:r>
        <w:rPr>
          <w:rFonts w:ascii="Franklin Gothic Book" w:hAnsi="Franklin Gothic Book"/>
        </w:rPr>
        <w:t>Job</w:t>
      </w:r>
      <w:r w:rsidRPr="00F41310">
        <w:rPr>
          <w:rFonts w:ascii="Franklin Gothic Book" w:hAnsi="Franklin Gothic Book"/>
        </w:rPr>
        <w:t xml:space="preserve"> </w:t>
      </w:r>
      <w:r>
        <w:rPr>
          <w:rFonts w:ascii="Franklin Gothic Book" w:hAnsi="Franklin Gothic Book"/>
        </w:rPr>
        <w:t>In the past five years up to today, have you worked for any of the following types of organizations and/or industries?</w:t>
      </w:r>
    </w:p>
    <w:tbl>
      <w:tblPr>
        <w:tblStyle w:val="TableGrid"/>
        <w:tblW w:w="0" w:type="auto"/>
        <w:tblInd w:w="355" w:type="dxa"/>
        <w:tblLayout w:type="fixed"/>
        <w:tblLook w:val="04A0" w:firstRow="1" w:lastRow="0" w:firstColumn="1" w:lastColumn="0" w:noHBand="0" w:noVBand="1"/>
      </w:tblPr>
      <w:tblGrid>
        <w:gridCol w:w="816"/>
        <w:gridCol w:w="4067"/>
      </w:tblGrid>
      <w:tr w:rsidR="00792C13" w:rsidRPr="00FC7C45" w:rsidTr="00613BFF">
        <w:tc>
          <w:tcPr>
            <w:tcW w:w="816"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 Label</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792C13" w:rsidRPr="00F41310" w:rsidRDefault="00792C13" w:rsidP="00613BFF">
            <w:pPr>
              <w:rPr>
                <w:rFonts w:cs="Arial"/>
                <w:sz w:val="24"/>
                <w:szCs w:val="24"/>
              </w:rPr>
            </w:pPr>
            <w:r>
              <w:rPr>
                <w:rFonts w:cs="Arial"/>
                <w:sz w:val="24"/>
                <w:szCs w:val="24"/>
              </w:rPr>
              <w:t xml:space="preserve">U.S. Department of Health and Human Services </w:t>
            </w:r>
            <w:r w:rsidRPr="006D246E">
              <w:rPr>
                <w:rFonts w:cs="Arial"/>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Marketing </w:t>
            </w:r>
            <w:r w:rsidRPr="006D246E">
              <w:rPr>
                <w:rFonts w:ascii="Franklin Gothic Book" w:hAnsi="Franklin Gothic Book" w:cs="Times New Roman"/>
                <w:sz w:val="24"/>
                <w:szCs w:val="24"/>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rPr>
            </w:pPr>
            <w:r>
              <w:rPr>
                <w:rFonts w:cstheme="minorHAnsi"/>
              </w:rPr>
              <w:t>03</w:t>
            </w:r>
          </w:p>
        </w:tc>
        <w:tc>
          <w:tcPr>
            <w:tcW w:w="4067" w:type="dxa"/>
            <w:tcBorders>
              <w:top w:val="single" w:sz="4" w:space="0" w:color="auto"/>
              <w:left w:val="single" w:sz="4" w:space="0" w:color="auto"/>
              <w:bottom w:val="single" w:sz="4" w:space="0" w:color="auto"/>
              <w:right w:val="single" w:sz="4" w:space="0" w:color="auto"/>
            </w:tcBorders>
          </w:tcPr>
          <w:p w:rsidR="00792C13"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Advertising </w:t>
            </w:r>
            <w:r w:rsidRPr="006D246E">
              <w:rPr>
                <w:rFonts w:ascii="Franklin Gothic Book" w:hAnsi="Franklin Gothic Book" w:cs="Times New Roman"/>
                <w:sz w:val="24"/>
                <w:szCs w:val="24"/>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rPr>
            </w:pPr>
            <w:r>
              <w:rPr>
                <w:rFonts w:cstheme="minorHAnsi"/>
              </w:rPr>
              <w:t>04</w:t>
            </w:r>
          </w:p>
        </w:tc>
        <w:tc>
          <w:tcPr>
            <w:tcW w:w="4067" w:type="dxa"/>
            <w:tcBorders>
              <w:top w:val="single" w:sz="4" w:space="0" w:color="auto"/>
              <w:left w:val="single" w:sz="4" w:space="0" w:color="auto"/>
              <w:bottom w:val="single" w:sz="4" w:space="0" w:color="auto"/>
              <w:right w:val="single" w:sz="4" w:space="0" w:color="auto"/>
            </w:tcBorders>
          </w:tcPr>
          <w:p w:rsidR="00792C13"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Pharmaceutical </w:t>
            </w:r>
            <w:r w:rsidRPr="006D246E">
              <w:rPr>
                <w:rFonts w:ascii="Franklin Gothic Book" w:hAnsi="Franklin Gothic Book" w:cs="Times New Roman"/>
                <w:sz w:val="24"/>
                <w:szCs w:val="24"/>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Default="00792C13" w:rsidP="00613BFF">
            <w:pPr>
              <w:rPr>
                <w:rFonts w:cstheme="minorHAnsi"/>
              </w:rPr>
            </w:pPr>
            <w:r>
              <w:rPr>
                <w:rFonts w:cstheme="minorHAnsi"/>
              </w:rPr>
              <w:t>05</w:t>
            </w:r>
          </w:p>
        </w:tc>
        <w:tc>
          <w:tcPr>
            <w:tcW w:w="4067" w:type="dxa"/>
            <w:tcBorders>
              <w:top w:val="single" w:sz="4" w:space="0" w:color="auto"/>
              <w:left w:val="single" w:sz="4" w:space="0" w:color="auto"/>
              <w:bottom w:val="single" w:sz="4" w:space="0" w:color="auto"/>
              <w:right w:val="single" w:sz="4" w:space="0" w:color="auto"/>
            </w:tcBorders>
          </w:tcPr>
          <w:p w:rsidR="00792C13"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No</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Refused</w:t>
            </w:r>
          </w:p>
        </w:tc>
      </w:tr>
    </w:tbl>
    <w:p w:rsidR="00792C13" w:rsidRDefault="00792C13" w:rsidP="00792C13">
      <w:pPr>
        <w:tabs>
          <w:tab w:val="left" w:pos="1440"/>
        </w:tabs>
        <w:rPr>
          <w:rFonts w:ascii="Franklin Gothic Book" w:hAnsi="Franklin Gothic Book"/>
        </w:rPr>
      </w:pPr>
    </w:p>
    <w:p w:rsidR="00792C13" w:rsidRDefault="00792C13" w:rsidP="00792C13">
      <w:pPr>
        <w:tabs>
          <w:tab w:val="left" w:pos="1440"/>
          <w:tab w:val="left" w:pos="1800"/>
        </w:tabs>
        <w:ind w:left="2160" w:hanging="2700"/>
        <w:rPr>
          <w:rFonts w:ascii="Franklin Gothic Book" w:hAnsi="Franklin Gothic Book"/>
          <w:b/>
        </w:rPr>
      </w:pPr>
      <w:r w:rsidRPr="004C6AB8">
        <w:rPr>
          <w:rFonts w:ascii="Franklin Gothic Book" w:hAnsi="Franklin Gothic Book"/>
          <w:b/>
        </w:rPr>
        <w:t xml:space="preserve">        </w:t>
      </w:r>
      <w:r w:rsidRPr="00FC7C45">
        <w:rPr>
          <w:rFonts w:ascii="Franklin Gothic Book" w:hAnsi="Franklin Gothic Book"/>
          <w:b/>
          <w:highlight w:val="yellow"/>
        </w:rPr>
        <w:t>[Terminat</w:t>
      </w:r>
      <w:r>
        <w:rPr>
          <w:rFonts w:ascii="Franklin Gothic Book" w:hAnsi="Franklin Gothic Book"/>
          <w:b/>
          <w:highlight w:val="yellow"/>
        </w:rPr>
        <w:t>ion Language</w:t>
      </w:r>
      <w:r w:rsidRPr="00FC7C45">
        <w:rPr>
          <w:rFonts w:ascii="Franklin Gothic Book" w:hAnsi="Franklin Gothic Book"/>
          <w:b/>
          <w:highlight w:val="yellow"/>
        </w:rPr>
        <w:t>]</w:t>
      </w:r>
    </w:p>
    <w:p w:rsidR="00792C13" w:rsidRPr="00FC7C45" w:rsidRDefault="00792C13" w:rsidP="00792C13">
      <w:pPr>
        <w:tabs>
          <w:tab w:val="left" w:pos="1440"/>
          <w:tab w:val="left" w:pos="1800"/>
        </w:tabs>
        <w:ind w:left="2160" w:hanging="2700"/>
        <w:rPr>
          <w:rFonts w:ascii="Franklin Gothic Book" w:hAnsi="Franklin Gothic Book"/>
        </w:rPr>
      </w:pPr>
    </w:p>
    <w:p w:rsidR="00792C13" w:rsidRDefault="00792C13" w:rsidP="00792C13">
      <w:pPr>
        <w:tabs>
          <w:tab w:val="left" w:pos="1440"/>
          <w:tab w:val="left" w:pos="1800"/>
        </w:tabs>
        <w:rPr>
          <w:rFonts w:ascii="Franklin Gothic Book" w:hAnsi="Franklin Gothic Book"/>
        </w:rPr>
      </w:pPr>
      <w:r w:rsidRPr="00FC7C45">
        <w:rPr>
          <w:rFonts w:ascii="Franklin Gothic Book" w:hAnsi="Franklin Gothic Book"/>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5D2CEF" w:rsidRDefault="005D2CEF"/>
    <w:sectPr w:rsidR="005D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EF"/>
    <w:rsid w:val="005D2CEF"/>
    <w:rsid w:val="00752C79"/>
    <w:rsid w:val="00792C13"/>
    <w:rsid w:val="00C9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C13"/>
    <w:rPr>
      <w:sz w:val="16"/>
      <w:szCs w:val="16"/>
    </w:rPr>
  </w:style>
  <w:style w:type="paragraph" w:customStyle="1" w:styleId="STEM">
    <w:name w:val="STEM"/>
    <w:basedOn w:val="Normal"/>
    <w:qFormat/>
    <w:rsid w:val="00792C13"/>
    <w:pPr>
      <w:tabs>
        <w:tab w:val="left" w:pos="1440"/>
        <w:tab w:val="left" w:pos="1800"/>
      </w:tabs>
      <w:spacing w:after="0" w:line="240" w:lineRule="auto"/>
      <w:ind w:left="1440" w:hanging="1440"/>
    </w:pPr>
    <w:rPr>
      <w:rFonts w:asciiTheme="minorHAnsi" w:hAnsiTheme="minorHAnsi"/>
      <w:sz w:val="22"/>
    </w:rPr>
  </w:style>
  <w:style w:type="table" w:styleId="TableGrid">
    <w:name w:val="Table Grid"/>
    <w:basedOn w:val="TableNormal"/>
    <w:uiPriority w:val="59"/>
    <w:rsid w:val="00792C13"/>
    <w:pPr>
      <w:spacing w:after="0" w:line="240" w:lineRule="auto"/>
    </w:pPr>
    <w:rPr>
      <w:rFonts w:ascii="Franklin Gothic Book" w:hAnsi="Franklin Gothic Book"/>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2C13"/>
    <w:pPr>
      <w:spacing w:after="0" w:line="240" w:lineRule="auto"/>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C13"/>
    <w:rPr>
      <w:sz w:val="16"/>
      <w:szCs w:val="16"/>
    </w:rPr>
  </w:style>
  <w:style w:type="paragraph" w:customStyle="1" w:styleId="STEM">
    <w:name w:val="STEM"/>
    <w:basedOn w:val="Normal"/>
    <w:qFormat/>
    <w:rsid w:val="00792C13"/>
    <w:pPr>
      <w:tabs>
        <w:tab w:val="left" w:pos="1440"/>
        <w:tab w:val="left" w:pos="1800"/>
      </w:tabs>
      <w:spacing w:after="0" w:line="240" w:lineRule="auto"/>
      <w:ind w:left="1440" w:hanging="1440"/>
    </w:pPr>
    <w:rPr>
      <w:rFonts w:asciiTheme="minorHAnsi" w:hAnsiTheme="minorHAnsi"/>
      <w:sz w:val="22"/>
    </w:rPr>
  </w:style>
  <w:style w:type="table" w:styleId="TableGrid">
    <w:name w:val="Table Grid"/>
    <w:basedOn w:val="TableNormal"/>
    <w:uiPriority w:val="59"/>
    <w:rsid w:val="00792C13"/>
    <w:pPr>
      <w:spacing w:after="0" w:line="240" w:lineRule="auto"/>
    </w:pPr>
    <w:rPr>
      <w:rFonts w:ascii="Franklin Gothic Book" w:hAnsi="Franklin Gothic Book"/>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2C13"/>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2019-07-02T20:29:00Z</dcterms:created>
  <dcterms:modified xsi:type="dcterms:W3CDTF">2019-07-02T20:29:00Z</dcterms:modified>
</cp:coreProperties>
</file>