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2672B">
        <w:rPr>
          <w:sz w:val="28"/>
        </w:rPr>
        <w:t>1506-0062</w:t>
      </w:r>
      <w:r w:rsidR="0099425D">
        <w:rPr>
          <w:sz w:val="28"/>
        </w:rPr>
        <w:t>)</w:t>
      </w:r>
    </w:p>
    <w:p w:rsidRPr="009239AA" w:rsidR="00E50293" w:rsidP="00434E33" w:rsidRDefault="00756A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7EDC7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99425D" w:rsidR="00C86E91" w:rsidRDefault="00C86E91">
      <w:r>
        <w:t xml:space="preserve">Is an incentive (e.g., money or reimbursement of expenses, token of appreciation) provided to participants?  [  ] Yes [  ] No  </w:t>
      </w:r>
    </w:p>
    <w:p w:rsidR="00C86E91" w:rsidRDefault="00C86E91">
      <w:pPr>
        <w:rPr>
          <w:b/>
        </w:rPr>
      </w:pPr>
    </w:p>
    <w:p w:rsidR="00EE0F5A" w:rsidP="00C86E91" w:rsidRDefault="00EE0F5A">
      <w:pPr>
        <w:rPr>
          <w:b/>
        </w:rPr>
      </w:pPr>
    </w:p>
    <w:p w:rsidR="00EE0F5A" w:rsidP="00C86E91" w:rsidRDefault="00EE0F5A">
      <w:pPr>
        <w:rPr>
          <w:b/>
        </w:rPr>
      </w:pPr>
    </w:p>
    <w:p w:rsidR="00EE0F5A" w:rsidP="00C86E91" w:rsidRDefault="00EE0F5A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9425D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A403BB" w:rsidP="00A403BB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EE0F5A" w:rsidP="0024521E" w:rsidRDefault="00EE0F5A">
      <w:pPr>
        <w:rPr>
          <w:b/>
        </w:rPr>
      </w:pPr>
      <w:bookmarkStart w:name="_GoBack" w:id="0"/>
      <w:bookmarkEnd w:id="0"/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756A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C2E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99425D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99425D" w:rsidR="005E714A" w:rsidP="0099425D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99425D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D5" w:rsidRDefault="00BC77D5">
      <w:r>
        <w:separator/>
      </w:r>
    </w:p>
  </w:endnote>
  <w:endnote w:type="continuationSeparator" w:id="0">
    <w:p w:rsidR="00BC77D5" w:rsidRDefault="00B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E0F5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D5" w:rsidRDefault="00BC77D5">
      <w:r>
        <w:separator/>
      </w:r>
    </w:p>
  </w:footnote>
  <w:footnote w:type="continuationSeparator" w:id="0">
    <w:p w:rsidR="00BC77D5" w:rsidRDefault="00BC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0524"/>
    <w:rsid w:val="0024521E"/>
    <w:rsid w:val="00263C3D"/>
    <w:rsid w:val="00274D0B"/>
    <w:rsid w:val="002B052D"/>
    <w:rsid w:val="002B34CD"/>
    <w:rsid w:val="002B3C95"/>
    <w:rsid w:val="002D0B92"/>
    <w:rsid w:val="00355FBC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29E9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56A36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9425D"/>
    <w:rsid w:val="009C13B9"/>
    <w:rsid w:val="009D01A2"/>
    <w:rsid w:val="009F5923"/>
    <w:rsid w:val="00A403BB"/>
    <w:rsid w:val="00A674DF"/>
    <w:rsid w:val="00A83AA6"/>
    <w:rsid w:val="00A934D6"/>
    <w:rsid w:val="00AE1809"/>
    <w:rsid w:val="00B248EC"/>
    <w:rsid w:val="00B7420B"/>
    <w:rsid w:val="00B80D76"/>
    <w:rsid w:val="00BA2105"/>
    <w:rsid w:val="00BA7E06"/>
    <w:rsid w:val="00BB43B5"/>
    <w:rsid w:val="00BB6219"/>
    <w:rsid w:val="00BC77D5"/>
    <w:rsid w:val="00BD290F"/>
    <w:rsid w:val="00C14CC4"/>
    <w:rsid w:val="00C2672B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E0F5A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3136C0"/>
  <w15:chartTrackingRefBased/>
  <w15:docId w15:val="{97964655-F4B9-4A26-9A8B-3C9289D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Stewart, Jaclyn</cp:lastModifiedBy>
  <cp:revision>5</cp:revision>
  <cp:lastPrinted>2010-10-04T15:59:00Z</cp:lastPrinted>
  <dcterms:created xsi:type="dcterms:W3CDTF">2020-08-21T11:50:00Z</dcterms:created>
  <dcterms:modified xsi:type="dcterms:W3CDTF">2020-08-21T11:53:00Z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