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34E33" w:rsidR="008551CF" w:rsidP="00434E33" w:rsidRDefault="00864C4C" w14:paraId="25F5ED27" w14:textId="48445160">
      <w:pPr>
        <w:pStyle w:val="Header"/>
        <w:tabs>
          <w:tab w:val="clear" w:pos="4320"/>
          <w:tab w:val="clear" w:pos="8640"/>
        </w:tabs>
        <w:rPr>
          <w:i/>
        </w:rPr>
      </w:pPr>
      <w:r>
        <w:rPr>
          <w:noProof/>
        </w:rPr>
        <mc:AlternateContent>
          <mc:Choice Requires="wps">
            <w:drawing>
              <wp:anchor distT="0" distB="0" distL="114300" distR="114300" simplePos="0" relativeHeight="251658240" behindDoc="0" locked="0" layoutInCell="0" allowOverlap="1" wp14:editId="4973AEBA" wp14:anchorId="66C5B312">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F4A8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008551CF">
        <w:t xml:space="preserve"> </w:t>
      </w:r>
    </w:p>
    <w:p w:rsidR="008551CF" w:rsidP="00636621" w:rsidRDefault="000375AF" w14:paraId="02ECDFE3" w14:textId="3159CCB5">
      <w:pPr>
        <w:pStyle w:val="ListParagraph"/>
      </w:pPr>
      <w:r>
        <w:t>FedCASIC Survey Protocol – Email and Survey</w:t>
      </w:r>
      <w:bookmarkStart w:name="_GoBack" w:id="0"/>
      <w:bookmarkEnd w:id="0"/>
    </w:p>
    <w:p w:rsidR="008551CF" w:rsidP="00A403BB" w:rsidRDefault="008551CF" w14:paraId="32061493" w14:textId="77777777"/>
    <w:p w:rsidR="008551CF" w:rsidP="000375AF" w:rsidRDefault="000375AF" w14:paraId="6A2497FB" w14:textId="5F5AFD6F">
      <w:pPr>
        <w:ind w:left="720"/>
        <w:rPr>
          <w:b/>
        </w:rPr>
      </w:pPr>
      <w:r w:rsidDel="000375AF">
        <w:t xml:space="preserve">  </w:t>
      </w:r>
    </w:p>
    <w:p w:rsidR="007E6656" w:rsidP="008F0E17" w:rsidRDefault="007E6656" w14:paraId="18E77731" w14:textId="77777777">
      <w:pPr>
        <w:rPr>
          <w:b/>
        </w:rPr>
      </w:pPr>
    </w:p>
    <w:p w:rsidR="007E6656" w:rsidP="007E6656" w:rsidRDefault="007E6656" w14:paraId="02D441B6" w14:textId="77777777">
      <w:pPr>
        <w:pBdr>
          <w:bottom w:val="single" w:color="auto" w:sz="6" w:space="1"/>
        </w:pBdr>
      </w:pPr>
      <w:r>
        <w:t>Email solicitation</w:t>
      </w:r>
    </w:p>
    <w:p w:rsidR="007E6656" w:rsidP="007E6656" w:rsidRDefault="007E6656" w14:paraId="23E98B5B" w14:textId="77777777"/>
    <w:p w:rsidRPr="00080C07" w:rsidR="007E6656" w:rsidP="007E6656" w:rsidRDefault="007E6656" w14:paraId="5193EA4B" w14:textId="77777777">
      <w:pPr>
        <w:rPr>
          <w:rFonts w:ascii="Calibri" w:hAnsi="Calibri" w:cs="Calibri"/>
          <w:color w:val="000000"/>
        </w:rPr>
      </w:pPr>
      <w:r w:rsidRPr="00080C07">
        <w:rPr>
          <w:rFonts w:ascii="Calibri" w:hAnsi="Calibri" w:cs="Calibri"/>
          <w:color w:val="000000"/>
        </w:rPr>
        <w:t>Dear FedCASIC Community,</w:t>
      </w:r>
    </w:p>
    <w:p w:rsidRPr="00080C07" w:rsidR="007E6656" w:rsidP="007E6656" w:rsidRDefault="007E6656" w14:paraId="32900D9F" w14:textId="77777777">
      <w:pPr>
        <w:shd w:val="clear" w:color="auto" w:fill="FFFFFF"/>
        <w:rPr>
          <w:rFonts w:ascii="Calibri" w:hAnsi="Calibri" w:cs="Calibri"/>
          <w:color w:val="000000"/>
          <w:shd w:val="clear" w:color="auto" w:fill="FFFFFF"/>
        </w:rPr>
      </w:pPr>
      <w:r w:rsidRPr="00080C07">
        <w:rPr>
          <w:rFonts w:ascii="Calibri" w:hAnsi="Calibri" w:cs="Calibri"/>
          <w:color w:val="000000"/>
          <w:shd w:val="clear" w:color="auto" w:fill="FFFFFF"/>
        </w:rPr>
        <w:t>Thank you so much for your interest and participation in FedCASIC 20</w:t>
      </w:r>
      <w:r w:rsidR="007B49E1">
        <w:rPr>
          <w:rFonts w:ascii="Calibri" w:hAnsi="Calibri" w:cs="Calibri"/>
          <w:color w:val="000000"/>
          <w:shd w:val="clear" w:color="auto" w:fill="FFFFFF"/>
        </w:rPr>
        <w:t>21</w:t>
      </w:r>
      <w:r w:rsidRPr="00080C07">
        <w:rPr>
          <w:rFonts w:ascii="Calibri" w:hAnsi="Calibri" w:cs="Calibri"/>
          <w:color w:val="000000"/>
          <w:shd w:val="clear" w:color="auto" w:fill="FFFFFF"/>
        </w:rPr>
        <w:t>.</w:t>
      </w:r>
    </w:p>
    <w:p w:rsidR="007E6656" w:rsidP="007E6656" w:rsidRDefault="007E6656" w14:paraId="5B676673" w14:textId="77777777">
      <w:pPr>
        <w:shd w:val="clear" w:color="auto" w:fill="FFFFFF"/>
        <w:rPr>
          <w:rFonts w:ascii="Calibri" w:hAnsi="Calibri" w:cs="Calibri"/>
          <w:color w:val="000000"/>
          <w:shd w:val="clear" w:color="auto" w:fill="FFFFFF"/>
        </w:rPr>
      </w:pPr>
      <w:r w:rsidRPr="00080C07">
        <w:rPr>
          <w:rFonts w:ascii="Calibri" w:hAnsi="Calibri" w:cs="Calibri"/>
          <w:color w:val="000000"/>
          <w:shd w:val="clear" w:color="auto" w:fill="FFFFFF"/>
        </w:rPr>
        <w:t xml:space="preserve">Please take 5 minutes to provide us with your thoughts on the workshops by completing the following brief survey by May </w:t>
      </w:r>
      <w:r w:rsidR="005E64F8">
        <w:rPr>
          <w:rFonts w:ascii="Calibri" w:hAnsi="Calibri" w:cs="Calibri"/>
          <w:color w:val="000000"/>
          <w:shd w:val="clear" w:color="auto" w:fill="FFFFFF"/>
        </w:rPr>
        <w:t>28</w:t>
      </w:r>
      <w:r w:rsidRPr="00080C07">
        <w:rPr>
          <w:rFonts w:ascii="Calibri" w:hAnsi="Calibri" w:cs="Calibri"/>
          <w:color w:val="000000"/>
          <w:shd w:val="clear" w:color="auto" w:fill="FFFFFF"/>
        </w:rPr>
        <w:t>, 20</w:t>
      </w:r>
      <w:r w:rsidR="005E64F8">
        <w:rPr>
          <w:rFonts w:ascii="Calibri" w:hAnsi="Calibri" w:cs="Calibri"/>
          <w:color w:val="000000"/>
          <w:shd w:val="clear" w:color="auto" w:fill="FFFFFF"/>
        </w:rPr>
        <w:t>21</w:t>
      </w:r>
      <w:r w:rsidRPr="00080C07">
        <w:rPr>
          <w:rFonts w:ascii="Calibri" w:hAnsi="Calibri" w:cs="Calibri"/>
          <w:color w:val="000000"/>
          <w:shd w:val="clear" w:color="auto" w:fill="FFFFFF"/>
        </w:rPr>
        <w:t>:</w:t>
      </w:r>
    </w:p>
    <w:p w:rsidRPr="00080C07" w:rsidR="005E64F8" w:rsidP="007E6656" w:rsidRDefault="005E64F8" w14:paraId="28D233E1" w14:textId="77777777">
      <w:pPr>
        <w:shd w:val="clear" w:color="auto" w:fill="FFFFFF"/>
        <w:rPr>
          <w:rFonts w:ascii="Calibri" w:hAnsi="Calibri" w:cs="Calibri"/>
          <w:color w:val="000000"/>
          <w:shd w:val="clear" w:color="auto" w:fill="FFFFFF"/>
        </w:rPr>
      </w:pPr>
    </w:p>
    <w:p w:rsidRPr="005E64F8" w:rsidR="007E6656" w:rsidP="005E64F8" w:rsidRDefault="007E6656" w14:paraId="231CFA02"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[survey link]</w:t>
      </w:r>
    </w:p>
    <w:p w:rsidR="005E64F8" w:rsidP="005E64F8" w:rsidRDefault="005E64F8" w14:paraId="29AFEC34" w14:textId="77777777">
      <w:pPr>
        <w:shd w:val="clear" w:color="auto" w:fill="FFFFFF"/>
        <w:rPr>
          <w:rFonts w:ascii="Calibri" w:hAnsi="Calibri" w:cs="Calibri"/>
          <w:color w:val="000000"/>
          <w:shd w:val="clear" w:color="auto" w:fill="FFFFFF"/>
        </w:rPr>
      </w:pPr>
    </w:p>
    <w:p w:rsidRPr="005E64F8" w:rsidR="007E6656" w:rsidP="005E64F8" w:rsidRDefault="007E6656" w14:paraId="5D0559AF"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We look forwa</w:t>
      </w:r>
      <w:r w:rsidRPr="005E64F8" w:rsidR="00BF3785">
        <w:rPr>
          <w:rFonts w:ascii="Calibri" w:hAnsi="Calibri" w:cs="Calibri"/>
          <w:color w:val="000000"/>
          <w:shd w:val="clear" w:color="auto" w:fill="FFFFFF"/>
        </w:rPr>
        <w:t>rd to seeing you at FedCASIC 202</w:t>
      </w:r>
      <w:r w:rsidR="005E64F8">
        <w:rPr>
          <w:rFonts w:ascii="Calibri" w:hAnsi="Calibri" w:cs="Calibri"/>
          <w:color w:val="000000"/>
          <w:shd w:val="clear" w:color="auto" w:fill="FFFFFF"/>
        </w:rPr>
        <w:t>2</w:t>
      </w:r>
      <w:r w:rsidRPr="005E64F8">
        <w:rPr>
          <w:rFonts w:ascii="Calibri" w:hAnsi="Calibri" w:cs="Calibri"/>
          <w:color w:val="000000"/>
          <w:shd w:val="clear" w:color="auto" w:fill="FFFFFF"/>
        </w:rPr>
        <w:t>. Stay tuned for more information!</w:t>
      </w:r>
    </w:p>
    <w:p w:rsidRPr="005E64F8" w:rsidR="007E6656" w:rsidP="005E64F8" w:rsidRDefault="007E6656" w14:paraId="314E83C3" w14:textId="77777777">
      <w:pPr>
        <w:shd w:val="clear" w:color="auto" w:fill="FFFFFF"/>
        <w:rPr>
          <w:rFonts w:ascii="Calibri" w:hAnsi="Calibri" w:cs="Calibri"/>
          <w:color w:val="000000"/>
          <w:shd w:val="clear" w:color="auto" w:fill="FFFFFF"/>
        </w:rPr>
      </w:pPr>
    </w:p>
    <w:p w:rsidRPr="005E64F8" w:rsidR="007E6656" w:rsidP="005E64F8" w:rsidRDefault="007E6656" w14:paraId="2C21ACFA"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Thank you again!</w:t>
      </w:r>
    </w:p>
    <w:p w:rsidRPr="005E64F8" w:rsidR="007E6656" w:rsidP="005E64F8" w:rsidRDefault="007E6656" w14:paraId="22F5C432"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FedCASIC Organizing Committee</w:t>
      </w:r>
    </w:p>
    <w:p w:rsidR="007E6656" w:rsidP="007E6656" w:rsidRDefault="007E6656" w14:paraId="49746FAE" w14:textId="77777777"/>
    <w:p w:rsidR="007E6656" w:rsidP="007E6656" w:rsidRDefault="007E6656" w14:paraId="12ED44EC" w14:textId="77777777">
      <w:pPr>
        <w:rPr>
          <w:i/>
        </w:rPr>
      </w:pPr>
    </w:p>
    <w:p w:rsidR="007E6656" w:rsidP="007E6656" w:rsidRDefault="007E6656" w14:paraId="3379DBFD" w14:textId="77777777">
      <w:pPr>
        <w:rPr>
          <w:i/>
        </w:rPr>
      </w:pPr>
    </w:p>
    <w:p w:rsidR="007E6656" w:rsidP="007E6656" w:rsidRDefault="007E6656" w14:paraId="64F952F9" w14:textId="77777777">
      <w:pPr>
        <w:pBdr>
          <w:bottom w:val="single" w:color="auto" w:sz="6" w:space="1"/>
        </w:pBdr>
        <w:autoSpaceDE w:val="0"/>
        <w:autoSpaceDN w:val="0"/>
        <w:adjustRightInd w:val="0"/>
        <w:rPr>
          <w:color w:val="000000"/>
        </w:rPr>
      </w:pPr>
      <w:r>
        <w:rPr>
          <w:color w:val="000000"/>
        </w:rPr>
        <w:t>Survey Instrument</w:t>
      </w:r>
    </w:p>
    <w:p w:rsidR="007E6656" w:rsidP="007E6656" w:rsidRDefault="007E6656" w14:paraId="4BF10109" w14:textId="77777777">
      <w:pPr>
        <w:autoSpaceDE w:val="0"/>
        <w:autoSpaceDN w:val="0"/>
        <w:adjustRightInd w:val="0"/>
        <w:rPr>
          <w:color w:val="000000"/>
        </w:rPr>
      </w:pPr>
    </w:p>
    <w:p w:rsidRPr="00C85324" w:rsidR="007E6656" w:rsidP="007E6656" w:rsidRDefault="005E64F8" w14:paraId="77C1834B" w14:textId="77777777">
      <w:pPr>
        <w:autoSpaceDE w:val="0"/>
        <w:autoSpaceDN w:val="0"/>
        <w:adjustRightInd w:val="0"/>
        <w:jc w:val="center"/>
        <w:rPr>
          <w:color w:val="000000"/>
        </w:rPr>
      </w:pPr>
      <w:r>
        <w:rPr>
          <w:color w:val="000000"/>
        </w:rPr>
        <w:t>2021</w:t>
      </w:r>
      <w:r w:rsidRPr="00C85324" w:rsidR="007E6656">
        <w:rPr>
          <w:color w:val="000000"/>
        </w:rPr>
        <w:t xml:space="preserve"> FedCASIC </w:t>
      </w:r>
      <w:r w:rsidR="007E6656">
        <w:rPr>
          <w:color w:val="000000"/>
        </w:rPr>
        <w:t>Workshops</w:t>
      </w:r>
      <w:r w:rsidRPr="00C85324" w:rsidR="007E6656">
        <w:rPr>
          <w:color w:val="000000"/>
        </w:rPr>
        <w:t xml:space="preserve"> </w:t>
      </w:r>
      <w:r w:rsidR="00295151">
        <w:rPr>
          <w:color w:val="000000"/>
        </w:rPr>
        <w:t xml:space="preserve">Evaluation </w:t>
      </w:r>
      <w:r w:rsidRPr="00C85324" w:rsidR="007E6656">
        <w:rPr>
          <w:color w:val="000000"/>
        </w:rPr>
        <w:t>Survey</w:t>
      </w:r>
    </w:p>
    <w:p w:rsidRPr="00C85324" w:rsidR="007E6656" w:rsidP="007E6656" w:rsidRDefault="007E6656" w14:paraId="55D6C9F5" w14:textId="77777777">
      <w:pPr>
        <w:autoSpaceDE w:val="0"/>
        <w:autoSpaceDN w:val="0"/>
        <w:adjustRightInd w:val="0"/>
        <w:rPr>
          <w:color w:val="000000"/>
        </w:rPr>
      </w:pPr>
    </w:p>
    <w:p w:rsidRPr="00C85324" w:rsidR="007E6656" w:rsidP="007E6656" w:rsidRDefault="005E64F8" w14:paraId="2C0EA3A2" w14:textId="77777777">
      <w:pPr>
        <w:autoSpaceDE w:val="0"/>
        <w:autoSpaceDN w:val="0"/>
        <w:adjustRightInd w:val="0"/>
        <w:rPr>
          <w:color w:val="000000"/>
        </w:rPr>
      </w:pPr>
      <w:r>
        <w:rPr>
          <w:color w:val="000000"/>
        </w:rPr>
        <w:t>The organizers of the 2021</w:t>
      </w:r>
      <w:r w:rsidRPr="00C85324" w:rsidR="007E6656">
        <w:rPr>
          <w:color w:val="000000"/>
        </w:rPr>
        <w:t xml:space="preserve"> FedCASIC Workshops would like your feedback about this year’s event</w:t>
      </w:r>
      <w:r w:rsidR="00BA24BD">
        <w:rPr>
          <w:color w:val="000000"/>
        </w:rPr>
        <w:t>. Please take a few minutes to let us know what you think and help us improve FedCASIC!</w:t>
      </w:r>
    </w:p>
    <w:p w:rsidRPr="00C85324" w:rsidR="007E6656" w:rsidP="007E6656" w:rsidRDefault="007E6656" w14:paraId="48A83958" w14:textId="77777777">
      <w:pPr>
        <w:autoSpaceDE w:val="0"/>
        <w:autoSpaceDN w:val="0"/>
        <w:adjustRightInd w:val="0"/>
        <w:rPr>
          <w:color w:val="000000"/>
        </w:rPr>
      </w:pPr>
    </w:p>
    <w:p w:rsidRPr="00C85324" w:rsidR="007E6656" w:rsidP="007E6656" w:rsidRDefault="007E6656" w14:paraId="78ACC759" w14:textId="77777777">
      <w:pPr>
        <w:autoSpaceDE w:val="0"/>
        <w:autoSpaceDN w:val="0"/>
        <w:adjustRightInd w:val="0"/>
        <w:rPr>
          <w:color w:val="000000"/>
        </w:rPr>
      </w:pPr>
      <w:r w:rsidRPr="00C85324">
        <w:rPr>
          <w:color w:val="000000"/>
        </w:rPr>
        <w:t>If y</w:t>
      </w:r>
      <w:r>
        <w:rPr>
          <w:color w:val="000000"/>
        </w:rPr>
        <w:t>ou would like to reach out to the organizers</w:t>
      </w:r>
      <w:r w:rsidRPr="00C85324">
        <w:rPr>
          <w:color w:val="000000"/>
        </w:rPr>
        <w:t xml:space="preserve"> directly, please email </w:t>
      </w:r>
      <w:hyperlink w:history="1" r:id="rId7">
        <w:r w:rsidRPr="008F0EC3" w:rsidR="00BF3785">
          <w:rPr>
            <w:rStyle w:val="Hyperlink"/>
          </w:rPr>
          <w:t>FedCASIC@bls.gov</w:t>
        </w:r>
      </w:hyperlink>
      <w:r w:rsidRPr="00C85324">
        <w:rPr>
          <w:color w:val="000000"/>
        </w:rPr>
        <w:t>.</w:t>
      </w:r>
    </w:p>
    <w:p w:rsidRPr="00C85324" w:rsidR="007E6656" w:rsidP="007E6656" w:rsidRDefault="007E6656" w14:paraId="17688E21" w14:textId="77777777">
      <w:pPr>
        <w:autoSpaceDE w:val="0"/>
        <w:autoSpaceDN w:val="0"/>
        <w:adjustRightInd w:val="0"/>
        <w:rPr>
          <w:color w:val="000000"/>
        </w:rPr>
      </w:pPr>
    </w:p>
    <w:p w:rsidR="007E6656" w:rsidP="007E6656" w:rsidRDefault="007E6656" w14:paraId="212157F0" w14:textId="77777777">
      <w:pPr>
        <w:autoSpaceDE w:val="0"/>
        <w:autoSpaceDN w:val="0"/>
        <w:adjustRightInd w:val="0"/>
        <w:rPr>
          <w:color w:val="000000"/>
        </w:rPr>
      </w:pPr>
      <w:r w:rsidRPr="00C85324">
        <w:rPr>
          <w:color w:val="000000"/>
        </w:rPr>
        <w:t>Thank you for your continued support of FedCASIC!</w:t>
      </w:r>
    </w:p>
    <w:p w:rsidR="007E6656" w:rsidP="007E6656" w:rsidRDefault="007E6656" w14:paraId="173764C3" w14:textId="77777777">
      <w:pPr>
        <w:autoSpaceDE w:val="0"/>
        <w:autoSpaceDN w:val="0"/>
        <w:adjustRightInd w:val="0"/>
        <w:rPr>
          <w:color w:val="000000"/>
        </w:rPr>
      </w:pPr>
    </w:p>
    <w:p w:rsidR="007E6656" w:rsidP="007E6656" w:rsidRDefault="007E6656" w14:paraId="432146C2" w14:textId="77777777">
      <w:pPr>
        <w:autoSpaceDE w:val="0"/>
        <w:autoSpaceDN w:val="0"/>
        <w:adjustRightInd w:val="0"/>
        <w:rPr>
          <w:color w:val="000000"/>
        </w:rPr>
      </w:pPr>
    </w:p>
    <w:p w:rsidRPr="00F46E40" w:rsidR="007E6656" w:rsidP="007E6656" w:rsidRDefault="007E6656" w14:paraId="6EA469F9" w14:textId="1A273908">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sidR="00E8414D">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the FedCASIC Workshops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7E6656" w:rsidP="007E6656" w:rsidRDefault="007E6656" w14:paraId="34826C12" w14:textId="77777777">
      <w:pPr>
        <w:autoSpaceDE w:val="0"/>
        <w:autoSpaceDN w:val="0"/>
        <w:adjustRightInd w:val="0"/>
        <w:rPr>
          <w:color w:val="000000"/>
        </w:rPr>
      </w:pPr>
    </w:p>
    <w:p w:rsidRPr="00C85324" w:rsidR="007E6656" w:rsidP="007E6656" w:rsidRDefault="007E6656" w14:paraId="0A78B6B3" w14:textId="77777777">
      <w:pPr>
        <w:autoSpaceDE w:val="0"/>
        <w:autoSpaceDN w:val="0"/>
        <w:adjustRightInd w:val="0"/>
        <w:rPr>
          <w:color w:val="000000"/>
        </w:rPr>
      </w:pPr>
      <w:r w:rsidRPr="00C85324">
        <w:rPr>
          <w:color w:val="000000"/>
        </w:rPr>
        <w:t>--- page break---</w:t>
      </w:r>
    </w:p>
    <w:p w:rsidR="007E6656" w:rsidP="007E6656" w:rsidRDefault="007E6656" w14:paraId="5405A16E" w14:textId="77777777">
      <w:pPr>
        <w:autoSpaceDE w:val="0"/>
        <w:autoSpaceDN w:val="0"/>
        <w:adjustRightInd w:val="0"/>
        <w:rPr>
          <w:b/>
          <w:color w:val="000000"/>
        </w:rPr>
      </w:pPr>
    </w:p>
    <w:p w:rsidRPr="00954733" w:rsidR="007E6656" w:rsidP="007E6656" w:rsidRDefault="007E6656" w14:paraId="770EDFD6" w14:textId="77777777">
      <w:pPr>
        <w:autoSpaceDE w:val="0"/>
        <w:autoSpaceDN w:val="0"/>
        <w:adjustRightInd w:val="0"/>
        <w:rPr>
          <w:b/>
          <w:color w:val="000000"/>
        </w:rPr>
      </w:pPr>
      <w:r w:rsidRPr="00954733">
        <w:rPr>
          <w:b/>
          <w:color w:val="000000"/>
        </w:rPr>
        <w:t>Q1 Did you attend FedCASIC 20</w:t>
      </w:r>
      <w:r w:rsidR="005E64F8">
        <w:rPr>
          <w:b/>
          <w:color w:val="000000"/>
        </w:rPr>
        <w:t>21</w:t>
      </w:r>
      <w:r w:rsidRPr="00954733">
        <w:rPr>
          <w:b/>
          <w:color w:val="000000"/>
        </w:rPr>
        <w:t>?</w:t>
      </w:r>
    </w:p>
    <w:p w:rsidRPr="00954733" w:rsidR="00A72652" w:rsidP="007E6656" w:rsidRDefault="00A72652" w14:paraId="10ADFDA5" w14:textId="77777777">
      <w:pPr>
        <w:autoSpaceDE w:val="0"/>
        <w:autoSpaceDN w:val="0"/>
        <w:adjustRightInd w:val="0"/>
        <w:rPr>
          <w:color w:val="000000"/>
        </w:rPr>
      </w:pPr>
      <w:r>
        <w:rPr>
          <w:color w:val="000000"/>
        </w:rPr>
        <w:t>Yes</w:t>
      </w:r>
      <w:r w:rsidR="003267B1">
        <w:rPr>
          <w:color w:val="000000"/>
        </w:rPr>
        <w:t xml:space="preserve"> (skip to Q3)</w:t>
      </w:r>
    </w:p>
    <w:p w:rsidRPr="00954733" w:rsidR="007E6656" w:rsidP="007E6656" w:rsidRDefault="007E6656" w14:paraId="7DE861CE" w14:textId="16FF7D9F">
      <w:pPr>
        <w:autoSpaceDE w:val="0"/>
        <w:autoSpaceDN w:val="0"/>
        <w:adjustRightInd w:val="0"/>
        <w:rPr>
          <w:color w:val="000000"/>
        </w:rPr>
      </w:pPr>
      <w:r w:rsidRPr="00954733">
        <w:rPr>
          <w:color w:val="000000"/>
        </w:rPr>
        <w:t>No</w:t>
      </w:r>
      <w:r>
        <w:rPr>
          <w:color w:val="000000"/>
        </w:rPr>
        <w:t xml:space="preserve"> (skip to </w:t>
      </w:r>
      <w:r w:rsidRPr="00600D6B">
        <w:rPr>
          <w:color w:val="000000"/>
        </w:rPr>
        <w:t>Q</w:t>
      </w:r>
      <w:r w:rsidR="003267B1">
        <w:rPr>
          <w:color w:val="000000"/>
        </w:rPr>
        <w:t>2</w:t>
      </w:r>
      <w:r>
        <w:rPr>
          <w:color w:val="000000"/>
        </w:rPr>
        <w:t>)</w:t>
      </w:r>
      <w:r w:rsidR="00E8414D">
        <w:rPr>
          <w:color w:val="000000"/>
        </w:rPr>
        <w:t xml:space="preserve"> </w:t>
      </w:r>
    </w:p>
    <w:p w:rsidR="007E6656" w:rsidP="007E6656" w:rsidRDefault="007E6656" w14:paraId="56FD04E2" w14:textId="77777777">
      <w:pPr>
        <w:autoSpaceDE w:val="0"/>
        <w:autoSpaceDN w:val="0"/>
        <w:adjustRightInd w:val="0"/>
        <w:rPr>
          <w:color w:val="000000"/>
        </w:rPr>
      </w:pPr>
    </w:p>
    <w:p w:rsidRPr="00C85324" w:rsidR="007E6656" w:rsidP="007E6656" w:rsidRDefault="007E6656" w14:paraId="43B1456B" w14:textId="77777777">
      <w:pPr>
        <w:autoSpaceDE w:val="0"/>
        <w:autoSpaceDN w:val="0"/>
        <w:adjustRightInd w:val="0"/>
        <w:rPr>
          <w:color w:val="000000"/>
        </w:rPr>
      </w:pPr>
      <w:r w:rsidRPr="00C85324">
        <w:rPr>
          <w:color w:val="000000"/>
        </w:rPr>
        <w:t>--- page break---</w:t>
      </w:r>
    </w:p>
    <w:p w:rsidR="00A72652" w:rsidP="00A72652" w:rsidRDefault="00A72652" w14:paraId="02C0E242" w14:textId="77777777">
      <w:pPr>
        <w:autoSpaceDE w:val="0"/>
        <w:autoSpaceDN w:val="0"/>
        <w:adjustRightInd w:val="0"/>
        <w:rPr>
          <w:color w:val="000000"/>
        </w:rPr>
      </w:pPr>
    </w:p>
    <w:p w:rsidR="00A72652" w:rsidP="00A72652" w:rsidRDefault="00A72652" w14:paraId="3CB49CEC" w14:textId="77777777">
      <w:pPr>
        <w:autoSpaceDE w:val="0"/>
        <w:autoSpaceDN w:val="0"/>
        <w:adjustRightInd w:val="0"/>
        <w:rPr>
          <w:color w:val="000000"/>
        </w:rPr>
      </w:pPr>
      <w:r>
        <w:rPr>
          <w:color w:val="000000"/>
        </w:rPr>
        <w:t>If Q1 = No</w:t>
      </w:r>
    </w:p>
    <w:p w:rsidRPr="00A72652" w:rsidR="00A72652" w:rsidP="006736BA" w:rsidRDefault="00A72652" w14:paraId="77F4E43F" w14:textId="7C397C91">
      <w:pPr>
        <w:tabs>
          <w:tab w:val="left" w:pos="6807"/>
        </w:tabs>
        <w:autoSpaceDE w:val="0"/>
        <w:autoSpaceDN w:val="0"/>
        <w:adjustRightInd w:val="0"/>
        <w:rPr>
          <w:b/>
          <w:color w:val="000000"/>
        </w:rPr>
      </w:pPr>
      <w:r w:rsidRPr="00A72652">
        <w:rPr>
          <w:b/>
          <w:color w:val="000000"/>
        </w:rPr>
        <w:t>Q2 What was the reason you did not attend FedCASIC 2021?</w:t>
      </w:r>
    </w:p>
    <w:p w:rsidR="00A72652" w:rsidP="00A72652" w:rsidRDefault="00A72652" w14:paraId="08E545EB" w14:textId="265B48AB">
      <w:pPr>
        <w:autoSpaceDE w:val="0"/>
        <w:autoSpaceDN w:val="0"/>
        <w:adjustRightInd w:val="0"/>
        <w:rPr>
          <w:color w:val="000000"/>
        </w:rPr>
      </w:pPr>
      <w:r>
        <w:rPr>
          <w:color w:val="000000"/>
        </w:rPr>
        <w:t>[open text entry]</w:t>
      </w:r>
      <w:r w:rsidR="006736BA">
        <w:rPr>
          <w:color w:val="000000"/>
        </w:rPr>
        <w:t xml:space="preserve"> (skip to Q10)</w:t>
      </w:r>
    </w:p>
    <w:p w:rsidR="00A72652" w:rsidP="00A72652" w:rsidRDefault="00A72652" w14:paraId="5EB7F3C1" w14:textId="77777777">
      <w:pPr>
        <w:autoSpaceDE w:val="0"/>
        <w:autoSpaceDN w:val="0"/>
        <w:adjustRightInd w:val="0"/>
        <w:rPr>
          <w:color w:val="000000"/>
        </w:rPr>
      </w:pPr>
    </w:p>
    <w:p w:rsidRPr="00C85324" w:rsidR="00A72652" w:rsidP="00A72652" w:rsidRDefault="00A72652" w14:paraId="520F1378" w14:textId="77777777">
      <w:pPr>
        <w:autoSpaceDE w:val="0"/>
        <w:autoSpaceDN w:val="0"/>
        <w:adjustRightInd w:val="0"/>
        <w:rPr>
          <w:color w:val="000000"/>
        </w:rPr>
      </w:pPr>
      <w:r w:rsidRPr="00C85324">
        <w:rPr>
          <w:color w:val="000000"/>
        </w:rPr>
        <w:t>--- page break---</w:t>
      </w:r>
    </w:p>
    <w:p w:rsidR="007E6656" w:rsidP="007E6656" w:rsidRDefault="007E6656" w14:paraId="276AD310" w14:textId="77777777">
      <w:pPr>
        <w:autoSpaceDE w:val="0"/>
        <w:autoSpaceDN w:val="0"/>
        <w:adjustRightInd w:val="0"/>
        <w:rPr>
          <w:color w:val="000000"/>
        </w:rPr>
      </w:pPr>
    </w:p>
    <w:p w:rsidRPr="00954733" w:rsidR="007E6656" w:rsidP="007E6656" w:rsidRDefault="007E6656" w14:paraId="482FD8F1" w14:textId="77777777">
      <w:pPr>
        <w:autoSpaceDE w:val="0"/>
        <w:autoSpaceDN w:val="0"/>
        <w:adjustRightInd w:val="0"/>
        <w:rPr>
          <w:b/>
          <w:color w:val="000000"/>
        </w:rPr>
      </w:pPr>
      <w:r w:rsidRPr="00954733">
        <w:rPr>
          <w:b/>
          <w:color w:val="000000"/>
        </w:rPr>
        <w:t>Q</w:t>
      </w:r>
      <w:r w:rsidR="0012306F">
        <w:rPr>
          <w:b/>
          <w:color w:val="000000"/>
        </w:rPr>
        <w:t>3</w:t>
      </w:r>
      <w:r w:rsidRPr="00954733">
        <w:rPr>
          <w:b/>
          <w:color w:val="000000"/>
        </w:rPr>
        <w:t xml:space="preserve"> Please rate your overal</w:t>
      </w:r>
      <w:r w:rsidR="005E64F8">
        <w:rPr>
          <w:b/>
          <w:color w:val="000000"/>
        </w:rPr>
        <w:t>l satisfaction with FedCASIC 2021</w:t>
      </w:r>
      <w:r w:rsidRPr="00954733">
        <w:rPr>
          <w:b/>
          <w:color w:val="000000"/>
        </w:rPr>
        <w:t>.</w:t>
      </w:r>
    </w:p>
    <w:p w:rsidRPr="00954733" w:rsidR="007E6656" w:rsidP="007E6656" w:rsidRDefault="007E6656" w14:paraId="6EA25E01" w14:textId="77777777">
      <w:pPr>
        <w:autoSpaceDE w:val="0"/>
        <w:autoSpaceDN w:val="0"/>
        <w:adjustRightInd w:val="0"/>
        <w:rPr>
          <w:color w:val="000000"/>
        </w:rPr>
      </w:pPr>
      <w:r w:rsidRPr="00954733">
        <w:rPr>
          <w:color w:val="000000"/>
        </w:rPr>
        <w:t xml:space="preserve">Very </w:t>
      </w:r>
      <w:r>
        <w:rPr>
          <w:color w:val="000000"/>
        </w:rPr>
        <w:t>s</w:t>
      </w:r>
      <w:r w:rsidRPr="00954733">
        <w:rPr>
          <w:color w:val="000000"/>
        </w:rPr>
        <w:t>atisfied</w:t>
      </w:r>
    </w:p>
    <w:p w:rsidRPr="00954733" w:rsidR="007E6656" w:rsidP="007E6656" w:rsidRDefault="007E6656" w14:paraId="65FD3F00" w14:textId="77777777">
      <w:pPr>
        <w:autoSpaceDE w:val="0"/>
        <w:autoSpaceDN w:val="0"/>
        <w:adjustRightInd w:val="0"/>
        <w:rPr>
          <w:color w:val="000000"/>
        </w:rPr>
      </w:pPr>
      <w:r w:rsidRPr="00954733">
        <w:rPr>
          <w:color w:val="000000"/>
        </w:rPr>
        <w:t xml:space="preserve">Somewhat </w:t>
      </w:r>
      <w:r>
        <w:rPr>
          <w:color w:val="000000"/>
        </w:rPr>
        <w:t>s</w:t>
      </w:r>
      <w:r w:rsidRPr="00954733">
        <w:rPr>
          <w:color w:val="000000"/>
        </w:rPr>
        <w:t>atisfied</w:t>
      </w:r>
    </w:p>
    <w:p w:rsidRPr="00954733" w:rsidR="007E6656" w:rsidP="007E6656" w:rsidRDefault="007E6656" w14:paraId="3F66DFE8" w14:textId="77777777">
      <w:pPr>
        <w:autoSpaceDE w:val="0"/>
        <w:autoSpaceDN w:val="0"/>
        <w:adjustRightInd w:val="0"/>
        <w:rPr>
          <w:color w:val="000000"/>
        </w:rPr>
      </w:pPr>
      <w:r w:rsidRPr="00954733">
        <w:rPr>
          <w:color w:val="000000"/>
        </w:rPr>
        <w:t xml:space="preserve">Neither </w:t>
      </w:r>
      <w:r>
        <w:rPr>
          <w:color w:val="000000"/>
        </w:rPr>
        <w:t>s</w:t>
      </w:r>
      <w:r w:rsidRPr="00954733">
        <w:rPr>
          <w:color w:val="000000"/>
        </w:rPr>
        <w:t xml:space="preserve">atisfied nor </w:t>
      </w:r>
      <w:r>
        <w:rPr>
          <w:color w:val="000000"/>
        </w:rPr>
        <w:t>d</w:t>
      </w:r>
      <w:r w:rsidRPr="00954733">
        <w:rPr>
          <w:color w:val="000000"/>
        </w:rPr>
        <w:t>issatisfied</w:t>
      </w:r>
    </w:p>
    <w:p w:rsidRPr="00954733" w:rsidR="007E6656" w:rsidP="007E6656" w:rsidRDefault="007E6656" w14:paraId="68A89940" w14:textId="77777777">
      <w:pPr>
        <w:autoSpaceDE w:val="0"/>
        <w:autoSpaceDN w:val="0"/>
        <w:adjustRightInd w:val="0"/>
        <w:rPr>
          <w:color w:val="000000"/>
        </w:rPr>
      </w:pPr>
      <w:r w:rsidRPr="00954733">
        <w:rPr>
          <w:color w:val="000000"/>
        </w:rPr>
        <w:t xml:space="preserve">Somewhat </w:t>
      </w:r>
      <w:r>
        <w:rPr>
          <w:color w:val="000000"/>
        </w:rPr>
        <w:t>d</w:t>
      </w:r>
      <w:r w:rsidRPr="00954733">
        <w:rPr>
          <w:color w:val="000000"/>
        </w:rPr>
        <w:t>issatisfied</w:t>
      </w:r>
    </w:p>
    <w:p w:rsidRPr="00954733" w:rsidR="007E6656" w:rsidP="007E6656" w:rsidRDefault="007E6656" w14:paraId="270C2184" w14:textId="77777777">
      <w:pPr>
        <w:autoSpaceDE w:val="0"/>
        <w:autoSpaceDN w:val="0"/>
        <w:adjustRightInd w:val="0"/>
        <w:rPr>
          <w:color w:val="000000"/>
        </w:rPr>
      </w:pPr>
      <w:r w:rsidRPr="00954733">
        <w:rPr>
          <w:color w:val="000000"/>
        </w:rPr>
        <w:t xml:space="preserve">Very </w:t>
      </w:r>
      <w:r>
        <w:rPr>
          <w:color w:val="000000"/>
        </w:rPr>
        <w:t>d</w:t>
      </w:r>
      <w:r w:rsidRPr="00954733">
        <w:rPr>
          <w:color w:val="000000"/>
        </w:rPr>
        <w:t>issatisfied</w:t>
      </w:r>
    </w:p>
    <w:p w:rsidR="007E6656" w:rsidP="007E6656" w:rsidRDefault="007E6656" w14:paraId="176E82B2" w14:textId="77777777">
      <w:pPr>
        <w:autoSpaceDE w:val="0"/>
        <w:autoSpaceDN w:val="0"/>
        <w:adjustRightInd w:val="0"/>
        <w:rPr>
          <w:color w:val="000000"/>
        </w:rPr>
      </w:pPr>
    </w:p>
    <w:p w:rsidRPr="00954733" w:rsidR="007E6656" w:rsidP="007E6656" w:rsidRDefault="007E6656" w14:paraId="0598B3EB" w14:textId="77777777">
      <w:pPr>
        <w:autoSpaceDE w:val="0"/>
        <w:autoSpaceDN w:val="0"/>
        <w:adjustRightInd w:val="0"/>
        <w:rPr>
          <w:b/>
          <w:color w:val="000000"/>
        </w:rPr>
      </w:pPr>
      <w:r>
        <w:rPr>
          <w:b/>
          <w:color w:val="000000"/>
        </w:rPr>
        <w:t>Q</w:t>
      </w:r>
      <w:r w:rsidR="0012306F">
        <w:rPr>
          <w:b/>
          <w:color w:val="000000"/>
        </w:rPr>
        <w:t>4</w:t>
      </w:r>
      <w:r w:rsidRPr="00954733">
        <w:rPr>
          <w:b/>
          <w:color w:val="000000"/>
        </w:rPr>
        <w:t xml:space="preserve"> What did you like about FedCASIC</w:t>
      </w:r>
      <w:r w:rsidR="005E64F8">
        <w:rPr>
          <w:b/>
          <w:color w:val="000000"/>
        </w:rPr>
        <w:t xml:space="preserve"> 2021</w:t>
      </w:r>
      <w:r w:rsidRPr="00954733">
        <w:rPr>
          <w:b/>
          <w:color w:val="000000"/>
        </w:rPr>
        <w:t>?</w:t>
      </w:r>
    </w:p>
    <w:p w:rsidRPr="00954733" w:rsidR="007E6656" w:rsidP="007E6656" w:rsidRDefault="007E6656" w14:paraId="4E3AFC43" w14:textId="77777777">
      <w:pPr>
        <w:autoSpaceDE w:val="0"/>
        <w:autoSpaceDN w:val="0"/>
        <w:adjustRightInd w:val="0"/>
        <w:rPr>
          <w:color w:val="333E48"/>
        </w:rPr>
      </w:pPr>
      <w:r w:rsidRPr="00954733">
        <w:rPr>
          <w:color w:val="333E48"/>
        </w:rPr>
        <w:t>[open text entry]</w:t>
      </w:r>
    </w:p>
    <w:p w:rsidRPr="00954733" w:rsidR="007E6656" w:rsidP="007E6656" w:rsidRDefault="007E6656" w14:paraId="47EC7187" w14:textId="77777777">
      <w:pPr>
        <w:autoSpaceDE w:val="0"/>
        <w:autoSpaceDN w:val="0"/>
        <w:adjustRightInd w:val="0"/>
        <w:rPr>
          <w:color w:val="9EA6AB"/>
        </w:rPr>
      </w:pPr>
    </w:p>
    <w:p w:rsidRPr="00954733" w:rsidR="007E6656" w:rsidP="007E6656" w:rsidRDefault="007E6656" w14:paraId="54CC240E" w14:textId="77777777">
      <w:pPr>
        <w:autoSpaceDE w:val="0"/>
        <w:autoSpaceDN w:val="0"/>
        <w:adjustRightInd w:val="0"/>
        <w:rPr>
          <w:b/>
          <w:color w:val="000000"/>
        </w:rPr>
      </w:pPr>
      <w:r>
        <w:rPr>
          <w:b/>
          <w:color w:val="000000"/>
        </w:rPr>
        <w:t>Q</w:t>
      </w:r>
      <w:r w:rsidR="0012306F">
        <w:rPr>
          <w:b/>
          <w:color w:val="000000"/>
        </w:rPr>
        <w:t>5</w:t>
      </w:r>
      <w:r w:rsidRPr="00954733">
        <w:rPr>
          <w:b/>
          <w:color w:val="000000"/>
        </w:rPr>
        <w:t xml:space="preserve"> What did you dislike about FedCASIC</w:t>
      </w:r>
      <w:r w:rsidR="00BF3785">
        <w:rPr>
          <w:b/>
          <w:color w:val="000000"/>
        </w:rPr>
        <w:t xml:space="preserve"> 20</w:t>
      </w:r>
      <w:r w:rsidR="005E64F8">
        <w:rPr>
          <w:b/>
          <w:color w:val="000000"/>
        </w:rPr>
        <w:t>21</w:t>
      </w:r>
      <w:r w:rsidRPr="00954733">
        <w:rPr>
          <w:b/>
          <w:color w:val="000000"/>
        </w:rPr>
        <w:t>?</w:t>
      </w:r>
    </w:p>
    <w:p w:rsidRPr="00DC200E" w:rsidR="007E6656" w:rsidP="007E6656" w:rsidRDefault="007E6656" w14:paraId="36900906" w14:textId="77777777">
      <w:pPr>
        <w:autoSpaceDE w:val="0"/>
        <w:autoSpaceDN w:val="0"/>
        <w:adjustRightInd w:val="0"/>
        <w:rPr>
          <w:color w:val="333E48"/>
        </w:rPr>
      </w:pPr>
      <w:r w:rsidRPr="00954733">
        <w:rPr>
          <w:color w:val="333E48"/>
        </w:rPr>
        <w:t>[open text entry]</w:t>
      </w:r>
    </w:p>
    <w:p w:rsidR="007E6656" w:rsidP="007E6656" w:rsidRDefault="007E6656" w14:paraId="4EB70026" w14:textId="77777777">
      <w:pPr>
        <w:autoSpaceDE w:val="0"/>
        <w:autoSpaceDN w:val="0"/>
        <w:adjustRightInd w:val="0"/>
        <w:rPr>
          <w:color w:val="000000"/>
        </w:rPr>
      </w:pPr>
    </w:p>
    <w:p w:rsidRPr="00C85324" w:rsidR="007E6656" w:rsidP="007E6656" w:rsidRDefault="007E6656" w14:paraId="5D8D8AE5" w14:textId="77777777">
      <w:pPr>
        <w:autoSpaceDE w:val="0"/>
        <w:autoSpaceDN w:val="0"/>
        <w:adjustRightInd w:val="0"/>
        <w:rPr>
          <w:color w:val="000000"/>
        </w:rPr>
      </w:pPr>
      <w:r w:rsidRPr="00C85324">
        <w:rPr>
          <w:color w:val="000000"/>
        </w:rPr>
        <w:t>--- page break---</w:t>
      </w:r>
    </w:p>
    <w:p w:rsidR="00BF3785" w:rsidP="007E6656" w:rsidRDefault="00BF3785" w14:paraId="1A164BE9" w14:textId="77777777">
      <w:pPr>
        <w:autoSpaceDE w:val="0"/>
        <w:autoSpaceDN w:val="0"/>
        <w:adjustRightInd w:val="0"/>
        <w:rPr>
          <w:b/>
          <w:color w:val="000000"/>
        </w:rPr>
      </w:pPr>
    </w:p>
    <w:p w:rsidR="00AE03FE" w:rsidP="005E64F8" w:rsidRDefault="00AE03FE" w14:paraId="646ADF84" w14:textId="77777777">
      <w:pPr>
        <w:autoSpaceDE w:val="0"/>
        <w:autoSpaceDN w:val="0"/>
        <w:adjustRightInd w:val="0"/>
        <w:rPr>
          <w:b/>
          <w:color w:val="000000"/>
        </w:rPr>
      </w:pPr>
      <w:r>
        <w:rPr>
          <w:b/>
          <w:color w:val="000000"/>
        </w:rPr>
        <w:t>Q</w:t>
      </w:r>
      <w:r w:rsidR="0012306F">
        <w:rPr>
          <w:b/>
          <w:color w:val="000000"/>
        </w:rPr>
        <w:t>6</w:t>
      </w:r>
      <w:r>
        <w:rPr>
          <w:b/>
          <w:color w:val="000000"/>
        </w:rPr>
        <w:t xml:space="preserve"> </w:t>
      </w:r>
      <w:r w:rsidR="005E64F8">
        <w:rPr>
          <w:b/>
          <w:color w:val="000000"/>
        </w:rPr>
        <w:t>How easy or difficult was it to join the virtual sessions using Web</w:t>
      </w:r>
      <w:r w:rsidR="00CB08B8">
        <w:rPr>
          <w:b/>
          <w:color w:val="000000"/>
        </w:rPr>
        <w:t>e</w:t>
      </w:r>
      <w:r w:rsidR="005E64F8">
        <w:rPr>
          <w:b/>
          <w:color w:val="000000"/>
        </w:rPr>
        <w:t>x?</w:t>
      </w:r>
    </w:p>
    <w:p w:rsidRPr="00DC200E" w:rsidR="005E64F8" w:rsidP="005E64F8" w:rsidRDefault="005E64F8" w14:paraId="730DBBCB" w14:textId="77777777">
      <w:pPr>
        <w:autoSpaceDE w:val="0"/>
        <w:autoSpaceDN w:val="0"/>
        <w:adjustRightInd w:val="0"/>
        <w:rPr>
          <w:color w:val="000000"/>
        </w:rPr>
      </w:pPr>
      <w:r w:rsidRPr="00DC200E">
        <w:rPr>
          <w:color w:val="000000"/>
        </w:rPr>
        <w:t>Very easy</w:t>
      </w:r>
    </w:p>
    <w:p w:rsidRPr="00DC200E" w:rsidR="005E64F8" w:rsidP="005E64F8" w:rsidRDefault="005E64F8" w14:paraId="70EA49B6" w14:textId="77777777">
      <w:pPr>
        <w:autoSpaceDE w:val="0"/>
        <w:autoSpaceDN w:val="0"/>
        <w:adjustRightInd w:val="0"/>
        <w:rPr>
          <w:color w:val="000000"/>
        </w:rPr>
      </w:pPr>
      <w:r w:rsidRPr="00DC200E">
        <w:rPr>
          <w:color w:val="000000"/>
        </w:rPr>
        <w:t>Somewhat easy</w:t>
      </w:r>
    </w:p>
    <w:p w:rsidRPr="00DC200E" w:rsidR="005E64F8" w:rsidP="005E64F8" w:rsidRDefault="005E64F8" w14:paraId="671ACBC4" w14:textId="77777777">
      <w:pPr>
        <w:autoSpaceDE w:val="0"/>
        <w:autoSpaceDN w:val="0"/>
        <w:adjustRightInd w:val="0"/>
        <w:rPr>
          <w:color w:val="000000"/>
        </w:rPr>
      </w:pPr>
      <w:r w:rsidRPr="00DC200E">
        <w:rPr>
          <w:color w:val="000000"/>
        </w:rPr>
        <w:t>Neither easy nor difficult</w:t>
      </w:r>
    </w:p>
    <w:p w:rsidRPr="00DC200E" w:rsidR="005E64F8" w:rsidP="005E64F8" w:rsidRDefault="005E64F8" w14:paraId="0A0819C3" w14:textId="77777777">
      <w:pPr>
        <w:autoSpaceDE w:val="0"/>
        <w:autoSpaceDN w:val="0"/>
        <w:adjustRightInd w:val="0"/>
        <w:rPr>
          <w:color w:val="000000"/>
        </w:rPr>
      </w:pPr>
      <w:r w:rsidRPr="00DC200E">
        <w:rPr>
          <w:color w:val="000000"/>
        </w:rPr>
        <w:t xml:space="preserve">Somewhat difficult </w:t>
      </w:r>
    </w:p>
    <w:p w:rsidRPr="00DC200E" w:rsidR="005E64F8" w:rsidP="005E64F8" w:rsidRDefault="005E64F8" w14:paraId="73D11578" w14:textId="77777777">
      <w:pPr>
        <w:autoSpaceDE w:val="0"/>
        <w:autoSpaceDN w:val="0"/>
        <w:adjustRightInd w:val="0"/>
        <w:rPr>
          <w:color w:val="000000"/>
        </w:rPr>
      </w:pPr>
      <w:r>
        <w:rPr>
          <w:color w:val="000000"/>
        </w:rPr>
        <w:t xml:space="preserve">Very difficult </w:t>
      </w:r>
    </w:p>
    <w:p w:rsidR="00AE03FE" w:rsidP="007E6656" w:rsidRDefault="00AE03FE" w14:paraId="37318F4F" w14:textId="77777777">
      <w:pPr>
        <w:autoSpaceDE w:val="0"/>
        <w:autoSpaceDN w:val="0"/>
        <w:adjustRightInd w:val="0"/>
        <w:rPr>
          <w:b/>
          <w:color w:val="000000"/>
        </w:rPr>
      </w:pPr>
    </w:p>
    <w:p w:rsidR="00F812ED" w:rsidP="007E6656" w:rsidRDefault="00F812ED" w14:paraId="0353A724" w14:textId="77777777">
      <w:pPr>
        <w:autoSpaceDE w:val="0"/>
        <w:autoSpaceDN w:val="0"/>
        <w:adjustRightInd w:val="0"/>
        <w:rPr>
          <w:b/>
          <w:color w:val="000000"/>
        </w:rPr>
      </w:pPr>
      <w:r>
        <w:rPr>
          <w:b/>
          <w:color w:val="000000"/>
        </w:rPr>
        <w:t>Q</w:t>
      </w:r>
      <w:r w:rsidR="0012306F">
        <w:rPr>
          <w:b/>
          <w:color w:val="000000"/>
        </w:rPr>
        <w:t>7</w:t>
      </w:r>
      <w:r>
        <w:rPr>
          <w:b/>
          <w:color w:val="000000"/>
        </w:rPr>
        <w:t xml:space="preserve"> If you have any suggestions </w:t>
      </w:r>
      <w:r w:rsidR="00FE46BA">
        <w:rPr>
          <w:b/>
          <w:color w:val="000000"/>
        </w:rPr>
        <w:t xml:space="preserve">to </w:t>
      </w:r>
      <w:r>
        <w:rPr>
          <w:b/>
          <w:color w:val="000000"/>
        </w:rPr>
        <w:t>make</w:t>
      </w:r>
      <w:r w:rsidR="00FE46BA">
        <w:rPr>
          <w:b/>
          <w:color w:val="000000"/>
        </w:rPr>
        <w:t xml:space="preserve"> it easier to</w:t>
      </w:r>
      <w:r>
        <w:rPr>
          <w:b/>
          <w:color w:val="000000"/>
        </w:rPr>
        <w:t xml:space="preserve"> </w:t>
      </w:r>
      <w:r w:rsidR="00FE46BA">
        <w:rPr>
          <w:b/>
          <w:color w:val="000000"/>
        </w:rPr>
        <w:t>join</w:t>
      </w:r>
      <w:r>
        <w:rPr>
          <w:b/>
          <w:color w:val="000000"/>
        </w:rPr>
        <w:t xml:space="preserve"> </w:t>
      </w:r>
      <w:r w:rsidR="00FE46BA">
        <w:rPr>
          <w:b/>
          <w:color w:val="000000"/>
        </w:rPr>
        <w:t>the virtual sessions</w:t>
      </w:r>
      <w:r>
        <w:rPr>
          <w:b/>
          <w:color w:val="000000"/>
        </w:rPr>
        <w:t>, please leave them here:</w:t>
      </w:r>
    </w:p>
    <w:p w:rsidRPr="00BD6599" w:rsidR="00F812ED" w:rsidP="00F812ED" w:rsidRDefault="00F812ED" w14:paraId="3B3FB099" w14:textId="77777777">
      <w:pPr>
        <w:autoSpaceDE w:val="0"/>
        <w:autoSpaceDN w:val="0"/>
        <w:adjustRightInd w:val="0"/>
        <w:rPr>
          <w:color w:val="000000"/>
        </w:rPr>
      </w:pPr>
      <w:r w:rsidRPr="00BD6599">
        <w:rPr>
          <w:color w:val="000000"/>
        </w:rPr>
        <w:t>[open text entry]</w:t>
      </w:r>
    </w:p>
    <w:p w:rsidR="00F812ED" w:rsidP="007E6656" w:rsidRDefault="00F812ED" w14:paraId="1566B0FC" w14:textId="77777777">
      <w:pPr>
        <w:autoSpaceDE w:val="0"/>
        <w:autoSpaceDN w:val="0"/>
        <w:adjustRightInd w:val="0"/>
        <w:rPr>
          <w:b/>
          <w:color w:val="000000"/>
        </w:rPr>
      </w:pPr>
    </w:p>
    <w:p w:rsidR="00AE03FE" w:rsidP="007E6656" w:rsidRDefault="00AE03FE" w14:paraId="1FA05E09" w14:textId="77777777">
      <w:pPr>
        <w:autoSpaceDE w:val="0"/>
        <w:autoSpaceDN w:val="0"/>
        <w:adjustRightInd w:val="0"/>
        <w:rPr>
          <w:b/>
          <w:color w:val="000000"/>
        </w:rPr>
      </w:pPr>
      <w:r>
        <w:rPr>
          <w:b/>
          <w:color w:val="000000"/>
        </w:rPr>
        <w:t>Q</w:t>
      </w:r>
      <w:r w:rsidR="0012306F">
        <w:rPr>
          <w:b/>
          <w:color w:val="000000"/>
        </w:rPr>
        <w:t>8</w:t>
      </w:r>
      <w:r w:rsidR="005E64F8">
        <w:rPr>
          <w:b/>
          <w:color w:val="000000"/>
        </w:rPr>
        <w:t xml:space="preserve"> How </w:t>
      </w:r>
      <w:r w:rsidR="00F812ED">
        <w:rPr>
          <w:b/>
          <w:color w:val="000000"/>
        </w:rPr>
        <w:t>easy or difficult was it to use the virtual conference</w:t>
      </w:r>
      <w:r w:rsidR="00FE46BA">
        <w:rPr>
          <w:b/>
          <w:color w:val="000000"/>
        </w:rPr>
        <w:t xml:space="preserve"> program and</w:t>
      </w:r>
      <w:r w:rsidR="00F812ED">
        <w:rPr>
          <w:b/>
          <w:color w:val="000000"/>
        </w:rPr>
        <w:t xml:space="preserve"> schedule on the FedCASIC website?</w:t>
      </w:r>
    </w:p>
    <w:p w:rsidRPr="00DC200E" w:rsidR="00F812ED" w:rsidP="00F812ED" w:rsidRDefault="00F812ED" w14:paraId="6644325E" w14:textId="77777777">
      <w:pPr>
        <w:autoSpaceDE w:val="0"/>
        <w:autoSpaceDN w:val="0"/>
        <w:adjustRightInd w:val="0"/>
        <w:rPr>
          <w:color w:val="000000"/>
        </w:rPr>
      </w:pPr>
      <w:r w:rsidRPr="00DC200E">
        <w:rPr>
          <w:color w:val="000000"/>
        </w:rPr>
        <w:t>Very easy</w:t>
      </w:r>
    </w:p>
    <w:p w:rsidRPr="00DC200E" w:rsidR="00F812ED" w:rsidP="00F812ED" w:rsidRDefault="00F812ED" w14:paraId="614D3BB4" w14:textId="77777777">
      <w:pPr>
        <w:autoSpaceDE w:val="0"/>
        <w:autoSpaceDN w:val="0"/>
        <w:adjustRightInd w:val="0"/>
        <w:rPr>
          <w:color w:val="000000"/>
        </w:rPr>
      </w:pPr>
      <w:r w:rsidRPr="00DC200E">
        <w:rPr>
          <w:color w:val="000000"/>
        </w:rPr>
        <w:t>Somewhat easy</w:t>
      </w:r>
    </w:p>
    <w:p w:rsidRPr="00DC200E" w:rsidR="00F812ED" w:rsidP="00F812ED" w:rsidRDefault="00F812ED" w14:paraId="6AF85662" w14:textId="77777777">
      <w:pPr>
        <w:autoSpaceDE w:val="0"/>
        <w:autoSpaceDN w:val="0"/>
        <w:adjustRightInd w:val="0"/>
        <w:rPr>
          <w:color w:val="000000"/>
        </w:rPr>
      </w:pPr>
      <w:r w:rsidRPr="00DC200E">
        <w:rPr>
          <w:color w:val="000000"/>
        </w:rPr>
        <w:t>Neither easy nor difficult</w:t>
      </w:r>
    </w:p>
    <w:p w:rsidRPr="00DC200E" w:rsidR="00F812ED" w:rsidP="00F812ED" w:rsidRDefault="00F812ED" w14:paraId="5416E051" w14:textId="77777777">
      <w:pPr>
        <w:autoSpaceDE w:val="0"/>
        <w:autoSpaceDN w:val="0"/>
        <w:adjustRightInd w:val="0"/>
        <w:rPr>
          <w:color w:val="000000"/>
        </w:rPr>
      </w:pPr>
      <w:r w:rsidRPr="00DC200E">
        <w:rPr>
          <w:color w:val="000000"/>
        </w:rPr>
        <w:t xml:space="preserve">Somewhat difficult </w:t>
      </w:r>
    </w:p>
    <w:p w:rsidRPr="00DC200E" w:rsidR="00F812ED" w:rsidP="00F812ED" w:rsidRDefault="00F812ED" w14:paraId="0CA860DD" w14:textId="77777777">
      <w:pPr>
        <w:autoSpaceDE w:val="0"/>
        <w:autoSpaceDN w:val="0"/>
        <w:adjustRightInd w:val="0"/>
        <w:rPr>
          <w:color w:val="000000"/>
        </w:rPr>
      </w:pPr>
      <w:r>
        <w:rPr>
          <w:color w:val="000000"/>
        </w:rPr>
        <w:t xml:space="preserve">Very difficult </w:t>
      </w:r>
    </w:p>
    <w:p w:rsidR="00AE03FE" w:rsidP="007E6656" w:rsidRDefault="00AE03FE" w14:paraId="3298C52B" w14:textId="77777777">
      <w:pPr>
        <w:autoSpaceDE w:val="0"/>
        <w:autoSpaceDN w:val="0"/>
        <w:adjustRightInd w:val="0"/>
        <w:rPr>
          <w:b/>
          <w:color w:val="000000"/>
        </w:rPr>
      </w:pPr>
    </w:p>
    <w:p w:rsidR="00F812ED" w:rsidP="00F812ED" w:rsidRDefault="00F812ED" w14:paraId="29D0D605" w14:textId="77777777">
      <w:pPr>
        <w:autoSpaceDE w:val="0"/>
        <w:autoSpaceDN w:val="0"/>
        <w:adjustRightInd w:val="0"/>
        <w:rPr>
          <w:b/>
          <w:color w:val="000000"/>
        </w:rPr>
      </w:pPr>
      <w:r>
        <w:rPr>
          <w:b/>
          <w:color w:val="000000"/>
        </w:rPr>
        <w:t>Q</w:t>
      </w:r>
      <w:r w:rsidR="0012306F">
        <w:rPr>
          <w:b/>
          <w:color w:val="000000"/>
        </w:rPr>
        <w:t>9</w:t>
      </w:r>
      <w:r>
        <w:rPr>
          <w:b/>
          <w:color w:val="000000"/>
        </w:rPr>
        <w:t xml:space="preserve"> If you have any suggestions to make</w:t>
      </w:r>
      <w:r w:rsidR="00FE46BA">
        <w:rPr>
          <w:b/>
          <w:color w:val="000000"/>
        </w:rPr>
        <w:t xml:space="preserve"> it easier to</w:t>
      </w:r>
      <w:r>
        <w:rPr>
          <w:b/>
          <w:color w:val="000000"/>
        </w:rPr>
        <w:t xml:space="preserve"> </w:t>
      </w:r>
      <w:r w:rsidR="00FE46BA">
        <w:rPr>
          <w:b/>
          <w:color w:val="000000"/>
        </w:rPr>
        <w:t>use the virtual conference program</w:t>
      </w:r>
      <w:r>
        <w:rPr>
          <w:b/>
          <w:color w:val="000000"/>
        </w:rPr>
        <w:t>, please leave them here:</w:t>
      </w:r>
    </w:p>
    <w:p w:rsidRPr="00BD6599" w:rsidR="00F812ED" w:rsidP="00F812ED" w:rsidRDefault="00F812ED" w14:paraId="4BAF37A9" w14:textId="77777777">
      <w:pPr>
        <w:autoSpaceDE w:val="0"/>
        <w:autoSpaceDN w:val="0"/>
        <w:adjustRightInd w:val="0"/>
        <w:rPr>
          <w:color w:val="000000"/>
        </w:rPr>
      </w:pPr>
      <w:r w:rsidRPr="00BD6599">
        <w:rPr>
          <w:color w:val="000000"/>
        </w:rPr>
        <w:t>[open text entry]</w:t>
      </w:r>
    </w:p>
    <w:p w:rsidR="00FE46BA" w:rsidP="00FE46BA" w:rsidRDefault="00FE46BA" w14:paraId="1BF730EE" w14:textId="77777777">
      <w:pPr>
        <w:autoSpaceDE w:val="0"/>
        <w:autoSpaceDN w:val="0"/>
        <w:adjustRightInd w:val="0"/>
        <w:rPr>
          <w:b/>
          <w:color w:val="000000"/>
        </w:rPr>
      </w:pPr>
    </w:p>
    <w:p w:rsidR="003B7ECD" w:rsidP="003B7ECD" w:rsidRDefault="003B7ECD" w14:paraId="751CC877" w14:textId="77777777">
      <w:pPr>
        <w:autoSpaceDE w:val="0"/>
        <w:autoSpaceDN w:val="0"/>
        <w:adjustRightInd w:val="0"/>
        <w:rPr>
          <w:color w:val="000000"/>
        </w:rPr>
      </w:pPr>
      <w:r>
        <w:rPr>
          <w:color w:val="000000"/>
        </w:rPr>
        <w:t>--- page break ---</w:t>
      </w:r>
    </w:p>
    <w:p w:rsidR="003B7ECD" w:rsidP="00FE46BA" w:rsidRDefault="003B7ECD" w14:paraId="6C436B4C" w14:textId="77777777">
      <w:pPr>
        <w:autoSpaceDE w:val="0"/>
        <w:autoSpaceDN w:val="0"/>
        <w:adjustRightInd w:val="0"/>
        <w:rPr>
          <w:b/>
          <w:color w:val="000000"/>
        </w:rPr>
      </w:pPr>
    </w:p>
    <w:p w:rsidR="00600D6B" w:rsidP="00600D6B" w:rsidRDefault="00600D6B" w14:paraId="71783C5D" w14:textId="77777777">
      <w:pPr>
        <w:autoSpaceDE w:val="0"/>
        <w:autoSpaceDN w:val="0"/>
        <w:adjustRightInd w:val="0"/>
        <w:rPr>
          <w:b/>
          <w:color w:val="000000"/>
        </w:rPr>
      </w:pPr>
      <w:r>
        <w:rPr>
          <w:b/>
          <w:color w:val="000000"/>
        </w:rPr>
        <w:t>Q</w:t>
      </w:r>
      <w:r w:rsidR="00A72652">
        <w:rPr>
          <w:b/>
          <w:color w:val="000000"/>
        </w:rPr>
        <w:t>1</w:t>
      </w:r>
      <w:r w:rsidR="0012306F">
        <w:rPr>
          <w:b/>
          <w:color w:val="000000"/>
        </w:rPr>
        <w:t>0</w:t>
      </w:r>
      <w:r>
        <w:rPr>
          <w:b/>
          <w:color w:val="000000"/>
        </w:rPr>
        <w:t xml:space="preserve"> If FedCASIC is held </w:t>
      </w:r>
      <w:r w:rsidRPr="00600D6B">
        <w:rPr>
          <w:b/>
          <w:i/>
          <w:color w:val="000000"/>
          <w:u w:val="single"/>
        </w:rPr>
        <w:t>virtually</w:t>
      </w:r>
      <w:r>
        <w:rPr>
          <w:b/>
          <w:color w:val="000000"/>
        </w:rPr>
        <w:t xml:space="preserve"> in the future, which schedule would you prefer?</w:t>
      </w:r>
    </w:p>
    <w:p w:rsidRPr="00FE46BA" w:rsidR="00600D6B" w:rsidP="00600D6B" w:rsidRDefault="00600D6B" w14:paraId="2CB0C26F" w14:textId="77777777">
      <w:pPr>
        <w:autoSpaceDE w:val="0"/>
        <w:autoSpaceDN w:val="0"/>
        <w:adjustRightInd w:val="0"/>
        <w:rPr>
          <w:color w:val="000000"/>
        </w:rPr>
      </w:pPr>
      <w:r>
        <w:rPr>
          <w:color w:val="000000"/>
        </w:rPr>
        <w:t>Two full days of FedCASIC sessions 9:00 – 4:30pm ET</w:t>
      </w:r>
    </w:p>
    <w:p w:rsidRPr="00FE46BA" w:rsidR="00600D6B" w:rsidP="00600D6B" w:rsidRDefault="00600D6B" w14:paraId="141FDF8A" w14:textId="77777777">
      <w:pPr>
        <w:autoSpaceDE w:val="0"/>
        <w:autoSpaceDN w:val="0"/>
        <w:adjustRightInd w:val="0"/>
        <w:rPr>
          <w:color w:val="000000"/>
        </w:rPr>
      </w:pPr>
      <w:r>
        <w:rPr>
          <w:color w:val="000000"/>
        </w:rPr>
        <w:t>Two full days of FedCASIC sessions 10:00 – 5:30pm ET</w:t>
      </w:r>
    </w:p>
    <w:p w:rsidR="00600D6B" w:rsidP="00600D6B" w:rsidRDefault="00600D6B" w14:paraId="25CF61FD" w14:textId="77777777">
      <w:pPr>
        <w:autoSpaceDE w:val="0"/>
        <w:autoSpaceDN w:val="0"/>
        <w:adjustRightInd w:val="0"/>
        <w:rPr>
          <w:color w:val="000000"/>
        </w:rPr>
      </w:pPr>
      <w:r>
        <w:rPr>
          <w:color w:val="000000"/>
        </w:rPr>
        <w:t>Four half-days of FedCASIC sessions in the afternoons</w:t>
      </w:r>
    </w:p>
    <w:p w:rsidRPr="00FE46BA" w:rsidR="00600D6B" w:rsidP="00600D6B" w:rsidRDefault="00600D6B" w14:paraId="1FEEEADF" w14:textId="77777777">
      <w:pPr>
        <w:autoSpaceDE w:val="0"/>
        <w:autoSpaceDN w:val="0"/>
        <w:adjustRightInd w:val="0"/>
        <w:rPr>
          <w:color w:val="000000"/>
        </w:rPr>
      </w:pPr>
      <w:r>
        <w:rPr>
          <w:color w:val="000000"/>
        </w:rPr>
        <w:t>Four half-days of FedCASIC sessions in the mornings</w:t>
      </w:r>
    </w:p>
    <w:p w:rsidR="00600D6B" w:rsidP="00FE46BA" w:rsidRDefault="00600D6B" w14:paraId="2BB53D30" w14:textId="77777777">
      <w:pPr>
        <w:autoSpaceDE w:val="0"/>
        <w:autoSpaceDN w:val="0"/>
        <w:adjustRightInd w:val="0"/>
        <w:rPr>
          <w:b/>
          <w:color w:val="000000"/>
        </w:rPr>
      </w:pPr>
    </w:p>
    <w:p w:rsidR="00B62B1A" w:rsidP="00FE46BA" w:rsidRDefault="00B62B1A" w14:paraId="62F91B8C" w14:textId="77777777">
      <w:pPr>
        <w:autoSpaceDE w:val="0"/>
        <w:autoSpaceDN w:val="0"/>
        <w:adjustRightInd w:val="0"/>
        <w:rPr>
          <w:b/>
          <w:color w:val="000000"/>
        </w:rPr>
      </w:pPr>
      <w:r>
        <w:rPr>
          <w:b/>
          <w:color w:val="000000"/>
        </w:rPr>
        <w:t>Q1</w:t>
      </w:r>
      <w:r w:rsidR="0012306F">
        <w:rPr>
          <w:b/>
          <w:color w:val="000000"/>
        </w:rPr>
        <w:t>1</w:t>
      </w:r>
      <w:r>
        <w:rPr>
          <w:b/>
          <w:color w:val="000000"/>
        </w:rPr>
        <w:t xml:space="preserve"> Which of the following session formats would you like to see at a future FedCASIC?</w:t>
      </w:r>
      <w:r w:rsidRPr="000F1746" w:rsidR="000F1746">
        <w:rPr>
          <w:b/>
          <w:color w:val="000000"/>
        </w:rPr>
        <w:t xml:space="preserve"> </w:t>
      </w:r>
      <w:r w:rsidR="000F1746">
        <w:rPr>
          <w:b/>
          <w:color w:val="000000"/>
        </w:rPr>
        <w:t>Select all that apply.</w:t>
      </w:r>
    </w:p>
    <w:p w:rsidR="000F1746" w:rsidP="000F1746" w:rsidRDefault="000F1746" w14:paraId="09A2C425" w14:textId="77777777">
      <w:pPr>
        <w:autoSpaceDE w:val="0"/>
        <w:autoSpaceDN w:val="0"/>
        <w:adjustRightInd w:val="0"/>
        <w:rPr>
          <w:color w:val="000000"/>
        </w:rPr>
      </w:pPr>
      <w:r w:rsidRPr="00B62B1A">
        <w:rPr>
          <w:color w:val="000000"/>
        </w:rPr>
        <w:t>Research findings</w:t>
      </w:r>
      <w:r>
        <w:rPr>
          <w:color w:val="000000"/>
        </w:rPr>
        <w:t xml:space="preserve"> from field experiments and pre-testing studies</w:t>
      </w:r>
    </w:p>
    <w:p w:rsidR="000F1746" w:rsidP="000F1746" w:rsidRDefault="000F1746" w14:paraId="444B83B3" w14:textId="77777777">
      <w:pPr>
        <w:autoSpaceDE w:val="0"/>
        <w:autoSpaceDN w:val="0"/>
        <w:adjustRightInd w:val="0"/>
        <w:rPr>
          <w:color w:val="000000"/>
        </w:rPr>
      </w:pPr>
      <w:r>
        <w:rPr>
          <w:color w:val="000000"/>
        </w:rPr>
        <w:t>Case studies presenting an example of how an agency worked through a challenge</w:t>
      </w:r>
    </w:p>
    <w:p w:rsidR="000F1746" w:rsidP="000F1746" w:rsidRDefault="000F1746" w14:paraId="20085614" w14:textId="77777777">
      <w:pPr>
        <w:autoSpaceDE w:val="0"/>
        <w:autoSpaceDN w:val="0"/>
        <w:adjustRightInd w:val="0"/>
        <w:rPr>
          <w:color w:val="000000"/>
        </w:rPr>
      </w:pPr>
      <w:r>
        <w:rPr>
          <w:color w:val="000000"/>
        </w:rPr>
        <w:t xml:space="preserve">Panel discussion about the experiences of a group of experts </w:t>
      </w:r>
    </w:p>
    <w:p w:rsidRPr="00B62B1A" w:rsidR="000F1746" w:rsidP="000F1746" w:rsidRDefault="000F1746" w14:paraId="7ADAEDE4" w14:textId="77777777">
      <w:pPr>
        <w:autoSpaceDE w:val="0"/>
        <w:autoSpaceDN w:val="0"/>
        <w:adjustRightInd w:val="0"/>
        <w:rPr>
          <w:color w:val="000000"/>
        </w:rPr>
      </w:pPr>
      <w:r>
        <w:rPr>
          <w:color w:val="000000"/>
        </w:rPr>
        <w:t xml:space="preserve">Instructional workshop seminars that show “how to” implement a method, </w:t>
      </w:r>
      <w:r w:rsidRPr="00B62B1A">
        <w:rPr>
          <w:color w:val="000000"/>
        </w:rPr>
        <w:t>such as ho</w:t>
      </w:r>
      <w:r w:rsidR="00CB08B8">
        <w:rPr>
          <w:color w:val="000000"/>
        </w:rPr>
        <w:t>w to apply big data techniques</w:t>
      </w:r>
    </w:p>
    <w:p w:rsidRPr="00B62B1A" w:rsidR="000F1746" w:rsidP="000F1746" w:rsidRDefault="000F1746" w14:paraId="3BE53F9C" w14:textId="77777777">
      <w:pPr>
        <w:autoSpaceDE w:val="0"/>
        <w:autoSpaceDN w:val="0"/>
        <w:adjustRightInd w:val="0"/>
        <w:rPr>
          <w:color w:val="000000"/>
        </w:rPr>
      </w:pPr>
      <w:r>
        <w:rPr>
          <w:color w:val="000000"/>
        </w:rPr>
        <w:t xml:space="preserve">Lightning talks briefly highlighting findings or ideas </w:t>
      </w:r>
    </w:p>
    <w:p w:rsidR="000F1746" w:rsidP="000F1746" w:rsidRDefault="000F1746" w14:paraId="64C62035" w14:textId="77777777">
      <w:pPr>
        <w:autoSpaceDE w:val="0"/>
        <w:autoSpaceDN w:val="0"/>
        <w:adjustRightInd w:val="0"/>
        <w:rPr>
          <w:color w:val="000000"/>
        </w:rPr>
      </w:pPr>
      <w:r>
        <w:rPr>
          <w:color w:val="000000"/>
        </w:rPr>
        <w:t>Poster/Demonstration sessions where attendees visit with presenters for one-on-one</w:t>
      </w:r>
      <w:r w:rsidR="00A72652">
        <w:rPr>
          <w:color w:val="000000"/>
        </w:rPr>
        <w:t xml:space="preserve"> </w:t>
      </w:r>
      <w:r>
        <w:rPr>
          <w:color w:val="000000"/>
        </w:rPr>
        <w:t>conversations</w:t>
      </w:r>
      <w:r w:rsidR="00A72652">
        <w:rPr>
          <w:color w:val="000000"/>
        </w:rPr>
        <w:t xml:space="preserve"> (if FedCASIC is held in-person)</w:t>
      </w:r>
    </w:p>
    <w:p w:rsidRPr="000F1746" w:rsidR="000F1746" w:rsidP="000F1746" w:rsidRDefault="000F1746" w14:paraId="1FCE779C" w14:textId="77777777">
      <w:pPr>
        <w:autoSpaceDE w:val="0"/>
        <w:autoSpaceDN w:val="0"/>
        <w:adjustRightInd w:val="0"/>
        <w:rPr>
          <w:color w:val="000000"/>
        </w:rPr>
      </w:pPr>
      <w:r w:rsidRPr="000F1746">
        <w:rPr>
          <w:color w:val="000000"/>
        </w:rPr>
        <w:t>Other (please specify)</w:t>
      </w:r>
    </w:p>
    <w:p w:rsidR="00B62B1A" w:rsidP="00FE46BA" w:rsidRDefault="00B62B1A" w14:paraId="4ECF53CB" w14:textId="77777777">
      <w:pPr>
        <w:autoSpaceDE w:val="0"/>
        <w:autoSpaceDN w:val="0"/>
        <w:adjustRightInd w:val="0"/>
        <w:rPr>
          <w:b/>
          <w:color w:val="000000"/>
        </w:rPr>
      </w:pPr>
    </w:p>
    <w:p w:rsidR="00B62B1A" w:rsidP="00FE46BA" w:rsidRDefault="00B62B1A" w14:paraId="02CE6E76" w14:textId="77777777">
      <w:pPr>
        <w:autoSpaceDE w:val="0"/>
        <w:autoSpaceDN w:val="0"/>
        <w:adjustRightInd w:val="0"/>
        <w:rPr>
          <w:b/>
          <w:color w:val="000000"/>
        </w:rPr>
      </w:pPr>
      <w:r>
        <w:rPr>
          <w:b/>
          <w:color w:val="000000"/>
        </w:rPr>
        <w:t>Q1</w:t>
      </w:r>
      <w:r w:rsidR="0012306F">
        <w:rPr>
          <w:b/>
          <w:color w:val="000000"/>
        </w:rPr>
        <w:t>2</w:t>
      </w:r>
      <w:r>
        <w:rPr>
          <w:b/>
          <w:color w:val="000000"/>
        </w:rPr>
        <w:t xml:space="preserve"> Which of the following session topics would you like to see at a future FedCASIC?</w:t>
      </w:r>
      <w:r w:rsidRPr="000F1746" w:rsidR="000F1746">
        <w:rPr>
          <w:b/>
          <w:color w:val="000000"/>
        </w:rPr>
        <w:t xml:space="preserve"> </w:t>
      </w:r>
      <w:r w:rsidR="000F1746">
        <w:rPr>
          <w:b/>
          <w:color w:val="000000"/>
        </w:rPr>
        <w:t>Select all that apply.</w:t>
      </w:r>
    </w:p>
    <w:p w:rsidRPr="0026203E" w:rsidR="0026203E" w:rsidP="00FE46BA" w:rsidRDefault="0026203E" w14:paraId="447064EE" w14:textId="77777777">
      <w:pPr>
        <w:autoSpaceDE w:val="0"/>
        <w:autoSpaceDN w:val="0"/>
        <w:adjustRightInd w:val="0"/>
        <w:rPr>
          <w:color w:val="000000"/>
        </w:rPr>
      </w:pPr>
      <w:r w:rsidRPr="0026203E">
        <w:rPr>
          <w:color w:val="000000"/>
        </w:rPr>
        <w:t>Alternative Data Sources</w:t>
      </w:r>
    </w:p>
    <w:p w:rsidRPr="0026203E" w:rsidR="000F1746" w:rsidP="000F1746" w:rsidRDefault="000F1746" w14:paraId="26DCE3EB" w14:textId="77777777">
      <w:pPr>
        <w:autoSpaceDE w:val="0"/>
        <w:autoSpaceDN w:val="0"/>
        <w:adjustRightInd w:val="0"/>
        <w:rPr>
          <w:color w:val="000000"/>
        </w:rPr>
      </w:pPr>
      <w:r w:rsidRPr="0026203E">
        <w:rPr>
          <w:color w:val="000000"/>
        </w:rPr>
        <w:t>Machine Learning</w:t>
      </w:r>
    </w:p>
    <w:p w:rsidR="0026203E" w:rsidP="00FE46BA" w:rsidRDefault="000F1746" w14:paraId="0320769B" w14:textId="77777777">
      <w:pPr>
        <w:autoSpaceDE w:val="0"/>
        <w:autoSpaceDN w:val="0"/>
        <w:adjustRightInd w:val="0"/>
        <w:rPr>
          <w:color w:val="000000"/>
        </w:rPr>
      </w:pPr>
      <w:r>
        <w:rPr>
          <w:color w:val="000000"/>
        </w:rPr>
        <w:t>Online data collection</w:t>
      </w:r>
    </w:p>
    <w:p w:rsidRPr="0026203E" w:rsidR="000F1746" w:rsidP="00FE46BA" w:rsidRDefault="000F1746" w14:paraId="0F72CFAF" w14:textId="77777777">
      <w:pPr>
        <w:autoSpaceDE w:val="0"/>
        <w:autoSpaceDN w:val="0"/>
        <w:adjustRightInd w:val="0"/>
        <w:rPr>
          <w:color w:val="000000"/>
        </w:rPr>
      </w:pPr>
      <w:r>
        <w:rPr>
          <w:color w:val="000000"/>
        </w:rPr>
        <w:t>Mobile data collection</w:t>
      </w:r>
    </w:p>
    <w:p w:rsidR="0026203E" w:rsidP="0026203E" w:rsidRDefault="0026203E" w14:paraId="429628F8" w14:textId="77777777">
      <w:pPr>
        <w:autoSpaceDE w:val="0"/>
        <w:autoSpaceDN w:val="0"/>
        <w:adjustRightInd w:val="0"/>
        <w:rPr>
          <w:color w:val="000000"/>
        </w:rPr>
      </w:pPr>
      <w:r>
        <w:rPr>
          <w:color w:val="000000"/>
        </w:rPr>
        <w:t>Research Methods</w:t>
      </w:r>
    </w:p>
    <w:p w:rsidR="0026203E" w:rsidP="0026203E" w:rsidRDefault="0026203E" w14:paraId="15AE8C03" w14:textId="77777777">
      <w:pPr>
        <w:autoSpaceDE w:val="0"/>
        <w:autoSpaceDN w:val="0"/>
        <w:adjustRightInd w:val="0"/>
        <w:rPr>
          <w:color w:val="000000"/>
        </w:rPr>
      </w:pPr>
      <w:r>
        <w:rPr>
          <w:color w:val="000000"/>
        </w:rPr>
        <w:t>Questionnaire Evaluation</w:t>
      </w:r>
    </w:p>
    <w:p w:rsidR="0026203E" w:rsidP="0026203E" w:rsidRDefault="0026203E" w14:paraId="643E015D" w14:textId="77777777">
      <w:pPr>
        <w:autoSpaceDE w:val="0"/>
        <w:autoSpaceDN w:val="0"/>
        <w:adjustRightInd w:val="0"/>
        <w:rPr>
          <w:color w:val="000000"/>
        </w:rPr>
      </w:pPr>
      <w:r>
        <w:rPr>
          <w:color w:val="000000"/>
        </w:rPr>
        <w:t>Software Development</w:t>
      </w:r>
    </w:p>
    <w:p w:rsidR="000F1746" w:rsidP="0026203E" w:rsidRDefault="000F1746" w14:paraId="39C7486B" w14:textId="77777777">
      <w:pPr>
        <w:autoSpaceDE w:val="0"/>
        <w:autoSpaceDN w:val="0"/>
        <w:adjustRightInd w:val="0"/>
        <w:rPr>
          <w:color w:val="000000"/>
        </w:rPr>
      </w:pPr>
      <w:r>
        <w:rPr>
          <w:color w:val="000000"/>
        </w:rPr>
        <w:t>Statistical Methods</w:t>
      </w:r>
    </w:p>
    <w:p w:rsidR="0026203E" w:rsidP="0026203E" w:rsidRDefault="0026203E" w14:paraId="2D31FF79" w14:textId="77777777">
      <w:pPr>
        <w:autoSpaceDE w:val="0"/>
        <w:autoSpaceDN w:val="0"/>
        <w:adjustRightInd w:val="0"/>
        <w:rPr>
          <w:color w:val="000000"/>
        </w:rPr>
      </w:pPr>
      <w:r>
        <w:rPr>
          <w:color w:val="000000"/>
        </w:rPr>
        <w:t>Operations</w:t>
      </w:r>
    </w:p>
    <w:p w:rsidR="0026203E" w:rsidP="0026203E" w:rsidRDefault="0026203E" w14:paraId="72228D2F" w14:textId="77777777">
      <w:pPr>
        <w:autoSpaceDE w:val="0"/>
        <w:autoSpaceDN w:val="0"/>
        <w:adjustRightInd w:val="0"/>
        <w:rPr>
          <w:color w:val="000000"/>
        </w:rPr>
      </w:pPr>
      <w:r>
        <w:rPr>
          <w:color w:val="000000"/>
        </w:rPr>
        <w:t>User Experience and Accessibility</w:t>
      </w:r>
    </w:p>
    <w:p w:rsidR="0026203E" w:rsidP="0026203E" w:rsidRDefault="000F1746" w14:paraId="328F482D" w14:textId="77777777">
      <w:pPr>
        <w:autoSpaceDE w:val="0"/>
        <w:autoSpaceDN w:val="0"/>
        <w:adjustRightInd w:val="0"/>
        <w:rPr>
          <w:color w:val="000000"/>
        </w:rPr>
      </w:pPr>
      <w:r>
        <w:rPr>
          <w:color w:val="000000"/>
        </w:rPr>
        <w:t>Governance</w:t>
      </w:r>
    </w:p>
    <w:p w:rsidRPr="0026203E" w:rsidR="000F1746" w:rsidP="0026203E" w:rsidRDefault="000F1746" w14:paraId="3DD0A2D1" w14:textId="77777777">
      <w:pPr>
        <w:autoSpaceDE w:val="0"/>
        <w:autoSpaceDN w:val="0"/>
        <w:adjustRightInd w:val="0"/>
        <w:rPr>
          <w:color w:val="000000"/>
        </w:rPr>
      </w:pPr>
      <w:r>
        <w:rPr>
          <w:color w:val="000000"/>
        </w:rPr>
        <w:t>Other (please specify)</w:t>
      </w:r>
    </w:p>
    <w:p w:rsidR="0026203E" w:rsidP="00FE46BA" w:rsidRDefault="0026203E" w14:paraId="0802F5CF" w14:textId="77777777">
      <w:pPr>
        <w:autoSpaceDE w:val="0"/>
        <w:autoSpaceDN w:val="0"/>
        <w:adjustRightInd w:val="0"/>
        <w:rPr>
          <w:b/>
          <w:color w:val="000000"/>
        </w:rPr>
      </w:pPr>
    </w:p>
    <w:p w:rsidR="003B7ECD" w:rsidP="003B7ECD" w:rsidRDefault="003B7ECD" w14:paraId="749CBD6B" w14:textId="77777777">
      <w:pPr>
        <w:autoSpaceDE w:val="0"/>
        <w:autoSpaceDN w:val="0"/>
        <w:adjustRightInd w:val="0"/>
        <w:rPr>
          <w:color w:val="000000"/>
        </w:rPr>
      </w:pPr>
      <w:r>
        <w:rPr>
          <w:color w:val="000000"/>
        </w:rPr>
        <w:t>--- page break ---</w:t>
      </w:r>
    </w:p>
    <w:p w:rsidR="003B7ECD" w:rsidP="007E6656" w:rsidRDefault="003B7ECD" w14:paraId="3C1BAD0E" w14:textId="77777777">
      <w:pPr>
        <w:autoSpaceDE w:val="0"/>
        <w:autoSpaceDN w:val="0"/>
        <w:adjustRightInd w:val="0"/>
        <w:rPr>
          <w:color w:val="000000"/>
        </w:rPr>
      </w:pPr>
    </w:p>
    <w:p w:rsidRPr="00954733" w:rsidR="00600D6B" w:rsidP="00600D6B" w:rsidRDefault="00600D6B" w14:paraId="0CCABD3E" w14:textId="77777777">
      <w:pPr>
        <w:autoSpaceDE w:val="0"/>
        <w:autoSpaceDN w:val="0"/>
        <w:adjustRightInd w:val="0"/>
        <w:rPr>
          <w:b/>
          <w:color w:val="000000"/>
        </w:rPr>
      </w:pPr>
      <w:r>
        <w:rPr>
          <w:b/>
          <w:color w:val="000000"/>
        </w:rPr>
        <w:t>Q1</w:t>
      </w:r>
      <w:r w:rsidR="0012306F">
        <w:rPr>
          <w:b/>
          <w:color w:val="000000"/>
        </w:rPr>
        <w:t>3</w:t>
      </w:r>
      <w:r w:rsidRPr="00954733">
        <w:rPr>
          <w:b/>
          <w:color w:val="000000"/>
        </w:rPr>
        <w:t xml:space="preserve"> </w:t>
      </w:r>
      <w:r>
        <w:rPr>
          <w:b/>
          <w:color w:val="000000"/>
        </w:rPr>
        <w:t xml:space="preserve">If FedCASIC 2022 is held </w:t>
      </w:r>
      <w:r w:rsidRPr="00600D6B">
        <w:rPr>
          <w:b/>
          <w:i/>
          <w:color w:val="000000"/>
          <w:u w:val="single"/>
        </w:rPr>
        <w:t>virtually</w:t>
      </w:r>
      <w:r>
        <w:rPr>
          <w:b/>
          <w:color w:val="000000"/>
        </w:rPr>
        <w:t>, how likely are you to</w:t>
      </w:r>
      <w:r w:rsidRPr="00954733">
        <w:rPr>
          <w:b/>
          <w:color w:val="000000"/>
        </w:rPr>
        <w:t xml:space="preserve"> </w:t>
      </w:r>
      <w:r>
        <w:rPr>
          <w:b/>
          <w:color w:val="000000"/>
        </w:rPr>
        <w:t>attend</w:t>
      </w:r>
      <w:r w:rsidRPr="00954733">
        <w:rPr>
          <w:b/>
          <w:color w:val="000000"/>
        </w:rPr>
        <w:t>?</w:t>
      </w:r>
    </w:p>
    <w:p w:rsidR="00600D6B" w:rsidP="00600D6B" w:rsidRDefault="00600D6B" w14:paraId="58CAAE1E" w14:textId="77777777">
      <w:pPr>
        <w:autoSpaceDE w:val="0"/>
        <w:autoSpaceDN w:val="0"/>
        <w:adjustRightInd w:val="0"/>
        <w:rPr>
          <w:color w:val="000000"/>
        </w:rPr>
      </w:pPr>
      <w:r>
        <w:rPr>
          <w:color w:val="000000"/>
        </w:rPr>
        <w:t>Extremely</w:t>
      </w:r>
      <w:r w:rsidRPr="008B4166">
        <w:rPr>
          <w:color w:val="000000"/>
        </w:rPr>
        <w:t xml:space="preserve"> likely</w:t>
      </w:r>
    </w:p>
    <w:p w:rsidR="00600D6B" w:rsidP="00600D6B" w:rsidRDefault="00600D6B" w14:paraId="72869062" w14:textId="77777777">
      <w:pPr>
        <w:autoSpaceDE w:val="0"/>
        <w:autoSpaceDN w:val="0"/>
        <w:adjustRightInd w:val="0"/>
        <w:rPr>
          <w:color w:val="000000"/>
        </w:rPr>
      </w:pPr>
      <w:r>
        <w:rPr>
          <w:color w:val="000000"/>
        </w:rPr>
        <w:t>Very likely</w:t>
      </w:r>
    </w:p>
    <w:p w:rsidR="00600D6B" w:rsidP="00600D6B" w:rsidRDefault="00600D6B" w14:paraId="2F5DF77D" w14:textId="77777777">
      <w:pPr>
        <w:autoSpaceDE w:val="0"/>
        <w:autoSpaceDN w:val="0"/>
        <w:adjustRightInd w:val="0"/>
        <w:rPr>
          <w:color w:val="000000"/>
        </w:rPr>
      </w:pPr>
      <w:r>
        <w:rPr>
          <w:color w:val="000000"/>
        </w:rPr>
        <w:t>Moderately likely</w:t>
      </w:r>
    </w:p>
    <w:p w:rsidR="00600D6B" w:rsidP="00600D6B" w:rsidRDefault="00600D6B" w14:paraId="42EC41DD" w14:textId="77777777">
      <w:pPr>
        <w:autoSpaceDE w:val="0"/>
        <w:autoSpaceDN w:val="0"/>
        <w:adjustRightInd w:val="0"/>
        <w:rPr>
          <w:color w:val="000000"/>
        </w:rPr>
      </w:pPr>
      <w:r w:rsidRPr="008B4166">
        <w:rPr>
          <w:color w:val="000000"/>
        </w:rPr>
        <w:t xml:space="preserve">Slightly likely </w:t>
      </w:r>
    </w:p>
    <w:p w:rsidR="00600D6B" w:rsidP="00600D6B" w:rsidRDefault="00600D6B" w14:paraId="7CA791C0" w14:textId="77777777">
      <w:pPr>
        <w:autoSpaceDE w:val="0"/>
        <w:autoSpaceDN w:val="0"/>
        <w:adjustRightInd w:val="0"/>
        <w:rPr>
          <w:color w:val="000000"/>
        </w:rPr>
      </w:pPr>
      <w:r w:rsidRPr="008B4166">
        <w:rPr>
          <w:color w:val="000000"/>
        </w:rPr>
        <w:t>Not at all likely</w:t>
      </w:r>
      <w:r w:rsidRPr="00954733">
        <w:rPr>
          <w:color w:val="000000"/>
        </w:rPr>
        <w:t xml:space="preserve"> </w:t>
      </w:r>
    </w:p>
    <w:p w:rsidR="00600D6B" w:rsidP="00600D6B" w:rsidRDefault="00600D6B" w14:paraId="438F641E" w14:textId="77777777">
      <w:pPr>
        <w:autoSpaceDE w:val="0"/>
        <w:autoSpaceDN w:val="0"/>
        <w:adjustRightInd w:val="0"/>
        <w:rPr>
          <w:color w:val="000000"/>
        </w:rPr>
      </w:pPr>
    </w:p>
    <w:p w:rsidRPr="00954733" w:rsidR="00600D6B" w:rsidP="00600D6B" w:rsidRDefault="00600D6B" w14:paraId="6F00A5FE" w14:textId="77777777">
      <w:pPr>
        <w:autoSpaceDE w:val="0"/>
        <w:autoSpaceDN w:val="0"/>
        <w:adjustRightInd w:val="0"/>
        <w:rPr>
          <w:b/>
          <w:color w:val="000000"/>
        </w:rPr>
      </w:pPr>
      <w:r>
        <w:rPr>
          <w:b/>
          <w:color w:val="000000"/>
        </w:rPr>
        <w:t>Q1</w:t>
      </w:r>
      <w:r w:rsidR="0012306F">
        <w:rPr>
          <w:b/>
          <w:color w:val="000000"/>
        </w:rPr>
        <w:t>4</w:t>
      </w:r>
      <w:r w:rsidRPr="00954733">
        <w:rPr>
          <w:b/>
          <w:color w:val="000000"/>
        </w:rPr>
        <w:t xml:space="preserve"> </w:t>
      </w:r>
      <w:r>
        <w:rPr>
          <w:b/>
          <w:color w:val="000000"/>
        </w:rPr>
        <w:t xml:space="preserve">If FedCASIC 2022 is held </w:t>
      </w:r>
      <w:r w:rsidRPr="00600D6B">
        <w:rPr>
          <w:b/>
          <w:i/>
          <w:color w:val="000000"/>
          <w:u w:val="single"/>
        </w:rPr>
        <w:t>in-person</w:t>
      </w:r>
      <w:r>
        <w:rPr>
          <w:b/>
          <w:color w:val="000000"/>
        </w:rPr>
        <w:t>, how likely are you to</w:t>
      </w:r>
      <w:r w:rsidRPr="00954733">
        <w:rPr>
          <w:b/>
          <w:color w:val="000000"/>
        </w:rPr>
        <w:t xml:space="preserve"> </w:t>
      </w:r>
      <w:r>
        <w:rPr>
          <w:b/>
          <w:color w:val="000000"/>
        </w:rPr>
        <w:t>attend</w:t>
      </w:r>
      <w:r w:rsidRPr="00954733">
        <w:rPr>
          <w:b/>
          <w:color w:val="000000"/>
        </w:rPr>
        <w:t>?</w:t>
      </w:r>
    </w:p>
    <w:p w:rsidR="00600D6B" w:rsidP="00600D6B" w:rsidRDefault="00600D6B" w14:paraId="06ECEBFA" w14:textId="77777777">
      <w:pPr>
        <w:autoSpaceDE w:val="0"/>
        <w:autoSpaceDN w:val="0"/>
        <w:adjustRightInd w:val="0"/>
        <w:rPr>
          <w:color w:val="000000"/>
        </w:rPr>
      </w:pPr>
      <w:r>
        <w:rPr>
          <w:color w:val="000000"/>
        </w:rPr>
        <w:t>Extremely</w:t>
      </w:r>
      <w:r w:rsidRPr="008B4166">
        <w:rPr>
          <w:color w:val="000000"/>
        </w:rPr>
        <w:t xml:space="preserve"> likely</w:t>
      </w:r>
    </w:p>
    <w:p w:rsidR="00600D6B" w:rsidP="00600D6B" w:rsidRDefault="00600D6B" w14:paraId="4A257C1C" w14:textId="77777777">
      <w:pPr>
        <w:autoSpaceDE w:val="0"/>
        <w:autoSpaceDN w:val="0"/>
        <w:adjustRightInd w:val="0"/>
        <w:rPr>
          <w:color w:val="000000"/>
        </w:rPr>
      </w:pPr>
      <w:r>
        <w:rPr>
          <w:color w:val="000000"/>
        </w:rPr>
        <w:t>Very likely</w:t>
      </w:r>
    </w:p>
    <w:p w:rsidR="00600D6B" w:rsidP="00600D6B" w:rsidRDefault="00600D6B" w14:paraId="1B17110C" w14:textId="77777777">
      <w:pPr>
        <w:autoSpaceDE w:val="0"/>
        <w:autoSpaceDN w:val="0"/>
        <w:adjustRightInd w:val="0"/>
        <w:rPr>
          <w:color w:val="000000"/>
        </w:rPr>
      </w:pPr>
      <w:r>
        <w:rPr>
          <w:color w:val="000000"/>
        </w:rPr>
        <w:t>Moderately likely</w:t>
      </w:r>
    </w:p>
    <w:p w:rsidR="00600D6B" w:rsidP="00600D6B" w:rsidRDefault="00600D6B" w14:paraId="5EF5A8CA" w14:textId="77777777">
      <w:pPr>
        <w:autoSpaceDE w:val="0"/>
        <w:autoSpaceDN w:val="0"/>
        <w:adjustRightInd w:val="0"/>
        <w:rPr>
          <w:color w:val="000000"/>
        </w:rPr>
      </w:pPr>
      <w:r w:rsidRPr="008B4166">
        <w:rPr>
          <w:color w:val="000000"/>
        </w:rPr>
        <w:t xml:space="preserve">Slightly likely </w:t>
      </w:r>
    </w:p>
    <w:p w:rsidR="00600D6B" w:rsidP="00600D6B" w:rsidRDefault="00600D6B" w14:paraId="11592667" w14:textId="77777777">
      <w:pPr>
        <w:autoSpaceDE w:val="0"/>
        <w:autoSpaceDN w:val="0"/>
        <w:adjustRightInd w:val="0"/>
        <w:rPr>
          <w:color w:val="000000"/>
        </w:rPr>
      </w:pPr>
      <w:r w:rsidRPr="008B4166">
        <w:rPr>
          <w:color w:val="000000"/>
        </w:rPr>
        <w:t>Not at all likely</w:t>
      </w:r>
      <w:r w:rsidRPr="00954733">
        <w:rPr>
          <w:color w:val="000000"/>
        </w:rPr>
        <w:t xml:space="preserve"> </w:t>
      </w:r>
    </w:p>
    <w:p w:rsidR="00CB08B8" w:rsidP="00600D6B" w:rsidRDefault="00CB08B8" w14:paraId="2422E8CE" w14:textId="77777777">
      <w:pPr>
        <w:autoSpaceDE w:val="0"/>
        <w:autoSpaceDN w:val="0"/>
        <w:adjustRightInd w:val="0"/>
        <w:rPr>
          <w:b/>
          <w:color w:val="000000"/>
        </w:rPr>
      </w:pPr>
    </w:p>
    <w:p w:rsidRPr="00954733" w:rsidR="00600D6B" w:rsidP="00600D6B" w:rsidRDefault="00600D6B" w14:paraId="6A49E0D4" w14:textId="77777777">
      <w:pPr>
        <w:autoSpaceDE w:val="0"/>
        <w:autoSpaceDN w:val="0"/>
        <w:adjustRightInd w:val="0"/>
        <w:rPr>
          <w:b/>
          <w:color w:val="000000"/>
        </w:rPr>
      </w:pPr>
      <w:r>
        <w:rPr>
          <w:b/>
          <w:color w:val="000000"/>
        </w:rPr>
        <w:t>Q1</w:t>
      </w:r>
      <w:r w:rsidR="0012306F">
        <w:rPr>
          <w:b/>
          <w:color w:val="000000"/>
        </w:rPr>
        <w:t>5</w:t>
      </w:r>
      <w:r w:rsidRPr="00954733">
        <w:rPr>
          <w:b/>
          <w:color w:val="000000"/>
        </w:rPr>
        <w:t xml:space="preserve"> How many previous FedCASIC </w:t>
      </w:r>
      <w:r>
        <w:rPr>
          <w:b/>
          <w:color w:val="000000"/>
        </w:rPr>
        <w:t>W</w:t>
      </w:r>
      <w:r w:rsidRPr="00954733">
        <w:rPr>
          <w:b/>
          <w:color w:val="000000"/>
        </w:rPr>
        <w:t>orkshops have you attended?</w:t>
      </w:r>
    </w:p>
    <w:p w:rsidRPr="00954733" w:rsidR="00600D6B" w:rsidP="00600D6B" w:rsidRDefault="00600D6B" w14:paraId="2F43157C" w14:textId="77777777">
      <w:pPr>
        <w:autoSpaceDE w:val="0"/>
        <w:autoSpaceDN w:val="0"/>
        <w:adjustRightInd w:val="0"/>
        <w:rPr>
          <w:color w:val="000000"/>
        </w:rPr>
      </w:pPr>
      <w:r>
        <w:rPr>
          <w:color w:val="000000"/>
        </w:rPr>
        <w:t>0 (This wa</w:t>
      </w:r>
      <w:r w:rsidRPr="00954733">
        <w:rPr>
          <w:color w:val="000000"/>
        </w:rPr>
        <w:t>s, or would have been, my first)</w:t>
      </w:r>
    </w:p>
    <w:p w:rsidRPr="00954733" w:rsidR="00600D6B" w:rsidP="00600D6B" w:rsidRDefault="00600D6B" w14:paraId="3B9C022D" w14:textId="77777777">
      <w:pPr>
        <w:autoSpaceDE w:val="0"/>
        <w:autoSpaceDN w:val="0"/>
        <w:adjustRightInd w:val="0"/>
        <w:rPr>
          <w:color w:val="000000"/>
        </w:rPr>
      </w:pPr>
      <w:r w:rsidRPr="00954733">
        <w:rPr>
          <w:color w:val="000000"/>
        </w:rPr>
        <w:t>1</w:t>
      </w:r>
    </w:p>
    <w:p w:rsidRPr="00954733" w:rsidR="00600D6B" w:rsidP="00600D6B" w:rsidRDefault="00600D6B" w14:paraId="6B0C40CD" w14:textId="77777777">
      <w:pPr>
        <w:autoSpaceDE w:val="0"/>
        <w:autoSpaceDN w:val="0"/>
        <w:adjustRightInd w:val="0"/>
        <w:rPr>
          <w:color w:val="000000"/>
        </w:rPr>
      </w:pPr>
      <w:r w:rsidRPr="00954733">
        <w:rPr>
          <w:color w:val="000000"/>
        </w:rPr>
        <w:t>2-4</w:t>
      </w:r>
    </w:p>
    <w:p w:rsidRPr="00954733" w:rsidR="00600D6B" w:rsidP="00600D6B" w:rsidRDefault="00600D6B" w14:paraId="501EEB1D" w14:textId="77777777">
      <w:pPr>
        <w:autoSpaceDE w:val="0"/>
        <w:autoSpaceDN w:val="0"/>
        <w:adjustRightInd w:val="0"/>
        <w:rPr>
          <w:color w:val="000000"/>
        </w:rPr>
      </w:pPr>
      <w:r w:rsidRPr="00954733">
        <w:rPr>
          <w:color w:val="000000"/>
        </w:rPr>
        <w:t>5</w:t>
      </w:r>
      <w:r>
        <w:rPr>
          <w:color w:val="000000"/>
        </w:rPr>
        <w:t xml:space="preserve"> or more</w:t>
      </w:r>
    </w:p>
    <w:p w:rsidRPr="00954733" w:rsidR="00600D6B" w:rsidP="00600D6B" w:rsidRDefault="00600D6B" w14:paraId="4D2E8E14" w14:textId="77777777">
      <w:pPr>
        <w:autoSpaceDE w:val="0"/>
        <w:autoSpaceDN w:val="0"/>
        <w:adjustRightInd w:val="0"/>
        <w:rPr>
          <w:color w:val="000000"/>
        </w:rPr>
      </w:pPr>
    </w:p>
    <w:p w:rsidRPr="00954733" w:rsidR="00600D6B" w:rsidP="00600D6B" w:rsidRDefault="00600D6B" w14:paraId="0E0D673E" w14:textId="77777777">
      <w:pPr>
        <w:autoSpaceDE w:val="0"/>
        <w:autoSpaceDN w:val="0"/>
        <w:adjustRightInd w:val="0"/>
        <w:rPr>
          <w:b/>
          <w:color w:val="000000"/>
        </w:rPr>
      </w:pPr>
      <w:r>
        <w:rPr>
          <w:b/>
          <w:color w:val="000000"/>
        </w:rPr>
        <w:t>Q1</w:t>
      </w:r>
      <w:r w:rsidR="0012306F">
        <w:rPr>
          <w:b/>
          <w:color w:val="000000"/>
        </w:rPr>
        <w:t>6</w:t>
      </w:r>
      <w:r w:rsidRPr="00954733">
        <w:rPr>
          <w:b/>
          <w:color w:val="000000"/>
        </w:rPr>
        <w:t xml:space="preserve"> How did you find out about FedCASIC</w:t>
      </w:r>
      <w:r>
        <w:rPr>
          <w:b/>
          <w:color w:val="000000"/>
        </w:rPr>
        <w:t xml:space="preserve"> 2021 registration and abstract submission dates</w:t>
      </w:r>
      <w:r w:rsidRPr="00954733">
        <w:rPr>
          <w:b/>
          <w:color w:val="000000"/>
        </w:rPr>
        <w:t>?</w:t>
      </w:r>
    </w:p>
    <w:p w:rsidRPr="00954733" w:rsidR="00600D6B" w:rsidP="00600D6B" w:rsidRDefault="00600D6B" w14:paraId="333E5E10" w14:textId="77777777">
      <w:pPr>
        <w:autoSpaceDE w:val="0"/>
        <w:autoSpaceDN w:val="0"/>
        <w:adjustRightInd w:val="0"/>
        <w:rPr>
          <w:color w:val="000000"/>
        </w:rPr>
      </w:pPr>
      <w:r w:rsidRPr="00954733">
        <w:rPr>
          <w:color w:val="000000"/>
        </w:rPr>
        <w:t>Colleague</w:t>
      </w:r>
    </w:p>
    <w:p w:rsidRPr="00954733" w:rsidR="00600D6B" w:rsidP="00600D6B" w:rsidRDefault="00600D6B" w14:paraId="7AAB498D" w14:textId="77777777">
      <w:pPr>
        <w:autoSpaceDE w:val="0"/>
        <w:autoSpaceDN w:val="0"/>
        <w:adjustRightInd w:val="0"/>
        <w:rPr>
          <w:color w:val="000000"/>
        </w:rPr>
      </w:pPr>
      <w:r w:rsidRPr="00954733">
        <w:rPr>
          <w:color w:val="000000"/>
        </w:rPr>
        <w:t>Announcement at work</w:t>
      </w:r>
    </w:p>
    <w:p w:rsidRPr="00954733" w:rsidR="00600D6B" w:rsidP="00600D6B" w:rsidRDefault="00600D6B" w14:paraId="183199D7" w14:textId="77777777">
      <w:pPr>
        <w:autoSpaceDE w:val="0"/>
        <w:autoSpaceDN w:val="0"/>
        <w:adjustRightInd w:val="0"/>
        <w:rPr>
          <w:color w:val="000000"/>
        </w:rPr>
      </w:pPr>
      <w:r w:rsidRPr="00954733">
        <w:rPr>
          <w:color w:val="000000"/>
        </w:rPr>
        <w:t>Internet search</w:t>
      </w:r>
    </w:p>
    <w:p w:rsidRPr="00954733" w:rsidR="00600D6B" w:rsidP="00600D6B" w:rsidRDefault="00600D6B" w14:paraId="41E78B12" w14:textId="77777777">
      <w:pPr>
        <w:autoSpaceDE w:val="0"/>
        <w:autoSpaceDN w:val="0"/>
        <w:adjustRightInd w:val="0"/>
        <w:rPr>
          <w:color w:val="000000"/>
        </w:rPr>
      </w:pPr>
      <w:r w:rsidRPr="00954733">
        <w:rPr>
          <w:color w:val="000000"/>
        </w:rPr>
        <w:t>Email group</w:t>
      </w:r>
      <w:r>
        <w:rPr>
          <w:color w:val="000000"/>
        </w:rPr>
        <w:t xml:space="preserve"> (please specify)</w:t>
      </w:r>
    </w:p>
    <w:p w:rsidRPr="00954733" w:rsidR="00600D6B" w:rsidP="00600D6B" w:rsidRDefault="00600D6B" w14:paraId="6ACF13B1" w14:textId="77777777">
      <w:pPr>
        <w:autoSpaceDE w:val="0"/>
        <w:autoSpaceDN w:val="0"/>
        <w:adjustRightInd w:val="0"/>
        <w:rPr>
          <w:color w:val="000000"/>
        </w:rPr>
      </w:pPr>
      <w:r w:rsidRPr="00954733">
        <w:rPr>
          <w:color w:val="000000"/>
        </w:rPr>
        <w:t>Other (please specify)</w:t>
      </w:r>
    </w:p>
    <w:p w:rsidRPr="00954733" w:rsidR="00600D6B" w:rsidP="00600D6B" w:rsidRDefault="00600D6B" w14:paraId="25336B8F" w14:textId="77777777">
      <w:pPr>
        <w:autoSpaceDE w:val="0"/>
        <w:autoSpaceDN w:val="0"/>
        <w:adjustRightInd w:val="0"/>
        <w:rPr>
          <w:color w:val="000000"/>
        </w:rPr>
      </w:pPr>
    </w:p>
    <w:p w:rsidR="00600D6B" w:rsidP="00600D6B" w:rsidRDefault="00600D6B" w14:paraId="40B202F9" w14:textId="77777777">
      <w:pPr>
        <w:autoSpaceDE w:val="0"/>
        <w:autoSpaceDN w:val="0"/>
        <w:adjustRightInd w:val="0"/>
        <w:rPr>
          <w:color w:val="000000"/>
        </w:rPr>
      </w:pPr>
      <w:r>
        <w:rPr>
          <w:color w:val="000000"/>
        </w:rPr>
        <w:t>--- page break ---</w:t>
      </w:r>
    </w:p>
    <w:p w:rsidR="00600D6B" w:rsidP="00600D6B" w:rsidRDefault="00600D6B" w14:paraId="0828E2E0" w14:textId="77777777">
      <w:pPr>
        <w:autoSpaceDE w:val="0"/>
        <w:autoSpaceDN w:val="0"/>
        <w:adjustRightInd w:val="0"/>
        <w:rPr>
          <w:b/>
          <w:color w:val="000000"/>
        </w:rPr>
      </w:pPr>
    </w:p>
    <w:p w:rsidR="007E6656" w:rsidP="007E6656" w:rsidRDefault="007E6656" w14:paraId="23946BBE" w14:textId="77777777">
      <w:pPr>
        <w:autoSpaceDE w:val="0"/>
        <w:autoSpaceDN w:val="0"/>
        <w:adjustRightInd w:val="0"/>
        <w:rPr>
          <w:color w:val="000000"/>
        </w:rPr>
      </w:pPr>
      <w:r>
        <w:rPr>
          <w:color w:val="000000"/>
        </w:rPr>
        <w:t>And now a few final questions about you.</w:t>
      </w:r>
    </w:p>
    <w:p w:rsidR="007E6656" w:rsidP="007E6656" w:rsidRDefault="007E6656" w14:paraId="0FF60CA0" w14:textId="77777777">
      <w:pPr>
        <w:autoSpaceDE w:val="0"/>
        <w:autoSpaceDN w:val="0"/>
        <w:adjustRightInd w:val="0"/>
        <w:rPr>
          <w:b/>
          <w:color w:val="000000"/>
        </w:rPr>
      </w:pPr>
    </w:p>
    <w:p w:rsidRPr="00A72652" w:rsidR="0012306F" w:rsidP="0012306F" w:rsidRDefault="0012306F" w14:paraId="6D4F1D3B" w14:textId="77777777">
      <w:pPr>
        <w:autoSpaceDE w:val="0"/>
        <w:autoSpaceDN w:val="0"/>
        <w:adjustRightInd w:val="0"/>
        <w:rPr>
          <w:b/>
          <w:color w:val="000000"/>
        </w:rPr>
      </w:pPr>
      <w:r w:rsidRPr="00A72652">
        <w:rPr>
          <w:b/>
          <w:color w:val="000000"/>
        </w:rPr>
        <w:t>Q</w:t>
      </w:r>
      <w:r>
        <w:rPr>
          <w:b/>
          <w:color w:val="000000"/>
        </w:rPr>
        <w:t>17</w:t>
      </w:r>
      <w:r w:rsidRPr="00A72652">
        <w:rPr>
          <w:b/>
          <w:color w:val="000000"/>
        </w:rPr>
        <w:t xml:space="preserve"> How did you participate in FedCASIC 2021?</w:t>
      </w:r>
      <w:r>
        <w:rPr>
          <w:b/>
          <w:color w:val="000000"/>
        </w:rPr>
        <w:t xml:space="preserve"> Select all that apply. </w:t>
      </w:r>
      <w:r w:rsidRPr="0012306F">
        <w:rPr>
          <w:b/>
          <w:i/>
          <w:color w:val="000000"/>
        </w:rPr>
        <w:t>*Optional</w:t>
      </w:r>
    </w:p>
    <w:p w:rsidR="0012306F" w:rsidP="0012306F" w:rsidRDefault="0012306F" w14:paraId="0F2148BD" w14:textId="77777777">
      <w:pPr>
        <w:autoSpaceDE w:val="0"/>
        <w:autoSpaceDN w:val="0"/>
        <w:adjustRightInd w:val="0"/>
        <w:rPr>
          <w:color w:val="000000"/>
        </w:rPr>
      </w:pPr>
      <w:r>
        <w:rPr>
          <w:color w:val="000000"/>
        </w:rPr>
        <w:t>As an attendee</w:t>
      </w:r>
    </w:p>
    <w:p w:rsidR="0012306F" w:rsidP="0012306F" w:rsidRDefault="0012306F" w14:paraId="0AF02825" w14:textId="77777777">
      <w:pPr>
        <w:autoSpaceDE w:val="0"/>
        <w:autoSpaceDN w:val="0"/>
        <w:adjustRightInd w:val="0"/>
        <w:rPr>
          <w:color w:val="000000"/>
        </w:rPr>
      </w:pPr>
      <w:r>
        <w:rPr>
          <w:color w:val="000000"/>
        </w:rPr>
        <w:t>As a presenter or panelist</w:t>
      </w:r>
    </w:p>
    <w:p w:rsidR="0012306F" w:rsidP="0012306F" w:rsidRDefault="0012306F" w14:paraId="3A40D0BC" w14:textId="77777777">
      <w:pPr>
        <w:autoSpaceDE w:val="0"/>
        <w:autoSpaceDN w:val="0"/>
        <w:adjustRightInd w:val="0"/>
        <w:rPr>
          <w:color w:val="000000"/>
        </w:rPr>
      </w:pPr>
      <w:r>
        <w:rPr>
          <w:color w:val="000000"/>
        </w:rPr>
        <w:t>As a session moderator</w:t>
      </w:r>
    </w:p>
    <w:p w:rsidR="0012306F" w:rsidP="007E6656" w:rsidRDefault="0012306F" w14:paraId="63948619" w14:textId="77777777">
      <w:pPr>
        <w:autoSpaceDE w:val="0"/>
        <w:autoSpaceDN w:val="0"/>
        <w:adjustRightInd w:val="0"/>
        <w:rPr>
          <w:b/>
          <w:color w:val="000000"/>
        </w:rPr>
      </w:pPr>
    </w:p>
    <w:p w:rsidRPr="00954733" w:rsidR="007E6656" w:rsidP="007E6656" w:rsidRDefault="00A72652" w14:paraId="53E96A10" w14:textId="77777777">
      <w:pPr>
        <w:autoSpaceDE w:val="0"/>
        <w:autoSpaceDN w:val="0"/>
        <w:adjustRightInd w:val="0"/>
        <w:rPr>
          <w:b/>
          <w:color w:val="000000"/>
        </w:rPr>
      </w:pPr>
      <w:r>
        <w:rPr>
          <w:b/>
          <w:color w:val="000000"/>
        </w:rPr>
        <w:t>Q18</w:t>
      </w:r>
      <w:r w:rsidRPr="00954733" w:rsidR="007E6656">
        <w:rPr>
          <w:b/>
          <w:color w:val="000000"/>
        </w:rPr>
        <w:t xml:space="preserve"> Where do you live?</w:t>
      </w:r>
    </w:p>
    <w:p w:rsidRPr="00954733" w:rsidR="007E6656" w:rsidP="007E6656" w:rsidRDefault="007E6656" w14:paraId="3C96C0C1" w14:textId="77777777">
      <w:pPr>
        <w:autoSpaceDE w:val="0"/>
        <w:autoSpaceDN w:val="0"/>
        <w:adjustRightInd w:val="0"/>
        <w:rPr>
          <w:color w:val="000000"/>
        </w:rPr>
      </w:pPr>
      <w:r w:rsidRPr="00954733">
        <w:rPr>
          <w:color w:val="000000"/>
        </w:rPr>
        <w:t>Commuting distance of Washington, DC</w:t>
      </w:r>
    </w:p>
    <w:p w:rsidRPr="00954733" w:rsidR="007E6656" w:rsidP="007E6656" w:rsidRDefault="007E6656" w14:paraId="7E6D76E3" w14:textId="77777777">
      <w:pPr>
        <w:autoSpaceDE w:val="0"/>
        <w:autoSpaceDN w:val="0"/>
        <w:adjustRightInd w:val="0"/>
        <w:rPr>
          <w:color w:val="000000"/>
        </w:rPr>
      </w:pPr>
      <w:r w:rsidRPr="00954733">
        <w:rPr>
          <w:color w:val="000000"/>
        </w:rPr>
        <w:t>Elsewhere in the USA</w:t>
      </w:r>
    </w:p>
    <w:p w:rsidRPr="00954733" w:rsidR="007E6656" w:rsidP="007E6656" w:rsidRDefault="007E6656" w14:paraId="4876ED4F" w14:textId="77777777">
      <w:pPr>
        <w:autoSpaceDE w:val="0"/>
        <w:autoSpaceDN w:val="0"/>
        <w:adjustRightInd w:val="0"/>
        <w:rPr>
          <w:color w:val="000000"/>
        </w:rPr>
      </w:pPr>
      <w:r w:rsidRPr="00954733">
        <w:rPr>
          <w:color w:val="000000"/>
        </w:rPr>
        <w:t>Outside the USA</w:t>
      </w:r>
    </w:p>
    <w:p w:rsidR="007E6656" w:rsidP="007E6656" w:rsidRDefault="007E6656" w14:paraId="157AB982" w14:textId="77777777">
      <w:pPr>
        <w:autoSpaceDE w:val="0"/>
        <w:autoSpaceDN w:val="0"/>
        <w:adjustRightInd w:val="0"/>
        <w:rPr>
          <w:color w:val="000000"/>
        </w:rPr>
      </w:pPr>
    </w:p>
    <w:p w:rsidRPr="00954733" w:rsidR="007E6656" w:rsidP="007E6656" w:rsidRDefault="00600D6B" w14:paraId="202B607C" w14:textId="77777777">
      <w:pPr>
        <w:autoSpaceDE w:val="0"/>
        <w:autoSpaceDN w:val="0"/>
        <w:adjustRightInd w:val="0"/>
        <w:rPr>
          <w:b/>
          <w:color w:val="000000"/>
        </w:rPr>
      </w:pPr>
      <w:r>
        <w:rPr>
          <w:b/>
          <w:color w:val="000000"/>
        </w:rPr>
        <w:t>Q1</w:t>
      </w:r>
      <w:r w:rsidR="00A72652">
        <w:rPr>
          <w:b/>
          <w:color w:val="000000"/>
        </w:rPr>
        <w:t>9</w:t>
      </w:r>
      <w:r w:rsidRPr="00954733" w:rsidR="007E6656">
        <w:rPr>
          <w:b/>
          <w:color w:val="000000"/>
        </w:rPr>
        <w:t xml:space="preserve"> Please describe the organization for which you work:</w:t>
      </w:r>
    </w:p>
    <w:p w:rsidRPr="00954733" w:rsidR="007E6656" w:rsidP="007E6656" w:rsidRDefault="007E6656" w14:paraId="3B2127A0" w14:textId="77777777">
      <w:pPr>
        <w:autoSpaceDE w:val="0"/>
        <w:autoSpaceDN w:val="0"/>
        <w:adjustRightInd w:val="0"/>
        <w:rPr>
          <w:color w:val="000000"/>
        </w:rPr>
      </w:pPr>
      <w:r w:rsidRPr="00954733">
        <w:rPr>
          <w:color w:val="000000"/>
        </w:rPr>
        <w:t>US Federal Government</w:t>
      </w:r>
    </w:p>
    <w:p w:rsidRPr="00954733" w:rsidR="007E6656" w:rsidP="007E6656" w:rsidRDefault="007E6656" w14:paraId="01F9EFE8" w14:textId="77777777">
      <w:pPr>
        <w:autoSpaceDE w:val="0"/>
        <w:autoSpaceDN w:val="0"/>
        <w:adjustRightInd w:val="0"/>
        <w:rPr>
          <w:color w:val="000000"/>
        </w:rPr>
      </w:pPr>
      <w:r w:rsidRPr="00954733">
        <w:rPr>
          <w:color w:val="000000"/>
        </w:rPr>
        <w:t>US State or Local Government</w:t>
      </w:r>
    </w:p>
    <w:p w:rsidRPr="00954733" w:rsidR="007E6656" w:rsidP="007E6656" w:rsidRDefault="007E6656" w14:paraId="6C755565" w14:textId="77777777">
      <w:pPr>
        <w:autoSpaceDE w:val="0"/>
        <w:autoSpaceDN w:val="0"/>
        <w:adjustRightInd w:val="0"/>
        <w:rPr>
          <w:color w:val="000000"/>
        </w:rPr>
      </w:pPr>
      <w:r w:rsidRPr="00954733">
        <w:rPr>
          <w:color w:val="000000"/>
        </w:rPr>
        <w:t>Other National Government</w:t>
      </w:r>
    </w:p>
    <w:p w:rsidRPr="00954733" w:rsidR="007E6656" w:rsidP="007E6656" w:rsidRDefault="007E6656" w14:paraId="6C59F3C9" w14:textId="77777777">
      <w:pPr>
        <w:autoSpaceDE w:val="0"/>
        <w:autoSpaceDN w:val="0"/>
        <w:adjustRightInd w:val="0"/>
        <w:rPr>
          <w:color w:val="000000"/>
        </w:rPr>
      </w:pPr>
      <w:r w:rsidRPr="00954733">
        <w:rPr>
          <w:color w:val="000000"/>
        </w:rPr>
        <w:t>Contractor</w:t>
      </w:r>
    </w:p>
    <w:p w:rsidRPr="00954733" w:rsidR="007E6656" w:rsidP="007E6656" w:rsidRDefault="007E6656" w14:paraId="51EA4CBF" w14:textId="77777777">
      <w:pPr>
        <w:autoSpaceDE w:val="0"/>
        <w:autoSpaceDN w:val="0"/>
        <w:adjustRightInd w:val="0"/>
        <w:rPr>
          <w:color w:val="000000"/>
        </w:rPr>
      </w:pPr>
      <w:r w:rsidRPr="00954733">
        <w:rPr>
          <w:color w:val="000000"/>
        </w:rPr>
        <w:t>Academic Institution</w:t>
      </w:r>
    </w:p>
    <w:p w:rsidRPr="00954733" w:rsidR="007E6656" w:rsidP="007E6656" w:rsidRDefault="007E6656" w14:paraId="248F166D" w14:textId="77777777">
      <w:pPr>
        <w:autoSpaceDE w:val="0"/>
        <w:autoSpaceDN w:val="0"/>
        <w:adjustRightInd w:val="0"/>
        <w:rPr>
          <w:color w:val="000000"/>
        </w:rPr>
      </w:pPr>
      <w:r w:rsidRPr="00954733">
        <w:rPr>
          <w:color w:val="000000"/>
        </w:rPr>
        <w:t>Self-Employed</w:t>
      </w:r>
    </w:p>
    <w:p w:rsidRPr="00954733" w:rsidR="007E6656" w:rsidP="007E6656" w:rsidRDefault="007E6656" w14:paraId="205C21AD" w14:textId="77777777">
      <w:pPr>
        <w:autoSpaceDE w:val="0"/>
        <w:autoSpaceDN w:val="0"/>
        <w:adjustRightInd w:val="0"/>
        <w:rPr>
          <w:color w:val="000000"/>
        </w:rPr>
      </w:pPr>
      <w:r w:rsidRPr="00954733">
        <w:rPr>
          <w:color w:val="000000"/>
        </w:rPr>
        <w:t>Other (please specify)</w:t>
      </w:r>
    </w:p>
    <w:p w:rsidRPr="00954733" w:rsidR="007E6656" w:rsidP="007E6656" w:rsidRDefault="007E6656" w14:paraId="0984A7AB" w14:textId="77777777">
      <w:pPr>
        <w:autoSpaceDE w:val="0"/>
        <w:autoSpaceDN w:val="0"/>
        <w:adjustRightInd w:val="0"/>
        <w:rPr>
          <w:color w:val="000000"/>
        </w:rPr>
      </w:pPr>
    </w:p>
    <w:p w:rsidRPr="00954733" w:rsidR="007E6656" w:rsidP="007E6656" w:rsidRDefault="00A72652" w14:paraId="4120F8FA" w14:textId="77777777">
      <w:pPr>
        <w:autoSpaceDE w:val="0"/>
        <w:autoSpaceDN w:val="0"/>
        <w:adjustRightInd w:val="0"/>
        <w:rPr>
          <w:b/>
          <w:color w:val="000000"/>
        </w:rPr>
      </w:pPr>
      <w:r>
        <w:rPr>
          <w:b/>
          <w:color w:val="000000"/>
        </w:rPr>
        <w:t>Q20</w:t>
      </w:r>
      <w:r w:rsidRPr="00954733" w:rsidR="007E6656">
        <w:rPr>
          <w:b/>
          <w:color w:val="000000"/>
        </w:rPr>
        <w:t xml:space="preserve"> Which of the following </w:t>
      </w:r>
      <w:r w:rsidR="007E6656">
        <w:rPr>
          <w:b/>
          <w:color w:val="000000"/>
        </w:rPr>
        <w:t xml:space="preserve">best </w:t>
      </w:r>
      <w:r w:rsidRPr="00954733" w:rsidR="007E6656">
        <w:rPr>
          <w:b/>
          <w:color w:val="000000"/>
        </w:rPr>
        <w:t>describe</w:t>
      </w:r>
      <w:r w:rsidR="007E6656">
        <w:rPr>
          <w:b/>
          <w:color w:val="000000"/>
        </w:rPr>
        <w:t>s</w:t>
      </w:r>
      <w:r w:rsidRPr="00954733" w:rsidR="007E6656">
        <w:rPr>
          <w:b/>
          <w:color w:val="000000"/>
        </w:rPr>
        <w:t xml:space="preserve"> your current job?</w:t>
      </w:r>
    </w:p>
    <w:p w:rsidRPr="00954733" w:rsidR="007E6656" w:rsidP="007E6656" w:rsidRDefault="007E6656" w14:paraId="28FC6EF4" w14:textId="77777777">
      <w:pPr>
        <w:autoSpaceDE w:val="0"/>
        <w:autoSpaceDN w:val="0"/>
        <w:adjustRightInd w:val="0"/>
        <w:rPr>
          <w:color w:val="000000"/>
        </w:rPr>
      </w:pPr>
      <w:r w:rsidRPr="00954733">
        <w:rPr>
          <w:color w:val="000000"/>
        </w:rPr>
        <w:t xml:space="preserve">Data </w:t>
      </w:r>
      <w:r w:rsidR="000F1746">
        <w:rPr>
          <w:color w:val="000000"/>
        </w:rPr>
        <w:t>c</w:t>
      </w:r>
      <w:r w:rsidRPr="00954733">
        <w:rPr>
          <w:color w:val="000000"/>
        </w:rPr>
        <w:t>ollector</w:t>
      </w:r>
    </w:p>
    <w:p w:rsidR="000F1746" w:rsidP="007E6656" w:rsidRDefault="000F1746" w14:paraId="77396233" w14:textId="77777777">
      <w:pPr>
        <w:autoSpaceDE w:val="0"/>
        <w:autoSpaceDN w:val="0"/>
        <w:adjustRightInd w:val="0"/>
        <w:rPr>
          <w:color w:val="000000"/>
        </w:rPr>
      </w:pPr>
      <w:r>
        <w:rPr>
          <w:color w:val="000000"/>
        </w:rPr>
        <w:t>Data scientist</w:t>
      </w:r>
    </w:p>
    <w:p w:rsidRPr="00954733" w:rsidR="007E6656" w:rsidP="007E6656" w:rsidRDefault="000F1746" w14:paraId="6F793D61" w14:textId="77777777">
      <w:pPr>
        <w:autoSpaceDE w:val="0"/>
        <w:autoSpaceDN w:val="0"/>
        <w:adjustRightInd w:val="0"/>
        <w:rPr>
          <w:color w:val="000000"/>
        </w:rPr>
      </w:pPr>
      <w:r>
        <w:rPr>
          <w:color w:val="000000"/>
        </w:rPr>
        <w:t xml:space="preserve">Developer of CATI, </w:t>
      </w:r>
      <w:r w:rsidRPr="00954733" w:rsidR="007E6656">
        <w:rPr>
          <w:color w:val="000000"/>
        </w:rPr>
        <w:t>CAPI</w:t>
      </w:r>
      <w:r>
        <w:rPr>
          <w:color w:val="000000"/>
        </w:rPr>
        <w:t>, or web</w:t>
      </w:r>
      <w:r w:rsidRPr="00954733" w:rsidR="007E6656">
        <w:rPr>
          <w:color w:val="000000"/>
        </w:rPr>
        <w:t xml:space="preserve"> </w:t>
      </w:r>
      <w:r>
        <w:rPr>
          <w:color w:val="000000"/>
        </w:rPr>
        <w:t>i</w:t>
      </w:r>
      <w:r w:rsidRPr="00954733" w:rsidR="007E6656">
        <w:rPr>
          <w:color w:val="000000"/>
        </w:rPr>
        <w:t>nstruments</w:t>
      </w:r>
    </w:p>
    <w:p w:rsidRPr="00954733" w:rsidR="007E6656" w:rsidP="007E6656" w:rsidRDefault="007E6656" w14:paraId="1934A003" w14:textId="77777777">
      <w:pPr>
        <w:autoSpaceDE w:val="0"/>
        <w:autoSpaceDN w:val="0"/>
        <w:adjustRightInd w:val="0"/>
        <w:rPr>
          <w:color w:val="000000"/>
        </w:rPr>
      </w:pPr>
      <w:r w:rsidRPr="00954733">
        <w:rPr>
          <w:color w:val="000000"/>
        </w:rPr>
        <w:t>Economist</w:t>
      </w:r>
    </w:p>
    <w:p w:rsidRPr="00954733" w:rsidR="007E6656" w:rsidP="007E6656" w:rsidRDefault="007E6656" w14:paraId="12EB4A9D" w14:textId="77777777">
      <w:pPr>
        <w:autoSpaceDE w:val="0"/>
        <w:autoSpaceDN w:val="0"/>
        <w:adjustRightInd w:val="0"/>
        <w:rPr>
          <w:color w:val="000000"/>
        </w:rPr>
      </w:pPr>
      <w:r w:rsidRPr="00954733">
        <w:rPr>
          <w:color w:val="000000"/>
        </w:rPr>
        <w:t>IT Specialist</w:t>
      </w:r>
    </w:p>
    <w:p w:rsidRPr="00954733" w:rsidR="007E6656" w:rsidP="007E6656" w:rsidRDefault="007E6656" w14:paraId="679A335D" w14:textId="77777777">
      <w:pPr>
        <w:autoSpaceDE w:val="0"/>
        <w:autoSpaceDN w:val="0"/>
        <w:adjustRightInd w:val="0"/>
        <w:rPr>
          <w:color w:val="000000"/>
        </w:rPr>
      </w:pPr>
      <w:r w:rsidRPr="00954733">
        <w:rPr>
          <w:color w:val="000000"/>
        </w:rPr>
        <w:t xml:space="preserve">Manager of </w:t>
      </w:r>
      <w:r w:rsidR="000F1746">
        <w:rPr>
          <w:color w:val="000000"/>
        </w:rPr>
        <w:t>s</w:t>
      </w:r>
      <w:r w:rsidRPr="00954733">
        <w:rPr>
          <w:color w:val="000000"/>
        </w:rPr>
        <w:t xml:space="preserve">oftware </w:t>
      </w:r>
      <w:r w:rsidR="000F1746">
        <w:rPr>
          <w:color w:val="000000"/>
        </w:rPr>
        <w:t>d</w:t>
      </w:r>
      <w:r w:rsidRPr="00954733">
        <w:rPr>
          <w:color w:val="000000"/>
        </w:rPr>
        <w:t>evelopment</w:t>
      </w:r>
    </w:p>
    <w:p w:rsidRPr="00954733" w:rsidR="007E6656" w:rsidP="007E6656" w:rsidRDefault="007E6656" w14:paraId="21B157D2" w14:textId="77777777">
      <w:pPr>
        <w:autoSpaceDE w:val="0"/>
        <w:autoSpaceDN w:val="0"/>
        <w:adjustRightInd w:val="0"/>
        <w:rPr>
          <w:color w:val="000000"/>
        </w:rPr>
      </w:pPr>
      <w:r w:rsidRPr="00954733">
        <w:rPr>
          <w:color w:val="000000"/>
        </w:rPr>
        <w:t xml:space="preserve">Program </w:t>
      </w:r>
      <w:r w:rsidR="000F1746">
        <w:rPr>
          <w:color w:val="000000"/>
        </w:rPr>
        <w:t>m</w:t>
      </w:r>
      <w:r w:rsidRPr="00954733">
        <w:rPr>
          <w:color w:val="000000"/>
        </w:rPr>
        <w:t>anager</w:t>
      </w:r>
    </w:p>
    <w:p w:rsidRPr="00954733" w:rsidR="007E6656" w:rsidP="007E6656" w:rsidRDefault="007E6656" w14:paraId="2B82CF62" w14:textId="77777777">
      <w:pPr>
        <w:autoSpaceDE w:val="0"/>
        <w:autoSpaceDN w:val="0"/>
        <w:adjustRightInd w:val="0"/>
        <w:rPr>
          <w:color w:val="000000"/>
        </w:rPr>
      </w:pPr>
      <w:r w:rsidRPr="00954733">
        <w:rPr>
          <w:color w:val="000000"/>
        </w:rPr>
        <w:t xml:space="preserve">Statistician or </w:t>
      </w:r>
      <w:r w:rsidR="000F1746">
        <w:rPr>
          <w:color w:val="000000"/>
        </w:rPr>
        <w:t>M</w:t>
      </w:r>
      <w:r w:rsidRPr="00954733">
        <w:rPr>
          <w:color w:val="000000"/>
        </w:rPr>
        <w:t>athematical</w:t>
      </w:r>
      <w:r w:rsidR="000F1746">
        <w:rPr>
          <w:color w:val="000000"/>
        </w:rPr>
        <w:t xml:space="preserve"> s</w:t>
      </w:r>
      <w:r w:rsidRPr="00954733">
        <w:rPr>
          <w:color w:val="000000"/>
        </w:rPr>
        <w:t>tatistician</w:t>
      </w:r>
    </w:p>
    <w:p w:rsidRPr="00954733" w:rsidR="007E6656" w:rsidP="007E6656" w:rsidRDefault="000F1746" w14:paraId="545AB000" w14:textId="77777777">
      <w:pPr>
        <w:autoSpaceDE w:val="0"/>
        <w:autoSpaceDN w:val="0"/>
        <w:adjustRightInd w:val="0"/>
        <w:rPr>
          <w:color w:val="000000"/>
        </w:rPr>
      </w:pPr>
      <w:r>
        <w:rPr>
          <w:color w:val="000000"/>
        </w:rPr>
        <w:t>Survey m</w:t>
      </w:r>
      <w:r w:rsidRPr="00954733" w:rsidR="007E6656">
        <w:rPr>
          <w:color w:val="000000"/>
        </w:rPr>
        <w:t>anager</w:t>
      </w:r>
    </w:p>
    <w:p w:rsidRPr="00954733" w:rsidR="007E6656" w:rsidP="007E6656" w:rsidRDefault="007E6656" w14:paraId="361EE231" w14:textId="77777777">
      <w:pPr>
        <w:autoSpaceDE w:val="0"/>
        <w:autoSpaceDN w:val="0"/>
        <w:adjustRightInd w:val="0"/>
        <w:rPr>
          <w:color w:val="000000"/>
        </w:rPr>
      </w:pPr>
      <w:r w:rsidRPr="00954733">
        <w:rPr>
          <w:color w:val="000000"/>
        </w:rPr>
        <w:t xml:space="preserve">Survey </w:t>
      </w:r>
      <w:r w:rsidR="000F1746">
        <w:rPr>
          <w:color w:val="000000"/>
        </w:rPr>
        <w:t>m</w:t>
      </w:r>
      <w:r w:rsidRPr="00954733">
        <w:rPr>
          <w:color w:val="000000"/>
        </w:rPr>
        <w:t>ethodologist</w:t>
      </w:r>
    </w:p>
    <w:p w:rsidRPr="00954733" w:rsidR="007E6656" w:rsidP="007E6656" w:rsidRDefault="007E6656" w14:paraId="59D844BF" w14:textId="77777777">
      <w:pPr>
        <w:autoSpaceDE w:val="0"/>
        <w:autoSpaceDN w:val="0"/>
        <w:adjustRightInd w:val="0"/>
        <w:rPr>
          <w:color w:val="000000"/>
        </w:rPr>
      </w:pPr>
      <w:r w:rsidRPr="00954733">
        <w:rPr>
          <w:color w:val="000000"/>
        </w:rPr>
        <w:t xml:space="preserve">Training </w:t>
      </w:r>
      <w:r w:rsidR="000F1746">
        <w:rPr>
          <w:color w:val="000000"/>
        </w:rPr>
        <w:t>s</w:t>
      </w:r>
      <w:r w:rsidRPr="00954733">
        <w:rPr>
          <w:color w:val="000000"/>
        </w:rPr>
        <w:t>pecialist</w:t>
      </w:r>
    </w:p>
    <w:p w:rsidRPr="00954733" w:rsidR="007E6656" w:rsidP="007E6656" w:rsidRDefault="007E6656" w14:paraId="58D23026" w14:textId="77777777">
      <w:pPr>
        <w:autoSpaceDE w:val="0"/>
        <w:autoSpaceDN w:val="0"/>
        <w:adjustRightInd w:val="0"/>
        <w:rPr>
          <w:color w:val="000000"/>
        </w:rPr>
      </w:pPr>
      <w:r w:rsidRPr="00954733">
        <w:rPr>
          <w:color w:val="000000"/>
        </w:rPr>
        <w:t xml:space="preserve">Usability </w:t>
      </w:r>
      <w:r w:rsidR="000F1746">
        <w:rPr>
          <w:color w:val="000000"/>
        </w:rPr>
        <w:t>s</w:t>
      </w:r>
      <w:r w:rsidRPr="00954733">
        <w:rPr>
          <w:color w:val="000000"/>
        </w:rPr>
        <w:t>pecialist</w:t>
      </w:r>
    </w:p>
    <w:p w:rsidRPr="00954733" w:rsidR="007E6656" w:rsidP="007E6656" w:rsidRDefault="007E6656" w14:paraId="128DF6B4" w14:textId="77777777">
      <w:pPr>
        <w:autoSpaceDE w:val="0"/>
        <w:autoSpaceDN w:val="0"/>
        <w:adjustRightInd w:val="0"/>
        <w:rPr>
          <w:color w:val="000000"/>
        </w:rPr>
      </w:pPr>
      <w:r w:rsidRPr="00954733">
        <w:rPr>
          <w:color w:val="000000"/>
        </w:rPr>
        <w:t>Other (please specify)</w:t>
      </w:r>
    </w:p>
    <w:p w:rsidR="007E6656" w:rsidP="007E6656" w:rsidRDefault="007E6656" w14:paraId="6B3E0325" w14:textId="77777777">
      <w:pPr>
        <w:autoSpaceDE w:val="0"/>
        <w:autoSpaceDN w:val="0"/>
        <w:adjustRightInd w:val="0"/>
        <w:rPr>
          <w:color w:val="000000"/>
        </w:rPr>
      </w:pPr>
    </w:p>
    <w:p w:rsidR="00600D6B" w:rsidP="00600D6B" w:rsidRDefault="00600D6B" w14:paraId="450BA5A4" w14:textId="77777777">
      <w:pPr>
        <w:autoSpaceDE w:val="0"/>
        <w:autoSpaceDN w:val="0"/>
        <w:adjustRightInd w:val="0"/>
        <w:rPr>
          <w:color w:val="000000"/>
        </w:rPr>
      </w:pPr>
      <w:r>
        <w:rPr>
          <w:color w:val="000000"/>
        </w:rPr>
        <w:t>--- page break ---</w:t>
      </w:r>
    </w:p>
    <w:p w:rsidR="00600D6B" w:rsidP="007E6656" w:rsidRDefault="00600D6B" w14:paraId="6ADE6083" w14:textId="77777777">
      <w:pPr>
        <w:autoSpaceDE w:val="0"/>
        <w:autoSpaceDN w:val="0"/>
        <w:adjustRightInd w:val="0"/>
        <w:rPr>
          <w:b/>
          <w:color w:val="000000"/>
        </w:rPr>
      </w:pPr>
    </w:p>
    <w:p w:rsidR="007E6656" w:rsidP="007E6656" w:rsidRDefault="00600D6B" w14:paraId="70297CEB" w14:textId="77777777">
      <w:pPr>
        <w:autoSpaceDE w:val="0"/>
        <w:autoSpaceDN w:val="0"/>
        <w:adjustRightInd w:val="0"/>
        <w:rPr>
          <w:b/>
          <w:color w:val="000000"/>
        </w:rPr>
      </w:pPr>
      <w:r>
        <w:rPr>
          <w:b/>
          <w:color w:val="000000"/>
        </w:rPr>
        <w:t>Q2</w:t>
      </w:r>
      <w:r w:rsidR="00A72652">
        <w:rPr>
          <w:b/>
          <w:color w:val="000000"/>
        </w:rPr>
        <w:t>1</w:t>
      </w:r>
      <w:r w:rsidRPr="00954733" w:rsidR="007E6656">
        <w:rPr>
          <w:b/>
          <w:color w:val="000000"/>
        </w:rPr>
        <w:t xml:space="preserve"> Please share any other comments you have about FedCASIC</w:t>
      </w:r>
      <w:r w:rsidR="007E6656">
        <w:rPr>
          <w:b/>
          <w:color w:val="000000"/>
        </w:rPr>
        <w:t>. P</w:t>
      </w:r>
      <w:r w:rsidRPr="00954733" w:rsidR="007E6656">
        <w:rPr>
          <w:b/>
          <w:color w:val="000000"/>
        </w:rPr>
        <w:t>lease include comments about</w:t>
      </w:r>
      <w:r w:rsidR="007E6656">
        <w:rPr>
          <w:b/>
          <w:color w:val="000000"/>
        </w:rPr>
        <w:t>:</w:t>
      </w:r>
    </w:p>
    <w:p w:rsidR="007E6656" w:rsidP="007E6656" w:rsidRDefault="007E6656" w14:paraId="02AA42FA" w14:textId="77777777">
      <w:pPr>
        <w:pStyle w:val="ListParagraph"/>
        <w:numPr>
          <w:ilvl w:val="0"/>
          <w:numId w:val="19"/>
        </w:numPr>
        <w:autoSpaceDE w:val="0"/>
        <w:autoSpaceDN w:val="0"/>
        <w:adjustRightInd w:val="0"/>
        <w:rPr>
          <w:b/>
          <w:color w:val="000000"/>
        </w:rPr>
      </w:pPr>
      <w:r>
        <w:rPr>
          <w:b/>
          <w:color w:val="000000"/>
        </w:rPr>
        <w:t>the registration process</w:t>
      </w:r>
    </w:p>
    <w:p w:rsidR="00F812ED" w:rsidP="007E6656" w:rsidRDefault="00F812ED" w14:paraId="58D8312F" w14:textId="77777777">
      <w:pPr>
        <w:pStyle w:val="ListParagraph"/>
        <w:numPr>
          <w:ilvl w:val="0"/>
          <w:numId w:val="19"/>
        </w:numPr>
        <w:autoSpaceDE w:val="0"/>
        <w:autoSpaceDN w:val="0"/>
        <w:adjustRightInd w:val="0"/>
        <w:rPr>
          <w:b/>
          <w:color w:val="000000"/>
        </w:rPr>
      </w:pPr>
      <w:r>
        <w:rPr>
          <w:b/>
          <w:color w:val="000000"/>
        </w:rPr>
        <w:t>Web</w:t>
      </w:r>
      <w:r w:rsidR="00CB08B8">
        <w:rPr>
          <w:b/>
          <w:color w:val="000000"/>
        </w:rPr>
        <w:t>e</w:t>
      </w:r>
      <w:r>
        <w:rPr>
          <w:b/>
          <w:color w:val="000000"/>
        </w:rPr>
        <w:t>x platform</w:t>
      </w:r>
    </w:p>
    <w:p w:rsidR="003F7206" w:rsidP="007E6656" w:rsidRDefault="003F7206" w14:paraId="78E3B309" w14:textId="77777777">
      <w:pPr>
        <w:pStyle w:val="ListParagraph"/>
        <w:numPr>
          <w:ilvl w:val="0"/>
          <w:numId w:val="19"/>
        </w:numPr>
        <w:autoSpaceDE w:val="0"/>
        <w:autoSpaceDN w:val="0"/>
        <w:adjustRightInd w:val="0"/>
        <w:rPr>
          <w:b/>
          <w:color w:val="000000"/>
        </w:rPr>
      </w:pPr>
      <w:r>
        <w:rPr>
          <w:b/>
          <w:color w:val="000000"/>
        </w:rPr>
        <w:t>communication</w:t>
      </w:r>
    </w:p>
    <w:p w:rsidR="007E6656" w:rsidP="007E6656" w:rsidRDefault="007E6656" w14:paraId="525864BE" w14:textId="77777777">
      <w:pPr>
        <w:pStyle w:val="ListParagraph"/>
        <w:numPr>
          <w:ilvl w:val="0"/>
          <w:numId w:val="19"/>
        </w:numPr>
        <w:autoSpaceDE w:val="0"/>
        <w:autoSpaceDN w:val="0"/>
        <w:adjustRightInd w:val="0"/>
        <w:rPr>
          <w:b/>
          <w:color w:val="000000"/>
        </w:rPr>
      </w:pPr>
      <w:r w:rsidRPr="00080C07">
        <w:rPr>
          <w:b/>
          <w:color w:val="000000"/>
        </w:rPr>
        <w:t>conference program</w:t>
      </w:r>
    </w:p>
    <w:p w:rsidR="007E6656" w:rsidP="007E6656" w:rsidRDefault="007E6656" w14:paraId="241DAC42" w14:textId="77777777">
      <w:pPr>
        <w:pStyle w:val="ListParagraph"/>
        <w:numPr>
          <w:ilvl w:val="0"/>
          <w:numId w:val="19"/>
        </w:numPr>
        <w:autoSpaceDE w:val="0"/>
        <w:autoSpaceDN w:val="0"/>
        <w:adjustRightInd w:val="0"/>
        <w:rPr>
          <w:b/>
          <w:color w:val="000000"/>
        </w:rPr>
      </w:pPr>
      <w:r w:rsidRPr="00080C07">
        <w:rPr>
          <w:b/>
          <w:color w:val="000000"/>
        </w:rPr>
        <w:t>session topics you would like to see at future FedCASICs</w:t>
      </w:r>
    </w:p>
    <w:p w:rsidRPr="00080C07" w:rsidR="007E6656" w:rsidP="007E6656" w:rsidRDefault="007E6656" w14:paraId="216634A6" w14:textId="77777777">
      <w:pPr>
        <w:pStyle w:val="ListParagraph"/>
        <w:numPr>
          <w:ilvl w:val="0"/>
          <w:numId w:val="19"/>
        </w:numPr>
        <w:autoSpaceDE w:val="0"/>
        <w:autoSpaceDN w:val="0"/>
        <w:adjustRightInd w:val="0"/>
        <w:rPr>
          <w:b/>
          <w:color w:val="000000"/>
        </w:rPr>
      </w:pPr>
      <w:r w:rsidRPr="00080C07">
        <w:rPr>
          <w:b/>
          <w:color w:val="000000"/>
        </w:rPr>
        <w:t xml:space="preserve">any other </w:t>
      </w:r>
      <w:r w:rsidR="003F7206">
        <w:rPr>
          <w:b/>
          <w:color w:val="000000"/>
        </w:rPr>
        <w:t>topics</w:t>
      </w:r>
    </w:p>
    <w:p w:rsidRPr="00F46E40" w:rsidR="007E6656" w:rsidP="007E6656" w:rsidRDefault="007E6656" w14:paraId="68FE8185" w14:textId="77777777">
      <w:pPr>
        <w:autoSpaceDE w:val="0"/>
        <w:autoSpaceDN w:val="0"/>
        <w:adjustRightInd w:val="0"/>
        <w:rPr>
          <w:i/>
        </w:rPr>
      </w:pPr>
      <w:r>
        <w:rPr>
          <w:color w:val="000000"/>
        </w:rPr>
        <w:t>[open text entry]</w:t>
      </w:r>
    </w:p>
    <w:p w:rsidR="007E6656" w:rsidP="008F0E17" w:rsidRDefault="007E6656" w14:paraId="06BBB485" w14:textId="77777777">
      <w:pPr>
        <w:rPr>
          <w:b/>
        </w:rPr>
      </w:pPr>
    </w:p>
    <w:p w:rsidR="00CB08B8" w:rsidP="008F0E17" w:rsidRDefault="00CB08B8" w14:paraId="6A0906B0" w14:textId="77777777">
      <w:pPr>
        <w:rPr>
          <w:b/>
        </w:rPr>
      </w:pPr>
    </w:p>
    <w:p w:rsidRPr="00BD6599" w:rsidR="00CB08B8" w:rsidP="00CB08B8" w:rsidRDefault="00CB08B8" w14:paraId="77528CDD" w14:textId="77777777">
      <w:pPr>
        <w:autoSpaceDE w:val="0"/>
        <w:autoSpaceDN w:val="0"/>
        <w:adjustRightInd w:val="0"/>
        <w:rPr>
          <w:color w:val="000000"/>
        </w:rPr>
      </w:pPr>
      <w:r w:rsidRPr="00BD6599">
        <w:rPr>
          <w:color w:val="000000"/>
        </w:rPr>
        <w:t>Thank you for your continued support of FedCASIC!</w:t>
      </w:r>
      <w:r>
        <w:rPr>
          <w:color w:val="000000"/>
        </w:rPr>
        <w:t xml:space="preserve"> See you at FedCASIC 2022!</w:t>
      </w:r>
    </w:p>
    <w:p w:rsidRPr="008F0E17" w:rsidR="00CB08B8" w:rsidP="008F0E17" w:rsidRDefault="00CB08B8" w14:paraId="34F2EEF3" w14:textId="77777777">
      <w:pPr>
        <w:rPr>
          <w:b/>
        </w:rPr>
      </w:pPr>
    </w:p>
    <w:sectPr w:rsidRPr="008F0E17" w:rsidR="00CB08B8"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5ECE0" w14:textId="77777777" w:rsidR="00DE51E6" w:rsidRDefault="00DE51E6">
      <w:r>
        <w:separator/>
      </w:r>
    </w:p>
  </w:endnote>
  <w:endnote w:type="continuationSeparator" w:id="0">
    <w:p w14:paraId="30001FA4" w14:textId="77777777" w:rsidR="00DE51E6" w:rsidRDefault="00D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5DAE"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80A5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DA71" w14:textId="77777777" w:rsidR="00DE51E6" w:rsidRDefault="00DE51E6">
      <w:r>
        <w:separator/>
      </w:r>
    </w:p>
  </w:footnote>
  <w:footnote w:type="continuationSeparator" w:id="0">
    <w:p w14:paraId="57016F08" w14:textId="77777777" w:rsidR="00DE51E6" w:rsidRDefault="00DE5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57A2EC8"/>
    <w:multiLevelType w:val="hybridMultilevel"/>
    <w:tmpl w:val="E75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375AF"/>
    <w:rsid w:val="00047A64"/>
    <w:rsid w:val="00067329"/>
    <w:rsid w:val="000B2838"/>
    <w:rsid w:val="000D44CA"/>
    <w:rsid w:val="000E200B"/>
    <w:rsid w:val="000F1746"/>
    <w:rsid w:val="000F68BE"/>
    <w:rsid w:val="00115172"/>
    <w:rsid w:val="0012306F"/>
    <w:rsid w:val="00140D08"/>
    <w:rsid w:val="001927A4"/>
    <w:rsid w:val="00194AC6"/>
    <w:rsid w:val="001A1F7E"/>
    <w:rsid w:val="001A23B0"/>
    <w:rsid w:val="001A25CC"/>
    <w:rsid w:val="001B0AAA"/>
    <w:rsid w:val="001C39F7"/>
    <w:rsid w:val="00203C52"/>
    <w:rsid w:val="00237B48"/>
    <w:rsid w:val="0024521E"/>
    <w:rsid w:val="0026203E"/>
    <w:rsid w:val="00263C3D"/>
    <w:rsid w:val="00274D0B"/>
    <w:rsid w:val="0028518F"/>
    <w:rsid w:val="00295151"/>
    <w:rsid w:val="002B3C95"/>
    <w:rsid w:val="002D0B92"/>
    <w:rsid w:val="002D0C7E"/>
    <w:rsid w:val="003267B1"/>
    <w:rsid w:val="003B7ECD"/>
    <w:rsid w:val="003D5BBE"/>
    <w:rsid w:val="003D6C39"/>
    <w:rsid w:val="003E3C61"/>
    <w:rsid w:val="003F1C5B"/>
    <w:rsid w:val="003F7037"/>
    <w:rsid w:val="003F7206"/>
    <w:rsid w:val="00434E33"/>
    <w:rsid w:val="00441434"/>
    <w:rsid w:val="0045264C"/>
    <w:rsid w:val="0047057C"/>
    <w:rsid w:val="004876EC"/>
    <w:rsid w:val="004D6E14"/>
    <w:rsid w:val="005009B0"/>
    <w:rsid w:val="00533234"/>
    <w:rsid w:val="00591A35"/>
    <w:rsid w:val="005A1006"/>
    <w:rsid w:val="005B4860"/>
    <w:rsid w:val="005E64F8"/>
    <w:rsid w:val="005E714A"/>
    <w:rsid w:val="00600D6B"/>
    <w:rsid w:val="006140A0"/>
    <w:rsid w:val="00636621"/>
    <w:rsid w:val="00642B49"/>
    <w:rsid w:val="006608D4"/>
    <w:rsid w:val="006736BA"/>
    <w:rsid w:val="006832D9"/>
    <w:rsid w:val="0069403B"/>
    <w:rsid w:val="006F3DDE"/>
    <w:rsid w:val="00704678"/>
    <w:rsid w:val="007425E7"/>
    <w:rsid w:val="0074284E"/>
    <w:rsid w:val="007A3309"/>
    <w:rsid w:val="007B49E1"/>
    <w:rsid w:val="007E6656"/>
    <w:rsid w:val="00802607"/>
    <w:rsid w:val="008101A5"/>
    <w:rsid w:val="00822664"/>
    <w:rsid w:val="00843796"/>
    <w:rsid w:val="008551CF"/>
    <w:rsid w:val="00864C4C"/>
    <w:rsid w:val="00895229"/>
    <w:rsid w:val="008C3C79"/>
    <w:rsid w:val="008F0203"/>
    <w:rsid w:val="008F0E17"/>
    <w:rsid w:val="008F50D4"/>
    <w:rsid w:val="0090516E"/>
    <w:rsid w:val="009239AA"/>
    <w:rsid w:val="00935ADA"/>
    <w:rsid w:val="00944C32"/>
    <w:rsid w:val="00946B6C"/>
    <w:rsid w:val="00955A71"/>
    <w:rsid w:val="0096108F"/>
    <w:rsid w:val="00984E17"/>
    <w:rsid w:val="009C13B9"/>
    <w:rsid w:val="009C1C76"/>
    <w:rsid w:val="009D01A2"/>
    <w:rsid w:val="009F5923"/>
    <w:rsid w:val="00A403BB"/>
    <w:rsid w:val="00A674DF"/>
    <w:rsid w:val="00A72652"/>
    <w:rsid w:val="00A83AA6"/>
    <w:rsid w:val="00AC3703"/>
    <w:rsid w:val="00AE03FE"/>
    <w:rsid w:val="00AE1809"/>
    <w:rsid w:val="00B1164B"/>
    <w:rsid w:val="00B62B1A"/>
    <w:rsid w:val="00B80D76"/>
    <w:rsid w:val="00BA2105"/>
    <w:rsid w:val="00BA24BD"/>
    <w:rsid w:val="00BA7E06"/>
    <w:rsid w:val="00BB43B5"/>
    <w:rsid w:val="00BB6219"/>
    <w:rsid w:val="00BD290F"/>
    <w:rsid w:val="00BF3785"/>
    <w:rsid w:val="00C12331"/>
    <w:rsid w:val="00C13B6A"/>
    <w:rsid w:val="00C14CC4"/>
    <w:rsid w:val="00C33C52"/>
    <w:rsid w:val="00C40D8B"/>
    <w:rsid w:val="00C80A56"/>
    <w:rsid w:val="00C8407A"/>
    <w:rsid w:val="00C8488C"/>
    <w:rsid w:val="00C86E91"/>
    <w:rsid w:val="00CA2650"/>
    <w:rsid w:val="00CB08B8"/>
    <w:rsid w:val="00CB1078"/>
    <w:rsid w:val="00CC6FAF"/>
    <w:rsid w:val="00D24698"/>
    <w:rsid w:val="00D60739"/>
    <w:rsid w:val="00D6383F"/>
    <w:rsid w:val="00DB59D0"/>
    <w:rsid w:val="00DC33D3"/>
    <w:rsid w:val="00DE51E6"/>
    <w:rsid w:val="00DF0ADA"/>
    <w:rsid w:val="00DF174E"/>
    <w:rsid w:val="00E26329"/>
    <w:rsid w:val="00E40B50"/>
    <w:rsid w:val="00E50293"/>
    <w:rsid w:val="00E65FFC"/>
    <w:rsid w:val="00E72086"/>
    <w:rsid w:val="00E720EB"/>
    <w:rsid w:val="00E80951"/>
    <w:rsid w:val="00E8414D"/>
    <w:rsid w:val="00E854FE"/>
    <w:rsid w:val="00E86CC6"/>
    <w:rsid w:val="00EB56B3"/>
    <w:rsid w:val="00ED6492"/>
    <w:rsid w:val="00EF2095"/>
    <w:rsid w:val="00F06866"/>
    <w:rsid w:val="00F15956"/>
    <w:rsid w:val="00F24CFC"/>
    <w:rsid w:val="00F3170F"/>
    <w:rsid w:val="00F812ED"/>
    <w:rsid w:val="00F976B0"/>
    <w:rsid w:val="00FA6DE7"/>
    <w:rsid w:val="00FC0A8E"/>
    <w:rsid w:val="00FE2FA6"/>
    <w:rsid w:val="00FE3DF2"/>
    <w:rsid w:val="00F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197CD"/>
  <w15:docId w15:val="{D4899D1D-89F4-4579-B8E9-0185F272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E6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dCASIC@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Kincaid, Nora - BLS</cp:lastModifiedBy>
  <cp:revision>3</cp:revision>
  <cp:lastPrinted>2010-10-04T16:59:00Z</cp:lastPrinted>
  <dcterms:created xsi:type="dcterms:W3CDTF">2021-05-03T15:43:00Z</dcterms:created>
  <dcterms:modified xsi:type="dcterms:W3CDTF">2021-05-03T15:43:00Z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