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889" w:rsidRDefault="002C0889" w14:paraId="24BCF719" w14:textId="77777777">
      <w:pPr>
        <w:pStyle w:val="BodyText"/>
        <w:rPr>
          <w:rFonts w:ascii="Times New Roman"/>
          <w:sz w:val="20"/>
        </w:rPr>
      </w:pPr>
    </w:p>
    <w:p w:rsidR="002C0889" w:rsidRDefault="002C0889" w14:paraId="00603428" w14:textId="77777777">
      <w:pPr>
        <w:pStyle w:val="BodyText"/>
        <w:rPr>
          <w:rFonts w:ascii="Times New Roman"/>
          <w:sz w:val="19"/>
        </w:rPr>
      </w:pPr>
    </w:p>
    <w:p w:rsidR="002C0889" w:rsidRDefault="00F52734" w14:paraId="05BD8D3F" w14:textId="77777777">
      <w:pPr>
        <w:pStyle w:val="BodyText"/>
        <w:spacing w:before="101"/>
        <w:ind w:left="6598" w:right="136" w:hanging="24"/>
        <w:jc w:val="right"/>
        <w:rPr>
          <w:rFonts w:ascii="Cambria"/>
        </w:rPr>
      </w:pPr>
      <w:r>
        <w:rPr>
          <w:rFonts w:ascii="Cambria"/>
        </w:rPr>
        <w:t>OMB Control No: 0970-0427 Expiration date: X/XX/XXXX</w:t>
      </w:r>
    </w:p>
    <w:p w:rsidR="002C0889" w:rsidRDefault="002C0889" w14:paraId="53E04B88" w14:textId="77777777">
      <w:pPr>
        <w:pStyle w:val="BodyText"/>
        <w:rPr>
          <w:rFonts w:ascii="Cambria"/>
          <w:sz w:val="20"/>
        </w:rPr>
      </w:pPr>
    </w:p>
    <w:p w:rsidR="002C0889" w:rsidRDefault="002C0889" w14:paraId="5EBE779B" w14:textId="77777777">
      <w:pPr>
        <w:pStyle w:val="BodyText"/>
        <w:rPr>
          <w:rFonts w:ascii="Cambria"/>
          <w:sz w:val="20"/>
        </w:rPr>
      </w:pPr>
    </w:p>
    <w:p w:rsidR="002C0889" w:rsidRDefault="002C0889" w14:paraId="4BFF6F24" w14:textId="77777777">
      <w:pPr>
        <w:pStyle w:val="BodyText"/>
        <w:rPr>
          <w:rFonts w:ascii="Cambria"/>
          <w:sz w:val="20"/>
        </w:rPr>
      </w:pPr>
    </w:p>
    <w:p w:rsidR="002C0889" w:rsidRDefault="002C0889" w14:paraId="21579F42" w14:textId="77777777">
      <w:pPr>
        <w:pStyle w:val="BodyText"/>
        <w:rPr>
          <w:rFonts w:ascii="Cambria"/>
          <w:sz w:val="20"/>
        </w:rPr>
      </w:pPr>
    </w:p>
    <w:p w:rsidR="002C0889" w:rsidRDefault="002C0889" w14:paraId="39855F06" w14:textId="77777777">
      <w:pPr>
        <w:pStyle w:val="BodyText"/>
        <w:spacing w:before="5"/>
        <w:rPr>
          <w:rFonts w:ascii="Cambria"/>
          <w:sz w:val="15"/>
        </w:rPr>
      </w:pPr>
    </w:p>
    <w:p w:rsidR="002C0889" w:rsidRDefault="00142A46" w14:paraId="4C9B3DEC" w14:textId="6DA9146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editId="34BDBA83" wp14:anchorId="56A9BE41">
                <wp:simplePos x="0" y="0"/>
                <wp:positionH relativeFrom="page">
                  <wp:posOffset>895350</wp:posOffset>
                </wp:positionH>
                <wp:positionV relativeFrom="paragraph">
                  <wp:posOffset>501650</wp:posOffset>
                </wp:positionV>
                <wp:extent cx="5981700" cy="1206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70.5pt;margin-top:39.5pt;width:471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f81bc" stroked="f" w14:anchorId="6E9F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">
                <w10:wrap type="topAndBottom" anchorx="page"/>
              </v:rect>
            </w:pict>
          </mc:Fallback>
        </mc:AlternateContent>
      </w:r>
      <w:r w:rsidR="00F52734">
        <w:rPr>
          <w:color w:val="16365D"/>
        </w:rPr>
        <w:t>Monthly Enrollment</w:t>
      </w:r>
    </w:p>
    <w:p w:rsidR="002C0889" w:rsidRDefault="002C0889" w14:paraId="7AA37147" w14:textId="77777777">
      <w:pPr>
        <w:pStyle w:val="BodyText"/>
        <w:rPr>
          <w:rFonts w:ascii="Cambria"/>
          <w:sz w:val="20"/>
        </w:rPr>
      </w:pPr>
    </w:p>
    <w:p w:rsidR="002C0889" w:rsidRDefault="002C0889" w14:paraId="6B3DBC3B" w14:textId="77777777">
      <w:pPr>
        <w:pStyle w:val="BodyText"/>
        <w:rPr>
          <w:rFonts w:ascii="Cambria"/>
          <w:sz w:val="20"/>
        </w:rPr>
      </w:pPr>
    </w:p>
    <w:p w:rsidR="002C0889" w:rsidRDefault="002C0889" w14:paraId="3A6B24FC" w14:textId="77777777">
      <w:pPr>
        <w:pStyle w:val="BodyText"/>
        <w:rPr>
          <w:rFonts w:ascii="Cambria"/>
          <w:sz w:val="20"/>
        </w:rPr>
      </w:pPr>
    </w:p>
    <w:p w:rsidR="002C0889" w:rsidRDefault="002C0889" w14:paraId="3B76B3A2" w14:textId="77777777">
      <w:pPr>
        <w:pStyle w:val="BodyText"/>
        <w:rPr>
          <w:rFonts w:ascii="Cambria"/>
          <w:sz w:val="20"/>
        </w:rPr>
      </w:pPr>
    </w:p>
    <w:p w:rsidR="002C0889" w:rsidRDefault="002C0889" w14:paraId="53D630C2" w14:textId="77777777">
      <w:pPr>
        <w:pStyle w:val="BodyText"/>
        <w:rPr>
          <w:rFonts w:ascii="Cambria"/>
          <w:sz w:val="20"/>
        </w:rPr>
      </w:pPr>
    </w:p>
    <w:p w:rsidR="002C0889" w:rsidRDefault="002C0889" w14:paraId="5B195353" w14:textId="77777777">
      <w:pPr>
        <w:pStyle w:val="BodyText"/>
        <w:rPr>
          <w:rFonts w:ascii="Cambria"/>
          <w:sz w:val="20"/>
        </w:rPr>
      </w:pPr>
    </w:p>
    <w:p w:rsidR="002C0889" w:rsidRDefault="002C0889" w14:paraId="759E709D" w14:textId="77777777">
      <w:pPr>
        <w:pStyle w:val="BodyText"/>
        <w:rPr>
          <w:rFonts w:ascii="Cambria"/>
          <w:sz w:val="20"/>
        </w:rPr>
      </w:pPr>
    </w:p>
    <w:p w:rsidR="002C0889" w:rsidRDefault="002C0889" w14:paraId="5A533297" w14:textId="77777777">
      <w:pPr>
        <w:pStyle w:val="BodyText"/>
        <w:rPr>
          <w:rFonts w:ascii="Cambria"/>
          <w:sz w:val="20"/>
        </w:rPr>
      </w:pPr>
    </w:p>
    <w:p w:rsidR="002C0889" w:rsidRDefault="002C0889" w14:paraId="44C8B8ED" w14:textId="77777777">
      <w:pPr>
        <w:pStyle w:val="BodyText"/>
        <w:rPr>
          <w:rFonts w:ascii="Cambria"/>
          <w:sz w:val="20"/>
        </w:rPr>
      </w:pPr>
    </w:p>
    <w:p w:rsidR="002C0889" w:rsidRDefault="002C0889" w14:paraId="636B2F6B" w14:textId="77777777">
      <w:pPr>
        <w:pStyle w:val="BodyText"/>
        <w:rPr>
          <w:rFonts w:ascii="Cambria"/>
          <w:sz w:val="20"/>
        </w:rPr>
      </w:pPr>
    </w:p>
    <w:p w:rsidR="002C0889" w:rsidRDefault="002C0889" w14:paraId="2206F51D" w14:textId="77777777">
      <w:pPr>
        <w:pStyle w:val="BodyText"/>
        <w:rPr>
          <w:rFonts w:ascii="Cambria"/>
          <w:sz w:val="20"/>
        </w:rPr>
      </w:pPr>
    </w:p>
    <w:p w:rsidR="002C0889" w:rsidRDefault="002C0889" w14:paraId="7FF619D2" w14:textId="77777777">
      <w:pPr>
        <w:pStyle w:val="BodyText"/>
        <w:rPr>
          <w:rFonts w:ascii="Cambria"/>
          <w:sz w:val="20"/>
        </w:rPr>
      </w:pPr>
    </w:p>
    <w:p w:rsidR="002C0889" w:rsidRDefault="002C0889" w14:paraId="1F4987A6" w14:textId="77777777">
      <w:pPr>
        <w:pStyle w:val="BodyText"/>
        <w:rPr>
          <w:rFonts w:ascii="Cambria"/>
          <w:sz w:val="20"/>
        </w:rPr>
      </w:pPr>
    </w:p>
    <w:p w:rsidR="002C0889" w:rsidRDefault="002C0889" w14:paraId="62E5B69B" w14:textId="77777777">
      <w:pPr>
        <w:pStyle w:val="BodyText"/>
        <w:rPr>
          <w:rFonts w:ascii="Cambria"/>
          <w:sz w:val="20"/>
        </w:rPr>
      </w:pPr>
    </w:p>
    <w:p w:rsidR="002C0889" w:rsidRDefault="002C0889" w14:paraId="219B4734" w14:textId="77777777">
      <w:pPr>
        <w:pStyle w:val="BodyText"/>
        <w:rPr>
          <w:rFonts w:ascii="Cambria"/>
          <w:sz w:val="20"/>
        </w:rPr>
      </w:pPr>
    </w:p>
    <w:p w:rsidR="002C0889" w:rsidRDefault="002C0889" w14:paraId="5D076922" w14:textId="77777777">
      <w:pPr>
        <w:pStyle w:val="BodyText"/>
        <w:rPr>
          <w:rFonts w:ascii="Cambria"/>
          <w:sz w:val="20"/>
        </w:rPr>
      </w:pPr>
    </w:p>
    <w:p w:rsidR="002C0889" w:rsidRDefault="002C0889" w14:paraId="005935FE" w14:textId="77777777">
      <w:pPr>
        <w:pStyle w:val="BodyText"/>
        <w:rPr>
          <w:rFonts w:ascii="Cambria"/>
          <w:sz w:val="20"/>
        </w:rPr>
      </w:pPr>
    </w:p>
    <w:p w:rsidR="002C0889" w:rsidRDefault="002C0889" w14:paraId="7978EF51" w14:textId="77777777">
      <w:pPr>
        <w:pStyle w:val="BodyText"/>
        <w:rPr>
          <w:rFonts w:ascii="Cambria"/>
          <w:sz w:val="20"/>
        </w:rPr>
      </w:pPr>
    </w:p>
    <w:p w:rsidR="002C0889" w:rsidRDefault="002C0889" w14:paraId="2F81F069" w14:textId="77777777">
      <w:pPr>
        <w:pStyle w:val="BodyText"/>
        <w:rPr>
          <w:rFonts w:ascii="Cambria"/>
          <w:sz w:val="20"/>
        </w:rPr>
      </w:pPr>
    </w:p>
    <w:p w:rsidR="002C0889" w:rsidRDefault="002C0889" w14:paraId="26F0C948" w14:textId="77777777">
      <w:pPr>
        <w:pStyle w:val="BodyText"/>
        <w:rPr>
          <w:rFonts w:ascii="Cambria"/>
          <w:sz w:val="20"/>
        </w:rPr>
      </w:pPr>
    </w:p>
    <w:p w:rsidR="002C0889" w:rsidRDefault="002C0889" w14:paraId="7E66A086" w14:textId="77777777">
      <w:pPr>
        <w:pStyle w:val="BodyText"/>
        <w:rPr>
          <w:rFonts w:ascii="Cambria"/>
          <w:sz w:val="20"/>
        </w:rPr>
      </w:pPr>
    </w:p>
    <w:p w:rsidR="002C0889" w:rsidRDefault="002C0889" w14:paraId="42293EEC" w14:textId="77777777">
      <w:pPr>
        <w:pStyle w:val="BodyText"/>
        <w:rPr>
          <w:rFonts w:ascii="Cambria"/>
          <w:sz w:val="20"/>
        </w:rPr>
      </w:pPr>
    </w:p>
    <w:p w:rsidR="002C0889" w:rsidRDefault="002C0889" w14:paraId="435FC285" w14:textId="77777777">
      <w:pPr>
        <w:pStyle w:val="BodyText"/>
        <w:rPr>
          <w:rFonts w:ascii="Cambria"/>
          <w:sz w:val="20"/>
        </w:rPr>
      </w:pPr>
    </w:p>
    <w:p w:rsidR="002C0889" w:rsidRDefault="002C0889" w14:paraId="4BB6398A" w14:textId="77777777">
      <w:pPr>
        <w:pStyle w:val="BodyText"/>
        <w:rPr>
          <w:rFonts w:ascii="Cambria"/>
          <w:sz w:val="20"/>
        </w:rPr>
      </w:pPr>
    </w:p>
    <w:p w:rsidR="002C0889" w:rsidRDefault="002C0889" w14:paraId="28CA3914" w14:textId="77777777">
      <w:pPr>
        <w:pStyle w:val="BodyText"/>
        <w:rPr>
          <w:rFonts w:ascii="Cambria"/>
          <w:sz w:val="20"/>
        </w:rPr>
      </w:pPr>
    </w:p>
    <w:p w:rsidR="002C0889" w:rsidRDefault="002C0889" w14:paraId="70FC74DA" w14:textId="77777777">
      <w:pPr>
        <w:pStyle w:val="BodyText"/>
        <w:rPr>
          <w:rFonts w:ascii="Cambria"/>
          <w:sz w:val="20"/>
        </w:rPr>
      </w:pPr>
    </w:p>
    <w:p w:rsidR="002C0889" w:rsidRDefault="002C0889" w14:paraId="201BBF11" w14:textId="77777777">
      <w:pPr>
        <w:pStyle w:val="BodyText"/>
        <w:rPr>
          <w:rFonts w:ascii="Cambria"/>
          <w:sz w:val="20"/>
        </w:rPr>
      </w:pPr>
    </w:p>
    <w:p w:rsidR="002C0889" w:rsidRDefault="002C0889" w14:paraId="637DA9FE" w14:textId="77777777">
      <w:pPr>
        <w:pStyle w:val="BodyText"/>
        <w:rPr>
          <w:rFonts w:ascii="Cambria"/>
          <w:sz w:val="20"/>
        </w:rPr>
      </w:pPr>
    </w:p>
    <w:p w:rsidR="002C0889" w:rsidRDefault="002C0889" w14:paraId="66EF65AA" w14:textId="77777777">
      <w:pPr>
        <w:pStyle w:val="BodyText"/>
        <w:rPr>
          <w:rFonts w:ascii="Cambria"/>
          <w:sz w:val="20"/>
        </w:rPr>
      </w:pPr>
    </w:p>
    <w:p w:rsidR="002C0889" w:rsidRDefault="002C0889" w14:paraId="091C1649" w14:textId="77777777">
      <w:pPr>
        <w:pStyle w:val="BodyText"/>
        <w:rPr>
          <w:rFonts w:ascii="Cambria"/>
          <w:sz w:val="20"/>
        </w:rPr>
      </w:pPr>
    </w:p>
    <w:p w:rsidR="002C0889" w:rsidRDefault="002C0889" w14:paraId="158F94BC" w14:textId="77777777">
      <w:pPr>
        <w:pStyle w:val="BodyText"/>
        <w:rPr>
          <w:rFonts w:ascii="Cambria"/>
          <w:sz w:val="20"/>
        </w:rPr>
      </w:pPr>
    </w:p>
    <w:p w:rsidR="002C0889" w:rsidRDefault="002C0889" w14:paraId="4049BC33" w14:textId="77777777">
      <w:pPr>
        <w:pStyle w:val="BodyText"/>
        <w:rPr>
          <w:rFonts w:ascii="Cambria"/>
          <w:sz w:val="20"/>
        </w:rPr>
      </w:pPr>
    </w:p>
    <w:p w:rsidR="002C0889" w:rsidRDefault="002C0889" w14:paraId="67C5CA70" w14:textId="77777777">
      <w:pPr>
        <w:pStyle w:val="BodyText"/>
        <w:rPr>
          <w:rFonts w:ascii="Cambria"/>
          <w:sz w:val="20"/>
        </w:rPr>
      </w:pPr>
    </w:p>
    <w:p w:rsidR="002C0889" w:rsidRDefault="002C0889" w14:paraId="29F429B1" w14:textId="77777777">
      <w:pPr>
        <w:pStyle w:val="BodyText"/>
        <w:rPr>
          <w:rFonts w:ascii="Cambria"/>
          <w:sz w:val="20"/>
        </w:rPr>
      </w:pPr>
    </w:p>
    <w:p w:rsidR="002C0889" w:rsidRDefault="002C0889" w14:paraId="16F04092" w14:textId="77777777">
      <w:pPr>
        <w:pStyle w:val="BodyText"/>
        <w:rPr>
          <w:rFonts w:ascii="Cambria"/>
          <w:sz w:val="20"/>
        </w:rPr>
      </w:pPr>
    </w:p>
    <w:p w:rsidR="002C0889" w:rsidRDefault="002C0889" w14:paraId="19E9EFA4" w14:textId="77777777">
      <w:pPr>
        <w:pStyle w:val="BodyText"/>
        <w:rPr>
          <w:rFonts w:ascii="Cambria"/>
          <w:sz w:val="20"/>
        </w:rPr>
      </w:pPr>
    </w:p>
    <w:p w:rsidR="002C0889" w:rsidRDefault="002C0889" w14:paraId="3E9B2ECF" w14:textId="77777777">
      <w:pPr>
        <w:pStyle w:val="BodyText"/>
        <w:rPr>
          <w:rFonts w:ascii="Cambria"/>
          <w:sz w:val="20"/>
        </w:rPr>
      </w:pPr>
    </w:p>
    <w:p w:rsidR="002C0889" w:rsidRDefault="002C0889" w14:paraId="625F98EF" w14:textId="77777777">
      <w:pPr>
        <w:pStyle w:val="BodyText"/>
        <w:rPr>
          <w:rFonts w:ascii="Cambria"/>
          <w:sz w:val="20"/>
        </w:rPr>
      </w:pPr>
    </w:p>
    <w:p w:rsidR="002C0889" w:rsidRDefault="002C0889" w14:paraId="087AEB95" w14:textId="77777777">
      <w:pPr>
        <w:pStyle w:val="BodyText"/>
        <w:spacing w:before="7"/>
        <w:rPr>
          <w:rFonts w:ascii="Cambria"/>
          <w:sz w:val="17"/>
        </w:rPr>
      </w:pPr>
    </w:p>
    <w:p w:rsidR="002C0889" w:rsidRDefault="00F52734" w14:paraId="6EAC760A" w14:textId="77777777">
      <w:pPr>
        <w:pStyle w:val="BodyText"/>
        <w:spacing w:before="54"/>
        <w:ind w:left="139" w:right="262"/>
      </w:pPr>
      <w:r>
        <w:t xml:space="preserve">THE PAPERWORK REDUCTION ACT OF 1995 (Pub. L. 104-13) Public reporting burden for this collection of information is estimated to average 0.05 hours per response, including the time for reviewing instructions, </w:t>
      </w:r>
      <w:proofErr w:type="gramStart"/>
      <w:r>
        <w:t>gathering</w:t>
      </w:r>
      <w:proofErr w:type="gramEnd"/>
      <w:r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p w:rsidR="002C0889" w:rsidRDefault="002C0889" w14:paraId="69393F56" w14:textId="77777777">
      <w:pPr>
        <w:sectPr w:rsidR="002C0889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:rsidRPr="00F52734" w:rsidR="00F52734" w:rsidP="00F52734" w:rsidRDefault="00F52734" w14:paraId="363C2FEB" w14:textId="36F6D973">
      <w:pPr>
        <w:spacing w:before="40"/>
        <w:ind w:left="140"/>
        <w:jc w:val="center"/>
        <w:rPr>
          <w:b/>
          <w:i/>
          <w:iCs/>
          <w:color w:val="1F497D" w:themeColor="text2"/>
        </w:rPr>
      </w:pPr>
      <w:r w:rsidRPr="00F52734">
        <w:rPr>
          <w:b/>
          <w:i/>
          <w:iCs/>
          <w:color w:val="1F497D" w:themeColor="text2"/>
        </w:rPr>
        <w:lastRenderedPageBreak/>
        <w:t xml:space="preserve">Monthly Enrollment </w:t>
      </w:r>
      <w:r>
        <w:rPr>
          <w:b/>
          <w:i/>
          <w:iCs/>
          <w:color w:val="1F497D" w:themeColor="text2"/>
        </w:rPr>
        <w:t>Instrument</w:t>
      </w:r>
    </w:p>
    <w:p w:rsidRPr="00F52734" w:rsidR="00F52734" w:rsidRDefault="00F52734" w14:paraId="33094D22" w14:textId="06E0E80C">
      <w:pPr>
        <w:spacing w:before="40"/>
        <w:ind w:left="140"/>
        <w:rPr>
          <w:b/>
          <w:color w:val="1F497D" w:themeColor="text2"/>
        </w:rPr>
      </w:pPr>
    </w:p>
    <w:p w:rsidR="007947D0" w:rsidRDefault="007947D0" w14:paraId="3C640BA7" w14:textId="46B0DB37">
      <w:pPr>
        <w:spacing w:before="40"/>
        <w:ind w:left="140"/>
        <w:rPr>
          <w:bCs/>
          <w:i/>
          <w:iCs/>
        </w:rPr>
      </w:pPr>
      <w:r>
        <w:rPr>
          <w:b/>
        </w:rPr>
        <w:t xml:space="preserve">Grant Number: </w:t>
      </w:r>
      <w:r>
        <w:rPr>
          <w:b/>
        </w:rPr>
        <w:tab/>
      </w:r>
      <w:r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>
        <w:rPr>
          <w:bCs/>
          <w:i/>
          <w:iCs/>
          <w:highlight w:val="lightGray"/>
        </w:rPr>
        <w:t>System Generated</w:t>
      </w:r>
    </w:p>
    <w:p w:rsidR="007947D0" w:rsidRDefault="007947D0" w14:paraId="7653DA63" w14:textId="4811165C">
      <w:pPr>
        <w:spacing w:before="40"/>
        <w:ind w:left="140"/>
        <w:rPr>
          <w:bCs/>
          <w:i/>
          <w:iCs/>
        </w:rPr>
      </w:pPr>
      <w:r>
        <w:rPr>
          <w:b/>
        </w:rPr>
        <w:t xml:space="preserve">Center Name: </w:t>
      </w:r>
      <w:r>
        <w:rPr>
          <w:b/>
        </w:rPr>
        <w:tab/>
      </w:r>
      <w:r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>
        <w:rPr>
          <w:bCs/>
          <w:i/>
          <w:iCs/>
          <w:highlight w:val="lightGray"/>
        </w:rPr>
        <w:t>System Generated</w:t>
      </w:r>
    </w:p>
    <w:p w:rsidR="007947D0" w:rsidP="007947D0" w:rsidRDefault="007947D0" w14:paraId="6FD7C447" w14:textId="55CE8B65">
      <w:pPr>
        <w:spacing w:before="40"/>
        <w:ind w:left="140"/>
        <w:rPr>
          <w:bCs/>
          <w:i/>
          <w:iCs/>
        </w:rPr>
      </w:pPr>
      <w:r>
        <w:rPr>
          <w:b/>
        </w:rPr>
        <w:t xml:space="preserve">Address Line: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>
        <w:rPr>
          <w:bCs/>
          <w:i/>
          <w:iCs/>
          <w:highlight w:val="lightGray"/>
        </w:rPr>
        <w:t>System Generated</w:t>
      </w:r>
    </w:p>
    <w:p w:rsidR="007947D0" w:rsidP="007947D0" w:rsidRDefault="007947D0" w14:paraId="3881A1CB" w14:textId="0574F762">
      <w:pPr>
        <w:spacing w:before="40"/>
        <w:ind w:left="140"/>
        <w:rPr>
          <w:bCs/>
          <w:i/>
          <w:iCs/>
        </w:rPr>
      </w:pPr>
      <w:r>
        <w:rPr>
          <w:b/>
        </w:rPr>
        <w:t xml:space="preserve">City: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>
        <w:rPr>
          <w:bCs/>
          <w:i/>
          <w:iCs/>
          <w:highlight w:val="lightGray"/>
        </w:rPr>
        <w:t>System Generated</w:t>
      </w:r>
    </w:p>
    <w:p w:rsidRPr="007947D0" w:rsidR="007947D0" w:rsidP="007947D0" w:rsidRDefault="007947D0" w14:paraId="1854A0AA" w14:textId="41498014">
      <w:pPr>
        <w:spacing w:before="40"/>
        <w:ind w:left="140"/>
        <w:rPr>
          <w:bCs/>
          <w:i/>
          <w:iCs/>
        </w:rPr>
      </w:pPr>
      <w:r>
        <w:rPr>
          <w:b/>
        </w:rPr>
        <w:t xml:space="preserve">State: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>
        <w:rPr>
          <w:bCs/>
          <w:i/>
          <w:iCs/>
          <w:highlight w:val="lightGray"/>
        </w:rPr>
        <w:t>System Generated</w:t>
      </w:r>
    </w:p>
    <w:p w:rsidR="007947D0" w:rsidRDefault="007947D0" w14:paraId="26878F8E" w14:textId="59B045DA">
      <w:pPr>
        <w:spacing w:before="40"/>
        <w:ind w:left="140"/>
        <w:rPr>
          <w:bCs/>
          <w:i/>
          <w:iCs/>
        </w:rPr>
      </w:pPr>
      <w:r w:rsidRPr="007947D0">
        <w:rPr>
          <w:b/>
          <w:color w:val="8E2E2E"/>
        </w:rPr>
        <w:t>[HS/EHS]</w:t>
      </w:r>
      <w:r>
        <w:rPr>
          <w:b/>
        </w:rPr>
        <w:t xml:space="preserve"> Program number:</w:t>
      </w:r>
      <w:r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>
        <w:rPr>
          <w:bCs/>
          <w:i/>
          <w:iCs/>
          <w:highlight w:val="lightGray"/>
        </w:rPr>
        <w:t>System Generated</w:t>
      </w:r>
    </w:p>
    <w:p w:rsidRPr="007947D0" w:rsidR="007947D0" w:rsidP="007947D0" w:rsidRDefault="009D719D" w14:paraId="068496B6" w14:textId="1267A83F">
      <w:pPr>
        <w:spacing w:before="40"/>
        <w:ind w:left="140"/>
        <w:rPr>
          <w:bCs/>
          <w:i/>
          <w:iCs/>
        </w:rPr>
      </w:pPr>
      <w:r>
        <w:rPr>
          <w:b/>
        </w:rPr>
        <w:t xml:space="preserve">Total </w:t>
      </w:r>
      <w:r w:rsidRPr="007947D0">
        <w:rPr>
          <w:b/>
          <w:color w:val="8E2E2E"/>
        </w:rPr>
        <w:t>[HS/EHS]</w:t>
      </w:r>
      <w:r>
        <w:rPr>
          <w:b/>
          <w:color w:val="8E2E2E"/>
        </w:rPr>
        <w:t xml:space="preserve"> </w:t>
      </w:r>
      <w:r>
        <w:rPr>
          <w:b/>
        </w:rPr>
        <w:t>Slots from Centers Tab</w:t>
      </w:r>
      <w:r w:rsidR="007947D0">
        <w:rPr>
          <w:b/>
        </w:rPr>
        <w:t xml:space="preserve">: </w:t>
      </w:r>
      <w:r w:rsidR="007947D0">
        <w:rPr>
          <w:b/>
        </w:rPr>
        <w:tab/>
      </w:r>
      <w:r w:rsidR="007947D0">
        <w:rPr>
          <w:b/>
        </w:rPr>
        <w:tab/>
      </w:r>
      <w:r w:rsidRPr="007947D0" w:rsidR="007947D0">
        <w:rPr>
          <w:bCs/>
          <w:i/>
          <w:iCs/>
          <w:highlight w:val="lightGray"/>
        </w:rPr>
        <w:t>System Generated</w:t>
      </w:r>
    </w:p>
    <w:p w:rsidR="00F52734" w:rsidRDefault="00F52734" w14:paraId="7D32CDE7" w14:textId="4C8F378D">
      <w:pPr>
        <w:spacing w:before="40"/>
        <w:ind w:left="140"/>
        <w:rPr>
          <w:bCs/>
        </w:rPr>
      </w:pPr>
      <w:r>
        <w:rPr>
          <w:b/>
        </w:rPr>
        <w:t xml:space="preserve">Total Funded Enrollment: </w:t>
      </w:r>
      <w:r w:rsidR="007947D0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="009D719D">
        <w:rPr>
          <w:b/>
        </w:rPr>
        <w:tab/>
      </w:r>
      <w:r w:rsidRPr="007947D0" w:rsidR="009D719D">
        <w:rPr>
          <w:bCs/>
          <w:i/>
          <w:iCs/>
          <w:highlight w:val="lightGray"/>
        </w:rPr>
        <w:t>System Generated</w:t>
      </w:r>
    </w:p>
    <w:p w:rsidR="00F52734" w:rsidRDefault="00F52734" w14:paraId="77668558" w14:textId="33167A47">
      <w:pPr>
        <w:spacing w:before="40"/>
        <w:ind w:left="140"/>
        <w:rPr>
          <w:bCs/>
        </w:rPr>
      </w:pPr>
    </w:p>
    <w:p w:rsidR="00F52734" w:rsidP="00F52734" w:rsidRDefault="00F52734" w14:paraId="65DB025A" w14:textId="278DA963">
      <w:pPr>
        <w:spacing w:before="40"/>
        <w:ind w:left="1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Style w:val="TableGrid"/>
        <w:tblW w:w="9868" w:type="dxa"/>
        <w:tblInd w:w="140" w:type="dxa"/>
        <w:tblLook w:val="04A0" w:firstRow="1" w:lastRow="0" w:firstColumn="1" w:lastColumn="0" w:noHBand="0" w:noVBand="1"/>
      </w:tblPr>
      <w:tblGrid>
        <w:gridCol w:w="7528"/>
        <w:gridCol w:w="2340"/>
      </w:tblGrid>
      <w:tr w:rsidR="00F52734" w:rsidTr="00F52734" w14:paraId="6CB4C529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1B0E2672" w14:textId="62ADCA22">
            <w:pPr>
              <w:spacing w:before="40"/>
              <w:rPr>
                <w:bCs/>
              </w:rPr>
            </w:pPr>
            <w:r>
              <w:rPr>
                <w:bCs/>
              </w:rPr>
              <w:t>Operated this month:</w:t>
            </w:r>
          </w:p>
        </w:tc>
        <w:tc>
          <w:tcPr>
            <w:tcW w:w="2340" w:type="dxa"/>
          </w:tcPr>
          <w:p w:rsidR="00F52734" w:rsidP="00F52734" w:rsidRDefault="00F52734" w14:paraId="08E5A342" w14:textId="4E959457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[Yes/N</w:t>
            </w:r>
            <w:r w:rsidR="00D342EC">
              <w:rPr>
                <w:bCs/>
              </w:rPr>
              <w:t>o</w:t>
            </w:r>
            <w:r>
              <w:rPr>
                <w:bCs/>
              </w:rPr>
              <w:t>]</w:t>
            </w:r>
          </w:p>
        </w:tc>
      </w:tr>
      <w:tr w:rsidR="00F52734" w:rsidTr="00F52734" w14:paraId="37AACA8A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6DFC99D9" w14:textId="2A04552A">
            <w:pPr>
              <w:spacing w:before="40"/>
              <w:rPr>
                <w:bCs/>
              </w:rPr>
            </w:pPr>
            <w:r>
              <w:rPr>
                <w:bCs/>
              </w:rPr>
              <w:t>Last day of services provided:</w:t>
            </w:r>
          </w:p>
        </w:tc>
        <w:tc>
          <w:tcPr>
            <w:tcW w:w="2340" w:type="dxa"/>
          </w:tcPr>
          <w:p w:rsidR="00F52734" w:rsidP="00F52734" w:rsidRDefault="00F52734" w14:paraId="0EA6FFAA" w14:textId="43F33E1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[Date Field]</w:t>
            </w:r>
          </w:p>
        </w:tc>
      </w:tr>
      <w:tr w:rsidR="00F52734" w:rsidTr="00F52734" w14:paraId="55FE5D5C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2E28E94D" w14:textId="0BB021FB">
            <w:pPr>
              <w:spacing w:before="40"/>
              <w:rPr>
                <w:bCs/>
              </w:rPr>
            </w:pPr>
            <w:r>
              <w:rPr>
                <w:bCs/>
              </w:rPr>
              <w:t>Funded Enrollment:</w:t>
            </w:r>
            <w:r>
              <w:rPr>
                <w:bCs/>
              </w:rPr>
              <w:tab/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Pr="00F52734" w:rsidR="00F52734" w:rsidP="00F52734" w:rsidRDefault="00F52734" w14:paraId="728AE84A" w14:textId="38BFB586">
            <w:pPr>
              <w:spacing w:before="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System Generated</w:t>
            </w:r>
          </w:p>
        </w:tc>
      </w:tr>
      <w:tr w:rsidR="00F52734" w:rsidTr="00F52734" w14:paraId="59B5125D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1A5083A4" w14:textId="40306521">
            <w:pPr>
              <w:spacing w:before="40"/>
              <w:rPr>
                <w:bCs/>
              </w:rPr>
            </w:pPr>
            <w:r>
              <w:rPr>
                <w:bCs/>
              </w:rPr>
              <w:t>Actual Enrollment (incl. enrolled, reserved, and vacant (less than 30 days) slots):</w:t>
            </w:r>
          </w:p>
        </w:tc>
        <w:tc>
          <w:tcPr>
            <w:tcW w:w="2340" w:type="dxa"/>
          </w:tcPr>
          <w:p w:rsidR="00F52734" w:rsidP="00F52734" w:rsidRDefault="00F52734" w14:paraId="1DD6EFAA" w14:textId="4F3E1037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[Numerical Entry Field]</w:t>
            </w:r>
          </w:p>
        </w:tc>
      </w:tr>
      <w:tr w:rsidR="00F52734" w:rsidTr="00F52734" w14:paraId="1E7CEDD8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128E702D" w14:textId="3F5C03DE">
            <w:pPr>
              <w:spacing w:before="40"/>
              <w:rPr>
                <w:bCs/>
              </w:rPr>
            </w:pPr>
            <w:r>
              <w:rPr>
                <w:bCs/>
              </w:rPr>
              <w:t>Grantee Comments:</w:t>
            </w:r>
          </w:p>
        </w:tc>
        <w:tc>
          <w:tcPr>
            <w:tcW w:w="2340" w:type="dxa"/>
          </w:tcPr>
          <w:p w:rsidR="00F52734" w:rsidP="00F52734" w:rsidRDefault="00F52734" w14:paraId="7D722185" w14:textId="2BD5AD09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[Text Box]</w:t>
            </w:r>
          </w:p>
        </w:tc>
      </w:tr>
      <w:tr w:rsidR="00F52734" w:rsidTr="00F52734" w14:paraId="24074744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39BD3B21" w14:textId="1617223F">
            <w:pPr>
              <w:spacing w:before="40"/>
              <w:rPr>
                <w:bCs/>
              </w:rPr>
            </w:pPr>
            <w:r>
              <w:rPr>
                <w:bCs/>
              </w:rPr>
              <w:t>Initially Reported: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Pr="00F52734" w:rsidR="00F52734" w:rsidP="00F52734" w:rsidRDefault="00F52734" w14:paraId="2B923BA7" w14:textId="7855783B">
            <w:pPr>
              <w:spacing w:before="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System Generated</w:t>
            </w:r>
          </w:p>
        </w:tc>
      </w:tr>
      <w:tr w:rsidR="00F52734" w:rsidTr="00F52734" w14:paraId="75CAE2D5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4645CE20" w14:textId="1274D00C">
            <w:pPr>
              <w:spacing w:before="40"/>
              <w:rPr>
                <w:bCs/>
              </w:rPr>
            </w:pPr>
            <w:r>
              <w:rPr>
                <w:bCs/>
              </w:rPr>
              <w:t>Last Modified: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F52734" w:rsidP="00F52734" w:rsidRDefault="00F52734" w14:paraId="7F0173F8" w14:textId="4C4456E0">
            <w:pPr>
              <w:spacing w:before="40"/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System Generated</w:t>
            </w:r>
          </w:p>
        </w:tc>
      </w:tr>
      <w:tr w:rsidR="00F52734" w:rsidTr="009D719D" w14:paraId="01528E9B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16B3AFA6" w14:textId="77777777">
            <w:pPr>
              <w:spacing w:before="40"/>
              <w:rPr>
                <w:bCs/>
              </w:rPr>
            </w:pPr>
            <w:r>
              <w:rPr>
                <w:bCs/>
              </w:rPr>
              <w:t>Regional Office Comments:</w:t>
            </w:r>
          </w:p>
          <w:p w:rsidR="00F52734" w:rsidP="00F52734" w:rsidRDefault="00F52734" w14:paraId="036CFB65" w14:textId="597EE220">
            <w:pPr>
              <w:spacing w:before="40"/>
              <w:rPr>
                <w:bCs/>
              </w:rPr>
            </w:pPr>
            <w:r>
              <w:rPr>
                <w:bCs/>
              </w:rPr>
              <w:t>Regional Office Edited: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Pr="009D719D" w:rsidR="00F52734" w:rsidP="00F52734" w:rsidRDefault="009D719D" w14:paraId="06F50878" w14:textId="79C7AB60">
            <w:pPr>
              <w:spacing w:before="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Not Completed by Respondent</w:t>
            </w:r>
          </w:p>
        </w:tc>
      </w:tr>
      <w:tr w:rsidR="00F52734" w:rsidTr="00F52734" w14:paraId="459B4261" w14:textId="77777777">
        <w:trPr>
          <w:trHeight w:val="432"/>
        </w:trPr>
        <w:tc>
          <w:tcPr>
            <w:tcW w:w="7528" w:type="dxa"/>
          </w:tcPr>
          <w:p w:rsidR="00F52734" w:rsidP="00F52734" w:rsidRDefault="00F52734" w14:paraId="4ED7E1D5" w14:textId="5A605515">
            <w:pPr>
              <w:spacing w:before="40"/>
              <w:rPr>
                <w:bCs/>
              </w:rPr>
            </w:pPr>
            <w:r>
              <w:rPr>
                <w:bCs/>
              </w:rPr>
              <w:t>HSES Help Desk Comments:</w:t>
            </w:r>
          </w:p>
        </w:tc>
        <w:tc>
          <w:tcPr>
            <w:tcW w:w="2340" w:type="dxa"/>
          </w:tcPr>
          <w:p w:rsidR="00F52734" w:rsidP="00F52734" w:rsidRDefault="00F52734" w14:paraId="4AFF7794" w14:textId="6ACB61EB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[Text Box]</w:t>
            </w:r>
          </w:p>
        </w:tc>
      </w:tr>
      <w:tr w:rsidR="00D342EC" w:rsidTr="002B016A" w14:paraId="43130DD1" w14:textId="77777777">
        <w:trPr>
          <w:trHeight w:val="432"/>
        </w:trPr>
        <w:tc>
          <w:tcPr>
            <w:tcW w:w="9868" w:type="dxa"/>
            <w:gridSpan w:val="2"/>
            <w:shd w:val="clear" w:color="auto" w:fill="DBE5F1" w:themeFill="accent1" w:themeFillTint="33"/>
          </w:tcPr>
          <w:p w:rsidR="00D342EC" w:rsidP="002B016A" w:rsidRDefault="00D342EC" w14:paraId="6C66E95A" w14:textId="77777777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Questions for Enrollment Reporting Due to COVID-19</w:t>
            </w:r>
          </w:p>
        </w:tc>
      </w:tr>
      <w:tr w:rsidR="00D342EC" w:rsidTr="002B016A" w14:paraId="4AFD08A4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4D05E8F6" w14:textId="77777777">
            <w:pPr>
              <w:spacing w:before="40"/>
              <w:rPr>
                <w:bCs/>
              </w:rPr>
            </w:pPr>
            <w:r w:rsidRPr="007947D0">
              <w:rPr>
                <w:bCs/>
              </w:rPr>
              <w:t>Impacted by</w:t>
            </w:r>
            <w:r>
              <w:rPr>
                <w:bCs/>
              </w:rPr>
              <w:t xml:space="preserve"> </w:t>
            </w:r>
            <w:r w:rsidRPr="007947D0">
              <w:rPr>
                <w:bCs/>
              </w:rPr>
              <w:t>Natural Disaster</w:t>
            </w:r>
            <w:r>
              <w:rPr>
                <w:bCs/>
              </w:rPr>
              <w:t>:</w:t>
            </w:r>
          </w:p>
        </w:tc>
        <w:tc>
          <w:tcPr>
            <w:tcW w:w="2340" w:type="dxa"/>
          </w:tcPr>
          <w:p w:rsidR="00D342EC" w:rsidP="002B016A" w:rsidRDefault="00D342EC" w14:paraId="76C6FDA1" w14:textId="35C163FB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[Yes/No]</w:t>
            </w:r>
          </w:p>
        </w:tc>
      </w:tr>
      <w:tr w:rsidR="00D342EC" w:rsidTr="002B016A" w14:paraId="05ADBB1D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68415EDB" w14:textId="77777777">
            <w:pPr>
              <w:spacing w:before="40"/>
              <w:rPr>
                <w:bCs/>
              </w:rPr>
            </w:pPr>
            <w:r w:rsidRPr="007947D0">
              <w:rPr>
                <w:bCs/>
                <w:color w:val="8E2E2E"/>
              </w:rPr>
              <w:t>[HS/EHS]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Status of in Person Services:</w:t>
            </w:r>
          </w:p>
        </w:tc>
        <w:tc>
          <w:tcPr>
            <w:tcW w:w="2340" w:type="dxa"/>
          </w:tcPr>
          <w:p w:rsidR="00D342EC" w:rsidP="002B016A" w:rsidRDefault="00D342EC" w14:paraId="2EE0EB40" w14:textId="4AE7EBC7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[Open for in person program services/Closed for in-person services due to COVID-19/Closed for in-person services due to natural disaster/</w:t>
            </w:r>
            <w:r>
              <w:t xml:space="preserve"> </w:t>
            </w:r>
            <w:r w:rsidRPr="001E5AE9">
              <w:rPr>
                <w:bCs/>
              </w:rPr>
              <w:t>Closed for in person program services because it is not in season</w:t>
            </w:r>
            <w:r>
              <w:rPr>
                <w:bCs/>
              </w:rPr>
              <w:t>]</w:t>
            </w:r>
          </w:p>
        </w:tc>
      </w:tr>
      <w:tr w:rsidR="00D342EC" w:rsidTr="002B016A" w14:paraId="38A18B5A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74EFF83C" w14:textId="77777777">
            <w:pPr>
              <w:spacing w:before="40"/>
              <w:rPr>
                <w:bCs/>
              </w:rPr>
            </w:pPr>
            <w:r w:rsidRPr="007947D0">
              <w:rPr>
                <w:bCs/>
                <w:color w:val="8E2E2E"/>
              </w:rPr>
              <w:t>[HS/EHS]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Program Option</w:t>
            </w:r>
          </w:p>
        </w:tc>
        <w:tc>
          <w:tcPr>
            <w:tcW w:w="2340" w:type="dxa"/>
          </w:tcPr>
          <w:p w:rsidR="00D342EC" w:rsidP="002B016A" w:rsidRDefault="00D342EC" w14:paraId="3513188C" w14:textId="6F745A1E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[Center-based/Home-based or services to pregnant women/Family child care/Locally designed option/More than one program option]</w:t>
            </w:r>
          </w:p>
        </w:tc>
      </w:tr>
      <w:tr w:rsidR="00D342EC" w:rsidTr="002B016A" w14:paraId="476C2F72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286BC307" w14:textId="77777777">
            <w:pPr>
              <w:spacing w:before="40"/>
              <w:rPr>
                <w:bCs/>
              </w:rPr>
            </w:pPr>
            <w:r w:rsidRPr="007947D0">
              <w:rPr>
                <w:bCs/>
              </w:rPr>
              <w:t># of</w:t>
            </w:r>
            <w:r>
              <w:rPr>
                <w:bCs/>
                <w:color w:val="8E2E2E"/>
              </w:rPr>
              <w:t xml:space="preserve"> </w:t>
            </w:r>
            <w:r w:rsidRPr="007947D0">
              <w:rPr>
                <w:bCs/>
                <w:color w:val="8E2E2E"/>
              </w:rPr>
              <w:t>[HS/EHS]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Children in Person Only</w:t>
            </w:r>
          </w:p>
        </w:tc>
        <w:tc>
          <w:tcPr>
            <w:tcW w:w="2340" w:type="dxa"/>
          </w:tcPr>
          <w:p w:rsidR="00D342EC" w:rsidP="002B016A" w:rsidRDefault="00D342EC" w14:paraId="4925BA62" w14:textId="375563D3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[Numerical Entry Field]</w:t>
            </w:r>
          </w:p>
        </w:tc>
      </w:tr>
      <w:tr w:rsidR="00D342EC" w:rsidTr="002B016A" w14:paraId="0B74B2F3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1C650D32" w14:textId="77777777">
            <w:pPr>
              <w:spacing w:before="40"/>
              <w:rPr>
                <w:bCs/>
              </w:rPr>
            </w:pPr>
            <w:r w:rsidRPr="007947D0">
              <w:rPr>
                <w:bCs/>
              </w:rPr>
              <w:lastRenderedPageBreak/>
              <w:t># of</w:t>
            </w:r>
            <w:r>
              <w:rPr>
                <w:bCs/>
                <w:color w:val="8E2E2E"/>
              </w:rPr>
              <w:t xml:space="preserve"> </w:t>
            </w:r>
            <w:r w:rsidRPr="007947D0">
              <w:rPr>
                <w:bCs/>
                <w:color w:val="8E2E2E"/>
              </w:rPr>
              <w:t>[HS/EHS]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Children Virtual/Remote Only</w:t>
            </w:r>
          </w:p>
        </w:tc>
        <w:tc>
          <w:tcPr>
            <w:tcW w:w="2340" w:type="dxa"/>
          </w:tcPr>
          <w:p w:rsidR="00D342EC" w:rsidP="002B016A" w:rsidRDefault="00D342EC" w14:paraId="6BB7F667" w14:textId="103DC72F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[Numerical Entry Field]</w:t>
            </w:r>
          </w:p>
        </w:tc>
      </w:tr>
      <w:tr w:rsidR="00D342EC" w:rsidTr="002B016A" w14:paraId="164D596A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1701CC8D" w14:textId="77777777">
            <w:pPr>
              <w:spacing w:before="40"/>
              <w:rPr>
                <w:bCs/>
              </w:rPr>
            </w:pPr>
            <w:r w:rsidRPr="007947D0">
              <w:rPr>
                <w:bCs/>
              </w:rPr>
              <w:t># of</w:t>
            </w:r>
            <w:r>
              <w:rPr>
                <w:bCs/>
                <w:color w:val="8E2E2E"/>
              </w:rPr>
              <w:t xml:space="preserve"> </w:t>
            </w:r>
            <w:r w:rsidRPr="007947D0">
              <w:rPr>
                <w:bCs/>
                <w:color w:val="8E2E2E"/>
              </w:rPr>
              <w:t>[HS/EHS]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Children in both in Person and Virtual/Remote</w:t>
            </w:r>
          </w:p>
        </w:tc>
        <w:tc>
          <w:tcPr>
            <w:tcW w:w="2340" w:type="dxa"/>
          </w:tcPr>
          <w:p w:rsidR="00D342EC" w:rsidP="002B016A" w:rsidRDefault="00D342EC" w14:paraId="3B110082" w14:textId="5CF009A8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[Numerical Entry Field]</w:t>
            </w:r>
          </w:p>
        </w:tc>
      </w:tr>
      <w:tr w:rsidR="00D342EC" w:rsidTr="002B016A" w14:paraId="587258B1" w14:textId="77777777">
        <w:trPr>
          <w:trHeight w:val="432"/>
        </w:trPr>
        <w:tc>
          <w:tcPr>
            <w:tcW w:w="7528" w:type="dxa"/>
          </w:tcPr>
          <w:p w:rsidR="00D342EC" w:rsidP="002B016A" w:rsidRDefault="00D342EC" w14:paraId="306BF759" w14:textId="77777777">
            <w:pPr>
              <w:spacing w:before="40"/>
              <w:rPr>
                <w:bCs/>
              </w:rPr>
            </w:pPr>
            <w:r>
              <w:rPr>
                <w:bCs/>
              </w:rPr>
              <w:t>Notes Regarding Center/Program:</w:t>
            </w:r>
          </w:p>
        </w:tc>
        <w:tc>
          <w:tcPr>
            <w:tcW w:w="2340" w:type="dxa"/>
          </w:tcPr>
          <w:p w:rsidR="00D342EC" w:rsidP="002B016A" w:rsidRDefault="00D342EC" w14:paraId="38FCE1E1" w14:textId="77777777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[Text Box]</w:t>
            </w:r>
          </w:p>
        </w:tc>
      </w:tr>
    </w:tbl>
    <w:p w:rsidR="00F52734" w:rsidRDefault="00F52734" w14:paraId="48F88627" w14:textId="77777777">
      <w:pPr>
        <w:pStyle w:val="BodyText"/>
        <w:spacing w:before="6"/>
        <w:rPr>
          <w:b/>
          <w:sz w:val="20"/>
        </w:rPr>
      </w:pPr>
    </w:p>
    <w:p w:rsidR="00F52734" w:rsidRDefault="00F52734" w14:paraId="2A115384" w14:textId="77777777">
      <w:pPr>
        <w:pStyle w:val="BodyText"/>
        <w:spacing w:before="6"/>
        <w:rPr>
          <w:b/>
          <w:sz w:val="20"/>
        </w:rPr>
      </w:pPr>
    </w:p>
    <w:p w:rsidR="002C0889" w:rsidRDefault="002C0889" w14:paraId="2CDDDE66" w14:textId="41C3EA8D">
      <w:pPr>
        <w:pStyle w:val="BodyText"/>
        <w:spacing w:before="6"/>
        <w:rPr>
          <w:b/>
          <w:sz w:val="20"/>
        </w:rPr>
      </w:pPr>
    </w:p>
    <w:sectPr w:rsidR="002C0889"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89"/>
    <w:rsid w:val="00142A46"/>
    <w:rsid w:val="001910E7"/>
    <w:rsid w:val="001E5AE9"/>
    <w:rsid w:val="002C0889"/>
    <w:rsid w:val="004D0B06"/>
    <w:rsid w:val="006D0CC5"/>
    <w:rsid w:val="007947D0"/>
    <w:rsid w:val="009D719D"/>
    <w:rsid w:val="00A61523"/>
    <w:rsid w:val="00CB27B3"/>
    <w:rsid w:val="00D342EC"/>
    <w:rsid w:val="00DA77B4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9348"/>
  <w15:docId w15:val="{0A46B8B2-2D56-4056-8220-1FC0378F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0"/>
      <w:ind w:left="140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5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Escobar, Jesse</dc:creator>
  <cp:lastModifiedBy>Jesse Escobar (ACF/OHS)</cp:lastModifiedBy>
  <cp:revision>3</cp:revision>
  <dcterms:created xsi:type="dcterms:W3CDTF">2020-12-18T19:00:00Z</dcterms:created>
  <dcterms:modified xsi:type="dcterms:W3CDTF">2020-12-18T19:00:00Z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</Properties>
</file>