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730" w:rsidP="00311730" w:rsidRDefault="008F1AD9" w14:paraId="28045FA5" w14:textId="798B9BA8">
      <w:pPr>
        <w:rPr>
          <w:rFonts w:ascii="Times New Roman" w:hAnsi="Times New Roman" w:cs="Times New Roman"/>
        </w:rPr>
      </w:pPr>
      <w:r>
        <w:rPr>
          <w:rFonts w:ascii="Times New Roman" w:hAnsi="Times New Roman" w:cs="Times New Roman"/>
        </w:rPr>
        <w:t>SALT</w:t>
      </w:r>
      <w:bookmarkStart w:name="_GoBack" w:id="0"/>
      <w:bookmarkEnd w:id="0"/>
      <w:r w:rsidRPr="0967BB5C" w:rsidR="00311730">
        <w:rPr>
          <w:rFonts w:ascii="Times New Roman" w:hAnsi="Times New Roman" w:cs="Times New Roman"/>
        </w:rPr>
        <w:t xml:space="preserve"> PAS:</w:t>
      </w:r>
    </w:p>
    <w:p w:rsidRPr="008E690B" w:rsidR="00311730" w:rsidP="0967BB5C" w:rsidRDefault="00311730" w14:paraId="3F580A34" w14:textId="5AE4F516">
      <w:pPr>
        <w:spacing w:line="257" w:lineRule="auto"/>
        <w:rPr>
          <w:rFonts w:ascii="Times New Roman" w:hAnsi="Times New Roman" w:cs="Times New Roman"/>
        </w:rPr>
      </w:pPr>
      <w:r w:rsidRPr="0967BB5C">
        <w:rPr>
          <w:rFonts w:ascii="Times New Roman" w:hAnsi="Times New Roman" w:cs="Times New Roman"/>
          <w:b/>
          <w:bCs/>
          <w:u w:val="single"/>
        </w:rPr>
        <w:t>Authority</w:t>
      </w:r>
      <w:r w:rsidRPr="0967BB5C">
        <w:rPr>
          <w:rFonts w:ascii="Times New Roman" w:hAnsi="Times New Roman" w:cs="Times New Roman"/>
        </w:rPr>
        <w:t xml:space="preserve">: </w:t>
      </w:r>
      <w:r w:rsidRPr="00015A22" w:rsidR="00015A22">
        <w:rPr>
          <w:rFonts w:ascii="Times New Roman" w:hAnsi="Times New Roman" w:cs="Times New Roman"/>
        </w:rPr>
        <w:t xml:space="preserve">DAF is authorized to collect the information requested on this form pursuant to 10 U.S.C. 9013, Secretary of the Air Force. </w:t>
      </w:r>
      <w:r w:rsidRPr="0967BB5C" w:rsidR="0967BB5C">
        <w:rPr>
          <w:rFonts w:ascii="Times New Roman" w:hAnsi="Times New Roman" w:eastAsia="Times New Roman" w:cs="Times New Roman"/>
          <w:color w:val="0B0B0B"/>
        </w:rPr>
        <w:t xml:space="preserve">This </w:t>
      </w:r>
      <w:r w:rsidR="00164BB7">
        <w:rPr>
          <w:rFonts w:ascii="Times New Roman" w:hAnsi="Times New Roman" w:eastAsia="Times New Roman" w:cs="Times New Roman"/>
          <w:color w:val="0B0B0B"/>
        </w:rPr>
        <w:t>study</w:t>
      </w:r>
      <w:r w:rsidRPr="0967BB5C" w:rsidR="0967BB5C">
        <w:rPr>
          <w:rFonts w:ascii="Times New Roman" w:hAnsi="Times New Roman" w:eastAsia="Times New Roman" w:cs="Times New Roman"/>
          <w:color w:val="0B0B0B"/>
        </w:rPr>
        <w:t xml:space="preserve"> has been contracted by the Congressionally Directed &amp; Military Operational Medical Research Programs under the DoD Psychological Health and Traumatic Brain Injury Research Program: Prevention Research to Reduce Sexual Assault (W81XWH2020014 Project Number 190035).</w:t>
      </w:r>
      <w:r w:rsidRPr="0967BB5C" w:rsidR="0967BB5C">
        <w:rPr>
          <w:rFonts w:ascii="Calibri Light" w:hAnsi="Calibri Light" w:eastAsia="Calibri Light" w:cs="Calibri Light"/>
          <w:color w:val="0B0B0B"/>
          <w:sz w:val="24"/>
          <w:szCs w:val="24"/>
        </w:rPr>
        <w:t xml:space="preserve"> </w:t>
      </w:r>
    </w:p>
    <w:p w:rsidRPr="008E690B" w:rsidR="00311730" w:rsidP="0967BB5C" w:rsidRDefault="00311730" w14:paraId="11885017" w14:textId="5E8D6F9F">
      <w:pPr>
        <w:rPr>
          <w:rFonts w:ascii="Times New Roman" w:hAnsi="Times New Roman" w:eastAsia="Times New Roman" w:cs="Times New Roman"/>
        </w:rPr>
      </w:pPr>
      <w:r w:rsidRPr="0967BB5C">
        <w:rPr>
          <w:rFonts w:ascii="Times New Roman" w:hAnsi="Times New Roman" w:cs="Times New Roman"/>
          <w:b/>
          <w:bCs/>
          <w:u w:val="single"/>
        </w:rPr>
        <w:t>Purpose</w:t>
      </w:r>
      <w:r w:rsidRPr="0967BB5C">
        <w:rPr>
          <w:rFonts w:ascii="Times New Roman" w:hAnsi="Times New Roman" w:cs="Times New Roman"/>
        </w:rPr>
        <w:t xml:space="preserve">: The personal information collected in the following questionnaire will be used to contact you for the purposes of the Formative Research for Sexual Assault Leadership Training at the U.S. Air Force Academy study. The information you provide will be used exclusively to contact you about scheduling, data collection, payment (if applicable), and other pertinent information related to this study. The data collected via your participation in the formative research (e.g., focus group or interview) will be used to identify any USAFA-specific emerging leadership training needs (e.g., additional content to be covered, ways to make training more effective and efficient). </w:t>
      </w:r>
    </w:p>
    <w:p w:rsidR="00311730" w:rsidP="00532C87" w:rsidRDefault="00311730" w14:paraId="35754677" w14:textId="0D867D6E">
      <w:pPr>
        <w:rPr>
          <w:highlight w:val="yellow"/>
        </w:rPr>
      </w:pPr>
      <w:r w:rsidRPr="0967BB5C">
        <w:rPr>
          <w:rFonts w:ascii="Times New Roman" w:hAnsi="Times New Roman" w:cs="Times New Roman"/>
          <w:b/>
          <w:bCs/>
          <w:u w:val="single"/>
        </w:rPr>
        <w:t>Routine Uses</w:t>
      </w:r>
      <w:r w:rsidRPr="0967BB5C">
        <w:rPr>
          <w:rFonts w:ascii="Times New Roman" w:hAnsi="Times New Roman" w:cs="Times New Roman"/>
        </w:rPr>
        <w:t xml:space="preserve">: </w:t>
      </w:r>
      <w:r w:rsidRPr="0024746F" w:rsidR="0024746F">
        <w:rPr>
          <w:rFonts w:ascii="Times New Roman" w:hAnsi="Times New Roman" w:cs="Times New Roman"/>
        </w:rPr>
        <w:t xml:space="preserve">The [focus group/interview] is confidential. </w:t>
      </w:r>
      <w:r w:rsidRPr="00532C87" w:rsidR="00532C87">
        <w:rPr>
          <w:rFonts w:ascii="Times New Roman" w:hAnsi="Times New Roman" w:cs="Times New Roman"/>
        </w:rPr>
        <w:t xml:space="preserve">All </w:t>
      </w:r>
      <w:r w:rsidR="0024746F">
        <w:rPr>
          <w:rFonts w:ascii="Times New Roman" w:hAnsi="Times New Roman" w:cs="Times New Roman"/>
        </w:rPr>
        <w:t>Personally Identifiable I</w:t>
      </w:r>
      <w:r w:rsidRPr="00532C87" w:rsidR="00532C87">
        <w:rPr>
          <w:rFonts w:ascii="Times New Roman" w:hAnsi="Times New Roman" w:cs="Times New Roman"/>
        </w:rPr>
        <w:t>nformation</w:t>
      </w:r>
      <w:r w:rsidR="0024746F">
        <w:rPr>
          <w:rFonts w:ascii="Times New Roman" w:hAnsi="Times New Roman" w:cs="Times New Roman"/>
        </w:rPr>
        <w:t xml:space="preserve"> (PII)</w:t>
      </w:r>
      <w:r w:rsidRPr="00532C87" w:rsidR="00532C87">
        <w:rPr>
          <w:rFonts w:ascii="Times New Roman" w:hAnsi="Times New Roman" w:cs="Times New Roman"/>
        </w:rPr>
        <w:t xml:space="preserve"> will be redacted from interview notes a</w:t>
      </w:r>
      <w:r w:rsidR="0024746F">
        <w:rPr>
          <w:rFonts w:ascii="Times New Roman" w:hAnsi="Times New Roman" w:cs="Times New Roman"/>
        </w:rPr>
        <w:t>nd transcripts prior to</w:t>
      </w:r>
      <w:r w:rsidR="00532C87">
        <w:rPr>
          <w:rFonts w:ascii="Times New Roman" w:hAnsi="Times New Roman" w:cs="Times New Roman"/>
        </w:rPr>
        <w:t xml:space="preserve"> distribution</w:t>
      </w:r>
      <w:r w:rsidR="0024746F">
        <w:rPr>
          <w:rFonts w:ascii="Times New Roman" w:hAnsi="Times New Roman" w:cs="Times New Roman"/>
        </w:rPr>
        <w:t>, analysis, and reporting</w:t>
      </w:r>
      <w:r w:rsidR="00532C87">
        <w:rPr>
          <w:rFonts w:ascii="Times New Roman" w:hAnsi="Times New Roman" w:cs="Times New Roman"/>
        </w:rPr>
        <w:t xml:space="preserve">. </w:t>
      </w:r>
      <w:r w:rsidR="00015A22">
        <w:rPr>
          <w:rFonts w:ascii="Times New Roman" w:hAnsi="Times New Roman" w:cs="Times New Roman"/>
        </w:rPr>
        <w:t xml:space="preserve">PII </w:t>
      </w:r>
      <w:r w:rsidR="00532C87">
        <w:rPr>
          <w:rFonts w:ascii="Times New Roman" w:hAnsi="Times New Roman" w:cs="Times New Roman"/>
        </w:rPr>
        <w:t xml:space="preserve">will not be shared with </w:t>
      </w:r>
      <w:r w:rsidR="00015A22">
        <w:rPr>
          <w:rFonts w:ascii="Times New Roman" w:hAnsi="Times New Roman" w:cs="Times New Roman"/>
        </w:rPr>
        <w:t>anyone except</w:t>
      </w:r>
      <w:r w:rsidR="00584633">
        <w:rPr>
          <w:rFonts w:ascii="Times New Roman" w:hAnsi="Times New Roman" w:cs="Times New Roman"/>
        </w:rPr>
        <w:t>;</w:t>
      </w:r>
      <w:r w:rsidR="00015A22">
        <w:rPr>
          <w:rFonts w:ascii="Times New Roman" w:hAnsi="Times New Roman" w:cs="Times New Roman"/>
        </w:rPr>
        <w:t xml:space="preserve"> to r</w:t>
      </w:r>
      <w:r w:rsidRPr="00532C87" w:rsidR="00532C87">
        <w:rPr>
          <w:rFonts w:ascii="Times New Roman" w:hAnsi="Times New Roman" w:cs="Times New Roman"/>
        </w:rPr>
        <w:t xml:space="preserve">epresentatives of the Under Secretary of Defense (Department of Defense) </w:t>
      </w:r>
      <w:r w:rsidR="00015A22">
        <w:rPr>
          <w:rFonts w:ascii="Times New Roman" w:hAnsi="Times New Roman" w:cs="Times New Roman"/>
        </w:rPr>
        <w:t>in fulfillment of their</w:t>
      </w:r>
      <w:r w:rsidR="00532C87">
        <w:rPr>
          <w:rFonts w:ascii="Times New Roman" w:hAnsi="Times New Roman" w:cs="Times New Roman"/>
        </w:rPr>
        <w:t xml:space="preserve"> responsibility to protect </w:t>
      </w:r>
      <w:r w:rsidR="00015A22">
        <w:rPr>
          <w:rFonts w:ascii="Times New Roman" w:hAnsi="Times New Roman" w:cs="Times New Roman"/>
        </w:rPr>
        <w:t>human research volunteers</w:t>
      </w:r>
      <w:r w:rsidR="00584633">
        <w:rPr>
          <w:rFonts w:ascii="Times New Roman" w:hAnsi="Times New Roman" w:cs="Times New Roman"/>
        </w:rPr>
        <w:t xml:space="preserve">; or, </w:t>
      </w:r>
      <w:r w:rsidR="00015A22">
        <w:rPr>
          <w:rFonts w:ascii="Times New Roman" w:hAnsi="Times New Roman" w:cs="Times New Roman"/>
        </w:rPr>
        <w:t xml:space="preserve">to appropriate medial and command authorities if </w:t>
      </w:r>
      <w:r w:rsidRPr="00532C87" w:rsidR="00532C87">
        <w:rPr>
          <w:rFonts w:ascii="Times New Roman" w:hAnsi="Times New Roman" w:cs="Times New Roman"/>
        </w:rPr>
        <w:t xml:space="preserve">information </w:t>
      </w:r>
      <w:r w:rsidR="00584633">
        <w:rPr>
          <w:rFonts w:ascii="Times New Roman" w:hAnsi="Times New Roman" w:cs="Times New Roman"/>
        </w:rPr>
        <w:t>has</w:t>
      </w:r>
      <w:r w:rsidRPr="00532C87" w:rsidR="00532C87">
        <w:rPr>
          <w:rFonts w:ascii="Times New Roman" w:hAnsi="Times New Roman" w:cs="Times New Roman"/>
        </w:rPr>
        <w:t xml:space="preserve"> a bearing on a </w:t>
      </w:r>
      <w:r w:rsidR="00584633">
        <w:rPr>
          <w:rFonts w:ascii="Times New Roman" w:hAnsi="Times New Roman" w:cs="Times New Roman"/>
        </w:rPr>
        <w:t xml:space="preserve">service member’s health in accordance with UCMJ requirements. </w:t>
      </w:r>
    </w:p>
    <w:p w:rsidRPr="008E690B" w:rsidR="00311730" w:rsidP="00311730" w:rsidRDefault="00311730" w14:paraId="6F1D2156" w14:textId="77777777">
      <w:pPr>
        <w:rPr>
          <w:rFonts w:ascii="Times New Roman" w:hAnsi="Times New Roman" w:cs="Times New Roman"/>
        </w:rPr>
      </w:pPr>
      <w:r w:rsidRPr="008E690B">
        <w:rPr>
          <w:rFonts w:ascii="Times New Roman" w:hAnsi="Times New Roman" w:cs="Times New Roman"/>
          <w:b/>
          <w:u w:val="single"/>
        </w:rPr>
        <w:t>Disclosure</w:t>
      </w:r>
      <w:r w:rsidRPr="008E690B">
        <w:rPr>
          <w:rFonts w:ascii="Times New Roman" w:hAnsi="Times New Roman" w:cs="Times New Roman"/>
        </w:rPr>
        <w:t xml:space="preserve">: Voluntary; Failure to provide the requested information </w:t>
      </w:r>
      <w:r>
        <w:rPr>
          <w:rFonts w:ascii="Times New Roman" w:hAnsi="Times New Roman" w:cs="Times New Roman"/>
        </w:rPr>
        <w:t>will not have any negative consequences for those who do not wish to participate.</w:t>
      </w:r>
    </w:p>
    <w:sectPr w:rsidRPr="008E690B" w:rsidR="00311730">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DF40C70" w16cex:dateUtc="2022-04-22T16:33:31.981Z"/>
  <w16cex:commentExtensible w16cex:durableId="77D8C6B9" w16cex:dateUtc="2022-04-22T17:32:53.43Z"/>
</w16cex:commentsExtensible>
</file>

<file path=word/commentsIds.xml><?xml version="1.0" encoding="utf-8"?>
<w16cid:commentsIds xmlns:mc="http://schemas.openxmlformats.org/markup-compatibility/2006" xmlns:w16cid="http://schemas.microsoft.com/office/word/2016/wordml/cid" mc:Ignorable="w16cid">
  <w16cid:commentId w16cid:paraId="6F490EA1" w16cid:durableId="6DF40C70"/>
  <w16cid:commentId w16cid:paraId="5E485D13" w16cid:durableId="77D8C6B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B5F"/>
    <w:rsid w:val="00015A22"/>
    <w:rsid w:val="00164BB7"/>
    <w:rsid w:val="001B4860"/>
    <w:rsid w:val="0024746F"/>
    <w:rsid w:val="002F0B5F"/>
    <w:rsid w:val="00311730"/>
    <w:rsid w:val="00396AF6"/>
    <w:rsid w:val="00497FBB"/>
    <w:rsid w:val="004A272B"/>
    <w:rsid w:val="00532C87"/>
    <w:rsid w:val="00575B83"/>
    <w:rsid w:val="00584633"/>
    <w:rsid w:val="006B5545"/>
    <w:rsid w:val="007C12B6"/>
    <w:rsid w:val="00887AEE"/>
    <w:rsid w:val="008E690B"/>
    <w:rsid w:val="008F1AD9"/>
    <w:rsid w:val="008F7B5F"/>
    <w:rsid w:val="00970479"/>
    <w:rsid w:val="009F0216"/>
    <w:rsid w:val="00A52D3C"/>
    <w:rsid w:val="00AD21C3"/>
    <w:rsid w:val="00C37ADA"/>
    <w:rsid w:val="00D87878"/>
    <w:rsid w:val="00F64E56"/>
    <w:rsid w:val="00FC480B"/>
    <w:rsid w:val="036F1A40"/>
    <w:rsid w:val="0967BB5C"/>
    <w:rsid w:val="138D2B90"/>
    <w:rsid w:val="2FC09C97"/>
    <w:rsid w:val="394E5680"/>
    <w:rsid w:val="552339F7"/>
    <w:rsid w:val="639770DA"/>
    <w:rsid w:val="6E1DD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531D"/>
  <w15:chartTrackingRefBased/>
  <w15:docId w15:val="{695F1BE7-C2CC-4D81-8164-F8F39BEE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878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787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FC480B"/>
    <w:rPr>
      <w:sz w:val="16"/>
      <w:szCs w:val="16"/>
    </w:rPr>
  </w:style>
  <w:style w:type="paragraph" w:styleId="CommentText">
    <w:name w:val="annotation text"/>
    <w:basedOn w:val="Normal"/>
    <w:link w:val="CommentTextChar"/>
    <w:uiPriority w:val="99"/>
    <w:unhideWhenUsed/>
    <w:rsid w:val="00FC480B"/>
    <w:pPr>
      <w:spacing w:line="240" w:lineRule="auto"/>
    </w:pPr>
    <w:rPr>
      <w:sz w:val="20"/>
      <w:szCs w:val="20"/>
    </w:rPr>
  </w:style>
  <w:style w:type="character" w:customStyle="1" w:styleId="CommentTextChar">
    <w:name w:val="Comment Text Char"/>
    <w:basedOn w:val="DefaultParagraphFont"/>
    <w:link w:val="CommentText"/>
    <w:uiPriority w:val="99"/>
    <w:rsid w:val="00FC480B"/>
    <w:rPr>
      <w:sz w:val="20"/>
      <w:szCs w:val="20"/>
    </w:rPr>
  </w:style>
  <w:style w:type="paragraph" w:styleId="CommentSubject">
    <w:name w:val="annotation subject"/>
    <w:basedOn w:val="CommentText"/>
    <w:next w:val="CommentText"/>
    <w:link w:val="CommentSubjectChar"/>
    <w:uiPriority w:val="99"/>
    <w:semiHidden/>
    <w:unhideWhenUsed/>
    <w:rsid w:val="00FC480B"/>
    <w:rPr>
      <w:b/>
      <w:bCs/>
    </w:rPr>
  </w:style>
  <w:style w:type="character" w:customStyle="1" w:styleId="CommentSubjectChar">
    <w:name w:val="Comment Subject Char"/>
    <w:basedOn w:val="CommentTextChar"/>
    <w:link w:val="CommentSubject"/>
    <w:uiPriority w:val="99"/>
    <w:semiHidden/>
    <w:rsid w:val="00FC480B"/>
    <w:rPr>
      <w:b/>
      <w:bCs/>
      <w:sz w:val="20"/>
      <w:szCs w:val="20"/>
    </w:rPr>
  </w:style>
  <w:style w:type="paragraph" w:styleId="BalloonText">
    <w:name w:val="Balloon Text"/>
    <w:basedOn w:val="Normal"/>
    <w:link w:val="BalloonTextChar"/>
    <w:uiPriority w:val="99"/>
    <w:semiHidden/>
    <w:unhideWhenUsed/>
    <w:rsid w:val="00A52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D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6/09/relationships/commentsIds" Target="commentsIds.xml"/><Relationship Id="rId4" Type="http://schemas.openxmlformats.org/officeDocument/2006/relationships/styles" Target="styl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BA0E86A4B4B449D6B3AC8020961D1" ma:contentTypeVersion="9" ma:contentTypeDescription="Create a new document." ma:contentTypeScope="" ma:versionID="ad9fa54f1cba5d5c2c3c34410e7d2a7e">
  <xsd:schema xmlns:xsd="http://www.w3.org/2001/XMLSchema" xmlns:xs="http://www.w3.org/2001/XMLSchema" xmlns:p="http://schemas.microsoft.com/office/2006/metadata/properties" xmlns:ns3="71685e77-e8ca-4987-83dc-b6f0fd2abd41" xmlns:ns4="e054e3f6-d8ec-4963-ad1a-fd9bd863ad48" targetNamespace="http://schemas.microsoft.com/office/2006/metadata/properties" ma:root="true" ma:fieldsID="adcd61971c2153370132210a678e1edc" ns3:_="" ns4:_="">
    <xsd:import namespace="71685e77-e8ca-4987-83dc-b6f0fd2abd41"/>
    <xsd:import namespace="e054e3f6-d8ec-4963-ad1a-fd9bd863ad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85e77-e8ca-4987-83dc-b6f0fd2ab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54e3f6-d8ec-4963-ad1a-fd9bd863ad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F23CB7-4D38-437F-A0D5-D5CFDAC24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85e77-e8ca-4987-83dc-b6f0fd2abd41"/>
    <ds:schemaRef ds:uri="e054e3f6-d8ec-4963-ad1a-fd9bd863a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004C6-475F-4174-8ABD-495EDEEFAD29}">
  <ds:schemaRefs>
    <ds:schemaRef ds:uri="http://schemas.microsoft.com/sharepoint/v3/contenttype/forms"/>
  </ds:schemaRefs>
</ds:datastoreItem>
</file>

<file path=customXml/itemProps3.xml><?xml version="1.0" encoding="utf-8"?>
<ds:datastoreItem xmlns:ds="http://schemas.openxmlformats.org/officeDocument/2006/customXml" ds:itemID="{E8C1BE40-00E2-414E-9C3C-2FEF20BD3BD4}">
  <ds:schemaRefs>
    <ds:schemaRef ds:uri="e054e3f6-d8ec-4963-ad1a-fd9bd863ad4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685e77-e8ca-4987-83dc-b6f0fd2abd4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DANIEL G GS-14 USAF HAF AF/AF/A1XI</dc:creator>
  <cp:keywords/>
  <dc:description/>
  <cp:lastModifiedBy>Kim, Brandon H CTR WHS ESD</cp:lastModifiedBy>
  <cp:revision>2</cp:revision>
  <dcterms:created xsi:type="dcterms:W3CDTF">2022-05-04T15:39:00Z</dcterms:created>
  <dcterms:modified xsi:type="dcterms:W3CDTF">2022-05-04T15:39:00Z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0x0101000EABA0E86A4B4B449D6B3AC8020961D1</vt:lpwstr>
  </property>
</Properties>
</file>