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21F0" w:rsidR="00A616C7" w:rsidP="00A616C7" w:rsidRDefault="003800DB" w14:paraId="12E07FFF" w14:textId="01066BC7">
      <w:pPr>
        <w:numPr>
          <w:ilvl w:val="1"/>
          <w:numId w:val="0"/>
        </w:numPr>
        <w:spacing w:after="0" w:line="480" w:lineRule="auto"/>
        <w:jc w:val="center"/>
        <w:rPr>
          <w:rFonts w:ascii="Calibri" w:hAnsi="Calibri" w:eastAsia="Times New Roman" w:cs="Calibri"/>
          <w:b/>
          <w:sz w:val="28"/>
          <w:szCs w:val="32"/>
        </w:rPr>
      </w:pPr>
      <w:r>
        <w:rPr>
          <w:rFonts w:ascii="Calibri" w:hAnsi="Calibri" w:eastAsia="Times New Roman" w:cs="Calibri"/>
          <w:b/>
          <w:sz w:val="28"/>
          <w:szCs w:val="32"/>
        </w:rPr>
        <w:t xml:space="preserve">Attachment </w:t>
      </w:r>
      <w:r w:rsidR="00A616C7">
        <w:rPr>
          <w:rFonts w:ascii="Calibri" w:hAnsi="Calibri" w:eastAsia="Times New Roman" w:cs="Calibri"/>
          <w:b/>
          <w:sz w:val="28"/>
          <w:szCs w:val="32"/>
        </w:rPr>
        <w:t>E.2</w:t>
      </w:r>
      <w:r>
        <w:rPr>
          <w:rFonts w:ascii="Calibri" w:hAnsi="Calibri" w:eastAsia="Times New Roman" w:cs="Calibri"/>
          <w:b/>
          <w:sz w:val="28"/>
          <w:szCs w:val="32"/>
        </w:rPr>
        <w:t>:</w:t>
      </w:r>
      <w:r w:rsidRPr="002C21F0" w:rsidR="00A616C7">
        <w:rPr>
          <w:rFonts w:ascii="Calibri" w:hAnsi="Calibri" w:eastAsia="Times New Roman" w:cs="Calibri"/>
          <w:b/>
          <w:sz w:val="28"/>
          <w:szCs w:val="32"/>
        </w:rPr>
        <w:t xml:space="preserve"> Study Team Introductory Email to SFAs</w:t>
      </w:r>
    </w:p>
    <w:p w:rsidRPr="002C21F0" w:rsidR="00A616C7" w:rsidP="00A616C7" w:rsidRDefault="00A616C7" w14:paraId="499B0D69" w14:textId="77777777">
      <w:pPr>
        <w:spacing w:after="0" w:line="240" w:lineRule="auto"/>
        <w:rPr>
          <w:rFonts w:eastAsia="Times New Roman" w:cstheme="minorHAnsi"/>
          <w:sz w:val="24"/>
          <w:szCs w:val="24"/>
        </w:rPr>
      </w:pPr>
    </w:p>
    <w:p w:rsidRPr="002C21F0" w:rsidR="00A616C7" w:rsidP="00A616C7" w:rsidRDefault="00A616C7" w14:paraId="5C5E62B0" w14:textId="77777777">
      <w:pPr>
        <w:spacing w:after="0" w:line="240" w:lineRule="auto"/>
        <w:rPr>
          <w:rFonts w:eastAsia="Times New Roman" w:cstheme="minorHAnsi"/>
          <w:sz w:val="24"/>
          <w:szCs w:val="24"/>
        </w:rPr>
        <w:sectPr w:rsidRPr="002C21F0" w:rsidR="00A616C7" w:rsidSect="00B71E5B">
          <w:headerReference w:type="default" r:id="rId7"/>
          <w:pgSz w:w="12240" w:h="15840" w:code="1"/>
          <w:pgMar w:top="1440" w:right="1440" w:bottom="1440" w:left="1440" w:header="720" w:footer="720" w:gutter="0"/>
          <w:cols w:space="720"/>
          <w:docGrid w:linePitch="360"/>
        </w:sectPr>
      </w:pPr>
    </w:p>
    <w:p w:rsidRPr="002C21F0" w:rsidR="00A616C7" w:rsidP="00A616C7" w:rsidRDefault="00A616C7" w14:paraId="2BFCE935" w14:textId="77777777">
      <w:pPr>
        <w:spacing w:after="0" w:line="240" w:lineRule="auto"/>
        <w:jc w:val="right"/>
        <w:rPr>
          <w:rFonts w:ascii="Arial" w:hAnsi="Arial" w:eastAsia="Times New Roman" w:cs="Arial"/>
          <w:sz w:val="18"/>
          <w:szCs w:val="18"/>
        </w:rPr>
      </w:pPr>
      <w:r w:rsidRPr="002C21F0">
        <w:rPr>
          <w:rFonts w:ascii="Arial" w:hAnsi="Arial" w:eastAsia="Times New Roman" w:cs="Arial"/>
          <w:sz w:val="18"/>
          <w:szCs w:val="18"/>
        </w:rPr>
        <w:lastRenderedPageBreak/>
        <w:t xml:space="preserve">OMB </w:t>
      </w:r>
      <w:r>
        <w:rPr>
          <w:rFonts w:ascii="Arial" w:hAnsi="Arial" w:eastAsia="Times New Roman" w:cs="Arial"/>
          <w:sz w:val="18"/>
          <w:szCs w:val="18"/>
        </w:rPr>
        <w:t xml:space="preserve">Control </w:t>
      </w:r>
      <w:r w:rsidRPr="002C21F0">
        <w:rPr>
          <w:rFonts w:ascii="Arial" w:hAnsi="Arial" w:eastAsia="Times New Roman" w:cs="Arial"/>
          <w:sz w:val="18"/>
          <w:szCs w:val="18"/>
        </w:rPr>
        <w:t>Number:  0584-0524</w:t>
      </w:r>
    </w:p>
    <w:p w:rsidRPr="002C21F0" w:rsidR="00A616C7" w:rsidP="00A616C7" w:rsidRDefault="003800DB" w14:paraId="208B65FB" w14:textId="7A795595">
      <w:pPr>
        <w:spacing w:after="0" w:line="240" w:lineRule="auto"/>
        <w:jc w:val="right"/>
        <w:rPr>
          <w:rFonts w:ascii="Arial" w:hAnsi="Arial" w:eastAsia="Times New Roman" w:cs="Arial"/>
          <w:sz w:val="18"/>
          <w:szCs w:val="18"/>
        </w:rPr>
      </w:pPr>
      <w:r>
        <w:rPr>
          <w:rFonts w:ascii="Arial" w:hAnsi="Arial" w:eastAsia="Times New Roman" w:cs="Arial"/>
          <w:sz w:val="18"/>
          <w:szCs w:val="18"/>
        </w:rPr>
        <w:t>Expiration Date:  12/31</w:t>
      </w:r>
      <w:r w:rsidRPr="002C21F0" w:rsidR="00A616C7">
        <w:rPr>
          <w:rFonts w:ascii="Arial" w:hAnsi="Arial" w:eastAsia="Times New Roman" w:cs="Arial"/>
          <w:sz w:val="18"/>
          <w:szCs w:val="18"/>
        </w:rPr>
        <w:t>/2022</w:t>
      </w:r>
    </w:p>
    <w:p w:rsidRPr="002C21F0" w:rsidR="00A616C7" w:rsidP="00A616C7" w:rsidRDefault="00A616C7" w14:paraId="1ED40BDA" w14:textId="77777777">
      <w:pPr>
        <w:spacing w:before="120" w:after="0" w:line="240" w:lineRule="auto"/>
        <w:jc w:val="right"/>
        <w:rPr>
          <w:rFonts w:eastAsia="Times New Roman" w:cstheme="minorHAnsi"/>
          <w:sz w:val="24"/>
          <w:szCs w:val="24"/>
        </w:rPr>
      </w:pPr>
      <w:r w:rsidRPr="002C21F0">
        <w:rPr>
          <w:rFonts w:eastAsia="Times New Roman" w:cstheme="minorHAnsi"/>
          <w:noProof/>
          <w:sz w:val="24"/>
          <w:szCs w:val="24"/>
        </w:rPr>
        <w:drawing>
          <wp:inline distT="0" distB="0" distL="0" distR="0" wp14:anchorId="2E93619D" wp14:editId="67147E1A">
            <wp:extent cx="906780" cy="688856"/>
            <wp:effectExtent l="0" t="0" r="7620" b="0"/>
            <wp:docPr id="6" name="Picture 6" descr="C:\Users\BoyleM\AppData\Local\Temp\1\wz12b5\Print\SEBTC_logo_CMY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yleM\AppData\Local\Temp\1\wz12b5\Print\SEBTC_logo_CMYK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7361" cy="727281"/>
                    </a:xfrm>
                    <a:prstGeom prst="rect">
                      <a:avLst/>
                    </a:prstGeom>
                    <a:noFill/>
                    <a:ln>
                      <a:noFill/>
                    </a:ln>
                  </pic:spPr>
                </pic:pic>
              </a:graphicData>
            </a:graphic>
          </wp:inline>
        </w:drawing>
      </w:r>
    </w:p>
    <w:p w:rsidRPr="002C21F0" w:rsidR="00A616C7" w:rsidP="00A616C7" w:rsidRDefault="00A616C7" w14:paraId="47D7707A" w14:textId="77777777">
      <w:pPr>
        <w:spacing w:after="120" w:line="240" w:lineRule="auto"/>
        <w:rPr>
          <w:rFonts w:ascii="Arial" w:hAnsi="Arial" w:eastAsia="Times New Roman" w:cs="Arial"/>
        </w:rPr>
      </w:pPr>
      <w:r w:rsidRPr="002C21F0">
        <w:rPr>
          <w:rFonts w:ascii="Arial" w:hAnsi="Arial" w:eastAsia="Times New Roman" w:cs="Arial"/>
        </w:rPr>
        <w:t>Dear [SFA Contact Name]:</w:t>
      </w:r>
    </w:p>
    <w:p w:rsidRPr="002C21F0" w:rsidR="00A616C7" w:rsidP="00A616C7" w:rsidRDefault="00A616C7" w14:paraId="2F02E0B2" w14:textId="77777777">
      <w:pPr>
        <w:spacing w:after="120" w:line="240" w:lineRule="auto"/>
        <w:rPr>
          <w:rFonts w:ascii="Arial" w:hAnsi="Arial" w:eastAsia="Times New Roman" w:cs="Arial"/>
        </w:rPr>
      </w:pPr>
      <w:r w:rsidRPr="002C21F0">
        <w:rPr>
          <w:rFonts w:ascii="Arial" w:hAnsi="Arial" w:eastAsia="Times New Roman" w:cs="Arial"/>
        </w:rPr>
        <w:t xml:space="preserve">Congratulations! You’ve been recommended by [NAME OF GRANTEE] to participate in the 2019-2022 Summer Electronic Benefit Transfer (EBT) Evaluation, funded by the United States Department of Agriculture (USDA) Food and Nutrition Service (FNS). This study will review and describe the experiences and implementation processes of Summer EBT by grantees, retailers, school districts, and project participants.  </w:t>
      </w:r>
      <w:bookmarkStart w:name="_GoBack" w:id="0"/>
      <w:bookmarkEnd w:id="0"/>
    </w:p>
    <w:p w:rsidRPr="002C21F0" w:rsidR="00A616C7" w:rsidP="00A616C7" w:rsidRDefault="00A616C7" w14:paraId="1C72E77B" w14:textId="77777777">
      <w:pPr>
        <w:spacing w:after="120" w:line="240" w:lineRule="auto"/>
        <w:rPr>
          <w:rFonts w:ascii="Arial" w:hAnsi="Arial" w:eastAsia="Times New Roman" w:cs="Arial"/>
        </w:rPr>
      </w:pPr>
      <w:r w:rsidRPr="002C21F0">
        <w:rPr>
          <w:rFonts w:ascii="Arial" w:hAnsi="Arial" w:eastAsia="Times New Roman" w:cs="Arial"/>
        </w:rPr>
        <w:t>As an SFA participating in Summer EBT during 2019-2022, your involvement is important to the success of the study. We are eager to learn more about best practices and challenges from the SFA perspective. We will need your help for the following data collection activities:</w:t>
      </w:r>
    </w:p>
    <w:p w:rsidRPr="002C21F0" w:rsidR="00A616C7" w:rsidP="00A616C7" w:rsidRDefault="00A616C7" w14:paraId="7F2712DA" w14:textId="537F489A">
      <w:pPr>
        <w:numPr>
          <w:ilvl w:val="0"/>
          <w:numId w:val="1"/>
        </w:numPr>
        <w:spacing w:after="120" w:line="240" w:lineRule="auto"/>
        <w:rPr>
          <w:rFonts w:ascii="Arial" w:hAnsi="Arial" w:eastAsia="Times New Roman" w:cs="Arial"/>
        </w:rPr>
      </w:pPr>
      <w:r w:rsidRPr="002C21F0">
        <w:rPr>
          <w:rFonts w:ascii="Arial" w:hAnsi="Arial" w:eastAsia="Times New Roman" w:cs="Arial"/>
          <w:b/>
        </w:rPr>
        <w:t xml:space="preserve">In-person Interview: </w:t>
      </w:r>
      <w:r>
        <w:rPr>
          <w:rFonts w:ascii="Arial" w:hAnsi="Arial" w:eastAsia="Times New Roman" w:cs="Arial"/>
        </w:rPr>
        <w:t>We</w:t>
      </w:r>
      <w:r w:rsidRPr="002C21F0">
        <w:rPr>
          <w:rFonts w:ascii="Arial" w:hAnsi="Arial" w:eastAsia="Times New Roman" w:cs="Arial"/>
        </w:rPr>
        <w:t xml:space="preserve"> </w:t>
      </w:r>
      <w:r w:rsidR="00336FDA">
        <w:rPr>
          <w:rFonts w:ascii="Arial" w:hAnsi="Arial" w:eastAsia="Times New Roman" w:cs="Arial"/>
        </w:rPr>
        <w:t>would like to conduct an</w:t>
      </w:r>
      <w:r w:rsidRPr="002C21F0">
        <w:rPr>
          <w:rFonts w:ascii="Arial" w:hAnsi="Arial" w:eastAsia="Times New Roman" w:cs="Arial"/>
        </w:rPr>
        <w:t xml:space="preserve"> in-person </w:t>
      </w:r>
      <w:r w:rsidR="00A760F9">
        <w:rPr>
          <w:rFonts w:ascii="Arial" w:hAnsi="Arial" w:eastAsia="Times New Roman" w:cs="Arial"/>
        </w:rPr>
        <w:t xml:space="preserve">interview </w:t>
      </w:r>
      <w:r w:rsidR="00336FDA">
        <w:rPr>
          <w:rFonts w:ascii="Arial" w:hAnsi="Arial" w:eastAsia="Times New Roman" w:cs="Arial"/>
        </w:rPr>
        <w:t xml:space="preserve">with you, as the person </w:t>
      </w:r>
      <w:r w:rsidRPr="002C21F0">
        <w:rPr>
          <w:rFonts w:ascii="Arial" w:hAnsi="Arial" w:eastAsia="Times New Roman" w:cs="Arial"/>
        </w:rPr>
        <w:t>who has the most experience with Summer EBT implementation</w:t>
      </w:r>
      <w:r w:rsidR="00336FDA">
        <w:rPr>
          <w:rFonts w:ascii="Arial" w:hAnsi="Arial" w:eastAsia="Times New Roman" w:cs="Arial"/>
        </w:rPr>
        <w:t xml:space="preserve"> at your SFA</w:t>
      </w:r>
    </w:p>
    <w:p w:rsidRPr="002C21F0" w:rsidR="00A616C7" w:rsidP="00A616C7" w:rsidRDefault="00A616C7" w14:paraId="190B25BE" w14:textId="5053E0FA">
      <w:pPr>
        <w:numPr>
          <w:ilvl w:val="0"/>
          <w:numId w:val="1"/>
        </w:numPr>
        <w:spacing w:after="120" w:line="240" w:lineRule="auto"/>
        <w:rPr>
          <w:rFonts w:ascii="Arial" w:hAnsi="Arial" w:eastAsia="Times New Roman" w:cs="Arial"/>
        </w:rPr>
      </w:pPr>
      <w:r w:rsidRPr="002C21F0">
        <w:rPr>
          <w:rFonts w:ascii="Arial" w:hAnsi="Arial" w:eastAsia="Times New Roman" w:cs="Arial"/>
          <w:b/>
        </w:rPr>
        <w:t xml:space="preserve">Focus Group Liaison: </w:t>
      </w:r>
      <w:r>
        <w:rPr>
          <w:rFonts w:ascii="Arial" w:hAnsi="Arial" w:eastAsia="Times New Roman" w:cs="Arial"/>
        </w:rPr>
        <w:t>We</w:t>
      </w:r>
      <w:r w:rsidRPr="002C21F0">
        <w:rPr>
          <w:rFonts w:ascii="Arial" w:hAnsi="Arial" w:eastAsia="Times New Roman" w:cs="Arial"/>
        </w:rPr>
        <w:t xml:space="preserve"> will conduct focus groups with parents/caregivers of children participating in Summer EBT. </w:t>
      </w:r>
      <w:r w:rsidR="00336FDA">
        <w:rPr>
          <w:rFonts w:ascii="Arial" w:hAnsi="Arial" w:eastAsia="Times New Roman" w:cs="Arial"/>
        </w:rPr>
        <w:t xml:space="preserve">We would like you to also serve as the Focus Group Liaison. This role will involve helping to </w:t>
      </w:r>
      <w:r w:rsidRPr="002C21F0">
        <w:rPr>
          <w:rFonts w:ascii="Arial" w:hAnsi="Arial" w:eastAsia="Times New Roman" w:cs="Arial"/>
        </w:rPr>
        <w:t>recruit focus group participants and coordinat</w:t>
      </w:r>
      <w:r w:rsidR="00336FDA">
        <w:rPr>
          <w:rFonts w:ascii="Arial" w:hAnsi="Arial" w:eastAsia="Times New Roman" w:cs="Arial"/>
        </w:rPr>
        <w:t>ing</w:t>
      </w:r>
      <w:r w:rsidRPr="002C21F0">
        <w:rPr>
          <w:rFonts w:ascii="Arial" w:hAnsi="Arial" w:eastAsia="Times New Roman" w:cs="Arial"/>
        </w:rPr>
        <w:t xml:space="preserve"> with the Summer EBT grantee [NAME OF GRANTEE] and study team about the focus groups. </w:t>
      </w:r>
      <w:r w:rsidR="00336FDA">
        <w:rPr>
          <w:rFonts w:ascii="Arial" w:hAnsi="Arial" w:eastAsia="Times New Roman" w:cs="Arial"/>
        </w:rPr>
        <w:t>You</w:t>
      </w:r>
      <w:r w:rsidRPr="002C21F0">
        <w:rPr>
          <w:rFonts w:ascii="Arial" w:hAnsi="Arial" w:eastAsia="Times New Roman" w:cs="Arial"/>
        </w:rPr>
        <w:t xml:space="preserve"> will work closely with Summer EBT participants in your area.</w:t>
      </w:r>
      <w:r w:rsidR="00336FDA">
        <w:rPr>
          <w:rFonts w:ascii="Arial" w:hAnsi="Arial" w:eastAsia="Times New Roman" w:cs="Arial"/>
        </w:rPr>
        <w:t xml:space="preserve"> We can offer a $250 honorarium for this work.</w:t>
      </w:r>
    </w:p>
    <w:p w:rsidRPr="002C21F0" w:rsidR="00A616C7" w:rsidP="00A616C7" w:rsidRDefault="00A616C7" w14:paraId="5BB396E7" w14:textId="5C0D5657">
      <w:pPr>
        <w:spacing w:after="120" w:line="240" w:lineRule="auto"/>
        <w:rPr>
          <w:rFonts w:ascii="Arial" w:hAnsi="Arial" w:eastAsia="Times New Roman" w:cs="Arial"/>
        </w:rPr>
      </w:pPr>
      <w:r w:rsidRPr="002C21F0">
        <w:rPr>
          <w:rFonts w:ascii="Arial" w:hAnsi="Arial" w:eastAsia="Times New Roman" w:cs="Arial"/>
        </w:rPr>
        <w:t xml:space="preserve">Over the next week, </w:t>
      </w:r>
      <w:r>
        <w:rPr>
          <w:rFonts w:ascii="Arial" w:hAnsi="Arial" w:eastAsia="Times New Roman" w:cs="Arial"/>
        </w:rPr>
        <w:t>the study team</w:t>
      </w:r>
      <w:r w:rsidRPr="002C21F0">
        <w:rPr>
          <w:rFonts w:ascii="Arial" w:hAnsi="Arial" w:eastAsia="Times New Roman" w:cs="Arial"/>
        </w:rPr>
        <w:t xml:space="preserve"> will contact you </w:t>
      </w:r>
      <w:r w:rsidR="00336FDA">
        <w:rPr>
          <w:rFonts w:ascii="Arial" w:hAnsi="Arial" w:eastAsia="Times New Roman" w:cs="Arial"/>
        </w:rPr>
        <w:t>to discuss the interview, serving as</w:t>
      </w:r>
      <w:r w:rsidRPr="002C21F0">
        <w:rPr>
          <w:rFonts w:ascii="Arial" w:hAnsi="Arial" w:eastAsia="Times New Roman" w:cs="Arial"/>
        </w:rPr>
        <w:t xml:space="preserve"> the liaison at your SFA, and discuss the focus groups. </w:t>
      </w:r>
    </w:p>
    <w:p w:rsidRPr="002C21F0" w:rsidR="00A616C7" w:rsidP="00A616C7" w:rsidRDefault="00A616C7" w14:paraId="13B1148E" w14:textId="77777777">
      <w:pPr>
        <w:spacing w:after="120" w:line="240" w:lineRule="auto"/>
        <w:rPr>
          <w:rFonts w:ascii="Arial" w:hAnsi="Arial" w:eastAsia="Times New Roman" w:cs="Arial"/>
        </w:rPr>
      </w:pPr>
      <w:r w:rsidRPr="002C21F0">
        <w:rPr>
          <w:rFonts w:ascii="Arial" w:hAnsi="Arial" w:eastAsia="Times New Roman" w:cs="Arial"/>
        </w:rPr>
        <w:t xml:space="preserve">We have also attached the Study Overview and Frequently Asked Questions (FAQs) to provide you more information. </w:t>
      </w:r>
    </w:p>
    <w:p w:rsidRPr="002C21F0" w:rsidR="00A616C7" w:rsidP="00A616C7" w:rsidRDefault="00A616C7" w14:paraId="0B6E5000" w14:textId="77777777">
      <w:pPr>
        <w:spacing w:after="120" w:line="240" w:lineRule="auto"/>
        <w:rPr>
          <w:rFonts w:ascii="Arial" w:hAnsi="Arial" w:eastAsia="Times New Roman" w:cs="Arial"/>
        </w:rPr>
      </w:pPr>
      <w:r w:rsidRPr="002C21F0">
        <w:rPr>
          <w:rFonts w:ascii="Arial" w:hAnsi="Arial" w:eastAsia="Times New Roman" w:cs="Arial"/>
        </w:rPr>
        <w:t xml:space="preserve">We thank you in advance for your important contribution to this research. We look forward to learning more about your SFA and your experiences implementing the Summer EBT project. </w:t>
      </w:r>
    </w:p>
    <w:p w:rsidRPr="002C21F0" w:rsidR="00A616C7" w:rsidP="00A616C7" w:rsidRDefault="00A616C7" w14:paraId="21FFBD42" w14:textId="77777777">
      <w:pPr>
        <w:spacing w:after="120" w:line="240" w:lineRule="auto"/>
        <w:rPr>
          <w:rFonts w:ascii="Arial" w:hAnsi="Arial" w:eastAsia="Times New Roman" w:cs="Arial"/>
        </w:rPr>
      </w:pPr>
      <w:r w:rsidRPr="002C21F0">
        <w:rPr>
          <w:rFonts w:ascii="Arial" w:hAnsi="Arial" w:eastAsia="Times New Roman" w:cs="Arial"/>
        </w:rPr>
        <w:t xml:space="preserve">If you have questions or concerns about the evaluation, please contact [NAME OF SITE LEAD] by email at </w:t>
      </w:r>
      <w:hyperlink w:history="1" r:id="rId9">
        <w:r w:rsidRPr="002C21F0">
          <w:rPr>
            <w:rFonts w:ascii="Arial" w:hAnsi="Arial" w:eastAsia="Times New Roman" w:cs="Arial"/>
            <w:color w:val="0563C1" w:themeColor="hyperlink"/>
            <w:spacing w:val="-4"/>
            <w:u w:val="single"/>
          </w:rPr>
          <w:t>[INSERT</w:t>
        </w:r>
      </w:hyperlink>
      <w:r w:rsidRPr="002C21F0">
        <w:rPr>
          <w:rFonts w:ascii="Arial" w:hAnsi="Arial" w:eastAsia="Times New Roman" w:cs="Arial"/>
          <w:color w:val="0563C1" w:themeColor="hyperlink"/>
          <w:spacing w:val="-4"/>
          <w:u w:val="single"/>
        </w:rPr>
        <w:t xml:space="preserve"> EMAIL]</w:t>
      </w:r>
      <w:r w:rsidRPr="002C21F0">
        <w:rPr>
          <w:rFonts w:ascii="Arial" w:hAnsi="Arial" w:eastAsia="Times New Roman" w:cs="Arial"/>
        </w:rPr>
        <w:t xml:space="preserve"> or by phone at [INSERT PHONE].   </w:t>
      </w:r>
    </w:p>
    <w:p w:rsidRPr="002C21F0" w:rsidR="00A616C7" w:rsidP="00A616C7" w:rsidRDefault="00A616C7" w14:paraId="6B0C5BB9" w14:textId="77777777">
      <w:pPr>
        <w:spacing w:after="120" w:line="240" w:lineRule="auto"/>
        <w:rPr>
          <w:rFonts w:ascii="Arial" w:hAnsi="Arial" w:eastAsia="Times New Roman" w:cs="Arial"/>
        </w:rPr>
      </w:pPr>
      <w:r w:rsidRPr="002C21F0">
        <w:rPr>
          <w:rFonts w:ascii="Arial" w:hAnsi="Arial" w:eastAsia="Times New Roman" w:cs="Arial"/>
        </w:rPr>
        <w:t xml:space="preserve">Sincerely, </w:t>
      </w:r>
    </w:p>
    <w:p w:rsidRPr="002C21F0" w:rsidR="00A616C7" w:rsidP="00A616C7" w:rsidRDefault="00A616C7" w14:paraId="5427C4BD" w14:textId="77777777">
      <w:pPr>
        <w:spacing w:after="120" w:line="240" w:lineRule="auto"/>
        <w:rPr>
          <w:rFonts w:ascii="Arial" w:hAnsi="Arial" w:eastAsia="Times New Roman" w:cs="Arial"/>
        </w:rPr>
      </w:pPr>
      <w:r w:rsidRPr="002C21F0">
        <w:rPr>
          <w:rFonts w:ascii="Arial" w:hAnsi="Arial" w:eastAsia="Times New Roman" w:cs="Arial"/>
        </w:rPr>
        <w:t>[INSERT NAME]</w:t>
      </w:r>
    </w:p>
    <w:p w:rsidRPr="002C21F0" w:rsidR="00A616C7" w:rsidP="00906923" w:rsidRDefault="00A616C7" w14:paraId="6502A77F" w14:textId="35DE00B7">
      <w:pPr>
        <w:spacing w:after="120" w:line="240" w:lineRule="auto"/>
        <w:rPr>
          <w:rFonts w:eastAsia="Calibri" w:cstheme="minorHAnsi"/>
          <w:sz w:val="24"/>
          <w:szCs w:val="24"/>
        </w:rPr>
      </w:pPr>
      <w:r w:rsidRPr="002C21F0">
        <w:rPr>
          <w:rFonts w:ascii="Arial" w:hAnsi="Arial" w:eastAsia="Times New Roman" w:cs="Arial"/>
        </w:rPr>
        <w:t xml:space="preserve">Summer EBT 2019-2022 Evaluation Team </w:t>
      </w:r>
    </w:p>
    <w:p w:rsidRPr="002C21F0" w:rsidR="00A616C7" w:rsidP="00A616C7" w:rsidRDefault="00DE5FD8" w14:paraId="31E092BF" w14:textId="19D057AD">
      <w:pPr>
        <w:pBdr>
          <w:top w:val="single" w:color="auto" w:sz="4" w:space="0"/>
          <w:left w:val="single" w:color="auto" w:sz="4" w:space="4"/>
          <w:bottom w:val="single" w:color="auto" w:sz="4" w:space="1"/>
          <w:right w:val="single" w:color="auto" w:sz="4" w:space="4"/>
        </w:pBdr>
        <w:spacing w:after="180" w:line="264" w:lineRule="auto"/>
        <w:ind w:right="318"/>
        <w:rPr>
          <w:rFonts w:ascii="Arial" w:hAnsi="Arial" w:eastAsia="Times New Roman" w:cs="Arial"/>
          <w:spacing w:val="-4"/>
          <w:sz w:val="16"/>
          <w:szCs w:val="16"/>
        </w:rPr>
      </w:pPr>
      <w:r w:rsidRPr="00DE5FD8">
        <w:rPr>
          <w:rFonts w:ascii="Arial" w:hAnsi="Arial" w:eastAsia="Times New Roman"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906923">
        <w:rPr>
          <w:rFonts w:ascii="Arial" w:hAnsi="Arial" w:eastAsia="Times New Roman" w:cs="Arial"/>
          <w:sz w:val="16"/>
          <w:szCs w:val="16"/>
        </w:rPr>
        <w:t xml:space="preserve">This study does not collect personally identifiable information.  Information collected in this study will be kept private to the full extent permitted by law.  </w:t>
      </w:r>
      <w:r w:rsidRPr="00DE5FD8">
        <w:rPr>
          <w:rFonts w:ascii="Arial" w:hAnsi="Arial" w:eastAsia="Times New Roman"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w:t>
      </w:r>
      <w:r>
        <w:rPr>
          <w:rFonts w:ascii="Arial" w:hAnsi="Arial" w:eastAsia="Times New Roman" w:cs="Arial"/>
          <w:sz w:val="16"/>
          <w:szCs w:val="16"/>
        </w:rPr>
        <w:t xml:space="preserve">ction is estimated to average </w:t>
      </w:r>
      <w:r w:rsidR="00E0618C">
        <w:rPr>
          <w:rFonts w:ascii="Arial" w:hAnsi="Arial" w:eastAsia="Times New Roman" w:cs="Arial"/>
          <w:sz w:val="16"/>
          <w:szCs w:val="16"/>
        </w:rPr>
        <w:t>9</w:t>
      </w:r>
      <w:r w:rsidRPr="00DE5FD8">
        <w:rPr>
          <w:rFonts w:ascii="Arial" w:hAnsi="Arial" w:eastAsia="Times New Roman" w:cs="Arial"/>
          <w:sz w:val="16"/>
          <w:szCs w:val="16"/>
        </w:rPr>
        <w:t xml:space="preserve"> </w:t>
      </w:r>
      <w:r w:rsidR="00E0618C">
        <w:rPr>
          <w:rFonts w:ascii="Arial" w:hAnsi="Arial" w:eastAsia="Times New Roman" w:cs="Arial"/>
          <w:sz w:val="16"/>
          <w:szCs w:val="16"/>
        </w:rPr>
        <w:t>hours</w:t>
      </w:r>
      <w:r w:rsidRPr="00DE5FD8">
        <w:rPr>
          <w:rFonts w:ascii="Arial" w:hAnsi="Arial" w:eastAsia="Times New Roman" w:cs="Arial"/>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r w:rsidRPr="002C21F0" w:rsidR="00A616C7">
        <w:rPr>
          <w:rFonts w:ascii="Arial" w:hAnsi="Arial" w:eastAsia="Times New Roman" w:cs="Arial"/>
          <w:sz w:val="16"/>
          <w:szCs w:val="16"/>
        </w:rPr>
        <w:t>.</w:t>
      </w:r>
    </w:p>
    <w:sectPr w:rsidRPr="002C21F0" w:rsidR="00A616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656DE" w14:textId="77777777" w:rsidR="00114B50" w:rsidRDefault="00114B50">
      <w:pPr>
        <w:spacing w:after="0" w:line="240" w:lineRule="auto"/>
      </w:pPr>
      <w:r>
        <w:separator/>
      </w:r>
    </w:p>
  </w:endnote>
  <w:endnote w:type="continuationSeparator" w:id="0">
    <w:p w14:paraId="58138B21" w14:textId="77777777" w:rsidR="00114B50" w:rsidRDefault="00114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3DC32" w14:textId="77777777" w:rsidR="00114B50" w:rsidRDefault="00114B50">
      <w:pPr>
        <w:spacing w:after="0" w:line="240" w:lineRule="auto"/>
      </w:pPr>
      <w:r>
        <w:separator/>
      </w:r>
    </w:p>
  </w:footnote>
  <w:footnote w:type="continuationSeparator" w:id="0">
    <w:p w14:paraId="5DF26DE7" w14:textId="77777777" w:rsidR="00114B50" w:rsidRDefault="00114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67B01" w14:textId="77777777" w:rsidR="001117A9" w:rsidRPr="003C400B" w:rsidRDefault="00114B50" w:rsidP="006E6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F7D3A"/>
    <w:multiLevelType w:val="hybridMultilevel"/>
    <w:tmpl w:val="AA4A5216"/>
    <w:lvl w:ilvl="0" w:tplc="5C70A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C7"/>
    <w:rsid w:val="00114B50"/>
    <w:rsid w:val="002A262A"/>
    <w:rsid w:val="00336FDA"/>
    <w:rsid w:val="003800DB"/>
    <w:rsid w:val="008A64C0"/>
    <w:rsid w:val="00906923"/>
    <w:rsid w:val="00A476C2"/>
    <w:rsid w:val="00A616C7"/>
    <w:rsid w:val="00A760F9"/>
    <w:rsid w:val="00CC3C01"/>
    <w:rsid w:val="00DA79B1"/>
    <w:rsid w:val="00DE5FD8"/>
    <w:rsid w:val="00E0618C"/>
    <w:rsid w:val="00E0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89B1"/>
  <w15:chartTrackingRefBased/>
  <w15:docId w15:val="{7739D8D0-DB6A-4F08-99DF-899316D3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616C7"/>
    <w:pPr>
      <w:spacing w:line="240" w:lineRule="auto"/>
    </w:pPr>
    <w:rPr>
      <w:sz w:val="20"/>
      <w:szCs w:val="20"/>
    </w:rPr>
  </w:style>
  <w:style w:type="character" w:customStyle="1" w:styleId="CommentTextChar">
    <w:name w:val="Comment Text Char"/>
    <w:basedOn w:val="DefaultParagraphFont"/>
    <w:link w:val="CommentText"/>
    <w:uiPriority w:val="99"/>
    <w:semiHidden/>
    <w:rsid w:val="00A616C7"/>
    <w:rPr>
      <w:sz w:val="20"/>
      <w:szCs w:val="20"/>
    </w:rPr>
  </w:style>
  <w:style w:type="paragraph" w:styleId="Header">
    <w:name w:val="header"/>
    <w:basedOn w:val="Normal"/>
    <w:link w:val="HeaderChar"/>
    <w:uiPriority w:val="99"/>
    <w:semiHidden/>
    <w:unhideWhenUsed/>
    <w:rsid w:val="00A616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16C7"/>
  </w:style>
  <w:style w:type="character" w:styleId="CommentReference">
    <w:name w:val="annotation reference"/>
    <w:basedOn w:val="DefaultParagraphFont"/>
    <w:uiPriority w:val="99"/>
    <w:semiHidden/>
    <w:rsid w:val="00A616C7"/>
    <w:rPr>
      <w:rFonts w:cs="Times New Roman"/>
      <w:sz w:val="16"/>
    </w:rPr>
  </w:style>
  <w:style w:type="paragraph" w:styleId="BalloonText">
    <w:name w:val="Balloon Text"/>
    <w:basedOn w:val="Normal"/>
    <w:link w:val="BalloonTextChar"/>
    <w:uiPriority w:val="99"/>
    <w:semiHidden/>
    <w:unhideWhenUsed/>
    <w:rsid w:val="00A61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6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ne_nutter@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11</cp:revision>
  <dcterms:created xsi:type="dcterms:W3CDTF">2020-03-24T00:46:00Z</dcterms:created>
  <dcterms:modified xsi:type="dcterms:W3CDTF">2020-06-16T14:44:00Z</dcterms:modified>
</cp:coreProperties>
</file>