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5F13" w:rsidP="66D735B4" w:rsidRDefault="00555F13" w14:paraId="68DC10E1" w14:textId="77777777">
      <w:pPr>
        <w:tabs>
          <w:tab w:val="left" w:pos="8700"/>
          <w:tab w:val="right" w:pos="14400"/>
        </w:tabs>
        <w:spacing w:after="0" w:line="276" w:lineRule="auto"/>
        <w:contextualSpacing/>
        <w:outlineLvl w:val="0"/>
        <w:rPr>
          <w:rFonts w:ascii="Cambria" w:hAnsi="Cambria" w:eastAsia="Times New Roman" w:cs="Times New Roman"/>
          <w:b/>
          <w:bCs/>
          <w:spacing w:val="4"/>
          <w:sz w:val="32"/>
          <w:szCs w:val="32"/>
          <w:lang w:eastAsia="ja-JP"/>
        </w:rPr>
      </w:pPr>
    </w:p>
    <w:p w:rsidRPr="007C6C1B" w:rsidR="00555F13" w:rsidP="66D735B4" w:rsidRDefault="00555F13" w14:paraId="05BF154D" w14:textId="782379BD">
      <w:pPr>
        <w:spacing w:after="0" w:line="276" w:lineRule="auto"/>
        <w:contextualSpacing/>
        <w:outlineLvl w:val="0"/>
        <w:rPr>
          <w:rFonts w:ascii="Cambria" w:hAnsi="Cambria" w:eastAsia="Times New Roman" w:cs="Times New Roman"/>
          <w:b/>
          <w:bCs/>
          <w:spacing w:val="4"/>
          <w:sz w:val="32"/>
          <w:szCs w:val="32"/>
          <w:lang w:eastAsia="ja-JP"/>
        </w:rPr>
      </w:pPr>
      <w:r w:rsidRPr="007C6C1B">
        <w:rPr>
          <w:rFonts w:ascii="Cambria" w:hAnsi="Cambria" w:eastAsia="Times New Roman" w:cs="Times New Roman"/>
          <w:b/>
          <w:bCs/>
          <w:spacing w:val="4"/>
          <w:sz w:val="32"/>
          <w:szCs w:val="32"/>
          <w:lang w:eastAsia="ja-JP"/>
        </w:rPr>
        <w:t xml:space="preserve">Staff Questionnaire </w:t>
      </w:r>
      <w:r w:rsidR="001E6FFC">
        <w:rPr>
          <w:rFonts w:ascii="Cambria" w:hAnsi="Cambria" w:eastAsia="Times New Roman" w:cs="Times New Roman"/>
          <w:b/>
          <w:bCs/>
          <w:spacing w:val="4"/>
          <w:sz w:val="32"/>
          <w:szCs w:val="32"/>
          <w:lang w:eastAsia="ja-JP"/>
        </w:rPr>
        <w:t xml:space="preserve">– Independent Living/Life </w:t>
      </w:r>
      <w:r>
        <w:rPr>
          <w:rFonts w:ascii="Cambria" w:hAnsi="Cambria" w:eastAsia="Times New Roman" w:cs="Times New Roman"/>
          <w:b/>
          <w:bCs/>
          <w:spacing w:val="4"/>
          <w:sz w:val="32"/>
          <w:szCs w:val="32"/>
          <w:lang w:eastAsia="ja-JP"/>
        </w:rPr>
        <w:t xml:space="preserve">Skills </w:t>
      </w:r>
      <w:r w:rsidR="001E6FFC">
        <w:rPr>
          <w:rFonts w:ascii="Cambria" w:hAnsi="Cambria" w:eastAsia="Times New Roman" w:cs="Times New Roman"/>
          <w:b/>
          <w:bCs/>
          <w:spacing w:val="4"/>
          <w:sz w:val="32"/>
          <w:szCs w:val="32"/>
          <w:lang w:eastAsia="ja-JP"/>
        </w:rPr>
        <w:t>Coordinator</w:t>
      </w:r>
    </w:p>
    <w:tbl>
      <w:tblPr>
        <w:tblStyle w:val="GridTable1Light-Accent2"/>
        <w:tblpPr w:leftFromText="180" w:rightFromText="180" w:vertAnchor="text" w:horzAnchor="margin" w:tblpY="36"/>
        <w:tblW w:w="14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7195"/>
        <w:gridCol w:w="7200"/>
      </w:tblGrid>
      <w:tr w:rsidRPr="00E61212" w:rsidR="00555F13" w:rsidTr="66D735B4" w14:paraId="40215CBB" w14:textId="77777777"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Pr="00E61212" w:rsidR="00555F13" w:rsidP="66D735B4" w:rsidRDefault="00555F13" w14:paraId="4027D538" w14:textId="77777777">
            <w:pPr>
              <w:rPr>
                <w:rFonts w:asciiTheme="majorHAnsi" w:hAnsiTheme="majorHAnsi"/>
                <w:b/>
              </w:rPr>
            </w:pPr>
            <w:r w:rsidRPr="00E61212">
              <w:rPr>
                <w:rFonts w:asciiTheme="majorHAnsi" w:hAnsiTheme="majorHAnsi"/>
                <w:b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Pr="00E61212" w:rsidR="00555F13" w:rsidP="66D735B4" w:rsidRDefault="00555F13" w14:paraId="7B8CBA2F" w14:textId="77777777">
            <w:pPr>
              <w:rPr>
                <w:rFonts w:eastAsia="Times New Roman" w:cs="Times New Roman" w:asciiTheme="majorHAnsi" w:hAnsiTheme="majorHAnsi"/>
              </w:rPr>
            </w:pPr>
          </w:p>
        </w:tc>
      </w:tr>
      <w:tr w:rsidRPr="00E61212" w:rsidR="00555F13" w:rsidTr="66D735B4" w14:paraId="5D99C21B" w14:textId="77777777">
        <w:trPr>
          <w:trHeight w:val="279"/>
        </w:trPr>
        <w:tc>
          <w:tcPr>
            <w:tcW w:w="7195" w:type="dxa"/>
          </w:tcPr>
          <w:p w:rsidRPr="00E61212" w:rsidR="00555F13" w:rsidP="66D735B4" w:rsidRDefault="00555F13" w14:paraId="3EFBAAE5" w14:textId="77777777">
            <w:r w:rsidRPr="00E61212">
              <w:rPr>
                <w:rFonts w:asciiTheme="majorHAnsi" w:hAnsiTheme="majorHAnsi"/>
              </w:rPr>
              <w:t>Program Name:</w:t>
            </w:r>
          </w:p>
        </w:tc>
        <w:tc>
          <w:tcPr>
            <w:tcW w:w="7200" w:type="dxa"/>
          </w:tcPr>
          <w:p w:rsidRPr="00E61212" w:rsidR="00555F13" w:rsidP="66D735B4" w:rsidRDefault="00555F13" w14:paraId="7B6778C2" w14:textId="77777777">
            <w:r w:rsidRPr="00E61212">
              <w:rPr>
                <w:rFonts w:asciiTheme="majorHAnsi" w:hAnsiTheme="majorHAnsi"/>
              </w:rPr>
              <w:t>Date/Time of Interview:</w:t>
            </w:r>
          </w:p>
        </w:tc>
      </w:tr>
      <w:tr w:rsidRPr="00E61212" w:rsidR="00555F13" w:rsidTr="66D735B4" w14:paraId="41E76B41" w14:textId="77777777">
        <w:trPr>
          <w:trHeight w:val="279"/>
        </w:trPr>
        <w:tc>
          <w:tcPr>
            <w:tcW w:w="7195" w:type="dxa"/>
          </w:tcPr>
          <w:p w:rsidRPr="00E61212" w:rsidR="00555F13" w:rsidP="66D735B4" w:rsidRDefault="00555F13" w14:paraId="7E35D7A4" w14:textId="77777777">
            <w:r>
              <w:rPr>
                <w:rFonts w:asciiTheme="majorHAnsi" w:hAnsiTheme="majorHAnsi"/>
              </w:rPr>
              <w:t>Full Name:</w:t>
            </w:r>
          </w:p>
        </w:tc>
        <w:tc>
          <w:tcPr>
            <w:tcW w:w="7200" w:type="dxa"/>
          </w:tcPr>
          <w:p w:rsidRPr="00E61212" w:rsidR="00555F13" w:rsidP="66D735B4" w:rsidRDefault="00555F13" w14:paraId="62128E09" w14:textId="77777777">
            <w:r w:rsidRPr="00E61212">
              <w:rPr>
                <w:rFonts w:asciiTheme="majorHAnsi" w:hAnsiTheme="majorHAnsi"/>
              </w:rPr>
              <w:t>Interviewer:</w:t>
            </w:r>
          </w:p>
        </w:tc>
      </w:tr>
      <w:tr w:rsidRPr="00E61212" w:rsidR="00555F13" w:rsidTr="66D735B4" w14:paraId="39C95EF9" w14:textId="77777777">
        <w:trPr>
          <w:trHeight w:val="279"/>
        </w:trPr>
        <w:tc>
          <w:tcPr>
            <w:tcW w:w="14395" w:type="dxa"/>
            <w:gridSpan w:val="2"/>
          </w:tcPr>
          <w:p w:rsidRPr="003F37E2" w:rsidR="00555F13" w:rsidP="66D735B4" w:rsidRDefault="00555F13" w14:paraId="4445D323" w14:textId="77777777">
            <w:pPr>
              <w:rPr>
                <w:rFonts w:eastAsia="Times New Roman" w:cs="Times New Roman" w:asciiTheme="majorHAnsi" w:hAnsiTheme="majorHAnsi"/>
                <w:lang w:eastAsia="en-US"/>
              </w:rPr>
            </w:pPr>
            <w:r w:rsidRPr="00E61212">
              <w:rPr>
                <w:rFonts w:eastAsia="Times New Roman" w:cs="Times New Roman" w:asciiTheme="majorHAnsi" w:hAnsiTheme="majorHAnsi"/>
                <w:lang w:eastAsia="en-US"/>
              </w:rPr>
              <w:t xml:space="preserve">Past and Current Position(s) at Program:  </w:t>
            </w:r>
          </w:p>
        </w:tc>
      </w:tr>
    </w:tbl>
    <w:p w:rsidR="00555F13" w:rsidP="66D735B4" w:rsidRDefault="00555F13" w14:paraId="28D66453" w14:textId="77777777">
      <w:pPr>
        <w:spacing w:after="0" w:line="240" w:lineRule="auto"/>
        <w:rPr>
          <w:rFonts w:ascii="Calibri Light" w:hAnsi="Calibri Light" w:eastAsia="Times New Roman" w:cs="Calibri Light"/>
        </w:rPr>
      </w:pPr>
      <w:r w:rsidRPr="00A838F1">
        <w:rPr>
          <w:rFonts w:ascii="Calibri Light" w:hAnsi="Calibri Light" w:eastAsia="Times New Roman" w:cs="Calibri Light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 w:rsidRPr="00A838F1">
        <w:rPr>
          <w:rFonts w:ascii="Calibri Light" w:hAnsi="Calibri Light" w:eastAsia="Times New Roman" w:cs="Calibri Light"/>
          <w:i/>
          <w:iCs/>
        </w:rPr>
        <w:t xml:space="preserve"> Introduction Prompt for Staff </w:t>
      </w:r>
      <w:r w:rsidRPr="00A838F1">
        <w:rPr>
          <w:rFonts w:ascii="Calibri Light" w:hAnsi="Calibri Light" w:eastAsia="Times New Roman" w:cs="Calibri Light"/>
        </w:rPr>
        <w:t>for additional guidance as needed.</w:t>
      </w:r>
    </w:p>
    <w:p w:rsidR="00555F13" w:rsidP="66D735B4" w:rsidRDefault="00555F13" w14:paraId="2EA42FA2" w14:textId="3FB71289">
      <w:pPr>
        <w:rPr>
          <w:b/>
        </w:rPr>
      </w:pPr>
    </w:p>
    <w:p w:rsidR="003A36F7" w:rsidP="66D735B4" w:rsidRDefault="003A36F7" w14:paraId="6D4EE982" w14:textId="6438DDD6">
      <w:pPr>
        <w:rPr>
          <w:b/>
        </w:rPr>
      </w:pPr>
      <w:r w:rsidRPr="003A36F7">
        <w:rPr>
          <w:b/>
        </w:rPr>
        <w:t>**Note: If program doe</w:t>
      </w:r>
      <w:r>
        <w:rPr>
          <w:b/>
        </w:rPr>
        <w:t>s not have an Independent Living/Life Skills Coordinator</w:t>
      </w:r>
      <w:r w:rsidRPr="003A36F7">
        <w:rPr>
          <w:b/>
        </w:rPr>
        <w:t xml:space="preserve">, questions can be included in interview with staff who has oversight of </w:t>
      </w:r>
      <w:r>
        <w:rPr>
          <w:b/>
        </w:rPr>
        <w:t>these</w:t>
      </w:r>
      <w:r w:rsidRPr="003A36F7">
        <w:rPr>
          <w:b/>
        </w:rPr>
        <w:t xml:space="preserve"> services.</w:t>
      </w:r>
    </w:p>
    <w:tbl>
      <w:tblPr>
        <w:tblW w:w="1442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223"/>
        <w:gridCol w:w="7200"/>
      </w:tblGrid>
      <w:tr w:rsidRPr="00EC72C1" w:rsidR="00555F13" w:rsidTr="66D735B4" w14:paraId="2A64E725" w14:textId="77777777"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Pr="00EC72C1" w:rsidR="00555F13" w:rsidP="66D735B4" w:rsidRDefault="00555F13" w14:paraId="63BDDDB4" w14:textId="7777777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Pr="00EC72C1" w:rsidR="00555F13" w:rsidP="66D735B4" w:rsidRDefault="00555F13" w14:paraId="49255895" w14:textId="77777777">
            <w:pPr>
              <w:pStyle w:val="Heading2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2">
              <w:rPr>
                <w:rFonts w:cstheme="majorHAnsi"/>
              </w:rPr>
              <w:t>NOTES</w:t>
            </w:r>
          </w:p>
        </w:tc>
      </w:tr>
      <w:tr w:rsidRPr="006C6992" w:rsidR="00555F13" w:rsidTr="66D735B4" w14:paraId="5D29D2E7" w14:textId="77777777">
        <w:trPr>
          <w:trHeight w:val="710"/>
        </w:trPr>
        <w:tc>
          <w:tcPr>
            <w:tcW w:w="7223" w:type="dxa"/>
          </w:tcPr>
          <w:p w:rsidRPr="009E7E18" w:rsidR="00555F13" w:rsidP="66D735B4" w:rsidRDefault="00555F13" w14:paraId="35F55713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9E7E18">
              <w:rPr>
                <w:rFonts w:asciiTheme="majorHAnsi" w:hAnsiTheme="majorHAnsi" w:cstheme="majorHAnsi"/>
                <w:b/>
              </w:rPr>
              <w:t>Tell me about your role and main responsibilities.</w:t>
            </w:r>
          </w:p>
        </w:tc>
        <w:tc>
          <w:tcPr>
            <w:tcW w:w="7200" w:type="dxa"/>
          </w:tcPr>
          <w:p w:rsidR="00555F13" w:rsidP="66D735B4" w:rsidRDefault="00555F13" w14:paraId="5FED24C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55F13" w:rsidP="66D735B4" w:rsidRDefault="00555F13" w14:paraId="194B9AC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C6992" w:rsidR="00555F13" w:rsidP="66D735B4" w:rsidRDefault="00555F13" w14:paraId="279162C3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025CC7" w:rsidTr="66D735B4" w14:paraId="11FF2A1B" w14:textId="77777777">
        <w:trPr>
          <w:trHeight w:val="710"/>
        </w:trPr>
        <w:tc>
          <w:tcPr>
            <w:tcW w:w="7223" w:type="dxa"/>
          </w:tcPr>
          <w:p w:rsidR="00025CC7" w:rsidP="00025CC7" w:rsidRDefault="00025CC7" w14:paraId="3993725A" w14:textId="10E4FA86">
            <w:pPr>
              <w:spacing w:after="200" w:line="276" w:lineRule="auto"/>
              <w:rPr>
                <w:rFonts w:asciiTheme="majorHAnsi" w:hAnsiTheme="majorHAnsi"/>
                <w:b/>
              </w:rPr>
            </w:pPr>
            <w:r w:rsidRPr="003F37E2">
              <w:rPr>
                <w:rFonts w:asciiTheme="majorHAnsi" w:hAnsiTheme="majorHAnsi"/>
                <w:b/>
              </w:rPr>
              <w:t>How do you prepare LTFC clients for independent living?</w:t>
            </w:r>
          </w:p>
          <w:p w:rsidRPr="00FE6ED7" w:rsidR="00FE6ED7" w:rsidP="00FE6ED7" w:rsidRDefault="00FE6ED7" w14:paraId="1996B6BF" w14:textId="28E32531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37E2">
              <w:rPr>
                <w:rFonts w:asciiTheme="majorHAnsi" w:hAnsiTheme="majorHAnsi"/>
              </w:rPr>
              <w:t>Please describe your life skills curriculum</w:t>
            </w:r>
            <w:r>
              <w:rPr>
                <w:rFonts w:asciiTheme="majorHAnsi" w:hAnsiTheme="majorHAnsi"/>
              </w:rPr>
              <w:t>.</w:t>
            </w:r>
          </w:p>
          <w:p w:rsidRPr="00FE6ED7" w:rsidR="00FE6ED7" w:rsidP="00FE6ED7" w:rsidRDefault="00FE6ED7" w14:paraId="346CC9EF" w14:textId="76C5B3FC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FE6ED7">
              <w:rPr>
                <w:rFonts w:asciiTheme="majorHAnsi" w:hAnsiTheme="majorHAnsi"/>
              </w:rPr>
              <w:t>At what age do youth begin receiving life skills training?</w:t>
            </w:r>
          </w:p>
          <w:p w:rsidRPr="00702B71" w:rsidR="00025CC7" w:rsidP="00025CC7" w:rsidRDefault="00025CC7" w14:paraId="12C56D90" w14:textId="77777777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025CC7">
              <w:rPr>
                <w:rFonts w:asciiTheme="majorHAnsi" w:hAnsiTheme="majorHAnsi"/>
              </w:rPr>
              <w:t>How often do you meet with clients?</w:t>
            </w:r>
          </w:p>
          <w:p w:rsidRPr="00025CC7" w:rsidR="00702B71" w:rsidP="00702B71" w:rsidRDefault="00702B71" w14:paraId="0308573A" w14:textId="5D14C81B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/>
              </w:rPr>
              <w:t xml:space="preserve">Are there any types of life skills that seem to be particularly challenging for UACs? </w:t>
            </w:r>
          </w:p>
        </w:tc>
        <w:tc>
          <w:tcPr>
            <w:tcW w:w="7200" w:type="dxa"/>
          </w:tcPr>
          <w:p w:rsidR="00025CC7" w:rsidP="66D735B4" w:rsidRDefault="00025CC7" w14:paraId="720702B1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FE6ED7" w:rsidTr="66D735B4" w14:paraId="3719538F" w14:textId="77777777">
        <w:trPr>
          <w:trHeight w:val="710"/>
        </w:trPr>
        <w:tc>
          <w:tcPr>
            <w:tcW w:w="7223" w:type="dxa"/>
          </w:tcPr>
          <w:p w:rsidRPr="00FE6ED7" w:rsidR="00FE6ED7" w:rsidP="00FE6ED7" w:rsidRDefault="00FE6ED7" w14:paraId="42BF4792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FE6ED7">
              <w:rPr>
                <w:rFonts w:asciiTheme="majorHAnsi" w:hAnsiTheme="majorHAnsi"/>
                <w:b/>
              </w:rPr>
              <w:lastRenderedPageBreak/>
              <w:t>Do you administer a life skills assessment? If so, how often and what topic areas are covered?</w:t>
            </w:r>
          </w:p>
          <w:p w:rsidR="00FE6ED7" w:rsidP="00025CC7" w:rsidRDefault="00FE6ED7" w14:paraId="4329BB24" w14:textId="77777777">
            <w:pPr>
              <w:spacing w:after="200" w:line="276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200" w:type="dxa"/>
          </w:tcPr>
          <w:p w:rsidR="00FE6ED7" w:rsidP="66D735B4" w:rsidRDefault="00FE6ED7" w14:paraId="32FD364F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025CC7" w:rsidTr="66D735B4" w14:paraId="18A9EDC3" w14:textId="77777777">
        <w:trPr>
          <w:trHeight w:val="710"/>
        </w:trPr>
        <w:tc>
          <w:tcPr>
            <w:tcW w:w="7223" w:type="dxa"/>
          </w:tcPr>
          <w:p w:rsidRPr="003F37E2" w:rsidR="00025CC7" w:rsidP="00025CC7" w:rsidRDefault="00025CC7" w14:paraId="72FC2543" w14:textId="77777777">
            <w:pPr>
              <w:spacing w:after="200" w:line="276" w:lineRule="auto"/>
              <w:rPr>
                <w:rFonts w:asciiTheme="majorHAnsi" w:hAnsiTheme="majorHAnsi"/>
                <w:b/>
              </w:rPr>
            </w:pPr>
            <w:r w:rsidRPr="003F37E2">
              <w:rPr>
                <w:rFonts w:asciiTheme="majorHAnsi" w:hAnsiTheme="majorHAnsi"/>
                <w:b/>
              </w:rPr>
              <w:t>Do you feel that you have enough materials and resources to teach the minors successfully? If not, what additional resources would be helpful?</w:t>
            </w:r>
          </w:p>
          <w:p w:rsidR="00025CC7" w:rsidP="66D735B4" w:rsidRDefault="00025CC7" w14:paraId="3073020E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025CC7" w:rsidP="66D735B4" w:rsidRDefault="00025CC7" w14:paraId="4722AF3F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555F13" w:rsidTr="66D735B4" w14:paraId="4F907619" w14:textId="77777777">
        <w:trPr>
          <w:trHeight w:val="710"/>
        </w:trPr>
        <w:tc>
          <w:tcPr>
            <w:tcW w:w="7223" w:type="dxa"/>
          </w:tcPr>
          <w:p w:rsidRPr="003F37E2" w:rsidR="00555F13" w:rsidP="66D735B4" w:rsidRDefault="66D735B4" w14:paraId="5E2DB289" w14:textId="6908D016">
            <w:pPr>
              <w:spacing w:after="200" w:line="276" w:lineRule="auto"/>
              <w:rPr>
                <w:rFonts w:asciiTheme="majorHAnsi" w:hAnsiTheme="majorHAnsi"/>
                <w:b/>
              </w:rPr>
            </w:pPr>
            <w:r w:rsidRPr="003F37E2">
              <w:rPr>
                <w:rFonts w:asciiTheme="majorHAnsi" w:hAnsiTheme="majorHAnsi"/>
                <w:b/>
              </w:rPr>
              <w:t>How are foster parents and/or direct care staff (group homes) included in preparing clients for independent living?</w:t>
            </w:r>
          </w:p>
          <w:p w:rsidRPr="001C6EDD" w:rsidR="00555F13" w:rsidP="66D735B4" w:rsidRDefault="00555F13" w14:paraId="6F7AF335" w14:textId="77777777">
            <w:pPr>
              <w:spacing w:after="200" w:line="240" w:lineRule="auto"/>
              <w:rPr>
                <w:rFonts w:asciiTheme="majorHAnsi" w:hAnsiTheme="majorHAnsi" w:cstheme="majorHAnsi"/>
                <w:b/>
                <w:highlight w:val="yellow"/>
              </w:rPr>
            </w:pPr>
          </w:p>
        </w:tc>
        <w:tc>
          <w:tcPr>
            <w:tcW w:w="7200" w:type="dxa"/>
          </w:tcPr>
          <w:p w:rsidR="00555F13" w:rsidP="66D735B4" w:rsidRDefault="00555F13" w14:paraId="61D57DD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555F13" w:rsidTr="66D735B4" w14:paraId="2C864FA6" w14:textId="77777777">
        <w:trPr>
          <w:trHeight w:val="710"/>
        </w:trPr>
        <w:tc>
          <w:tcPr>
            <w:tcW w:w="7223" w:type="dxa"/>
          </w:tcPr>
          <w:p w:rsidR="00555F13" w:rsidP="66D735B4" w:rsidRDefault="66D735B4" w14:paraId="637E5769" w14:textId="1648D1AC">
            <w:pPr>
              <w:spacing w:after="200" w:line="276" w:lineRule="auto"/>
              <w:rPr>
                <w:rFonts w:asciiTheme="majorHAnsi" w:hAnsiTheme="majorHAnsi"/>
                <w:b/>
              </w:rPr>
            </w:pPr>
            <w:r w:rsidRPr="003F37E2">
              <w:rPr>
                <w:rFonts w:asciiTheme="majorHAnsi" w:hAnsiTheme="majorHAnsi"/>
                <w:b/>
              </w:rPr>
              <w:t xml:space="preserve">How do you collaborate with other departments/program areas (i.e. case management, clinical etc.) to ensure that clients receive well-rounded support to be successful upon discharge from the program? </w:t>
            </w:r>
          </w:p>
          <w:p w:rsidRPr="003F37E2" w:rsidR="00555F13" w:rsidP="66D735B4" w:rsidRDefault="00555F13" w14:paraId="2E4DA962" w14:textId="77777777">
            <w:pPr>
              <w:spacing w:after="200" w:line="276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200" w:type="dxa"/>
          </w:tcPr>
          <w:p w:rsidR="00555F13" w:rsidP="66D735B4" w:rsidRDefault="00555F13" w14:paraId="0C1DFFCA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025CC7" w:rsidTr="66D735B4" w14:paraId="216D3A01" w14:textId="77777777">
        <w:trPr>
          <w:trHeight w:val="710"/>
        </w:trPr>
        <w:tc>
          <w:tcPr>
            <w:tcW w:w="7223" w:type="dxa"/>
          </w:tcPr>
          <w:p w:rsidRPr="008A21D4" w:rsidR="00025CC7" w:rsidP="00025CC7" w:rsidRDefault="00025CC7" w14:paraId="1E88B13B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8A21D4">
              <w:rPr>
                <w:rFonts w:asciiTheme="majorHAnsi" w:hAnsiTheme="majorHAnsi" w:cstheme="majorHAnsi"/>
                <w:b/>
              </w:rPr>
              <w:t xml:space="preserve">What does </w:t>
            </w:r>
            <w:r w:rsidRPr="00976F33">
              <w:rPr>
                <w:rFonts w:asciiTheme="majorHAnsi" w:hAnsiTheme="majorHAnsi" w:cstheme="majorHAnsi"/>
                <w:b/>
                <w:i/>
              </w:rPr>
              <w:t>trauma-informed care</w:t>
            </w:r>
            <w:r w:rsidRPr="008A21D4">
              <w:rPr>
                <w:rFonts w:asciiTheme="majorHAnsi" w:hAnsiTheme="majorHAnsi" w:cstheme="majorHAnsi"/>
                <w:b/>
              </w:rPr>
              <w:t xml:space="preserve"> mean to you? </w:t>
            </w:r>
          </w:p>
          <w:p w:rsidRPr="009C36DA" w:rsidR="00025CC7" w:rsidP="00025CC7" w:rsidRDefault="00025CC7" w14:paraId="7D03F50E" w14:textId="2724978F">
            <w:pPr>
              <w:pStyle w:val="ListParagraph"/>
              <w:numPr>
                <w:ilvl w:val="0"/>
                <w:numId w:val="3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9C36DA">
              <w:rPr>
                <w:rFonts w:asciiTheme="majorHAnsi" w:hAnsiTheme="majorHAnsi" w:cstheme="majorHAnsi"/>
                <w:b/>
              </w:rPr>
              <w:t xml:space="preserve">How do you deliver trauma-informed care as </w:t>
            </w:r>
            <w:r>
              <w:rPr>
                <w:rFonts w:asciiTheme="majorHAnsi" w:hAnsiTheme="majorHAnsi" w:cstheme="majorHAnsi"/>
                <w:b/>
              </w:rPr>
              <w:t>the independent living/life skills coordinator?</w:t>
            </w:r>
          </w:p>
          <w:p w:rsidRPr="003F37E2" w:rsidR="00025CC7" w:rsidP="66D735B4" w:rsidRDefault="00025CC7" w14:paraId="7890A14C" w14:textId="77777777">
            <w:pPr>
              <w:spacing w:after="200" w:line="276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200" w:type="dxa"/>
          </w:tcPr>
          <w:p w:rsidR="00025CC7" w:rsidP="66D735B4" w:rsidRDefault="00025CC7" w14:paraId="5F88E2AF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555F13" w:rsidTr="66D735B4" w14:paraId="241648EF" w14:textId="77777777">
        <w:trPr>
          <w:trHeight w:val="710"/>
        </w:trPr>
        <w:tc>
          <w:tcPr>
            <w:tcW w:w="7223" w:type="dxa"/>
          </w:tcPr>
          <w:p w:rsidRPr="00981929" w:rsidR="00555F13" w:rsidP="66D735B4" w:rsidRDefault="00555F13" w14:paraId="60A51BA4" w14:textId="77777777">
            <w:pPr>
              <w:spacing w:before="100" w:beforeAutospacing="1" w:after="100" w:afterAutospacing="1" w:line="240" w:lineRule="auto"/>
              <w:rPr>
                <w:rFonts w:eastAsia="Times New Roman" w:asciiTheme="majorHAnsi" w:hAnsiTheme="majorHAnsi" w:cstheme="majorHAnsi"/>
                <w:b/>
              </w:rPr>
            </w:pPr>
            <w:r w:rsidRPr="00981929">
              <w:rPr>
                <w:rFonts w:eastAsia="Times New Roman" w:asciiTheme="majorHAnsi" w:hAnsiTheme="majorHAnsi" w:cstheme="majorHAnsi"/>
                <w:b/>
              </w:rPr>
              <w:t>Describe how you</w:t>
            </w:r>
            <w:r>
              <w:rPr>
                <w:rFonts w:eastAsia="Times New Roman" w:asciiTheme="majorHAnsi" w:hAnsiTheme="majorHAnsi" w:cstheme="majorHAnsi"/>
                <w:b/>
              </w:rPr>
              <w:t xml:space="preserve"> receive support and guidance </w:t>
            </w:r>
            <w:r w:rsidRPr="00981929">
              <w:rPr>
                <w:rFonts w:eastAsia="Times New Roman" w:asciiTheme="majorHAnsi" w:hAnsiTheme="majorHAnsi" w:cstheme="majorHAnsi"/>
                <w:b/>
              </w:rPr>
              <w:t>from your</w:t>
            </w:r>
            <w:r>
              <w:rPr>
                <w:rFonts w:eastAsia="Times New Roman" w:asciiTheme="majorHAnsi" w:hAnsiTheme="majorHAnsi" w:cstheme="majorHAnsi"/>
                <w:b/>
              </w:rPr>
              <w:t xml:space="preserve"> </w:t>
            </w:r>
            <w:r w:rsidRPr="00981929">
              <w:rPr>
                <w:rFonts w:eastAsia="Times New Roman" w:asciiTheme="majorHAnsi" w:hAnsiTheme="majorHAnsi" w:cstheme="majorHAnsi"/>
                <w:b/>
              </w:rPr>
              <w:t>supervisor.</w:t>
            </w:r>
          </w:p>
          <w:p w:rsidRPr="00981929" w:rsidR="00555F13" w:rsidP="66D735B4" w:rsidRDefault="00555F13" w14:paraId="1DCC38C0" w14:textId="77777777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asciiTheme="majorHAnsi" w:hAnsiTheme="majorHAnsi" w:cstheme="majorHAnsi"/>
                <w:b/>
              </w:rPr>
            </w:pPr>
            <w:r w:rsidRPr="00981929">
              <w:rPr>
                <w:rFonts w:eastAsia="Times New Roman" w:asciiTheme="majorHAnsi" w:hAnsiTheme="majorHAnsi" w:cstheme="majorHAnsi"/>
                <w:b/>
              </w:rPr>
              <w:t>Do you feel that your supervisor provides appropriate and timely</w:t>
            </w:r>
            <w:r>
              <w:rPr>
                <w:rFonts w:eastAsia="Times New Roman" w:asciiTheme="majorHAnsi" w:hAnsiTheme="majorHAnsi" w:cstheme="majorHAnsi"/>
                <w:b/>
              </w:rPr>
              <w:t xml:space="preserve"> </w:t>
            </w:r>
            <w:r w:rsidRPr="00981929">
              <w:rPr>
                <w:rFonts w:eastAsia="Times New Roman" w:asciiTheme="majorHAnsi" w:hAnsiTheme="majorHAnsi" w:cstheme="majorHAnsi"/>
                <w:b/>
              </w:rPr>
              <w:t>support, guidance, and feedback?</w:t>
            </w:r>
          </w:p>
          <w:p w:rsidRPr="005122AC" w:rsidR="00555F13" w:rsidP="66D735B4" w:rsidRDefault="00555F13" w14:paraId="2DFD2816" w14:textId="77777777">
            <w:pPr>
              <w:spacing w:after="200" w:line="240" w:lineRule="auto"/>
              <w:ind w:left="3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555F13" w:rsidP="66D735B4" w:rsidRDefault="00555F13" w14:paraId="24A80E82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55F13" w:rsidP="66D735B4" w:rsidRDefault="00555F13" w14:paraId="0EF5DF5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C6992" w:rsidR="00555F13" w:rsidP="66D735B4" w:rsidRDefault="00555F13" w14:paraId="46C09E39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025CC7" w:rsidTr="66D735B4" w14:paraId="51766702" w14:textId="77777777">
        <w:trPr>
          <w:trHeight w:val="710"/>
        </w:trPr>
        <w:tc>
          <w:tcPr>
            <w:tcW w:w="7223" w:type="dxa"/>
          </w:tcPr>
          <w:p w:rsidRPr="00025CC7" w:rsidR="00025CC7" w:rsidP="00025CC7" w:rsidRDefault="00025CC7" w14:paraId="712EFFA7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25CC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Do you feel that you receive adequate training to perform your duties? If not, please explain. </w:t>
            </w:r>
          </w:p>
          <w:p w:rsidRPr="006539DF" w:rsidR="00025CC7" w:rsidP="00025CC7" w:rsidRDefault="00025CC7" w14:paraId="710B6461" w14:textId="33128B4D">
            <w:pPr>
              <w:pStyle w:val="NormalWeb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25CC7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What additional training do you think a person in your position would benefit from?</w:t>
            </w:r>
          </w:p>
        </w:tc>
        <w:tc>
          <w:tcPr>
            <w:tcW w:w="7200" w:type="dxa"/>
          </w:tcPr>
          <w:p w:rsidR="00025CC7" w:rsidP="66D735B4" w:rsidRDefault="00025CC7" w14:paraId="5D16DF0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555F13" w:rsidTr="66D735B4" w14:paraId="7A31494F" w14:textId="77777777">
        <w:trPr>
          <w:trHeight w:val="710"/>
        </w:trPr>
        <w:tc>
          <w:tcPr>
            <w:tcW w:w="7223" w:type="dxa"/>
          </w:tcPr>
          <w:p w:rsidRPr="006539DF" w:rsidR="00555F13" w:rsidP="66D735B4" w:rsidRDefault="00555F13" w14:paraId="4C97D0E3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539DF">
              <w:rPr>
                <w:rFonts w:asciiTheme="majorHAnsi" w:hAnsiTheme="majorHAnsi" w:cstheme="majorHAnsi"/>
                <w:b/>
                <w:sz w:val="22"/>
                <w:szCs w:val="22"/>
              </w:rPr>
              <w:t>Do you have any conce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rns about the treatment of UACs</w:t>
            </w:r>
            <w:r w:rsidRPr="006539D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? Do you have any concerns about any particular staff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or foster parents</w:t>
            </w:r>
            <w:r w:rsidRPr="006539D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(any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person</w:t>
            </w:r>
            <w:r w:rsidRPr="006539D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you think should NOT be working with UAC)? </w:t>
            </w:r>
          </w:p>
          <w:p w:rsidRPr="00F708E3" w:rsidR="00555F13" w:rsidP="66D735B4" w:rsidRDefault="00555F13" w14:paraId="17681DB0" w14:textId="77777777">
            <w:pPr>
              <w:pStyle w:val="NormalWeb"/>
              <w:ind w:left="360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="00555F13" w:rsidP="66D735B4" w:rsidRDefault="00555F13" w14:paraId="1E2A8B4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55F13" w:rsidP="66D735B4" w:rsidRDefault="00555F13" w14:paraId="5532F9F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55F13" w:rsidP="66D735B4" w:rsidRDefault="00555F13" w14:paraId="7486D82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555F13" w:rsidTr="66D735B4" w14:paraId="49627A12" w14:textId="77777777">
        <w:trPr>
          <w:trHeight w:val="710"/>
        </w:trPr>
        <w:tc>
          <w:tcPr>
            <w:tcW w:w="7223" w:type="dxa"/>
          </w:tcPr>
          <w:p w:rsidRPr="00A838F1" w:rsidR="00555F13" w:rsidP="66D735B4" w:rsidRDefault="00555F13" w14:paraId="285EDB75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A838F1">
              <w:rPr>
                <w:rFonts w:asciiTheme="majorHAnsi" w:hAnsiTheme="majorHAnsi" w:cstheme="majorHAnsi"/>
                <w:b/>
              </w:rPr>
              <w:t>What general recommendations do you have to strengthen the program? What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A838F1">
              <w:rPr>
                <w:rFonts w:asciiTheme="majorHAnsi" w:hAnsiTheme="majorHAnsi" w:cstheme="majorHAnsi"/>
                <w:b/>
              </w:rPr>
              <w:t>improvements would you put in place?</w:t>
            </w:r>
          </w:p>
          <w:p w:rsidRPr="006539DF" w:rsidR="00555F13" w:rsidP="66D735B4" w:rsidRDefault="00555F13" w14:paraId="68CB2EC9" w14:textId="77777777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6539DF">
              <w:rPr>
                <w:rFonts w:asciiTheme="majorHAnsi" w:hAnsiTheme="majorHAnsi" w:cstheme="majorHAnsi"/>
                <w:b/>
              </w:rPr>
              <w:t>Have you shared these ideas with your supervisor or any other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6539DF">
              <w:rPr>
                <w:rFonts w:asciiTheme="majorHAnsi" w:hAnsiTheme="majorHAnsi" w:cstheme="majorHAnsi"/>
                <w:b/>
              </w:rPr>
              <w:t>program staff?</w:t>
            </w:r>
          </w:p>
          <w:p w:rsidR="00555F13" w:rsidP="66D735B4" w:rsidRDefault="00555F13" w14:paraId="7FE1EB2F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  <w:p w:rsidRPr="00F708E3" w:rsidR="00555F13" w:rsidP="66D735B4" w:rsidRDefault="00555F13" w14:paraId="6267D2AC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555F13" w:rsidP="66D735B4" w:rsidRDefault="00555F13" w14:paraId="310E56DD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55F13" w:rsidP="66D735B4" w:rsidRDefault="00555F13" w14:paraId="1B564402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55F13" w:rsidP="66D735B4" w:rsidRDefault="00555F13" w14:paraId="32D98B02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555F13" w:rsidTr="66D735B4" w14:paraId="4D839444" w14:textId="77777777">
        <w:trPr>
          <w:trHeight w:val="710"/>
        </w:trPr>
        <w:tc>
          <w:tcPr>
            <w:tcW w:w="7223" w:type="dxa"/>
          </w:tcPr>
          <w:p w:rsidRPr="00A838F1" w:rsidR="00555F13" w:rsidP="66D735B4" w:rsidRDefault="00555F13" w14:paraId="7F041CB5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A838F1">
              <w:rPr>
                <w:rFonts w:asciiTheme="majorHAnsi" w:hAnsiTheme="majorHAnsi" w:cstheme="majorHAnsi"/>
                <w:b/>
              </w:rPr>
              <w:t>What are the things that you love/enjoy about your j</w:t>
            </w:r>
            <w:r>
              <w:rPr>
                <w:rFonts w:asciiTheme="majorHAnsi" w:hAnsiTheme="majorHAnsi" w:cstheme="majorHAnsi"/>
                <w:b/>
              </w:rPr>
              <w:t xml:space="preserve">ob? What are the </w:t>
            </w:r>
            <w:r w:rsidRPr="00A838F1">
              <w:rPr>
                <w:rFonts w:asciiTheme="majorHAnsi" w:hAnsiTheme="majorHAnsi" w:cstheme="majorHAnsi"/>
                <w:b/>
              </w:rPr>
              <w:t>challenges you face in your job?</w:t>
            </w:r>
          </w:p>
          <w:p w:rsidR="00555F13" w:rsidP="66D735B4" w:rsidRDefault="00555F13" w14:paraId="5D780298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  <w:p w:rsidRPr="00F708E3" w:rsidR="00555F13" w:rsidP="66D735B4" w:rsidRDefault="00555F13" w14:paraId="0773B219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555F13" w:rsidP="66D735B4" w:rsidRDefault="00555F13" w14:paraId="1AAD33B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555F13" w:rsidTr="66D735B4" w14:paraId="4A500EE1" w14:textId="77777777">
        <w:trPr>
          <w:trHeight w:val="710"/>
        </w:trPr>
        <w:tc>
          <w:tcPr>
            <w:tcW w:w="7223" w:type="dxa"/>
          </w:tcPr>
          <w:p w:rsidRPr="00A838F1" w:rsidR="00555F13" w:rsidP="66D735B4" w:rsidRDefault="00555F13" w14:paraId="09B5DEDF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A838F1">
              <w:rPr>
                <w:rFonts w:asciiTheme="majorHAnsi" w:hAnsiTheme="majorHAnsi" w:cstheme="majorHAnsi"/>
                <w:b/>
              </w:rPr>
              <w:t>What recommendations do you have for ORR that I can take back to share with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A838F1">
              <w:rPr>
                <w:rFonts w:asciiTheme="majorHAnsi" w:hAnsiTheme="majorHAnsi" w:cstheme="majorHAnsi"/>
                <w:b/>
              </w:rPr>
              <w:t>our headquarter teams?</w:t>
            </w:r>
          </w:p>
          <w:p w:rsidRPr="006539DF" w:rsidR="00555F13" w:rsidP="66D735B4" w:rsidRDefault="00555F13" w14:paraId="40B8AA9F" w14:textId="77777777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="00555F13" w:rsidP="66D735B4" w:rsidRDefault="00555F13" w14:paraId="35508EFD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555F13" w:rsidP="66D735B4" w:rsidRDefault="00555F13" w14:paraId="0536EB3F" w14:textId="77777777"/>
    <w:p w:rsidR="00555F13" w:rsidP="66D735B4" w:rsidRDefault="00555F13" w14:paraId="5B80F03D" w14:textId="77777777"/>
    <w:p w:rsidR="00C924F0" w:rsidP="66D735B4" w:rsidRDefault="00C924F0" w14:paraId="3274B3BD" w14:textId="77777777"/>
    <w:sectPr w:rsidR="00C924F0" w:rsidSect="007A01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23AA2" w14:textId="77777777" w:rsidR="007A2E4F" w:rsidRDefault="007A2E4F" w:rsidP="00555F13">
      <w:pPr>
        <w:spacing w:after="0" w:line="240" w:lineRule="auto"/>
      </w:pPr>
      <w:r>
        <w:separator/>
      </w:r>
    </w:p>
  </w:endnote>
  <w:endnote w:type="continuationSeparator" w:id="0">
    <w:p w14:paraId="1DC37BA8" w14:textId="77777777" w:rsidR="007A2E4F" w:rsidRDefault="007A2E4F" w:rsidP="0055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D39FE" w14:textId="77777777" w:rsidR="007A01DA" w:rsidRDefault="007A01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373FC" w14:textId="77777777" w:rsidR="007A01DA" w:rsidRDefault="007A0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1859D" w14:textId="1FF73C64" w:rsidR="007A01DA" w:rsidRDefault="007A01DA">
    <w:pPr>
      <w:pStyle w:val="Footer"/>
    </w:pPr>
  </w:p>
  <w:p w14:paraId="6AD4883D" w14:textId="2BAE0EDF" w:rsidR="007A01DA" w:rsidRDefault="007A01DA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 wp14:anchorId="4F7D4126" wp14:editId="284BAAEB">
              <wp:extent cx="9144000" cy="962025"/>
              <wp:effectExtent l="0" t="0" r="19050" b="28575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6FA2B3" w14:textId="49C58269" w:rsidR="007A01DA" w:rsidRPr="00972E1B" w:rsidRDefault="007A01DA" w:rsidP="007A01DA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independent living/life skills coordinators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1.0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1.0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="00450959" w:rsidRPr="00BA689C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F7D41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0in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">
              <v:textbox>
                <w:txbxContent>
                  <w:p w14:paraId="1B6FA2B3" w14:textId="49C58269" w:rsidR="007A01DA" w:rsidRPr="00972E1B" w:rsidRDefault="007A01DA" w:rsidP="007A01DA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independent living/life skills coordinators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1.0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1.0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="00450959" w:rsidRPr="00BA689C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996DB" w14:textId="77777777" w:rsidR="007A2E4F" w:rsidRDefault="007A2E4F" w:rsidP="00555F13">
      <w:pPr>
        <w:spacing w:after="0" w:line="240" w:lineRule="auto"/>
      </w:pPr>
      <w:r>
        <w:separator/>
      </w:r>
    </w:p>
  </w:footnote>
  <w:footnote w:type="continuationSeparator" w:id="0">
    <w:p w14:paraId="09202B4C" w14:textId="77777777" w:rsidR="007A2E4F" w:rsidRDefault="007A2E4F" w:rsidP="00555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500F6" w14:textId="77777777" w:rsidR="007A01DA" w:rsidRDefault="007A01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484CD6" w14:textId="565BD722" w:rsidR="00A87B01" w:rsidRDefault="009C2E0A" w:rsidP="00A87B01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1DA" w:rsidRPr="007A01DA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</w:p>
    </w:sdtContent>
  </w:sdt>
  <w:p w14:paraId="2BD2D7C6" w14:textId="2CEC24E3" w:rsidR="00A87B01" w:rsidRDefault="009C2E0A" w:rsidP="00302C6A">
    <w:pPr>
      <w:pStyle w:val="Header"/>
      <w:jc w:val="right"/>
    </w:pPr>
    <w:r w:rsidRPr="007C6C1B">
      <w:rPr>
        <w:rFonts w:ascii="Cambria" w:eastAsia="Times New Roman" w:hAnsi="Cambria" w:cs="Times New Roman"/>
        <w:bCs/>
        <w:spacing w:val="4"/>
        <w:lang w:eastAsia="ja-JP"/>
      </w:rPr>
      <w:t>(</w:t>
    </w:r>
    <w:r>
      <w:rPr>
        <w:rFonts w:ascii="Cambria" w:eastAsia="Times New Roman" w:hAnsi="Cambria" w:cs="Times New Roman"/>
        <w:bCs/>
        <w:spacing w:val="4"/>
        <w:lang w:eastAsia="ja-JP"/>
      </w:rPr>
      <w:t>Updated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 w:rsidR="00555F13">
      <w:rPr>
        <w:rFonts w:ascii="Cambria" w:eastAsia="Times New Roman" w:hAnsi="Cambria" w:cs="Times New Roman"/>
        <w:bCs/>
        <w:spacing w:val="4"/>
        <w:lang w:eastAsia="ja-JP"/>
      </w:rPr>
      <w:t>0</w:t>
    </w:r>
    <w:r w:rsidR="00025CC7">
      <w:rPr>
        <w:rFonts w:ascii="Cambria" w:eastAsia="Times New Roman" w:hAnsi="Cambria" w:cs="Times New Roman"/>
        <w:bCs/>
        <w:spacing w:val="4"/>
        <w:lang w:eastAsia="ja-JP"/>
      </w:rPr>
      <w:t>9.17</w:t>
    </w:r>
    <w:r>
      <w:rPr>
        <w:rFonts w:ascii="Cambria" w:eastAsia="Times New Roman" w:hAnsi="Cambria" w:cs="Times New Roman"/>
        <w:bCs/>
        <w:spacing w:val="4"/>
        <w:lang w:eastAsia="ja-JP"/>
      </w:rPr>
      <w:t>.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2020)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4533898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135A287" w14:textId="4878A234" w:rsidR="007A01DA" w:rsidRDefault="007A01DA" w:rsidP="007A01DA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A01D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</w:p>
    </w:sdtContent>
  </w:sdt>
  <w:p w14:paraId="465CF300" w14:textId="52EFC6DB" w:rsidR="007A01DA" w:rsidRDefault="007A01DA" w:rsidP="007A01DA">
    <w:pPr>
      <w:pStyle w:val="Header"/>
      <w:jc w:val="right"/>
      <w:rPr>
        <w:rFonts w:ascii="Cambria" w:eastAsia="Times New Roman" w:hAnsi="Cambria" w:cs="Times New Roman"/>
        <w:bCs/>
        <w:spacing w:val="4"/>
        <w:lang w:eastAsia="ja-JP"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450959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MM/DD/</w:t>
    </w:r>
    <w:r w:rsidR="00450959">
      <w:rPr>
        <w:rFonts w:ascii="Segoe UI" w:hAnsi="Segoe UI" w:cs="Segoe UI"/>
        <w:b/>
        <w:color w:val="264A64"/>
        <w:sz w:val="18"/>
        <w:szCs w:val="18"/>
      </w:rPr>
      <w:t>2024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 </w:t>
    </w:r>
  </w:p>
  <w:p w14:paraId="098516B6" w14:textId="023CE3AD" w:rsidR="007A01DA" w:rsidRDefault="007A01DA" w:rsidP="007A01DA">
    <w:pPr>
      <w:pStyle w:val="Header"/>
      <w:jc w:val="right"/>
    </w:pPr>
    <w:r w:rsidRPr="007C6C1B">
      <w:rPr>
        <w:rFonts w:ascii="Cambria" w:eastAsia="Times New Roman" w:hAnsi="Cambria" w:cs="Times New Roman"/>
        <w:bCs/>
        <w:spacing w:val="4"/>
        <w:lang w:eastAsia="ja-JP"/>
      </w:rPr>
      <w:t>(</w:t>
    </w:r>
    <w:r>
      <w:rPr>
        <w:rFonts w:ascii="Cambria" w:eastAsia="Times New Roman" w:hAnsi="Cambria" w:cs="Times New Roman"/>
        <w:bCs/>
        <w:spacing w:val="4"/>
        <w:lang w:eastAsia="ja-JP"/>
      </w:rPr>
      <w:t>Updated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>
      <w:rPr>
        <w:rFonts w:ascii="Cambria" w:eastAsia="Times New Roman" w:hAnsi="Cambria" w:cs="Times New Roman"/>
        <w:bCs/>
        <w:spacing w:val="4"/>
        <w:lang w:eastAsia="ja-JP"/>
      </w:rPr>
      <w:t>09.17.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82C32"/>
    <w:multiLevelType w:val="hybridMultilevel"/>
    <w:tmpl w:val="718EB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0375E"/>
    <w:multiLevelType w:val="hybridMultilevel"/>
    <w:tmpl w:val="E41A4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263DE"/>
    <w:multiLevelType w:val="hybridMultilevel"/>
    <w:tmpl w:val="505E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12D07"/>
    <w:multiLevelType w:val="hybridMultilevel"/>
    <w:tmpl w:val="5078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33AA3"/>
    <w:multiLevelType w:val="multilevel"/>
    <w:tmpl w:val="5F6A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E65F00"/>
    <w:multiLevelType w:val="hybridMultilevel"/>
    <w:tmpl w:val="B3DEE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F5AF4"/>
    <w:multiLevelType w:val="hybridMultilevel"/>
    <w:tmpl w:val="DB9E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F13"/>
    <w:rsid w:val="00025CC7"/>
    <w:rsid w:val="000F0B2B"/>
    <w:rsid w:val="001E6FFC"/>
    <w:rsid w:val="002046EB"/>
    <w:rsid w:val="003A36F7"/>
    <w:rsid w:val="00450959"/>
    <w:rsid w:val="00555F13"/>
    <w:rsid w:val="00702B71"/>
    <w:rsid w:val="007A01DA"/>
    <w:rsid w:val="007A2E4F"/>
    <w:rsid w:val="009C0BC3"/>
    <w:rsid w:val="009C2E0A"/>
    <w:rsid w:val="00C924F0"/>
    <w:rsid w:val="00FE6ED7"/>
    <w:rsid w:val="66D7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406BA9"/>
  <w15:chartTrackingRefBased/>
  <w15:docId w15:val="{6A7FF290-B756-4167-B280-AA9B5595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F13"/>
  </w:style>
  <w:style w:type="paragraph" w:styleId="Heading2">
    <w:name w:val="heading 2"/>
    <w:basedOn w:val="Normal"/>
    <w:link w:val="Heading2Char"/>
    <w:uiPriority w:val="9"/>
    <w:unhideWhenUsed/>
    <w:qFormat/>
    <w:rsid w:val="00555F13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5F13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55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F13"/>
  </w:style>
  <w:style w:type="table" w:styleId="GridTable1Light-Accent2">
    <w:name w:val="Grid Table 1 Light Accent 2"/>
    <w:basedOn w:val="TableNormal"/>
    <w:uiPriority w:val="46"/>
    <w:rsid w:val="00555F1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55F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5F1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5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F13"/>
  </w:style>
  <w:style w:type="character" w:styleId="CommentReference">
    <w:name w:val="annotation reference"/>
    <w:basedOn w:val="DefaultParagraphFont"/>
    <w:uiPriority w:val="99"/>
    <w:semiHidden/>
    <w:unhideWhenUsed/>
    <w:rsid w:val="00025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C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C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C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C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7A01D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CPolicy@acf.hhs.gov" TargetMode="External"/><Relationship Id="rId1" Type="http://schemas.openxmlformats.org/officeDocument/2006/relationships/hyperlink" Target="mailto:UCPolicy@acf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2" ma:contentTypeDescription="Create a new document." ma:contentTypeScope="" ma:versionID="7f3d58d14b27ac591e0201484a1aa8ff">
  <xsd:schema xmlns:xsd="http://www.w3.org/2001/XMLSchema" xmlns:xs="http://www.w3.org/2001/XMLSchema" xmlns:p="http://schemas.microsoft.com/office/2006/metadata/properties" xmlns:ns2="6f2f78f1-91a5-4d68-8b46-c99d45c19e6d" targetNamespace="http://schemas.microsoft.com/office/2006/metadata/properties" ma:root="true" ma:fieldsID="0dffecf5768747b91df04384a471e4be" ns2:_="">
    <xsd:import namespace="6f2f78f1-91a5-4d68-8b46-c99d45c19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29223-7535-4C50-A1DE-5D1937D1F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99E3EF-234B-46B2-B970-C7781C53725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6662B2-7266-4E69-A9B5-FC0DFFFDB0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Persad, Amanda (ACF) (CTR)</dc:creator>
  <cp:keywords/>
  <dc:description/>
  <cp:lastModifiedBy>DPP-SH</cp:lastModifiedBy>
  <cp:revision>4</cp:revision>
  <dcterms:created xsi:type="dcterms:W3CDTF">2020-12-02T23:47:00Z</dcterms:created>
  <dcterms:modified xsi:type="dcterms:W3CDTF">2021-08-25T14:17:00Z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