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9E07E6" w:rsidRPr="009E07E6" w:rsidP="009E07E6" w14:paraId="6F418885" w14:textId="2EA28D45">
      <w:pPr>
        <w:ind w:left="8640" w:firstLine="720"/>
        <w:jc w:val="center"/>
        <w:rPr>
          <w:rFonts w:eastAsia="Times New Roman"/>
          <w:color w:val="000000"/>
          <w:sz w:val="18"/>
          <w:szCs w:val="18"/>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Pr="009E07E6">
        <w:rPr>
          <w:rFonts w:eastAsia="Times New Roman"/>
          <w:color w:val="000000"/>
          <w:sz w:val="15"/>
          <w:szCs w:val="15"/>
        </w:rPr>
        <w:t>11/30/2025</w:t>
      </w:r>
    </w:p>
    <w:p w:rsidR="00FA6662" w14:paraId="7D557E4F" w14:textId="2F32A011">
      <w:pPr>
        <w:spacing w:before="66"/>
        <w:ind w:right="172"/>
        <w:jc w:val="right"/>
        <w:rPr>
          <w:sz w:val="15"/>
        </w:rPr>
      </w:pP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 xml:space="preserve">19. Is Application Subject to Review </w:t>
      </w:r>
      <w:r>
        <w:rPr>
          <w:b/>
          <w:w w:val="105"/>
          <w:sz w:val="15"/>
        </w:rPr>
        <w:t>By</w:t>
      </w:r>
      <w:r>
        <w:rPr>
          <w:b/>
          <w:w w:val="105"/>
          <w:sz w:val="15"/>
        </w:rPr>
        <w:t xml:space="preserve">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 xml:space="preserve">20. Is the Applicant Delinquent </w:t>
      </w:r>
      <w:r>
        <w:rPr>
          <w:b/>
          <w:w w:val="105"/>
          <w:sz w:val="15"/>
        </w:rPr>
        <w:t>On</w:t>
      </w:r>
      <w:r>
        <w:rPr>
          <w:b/>
          <w:w w:val="105"/>
          <w:sz w:val="15"/>
        </w:rPr>
        <w:t xml:space="preserve">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 xml:space="preserve">statements herein are true, </w:t>
      </w:r>
      <w:r>
        <w:rPr>
          <w:w w:val="105"/>
        </w:rPr>
        <w:t>complete</w:t>
      </w:r>
      <w:r>
        <w:rPr>
          <w:w w:val="105"/>
        </w:rPr>
        <w:t xml:space="preserv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764678" w:rsidP="00DC4DDF" w14:paraId="7D557F42" w14:textId="77777777">
      <w:pPr>
        <w:tabs>
          <w:tab w:val="left" w:pos="306"/>
          <w:tab w:val="left" w:pos="8434"/>
        </w:tabs>
        <w:spacing w:before="93"/>
        <w:rPr>
          <w:sz w:val="15"/>
        </w:rPr>
        <w:sectPr w:rsidSect="00862170">
          <w:footerReference w:type="default" r:id="rId4"/>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AF545E" w:rsidRPr="00AF545E" w:rsidP="00AF545E" w14:paraId="61A37F20" w14:textId="77777777">
      <w:pPr>
        <w:spacing w:before="73"/>
        <w:ind w:left="2792" w:right="640" w:hanging="2261"/>
        <w:rPr>
          <w:rFonts w:ascii="Times New Roman" w:eastAsia="Times New Roman" w:hAnsi="Times New Roman" w:cs="Times New Roman"/>
          <w:b/>
          <w:bCs/>
          <w:sz w:val="28"/>
          <w:szCs w:val="28"/>
        </w:rPr>
      </w:pPr>
      <w:r w:rsidRPr="00AF545E">
        <w:rPr>
          <w:rFonts w:ascii="Times New Roman" w:eastAsia="Times New Roman" w:hAnsi="Times New Roman" w:cs="Times New Roman"/>
          <w:b/>
          <w:bCs/>
          <w:sz w:val="28"/>
          <w:szCs w:val="28"/>
        </w:rPr>
        <w:t>U.S. Department of Education Supplemental Information for the SF-424 Application for Federal Assistance</w:t>
      </w:r>
    </w:p>
    <w:p w:rsidR="00AF545E" w:rsidRPr="00AF545E" w:rsidP="00AF545E" w14:paraId="5850D5E0" w14:textId="77777777">
      <w:pPr>
        <w:spacing w:before="10"/>
        <w:rPr>
          <w:rFonts w:ascii="Times New Roman" w:eastAsia="Times New Roman" w:hAnsi="Times New Roman" w:cs="Times New Roman"/>
          <w:b/>
          <w:sz w:val="38"/>
        </w:rPr>
      </w:pPr>
    </w:p>
    <w:p w:rsidR="00AF545E" w:rsidRPr="00AF545E" w:rsidP="00AF545E" w14:paraId="3029D7C1" w14:textId="77777777">
      <w:pPr>
        <w:numPr>
          <w:ilvl w:val="0"/>
          <w:numId w:val="22"/>
        </w:numPr>
        <w:tabs>
          <w:tab w:val="left" w:pos="412"/>
        </w:tabs>
        <w:spacing w:before="1"/>
        <w:outlineLvl w:val="0"/>
        <w:rPr>
          <w:rFonts w:ascii="Times New Roman" w:eastAsia="Times New Roman" w:hAnsi="Times New Roman" w:cs="Times New Roman"/>
          <w:b/>
          <w:bCs/>
          <w:sz w:val="24"/>
          <w:szCs w:val="24"/>
          <w:u w:color="000000"/>
        </w:rPr>
      </w:pPr>
      <w:bookmarkStart w:id="0" w:name="1._Project_Director:"/>
      <w:bookmarkEnd w:id="0"/>
      <w:r w:rsidRPr="00AF545E">
        <w:rPr>
          <w:rFonts w:ascii="Times New Roman" w:eastAsia="Times New Roman" w:hAnsi="Times New Roman" w:cs="Times New Roman"/>
          <w:b/>
          <w:bCs/>
          <w:sz w:val="24"/>
          <w:szCs w:val="24"/>
          <w:u w:val="thick" w:color="000000"/>
        </w:rPr>
        <w:t>Project</w:t>
      </w:r>
      <w:r w:rsidRPr="00AF545E">
        <w:rPr>
          <w:rFonts w:ascii="Times New Roman" w:eastAsia="Times New Roman" w:hAnsi="Times New Roman" w:cs="Times New Roman"/>
          <w:b/>
          <w:bCs/>
          <w:spacing w:val="-5"/>
          <w:sz w:val="24"/>
          <w:szCs w:val="24"/>
          <w:u w:val="thick" w:color="000000"/>
        </w:rPr>
        <w:t xml:space="preserve"> </w:t>
      </w:r>
      <w:r w:rsidRPr="00AF545E">
        <w:rPr>
          <w:rFonts w:ascii="Times New Roman" w:eastAsia="Times New Roman" w:hAnsi="Times New Roman" w:cs="Times New Roman"/>
          <w:b/>
          <w:bCs/>
          <w:sz w:val="24"/>
          <w:szCs w:val="24"/>
          <w:u w:val="thick" w:color="000000"/>
        </w:rPr>
        <w:t>Director and Applicable Entity Identification Numbers:</w:t>
      </w:r>
    </w:p>
    <w:p w:rsidR="00AF545E" w:rsidRPr="00AF545E" w:rsidP="00AF545E" w14:paraId="5046D7BC" w14:textId="77777777">
      <w:pPr>
        <w:tabs>
          <w:tab w:val="left" w:pos="995"/>
          <w:tab w:val="left" w:pos="3265"/>
          <w:tab w:val="left" w:pos="5590"/>
          <w:tab w:val="left" w:pos="8470"/>
        </w:tabs>
        <w:spacing w:before="229"/>
        <w:ind w:left="112"/>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07744" behindDoc="1" locked="0" layoutInCell="1" allowOverlap="1">
                <wp:simplePos x="0" y="0"/>
                <wp:positionH relativeFrom="page">
                  <wp:posOffset>737870</wp:posOffset>
                </wp:positionH>
                <wp:positionV relativeFrom="paragraph">
                  <wp:posOffset>327025</wp:posOffset>
                </wp:positionV>
                <wp:extent cx="457200" cy="228600"/>
                <wp:effectExtent l="0" t="0" r="0" b="0"/>
                <wp:wrapTopAndBottom/>
                <wp:docPr id="38"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229" style="width:36pt;height:18pt;margin-top:25.75pt;margin-left:58.1pt;mso-height-percent:0;mso-height-relative:page;mso-position-horizontal-relative:page;mso-width-percent:0;mso-width-relative:page;mso-wrap-distance-bottom:0;mso-wrap-distance-left:0;mso-wrap-distance-right:0;mso-wrap-distance-top:0;mso-wrap-style:square;position:absolute;visibility:visible;v-text-anchor:top;z-index:-25150771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09792" behindDoc="1" locked="0" layoutInCell="1" allowOverlap="1">
                <wp:simplePos x="0" y="0"/>
                <wp:positionH relativeFrom="page">
                  <wp:posOffset>1293495</wp:posOffset>
                </wp:positionH>
                <wp:positionV relativeFrom="paragraph">
                  <wp:posOffset>327025</wp:posOffset>
                </wp:positionV>
                <wp:extent cx="1371600" cy="228600"/>
                <wp:effectExtent l="0" t="0" r="0" b="0"/>
                <wp:wrapTopAndBottom/>
                <wp:docPr id="37"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230" style="width:108pt;height:18pt;margin-top:25.75pt;margin-left:101.85pt;mso-height-percent:0;mso-height-relative:page;mso-position-horizontal-relative:page;mso-width-percent:0;mso-width-relative:page;mso-wrap-distance-bottom:0;mso-wrap-distance-left:0;mso-wrap-distance-right:0;mso-wrap-distance-top:0;mso-wrap-style:square;position:absolute;visibility:visible;v-text-anchor:top;z-index:-251505664"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1840" behindDoc="1" locked="0" layoutInCell="1" allowOverlap="1">
                <wp:simplePos x="0" y="0"/>
                <wp:positionH relativeFrom="page">
                  <wp:posOffset>2747645</wp:posOffset>
                </wp:positionH>
                <wp:positionV relativeFrom="paragraph">
                  <wp:posOffset>327025</wp:posOffset>
                </wp:positionV>
                <wp:extent cx="1371600" cy="228600"/>
                <wp:effectExtent l="0" t="0" r="0" b="0"/>
                <wp:wrapTopAndBottom/>
                <wp:docPr id="36"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231" style="width:108pt;height:18pt;margin-top:25.75pt;margin-left:216.35pt;mso-height-percent:0;mso-height-relative:page;mso-position-horizontal-relative:page;mso-width-percent:0;mso-width-relative:page;mso-wrap-distance-bottom:0;mso-wrap-distance-left:0;mso-wrap-distance-right:0;mso-wrap-distance-top:0;mso-wrap-style:square;position:absolute;visibility:visible;v-text-anchor:top;z-index:-251503616"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3888" behindDoc="1" locked="0" layoutInCell="1" allowOverlap="1">
                <wp:simplePos x="0" y="0"/>
                <wp:positionH relativeFrom="page">
                  <wp:posOffset>4220845</wp:posOffset>
                </wp:positionH>
                <wp:positionV relativeFrom="paragraph">
                  <wp:posOffset>339725</wp:posOffset>
                </wp:positionV>
                <wp:extent cx="1714500" cy="228600"/>
                <wp:effectExtent l="0" t="0" r="0" b="0"/>
                <wp:wrapTopAndBottom/>
                <wp:docPr id="35"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232" style="width:135pt;height:18pt;margin-top:26.75pt;margin-left:332.35pt;mso-height-percent:0;mso-height-relative:page;mso-position-horizontal-relative:page;mso-width-percent:0;mso-width-relative:page;mso-wrap-distance-bottom:0;mso-wrap-distance-left:0;mso-wrap-distance-right:0;mso-wrap-distance-top:0;mso-wrap-style:square;position:absolute;visibility:visible;v-text-anchor:top;z-index:-251501568"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5936" behindDoc="1" locked="0" layoutInCell="1" allowOverlap="1">
                <wp:simplePos x="0" y="0"/>
                <wp:positionH relativeFrom="page">
                  <wp:posOffset>6008370</wp:posOffset>
                </wp:positionH>
                <wp:positionV relativeFrom="paragraph">
                  <wp:posOffset>333375</wp:posOffset>
                </wp:positionV>
                <wp:extent cx="457200" cy="228600"/>
                <wp:effectExtent l="0" t="0" r="0" b="0"/>
                <wp:wrapTopAndBottom/>
                <wp:docPr id="34"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233" style="width:36pt;height:18pt;margin-top:26.25pt;margin-left:473.1pt;mso-height-percent:0;mso-height-relative:page;mso-position-horizontal-relative:page;mso-width-percent:0;mso-width-relative:page;mso-wrap-distance-bottom:0;mso-wrap-distance-left:0;mso-wrap-distance-right:0;mso-wrap-distance-top:0;mso-wrap-style:square;position:absolute;visibility:visible;v-text-anchor:top;z-index:-251499520" filled="f">
                <w10:wrap type="topAndBottom"/>
              </v:rect>
            </w:pict>
          </mc:Fallback>
        </mc:AlternateContent>
      </w:r>
      <w:r w:rsidRPr="00AF545E">
        <w:rPr>
          <w:rFonts w:ascii="Times New Roman" w:eastAsia="Times New Roman" w:hAnsi="Times New Roman" w:cs="Times New Roman"/>
        </w:rPr>
        <w:t>Prefix:</w:t>
      </w:r>
      <w:r w:rsidRPr="00AF545E">
        <w:rPr>
          <w:rFonts w:ascii="Times New Roman" w:eastAsia="Times New Roman" w:hAnsi="Times New Roman" w:cs="Times New Roman"/>
        </w:rPr>
        <w:tab/>
        <w: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First Name:</w:t>
      </w:r>
      <w:r w:rsidRPr="00AF545E">
        <w:rPr>
          <w:rFonts w:ascii="Times New Roman" w:eastAsia="Times New Roman" w:hAnsi="Times New Roman" w:cs="Times New Roman"/>
        </w:rPr>
        <w:tab/>
        <w:t>Middle</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Last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Suffix:</w:t>
      </w:r>
    </w:p>
    <w:p w:rsidR="00AF545E" w:rsidRPr="00AF545E" w:rsidP="00AF545E" w14:paraId="48CF3238" w14:textId="77777777">
      <w:pPr>
        <w:rPr>
          <w:rFonts w:ascii="Times New Roman" w:eastAsia="Times New Roman" w:hAnsi="Times New Roman" w:cs="Times New Roman"/>
          <w:sz w:val="19"/>
        </w:rPr>
      </w:pPr>
    </w:p>
    <w:p w:rsidR="00AF545E" w:rsidRPr="00AF545E" w:rsidP="00AF545E" w14:paraId="4FC66FE6" w14:textId="77777777">
      <w:pPr>
        <w:spacing w:line="482" w:lineRule="auto"/>
        <w:ind w:left="411" w:right="2678"/>
        <w:rPr>
          <w:rFonts w:ascii="Times New Roman" w:eastAsia="Times New Roman" w:hAnsi="Times New Roman" w:cs="Times New Roman"/>
          <w:sz w:val="24"/>
        </w:rPr>
      </w:pPr>
      <w:r w:rsidRPr="00AF545E">
        <w:rPr>
          <w:rFonts w:ascii="Times New Roman" w:eastAsia="Times New Roman" w:hAnsi="Times New Roman" w:cs="Times New Roman"/>
          <w:noProof/>
        </w:rPr>
        <mc:AlternateContent>
          <mc:Choice Requires="wps">
            <w:drawing>
              <wp:anchor distT="0" distB="0" distL="114300" distR="114300" simplePos="0" relativeHeight="251801600" behindDoc="1" locked="0" layoutInCell="1" allowOverlap="1">
                <wp:simplePos x="0" y="0"/>
                <wp:positionH relativeFrom="page">
                  <wp:posOffset>1531620</wp:posOffset>
                </wp:positionH>
                <wp:positionV relativeFrom="paragraph">
                  <wp:posOffset>667385</wp:posOffset>
                </wp:positionV>
                <wp:extent cx="2514600" cy="228600"/>
                <wp:effectExtent l="0" t="0" r="0" b="0"/>
                <wp:wrapNone/>
                <wp:docPr id="33"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234" style="width:198pt;height:18pt;margin-top:52.55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51385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1360" behindDoc="0" locked="0" layoutInCell="1" allowOverlap="1">
                <wp:simplePos x="0" y="0"/>
                <wp:positionH relativeFrom="page">
                  <wp:posOffset>5348605</wp:posOffset>
                </wp:positionH>
                <wp:positionV relativeFrom="paragraph">
                  <wp:posOffset>6985</wp:posOffset>
                </wp:positionV>
                <wp:extent cx="457200" cy="228600"/>
                <wp:effectExtent l="0" t="0" r="0" b="0"/>
                <wp:wrapNone/>
                <wp:docPr id="32"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235" style="width:36pt;height:18pt;margin-top:0.55pt;margin-left:421.1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w:pict>
          </mc:Fallback>
        </mc:AlternateContent>
      </w:r>
      <w:r w:rsidRPr="00AF545E">
        <w:rPr>
          <w:rFonts w:ascii="Times New Roman" w:eastAsia="Times New Roman" w:hAnsi="Times New Roman" w:cs="Times New Roman"/>
          <w:sz w:val="24"/>
        </w:rPr>
        <w:t>Project Director Level of Effort (percentage of time devoted to grant): Address:</w:t>
      </w:r>
    </w:p>
    <w:p w:rsidR="00AF545E" w:rsidRPr="00AF545E" w:rsidP="00AF545E" w14:paraId="0ABFB76E" w14:textId="77777777">
      <w:pPr>
        <w:numPr>
          <w:ilvl w:val="1"/>
          <w:numId w:val="22"/>
        </w:numPr>
        <w:tabs>
          <w:tab w:val="left" w:pos="444"/>
        </w:tabs>
        <w:spacing w:line="209" w:lineRule="exact"/>
        <w:rPr>
          <w:rFonts w:ascii="Times New Roman" w:eastAsia="Times New Roman" w:hAnsi="Times New Roman" w:cs="Times New Roman"/>
        </w:rPr>
      </w:pPr>
      <w:r w:rsidRPr="00AF545E">
        <w:rPr>
          <w:rFonts w:ascii="Times New Roman" w:eastAsia="Times New Roman" w:hAnsi="Times New Roman" w:cs="Times New Roman"/>
        </w:rPr>
        <w:t>Street1:</w:t>
      </w:r>
    </w:p>
    <w:p w:rsidR="00AF545E" w:rsidRPr="00AF545E" w:rsidP="00AF545E" w14:paraId="77ECA783" w14:textId="77777777">
      <w:pPr>
        <w:spacing w:before="7"/>
        <w:rPr>
          <w:rFonts w:ascii="Times New Roman" w:eastAsia="Times New Roman" w:hAnsi="Times New Roman" w:cs="Times New Roman"/>
          <w:sz w:val="21"/>
        </w:rPr>
      </w:pPr>
    </w:p>
    <w:p w:rsidR="00AF545E" w:rsidRPr="00AF545E" w:rsidP="00AF545E" w14:paraId="4CE34167" w14:textId="77777777">
      <w:pPr>
        <w:ind w:left="443"/>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page">
                  <wp:posOffset>1544320</wp:posOffset>
                </wp:positionH>
                <wp:positionV relativeFrom="paragraph">
                  <wp:posOffset>2540</wp:posOffset>
                </wp:positionV>
                <wp:extent cx="2514600" cy="228600"/>
                <wp:effectExtent l="0" t="0" r="0" b="0"/>
                <wp:wrapNone/>
                <wp:docPr id="31"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236" style="width:198pt;height:18pt;margin-top:0.2pt;margin-left:121.6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w:pict>
          </mc:Fallback>
        </mc:AlternateContent>
      </w:r>
      <w:r w:rsidRPr="00AF545E">
        <w:rPr>
          <w:rFonts w:ascii="Times New Roman" w:eastAsia="Times New Roman" w:hAnsi="Times New Roman" w:cs="Times New Roman"/>
        </w:rPr>
        <w:t>Street2:</w:t>
      </w:r>
    </w:p>
    <w:p w:rsidR="00AF545E" w:rsidRPr="00AF545E" w:rsidP="00AF545E" w14:paraId="4550ED27" w14:textId="77777777">
      <w:pPr>
        <w:rPr>
          <w:rFonts w:ascii="Times New Roman" w:eastAsia="Times New Roman" w:hAnsi="Times New Roman" w:cs="Times New Roman"/>
        </w:rPr>
      </w:pPr>
    </w:p>
    <w:p w:rsidR="00AF545E" w:rsidRPr="00AF545E" w:rsidP="00AF545E" w14:paraId="4CA6B7C0" w14:textId="77777777">
      <w:pPr>
        <w:numPr>
          <w:ilvl w:val="1"/>
          <w:numId w:val="22"/>
        </w:numPr>
        <w:tabs>
          <w:tab w:val="left" w:pos="444"/>
        </w:tabs>
        <w:spacing w:before="1" w:line="480" w:lineRule="auto"/>
        <w:ind w:right="8696"/>
        <w:rPr>
          <w:rFonts w:ascii="Times New Roman" w:eastAsia="Times New Roman" w:hAnsi="Times New Roman" w:cs="Times New Roman"/>
          <w:sz w:val="20"/>
        </w:rPr>
      </w:pPr>
      <w:r w:rsidRPr="00AF545E">
        <w:rPr>
          <w:rFonts w:ascii="Times New Roman" w:eastAsia="Times New Roman" w:hAnsi="Times New Roman" w:cs="Times New Roman"/>
          <w:noProof/>
        </w:rPr>
        <mc:AlternateContent>
          <mc:Choice Requires="wps">
            <w:drawing>
              <wp:anchor distT="0" distB="0" distL="114300" distR="114300" simplePos="0" relativeHeight="251777024" behindDoc="0" locked="0" layoutInCell="1" allowOverlap="1">
                <wp:simplePos x="0" y="0"/>
                <wp:positionH relativeFrom="page">
                  <wp:posOffset>1417320</wp:posOffset>
                </wp:positionH>
                <wp:positionV relativeFrom="paragraph">
                  <wp:posOffset>731520</wp:posOffset>
                </wp:positionV>
                <wp:extent cx="457200" cy="228600"/>
                <wp:effectExtent l="0" t="0" r="0" b="0"/>
                <wp:wrapNone/>
                <wp:docPr id="30"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237" style="width:36pt;height:18pt;margin-top:57.6pt;margin-left:111.6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79072" behindDoc="0" locked="0" layoutInCell="1" allowOverlap="1">
                <wp:simplePos x="0" y="0"/>
                <wp:positionH relativeFrom="page">
                  <wp:posOffset>2903220</wp:posOffset>
                </wp:positionH>
                <wp:positionV relativeFrom="paragraph">
                  <wp:posOffset>731520</wp:posOffset>
                </wp:positionV>
                <wp:extent cx="571500" cy="228600"/>
                <wp:effectExtent l="0" t="0" r="0" b="0"/>
                <wp:wrapNone/>
                <wp:docPr id="29"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238" style="width:45pt;height:18pt;margin-top:57.6pt;margin-left:228.6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1120" behindDoc="0" locked="0" layoutInCell="1" allowOverlap="1">
                <wp:simplePos x="0" y="0"/>
                <wp:positionH relativeFrom="page">
                  <wp:posOffset>4351020</wp:posOffset>
                </wp:positionH>
                <wp:positionV relativeFrom="paragraph">
                  <wp:posOffset>727710</wp:posOffset>
                </wp:positionV>
                <wp:extent cx="457200" cy="228600"/>
                <wp:effectExtent l="0" t="0" r="0" b="0"/>
                <wp:wrapNone/>
                <wp:docPr id="28"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39" style="width:36pt;height:18pt;margin-top:57.3pt;margin-left:342.6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5216" behindDoc="0" locked="0" layoutInCell="1" allowOverlap="1">
                <wp:simplePos x="0" y="0"/>
                <wp:positionH relativeFrom="page">
                  <wp:posOffset>1531620</wp:posOffset>
                </wp:positionH>
                <wp:positionV relativeFrom="paragraph">
                  <wp:posOffset>-13970</wp:posOffset>
                </wp:positionV>
                <wp:extent cx="2514600" cy="228600"/>
                <wp:effectExtent l="0" t="0" r="0" b="0"/>
                <wp:wrapNone/>
                <wp:docPr id="27"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240" style="width:198pt;height:18pt;margin-top:-1.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page">
                  <wp:posOffset>1531620</wp:posOffset>
                </wp:positionH>
                <wp:positionV relativeFrom="paragraph">
                  <wp:posOffset>306070</wp:posOffset>
                </wp:positionV>
                <wp:extent cx="2514600" cy="228600"/>
                <wp:effectExtent l="0" t="0" r="0" b="0"/>
                <wp:wrapNone/>
                <wp:docPr id="26"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241" style="width:198pt;height:18pt;margin-top:24.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w:pict>
          </mc:Fallback>
        </mc:AlternateContent>
      </w:r>
      <w:r w:rsidRPr="00AF545E">
        <w:rPr>
          <w:rFonts w:ascii="Times New Roman" w:eastAsia="Times New Roman" w:hAnsi="Times New Roman" w:cs="Times New Roman"/>
        </w:rPr>
        <w:t xml:space="preserve">City: </w:t>
      </w:r>
      <w:r w:rsidRPr="00AF545E">
        <w:rPr>
          <w:rFonts w:ascii="Times New Roman" w:eastAsia="Times New Roman" w:hAnsi="Times New Roman" w:cs="Times New Roman"/>
          <w:spacing w:val="-1"/>
        </w:rPr>
        <w:t>County</w:t>
      </w:r>
      <w:r w:rsidRPr="00AF545E">
        <w:rPr>
          <w:rFonts w:ascii="Times New Roman" w:eastAsia="Times New Roman" w:hAnsi="Times New Roman" w:cs="Times New Roman"/>
          <w:spacing w:val="-1"/>
          <w:sz w:val="20"/>
        </w:rPr>
        <w:t>:</w:t>
      </w:r>
    </w:p>
    <w:p w:rsidR="00AF545E" w:rsidRPr="00AF545E" w:rsidP="00AF545E" w14:paraId="32E41EA3" w14:textId="77777777">
      <w:pPr>
        <w:rPr>
          <w:rFonts w:ascii="Times New Roman" w:eastAsia="Times New Roman" w:hAnsi="Times New Roman" w:cs="Times New Roman"/>
          <w:sz w:val="10"/>
        </w:rPr>
      </w:pPr>
    </w:p>
    <w:p w:rsidR="00AF545E" w:rsidRPr="00AF545E" w:rsidP="00AF545E" w14:paraId="74781D8A" w14:textId="77777777">
      <w:pPr>
        <w:spacing w:before="92"/>
        <w:ind w:left="275"/>
        <w:rPr>
          <w:rFonts w:ascii="Times New Roman" w:eastAsia="Times New Roman" w:hAnsi="Times New Roman" w:cs="Times New Roman"/>
          <w:sz w:val="16"/>
        </w:rPr>
      </w:pPr>
      <w:r w:rsidRPr="00AF545E">
        <w:rPr>
          <w:rFonts w:ascii="Times New Roman" w:eastAsia="Times New Roman" w:hAnsi="Times New Roman" w:cs="Times New Roman"/>
        </w:rPr>
        <w:t xml:space="preserve">*State: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*Zip</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 xml:space="preserve">Code: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*Country:</w:t>
      </w:r>
    </w:p>
    <w:p w:rsidR="00AF545E" w:rsidRPr="00AF545E" w:rsidP="00AF545E" w14:paraId="3F123E87" w14:textId="77777777">
      <w:pPr>
        <w:tabs>
          <w:tab w:val="left" w:pos="444"/>
          <w:tab w:val="left" w:pos="3711"/>
        </w:tabs>
        <w:spacing w:before="91"/>
        <w:ind w:left="443" w:hanging="169"/>
        <w:rPr>
          <w:rFonts w:ascii="Times New Roman" w:eastAsia="Times New Roman" w:hAnsi="Times New Roman" w:cs="Times New Roman"/>
        </w:rPr>
      </w:pPr>
    </w:p>
    <w:p w:rsidR="00AF545E" w:rsidRPr="00AF545E" w:rsidP="00AF545E" w14:paraId="39F5A393" w14:textId="77777777">
      <w:pPr>
        <w:numPr>
          <w:ilvl w:val="1"/>
          <w:numId w:val="22"/>
        </w:numPr>
        <w:tabs>
          <w:tab w:val="left" w:pos="444"/>
          <w:tab w:val="left" w:pos="3711"/>
        </w:tabs>
        <w:spacing w:before="9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17984" behindDoc="1" locked="0" layoutInCell="1" allowOverlap="1">
                <wp:simplePos x="0" y="0"/>
                <wp:positionH relativeFrom="page">
                  <wp:posOffset>960120</wp:posOffset>
                </wp:positionH>
                <wp:positionV relativeFrom="paragraph">
                  <wp:posOffset>245110</wp:posOffset>
                </wp:positionV>
                <wp:extent cx="1371600" cy="228600"/>
                <wp:effectExtent l="0" t="0" r="0" b="0"/>
                <wp:wrapTopAndBottom/>
                <wp:docPr id="25"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242" style="width:108pt;height:18pt;margin-top:19.3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49747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20032" behindDoc="1" locked="0" layoutInCell="1" allowOverlap="1">
                <wp:simplePos x="0" y="0"/>
                <wp:positionH relativeFrom="page">
                  <wp:posOffset>3032760</wp:posOffset>
                </wp:positionH>
                <wp:positionV relativeFrom="paragraph">
                  <wp:posOffset>245110</wp:posOffset>
                </wp:positionV>
                <wp:extent cx="1447800" cy="228600"/>
                <wp:effectExtent l="0" t="0" r="0" b="0"/>
                <wp:wrapTopAndBottom/>
                <wp:docPr id="24"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243" style="width:114pt;height:18pt;margin-top:19.3pt;margin-left:238.8pt;mso-height-percent:0;mso-height-relative:page;mso-position-horizontal-relative:page;mso-width-percent:0;mso-width-relative:page;mso-wrap-distance-bottom:0;mso-wrap-distance-left:0;mso-wrap-distance-right:0;mso-wrap-distance-top:0;mso-wrap-style:square;position:absolute;visibility:visible;v-text-anchor:top;z-index:-251495424" filled="f">
                <w10:wrap type="topAndBottom"/>
              </v:rect>
            </w:pict>
          </mc:Fallback>
        </mc:AlternateContent>
      </w:r>
      <w:r w:rsidRPr="00AF545E">
        <w:rPr>
          <w:rFonts w:ascii="Times New Roman" w:eastAsia="Times New Roman" w:hAnsi="Times New Roman" w:cs="Times New Roman"/>
        </w:rPr>
        <w:t>Phone Number (give</w:t>
      </w:r>
      <w:r w:rsidRPr="00AF545E">
        <w:rPr>
          <w:rFonts w:ascii="Times New Roman" w:eastAsia="Times New Roman" w:hAnsi="Times New Roman" w:cs="Times New Roman"/>
          <w:spacing w:val="-13"/>
        </w:rPr>
        <w:t xml:space="preserve"> </w:t>
      </w:r>
      <w:r w:rsidRPr="00AF545E">
        <w:rPr>
          <w:rFonts w:ascii="Times New Roman" w:eastAsia="Times New Roman" w:hAnsi="Times New Roman" w:cs="Times New Roman"/>
        </w:rPr>
        <w:t>area</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code):</w:t>
      </w:r>
      <w:r w:rsidRPr="00AF545E">
        <w:rPr>
          <w:rFonts w:ascii="Times New Roman" w:eastAsia="Times New Roman" w:hAnsi="Times New Roman" w:cs="Times New Roman"/>
        </w:rPr>
        <w:tab/>
        <w:t>Fax Number (give area</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code):</w:t>
      </w:r>
    </w:p>
    <w:p w:rsidR="00AF545E" w:rsidRPr="00AF545E" w:rsidP="00AF545E" w14:paraId="1F9112C6" w14:textId="77777777">
      <w:pPr>
        <w:numPr>
          <w:ilvl w:val="1"/>
          <w:numId w:val="22"/>
        </w:numPr>
        <w:tabs>
          <w:tab w:val="left" w:pos="479"/>
          <w:tab w:val="left" w:pos="4590"/>
        </w:tabs>
        <w:spacing w:before="30" w:after="33"/>
        <w:ind w:left="479"/>
        <w:rPr>
          <w:rFonts w:ascii="Times New Roman" w:eastAsia="Times New Roman" w:hAnsi="Times New Roman" w:cs="Times New Roman"/>
        </w:rPr>
      </w:pPr>
      <w:r w:rsidRPr="00AF545E">
        <w:rPr>
          <w:rFonts w:ascii="Times New Roman" w:eastAsia="Times New Roman" w:hAnsi="Times New Roman" w:cs="Times New Roman"/>
        </w:rPr>
        <w:t>Email Address:</w:t>
      </w:r>
      <w:r w:rsidRPr="00AF545E">
        <w:rPr>
          <w:rFonts w:ascii="Times New Roman" w:eastAsia="Times New Roman" w:hAnsi="Times New Roman" w:cs="Times New Roman"/>
        </w:rPr>
        <w:tab/>
        <w:t>Alternate Email Address</w:t>
      </w:r>
    </w:p>
    <w:p w:rsidR="00AF545E" w:rsidRPr="00AF545E" w:rsidP="00AF545E" w14:paraId="1B89FDA3" w14:textId="77777777">
      <w:pPr>
        <w:ind w:left="469"/>
        <w:rPr>
          <w:rFonts w:ascii="Times New Roman" w:eastAsia="Times New Roman" w:hAnsi="Times New Roman" w:cs="Times New Roman"/>
          <w:spacing w:val="45"/>
          <w:sz w:val="20"/>
        </w:rPr>
      </w:pPr>
      <w:r w:rsidRPr="00AF545E">
        <w:rPr>
          <w:rFonts w:ascii="Times New Roman" w:eastAsia="Times New Roman" w:hAnsi="Times New Roman" w:cs="Times New Roman"/>
          <w:noProof/>
          <w:sz w:val="20"/>
        </w:rPr>
        <mc:AlternateContent>
          <mc:Choice Requires="wpg">
            <w:drawing>
              <wp:inline distT="0" distB="0" distL="0" distR="0">
                <wp:extent cx="2524125" cy="238125"/>
                <wp:effectExtent l="5715" t="3175" r="3810" b="6350"/>
                <wp:docPr id="22"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3" name="Rectangle 27"/>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244" style="width:198.75pt;height:18.75pt;mso-position-horizontal-relative:char;mso-position-vertical-relative:line" coordsize="3975,375">
                <v:rect id="Rectangle 27" o:spid="_x0000_s1245" style="width:3960;height:360;left:7;mso-wrap-style:square;position:absolute;top:7;visibility:visible;v-text-anchor:top" filled="f"/>
                <w10:wrap type="none"/>
                <w10:anchorlock/>
              </v:group>
            </w:pict>
          </mc:Fallback>
        </mc:AlternateContent>
      </w:r>
      <w:r w:rsidRPr="00AF545E">
        <w:rPr>
          <w:rFonts w:ascii="Times New Roman" w:eastAsia="Times New Roman" w:hAnsi="Times New Roman" w:cs="Times New Roman"/>
          <w:spacing w:val="45"/>
          <w:sz w:val="20"/>
        </w:rPr>
        <w:t xml:space="preserve"> </w:t>
      </w:r>
      <w:bookmarkStart w:id="1" w:name="_Hlk121908884"/>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8890" t="3175" r="635" b="6350"/>
                <wp:docPr id="20"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1" name="Rectangle 25"/>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 o:spid="_x0000_i1246" style="width:198.75pt;height:18.75pt;mso-position-horizontal-relative:char;mso-position-vertical-relative:line" coordsize="3975,375">
                <v:rect id="Rectangle 25" o:spid="_x0000_s1247" style="width:3960;height:360;left:7;mso-wrap-style:square;position:absolute;top:7;visibility:visible;v-text-anchor:top" filled="f"/>
                <w10:wrap type="none"/>
                <w10:anchorlock/>
              </v:group>
            </w:pict>
          </mc:Fallback>
        </mc:AlternateContent>
      </w:r>
      <w:bookmarkEnd w:id="1"/>
    </w:p>
    <w:p w:rsidR="00AF545E" w:rsidRPr="00AF545E" w:rsidP="00AF545E" w14:paraId="17D4298A" w14:textId="77777777">
      <w:pPr>
        <w:numPr>
          <w:ilvl w:val="0"/>
          <w:numId w:val="27"/>
        </w:numPr>
        <w:ind w:hanging="634"/>
        <w:rPr>
          <w:rFonts w:ascii="Times New Roman" w:eastAsia="Times New Roman" w:hAnsi="Times New Roman" w:cs="Times New Roman"/>
          <w:spacing w:val="45"/>
          <w:sz w:val="20"/>
        </w:rPr>
      </w:pPr>
      <w:r w:rsidRPr="00AF545E">
        <w:rPr>
          <w:rFonts w:ascii="Times New Roman" w:eastAsia="Times New Roman" w:hAnsi="Times New Roman" w:cs="Times New Roman"/>
        </w:rPr>
        <w:t>OPE ID(s) (if applicable)</w:t>
      </w:r>
    </w:p>
    <w:p w:rsidR="00AF545E" w:rsidRPr="00AF545E" w:rsidP="00AF545E" w14:paraId="414A4602" w14:textId="77777777">
      <w:pPr>
        <w:ind w:left="450"/>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3175" t="1905" r="6350" b="7620"/>
                <wp:docPr id="60"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1" name="Rectangle 54"/>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1248" style="width:198.75pt;height:18.75pt;mso-position-horizontal-relative:char;mso-position-vertical-relative:line" coordsize="3975,375">
                <v:rect id="Rectangle 54" o:spid="_x0000_s1249" style="width:3960;height:360;left:7;mso-wrap-style:square;position:absolute;top:7;visibility:visible;v-text-anchor:top" filled="f"/>
                <w10:wrap type="none"/>
                <w10:anchorlock/>
              </v:group>
            </w:pict>
          </mc:Fallback>
        </mc:AlternateContent>
      </w:r>
    </w:p>
    <w:p w:rsidR="00AF545E" w:rsidRPr="00AF545E" w:rsidP="00AF545E" w14:paraId="596CA161" w14:textId="77777777">
      <w:pPr>
        <w:numPr>
          <w:ilvl w:val="0"/>
          <w:numId w:val="25"/>
        </w:numPr>
        <w:ind w:hanging="634"/>
        <w:rPr>
          <w:rFonts w:ascii="Times New Roman" w:eastAsia="Times New Roman" w:hAnsi="Times New Roman" w:cs="Times New Roman"/>
        </w:rPr>
      </w:pPr>
      <w:r w:rsidRPr="00AF545E">
        <w:rPr>
          <w:rFonts w:ascii="Times New Roman" w:eastAsia="Times New Roman" w:hAnsi="Times New Roman" w:cs="Times New Roman"/>
        </w:rPr>
        <w:t>NCES School ID(s) (if applicable)</w:t>
      </w:r>
    </w:p>
    <w:p w:rsidR="00AF545E" w:rsidRPr="00AF545E" w:rsidP="00AF545E" w14:paraId="3777DA3C" w14:textId="77777777">
      <w:pPr>
        <w:ind w:left="581" w:hanging="169"/>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635" r="1905" b="8890"/>
                <wp:docPr id="62"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3" name="Rectangle 58"/>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250" style="width:198.75pt;height:18.75pt;mso-position-horizontal-relative:char;mso-position-vertical-relative:line" coordsize="3975,375">
                <v:rect id="Rectangle 58" o:spid="_x0000_s1251" style="width:3960;height:360;left:7;mso-wrap-style:square;position:absolute;top:7;visibility:visible;v-text-anchor:top" filled="f"/>
                <w10:wrap type="none"/>
                <w10:anchorlock/>
              </v:group>
            </w:pict>
          </mc:Fallback>
        </mc:AlternateContent>
      </w:r>
    </w:p>
    <w:p w:rsidR="00AF545E" w:rsidRPr="00AF545E" w:rsidP="00AF545E" w14:paraId="0BFBFB07" w14:textId="77777777">
      <w:pPr>
        <w:numPr>
          <w:ilvl w:val="0"/>
          <w:numId w:val="26"/>
        </w:numPr>
        <w:ind w:hanging="634"/>
        <w:rPr>
          <w:rFonts w:ascii="Times New Roman" w:eastAsia="Times New Roman" w:hAnsi="Times New Roman" w:cs="Times New Roman"/>
        </w:rPr>
      </w:pPr>
      <w:r w:rsidRPr="00AF545E">
        <w:rPr>
          <w:rFonts w:ascii="Times New Roman" w:eastAsia="Times New Roman" w:hAnsi="Times New Roman" w:cs="Times New Roman"/>
        </w:rPr>
        <w:t>NCES LEA/School District ID(s) (if applicable)</w:t>
      </w:r>
    </w:p>
    <w:p w:rsidR="00AF545E" w:rsidRPr="00AF545E" w:rsidP="00AF545E" w14:paraId="5CD9FD1B" w14:textId="77777777">
      <w:pPr>
        <w:ind w:left="581" w:hanging="169"/>
        <w:rPr>
          <w:rFonts w:ascii="Times New Roman" w:eastAsia="Times New Roman" w:hAnsi="Times New Roman" w:cs="Times New Roman"/>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8890" r="1905" b="635"/>
                <wp:docPr id="64"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5" name="Rectangle 60"/>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1252" style="width:198.75pt;height:18.75pt;mso-position-horizontal-relative:char;mso-position-vertical-relative:line" coordsize="3975,375">
                <v:rect id="Rectangle 60" o:spid="_x0000_s1253" style="width:3960;height:360;left:7;mso-wrap-style:square;position:absolute;top:7;visibility:visible;v-text-anchor:top" filled="f"/>
                <w10:wrap type="none"/>
                <w10:anchorlock/>
              </v:group>
            </w:pict>
          </mc:Fallback>
        </mc:AlternateContent>
      </w:r>
    </w:p>
    <w:p w:rsidR="00AF545E" w:rsidRPr="00AF545E" w:rsidP="00AF545E" w14:paraId="31CFCC2D" w14:textId="77777777">
      <w:pPr>
        <w:numPr>
          <w:ilvl w:val="0"/>
          <w:numId w:val="22"/>
        </w:numPr>
        <w:tabs>
          <w:tab w:val="left" w:pos="412"/>
        </w:tabs>
        <w:spacing w:before="123"/>
        <w:outlineLvl w:val="0"/>
        <w:rPr>
          <w:rFonts w:ascii="Times New Roman" w:eastAsia="Times New Roman" w:hAnsi="Times New Roman" w:cs="Times New Roman"/>
          <w:b/>
          <w:bCs/>
          <w:sz w:val="24"/>
          <w:szCs w:val="24"/>
          <w:u w:color="000000"/>
        </w:rPr>
      </w:pPr>
      <w:bookmarkStart w:id="2" w:name="2._New_Potential_Grantee_or_Novice_Appli"/>
      <w:bookmarkEnd w:id="2"/>
      <w:r w:rsidRPr="00AF545E">
        <w:rPr>
          <w:rFonts w:ascii="Times New Roman" w:eastAsia="Times New Roman" w:hAnsi="Times New Roman" w:cs="Times New Roman"/>
          <w:b/>
          <w:bCs/>
          <w:sz w:val="24"/>
          <w:szCs w:val="24"/>
          <w:u w:val="thick" w:color="000000"/>
        </w:rPr>
        <w:t>New Potential Grantee or Novice</w:t>
      </w:r>
      <w:r w:rsidRPr="00AF545E">
        <w:rPr>
          <w:rFonts w:ascii="Times New Roman" w:eastAsia="Times New Roman" w:hAnsi="Times New Roman" w:cs="Times New Roman"/>
          <w:b/>
          <w:bCs/>
          <w:spacing w:val="-4"/>
          <w:sz w:val="24"/>
          <w:szCs w:val="24"/>
          <w:u w:val="thick" w:color="000000"/>
        </w:rPr>
        <w:t xml:space="preserve"> </w:t>
      </w:r>
      <w:r w:rsidRPr="00AF545E">
        <w:rPr>
          <w:rFonts w:ascii="Times New Roman" w:eastAsia="Times New Roman" w:hAnsi="Times New Roman" w:cs="Times New Roman"/>
          <w:b/>
          <w:bCs/>
          <w:sz w:val="24"/>
          <w:szCs w:val="24"/>
          <w:u w:val="thick" w:color="000000"/>
        </w:rPr>
        <w:t>Applicant</w:t>
      </w:r>
      <w:r w:rsidRPr="00AF545E">
        <w:rPr>
          <w:rFonts w:ascii="Times New Roman" w:eastAsia="Times New Roman" w:hAnsi="Times New Roman" w:cs="Times New Roman"/>
          <w:b/>
          <w:bCs/>
          <w:sz w:val="24"/>
          <w:szCs w:val="24"/>
          <w:u w:color="000000"/>
        </w:rPr>
        <w:t>:</w:t>
      </w:r>
    </w:p>
    <w:p w:rsidR="00AF545E" w:rsidRPr="00AF545E" w:rsidP="00AF545E" w14:paraId="0BD8AC3F" w14:textId="77777777">
      <w:pPr>
        <w:spacing w:before="1"/>
        <w:rPr>
          <w:rFonts w:ascii="Times New Roman" w:eastAsia="Times New Roman" w:hAnsi="Times New Roman" w:cs="Times New Roman"/>
          <w:b/>
          <w:sz w:val="14"/>
        </w:rPr>
      </w:pPr>
    </w:p>
    <w:p w:rsidR="00AF545E" w:rsidRPr="00AF545E" w:rsidP="00AF545E" w14:paraId="1254B4D2" w14:textId="77777777">
      <w:pPr>
        <w:spacing w:before="1"/>
        <w:ind w:left="720"/>
        <w:rPr>
          <w:rFonts w:ascii="Times New Roman" w:eastAsia="Times New Roman" w:hAnsi="Times New Roman" w:cs="Times New Roman"/>
        </w:rPr>
      </w:pPr>
      <w:r w:rsidRPr="00AF545E">
        <w:rPr>
          <w:rFonts w:ascii="Times New Roman" w:eastAsia="Times New Roman" w:hAnsi="Times New Roman" w:cs="Times New Roman"/>
          <w:bCs/>
          <w:noProof/>
        </w:rPr>
        <mc:AlternateContent>
          <mc:Choice Requires="wps">
            <w:drawing>
              <wp:anchor distT="0" distB="0" distL="114300" distR="114300" simplePos="0" relativeHeight="251822080" behindDoc="0" locked="0" layoutInCell="1" allowOverlap="1">
                <wp:simplePos x="0" y="0"/>
                <wp:positionH relativeFrom="page">
                  <wp:posOffset>892810</wp:posOffset>
                </wp:positionH>
                <wp:positionV relativeFrom="paragraph">
                  <wp:posOffset>44450</wp:posOffset>
                </wp:positionV>
                <wp:extent cx="114300" cy="114300"/>
                <wp:effectExtent l="0" t="0" r="0" b="0"/>
                <wp:wrapNone/>
                <wp:docPr id="66"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254" style="width:9pt;height:9pt;margin-top:3.5pt;margin-left:70.3pt;mso-height-percent:0;mso-height-relative:page;mso-position-horizontal-relative:page;mso-width-percent:0;mso-width-relative:page;mso-wrap-distance-bottom:0;mso-wrap-distance-left:9pt;mso-wrap-distance-right:9pt;mso-wrap-distance-top:0;mso-wrap-style:square;position:absolute;visibility:visible;v-text-anchor:top;z-index:251823104" filled="f"/>
            </w:pict>
          </mc:Fallback>
        </mc:AlternateContent>
      </w:r>
      <w:r w:rsidRPr="00AF545E">
        <w:rPr>
          <w:rFonts w:ascii="Times New Roman" w:eastAsia="Times New Roman" w:hAnsi="Times New Roman" w:cs="Times New Roman"/>
          <w:bCs/>
        </w:rPr>
        <w:t xml:space="preserve">N/A. This item is not applicable because </w:t>
      </w:r>
      <w:r w:rsidRPr="00AF545E">
        <w:rPr>
          <w:rFonts w:ascii="Times New Roman" w:eastAsia="Times New Roman" w:hAnsi="Times New Roman" w:cs="Times New Roman"/>
        </w:rPr>
        <w:t>the program competition’s notice inviting applications</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 xml:space="preserve">(NIA) does not include a definition of either “New Potential Grantee” or “Novice Applicant.” </w:t>
      </w:r>
      <w:r w:rsidRPr="00AF545E">
        <w:rPr>
          <w:rFonts w:ascii="Times New Roman" w:eastAsia="Times New Roman" w:hAnsi="Times New Roman" w:cs="Times New Roman"/>
          <w:bCs/>
        </w:rPr>
        <w:t xml:space="preserve">This item is not applicable when </w:t>
      </w:r>
      <w:r w:rsidRPr="00AF545E">
        <w:rPr>
          <w:rFonts w:ascii="Times New Roman" w:eastAsia="Times New Roman" w:hAnsi="Times New Roman" w:cs="Times New Roman"/>
        </w:rPr>
        <w:t>the program competition’s NIA does not include either definition.</w:t>
      </w:r>
    </w:p>
    <w:p w:rsidR="00AF545E" w:rsidRPr="00AF545E" w:rsidP="00AF545E" w14:paraId="56A99E26" w14:textId="77777777">
      <w:pPr>
        <w:spacing w:before="1"/>
        <w:ind w:left="412"/>
        <w:rPr>
          <w:rFonts w:ascii="Times New Roman" w:eastAsia="Times New Roman" w:hAnsi="Times New Roman" w:cs="Times New Roman"/>
        </w:rPr>
      </w:pPr>
    </w:p>
    <w:p w:rsidR="00AF545E" w:rsidRPr="00AF545E" w:rsidP="00AF545E" w14:paraId="44250B0B" w14:textId="77777777">
      <w:pPr>
        <w:spacing w:before="1"/>
        <w:ind w:left="412"/>
        <w:rPr>
          <w:rFonts w:ascii="Times New Roman" w:eastAsia="Times New Roman" w:hAnsi="Times New Roman" w:cs="Times New Roman"/>
          <w:bCs/>
        </w:rPr>
      </w:pPr>
      <w:r w:rsidRPr="00AF545E">
        <w:rPr>
          <w:rFonts w:ascii="Times New Roman" w:eastAsia="Times New Roman" w:hAnsi="Times New Roman" w:cs="Times New Roman"/>
        </w:rPr>
        <w:t>For NIA’s that include a definition of “New Potential Grantee” or “Novice Applicant,” complete the following:</w:t>
      </w:r>
    </w:p>
    <w:p w:rsidR="00AF545E" w:rsidRPr="00AF545E" w:rsidP="00AF545E" w14:paraId="5C258CC5" w14:textId="77777777">
      <w:pPr>
        <w:numPr>
          <w:ilvl w:val="0"/>
          <w:numId w:val="21"/>
        </w:numPr>
        <w:tabs>
          <w:tab w:val="left" w:pos="780"/>
        </w:tabs>
        <w:spacing w:before="92"/>
        <w:ind w:right="1641"/>
        <w:rPr>
          <w:rFonts w:ascii="Times New Roman" w:eastAsia="Times New Roman" w:hAnsi="Times New Roman" w:cs="Times New Roman"/>
        </w:rPr>
      </w:pPr>
      <w:r w:rsidRPr="00AF545E">
        <w:rPr>
          <w:rFonts w:ascii="Times New Roman" w:eastAsia="Times New Roman" w:hAnsi="Times New Roman" w:cs="Times New Roman"/>
        </w:rPr>
        <w:t>Are you either a new potential grantee or novice applicant as defined in the program competition’s NIA?</w:t>
      </w:r>
    </w:p>
    <w:p w:rsidR="00AF545E" w:rsidRPr="00AF545E" w:rsidP="00AF545E" w14:paraId="2796515C" w14:textId="77777777">
      <w:pPr>
        <w:tabs>
          <w:tab w:val="left" w:pos="2269"/>
        </w:tabs>
        <w:spacing w:before="149"/>
        <w:ind w:left="77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9552" behindDoc="1" locked="0" layoutInCell="1" allowOverlap="1">
                <wp:simplePos x="0" y="0"/>
                <wp:positionH relativeFrom="page">
                  <wp:posOffset>1859280</wp:posOffset>
                </wp:positionH>
                <wp:positionV relativeFrom="paragraph">
                  <wp:posOffset>130175</wp:posOffset>
                </wp:positionV>
                <wp:extent cx="114300" cy="114300"/>
                <wp:effectExtent l="0" t="0" r="0" b="0"/>
                <wp:wrapNone/>
                <wp:docPr id="67"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255" style="width:9pt;height:9pt;margin-top:10.25pt;margin-left:146.4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3168" behindDoc="0" locked="0" layoutInCell="1" allowOverlap="1">
                <wp:simplePos x="0" y="0"/>
                <wp:positionH relativeFrom="page">
                  <wp:posOffset>956310</wp:posOffset>
                </wp:positionH>
                <wp:positionV relativeFrom="paragraph">
                  <wp:posOffset>121920</wp:posOffset>
                </wp:positionV>
                <wp:extent cx="114300" cy="114300"/>
                <wp:effectExtent l="0" t="0" r="0" b="0"/>
                <wp:wrapNone/>
                <wp:docPr id="68"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256" style="width:9pt;height:9pt;margin-top:9.6pt;margin-left:75.3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4CBC108F" w14:textId="77777777">
      <w:pPr>
        <w:spacing w:before="9"/>
        <w:rPr>
          <w:rFonts w:ascii="Times New Roman" w:eastAsia="Times New Roman" w:hAnsi="Times New Roman" w:cs="Times New Roman"/>
          <w:sz w:val="26"/>
        </w:rPr>
      </w:pPr>
    </w:p>
    <w:p w:rsidR="00AF545E" w:rsidRPr="00AF545E" w:rsidP="00AF545E" w14:paraId="65D42B7E" w14:textId="77777777">
      <w:pPr>
        <w:numPr>
          <w:ilvl w:val="0"/>
          <w:numId w:val="21"/>
        </w:numPr>
        <w:tabs>
          <w:tab w:val="left" w:pos="780"/>
        </w:tabs>
        <w:spacing w:before="1"/>
        <w:ind w:right="76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3648" behindDoc="1" locked="0" layoutInCell="1" allowOverlap="1">
                <wp:simplePos x="0" y="0"/>
                <wp:positionH relativeFrom="page">
                  <wp:posOffset>3409950</wp:posOffset>
                </wp:positionH>
                <wp:positionV relativeFrom="paragraph">
                  <wp:posOffset>370205</wp:posOffset>
                </wp:positionV>
                <wp:extent cx="1371600" cy="228600"/>
                <wp:effectExtent l="0" t="0" r="0" b="0"/>
                <wp:wrapNone/>
                <wp:docPr id="69"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257" style="width:108pt;height:18pt;margin-top:29.15pt;margin-left:268.5pt;mso-height-percent:0;mso-height-relative:page;mso-position-horizontal-relative:page;mso-width-percent:0;mso-width-relative:page;mso-wrap-distance-bottom:0;mso-wrap-distance-left:9pt;mso-wrap-distance-right:9pt;mso-wrap-distance-top:0;mso-wrap-style:square;position:absolute;visibility:visible;v-text-anchor:top;z-index:-251511808" filled="f"/>
            </w:pict>
          </mc:Fallback>
        </mc:AlternateContent>
      </w:r>
      <w:r w:rsidRPr="00AF545E">
        <w:rPr>
          <w:rFonts w:ascii="Times New Roman" w:eastAsia="Times New Roman" w:hAnsi="Times New Roman" w:cs="Times New Roman"/>
        </w:rPr>
        <w:t xml:space="preserve">If the program competition NIA is giving </w:t>
      </w:r>
      <w:r w:rsidRPr="00AF545E">
        <w:rPr>
          <w:rFonts w:ascii="Times New Roman" w:eastAsia="Times New Roman" w:hAnsi="Times New Roman" w:cs="Times New Roman"/>
          <w:u w:val="single"/>
        </w:rPr>
        <w:t>competitive</w:t>
      </w:r>
      <w:r w:rsidRPr="00AF545E">
        <w:rPr>
          <w:rFonts w:ascii="Times New Roman" w:eastAsia="Times New Roman" w:hAnsi="Times New Roman" w:cs="Times New Roman"/>
        </w:rPr>
        <w:t xml:space="preserve"> preference points for a new potential grantee or novice applicant, how many points are you claiming for your application? (</w:t>
      </w:r>
      <w:r w:rsidRPr="00AF545E">
        <w:rPr>
          <w:rFonts w:ascii="Times New Roman" w:eastAsia="Times New Roman" w:hAnsi="Times New Roman" w:cs="Times New Roman"/>
        </w:rPr>
        <w:t>the</w:t>
      </w:r>
      <w:r w:rsidRPr="00AF545E">
        <w:rPr>
          <w:rFonts w:ascii="Times New Roman" w:eastAsia="Times New Roman" w:hAnsi="Times New Roman" w:cs="Times New Roman"/>
        </w:rPr>
        <w:t xml:space="preserve"> </w:t>
      </w:r>
      <w:r w:rsidRPr="00AF545E">
        <w:rPr>
          <w:rFonts w:ascii="Times New Roman" w:eastAsia="Times New Roman" w:hAnsi="Times New Roman" w:cs="Times New Roman"/>
          <w:spacing w:val="-2"/>
        </w:rPr>
        <w:t xml:space="preserve">NIA </w:t>
      </w:r>
      <w:r w:rsidRPr="00AF545E">
        <w:rPr>
          <w:rFonts w:ascii="Times New Roman" w:eastAsia="Times New Roman" w:hAnsi="Times New Roman" w:cs="Times New Roman"/>
        </w:rPr>
        <w:t>will indicate how many are</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available)</w:t>
      </w:r>
    </w:p>
    <w:p w:rsidR="00AF545E" w:rsidRPr="00AF545E" w:rsidP="00AF545E" w14:paraId="1795700B" w14:textId="77777777">
      <w:pPr>
        <w:rPr>
          <w:rFonts w:ascii="Times New Roman" w:eastAsia="Times New Roman" w:hAnsi="Times New Roman" w:cs="Times New Roman"/>
          <w:sz w:val="20"/>
        </w:rPr>
      </w:pPr>
    </w:p>
    <w:p w:rsidR="00AF545E" w:rsidRPr="00AF545E" w:rsidP="00AF545E" w14:paraId="5AF825B8" w14:textId="77777777">
      <w:pPr>
        <w:rPr>
          <w:rFonts w:ascii="Times New Roman" w:eastAsia="Times New Roman" w:hAnsi="Times New Roman" w:cs="Times New Roman"/>
        </w:rPr>
      </w:pPr>
    </w:p>
    <w:p w:rsidR="00AF545E" w:rsidRPr="00AF545E" w:rsidP="00AF545E" w14:paraId="7CCBE7DF" w14:textId="77777777">
      <w:pPr>
        <w:numPr>
          <w:ilvl w:val="0"/>
          <w:numId w:val="22"/>
        </w:numPr>
        <w:tabs>
          <w:tab w:val="left" w:pos="352"/>
        </w:tabs>
        <w:ind w:left="352" w:hanging="240"/>
        <w:outlineLvl w:val="0"/>
        <w:rPr>
          <w:rFonts w:ascii="Times New Roman" w:eastAsia="Times New Roman" w:hAnsi="Times New Roman" w:cs="Times New Roman"/>
          <w:b/>
          <w:bCs/>
          <w:sz w:val="24"/>
          <w:szCs w:val="24"/>
          <w:u w:color="000000"/>
        </w:rPr>
      </w:pPr>
      <w:bookmarkStart w:id="3" w:name="4._Human_Subjects_Research:"/>
      <w:bookmarkEnd w:id="3"/>
      <w:r w:rsidRPr="00AF545E">
        <w:rPr>
          <w:rFonts w:ascii="Times New Roman" w:eastAsia="Times New Roman" w:hAnsi="Times New Roman" w:cs="Times New Roman"/>
          <w:b/>
          <w:bCs/>
          <w:sz w:val="24"/>
          <w:szCs w:val="24"/>
          <w:u w:val="single" w:color="000000"/>
        </w:rPr>
        <w:t>Human Subjects</w:t>
      </w:r>
      <w:r w:rsidRPr="00AF545E">
        <w:rPr>
          <w:rFonts w:ascii="Times New Roman" w:eastAsia="Times New Roman" w:hAnsi="Times New Roman" w:cs="Times New Roman"/>
          <w:b/>
          <w:bCs/>
          <w:spacing w:val="-1"/>
          <w:sz w:val="24"/>
          <w:szCs w:val="24"/>
          <w:u w:val="single" w:color="000000"/>
        </w:rPr>
        <w:t xml:space="preserve"> </w:t>
      </w:r>
      <w:r w:rsidRPr="00AF545E">
        <w:rPr>
          <w:rFonts w:ascii="Times New Roman" w:eastAsia="Times New Roman" w:hAnsi="Times New Roman" w:cs="Times New Roman"/>
          <w:b/>
          <w:bCs/>
          <w:sz w:val="24"/>
          <w:szCs w:val="24"/>
          <w:u w:val="single" w:color="000000"/>
        </w:rPr>
        <w:t>Research</w:t>
      </w:r>
      <w:r w:rsidRPr="00AF545E">
        <w:rPr>
          <w:rFonts w:ascii="Times New Roman" w:eastAsia="Times New Roman" w:hAnsi="Times New Roman" w:cs="Times New Roman"/>
          <w:b/>
          <w:bCs/>
          <w:sz w:val="24"/>
          <w:szCs w:val="24"/>
          <w:u w:color="000000"/>
        </w:rPr>
        <w:t>:</w:t>
      </w:r>
    </w:p>
    <w:p w:rsidR="00AF545E" w:rsidRPr="00AF545E" w:rsidP="00AF545E" w14:paraId="358B42A9" w14:textId="77777777">
      <w:pPr>
        <w:spacing w:before="1"/>
        <w:rPr>
          <w:rFonts w:ascii="Times New Roman" w:eastAsia="Times New Roman" w:hAnsi="Times New Roman" w:cs="Times New Roman"/>
          <w:b/>
        </w:rPr>
      </w:pPr>
    </w:p>
    <w:p w:rsidR="00AF545E" w:rsidRPr="00AF545E" w:rsidP="00AF545E" w14:paraId="3A890F8F" w14:textId="77777777">
      <w:pPr>
        <w:numPr>
          <w:ilvl w:val="0"/>
          <w:numId w:val="20"/>
        </w:numPr>
        <w:tabs>
          <w:tab w:val="left" w:pos="708"/>
        </w:tabs>
        <w:ind w:right="1768" w:firstLine="0"/>
        <w:rPr>
          <w:rFonts w:ascii="Times New Roman" w:eastAsia="Times New Roman" w:hAnsi="Times New Roman" w:cs="Times New Roman"/>
        </w:rPr>
      </w:pPr>
      <w:r w:rsidRPr="00AF545E">
        <w:rPr>
          <w:rFonts w:ascii="Times New Roman" w:eastAsia="Times New Roman" w:hAnsi="Times New Roman" w:cs="Times New Roman"/>
        </w:rPr>
        <w:t>Are any research activities involving human subjects planned at any time during</w:t>
      </w:r>
      <w:r w:rsidRPr="00AF545E">
        <w:rPr>
          <w:rFonts w:ascii="Times New Roman" w:eastAsia="Times New Roman" w:hAnsi="Times New Roman" w:cs="Times New Roman"/>
          <w:spacing w:val="-47"/>
        </w:rPr>
        <w:t xml:space="preserve"> </w:t>
      </w:r>
      <w:r w:rsidRPr="00AF545E">
        <w:rPr>
          <w:rFonts w:ascii="Times New Roman" w:eastAsia="Times New Roman" w:hAnsi="Times New Roman" w:cs="Times New Roman"/>
          <w:spacing w:val="-3"/>
        </w:rPr>
        <w:t xml:space="preserve">the </w:t>
      </w:r>
      <w:r w:rsidRPr="00AF545E">
        <w:rPr>
          <w:rFonts w:ascii="Times New Roman" w:eastAsia="Times New Roman" w:hAnsi="Times New Roman" w:cs="Times New Roman"/>
        </w:rPr>
        <w:t>proposed Project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Period?</w:t>
      </w:r>
    </w:p>
    <w:p w:rsidR="00AF545E" w:rsidRPr="00AF545E" w:rsidP="00AF545E" w14:paraId="3726A356" w14:textId="77777777">
      <w:pPr>
        <w:rPr>
          <w:rFonts w:ascii="Times New Roman" w:eastAsia="Times New Roman" w:hAnsi="Times New Roman" w:cs="Times New Roman"/>
          <w:sz w:val="14"/>
        </w:rPr>
      </w:pPr>
    </w:p>
    <w:p w:rsidR="00AF545E" w:rsidRPr="00AF545E" w:rsidP="00AF545E" w14:paraId="6054F188" w14:textId="77777777">
      <w:pPr>
        <w:tabs>
          <w:tab w:val="left" w:pos="2269"/>
        </w:tabs>
        <w:spacing w:before="92"/>
        <w:ind w:left="83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5696" behindDoc="1" locked="0" layoutInCell="1" allowOverlap="1">
                <wp:simplePos x="0" y="0"/>
                <wp:positionH relativeFrom="page">
                  <wp:posOffset>1874520</wp:posOffset>
                </wp:positionH>
                <wp:positionV relativeFrom="paragraph">
                  <wp:posOffset>89535</wp:posOffset>
                </wp:positionV>
                <wp:extent cx="114300" cy="114300"/>
                <wp:effectExtent l="0" t="0" r="0" b="0"/>
                <wp:wrapNone/>
                <wp:docPr id="7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258" style="width:9pt;height:9pt;margin-top:7.05pt;margin-left:147.6pt;mso-height-percent:0;mso-height-relative:page;mso-position-horizontal-relative:page;mso-width-percent:0;mso-width-relative:page;mso-wrap-distance-bottom:0;mso-wrap-distance-left:9pt;mso-wrap-distance-right:9pt;mso-wrap-distance-top:0;mso-wrap-style:square;position:absolute;visibility:visible;v-text-anchor:top;z-index:-25150976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3408" behindDoc="0" locked="0" layoutInCell="1" allowOverlap="1">
                <wp:simplePos x="0" y="0"/>
                <wp:positionH relativeFrom="page">
                  <wp:posOffset>960120</wp:posOffset>
                </wp:positionH>
                <wp:positionV relativeFrom="paragraph">
                  <wp:posOffset>89535</wp:posOffset>
                </wp:positionV>
                <wp:extent cx="114300" cy="114300"/>
                <wp:effectExtent l="0" t="0" r="0" b="0"/>
                <wp:wrapNone/>
                <wp:docPr id="7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259" style="width:9pt;height:9pt;margin-top:7.05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35C2DFB3" w14:textId="77777777">
      <w:pPr>
        <w:spacing w:before="1"/>
        <w:rPr>
          <w:rFonts w:ascii="Times New Roman" w:eastAsia="Times New Roman" w:hAnsi="Times New Roman" w:cs="Times New Roman"/>
          <w:sz w:val="14"/>
        </w:rPr>
      </w:pPr>
    </w:p>
    <w:p w:rsidR="00AF545E" w:rsidRPr="00AF545E" w:rsidP="00AF545E" w14:paraId="100CA215" w14:textId="77777777">
      <w:pPr>
        <w:numPr>
          <w:ilvl w:val="0"/>
          <w:numId w:val="20"/>
        </w:numPr>
        <w:tabs>
          <w:tab w:val="left" w:pos="720"/>
        </w:tabs>
        <w:spacing w:before="91"/>
        <w:ind w:left="719" w:hanging="280"/>
        <w:rPr>
          <w:rFonts w:ascii="Times New Roman" w:eastAsia="Times New Roman" w:hAnsi="Times New Roman" w:cs="Times New Roman"/>
        </w:rPr>
      </w:pPr>
      <w:r w:rsidRPr="00AF545E">
        <w:rPr>
          <w:rFonts w:ascii="Times New Roman" w:eastAsia="Times New Roman" w:hAnsi="Times New Roman" w:cs="Times New Roman"/>
        </w:rPr>
        <w:t>Are ALL the research activities proposed designated to be exempt from the</w:t>
      </w:r>
      <w:r w:rsidRPr="00AF545E">
        <w:rPr>
          <w:rFonts w:ascii="Times New Roman" w:eastAsia="Times New Roman" w:hAnsi="Times New Roman" w:cs="Times New Roman"/>
          <w:spacing w:val="-37"/>
        </w:rPr>
        <w:t xml:space="preserve"> </w:t>
      </w:r>
      <w:r w:rsidRPr="00AF545E">
        <w:rPr>
          <w:rFonts w:ascii="Times New Roman" w:eastAsia="Times New Roman" w:hAnsi="Times New Roman" w:cs="Times New Roman"/>
        </w:rPr>
        <w:t>regulations?</w:t>
      </w:r>
    </w:p>
    <w:p w:rsidR="00AF545E" w:rsidRPr="00AF545E" w:rsidP="00AF545E" w14:paraId="4FB2C11E" w14:textId="77777777">
      <w:pPr>
        <w:spacing w:before="10"/>
        <w:rPr>
          <w:rFonts w:ascii="Times New Roman" w:eastAsia="Times New Roman" w:hAnsi="Times New Roman" w:cs="Times New Roman"/>
          <w:sz w:val="21"/>
        </w:rPr>
      </w:pPr>
    </w:p>
    <w:p w:rsidR="00AF545E" w:rsidRPr="00AF545E" w:rsidP="00AF545E" w14:paraId="17A76C4D" w14:textId="77777777">
      <w:pPr>
        <w:tabs>
          <w:tab w:val="left" w:pos="1549"/>
        </w:tabs>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5456" behindDoc="0" locked="0" layoutInCell="1" allowOverlap="1">
                <wp:simplePos x="0" y="0"/>
                <wp:positionH relativeFrom="page">
                  <wp:posOffset>960120</wp:posOffset>
                </wp:positionH>
                <wp:positionV relativeFrom="paragraph">
                  <wp:posOffset>41910</wp:posOffset>
                </wp:positionV>
                <wp:extent cx="114300" cy="114300"/>
                <wp:effectExtent l="0" t="0" r="0" b="0"/>
                <wp:wrapNone/>
                <wp:docPr id="7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260" style="width:9pt;height:9pt;margin-top:3.3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Provide Exemption(s) # (s): ⁪ 1 ⁪ 2 ⁪ 3 ⁪ 4 ⁪ 5 ⁪ 6 ⁪ 7 ⁪</w:t>
      </w:r>
      <w:r w:rsidRPr="00AF545E">
        <w:rPr>
          <w:rFonts w:ascii="Times New Roman" w:eastAsia="Times New Roman" w:hAnsi="Times New Roman" w:cs="Times New Roman"/>
          <w:spacing w:val="-26"/>
        </w:rPr>
        <w:t xml:space="preserve"> </w:t>
      </w:r>
      <w:r w:rsidRPr="00AF545E">
        <w:rPr>
          <w:rFonts w:ascii="Times New Roman" w:eastAsia="Times New Roman" w:hAnsi="Times New Roman" w:cs="Times New Roman"/>
        </w:rPr>
        <w:t>8</w:t>
      </w:r>
    </w:p>
    <w:p w:rsidR="00AF545E" w:rsidRPr="00AF545E" w:rsidP="00AF545E" w14:paraId="0CF275A1" w14:textId="77777777">
      <w:pPr>
        <w:spacing w:before="1"/>
        <w:rPr>
          <w:rFonts w:ascii="Times New Roman" w:eastAsia="Times New Roman" w:hAnsi="Times New Roman" w:cs="Times New Roman"/>
          <w:sz w:val="14"/>
        </w:rPr>
      </w:pPr>
    </w:p>
    <w:p w:rsidR="00AF545E" w:rsidRPr="00AF545E" w:rsidP="00AF545E" w14:paraId="4C97690B"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7504" behindDoc="0" locked="0" layoutInCell="1" allowOverlap="1">
                <wp:simplePos x="0" y="0"/>
                <wp:positionH relativeFrom="page">
                  <wp:posOffset>960120</wp:posOffset>
                </wp:positionH>
                <wp:positionV relativeFrom="paragraph">
                  <wp:posOffset>83820</wp:posOffset>
                </wp:positionV>
                <wp:extent cx="114300" cy="114300"/>
                <wp:effectExtent l="0" t="0" r="0" b="0"/>
                <wp:wrapNone/>
                <wp:docPr id="7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261" style="width:9pt;height:9pt;margin-top:6.6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8528" filled="f"/>
            </w:pict>
          </mc:Fallback>
        </mc:AlternateContent>
      </w:r>
      <w:r w:rsidRPr="00AF545E">
        <w:rPr>
          <w:rFonts w:ascii="Times New Roman" w:eastAsia="Times New Roman" w:hAnsi="Times New Roman" w:cs="Times New Roman"/>
        </w:rPr>
        <w:t>No</w:t>
      </w:r>
      <w:r w:rsidRPr="00AF545E">
        <w:rPr>
          <w:rFonts w:ascii="Times New Roman" w:eastAsia="Times New Roman" w:hAnsi="Times New Roman" w:cs="Times New Roman"/>
        </w:rPr>
        <w:tab/>
        <w:t>Provide Federal Wide Assurance #(s), if</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available:</w:t>
      </w:r>
    </w:p>
    <w:p w:rsidR="00AF545E" w:rsidRPr="00AF545E" w:rsidP="00AF545E" w14:paraId="67A5B6BE"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rPr>
        <w:tab/>
      </w: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5715" t="1270" r="3810" b="8255"/>
                <wp:docPr id="74"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75" name="Rectangle 63"/>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1262" style="width:198.75pt;height:18.75pt;mso-position-horizontal-relative:char;mso-position-vertical-relative:line" coordsize="3975,375">
                <v:rect id="Rectangle 63" o:spid="_x0000_s1263" style="width:3960;height:360;left:7;mso-wrap-style:square;position:absolute;top:7;visibility:visible;v-text-anchor:top" filled="f"/>
                <w10:wrap type="none"/>
                <w10:anchorlock/>
              </v:group>
            </w:pict>
          </mc:Fallback>
        </mc:AlternateContent>
      </w:r>
    </w:p>
    <w:p w:rsidR="00AF545E" w:rsidRPr="00AF545E" w:rsidP="00AF545E" w14:paraId="5B607881" w14:textId="77777777">
      <w:pPr>
        <w:spacing w:before="9"/>
        <w:rPr>
          <w:rFonts w:ascii="Times New Roman" w:eastAsia="Times New Roman" w:hAnsi="Times New Roman" w:cs="Times New Roman"/>
          <w:sz w:val="19"/>
        </w:rPr>
      </w:pPr>
    </w:p>
    <w:p w:rsidR="00AF545E" w:rsidRPr="00AF545E" w:rsidP="00AF545E" w14:paraId="1EFBD2C5" w14:textId="77777777">
      <w:pPr>
        <w:numPr>
          <w:ilvl w:val="0"/>
          <w:numId w:val="20"/>
        </w:numPr>
        <w:tabs>
          <w:tab w:val="left" w:pos="734"/>
        </w:tabs>
        <w:ind w:left="733"/>
        <w:rPr>
          <w:rFonts w:ascii="Times New Roman" w:eastAsia="Times New Roman" w:hAnsi="Times New Roman" w:cs="Times New Roman"/>
        </w:rPr>
      </w:pPr>
      <w:r w:rsidRPr="00AF545E">
        <w:rPr>
          <w:rFonts w:ascii="Times New Roman" w:eastAsia="Times New Roman" w:hAnsi="Times New Roman" w:cs="Times New Roman"/>
        </w:rPr>
        <w:t>If applicable, please attach your “Exempt Research” or “Nonexempt Research” narrative to this</w:t>
      </w:r>
      <w:r w:rsidRPr="00AF545E">
        <w:rPr>
          <w:rFonts w:ascii="Times New Roman" w:eastAsia="Times New Roman" w:hAnsi="Times New Roman" w:cs="Times New Roman"/>
          <w:spacing w:val="-46"/>
        </w:rPr>
        <w:t xml:space="preserve"> </w:t>
      </w:r>
      <w:r w:rsidRPr="00AF545E">
        <w:rPr>
          <w:rFonts w:ascii="Times New Roman" w:eastAsia="Times New Roman" w:hAnsi="Times New Roman" w:cs="Times New Roman"/>
        </w:rPr>
        <w:t>form</w:t>
      </w:r>
    </w:p>
    <w:p w:rsidR="00AF545E" w:rsidRPr="00AF545E" w:rsidP="00AF545E" w14:paraId="3DD1843E" w14:textId="77777777">
      <w:pPr>
        <w:spacing w:line="247" w:lineRule="exact"/>
        <w:ind w:left="469"/>
        <w:rPr>
          <w:rFonts w:ascii="Times New Roman" w:eastAsia="Times New Roman" w:hAnsi="Times New Roman" w:cs="Times New Roman"/>
        </w:rPr>
      </w:pPr>
      <w:r w:rsidRPr="00AF545E">
        <w:rPr>
          <w:rFonts w:ascii="Times New Roman" w:eastAsia="Times New Roman" w:hAnsi="Times New Roman" w:cs="Times New Roman"/>
        </w:rPr>
        <w:t>as indicated in the definitions page in the attached instructions.</w:t>
      </w:r>
    </w:p>
    <w:p w:rsidR="00AF545E" w:rsidRPr="00AF545E" w:rsidP="00AF545E" w14:paraId="29CB0C9A" w14:textId="77777777">
      <w:pPr>
        <w:spacing w:line="247" w:lineRule="exact"/>
        <w:ind w:left="469"/>
        <w:rPr>
          <w:rFonts w:ascii="Times New Roman" w:eastAsia="Times New Roman" w:hAnsi="Times New Roman" w:cs="Times New Roman"/>
        </w:rPr>
      </w:pPr>
    </w:p>
    <w:p w:rsidR="00AF545E" w:rsidRPr="00AF545E" w:rsidP="00AF545E" w14:paraId="6DAF2DC2" w14:textId="77777777">
      <w:pPr>
        <w:numPr>
          <w:ilvl w:val="0"/>
          <w:numId w:val="22"/>
        </w:numPr>
        <w:spacing w:line="247" w:lineRule="exact"/>
        <w:rPr>
          <w:rFonts w:ascii="Times New Roman" w:eastAsia="Times New Roman" w:hAnsi="Times New Roman" w:cs="Times New Roman"/>
          <w:b/>
          <w:bCs/>
          <w:sz w:val="24"/>
          <w:szCs w:val="24"/>
        </w:rPr>
      </w:pPr>
      <w:r w:rsidRPr="00AF545E">
        <w:rPr>
          <w:rFonts w:ascii="Times New Roman" w:eastAsia="Times New Roman" w:hAnsi="Times New Roman" w:cs="Times New Roman"/>
          <w:b/>
          <w:bCs/>
          <w:sz w:val="24"/>
          <w:szCs w:val="24"/>
          <w:u w:val="single"/>
        </w:rPr>
        <w:t>Infrastructure Programs and Build America, Buy America Act Applicability</w:t>
      </w:r>
      <w:r w:rsidRPr="00AF545E">
        <w:rPr>
          <w:rFonts w:ascii="Times New Roman" w:eastAsia="Times New Roman" w:hAnsi="Times New Roman" w:cs="Times New Roman"/>
          <w:b/>
          <w:bCs/>
          <w:sz w:val="24"/>
          <w:szCs w:val="24"/>
        </w:rPr>
        <w:t xml:space="preserve">: </w:t>
      </w:r>
    </w:p>
    <w:p w:rsidR="00AF545E" w:rsidRPr="00AF545E" w:rsidP="00AF545E" w14:paraId="747B660E" w14:textId="77777777">
      <w:pPr>
        <w:spacing w:line="247" w:lineRule="exact"/>
        <w:ind w:left="412"/>
        <w:rPr>
          <w:rFonts w:ascii="Times New Roman" w:eastAsia="Times New Roman" w:hAnsi="Times New Roman" w:cs="Times New Roman"/>
        </w:rPr>
      </w:pPr>
    </w:p>
    <w:p w:rsidR="00AF545E" w:rsidRPr="00AF545E" w:rsidP="00AF545E" w14:paraId="3D072D95" w14:textId="77777777">
      <w:pPr>
        <w:spacing w:line="247" w:lineRule="exact"/>
        <w:ind w:left="412"/>
        <w:rPr>
          <w:rFonts w:ascii="Times New Roman" w:eastAsia="Times New Roman" w:hAnsi="Times New Roman" w:cs="Times New Roman"/>
        </w:rPr>
      </w:pPr>
      <w:r w:rsidRPr="00AF545E">
        <w:rPr>
          <w:rFonts w:ascii="Times New Roman" w:eastAsia="Times New Roman" w:hAnsi="Times New Roman" w:cs="Times New Roman"/>
        </w:rPr>
        <w:t>If the competition Notice Inviting Applications (NIA) in section III. 4. “Other” states that the program under which this application is submitted is subject to the Build America, Buy America Act (Pub. L. 117-58) (BABAA) domestic sourcing requirements, complete the following:</w:t>
      </w:r>
    </w:p>
    <w:p w:rsidR="00AF545E" w:rsidRPr="00AF545E" w:rsidP="00AF545E" w14:paraId="576C88C4" w14:textId="77777777">
      <w:pPr>
        <w:spacing w:line="247" w:lineRule="exact"/>
        <w:ind w:left="720"/>
        <w:rPr>
          <w:rFonts w:ascii="Times New Roman" w:eastAsia="Times New Roman" w:hAnsi="Times New Roman" w:cs="Times New Roman"/>
        </w:rPr>
      </w:pPr>
    </w:p>
    <w:p w:rsidR="00AF545E" w:rsidRPr="00AF545E" w:rsidP="00AF545E" w14:paraId="79C7A6A9"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does not include any infrastructure projects or activities and therefore </w:t>
      </w:r>
      <w:r w:rsidRPr="00AF545E">
        <w:rPr>
          <w:rFonts w:ascii="Times New Roman" w:eastAsia="Times New Roman" w:hAnsi="Times New Roman" w:cs="Times New Roman"/>
          <w:b/>
          <w:bCs/>
          <w:u w:val="single"/>
        </w:rPr>
        <w:t>IS NOT</w:t>
      </w:r>
      <w:r w:rsidRPr="00AF545E">
        <w:rPr>
          <w:rFonts w:ascii="Times New Roman" w:eastAsia="Times New Roman" w:hAnsi="Times New Roman" w:cs="Times New Roman"/>
        </w:rPr>
        <w:t xml:space="preserve"> subject the BABAA domestic sourcing requirements.</w:t>
      </w:r>
    </w:p>
    <w:p w:rsidR="00AF545E" w:rsidRPr="00AF545E" w:rsidP="00AF545E" w14:paraId="7B518AF7" w14:textId="77777777">
      <w:pPr>
        <w:spacing w:line="247" w:lineRule="exact"/>
        <w:ind w:left="720"/>
        <w:rPr>
          <w:rFonts w:ascii="Times New Roman" w:eastAsia="Times New Roman" w:hAnsi="Times New Roman" w:cs="Times New Roman"/>
        </w:rPr>
      </w:pPr>
    </w:p>
    <w:p w:rsidR="00AF545E" w:rsidRPr="00AF545E" w:rsidP="00AF545E" w14:paraId="024D236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because the proposed grant project described in this application includes the following infrastructure projects or activities:</w:t>
      </w:r>
    </w:p>
    <w:p w:rsidR="00AF545E" w:rsidRPr="00AF545E" w:rsidP="00AF545E" w14:paraId="645357F7" w14:textId="77777777">
      <w:pPr>
        <w:spacing w:line="247" w:lineRule="exact"/>
        <w:ind w:left="720"/>
        <w:rPr>
          <w:rFonts w:ascii="Times New Roman" w:eastAsia="Times New Roman" w:hAnsi="Times New Roman" w:cs="Times New Roman"/>
          <w:sz w:val="23"/>
          <w:szCs w:val="23"/>
        </w:rPr>
      </w:pPr>
    </w:p>
    <w:p w:rsidR="00AF545E" w:rsidRPr="00AF545E" w:rsidP="00AF545E" w14:paraId="6C62981D"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Construction</w:t>
      </w:r>
    </w:p>
    <w:p w:rsidR="00AF545E" w:rsidRPr="00AF545E" w:rsidP="00AF545E" w14:paraId="1D728B45" w14:textId="77777777">
      <w:pPr>
        <w:spacing w:line="247" w:lineRule="exact"/>
        <w:ind w:left="102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Remodeling</w:t>
      </w:r>
    </w:p>
    <w:p w:rsidR="00AF545E" w:rsidRPr="00AF545E" w:rsidP="00AF545E" w14:paraId="4E559DEC"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Broadband Infrastructure</w:t>
      </w:r>
    </w:p>
    <w:p w:rsidR="00AF545E" w:rsidRPr="00AF545E" w:rsidP="00AF545E" w14:paraId="459847FE" w14:textId="77777777">
      <w:pPr>
        <w:spacing w:line="247" w:lineRule="exact"/>
        <w:ind w:left="720"/>
        <w:rPr>
          <w:rFonts w:ascii="Times New Roman" w:eastAsia="Times New Roman" w:hAnsi="Times New Roman" w:cs="Times New Roman"/>
          <w:sz w:val="23"/>
          <w:szCs w:val="23"/>
        </w:rPr>
      </w:pPr>
    </w:p>
    <w:p w:rsidR="00AF545E" w:rsidRPr="00AF545E" w:rsidP="00AF545E" w14:paraId="7E0EAC4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rPr>
        <w:t xml:space="preserve">If 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please list the page numbers from within the application narrative where the proposed infrastructure project or activities are described: </w:t>
      </w:r>
    </w:p>
    <w:p w:rsidR="00AF545E" w:rsidRPr="00AF545E" w:rsidP="00AF545E" w14:paraId="13F3BA78" w14:textId="77777777">
      <w:pPr>
        <w:spacing w:line="247" w:lineRule="exact"/>
        <w:ind w:left="720"/>
        <w:rPr>
          <w:rFonts w:ascii="Times New Roman" w:eastAsia="Times New Roman" w:hAnsi="Times New Roman" w:cs="Times New Roman"/>
          <w:sz w:val="23"/>
          <w:szCs w:val="23"/>
        </w:rPr>
      </w:pPr>
    </w:p>
    <w:p w:rsidR="00AF545E" w:rsidRPr="00AF545E" w:rsidP="00AF545E" w14:paraId="08455A8D" w14:textId="77777777">
      <w:pPr>
        <w:spacing w:line="247" w:lineRule="exact"/>
        <w:ind w:left="720"/>
        <w:rPr>
          <w:rFonts w:ascii="Times New Roman" w:eastAsia="Times New Roman" w:hAnsi="Times New Roman" w:cs="Times New Roman"/>
          <w:sz w:val="23"/>
          <w:szCs w:val="23"/>
        </w:rPr>
      </w:pPr>
    </w:p>
    <w:p w:rsidR="00AF545E" w:rsidRPr="00AF545E" w:rsidP="00AF545E" w14:paraId="67AF753D" w14:textId="77777777">
      <w:pPr>
        <w:spacing w:line="247" w:lineRule="exact"/>
        <w:ind w:left="720"/>
        <w:rPr>
          <w:rFonts w:ascii="Times New Roman" w:eastAsia="Times New Roman" w:hAnsi="Times New Roman" w:cs="Times New Roman"/>
          <w:sz w:val="23"/>
          <w:szCs w:val="23"/>
        </w:rPr>
      </w:pPr>
      <w:r w:rsidRPr="00AF545E">
        <w:rPr>
          <w:rFonts w:ascii="Times New Roman" w:eastAsia="Times New Roman" w:hAnsi="Times New Roman" w:cs="Times New Roman"/>
          <w:noProof/>
          <w:spacing w:val="125"/>
          <w:position w:val="2"/>
          <w:sz w:val="20"/>
        </w:rPr>
        <mc:AlternateContent>
          <mc:Choice Requires="wpg">
            <w:drawing>
              <wp:inline distT="0" distB="0" distL="0" distR="0">
                <wp:extent cx="5934075" cy="255905"/>
                <wp:effectExtent l="0" t="6985" r="0" b="3810"/>
                <wp:docPr id="76"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5934075" cy="255905"/>
                          <a:chOff x="0" y="0"/>
                          <a:chExt cx="2175" cy="375"/>
                        </a:xfrm>
                      </wpg:grpSpPr>
                      <wps:wsp xmlns:wps="http://schemas.microsoft.com/office/word/2010/wordprocessingShape">
                        <wps:cNvPr id="77" name="Rectangle 50"/>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 o:spid="_x0000_i1264" style="width:467.25pt;height:20.15pt;mso-position-horizontal-relative:char;mso-position-vertical-relative:line" coordsize="2175,375">
                <v:rect id="Rectangle 50" o:spid="_x0000_s1265" style="width:2160;height:360;left:7;mso-wrap-style:square;position:absolute;top:7;visibility:visible;v-text-anchor:top" filled="f"/>
                <w10:wrap type="none"/>
                <w10:anchorlock/>
              </v:group>
            </w:pict>
          </mc:Fallback>
        </mc:AlternateContent>
      </w:r>
    </w:p>
    <w:p w:rsidR="00AF545E" w:rsidRPr="00AF545E" w:rsidP="00AF545E" w14:paraId="513190D5" w14:textId="77777777">
      <w:pPr>
        <w:spacing w:line="247" w:lineRule="exact"/>
        <w:ind w:left="412"/>
        <w:rPr>
          <w:rFonts w:ascii="Times New Roman" w:eastAsia="Times New Roman" w:hAnsi="Times New Roman" w:cs="Times New Roman"/>
        </w:rPr>
      </w:pPr>
    </w:p>
    <w:p w:rsidR="00AF545E" w:rsidRPr="00AF545E" w:rsidP="00AF545E" w14:paraId="758E15E4" w14:textId="77777777">
      <w:pPr>
        <w:spacing w:line="247" w:lineRule="exact"/>
        <w:ind w:left="412"/>
        <w:rPr>
          <w:rFonts w:ascii="Times New Roman" w:eastAsia="Times New Roman" w:hAnsi="Times New Roman" w:cs="Times New Roman"/>
        </w:rPr>
      </w:pPr>
    </w:p>
    <w:p w:rsidR="00DA6F24" w:rsidP="00764678" w14:paraId="68C5C8F7" w14:textId="77777777">
      <w:pPr>
        <w:jc w:val="right"/>
        <w:rPr>
          <w:rFonts w:ascii="Times New Roman" w:eastAsia="Times New Roman" w:hAnsi="Times New Roman" w:cs="Times New Roman"/>
          <w:b/>
          <w:snapToGrid w:val="0"/>
          <w:sz w:val="24"/>
          <w:szCs w:val="20"/>
        </w:rPr>
        <w:sectPr w:rsidSect="00764678">
          <w:footerReference w:type="default" r:id="rId6"/>
          <w:endnotePr>
            <w:numFmt w:val="decimal"/>
          </w:endnotePr>
          <w:pgSz w:w="12240" w:h="15840"/>
          <w:pgMar w:top="540" w:right="1008" w:bottom="180" w:left="1008" w:header="1296" w:footer="131" w:gutter="0"/>
          <w:cols w:space="720"/>
          <w:noEndnote/>
        </w:sectPr>
      </w:pPr>
    </w:p>
    <w:p w:rsidR="00DC4DDF" w:rsidRPr="00DC4DDF" w:rsidP="00764678" w14:paraId="7D557F44" w14:textId="6488A243">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P="00DC4DDF" w14:paraId="7D557F45" w14:textId="77777777">
      <w:pPr>
        <w:autoSpaceDE/>
        <w:autoSpaceDN/>
        <w:rPr>
          <w:rFonts w:ascii="Times New Roman" w:eastAsia="Times New Roman" w:hAnsi="Times New Roman" w:cs="Times New Roman"/>
          <w:b/>
          <w:snapToGrid w:val="0"/>
          <w:sz w:val="20"/>
          <w:szCs w:val="20"/>
        </w:rPr>
      </w:pPr>
    </w:p>
    <w:p w:rsidR="00DC4DDF" w:rsidRPr="00DC4DDF" w:rsidP="00DC4DDF" w14:paraId="7D557F46" w14:textId="77777777">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P="00DC4DDF" w14:paraId="7D557F47" w14:textId="77777777">
      <w:pPr>
        <w:autoSpaceDE/>
        <w:autoSpaceDN/>
        <w:rPr>
          <w:rFonts w:ascii="Times New Roman" w:eastAsia="Times New Roman" w:hAnsi="Times New Roman" w:cs="Times New Roman"/>
          <w:snapToGrid w:val="0"/>
          <w:sz w:val="20"/>
          <w:szCs w:val="20"/>
        </w:rPr>
      </w:pPr>
    </w:p>
    <w:p w:rsidR="00DC4DDF" w:rsidRPr="00DC4DDF" w:rsidP="004227DC" w14:paraId="7D557F48" w14:textId="77777777">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2208" behindDoc="1" locked="1" layoutInCell="0" allowOverlap="1">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1" o:spid="_x0000_s1266" style="width:511.2pt;height:0.8pt;margin-top:81.3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o:allowincell="f" fillcolor="black" stroked="f">
                <w10:anchorlock/>
              </v:rect>
            </w:pict>
          </mc:Fallback>
        </mc:AlternateContent>
      </w:r>
      <w:r w:rsidRPr="00DC4DDF">
        <w:rPr>
          <w:rFonts w:ascii="Times New Roman" w:eastAsia="Times New Roman" w:hAnsi="Times New Roman" w:cs="Times New Roman"/>
          <w:snapToGrid w:val="0"/>
          <w:sz w:val="18"/>
          <w:szCs w:val="20"/>
        </w:rPr>
        <w:t xml:space="preserve">Public reporting burden for this collection of information is estimated to average 15 minutes per response, including time for reviewing instructions, searching existing data sources, </w:t>
      </w:r>
      <w:r w:rsidRPr="00DC4DDF">
        <w:rPr>
          <w:rFonts w:ascii="Times New Roman" w:eastAsia="Times New Roman" w:hAnsi="Times New Roman" w:cs="Times New Roman"/>
          <w:snapToGrid w:val="0"/>
          <w:sz w:val="18"/>
          <w:szCs w:val="20"/>
        </w:rPr>
        <w:t>gathering</w:t>
      </w:r>
      <w:r w:rsidRPr="00DC4DDF">
        <w:rPr>
          <w:rFonts w:ascii="Times New Roman" w:eastAsia="Times New Roman" w:hAnsi="Times New Roman" w:cs="Times New Roman"/>
          <w:snapToGrid w:val="0"/>
          <w:sz w:val="18"/>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P="00DC4DDF" w14:paraId="7D557F49"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4A" w14:textId="77777777">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P="00DC4DDF" w14:paraId="7D557F4B" w14:textId="77777777">
      <w:pPr>
        <w:autoSpaceDE/>
        <w:autoSpaceDN/>
        <w:rPr>
          <w:rFonts w:ascii="Times New Roman" w:eastAsia="Times New Roman" w:hAnsi="Times New Roman" w:cs="Times New Roman"/>
          <w:snapToGrid w:val="0"/>
          <w:sz w:val="18"/>
          <w:szCs w:val="20"/>
        </w:rPr>
      </w:pPr>
    </w:p>
    <w:p w:rsidR="00DC4DDF" w:rsidRPr="00DC4DDF" w:rsidP="00DC4DDF" w14:paraId="7D557F4C" w14:textId="77777777">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4256" behindDoc="1" locked="1" layoutInCell="0" allowOverlap="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2" o:spid="_x0000_s1267" style="width:511.2pt;height:0.8pt;margin-top:0;margin-left:50.4pt;mso-height-percent:0;mso-height-relative:page;mso-position-horizontal-relative:page;mso-width-percent:0;mso-width-relative:page;mso-wrap-distance-bottom:0;mso-wrap-distance-left:9pt;mso-wrap-distance-right:9pt;mso-wrap-distance-top:0;mso-wrap-style:square;position:absolute;visibility:visible;v-text-anchor:top;z-index:-251571200" o:allowincell="f" fillcolor="black" stroked="f">
                <w10:anchorlock/>
              </v:rect>
            </w:pict>
          </mc:Fallback>
        </mc:AlternateContent>
      </w:r>
    </w:p>
    <w:p w:rsidR="00DC4DDF" w:rsidRPr="00DC4DDF" w:rsidP="00DC4DDF" w14:paraId="7D557F4D" w14:textId="77777777">
      <w:pPr>
        <w:autoSpaceDE/>
        <w:autoSpaceDN/>
        <w:jc w:val="both"/>
        <w:rPr>
          <w:rFonts w:ascii="Times New Roman" w:eastAsia="Times New Roman" w:hAnsi="Times New Roman" w:cs="Times New Roman"/>
          <w:b/>
          <w:snapToGrid w:val="0"/>
          <w:sz w:val="18"/>
          <w:szCs w:val="20"/>
        </w:rPr>
      </w:pPr>
    </w:p>
    <w:p w:rsidR="00DC4DDF" w:rsidRPr="00DC4DDF" w:rsidP="00DC4DDF" w14:paraId="7D557F4E" w14:textId="77777777">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P="00DC4DDF" w14:paraId="7D557F4F"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50" w14:textId="77777777">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As the duly authorized representative of the </w:t>
      </w:r>
      <w:r w:rsidRPr="00DC4DDF">
        <w:rPr>
          <w:rFonts w:ascii="Times New Roman" w:eastAsia="Times New Roman" w:hAnsi="Times New Roman" w:cs="Times New Roman"/>
          <w:snapToGrid w:val="0"/>
          <w:sz w:val="18"/>
          <w:szCs w:val="20"/>
        </w:rPr>
        <w:t>applicant</w:t>
      </w:r>
      <w:r w:rsidRPr="00DC4DDF">
        <w:rPr>
          <w:rFonts w:ascii="Times New Roman" w:eastAsia="Times New Roman" w:hAnsi="Times New Roman" w:cs="Times New Roman"/>
          <w:snapToGrid w:val="0"/>
          <w:sz w:val="18"/>
          <w:szCs w:val="20"/>
        </w:rPr>
        <w:t xml:space="preserve"> I certify that the applicant:</w:t>
      </w:r>
    </w:p>
    <w:p w:rsidR="00DC4DDF" w:rsidRPr="00DC4DDF" w:rsidP="00DC4DDF" w14:paraId="7D557F5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Sect="00764678">
          <w:footerReference w:type="default" r:id="rId7"/>
          <w:endnotePr>
            <w:numFmt w:val="decimal"/>
          </w:endnotePr>
          <w:pgSz w:w="12240" w:h="15840"/>
          <w:pgMar w:top="540" w:right="1008" w:bottom="180" w:left="1008" w:header="1296" w:footer="131" w:gutter="0"/>
          <w:cols w:space="720"/>
          <w:noEndnote/>
        </w:sectPr>
      </w:pPr>
    </w:p>
    <w:p w:rsidR="00DC4DDF" w:rsidRPr="00DC4DDF" w:rsidP="00DC4DDF" w14:paraId="7D557F5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 xml:space="preserve">Has the legal authority to apply for Federal assistance, and the institutional, </w:t>
      </w:r>
      <w:r w:rsidRPr="00DC4DDF">
        <w:rPr>
          <w:rFonts w:ascii="Times New Roman" w:eastAsia="Times New Roman" w:hAnsi="Times New Roman" w:cs="Times New Roman"/>
          <w:snapToGrid w:val="0"/>
          <w:sz w:val="18"/>
          <w:szCs w:val="20"/>
        </w:rPr>
        <w:t>managerial</w:t>
      </w:r>
      <w:r w:rsidRPr="00DC4DDF">
        <w:rPr>
          <w:rFonts w:ascii="Times New Roman" w:eastAsia="Times New Roman" w:hAnsi="Times New Roman" w:cs="Times New Roman"/>
          <w:snapToGrid w:val="0"/>
          <w:sz w:val="18"/>
          <w:szCs w:val="20"/>
        </w:rPr>
        <w:t xml:space="preserve"> and financial capability (including funds sufficient to pay the non-Federal share of project cost) to ensure proper planning, management, and completion of the project described in this application.</w:t>
      </w:r>
    </w:p>
    <w:p w:rsidR="00DC4DDF" w:rsidRPr="00DC4DDF" w:rsidP="00DC4DDF" w14:paraId="7D557F5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P="00DC4DDF" w14:paraId="7D557F5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P="00DC4DDF" w14:paraId="7D557F5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P="00DC4DDF" w14:paraId="7D557F5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P="00DC4DDF" w14:paraId="7D557F5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w:t>
      </w:r>
      <w:r w:rsidRPr="00DC4DDF">
        <w:rPr>
          <w:rFonts w:ascii="Times New Roman" w:eastAsia="Times New Roman" w:hAnsi="Times New Roman" w:cs="Times New Roman"/>
          <w:snapToGrid w:val="0"/>
          <w:sz w:val="18"/>
          <w:szCs w:val="20"/>
        </w:rPr>
        <w:t xml:space="preserve">basis of alcohol abuse or alcoholism; (g)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290 dd-3 and 290 </w:t>
      </w:r>
      <w:r w:rsidRPr="00DC4DDF">
        <w:rPr>
          <w:rFonts w:ascii="Times New Roman" w:eastAsia="Times New Roman" w:hAnsi="Times New Roman" w:cs="Times New Roman"/>
          <w:snapToGrid w:val="0"/>
          <w:sz w:val="18"/>
          <w:szCs w:val="20"/>
        </w:rPr>
        <w:t>ee</w:t>
      </w:r>
      <w:r w:rsidRPr="00DC4DDF">
        <w:rPr>
          <w:rFonts w:ascii="Times New Roman" w:eastAsia="Times New Roman" w:hAnsi="Times New Roman" w:cs="Times New Roman"/>
          <w:snapToGrid w:val="0"/>
          <w:sz w:val="18"/>
          <w:szCs w:val="20"/>
        </w:rPr>
        <w:t xml:space="preserv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P="00DC4DDF" w14:paraId="7D557F5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DC4DDF" w:rsidRPr="00DC4DDF" w:rsidP="00DC4DDF" w14:paraId="7D557F6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P="00DC4DDF" w14:paraId="7D557F6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3" w14:textId="77777777">
      <w:pPr>
        <w:autoSpaceDE/>
        <w:autoSpaceDN/>
        <w:rPr>
          <w:rFonts w:ascii="Times New Roman" w:eastAsia="Times New Roman" w:hAnsi="Times New Roman" w:cs="Times New Roman"/>
          <w:snapToGrid w:val="0"/>
          <w:sz w:val="24"/>
          <w:szCs w:val="20"/>
        </w:rPr>
        <w:sectPr>
          <w:footerReference w:type="default" r:id="rId8"/>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6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327-333), regarding labor standards for federally assisted construction </w:t>
      </w:r>
      <w:r w:rsidRPr="00DC4DDF">
        <w:rPr>
          <w:rFonts w:ascii="Times New Roman" w:eastAsia="Times New Roman" w:hAnsi="Times New Roman" w:cs="Times New Roman"/>
          <w:snapToGrid w:val="0"/>
          <w:sz w:val="18"/>
          <w:szCs w:val="20"/>
        </w:rPr>
        <w:t>subagreements</w:t>
      </w:r>
      <w:r w:rsidRPr="00DC4DDF">
        <w:rPr>
          <w:rFonts w:ascii="Times New Roman" w:eastAsia="Times New Roman" w:hAnsi="Times New Roman" w:cs="Times New Roman"/>
          <w:snapToGrid w:val="0"/>
          <w:sz w:val="18"/>
          <w:szCs w:val="20"/>
        </w:rPr>
        <w:t>.</w:t>
      </w:r>
    </w:p>
    <w:p w:rsidR="00DC4DDF" w:rsidRPr="00DC4DDF" w:rsidP="00DC4DDF" w14:paraId="7D557F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r w:rsidRPr="00DC4DDF">
        <w:rPr>
          <w:rFonts w:ascii="Times New Roman" w:eastAsia="Times New Roman" w:hAnsi="Times New Roman" w:cs="Times New Roman"/>
          <w:snapToGrid w:val="0"/>
          <w:sz w:val="18"/>
          <w:szCs w:val="20"/>
        </w:rPr>
        <w:t>is  $</w:t>
      </w:r>
      <w:r w:rsidRPr="00DC4DDF">
        <w:rPr>
          <w:rFonts w:ascii="Times New Roman" w:eastAsia="Times New Roman" w:hAnsi="Times New Roman" w:cs="Times New Roman"/>
          <w:snapToGrid w:val="0"/>
          <w:sz w:val="18"/>
          <w:szCs w:val="20"/>
        </w:rPr>
        <w:t>10,000 or more.</w:t>
      </w:r>
    </w:p>
    <w:p w:rsidR="00DC4DDF" w:rsidRPr="00DC4DDF" w:rsidP="00DC4DDF" w14:paraId="7D557F6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P="00DC4DDF" w14:paraId="7D557F6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w:t>
      </w:r>
      <w:r w:rsidRPr="00DC4DDF">
        <w:rPr>
          <w:rFonts w:ascii="Times New Roman" w:eastAsia="Times New Roman" w:hAnsi="Times New Roman" w:cs="Times New Roman"/>
          <w:snapToGrid w:val="0"/>
          <w:sz w:val="18"/>
          <w:szCs w:val="20"/>
        </w:rPr>
        <w:t>Clear</w:t>
      </w:r>
      <w:r w:rsidRPr="00DC4DDF">
        <w:rPr>
          <w:rFonts w:ascii="Times New Roman" w:eastAsia="Times New Roman" w:hAnsi="Times New Roman" w:cs="Times New Roman"/>
          <w:snapToGrid w:val="0"/>
          <w:sz w:val="18"/>
          <w:szCs w:val="20"/>
        </w:rPr>
        <w:t xml:space="preserve"> Air Act of 1955,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P="00DC4DDF" w14:paraId="7D557F6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Pr="00DC4DDF" w:rsidR="00C418FD">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P="00DC4DDF" w14:paraId="7D557F6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469a-1 et seq.).</w:t>
      </w:r>
    </w:p>
    <w:p w:rsidR="00DC4DDF" w:rsidRPr="00DC4DDF" w:rsidP="00DC4DDF" w14:paraId="7D557F6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rsidR="00DC4DDF" w:rsidRPr="00DC4DDF" w:rsidP="00DC4DDF" w14:paraId="7D557F6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2131 et seq.) pertaining to the care, handling, and treatment of </w:t>
      </w:r>
      <w:r w:rsidRPr="00DC4DDF">
        <w:rPr>
          <w:rFonts w:ascii="Times New Roman" w:eastAsia="Times New Roman" w:hAnsi="Times New Roman" w:cs="Times New Roman"/>
          <w:snapToGrid w:val="0"/>
          <w:sz w:val="18"/>
          <w:szCs w:val="20"/>
        </w:rPr>
        <w:t>warm blooded</w:t>
      </w:r>
      <w:r w:rsidRPr="00DC4DDF">
        <w:rPr>
          <w:rFonts w:ascii="Times New Roman" w:eastAsia="Times New Roman" w:hAnsi="Times New Roman" w:cs="Times New Roman"/>
          <w:snapToGrid w:val="0"/>
          <w:sz w:val="18"/>
          <w:szCs w:val="20"/>
        </w:rPr>
        <w:t xml:space="preserve"> animals held for research, teaching, or other activities supported by this award of assistance.</w:t>
      </w:r>
    </w:p>
    <w:p w:rsidR="00DC4DDF" w:rsidRPr="00DC4DDF" w:rsidP="00DC4DDF" w14:paraId="7D557F7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P="00DC4DDF" w14:paraId="7D557F7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sym w:font="WP TypographicSymbols" w:char="F041"/>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sym w:font="WP TypographicSymbols" w:char="F040"/>
      </w:r>
    </w:p>
    <w:p w:rsidR="00DC4DDF" w:rsidRPr="00DC4DDF" w:rsidP="00DC4DDF" w14:paraId="7D557F7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 xml:space="preserve">Will comply with all applicable requirements of all other Federal laws, executive orders, </w:t>
      </w:r>
      <w:r w:rsidRPr="00DC4DDF">
        <w:rPr>
          <w:rFonts w:ascii="Times New Roman" w:eastAsia="Times New Roman" w:hAnsi="Times New Roman" w:cs="Times New Roman"/>
          <w:snapToGrid w:val="0"/>
          <w:sz w:val="18"/>
          <w:szCs w:val="20"/>
        </w:rPr>
        <w:t>regulations</w:t>
      </w:r>
      <w:r w:rsidRPr="00DC4DDF">
        <w:rPr>
          <w:rFonts w:ascii="Times New Roman" w:eastAsia="Times New Roman" w:hAnsi="Times New Roman" w:cs="Times New Roman"/>
          <w:snapToGrid w:val="0"/>
          <w:sz w:val="18"/>
          <w:szCs w:val="20"/>
        </w:rPr>
        <w:t xml:space="preserve"> and policies governing this program.</w:t>
      </w:r>
    </w:p>
    <w:p w:rsidR="00DC4DDF" w:rsidRPr="00DC4DDF" w:rsidP="00DC4DDF" w14:paraId="7D557F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tblPr>
      <w:tblGrid>
        <w:gridCol w:w="4907"/>
        <w:gridCol w:w="548"/>
        <w:gridCol w:w="4770"/>
      </w:tblGrid>
      <w:tr w14:paraId="7D557F89" w14:textId="77777777" w:rsidTr="004064EF">
        <w:tblPrEx>
          <w:tblW w:w="10225" w:type="dxa"/>
          <w:tblLayout w:type="fixed"/>
          <w:tblCellMar>
            <w:left w:w="145" w:type="dxa"/>
            <w:right w:w="145" w:type="dxa"/>
          </w:tblCellMar>
          <w:tblLook w:val="0000"/>
        </w:tblPrEx>
        <w:tc>
          <w:tcPr>
            <w:tcW w:w="5455"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2"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P="00FC281C" w14:paraId="7D557F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rsidR="00FC281C" w:rsidRPr="00DC4DDF" w:rsidP="00FC281C" w14:paraId="7D557F87"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14:paraId="7D557F91" w14:textId="77777777" w:rsidTr="004064EF">
        <w:tblPrEx>
          <w:tblW w:w="10225" w:type="dxa"/>
          <w:tblLayout w:type="fixed"/>
          <w:tblCellMar>
            <w:left w:w="145" w:type="dxa"/>
            <w:right w:w="145" w:type="dxa"/>
          </w:tblCellMar>
          <w:tblLook w:val="0000"/>
        </w:tblPrEx>
        <w:tc>
          <w:tcPr>
            <w:tcW w:w="4907" w:type="dxa"/>
            <w:tcBorders>
              <w:top w:val="single" w:sz="7" w:space="0" w:color="000000"/>
              <w:left w:val="single" w:sz="7" w:space="0" w:color="000000"/>
              <w:bottom w:val="single" w:sz="7" w:space="0" w:color="000000"/>
              <w:right w:val="single" w:sz="7" w:space="0" w:color="000000"/>
            </w:tcBorders>
          </w:tcPr>
          <w:p w:rsidR="00FC281C" w:rsidRPr="00DC4DDF" w:rsidP="00FC281C" w14:paraId="7D557F8A"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8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P="00FC281C" w14:paraId="7D557F8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F"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9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P="00DC4DDF" w14:paraId="7D557F9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P="00FC281C" w14:paraId="7D557F93"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4"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5"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6"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7"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8"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9"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A"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B"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C"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D"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E" w14:textId="77777777">
      <w:pPr>
        <w:tabs>
          <w:tab w:val="right" w:pos="10224"/>
        </w:tabs>
        <w:autoSpaceDE/>
        <w:autoSpaceDN/>
        <w:jc w:val="both"/>
        <w:rPr>
          <w:rFonts w:ascii="Times New Roman" w:eastAsia="Times New Roman" w:hAnsi="Times New Roman" w:cs="Times New Roman"/>
          <w:snapToGrid w:val="0"/>
          <w:sz w:val="18"/>
          <w:szCs w:val="20"/>
        </w:rPr>
      </w:pPr>
    </w:p>
    <w:p w:rsidR="00DC4DDF" w:rsidP="00FC281C" w14:paraId="7D557F9F" w14:textId="7667FA87">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746304"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68"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7328"/>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748352"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69"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9376"/>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70"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73952">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71"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71904">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72"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51424">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73"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9856"/>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74"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75"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5760">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76"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77"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78"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79"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80"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552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81"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C07994" w:rsidP="00DC4DDF" w14:paraId="6648473C" w14:textId="77777777">
      <w:pPr>
        <w:tabs>
          <w:tab w:val="left" w:pos="306"/>
          <w:tab w:val="left" w:pos="8434"/>
        </w:tabs>
        <w:spacing w:before="93"/>
        <w:rPr>
          <w:sz w:val="15"/>
        </w:rPr>
        <w:sectPr>
          <w:type w:val="continuous"/>
          <w:pgSz w:w="12240" w:h="15840"/>
          <w:pgMar w:top="720" w:right="440" w:bottom="280" w:left="500" w:header="720" w:footer="720" w:gutter="0"/>
          <w:cols w:space="720"/>
        </w:sectPr>
      </w:pPr>
    </w:p>
    <w:p w:rsidR="00BC6417" w:rsidP="00DC4DDF" w14:paraId="7D557FDF" w14:textId="77777777">
      <w:pPr>
        <w:tabs>
          <w:tab w:val="left" w:pos="306"/>
          <w:tab w:val="left" w:pos="8434"/>
        </w:tabs>
        <w:spacing w:before="93"/>
        <w:rPr>
          <w:sz w:val="15"/>
        </w:rPr>
        <w:sectPr w:rsidSect="00C07994">
          <w:pgSz w:w="12240" w:h="15840"/>
          <w:pgMar w:top="720" w:right="440" w:bottom="280" w:left="500" w:header="720" w:footer="720" w:gutter="0"/>
          <w:cols w:space="720"/>
        </w:sectPr>
      </w:pPr>
    </w:p>
    <w:p w:rsidR="00522F8E" w:rsidP="00522F8E" w14:paraId="627F9A2A" w14:textId="77777777">
      <w:pPr>
        <w:pStyle w:val="Header"/>
        <w:jc w:val="right"/>
        <w:rPr>
          <w:rFonts w:ascii="Times New Roman" w:hAnsi="Times New Roman" w:eastAsiaTheme="minorHAnsi" w:cs="Times New Roman"/>
        </w:rPr>
      </w:pPr>
      <w:r>
        <w:rPr>
          <w:rFonts w:ascii="Times New Roman" w:hAnsi="Times New Roman" w:cs="Times New Roman"/>
        </w:rPr>
        <w:t>OMB Control Number 1894-0005</w:t>
      </w:r>
    </w:p>
    <w:p w:rsidR="00522F8E" w:rsidP="00522F8E" w14:paraId="544A36F1" w14:textId="42A32F37">
      <w:pPr>
        <w:pStyle w:val="Default"/>
        <w:ind w:left="5760" w:firstLine="540"/>
        <w:rPr>
          <w:rFonts w:ascii="Times New Roman" w:hAnsi="Times New Roman" w:cs="Times New Roman"/>
        </w:rPr>
      </w:pPr>
      <w:r>
        <w:rPr>
          <w:rFonts w:ascii="Times New Roman" w:hAnsi="Times New Roman" w:cs="Times New Roman"/>
        </w:rPr>
        <w:t xml:space="preserve"> Expiration </w:t>
      </w:r>
      <w:r w:rsidRPr="00522F8E">
        <w:rPr>
          <w:rFonts w:ascii="Times New Roman" w:hAnsi="Times New Roman" w:eastAsiaTheme="minorHAnsi" w:cs="Times New Roman"/>
        </w:rPr>
        <w:t>2/28/2026</w:t>
      </w:r>
    </w:p>
    <w:p w:rsidR="00522F8E" w:rsidP="00F47EE9" w14:paraId="33CBDCCE" w14:textId="77777777">
      <w:pPr>
        <w:shd w:val="clear" w:color="auto" w:fill="FFFFFF" w:themeFill="background1"/>
        <w:jc w:val="center"/>
        <w:rPr>
          <w:rFonts w:ascii="Times New Roman" w:hAnsi="Times New Roman" w:cs="Times New Roman"/>
          <w:b/>
          <w:sz w:val="28"/>
          <w:szCs w:val="28"/>
          <w:shd w:val="clear" w:color="auto" w:fill="FFFFFF" w:themeFill="background1"/>
        </w:rPr>
      </w:pPr>
    </w:p>
    <w:p w:rsidR="00F47EE9" w:rsidP="00F47EE9" w14:paraId="547CB052" w14:textId="26B61EE4">
      <w:pPr>
        <w:shd w:val="clear" w:color="auto" w:fill="FFFFFF" w:themeFill="background1"/>
        <w:jc w:val="center"/>
        <w:rPr>
          <w:rFonts w:ascii="Times New Roman" w:hAnsi="Times New Roman" w:eastAsiaTheme="minorHAnsi" w:cs="Times New Roman"/>
          <w:b/>
          <w:sz w:val="28"/>
          <w:szCs w:val="28"/>
        </w:rPr>
      </w:pPr>
      <w:r>
        <w:rPr>
          <w:rFonts w:ascii="Times New Roman" w:hAnsi="Times New Roman" w:cs="Times New Roman"/>
          <w:b/>
          <w:sz w:val="28"/>
          <w:szCs w:val="28"/>
          <w:shd w:val="clear" w:color="auto" w:fill="FFFFFF" w:themeFill="background1"/>
        </w:rPr>
        <w:t>NOTICE TO ALL APPLICANTS</w:t>
      </w:r>
      <w:r>
        <w:rPr>
          <w:rFonts w:ascii="Times New Roman" w:hAnsi="Times New Roman" w:cs="Times New Roman"/>
          <w:b/>
          <w:bCs/>
          <w:sz w:val="28"/>
          <w:szCs w:val="28"/>
        </w:rPr>
        <w:t>:</w:t>
      </w:r>
    </w:p>
    <w:p w:rsidR="00F47EE9" w:rsidP="00F47EE9" w14:paraId="4E851174" w14:textId="25AC243B">
      <w:pPr>
        <w:shd w:val="clear" w:color="auto" w:fill="FFFFFF" w:themeFill="background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EQUITY FOR STUDENTS, EDUCATORS, AND OTHER PROGRAM</w:t>
      </w:r>
      <w:r w:rsidR="00FD0BAE">
        <w:rPr>
          <w:rFonts w:ascii="Times New Roman" w:hAnsi="Times New Roman" w:cs="Times New Roman"/>
          <w:b/>
          <w:sz w:val="28"/>
          <w:szCs w:val="28"/>
          <w:shd w:val="clear" w:color="auto" w:fill="FFFFFF" w:themeFill="background1"/>
        </w:rPr>
        <w:t xml:space="preserve"> </w:t>
      </w:r>
      <w:r>
        <w:rPr>
          <w:rFonts w:ascii="Times New Roman" w:hAnsi="Times New Roman" w:cs="Times New Roman"/>
          <w:b/>
          <w:sz w:val="28"/>
          <w:szCs w:val="28"/>
          <w:shd w:val="clear" w:color="auto" w:fill="FFFFFF" w:themeFill="background1"/>
        </w:rPr>
        <w:t>BENEFICIARIES</w:t>
      </w:r>
    </w:p>
    <w:p w:rsidR="00D04A96" w:rsidP="00F47EE9" w14:paraId="2FAD47FF" w14:textId="77777777">
      <w:pPr>
        <w:shd w:val="clear" w:color="auto" w:fill="FFFFFF" w:themeFill="background1"/>
        <w:jc w:val="center"/>
        <w:rPr>
          <w:rFonts w:ascii="Times New Roman" w:hAnsi="Times New Roman" w:cs="Times New Roman"/>
          <w:b/>
          <w:sz w:val="28"/>
          <w:szCs w:val="28"/>
        </w:rPr>
      </w:pPr>
    </w:p>
    <w:p w:rsidR="00F47EE9" w:rsidP="00F47EE9" w14:paraId="61FB7CE9" w14:textId="25AFC466">
      <w:pPr>
        <w:shd w:val="clear" w:color="auto" w:fill="FFFFFF" w:themeFill="background1"/>
        <w:rPr>
          <w:rFonts w:ascii="Times New Roman" w:hAnsi="Times New Roman" w:cs="Times New Roman"/>
        </w:rPr>
      </w:pPr>
      <w:r>
        <w:rPr>
          <w:rFonts w:ascii="Times New Roman" w:hAnsi="Times New Roman" w:cs="Times New Roman"/>
          <w:shd w:val="clear" w:color="auto" w:fill="FFFFFF" w:themeFill="background1"/>
        </w:rPr>
        <w:t>Section 427 of the General Education Provisions Act (GEPA) (</w:t>
      </w:r>
      <w:hyperlink r:id="rId10" w:history="1">
        <w:r>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applies to applicants for grant awards under this program</w:t>
      </w:r>
      <w:r>
        <w:rPr>
          <w:rFonts w:ascii="Times New Roman" w:hAnsi="Times New Roman" w:cs="Times New Roman"/>
        </w:rPr>
        <w:t>.</w:t>
      </w:r>
    </w:p>
    <w:p w:rsidR="00D04A96" w:rsidP="00F47EE9" w14:paraId="630E50D3" w14:textId="77777777">
      <w:pPr>
        <w:shd w:val="clear" w:color="auto" w:fill="FFFFFF" w:themeFill="background1"/>
        <w:rPr>
          <w:rFonts w:ascii="Times New Roman" w:hAnsi="Times New Roman" w:cs="Times New Roman"/>
        </w:rPr>
      </w:pPr>
    </w:p>
    <w:p w:rsidR="00F47EE9" w:rsidP="00F47EE9" w14:paraId="07F3D475" w14:textId="373F8B57">
      <w:pPr>
        <w:shd w:val="clear" w:color="auto" w:fill="FFFFFF" w:themeFill="background1"/>
        <w:rPr>
          <w:rFonts w:ascii="Times New Roman" w:hAnsi="Times New Roman" w:cs="Times New Roman"/>
          <w:b/>
          <w:shd w:val="clear" w:color="auto" w:fill="FFFFFF" w:themeFill="background1"/>
        </w:rPr>
      </w:pPr>
      <w:r>
        <w:rPr>
          <w:rFonts w:ascii="Times New Roman" w:hAnsi="Times New Roman" w:cs="Times New Roman"/>
          <w:b/>
          <w:bCs/>
          <w:shd w:val="clear" w:color="auto" w:fill="FFFFFF" w:themeFill="background1"/>
        </w:rPr>
        <w:t xml:space="preserve">ALL APPLICANTS FOR </w:t>
      </w:r>
      <w:r>
        <w:rPr>
          <w:rFonts w:ascii="Times New Roman" w:hAnsi="Times New Roman" w:cs="Times New Roman"/>
          <w:b/>
          <w:shd w:val="clear" w:color="auto" w:fill="FFFFFF" w:themeFill="background1"/>
        </w:rPr>
        <w:t xml:space="preserve">NEW </w:t>
      </w:r>
      <w:r>
        <w:rPr>
          <w:rFonts w:ascii="Times New Roman" w:hAnsi="Times New Roman" w:cs="Times New Roman"/>
          <w:b/>
          <w:bCs/>
          <w:shd w:val="clear" w:color="auto" w:fill="FFFFFF" w:themeFill="background1"/>
        </w:rPr>
        <w:t xml:space="preserve">GRANT AWARDS </w:t>
      </w:r>
      <w:r>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Pr>
          <w:rFonts w:ascii="Times New Roman" w:hAnsi="Times New Roman" w:cs="Times New Roman"/>
          <w:b/>
          <w:bCs/>
          <w:shd w:val="clear" w:color="auto" w:fill="FFFFFF" w:themeFill="background1"/>
        </w:rPr>
        <w:t>THIS PROGRAM</w:t>
      </w:r>
      <w:r>
        <w:rPr>
          <w:rFonts w:ascii="Times New Roman" w:hAnsi="Times New Roman" w:cs="Times New Roman"/>
          <w:b/>
          <w:shd w:val="clear" w:color="auto" w:fill="FFFFFF" w:themeFill="background1"/>
        </w:rPr>
        <w:t>.</w:t>
      </w:r>
    </w:p>
    <w:p w:rsidR="00D04A96" w:rsidP="00F47EE9" w14:paraId="1BD15689" w14:textId="77777777">
      <w:pPr>
        <w:shd w:val="clear" w:color="auto" w:fill="FFFFFF" w:themeFill="background1"/>
        <w:rPr>
          <w:rFonts w:ascii="Times New Roman" w:hAnsi="Times New Roman" w:cs="Times New Roman"/>
          <w:b/>
        </w:rPr>
      </w:pPr>
    </w:p>
    <w:p w:rsidR="00F47EE9" w:rsidP="00F47EE9" w14:paraId="302A4FDE" w14:textId="48F175A6">
      <w:pPr>
        <w:shd w:val="clear" w:color="auto" w:fill="FFFFFF" w:themeFill="background1"/>
        <w:rPr>
          <w:rFonts w:ascii="Times New Roman" w:hAnsi="Times New Roman" w:cs="Times New Roman"/>
        </w:rPr>
      </w:pPr>
      <w:bookmarkStart w:id="4" w:name="_Hlk105751128"/>
      <w:r>
        <w:rPr>
          <w:rFonts w:ascii="Times New Roman" w:hAnsi="Times New Roman" w:cs="Times New Roman"/>
        </w:rPr>
        <w:t>Please respond to the following requests for information:</w:t>
      </w:r>
    </w:p>
    <w:p w:rsidR="00D04A96" w:rsidP="00F47EE9" w14:paraId="723B3DC3" w14:textId="77777777">
      <w:pPr>
        <w:shd w:val="clear" w:color="auto" w:fill="FFFFFF" w:themeFill="background1"/>
        <w:rPr>
          <w:rFonts w:ascii="Times New Roman" w:hAnsi="Times New Roman" w:cs="Times New Roman"/>
        </w:rPr>
      </w:pPr>
    </w:p>
    <w:p w:rsidR="00F47EE9" w:rsidP="00F47EE9" w14:paraId="6246B670" w14:textId="77777777">
      <w:pPr>
        <w:pStyle w:val="ListParagraph"/>
        <w:widowControl/>
        <w:numPr>
          <w:ilvl w:val="0"/>
          <w:numId w:val="23"/>
        </w:numPr>
        <w:autoSpaceDE/>
        <w:autoSpaceDN/>
        <w:spacing w:after="160" w:line="256" w:lineRule="auto"/>
        <w:contextualSpacing/>
        <w:rPr>
          <w:rFonts w:ascii="Times New Roman" w:hAnsi="Times New Roman" w:cs="Times New Roman"/>
        </w:rPr>
      </w:pPr>
      <w:r>
        <w:rPr>
          <w:rFonts w:ascii="Times New Roman" w:hAnsi="Times New Roman" w:cs="Times New Roman"/>
        </w:rPr>
        <w:t>Describe how your entity’s existing mission, policies, or commitments ensure equitable access to, and equitable participation in, the proposed project or activity.</w:t>
      </w:r>
    </w:p>
    <w:p w:rsidR="00BF7D7A" w:rsidP="00BF7D7A" w14:paraId="29735F19"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40FFE7E" w14:textId="77777777">
      <w:pPr>
        <w:pStyle w:val="ListParagraph"/>
        <w:shd w:val="clear" w:color="auto" w:fill="FFFFFF" w:themeFill="background1"/>
        <w:rPr>
          <w:rFonts w:ascii="Times New Roman" w:hAnsi="Times New Roman" w:cs="Times New Roman"/>
        </w:rPr>
      </w:pPr>
    </w:p>
    <w:p w:rsidR="00F47EE9" w:rsidP="00F47EE9" w14:paraId="74A2E1D7"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eastAsiaTheme="minorEastAsia" w:cs="Times New Roman"/>
        </w:rPr>
      </w:pPr>
      <w:r>
        <w:rPr>
          <w:rFonts w:ascii="Times New Roman" w:hAnsi="Times New Roman" w:cs="Times New Roman"/>
        </w:rPr>
        <w:t xml:space="preserve">Based on your proposed project or activity, what barriers may impede equitable access and participation of </w:t>
      </w:r>
      <w:bookmarkStart w:id="5" w:name="_Hlk108262631"/>
      <w:r>
        <w:rPr>
          <w:rFonts w:ascii="Times New Roman" w:hAnsi="Times New Roman" w:cs="Times New Roman"/>
        </w:rPr>
        <w:t>students, educators, or other beneficiaries</w:t>
      </w:r>
      <w:bookmarkEnd w:id="5"/>
      <w:r>
        <w:rPr>
          <w:rFonts w:ascii="Times New Roman" w:hAnsi="Times New Roman" w:cs="Times New Roman"/>
        </w:rPr>
        <w:t>?</w:t>
      </w:r>
    </w:p>
    <w:p w:rsidR="00BF7D7A" w:rsidP="00BF7D7A" w14:paraId="66F89E6A"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628558A6" w14:textId="77777777">
      <w:pPr>
        <w:pStyle w:val="ListParagraph"/>
        <w:shd w:val="clear" w:color="auto" w:fill="FFFFFF" w:themeFill="background1"/>
        <w:rPr>
          <w:rFonts w:ascii="Times New Roman" w:hAnsi="Times New Roman" w:cs="Times New Roman"/>
        </w:rPr>
      </w:pPr>
    </w:p>
    <w:p w:rsidR="00F47EE9" w:rsidP="00F47EE9" w14:paraId="30A6D570"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Based on the barriers identified, what steps will you take to address such barriers to equitable access and participation in the proposed project or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B56EA34" w14:textId="77777777">
      <w:pPr>
        <w:pStyle w:val="ListParagraph"/>
        <w:shd w:val="clear" w:color="auto" w:fill="FFFFFF" w:themeFill="background1"/>
        <w:rPr>
          <w:rFonts w:ascii="Times New Roman" w:hAnsi="Times New Roman" w:cs="Times New Roman"/>
        </w:rPr>
      </w:pPr>
    </w:p>
    <w:p w:rsidR="00F47EE9" w:rsidP="00F47EE9" w14:paraId="20638F6E"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What is your timeline, including targeted milestones, for addressing these identified barriers?</w:t>
      </w:r>
    </w:p>
    <w:bookmarkEnd w:id="4"/>
    <w:p w:rsidR="00BF7D7A" w:rsidP="00BF7D7A" w14:paraId="06A1685D" w14:textId="792D6C3B">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A96" w:rsidP="00F47EE9" w14:paraId="7CDF56B5" w14:textId="77777777">
      <w:pPr>
        <w:rPr>
          <w:rFonts w:ascii="Times New Roman" w:hAnsi="Times New Roman" w:cs="Times New Roman"/>
          <w:b/>
        </w:rPr>
      </w:pPr>
    </w:p>
    <w:p w:rsidR="00F47EE9" w:rsidP="00F47EE9" w14:paraId="6B24E0B3" w14:textId="467B224A">
      <w:pPr>
        <w:rPr>
          <w:rFonts w:ascii="Times New Roman" w:hAnsi="Times New Roman" w:cs="Times New Roman"/>
          <w:b/>
        </w:rPr>
      </w:pPr>
      <w:r>
        <w:rPr>
          <w:rFonts w:ascii="Times New Roman" w:hAnsi="Times New Roman" w:cs="Times New Roman"/>
          <w:b/>
        </w:rPr>
        <w:t>Notes:</w:t>
      </w:r>
    </w:p>
    <w:p w:rsidR="00F47EE9" w:rsidP="00F47EE9" w14:paraId="00CD2632"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are not required to have mission statements or policies that align with equity in order to </w:t>
      </w:r>
      <w:r>
        <w:rPr>
          <w:rFonts w:ascii="Times New Roman" w:hAnsi="Times New Roman" w:cs="Times New Roman"/>
        </w:rPr>
        <w:t>submit an application</w:t>
      </w:r>
      <w:r>
        <w:rPr>
          <w:rFonts w:ascii="Times New Roman" w:hAnsi="Times New Roman" w:cs="Times New Roman"/>
        </w:rPr>
        <w:t>.</w:t>
      </w:r>
    </w:p>
    <w:p w:rsidR="00F47EE9" w:rsidP="00F47EE9" w14:paraId="593F06AF"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w:t>
      </w:r>
      <w:r>
        <w:rPr>
          <w:rFonts w:ascii="Times New Roman" w:hAnsi="Times New Roman" w:cs="Times New Roman"/>
        </w:rPr>
        <w:t>status, rural status, homeless status or housing insecurity, pregnancy, parenting, or caregiving status, and sexual orientation.</w:t>
      </w:r>
    </w:p>
    <w:p w:rsidR="00F47EE9" w:rsidP="00F47EE9" w14:paraId="61F03C18"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p>
    <w:p w:rsidR="00F47EE9" w:rsidP="00F47EE9" w14:paraId="583E45D3" w14:textId="77777777">
      <w:pPr>
        <w:pStyle w:val="ListParagraph"/>
        <w:rPr>
          <w:rFonts w:ascii="Times New Roman" w:hAnsi="Times New Roman" w:cs="Times New Roman"/>
        </w:rPr>
      </w:pPr>
    </w:p>
    <w:p w:rsidR="00F47EE9" w:rsidP="00F47EE9" w14:paraId="68099913" w14:textId="42BADB1F">
      <w:pPr>
        <w:rPr>
          <w:rFonts w:ascii="Times New Roman" w:hAnsi="Times New Roman" w:cs="Times New Roman"/>
        </w:rPr>
      </w:pPr>
      <w:r>
        <w:rPr>
          <w:rFonts w:asciiTheme="minorHAnsi" w:hAnsiTheme="minorHAnsi" w:cstheme="minorBidi"/>
          <w:noProof/>
        </w:rPr>
        <mc:AlternateContent>
          <mc:Choice Requires="wps">
            <w:drawing>
              <wp:anchor distT="45720" distB="45720" distL="114300" distR="114300" simplePos="0" relativeHeight="251774976" behindDoc="0" locked="0" layoutInCell="1" allowOverlap="1">
                <wp:simplePos x="0" y="0"/>
                <wp:positionH relativeFrom="margin">
                  <wp:posOffset>-113665</wp:posOffset>
                </wp:positionH>
                <wp:positionV relativeFrom="paragraph">
                  <wp:posOffset>2510155</wp:posOffset>
                </wp:positionV>
                <wp:extent cx="6434455" cy="1917700"/>
                <wp:effectExtent l="0" t="0" r="2349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F47EE9" w:rsidP="00F47EE9" w14:textId="77777777">
                            <w:pPr>
                              <w:pStyle w:val="NormalWeb"/>
                              <w:rPr>
                                <w:b/>
                                <w:bCs/>
                                <w:sz w:val="20"/>
                                <w:szCs w:val="20"/>
                              </w:rPr>
                            </w:pPr>
                            <w:r>
                              <w:rPr>
                                <w:b/>
                                <w:bCs/>
                                <w:sz w:val="20"/>
                                <w:szCs w:val="20"/>
                              </w:rPr>
                              <w:t>Paperwork Burden Statement</w:t>
                            </w:r>
                          </w:p>
                          <w:p w:rsidR="00F47EE9" w:rsidP="00F47EE9"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282"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76000">
                <v:textbox>
                  <w:txbxContent>
                    <w:p w:rsidR="00F47EE9" w:rsidP="00F47EE9" w14:paraId="5C38367F" w14:textId="77777777">
                      <w:pPr>
                        <w:pStyle w:val="NormalWeb"/>
                        <w:rPr>
                          <w:b/>
                          <w:bCs/>
                          <w:sz w:val="20"/>
                          <w:szCs w:val="20"/>
                        </w:rPr>
                      </w:pPr>
                      <w:r>
                        <w:rPr>
                          <w:b/>
                          <w:bCs/>
                          <w:sz w:val="20"/>
                          <w:szCs w:val="20"/>
                        </w:rPr>
                        <w:t>Paperwork Burden Statement</w:t>
                      </w:r>
                    </w:p>
                    <w:p w:rsidR="00F47EE9" w:rsidP="00F47EE9" w14:paraId="738F8824"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p w:rsidR="007D4C55" w:rsidRPr="00732A9F" w:rsidP="00732A9F" w14:paraId="7D557FFD" w14:textId="77777777">
      <w:pPr>
        <w:tabs>
          <w:tab w:val="left" w:pos="-1080"/>
          <w:tab w:val="left" w:pos="-720"/>
          <w:tab w:val="left" w:pos="0"/>
          <w:tab w:val="left" w:pos="360"/>
        </w:tabs>
        <w:jc w:val="both"/>
        <w:rPr>
          <w:rFonts w:ascii="Times New Roman" w:hAnsi="Times New Roman" w:cs="Times New Roman"/>
          <w:sz w:val="20"/>
        </w:rPr>
        <w:sectPr w:rsidSect="00C4292E">
          <w:footerReference w:type="default" r:id="rId12"/>
          <w:type w:val="continuous"/>
          <w:pgSz w:w="12240" w:h="15840"/>
          <w:pgMar w:top="432" w:right="1440" w:bottom="180" w:left="1440" w:header="864" w:footer="0" w:gutter="0"/>
          <w:cols w:space="720"/>
          <w:noEndnote/>
        </w:sectPr>
      </w:pPr>
    </w:p>
    <w:tbl>
      <w:tblPr>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47"/>
        <w:gridCol w:w="1490"/>
        <w:gridCol w:w="1440"/>
        <w:gridCol w:w="1620"/>
        <w:gridCol w:w="1620"/>
        <w:gridCol w:w="660"/>
        <w:gridCol w:w="60"/>
        <w:gridCol w:w="810"/>
        <w:gridCol w:w="1620"/>
        <w:gridCol w:w="1194"/>
        <w:gridCol w:w="426"/>
        <w:gridCol w:w="1530"/>
        <w:gridCol w:w="333"/>
      </w:tblGrid>
      <w:tr w14:paraId="238E0B7F" w14:textId="77777777" w:rsidTr="00E06F08">
        <w:tblPrEx>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9D612C" w:rsidRPr="009D612C" w:rsidP="009D612C" w14:paraId="3C83471B" w14:textId="77777777">
            <w:pPr>
              <w:widowControl/>
              <w:autoSpaceDE/>
              <w:autoSpaceDN/>
              <w:rPr>
                <w:rFonts w:ascii="Times New Roman" w:eastAsia="Times New Roman" w:hAnsi="Times New Roman" w:cs="Times New Roman"/>
                <w:b/>
                <w:sz w:val="24"/>
                <w:szCs w:val="20"/>
              </w:rPr>
            </w:pPr>
            <w:r w:rsidRPr="009D612C">
              <w:rPr>
                <w:rFonts w:ascii="Times New Roman" w:eastAsia="Times New Roman" w:hAnsi="Times New Roman" w:cs="Times New Roman"/>
                <w:noProof/>
                <w:sz w:val="20"/>
                <w:szCs w:val="20"/>
              </w:rPr>
              <w:drawing>
                <wp:inline distT="0" distB="0" distL="0" distR="0">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Description: Department of Education Logo"/>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sz="24" w:space="0" w:color="auto"/>
              <w:left w:val="nil"/>
              <w:bottom w:val="single" w:sz="4" w:space="0" w:color="auto"/>
            </w:tcBorders>
            <w:vAlign w:val="center"/>
          </w:tcPr>
          <w:p w:rsidR="009D612C" w:rsidRPr="009D612C" w:rsidP="009D612C" w14:paraId="134BB5F8" w14:textId="77777777">
            <w:pPr>
              <w:widowControl/>
              <w:autoSpaceDE/>
              <w:autoSpaceDN/>
              <w:ind w:left="-1267" w:firstLine="1267"/>
              <w:jc w:val="center"/>
              <w:outlineLvl w:val="0"/>
              <w:rPr>
                <w:rFonts w:ascii="Times New Roman" w:eastAsia="Times New Roman" w:hAnsi="Times New Roman" w:cs="Times New Roman"/>
                <w:b/>
                <w:bCs/>
                <w:sz w:val="28"/>
                <w:szCs w:val="28"/>
              </w:rPr>
            </w:pPr>
            <w:r w:rsidRPr="009D612C">
              <w:rPr>
                <w:rFonts w:ascii="Times New Roman" w:eastAsia="Times New Roman" w:hAnsi="Times New Roman" w:cs="Times New Roman"/>
                <w:b/>
                <w:bCs/>
                <w:sz w:val="28"/>
                <w:szCs w:val="28"/>
              </w:rPr>
              <w:t>U.S. DEPARTMENT OF EDUCATION</w:t>
            </w:r>
          </w:p>
          <w:p w:rsidR="009D612C" w:rsidRPr="009D612C" w:rsidP="009D612C" w14:paraId="5A90B8C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INFORMATION NON-CONSTRUCTION PROGRAMS</w:t>
            </w:r>
          </w:p>
        </w:tc>
        <w:tc>
          <w:tcPr>
            <w:tcW w:w="2289" w:type="dxa"/>
            <w:gridSpan w:val="3"/>
            <w:tcBorders>
              <w:top w:val="thinThickSmallGap" w:sz="24" w:space="0" w:color="auto"/>
              <w:bottom w:val="single" w:sz="4" w:space="0" w:color="auto"/>
              <w:right w:val="thickThinSmallGap" w:sz="24" w:space="0" w:color="auto"/>
            </w:tcBorders>
            <w:vAlign w:val="center"/>
          </w:tcPr>
          <w:p w:rsidR="009D612C" w:rsidRPr="009D612C" w:rsidP="009D612C" w14:paraId="7D0E2B7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OMB Control Number:  1894-0008</w:t>
            </w:r>
          </w:p>
          <w:p w:rsidR="009D612C" w:rsidRPr="009D612C" w:rsidP="009D612C" w14:paraId="23A59D3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Expiration Date:  09/30/2023</w:t>
            </w:r>
          </w:p>
        </w:tc>
      </w:tr>
      <w:tr w14:paraId="4EF41E64" w14:textId="77777777" w:rsidTr="00E06F08">
        <w:tblPrEx>
          <w:tblW w:w="15463" w:type="dxa"/>
          <w:tblInd w:w="125" w:type="dxa"/>
          <w:tblLayout w:type="fixed"/>
          <w:tblLook w:val="0000"/>
        </w:tblPrEx>
        <w:trPr>
          <w:trHeight w:val="791"/>
        </w:trPr>
        <w:tc>
          <w:tcPr>
            <w:tcW w:w="9490" w:type="dxa"/>
            <w:gridSpan w:val="8"/>
            <w:tcBorders>
              <w:left w:val="thinThickSmallGap" w:sz="24" w:space="0" w:color="auto"/>
              <w:bottom w:val="thinThickSmallGap" w:sz="24" w:space="0" w:color="auto"/>
            </w:tcBorders>
          </w:tcPr>
          <w:p w:rsidR="009D612C" w:rsidRPr="009D612C" w:rsidP="009D612C" w14:paraId="1B5BD4EA" w14:textId="77777777">
            <w:pPr>
              <w:widowControl/>
              <w:autoSpaceDE/>
              <w:autoSpaceDN/>
              <w:spacing w:before="160" w:after="6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2D03DD51" w14:textId="77777777">
            <w:pPr>
              <w:widowControl/>
              <w:autoSpaceDE/>
              <w:autoSpaceDN/>
              <w:ind w:left="72"/>
              <w:rPr>
                <w:rFonts w:ascii="Times New Roman" w:eastAsia="Times New Roman" w:hAnsi="Times New Roman" w:cs="Times New Roman"/>
                <w:sz w:val="20"/>
                <w:szCs w:val="20"/>
              </w:rPr>
            </w:pPr>
          </w:p>
          <w:p w:rsidR="009D612C" w:rsidRPr="009D612C" w:rsidP="009D612C" w14:paraId="084E2AC5" w14:textId="77777777">
            <w:pPr>
              <w:widowControl/>
              <w:autoSpaceDE/>
              <w:autoSpaceDN/>
              <w:rPr>
                <w:rFonts w:ascii="Times New Roman" w:eastAsia="Times New Roman" w:hAnsi="Times New Roman" w:cs="Times New Roman"/>
                <w:sz w:val="20"/>
                <w:szCs w:val="20"/>
              </w:rPr>
            </w:pPr>
          </w:p>
        </w:tc>
        <w:tc>
          <w:tcPr>
            <w:tcW w:w="5973" w:type="dxa"/>
            <w:gridSpan w:val="7"/>
            <w:tcBorders>
              <w:bottom w:val="thinThickSmallGap" w:sz="24" w:space="0" w:color="auto"/>
              <w:right w:val="thickThinSmallGap" w:sz="24" w:space="0" w:color="auto"/>
            </w:tcBorders>
            <w:vAlign w:val="center"/>
          </w:tcPr>
          <w:p w:rsidR="009D612C" w:rsidRPr="009D612C" w:rsidP="009D612C" w14:paraId="39CB7FD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306C47CB" w14:textId="77777777" w:rsidTr="00E06F08">
        <w:tblPrEx>
          <w:tblW w:w="15463" w:type="dxa"/>
          <w:tblInd w:w="125" w:type="dxa"/>
          <w:tblLayout w:type="fixed"/>
          <w:tblLook w:val="0000"/>
        </w:tblPrEx>
        <w:trPr>
          <w:trHeight w:val="231"/>
        </w:trPr>
        <w:tc>
          <w:tcPr>
            <w:tcW w:w="15463" w:type="dxa"/>
            <w:gridSpan w:val="15"/>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063EC084"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A - BUDGET SUMMARY U.S. DEPARTMENT OF EDUCATION FUNDS</w:t>
            </w:r>
          </w:p>
        </w:tc>
      </w:tr>
      <w:tr w14:paraId="7310DD07" w14:textId="77777777" w:rsidTr="00E06F08">
        <w:tblPrEx>
          <w:tblW w:w="15463"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9D612C" w:rsidRPr="009D612C" w:rsidP="009D612C" w14:paraId="450B074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537" w:type="dxa"/>
            <w:gridSpan w:val="2"/>
            <w:tcBorders>
              <w:top w:val="thinThickSmallGap" w:sz="24" w:space="0" w:color="auto"/>
              <w:bottom w:val="thinThickSmallGap" w:sz="24" w:space="0" w:color="auto"/>
            </w:tcBorders>
            <w:vAlign w:val="center"/>
          </w:tcPr>
          <w:p w:rsidR="009D612C" w:rsidRPr="009D612C" w:rsidP="009D612C" w14:paraId="5323AC3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1A9206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6F04E56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29E0E16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33340F8D"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6F45539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51A57B2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5471C41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2B7D2A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7BC90A6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6AA0A80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305BA8C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4767B5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70AB31C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gridSpan w:val="2"/>
            <w:tcBorders>
              <w:top w:val="thinThickSmallGap" w:sz="24" w:space="0" w:color="auto"/>
              <w:bottom w:val="thinThickSmallGap" w:sz="24" w:space="0" w:color="auto"/>
              <w:right w:val="thickThinSmallGap" w:sz="24" w:space="0" w:color="auto"/>
            </w:tcBorders>
            <w:vAlign w:val="center"/>
          </w:tcPr>
          <w:p w:rsidR="009D612C" w:rsidRPr="009D612C" w:rsidP="009D612C" w14:paraId="72A1EBF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48E778C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0DDCB9B6" w14:textId="77777777" w:rsidTr="00E06F08">
        <w:tblPrEx>
          <w:tblW w:w="15463"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9D612C" w:rsidRPr="009D612C" w:rsidP="009D612C" w14:paraId="68FC4FF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537" w:type="dxa"/>
            <w:gridSpan w:val="2"/>
            <w:tcBorders>
              <w:top w:val="thinThickSmallGap" w:sz="24" w:space="0" w:color="auto"/>
              <w:bottom w:val="single" w:sz="4" w:space="0" w:color="auto"/>
            </w:tcBorders>
            <w:shd w:val="pct5" w:color="auto" w:fill="auto"/>
            <w:vAlign w:val="center"/>
          </w:tcPr>
          <w:p w:rsidR="009D612C" w:rsidRPr="009D612C" w:rsidP="009D612C" w14:paraId="3294FC2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pct5" w:color="auto" w:fill="auto"/>
            <w:vAlign w:val="center"/>
          </w:tcPr>
          <w:p w:rsidR="009D612C" w:rsidRPr="009D612C" w:rsidP="009D612C" w14:paraId="189AC900"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051DD4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646E019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pct5" w:color="auto" w:fill="auto"/>
            <w:vAlign w:val="center"/>
          </w:tcPr>
          <w:p w:rsidR="009D612C" w:rsidRPr="009D612C" w:rsidP="009D612C" w14:paraId="6B4129C5"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tcPr>
          <w:p w:rsidR="009D612C" w:rsidRPr="009D612C" w:rsidP="009D612C" w14:paraId="3DEC51D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pct5" w:color="auto" w:fill="auto"/>
          </w:tcPr>
          <w:p w:rsidR="009D612C" w:rsidRPr="009D612C" w:rsidP="009D612C" w14:paraId="2E0BA474" w14:textId="77777777">
            <w:pPr>
              <w:widowControl/>
              <w:autoSpaceDE/>
              <w:autoSpaceDN/>
              <w:jc w:val="right"/>
              <w:rPr>
                <w:rFonts w:ascii="Times New Roman" w:eastAsia="Times New Roman" w:hAnsi="Times New Roman" w:cs="Times New Roman"/>
                <w:sz w:val="20"/>
                <w:szCs w:val="20"/>
              </w:rPr>
            </w:pPr>
          </w:p>
        </w:tc>
        <w:tc>
          <w:tcPr>
            <w:tcW w:w="1863" w:type="dxa"/>
            <w:gridSpan w:val="2"/>
            <w:tcBorders>
              <w:top w:val="thinThickSmallGap" w:sz="24" w:space="0" w:color="auto"/>
              <w:bottom w:val="single" w:sz="4" w:space="0" w:color="auto"/>
              <w:right w:val="thickThinSmallGap" w:sz="24" w:space="0" w:color="auto"/>
            </w:tcBorders>
            <w:shd w:val="pct5" w:color="auto" w:fill="auto"/>
            <w:vAlign w:val="center"/>
          </w:tcPr>
          <w:p w:rsidR="009D612C" w:rsidRPr="009D612C" w:rsidP="009D612C" w14:paraId="0FB0D4B4" w14:textId="77777777">
            <w:pPr>
              <w:widowControl/>
              <w:autoSpaceDE/>
              <w:autoSpaceDN/>
              <w:jc w:val="right"/>
              <w:rPr>
                <w:rFonts w:ascii="Times New Roman" w:eastAsia="Times New Roman" w:hAnsi="Times New Roman" w:cs="Times New Roman"/>
                <w:sz w:val="20"/>
                <w:szCs w:val="20"/>
              </w:rPr>
            </w:pPr>
          </w:p>
        </w:tc>
      </w:tr>
      <w:tr w14:paraId="4F85969E"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67CD370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537" w:type="dxa"/>
            <w:gridSpan w:val="2"/>
            <w:tcBorders>
              <w:bottom w:val="single" w:sz="4" w:space="0" w:color="auto"/>
            </w:tcBorders>
            <w:vAlign w:val="center"/>
          </w:tcPr>
          <w:p w:rsidR="009D612C" w:rsidRPr="009D612C" w:rsidP="009D612C" w14:paraId="46C6204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9D117D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58D4B7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895917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CFB402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DD8E6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113C2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313EC12D" w14:textId="77777777">
            <w:pPr>
              <w:widowControl/>
              <w:autoSpaceDE/>
              <w:autoSpaceDN/>
              <w:jc w:val="right"/>
              <w:rPr>
                <w:rFonts w:ascii="Times New Roman" w:eastAsia="Times New Roman" w:hAnsi="Times New Roman" w:cs="Times New Roman"/>
                <w:sz w:val="20"/>
                <w:szCs w:val="20"/>
              </w:rPr>
            </w:pPr>
          </w:p>
        </w:tc>
      </w:tr>
      <w:tr w14:paraId="50215104"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52EFF8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537" w:type="dxa"/>
            <w:gridSpan w:val="2"/>
            <w:tcBorders>
              <w:bottom w:val="single" w:sz="4" w:space="0" w:color="auto"/>
            </w:tcBorders>
            <w:shd w:val="pct5" w:color="auto" w:fill="auto"/>
            <w:vAlign w:val="center"/>
          </w:tcPr>
          <w:p w:rsidR="009D612C" w:rsidRPr="009D612C" w:rsidP="009D612C" w14:paraId="5B2B7C2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E4772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60C4C5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D9509E"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BF67A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9D641B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3BA3FA19"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1CBE6B26" w14:textId="77777777">
            <w:pPr>
              <w:widowControl/>
              <w:autoSpaceDE/>
              <w:autoSpaceDN/>
              <w:jc w:val="right"/>
              <w:rPr>
                <w:rFonts w:ascii="Times New Roman" w:eastAsia="Times New Roman" w:hAnsi="Times New Roman" w:cs="Times New Roman"/>
                <w:sz w:val="20"/>
                <w:szCs w:val="20"/>
              </w:rPr>
            </w:pPr>
          </w:p>
        </w:tc>
      </w:tr>
      <w:tr w14:paraId="58F1BF69"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292DF9D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537" w:type="dxa"/>
            <w:gridSpan w:val="2"/>
            <w:tcBorders>
              <w:bottom w:val="single" w:sz="4" w:space="0" w:color="auto"/>
            </w:tcBorders>
            <w:vAlign w:val="center"/>
          </w:tcPr>
          <w:p w:rsidR="009D612C" w:rsidRPr="009D612C" w:rsidP="009D612C" w14:paraId="63D6A2D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C31137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1C50A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F2579C2"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BBCCD8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25D43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74C0F57"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BF534A8" w14:textId="77777777">
            <w:pPr>
              <w:widowControl/>
              <w:autoSpaceDE/>
              <w:autoSpaceDN/>
              <w:jc w:val="right"/>
              <w:rPr>
                <w:rFonts w:ascii="Times New Roman" w:eastAsia="Times New Roman" w:hAnsi="Times New Roman" w:cs="Times New Roman"/>
                <w:sz w:val="20"/>
                <w:szCs w:val="20"/>
              </w:rPr>
            </w:pPr>
          </w:p>
        </w:tc>
      </w:tr>
      <w:tr w14:paraId="06E0A5E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4D4909B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537" w:type="dxa"/>
            <w:gridSpan w:val="2"/>
            <w:tcBorders>
              <w:bottom w:val="single" w:sz="4" w:space="0" w:color="auto"/>
            </w:tcBorders>
            <w:shd w:val="pct5" w:color="auto" w:fill="auto"/>
            <w:vAlign w:val="center"/>
          </w:tcPr>
          <w:p w:rsidR="009D612C" w:rsidRPr="009D612C" w:rsidP="009D612C" w14:paraId="0605B06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34C54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24CD5B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8B093B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91FCE7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43F7B4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269FFE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78C27D3" w14:textId="77777777">
            <w:pPr>
              <w:widowControl/>
              <w:autoSpaceDE/>
              <w:autoSpaceDN/>
              <w:jc w:val="right"/>
              <w:rPr>
                <w:rFonts w:ascii="Times New Roman" w:eastAsia="Times New Roman" w:hAnsi="Times New Roman" w:cs="Times New Roman"/>
                <w:sz w:val="20"/>
                <w:szCs w:val="20"/>
              </w:rPr>
            </w:pPr>
          </w:p>
        </w:tc>
      </w:tr>
      <w:tr w14:paraId="46E29801"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348E64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537" w:type="dxa"/>
            <w:gridSpan w:val="2"/>
            <w:tcBorders>
              <w:bottom w:val="single" w:sz="4" w:space="0" w:color="auto"/>
            </w:tcBorders>
            <w:vAlign w:val="center"/>
          </w:tcPr>
          <w:p w:rsidR="009D612C" w:rsidRPr="009D612C" w:rsidP="009D612C" w14:paraId="4EB82D4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AEE3A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25F46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C169F8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AF3B4C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126ACD8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65B4CF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17A598C6" w14:textId="77777777">
            <w:pPr>
              <w:widowControl/>
              <w:autoSpaceDE/>
              <w:autoSpaceDN/>
              <w:jc w:val="right"/>
              <w:rPr>
                <w:rFonts w:ascii="Times New Roman" w:eastAsia="Times New Roman" w:hAnsi="Times New Roman" w:cs="Times New Roman"/>
                <w:sz w:val="20"/>
                <w:szCs w:val="20"/>
              </w:rPr>
            </w:pPr>
          </w:p>
        </w:tc>
      </w:tr>
      <w:tr w14:paraId="47B5918A"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DEE416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537" w:type="dxa"/>
            <w:gridSpan w:val="2"/>
            <w:tcBorders>
              <w:bottom w:val="single" w:sz="4" w:space="0" w:color="auto"/>
            </w:tcBorders>
            <w:shd w:val="pct5" w:color="auto" w:fill="auto"/>
            <w:vAlign w:val="center"/>
          </w:tcPr>
          <w:p w:rsidR="009D612C" w:rsidRPr="009D612C" w:rsidP="009D612C" w14:paraId="385084A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3FDF25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0465D6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67B016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7F2A2D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25DEFB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8C12E1E"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2613266B" w14:textId="77777777">
            <w:pPr>
              <w:widowControl/>
              <w:autoSpaceDE/>
              <w:autoSpaceDN/>
              <w:jc w:val="right"/>
              <w:rPr>
                <w:rFonts w:ascii="Times New Roman" w:eastAsia="Times New Roman" w:hAnsi="Times New Roman" w:cs="Times New Roman"/>
                <w:sz w:val="20"/>
                <w:szCs w:val="20"/>
              </w:rPr>
            </w:pPr>
          </w:p>
        </w:tc>
      </w:tr>
      <w:tr w14:paraId="561801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1B9D3D9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537" w:type="dxa"/>
            <w:gridSpan w:val="2"/>
            <w:tcBorders>
              <w:bottom w:val="single" w:sz="4" w:space="0" w:color="auto"/>
            </w:tcBorders>
            <w:vAlign w:val="center"/>
          </w:tcPr>
          <w:p w:rsidR="009D612C" w:rsidRPr="009D612C" w:rsidP="009D612C" w14:paraId="7A50974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0C78A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224D3C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DD7C6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0FAF5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69FFB82"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528080D8"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26DBB769" w14:textId="77777777">
            <w:pPr>
              <w:widowControl/>
              <w:autoSpaceDE/>
              <w:autoSpaceDN/>
              <w:jc w:val="right"/>
              <w:rPr>
                <w:rFonts w:ascii="Times New Roman" w:eastAsia="Times New Roman" w:hAnsi="Times New Roman" w:cs="Times New Roman"/>
                <w:sz w:val="20"/>
                <w:szCs w:val="20"/>
              </w:rPr>
            </w:pPr>
          </w:p>
        </w:tc>
      </w:tr>
      <w:tr w14:paraId="76F093F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20E9F36"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 (lines 1-8)</w:t>
            </w:r>
          </w:p>
        </w:tc>
        <w:tc>
          <w:tcPr>
            <w:tcW w:w="1537" w:type="dxa"/>
            <w:gridSpan w:val="2"/>
            <w:tcBorders>
              <w:bottom w:val="single" w:sz="4" w:space="0" w:color="auto"/>
            </w:tcBorders>
            <w:shd w:val="pct5" w:color="auto" w:fill="auto"/>
            <w:vAlign w:val="center"/>
          </w:tcPr>
          <w:p w:rsidR="009D612C" w:rsidRPr="009D612C" w:rsidP="009D612C" w14:paraId="35FECAB6"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AB377C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0677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D1A361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19A91D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1D89089"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2C2DA58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E34B42A" w14:textId="77777777">
            <w:pPr>
              <w:widowControl/>
              <w:autoSpaceDE/>
              <w:autoSpaceDN/>
              <w:jc w:val="right"/>
              <w:rPr>
                <w:rFonts w:ascii="Times New Roman" w:eastAsia="Times New Roman" w:hAnsi="Times New Roman" w:cs="Times New Roman"/>
                <w:sz w:val="20"/>
                <w:szCs w:val="20"/>
              </w:rPr>
            </w:pPr>
          </w:p>
        </w:tc>
      </w:tr>
      <w:tr w14:paraId="08970A86"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066923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0A70A0B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537" w:type="dxa"/>
            <w:gridSpan w:val="2"/>
            <w:tcBorders>
              <w:bottom w:val="single" w:sz="4" w:space="0" w:color="auto"/>
            </w:tcBorders>
            <w:vAlign w:val="center"/>
          </w:tcPr>
          <w:p w:rsidR="009D612C" w:rsidRPr="009D612C" w:rsidP="009D612C" w14:paraId="1DD2BE5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8DDB18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BEF72C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C1369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FC1583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761FD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599BB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B890C8" w14:textId="77777777">
            <w:pPr>
              <w:widowControl/>
              <w:autoSpaceDE/>
              <w:autoSpaceDN/>
              <w:jc w:val="right"/>
              <w:rPr>
                <w:rFonts w:ascii="Times New Roman" w:eastAsia="Times New Roman" w:hAnsi="Times New Roman" w:cs="Times New Roman"/>
                <w:sz w:val="20"/>
                <w:szCs w:val="20"/>
              </w:rPr>
            </w:pPr>
          </w:p>
        </w:tc>
      </w:tr>
      <w:tr w14:paraId="35D64477"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257B5D3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537" w:type="dxa"/>
            <w:gridSpan w:val="2"/>
            <w:tcBorders>
              <w:bottom w:val="single" w:sz="4" w:space="0" w:color="auto"/>
            </w:tcBorders>
            <w:shd w:val="pct5" w:color="auto" w:fill="auto"/>
            <w:vAlign w:val="center"/>
          </w:tcPr>
          <w:p w:rsidR="009D612C" w:rsidRPr="009D612C" w:rsidP="009D612C" w14:paraId="08B3089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75CDF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EB5B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01A8686"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4A7653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74E30B6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453A6D5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D822BC6" w14:textId="77777777">
            <w:pPr>
              <w:widowControl/>
              <w:autoSpaceDE/>
              <w:autoSpaceDN/>
              <w:jc w:val="right"/>
              <w:rPr>
                <w:rFonts w:ascii="Times New Roman" w:eastAsia="Times New Roman" w:hAnsi="Times New Roman" w:cs="Times New Roman"/>
                <w:sz w:val="20"/>
                <w:szCs w:val="20"/>
              </w:rPr>
            </w:pPr>
          </w:p>
        </w:tc>
      </w:tr>
      <w:tr w14:paraId="704CCC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80D54A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 (lines 9-11)</w:t>
            </w:r>
          </w:p>
        </w:tc>
        <w:tc>
          <w:tcPr>
            <w:tcW w:w="1537" w:type="dxa"/>
            <w:gridSpan w:val="2"/>
            <w:tcBorders>
              <w:bottom w:val="single" w:sz="4" w:space="0" w:color="auto"/>
            </w:tcBorders>
            <w:vAlign w:val="center"/>
          </w:tcPr>
          <w:p w:rsidR="009D612C" w:rsidRPr="009D612C" w:rsidP="009D612C" w14:paraId="3276940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1A352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D86E59" w:rsidRPr="009D612C" w:rsidP="003B781A" w14:paraId="2A75D3C3" w14:textId="66C7CF60">
            <w:pPr>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549BB55"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8A45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3ABE61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4A6B08A"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CF49BF" w14:textId="77777777">
            <w:pPr>
              <w:widowControl/>
              <w:autoSpaceDE/>
              <w:autoSpaceDN/>
              <w:jc w:val="right"/>
              <w:rPr>
                <w:rFonts w:ascii="Times New Roman" w:eastAsia="Times New Roman" w:hAnsi="Times New Roman" w:cs="Times New Roman"/>
                <w:sz w:val="20"/>
                <w:szCs w:val="20"/>
              </w:rPr>
            </w:pPr>
          </w:p>
        </w:tc>
      </w:tr>
      <w:tr w14:paraId="74F0120F" w14:textId="77777777" w:rsidTr="00E06F08">
        <w:tblPrEx>
          <w:tblW w:w="15463" w:type="dxa"/>
          <w:tblInd w:w="125" w:type="dxa"/>
          <w:tblLayout w:type="fixed"/>
          <w:tblLook w:val="0000"/>
        </w:tblPrEx>
        <w:trPr>
          <w:cantSplit/>
          <w:trHeight w:val="3588"/>
        </w:trPr>
        <w:tc>
          <w:tcPr>
            <w:tcW w:w="15463" w:type="dxa"/>
            <w:gridSpan w:val="15"/>
            <w:tcBorders>
              <w:top w:val="single" w:sz="4" w:space="0" w:color="auto"/>
              <w:left w:val="thinThickSmallGap" w:sz="24" w:space="0" w:color="auto"/>
              <w:bottom w:val="thinThickSmallGap" w:sz="24" w:space="0" w:color="auto"/>
              <w:right w:val="thickThinSmallGap" w:sz="24" w:space="0" w:color="auto"/>
            </w:tcBorders>
          </w:tcPr>
          <w:p w:rsidR="009D612C" w:rsidRPr="009D612C" w:rsidP="009D612C" w14:paraId="4D5E5DD7" w14:textId="77777777">
            <w:pPr>
              <w:widowControl/>
              <w:autoSpaceDE/>
              <w:autoSpaceDN/>
              <w:spacing w:before="100" w:after="40"/>
              <w:ind w:left="415"/>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 xml:space="preserve">*Indirect Cost Information </w:t>
            </w:r>
            <w:r w:rsidRPr="009D612C">
              <w:rPr>
                <w:rFonts w:ascii="Times New Roman" w:eastAsia="Times New Roman" w:hAnsi="Times New Roman" w:cs="Times New Roman"/>
                <w:b/>
                <w:i/>
                <w:sz w:val="20"/>
                <w:szCs w:val="20"/>
              </w:rPr>
              <w:t>(To Be Completed by Your Business Office</w:t>
            </w:r>
            <w:r w:rsidRPr="009D612C">
              <w:rPr>
                <w:rFonts w:ascii="Times New Roman" w:eastAsia="Times New Roman" w:hAnsi="Times New Roman" w:cs="Times New Roman"/>
                <w:b/>
                <w:sz w:val="20"/>
                <w:szCs w:val="20"/>
              </w:rPr>
              <w:t>):</w:t>
            </w:r>
          </w:p>
          <w:p w:rsidR="009D612C" w:rsidRPr="009D612C" w:rsidP="009D612C" w14:paraId="3842CE5B"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are requesting reimbursement for indirect costs on line 10, please answer the following questions:</w:t>
            </w:r>
          </w:p>
          <w:p w:rsidR="009D612C" w:rsidRPr="009D612C" w:rsidP="009D612C" w14:paraId="75F35D4F"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Do you have an Indirect Cost Rate Agreement approved by the Federal government?   ____Yes   ____No. </w:t>
            </w:r>
          </w:p>
          <w:p w:rsidR="009D612C" w:rsidRPr="009D612C" w:rsidP="009D612C" w14:paraId="144FA141"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yes, please provide the following information and provide a copy of your Indirect Cost Rate Agreement:</w:t>
            </w:r>
          </w:p>
          <w:p w:rsidR="009D612C" w:rsidRPr="009D612C" w:rsidP="009D612C" w14:paraId="4DE9F056"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Period Covered by the Indirect Cost Rate Agreement:  From: ___/___/______ To:  ___/___/_____</w:t>
            </w:r>
            <w:r w:rsidRPr="009D612C">
              <w:rPr>
                <w:rFonts w:ascii="Times New Roman" w:eastAsia="Times New Roman" w:hAnsi="Times New Roman" w:cs="Times New Roman"/>
                <w:sz w:val="20"/>
                <w:szCs w:val="20"/>
              </w:rPr>
              <w:t>_  (</w:t>
            </w:r>
            <w:r w:rsidRPr="009D612C">
              <w:rPr>
                <w:rFonts w:ascii="Times New Roman" w:eastAsia="Times New Roman" w:hAnsi="Times New Roman" w:cs="Times New Roman"/>
                <w:sz w:val="20"/>
                <w:szCs w:val="20"/>
              </w:rPr>
              <w:t>mm/dd/</w:t>
            </w:r>
            <w:r w:rsidRPr="009D612C">
              <w:rPr>
                <w:rFonts w:ascii="Times New Roman" w:eastAsia="Times New Roman" w:hAnsi="Times New Roman" w:cs="Times New Roman"/>
                <w:sz w:val="20"/>
                <w:szCs w:val="20"/>
              </w:rPr>
              <w:t>yyyy</w:t>
            </w:r>
            <w:r w:rsidRPr="009D612C">
              <w:rPr>
                <w:rFonts w:ascii="Times New Roman" w:eastAsia="Times New Roman" w:hAnsi="Times New Roman" w:cs="Times New Roman"/>
                <w:sz w:val="20"/>
                <w:szCs w:val="20"/>
              </w:rPr>
              <w:t>)</w:t>
            </w:r>
          </w:p>
          <w:p w:rsidR="009D612C" w:rsidRPr="009D612C" w:rsidP="009D612C" w14:paraId="22B5F626" w14:textId="77777777">
            <w:pPr>
              <w:widowControl/>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Approving Federal agency:  ____ED     ____Other (please specify):  __________________________ The Indirect Cost Rate is   _________%</w:t>
            </w:r>
          </w:p>
          <w:p w:rsidR="009D612C" w:rsidRPr="009D612C" w:rsidP="009D612C" w14:paraId="39B0E0A7" w14:textId="77777777">
            <w:pPr>
              <w:widowControl/>
              <w:numPr>
                <w:ilvl w:val="0"/>
                <w:numId w:val="14"/>
              </w:numPr>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If this is your first Federal grant, and you do not have an approved indirect cost rate agreement, are not a State, Local </w:t>
            </w:r>
            <w:r w:rsidRPr="009D612C">
              <w:rPr>
                <w:rFonts w:ascii="Times New Roman" w:eastAsia="Times New Roman" w:hAnsi="Times New Roman" w:cs="Times New Roman"/>
                <w:sz w:val="20"/>
                <w:szCs w:val="20"/>
              </w:rPr>
              <w:t>government</w:t>
            </w:r>
            <w:r w:rsidRPr="009D612C">
              <w:rPr>
                <w:rFonts w:ascii="Times New Roman" w:eastAsia="Times New Roman" w:hAnsi="Times New Roman" w:cs="Times New Roman"/>
                <w:sz w:val="20"/>
                <w:szCs w:val="20"/>
              </w:rPr>
              <w:t xml:space="preserve"> or Indian Tribe, and are not funded under a training rate program or a restricted rate program, do you want to use the de minimis rate of 10% of MTDC?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___No.  If yes, you must comply with the requirements of 2 CFR § 200.414(f).</w:t>
            </w:r>
          </w:p>
          <w:p w:rsidR="009D612C" w:rsidRPr="009D612C" w:rsidP="009D612C" w14:paraId="51A74022" w14:textId="77777777">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do not have an approved indirect cost rate agreement, do you want to use the temporary rate of 10% of budgeted salaries and wages?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 xml:space="preserve">___No.  </w:t>
            </w:r>
            <w:r w:rsidRPr="009D612C">
              <w:rPr>
                <w:rFonts w:ascii="Times New Roman" w:eastAsia="Times New Roman" w:hAnsi="Times New Roman" w:cs="Times New Roman"/>
                <w:sz w:val="20"/>
                <w:szCs w:val="20"/>
              </w:rPr>
              <w:t>If  yes</w:t>
            </w:r>
            <w:r w:rsidRPr="009D612C">
              <w:rPr>
                <w:rFonts w:ascii="Times New Roman" w:eastAsia="Times New Roman" w:hAnsi="Times New Roman" w:cs="Times New Roman"/>
                <w:sz w:val="20"/>
                <w:szCs w:val="20"/>
              </w:rPr>
              <w:t>, you must submit a proposed indirect cost rate agreement within 90 days after the date your grant is awarded, as required by 34 CFR § 75.560.</w:t>
            </w:r>
          </w:p>
          <w:p w:rsidR="009D612C" w:rsidRPr="009D612C" w:rsidP="009D612C" w14:paraId="18542D8C"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For Restricted Rate Programs (check one) -- Are you using a restricted indirect cost rate </w:t>
            </w:r>
            <w:r w:rsidRPr="009D612C">
              <w:rPr>
                <w:rFonts w:ascii="Times New Roman" w:eastAsia="Times New Roman" w:hAnsi="Times New Roman" w:cs="Times New Roman"/>
                <w:sz w:val="20"/>
                <w:szCs w:val="20"/>
              </w:rPr>
              <w:t>that:_</w:t>
            </w:r>
            <w:r w:rsidRPr="009D612C">
              <w:rPr>
                <w:rFonts w:ascii="Times New Roman" w:eastAsia="Times New Roman" w:hAnsi="Times New Roman" w:cs="Times New Roman"/>
                <w:sz w:val="20"/>
                <w:szCs w:val="20"/>
              </w:rPr>
              <w:t xml:space="preserve">__ Is included in your approved Indirect Cost Rate Agreement?  </w:t>
            </w:r>
          </w:p>
          <w:p w:rsidR="009D612C" w:rsidRPr="009D612C" w:rsidP="009D612C" w14:paraId="70641B7D"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Or ___ Complies with 34 CFR 76.564(c)(2)? The Restricted Indirect Cost Rate is _________%</w:t>
            </w:r>
          </w:p>
          <w:p w:rsidR="00E06F08" w:rsidRPr="009D612C" w:rsidP="00E06F08" w14:paraId="4B7F7D20" w14:textId="71A1C7D3">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14:paraId="169EBD86" w14:textId="77777777" w:rsidTr="00E06F08">
        <w:tblPrEx>
          <w:tblW w:w="15463" w:type="dxa"/>
          <w:tblInd w:w="125" w:type="dxa"/>
          <w:tblLayout w:type="fixed"/>
          <w:tblLook w:val="0000"/>
        </w:tblPrEx>
        <w:trPr>
          <w:gridAfter w:val="1"/>
          <w:wAfter w:w="333" w:type="dxa"/>
          <w:trHeight w:val="991"/>
        </w:trPr>
        <w:tc>
          <w:tcPr>
            <w:tcW w:w="9550" w:type="dxa"/>
            <w:gridSpan w:val="9"/>
            <w:tcBorders>
              <w:top w:val="thinThickSmallGap" w:sz="24" w:space="0" w:color="auto"/>
              <w:left w:val="thinThickSmallGap" w:sz="24" w:space="0" w:color="auto"/>
              <w:bottom w:val="thinThickSmallGap" w:sz="24" w:space="0" w:color="auto"/>
            </w:tcBorders>
          </w:tcPr>
          <w:p w:rsidR="009D612C" w:rsidRPr="009D612C" w:rsidP="009D612C" w14:paraId="0FDFE917"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1BFDD805"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74550849" w14:textId="77777777">
            <w:pPr>
              <w:widowControl/>
              <w:autoSpaceDE/>
              <w:autoSpaceDN/>
              <w:rPr>
                <w:rFonts w:ascii="Times New Roman" w:eastAsia="Times New Roman" w:hAnsi="Times New Roman" w:cs="Times New Roman"/>
                <w:sz w:val="20"/>
                <w:szCs w:val="20"/>
              </w:rPr>
            </w:pPr>
          </w:p>
        </w:tc>
        <w:tc>
          <w:tcPr>
            <w:tcW w:w="5580" w:type="dxa"/>
            <w:gridSpan w:val="5"/>
            <w:tcBorders>
              <w:top w:val="thinThickSmallGap" w:sz="24" w:space="0" w:color="auto"/>
              <w:bottom w:val="thinThickSmallGap" w:sz="24" w:space="0" w:color="auto"/>
              <w:right w:val="thickThinSmallGap" w:sz="24" w:space="0" w:color="auto"/>
            </w:tcBorders>
            <w:vAlign w:val="center"/>
          </w:tcPr>
          <w:p w:rsidR="009D612C" w:rsidRPr="009D612C" w:rsidP="009D612C" w14:paraId="7D2BDB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48E8BC53" w14:textId="77777777" w:rsidTr="00E06F08">
        <w:tblPrEx>
          <w:tblW w:w="15463" w:type="dxa"/>
          <w:tblInd w:w="125" w:type="dxa"/>
          <w:tblLayout w:type="fixed"/>
          <w:tblLook w:val="0000"/>
        </w:tblPrEx>
        <w:trPr>
          <w:gridAfter w:val="1"/>
          <w:wAfter w:w="333" w:type="dxa"/>
          <w:trHeight w:val="630"/>
        </w:trPr>
        <w:tc>
          <w:tcPr>
            <w:tcW w:w="15130" w:type="dxa"/>
            <w:gridSpan w:val="14"/>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2D98A7B"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B - BUDGET SUMMARY</w:t>
            </w:r>
          </w:p>
          <w:p w:rsidR="009D612C" w:rsidRPr="009D612C" w:rsidP="009D612C" w14:paraId="4EA2717E"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NON-FEDERAL FUNDS</w:t>
            </w:r>
          </w:p>
        </w:tc>
      </w:tr>
      <w:tr w14:paraId="57955EC2" w14:textId="77777777" w:rsidTr="00E06F08">
        <w:tblPrEx>
          <w:tblW w:w="15463" w:type="dxa"/>
          <w:tblInd w:w="125" w:type="dxa"/>
          <w:tblLayout w:type="fixed"/>
          <w:tblLook w:val="0000"/>
        </w:tblPrEx>
        <w:trPr>
          <w:gridAfter w:val="1"/>
          <w:wAfter w:w="333" w:type="dxa"/>
          <w:trHeight w:val="545"/>
        </w:trPr>
        <w:tc>
          <w:tcPr>
            <w:tcW w:w="2660" w:type="dxa"/>
            <w:gridSpan w:val="3"/>
            <w:tcBorders>
              <w:top w:val="thinThickSmallGap" w:sz="24" w:space="0" w:color="auto"/>
              <w:left w:val="thinThickSmallGap" w:sz="24" w:space="0" w:color="auto"/>
              <w:bottom w:val="thinThickSmallGap" w:sz="24" w:space="0" w:color="auto"/>
            </w:tcBorders>
          </w:tcPr>
          <w:p w:rsidR="009D612C" w:rsidRPr="009D612C" w:rsidP="009D612C" w14:paraId="238D95EB" w14:textId="77777777">
            <w:pPr>
              <w:widowControl/>
              <w:autoSpaceDE/>
              <w:autoSpaceDN/>
              <w:rPr>
                <w:rFonts w:ascii="Times New Roman" w:eastAsia="Times New Roman" w:hAnsi="Times New Roman" w:cs="Times New Roman"/>
                <w:sz w:val="20"/>
                <w:szCs w:val="20"/>
              </w:rPr>
            </w:pPr>
          </w:p>
          <w:p w:rsidR="009D612C" w:rsidRPr="009D612C" w:rsidP="009D612C" w14:paraId="09BD23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37F76D6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2A2D495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26641D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69D4163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08664DE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57C7305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0F95835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75DD953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50B2910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D71E9B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46210D1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7CFF268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6375213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1F87383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21850A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07F831A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601B71B3" w14:textId="77777777" w:rsidTr="00E06F08">
        <w:tblPrEx>
          <w:tblW w:w="15463" w:type="dxa"/>
          <w:tblInd w:w="125" w:type="dxa"/>
          <w:tblLayout w:type="fixed"/>
          <w:tblLook w:val="0000"/>
        </w:tblPrEx>
        <w:trPr>
          <w:gridAfter w:val="1"/>
          <w:wAfter w:w="333" w:type="dxa"/>
          <w:trHeight w:hRule="exact" w:val="20"/>
        </w:trPr>
        <w:tc>
          <w:tcPr>
            <w:tcW w:w="2660" w:type="dxa"/>
            <w:gridSpan w:val="3"/>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18610DD3"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5E5C06D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0B7FEA09"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45421304"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2E05FB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clear" w:color="auto" w:fill="FFFFFF"/>
            <w:vAlign w:val="center"/>
          </w:tcPr>
          <w:p w:rsidR="009D612C" w:rsidRPr="009D612C" w:rsidP="009D612C" w14:paraId="44C3B79B"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36798E4"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clear" w:color="auto" w:fill="FFFFFF"/>
          </w:tcPr>
          <w:p w:rsidR="009D612C" w:rsidRPr="009D612C" w:rsidP="009D612C" w14:paraId="586125AA"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21EEC580" w14:textId="77777777">
            <w:pPr>
              <w:widowControl/>
              <w:autoSpaceDE/>
              <w:autoSpaceDN/>
              <w:jc w:val="right"/>
              <w:rPr>
                <w:rFonts w:ascii="Times New Roman" w:eastAsia="Times New Roman" w:hAnsi="Times New Roman" w:cs="Times New Roman"/>
                <w:sz w:val="20"/>
                <w:szCs w:val="20"/>
              </w:rPr>
            </w:pPr>
          </w:p>
        </w:tc>
      </w:tr>
      <w:tr w14:paraId="4D7D3574"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7E5D4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490" w:type="dxa"/>
            <w:tcBorders>
              <w:bottom w:val="single" w:sz="4" w:space="0" w:color="auto"/>
            </w:tcBorders>
            <w:shd w:val="pct5" w:color="auto" w:fill="auto"/>
            <w:vAlign w:val="center"/>
          </w:tcPr>
          <w:p w:rsidR="009D612C" w:rsidRPr="009D612C" w:rsidP="009D612C" w14:paraId="671D5D0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C867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91758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568D3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3735FD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C30F9E0"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DEECB6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6CFD539A" w14:textId="77777777">
            <w:pPr>
              <w:widowControl/>
              <w:autoSpaceDE/>
              <w:autoSpaceDN/>
              <w:jc w:val="right"/>
              <w:rPr>
                <w:rFonts w:ascii="Times New Roman" w:eastAsia="Times New Roman" w:hAnsi="Times New Roman" w:cs="Times New Roman"/>
                <w:sz w:val="20"/>
                <w:szCs w:val="20"/>
              </w:rPr>
            </w:pPr>
          </w:p>
        </w:tc>
      </w:tr>
      <w:tr w14:paraId="53EB9FD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57787C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490" w:type="dxa"/>
            <w:tcBorders>
              <w:bottom w:val="single" w:sz="4" w:space="0" w:color="auto"/>
            </w:tcBorders>
            <w:vAlign w:val="center"/>
          </w:tcPr>
          <w:p w:rsidR="009D612C" w:rsidRPr="009D612C" w:rsidP="009D612C" w14:paraId="44487BE4"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BC5ADD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AA42E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3D499A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E17E62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E42BA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D6C3B5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C2DCBAF" w14:textId="77777777">
            <w:pPr>
              <w:widowControl/>
              <w:autoSpaceDE/>
              <w:autoSpaceDN/>
              <w:jc w:val="right"/>
              <w:rPr>
                <w:rFonts w:ascii="Times New Roman" w:eastAsia="Times New Roman" w:hAnsi="Times New Roman" w:cs="Times New Roman"/>
                <w:sz w:val="20"/>
                <w:szCs w:val="20"/>
              </w:rPr>
            </w:pPr>
          </w:p>
        </w:tc>
      </w:tr>
      <w:tr w14:paraId="00445E8A" w14:textId="77777777" w:rsidTr="00E06F08">
        <w:tblPrEx>
          <w:tblW w:w="15463" w:type="dxa"/>
          <w:tblInd w:w="125" w:type="dxa"/>
          <w:tblLayout w:type="fixed"/>
          <w:tblLook w:val="0000"/>
        </w:tblPrEx>
        <w:trPr>
          <w:gridAfter w:val="1"/>
          <w:wAfter w:w="333" w:type="dxa"/>
          <w:trHeight w:val="60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15FB57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490" w:type="dxa"/>
            <w:tcBorders>
              <w:bottom w:val="single" w:sz="4" w:space="0" w:color="auto"/>
            </w:tcBorders>
            <w:shd w:val="pct5" w:color="auto" w:fill="auto"/>
            <w:vAlign w:val="center"/>
          </w:tcPr>
          <w:p w:rsidR="009D612C" w:rsidRPr="009D612C" w:rsidP="009D612C" w14:paraId="1FC1CFE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951AEC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ABDF2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59D2F4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3A2C0C6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6E512E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5D12097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18012DBD" w14:textId="77777777">
            <w:pPr>
              <w:widowControl/>
              <w:autoSpaceDE/>
              <w:autoSpaceDN/>
              <w:jc w:val="right"/>
              <w:rPr>
                <w:rFonts w:ascii="Times New Roman" w:eastAsia="Times New Roman" w:hAnsi="Times New Roman" w:cs="Times New Roman"/>
                <w:sz w:val="20"/>
                <w:szCs w:val="20"/>
              </w:rPr>
            </w:pPr>
          </w:p>
        </w:tc>
      </w:tr>
      <w:tr w14:paraId="72EB7260" w14:textId="77777777" w:rsidTr="00E06F08">
        <w:tblPrEx>
          <w:tblW w:w="15463" w:type="dxa"/>
          <w:tblInd w:w="125" w:type="dxa"/>
          <w:tblLayout w:type="fixed"/>
          <w:tblLook w:val="0000"/>
        </w:tblPrEx>
        <w:trPr>
          <w:gridAfter w:val="1"/>
          <w:wAfter w:w="333" w:type="dxa"/>
          <w:trHeight w:val="627"/>
        </w:trPr>
        <w:tc>
          <w:tcPr>
            <w:tcW w:w="2660" w:type="dxa"/>
            <w:gridSpan w:val="3"/>
            <w:tcBorders>
              <w:left w:val="thinThickSmallGap" w:sz="24" w:space="0" w:color="auto"/>
              <w:bottom w:val="single" w:sz="4" w:space="0" w:color="auto"/>
            </w:tcBorders>
            <w:vAlign w:val="center"/>
          </w:tcPr>
          <w:p w:rsidR="009D612C" w:rsidRPr="009D612C" w:rsidP="009D612C" w14:paraId="59EB946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490" w:type="dxa"/>
            <w:tcBorders>
              <w:bottom w:val="single" w:sz="4" w:space="0" w:color="auto"/>
            </w:tcBorders>
            <w:vAlign w:val="center"/>
          </w:tcPr>
          <w:p w:rsidR="009D612C" w:rsidRPr="009D612C" w:rsidP="009D612C" w14:paraId="3DA9C7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54CFC0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56E3B7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0ED102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191E85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8BE7B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3462118"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4704A9E" w14:textId="77777777">
            <w:pPr>
              <w:widowControl/>
              <w:autoSpaceDE/>
              <w:autoSpaceDN/>
              <w:jc w:val="right"/>
              <w:rPr>
                <w:rFonts w:ascii="Times New Roman" w:eastAsia="Times New Roman" w:hAnsi="Times New Roman" w:cs="Times New Roman"/>
                <w:sz w:val="20"/>
                <w:szCs w:val="20"/>
              </w:rPr>
            </w:pPr>
          </w:p>
        </w:tc>
      </w:tr>
      <w:tr w14:paraId="39C6C69B"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4D8FCB0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490" w:type="dxa"/>
            <w:tcBorders>
              <w:bottom w:val="single" w:sz="4" w:space="0" w:color="auto"/>
            </w:tcBorders>
            <w:shd w:val="pct5" w:color="auto" w:fill="auto"/>
            <w:vAlign w:val="center"/>
          </w:tcPr>
          <w:p w:rsidR="009D612C" w:rsidRPr="009D612C" w:rsidP="009D612C" w14:paraId="206DAD6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A32A8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A3678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C7111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AE6720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5B20B0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6A5DEF1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0AB6176" w14:textId="77777777">
            <w:pPr>
              <w:widowControl/>
              <w:autoSpaceDE/>
              <w:autoSpaceDN/>
              <w:jc w:val="right"/>
              <w:rPr>
                <w:rFonts w:ascii="Times New Roman" w:eastAsia="Times New Roman" w:hAnsi="Times New Roman" w:cs="Times New Roman"/>
                <w:sz w:val="20"/>
                <w:szCs w:val="20"/>
              </w:rPr>
            </w:pPr>
          </w:p>
        </w:tc>
      </w:tr>
      <w:tr w14:paraId="59B55D2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19BE00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490" w:type="dxa"/>
            <w:tcBorders>
              <w:bottom w:val="single" w:sz="4" w:space="0" w:color="auto"/>
            </w:tcBorders>
            <w:vAlign w:val="center"/>
          </w:tcPr>
          <w:p w:rsidR="009D612C" w:rsidRPr="009D612C" w:rsidP="009D612C" w14:paraId="29345FA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947429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DD1A2E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E630C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08E168C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A7D5B5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62598D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B64EBC3" w14:textId="77777777">
            <w:pPr>
              <w:widowControl/>
              <w:autoSpaceDE/>
              <w:autoSpaceDN/>
              <w:jc w:val="right"/>
              <w:rPr>
                <w:rFonts w:ascii="Times New Roman" w:eastAsia="Times New Roman" w:hAnsi="Times New Roman" w:cs="Times New Roman"/>
                <w:sz w:val="20"/>
                <w:szCs w:val="20"/>
              </w:rPr>
            </w:pPr>
          </w:p>
        </w:tc>
      </w:tr>
      <w:tr w14:paraId="4F51D185" w14:textId="77777777" w:rsidTr="00E06F08">
        <w:tblPrEx>
          <w:tblW w:w="15463" w:type="dxa"/>
          <w:tblInd w:w="125" w:type="dxa"/>
          <w:tblLayout w:type="fixed"/>
          <w:tblLook w:val="0000"/>
        </w:tblPrEx>
        <w:trPr>
          <w:gridAfter w:val="1"/>
          <w:wAfter w:w="333" w:type="dxa"/>
          <w:trHeight w:val="69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DC3555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490" w:type="dxa"/>
            <w:tcBorders>
              <w:bottom w:val="single" w:sz="4" w:space="0" w:color="auto"/>
            </w:tcBorders>
            <w:shd w:val="pct5" w:color="auto" w:fill="auto"/>
            <w:vAlign w:val="center"/>
          </w:tcPr>
          <w:p w:rsidR="009D612C" w:rsidRPr="009D612C" w:rsidP="009D612C" w14:paraId="69ACEE7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448C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CC9C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EA25EB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5618D7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2201DC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5221E3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8EF4C60" w14:textId="77777777">
            <w:pPr>
              <w:widowControl/>
              <w:autoSpaceDE/>
              <w:autoSpaceDN/>
              <w:jc w:val="right"/>
              <w:rPr>
                <w:rFonts w:ascii="Times New Roman" w:eastAsia="Times New Roman" w:hAnsi="Times New Roman" w:cs="Times New Roman"/>
                <w:sz w:val="20"/>
                <w:szCs w:val="20"/>
              </w:rPr>
            </w:pPr>
          </w:p>
        </w:tc>
      </w:tr>
      <w:tr w14:paraId="6D93310B"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0DFC29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490" w:type="dxa"/>
            <w:tcBorders>
              <w:bottom w:val="single" w:sz="4" w:space="0" w:color="auto"/>
            </w:tcBorders>
            <w:vAlign w:val="center"/>
          </w:tcPr>
          <w:p w:rsidR="009D612C" w:rsidRPr="009D612C" w:rsidP="009D612C" w14:paraId="73381A0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A4C5BB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E6719A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50E36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E30D3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22C54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19B41EB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E0AC0CC" w14:textId="77777777">
            <w:pPr>
              <w:widowControl/>
              <w:autoSpaceDE/>
              <w:autoSpaceDN/>
              <w:jc w:val="right"/>
              <w:rPr>
                <w:rFonts w:ascii="Times New Roman" w:eastAsia="Times New Roman" w:hAnsi="Times New Roman" w:cs="Times New Roman"/>
                <w:sz w:val="20"/>
                <w:szCs w:val="20"/>
              </w:rPr>
            </w:pPr>
          </w:p>
        </w:tc>
      </w:tr>
      <w:tr w14:paraId="5DE0F926"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tcBorders>
            <w:shd w:val="pct5" w:color="auto" w:fill="FFFFFF"/>
            <w:vAlign w:val="center"/>
          </w:tcPr>
          <w:p w:rsidR="009D612C" w:rsidRPr="009D612C" w:rsidP="009D612C" w14:paraId="42CD522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w:t>
            </w:r>
          </w:p>
          <w:p w:rsidR="009D612C" w:rsidRPr="009D612C" w:rsidP="009D612C" w14:paraId="59D596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1-8)</w:t>
            </w:r>
          </w:p>
        </w:tc>
        <w:tc>
          <w:tcPr>
            <w:tcW w:w="1490" w:type="dxa"/>
            <w:shd w:val="pct5" w:color="auto" w:fill="FFFFFF"/>
            <w:vAlign w:val="center"/>
          </w:tcPr>
          <w:p w:rsidR="009D612C" w:rsidRPr="009D612C" w:rsidP="009D612C" w14:paraId="71F6FCDF"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2B4FFDF6"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36CE7F17"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2AEE5C17" w14:textId="77777777">
            <w:pPr>
              <w:widowControl/>
              <w:autoSpaceDE/>
              <w:autoSpaceDN/>
              <w:jc w:val="right"/>
              <w:rPr>
                <w:rFonts w:ascii="Times New Roman" w:eastAsia="Times New Roman" w:hAnsi="Times New Roman" w:cs="Times New Roman"/>
                <w:sz w:val="20"/>
                <w:szCs w:val="20"/>
              </w:rPr>
            </w:pPr>
          </w:p>
        </w:tc>
        <w:tc>
          <w:tcPr>
            <w:tcW w:w="1530" w:type="dxa"/>
            <w:gridSpan w:val="3"/>
            <w:shd w:val="pct5" w:color="auto" w:fill="FFFFFF"/>
            <w:vAlign w:val="center"/>
          </w:tcPr>
          <w:p w:rsidR="009D612C" w:rsidRPr="009D612C" w:rsidP="009D612C" w14:paraId="154FA3D1"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B4C4B04" w14:textId="77777777">
            <w:pPr>
              <w:widowControl/>
              <w:autoSpaceDE/>
              <w:autoSpaceDN/>
              <w:jc w:val="right"/>
              <w:rPr>
                <w:rFonts w:ascii="Times New Roman" w:eastAsia="Times New Roman" w:hAnsi="Times New Roman" w:cs="Times New Roman"/>
                <w:sz w:val="20"/>
                <w:szCs w:val="20"/>
              </w:rPr>
            </w:pPr>
          </w:p>
        </w:tc>
        <w:tc>
          <w:tcPr>
            <w:tcW w:w="1620" w:type="dxa"/>
            <w:gridSpan w:val="2"/>
            <w:shd w:val="pct5" w:color="auto" w:fill="FFFFFF"/>
          </w:tcPr>
          <w:p w:rsidR="009D612C" w:rsidRPr="009D612C" w:rsidP="009D612C" w14:paraId="28E693DF"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30C3AD6D" w14:textId="77777777">
            <w:pPr>
              <w:widowControl/>
              <w:autoSpaceDE/>
              <w:autoSpaceDN/>
              <w:jc w:val="right"/>
              <w:rPr>
                <w:rFonts w:ascii="Times New Roman" w:eastAsia="Times New Roman" w:hAnsi="Times New Roman" w:cs="Times New Roman"/>
                <w:sz w:val="20"/>
                <w:szCs w:val="20"/>
              </w:rPr>
            </w:pPr>
          </w:p>
        </w:tc>
      </w:tr>
      <w:tr w14:paraId="31704E8F"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AC31CB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4A327B1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0DA9FC6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D45A2D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385B3C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B4EBBA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682A24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C98741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FAB0262"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E8723AC" w14:textId="77777777">
            <w:pPr>
              <w:widowControl/>
              <w:autoSpaceDE/>
              <w:autoSpaceDN/>
              <w:jc w:val="right"/>
              <w:rPr>
                <w:rFonts w:ascii="Times New Roman" w:eastAsia="Times New Roman" w:hAnsi="Times New Roman" w:cs="Times New Roman"/>
                <w:sz w:val="20"/>
                <w:szCs w:val="20"/>
              </w:rPr>
            </w:pPr>
          </w:p>
        </w:tc>
      </w:tr>
      <w:tr w14:paraId="42C54485"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3C828BF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490" w:type="dxa"/>
            <w:tcBorders>
              <w:bottom w:val="single" w:sz="4" w:space="0" w:color="auto"/>
            </w:tcBorders>
            <w:shd w:val="pct5" w:color="auto" w:fill="auto"/>
            <w:vAlign w:val="center"/>
          </w:tcPr>
          <w:p w:rsidR="009D612C" w:rsidRPr="009D612C" w:rsidP="009D612C" w14:paraId="773FFED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D20207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48B905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92E0CBC"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76AB770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2B02A67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FB898A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07C59A83" w14:textId="77777777">
            <w:pPr>
              <w:widowControl/>
              <w:autoSpaceDE/>
              <w:autoSpaceDN/>
              <w:jc w:val="right"/>
              <w:rPr>
                <w:rFonts w:ascii="Times New Roman" w:eastAsia="Times New Roman" w:hAnsi="Times New Roman" w:cs="Times New Roman"/>
                <w:sz w:val="20"/>
                <w:szCs w:val="20"/>
              </w:rPr>
            </w:pPr>
          </w:p>
        </w:tc>
      </w:tr>
      <w:tr w14:paraId="3E7E68E9"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24E26D3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w:t>
            </w:r>
          </w:p>
          <w:p w:rsidR="009D612C" w:rsidRPr="009D612C" w:rsidP="009D612C" w14:paraId="1D85D5F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9-11)</w:t>
            </w:r>
          </w:p>
        </w:tc>
        <w:tc>
          <w:tcPr>
            <w:tcW w:w="1490" w:type="dxa"/>
            <w:tcBorders>
              <w:bottom w:val="single" w:sz="4" w:space="0" w:color="auto"/>
            </w:tcBorders>
            <w:vAlign w:val="center"/>
          </w:tcPr>
          <w:p w:rsidR="009D612C" w:rsidRPr="009D612C" w:rsidP="009D612C" w14:paraId="326D400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43E900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2858E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9E843A8"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E78496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7A548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AEDF7E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64BA179" w14:textId="77777777">
            <w:pPr>
              <w:widowControl/>
              <w:autoSpaceDE/>
              <w:autoSpaceDN/>
              <w:jc w:val="right"/>
              <w:rPr>
                <w:rFonts w:ascii="Times New Roman" w:eastAsia="Times New Roman" w:hAnsi="Times New Roman" w:cs="Times New Roman"/>
                <w:sz w:val="20"/>
                <w:szCs w:val="20"/>
              </w:rPr>
            </w:pPr>
          </w:p>
        </w:tc>
      </w:tr>
      <w:tr w14:paraId="1034503A" w14:textId="77777777" w:rsidTr="00E06F08">
        <w:tblPrEx>
          <w:tblW w:w="1546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gridAfter w:val="1"/>
          <w:wAfter w:w="333" w:type="dxa"/>
          <w:trHeight w:val="698"/>
        </w:trPr>
        <w:tc>
          <w:tcPr>
            <w:tcW w:w="15130" w:type="dxa"/>
            <w:gridSpan w:val="14"/>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128B9734" w14:textId="77777777">
            <w:pPr>
              <w:widowControl/>
              <w:autoSpaceDE/>
              <w:autoSpaceDN/>
              <w:jc w:val="center"/>
              <w:outlineLvl w:val="2"/>
              <w:rPr>
                <w:rFonts w:ascii="Times New Roman" w:eastAsia="Times New Roman" w:hAnsi="Times New Roman" w:cs="Times New Roman"/>
                <w:b/>
                <w:szCs w:val="20"/>
              </w:rPr>
            </w:pPr>
            <w:r w:rsidRPr="009D612C">
              <w:rPr>
                <w:rFonts w:ascii="Times New Roman" w:eastAsia="Times New Roman" w:hAnsi="Times New Roman" w:cs="Times New Roman"/>
                <w:b/>
                <w:szCs w:val="20"/>
              </w:rPr>
              <w:t xml:space="preserve">SECTION C – BUDGET NARRATIVE </w:t>
            </w:r>
            <w:r w:rsidRPr="009D612C">
              <w:rPr>
                <w:rFonts w:ascii="Times New Roman" w:eastAsia="Times New Roman" w:hAnsi="Times New Roman" w:cs="Times New Roman"/>
                <w:szCs w:val="20"/>
              </w:rPr>
              <w:t>(see instructions)</w:t>
            </w:r>
          </w:p>
        </w:tc>
      </w:tr>
    </w:tbl>
    <w:p w:rsidR="009D612C" w:rsidRPr="009D612C" w:rsidP="009D612C" w14:paraId="41F68C99" w14:textId="06CB7D32">
      <w:pPr>
        <w:widowControl/>
        <w:autoSpaceDE/>
        <w:autoSpaceDN/>
        <w:ind w:left="72"/>
        <w:rPr>
          <w:rFonts w:ascii="Times New Roman" w:eastAsia="Times New Roman" w:hAnsi="Times New Roman" w:cs="Times New Roman"/>
          <w:sz w:val="20"/>
          <w:szCs w:val="20"/>
        </w:rPr>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777E8F94" w14:textId="77777777" w:rsidTr="00756826">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9D612C" w:rsidRPr="009D612C" w:rsidP="009D612C" w14:paraId="2A7CA705"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br w:type="page"/>
            </w:r>
            <w:r w:rsidRPr="009D612C">
              <w:rPr>
                <w:rFonts w:ascii="Times New Roman" w:eastAsia="Times New Roman" w:hAnsi="Times New Roman" w:cs="Times New Roman"/>
                <w:sz w:val="20"/>
                <w:szCs w:val="20"/>
              </w:rPr>
              <w:br w:type="page"/>
              <w:t xml:space="preserve">Name of Applicant Organization      </w:t>
            </w:r>
          </w:p>
          <w:p w:rsidR="009D612C" w:rsidRPr="009D612C" w:rsidP="009D612C" w14:paraId="0B2031B4"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6D1F736C" w14:textId="77777777">
            <w:pPr>
              <w:widowControl/>
              <w:autoSpaceDE/>
              <w:autoSpaceDN/>
              <w:rPr>
                <w:rFonts w:ascii="Times New Roman" w:eastAsia="Times New Roman" w:hAnsi="Times New Roman" w:cs="Times New Roman"/>
                <w:sz w:val="20"/>
                <w:szCs w:val="20"/>
              </w:rPr>
            </w:pPr>
          </w:p>
        </w:tc>
        <w:tc>
          <w:tcPr>
            <w:tcW w:w="5580" w:type="dxa"/>
            <w:gridSpan w:val="4"/>
            <w:tcBorders>
              <w:top w:val="thinThickSmallGap" w:sz="24" w:space="0" w:color="auto"/>
              <w:bottom w:val="thinThickSmallGap" w:sz="24" w:space="0" w:color="auto"/>
              <w:right w:val="thickThinSmallGap" w:sz="24" w:space="0" w:color="auto"/>
            </w:tcBorders>
            <w:vAlign w:val="center"/>
          </w:tcPr>
          <w:p w:rsidR="009D612C" w:rsidRPr="009D612C" w:rsidP="009D612C" w14:paraId="6A9BD67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21C6C55C"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4D571B7F"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IF APPLICABLE: SECTION D – LIMITATION ON ADMINISTRATIVE EXPENSES</w:t>
            </w:r>
          </w:p>
        </w:tc>
      </w:tr>
      <w:tr w14:paraId="507537A2"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18E1550"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List administrative cost cap (x%): _____</w:t>
            </w:r>
          </w:p>
          <w:p w:rsidR="009D612C" w:rsidRPr="009D612C" w:rsidP="009D612C" w14:paraId="22D4956D"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bCs/>
                <w:sz w:val="20"/>
                <w:szCs w:val="20"/>
              </w:rPr>
              <w:t xml:space="preserve">What does your administrative cost cap apply to? __ </w:t>
            </w:r>
            <w:r w:rsidRPr="009D612C">
              <w:rPr>
                <w:rFonts w:ascii="Times New Roman" w:eastAsia="Times New Roman" w:hAnsi="Times New Roman" w:cs="Times New Roman"/>
                <w:b/>
                <w:sz w:val="20"/>
                <w:szCs w:val="20"/>
              </w:rPr>
              <w:t>(a) indirect and direct costs or __ (b) only direct costs</w:t>
            </w:r>
          </w:p>
        </w:tc>
      </w:tr>
      <w:tr w14:paraId="4088AFF6" w14:textId="77777777" w:rsidTr="00756826">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9D612C" w:rsidRPr="009D612C" w:rsidP="009D612C" w14:paraId="3BE4352B" w14:textId="77777777">
            <w:pPr>
              <w:widowControl/>
              <w:autoSpaceDE/>
              <w:autoSpaceDN/>
              <w:rPr>
                <w:rFonts w:ascii="Times New Roman" w:eastAsia="Times New Roman" w:hAnsi="Times New Roman" w:cs="Times New Roman"/>
                <w:sz w:val="20"/>
                <w:szCs w:val="20"/>
              </w:rPr>
            </w:pPr>
          </w:p>
          <w:p w:rsidR="009D612C" w:rsidRPr="009D612C" w:rsidP="009D612C" w14:paraId="3CD87B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57F39AA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3781930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00F12AA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3EFE700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421DC10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0A83C74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7C7F8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434CCD0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2"/>
            <w:tcBorders>
              <w:top w:val="thinThickSmallGap" w:sz="24" w:space="0" w:color="auto"/>
              <w:bottom w:val="thinThickSmallGap" w:sz="24" w:space="0" w:color="auto"/>
            </w:tcBorders>
            <w:vAlign w:val="center"/>
          </w:tcPr>
          <w:p w:rsidR="009D612C" w:rsidRPr="009D612C" w:rsidP="009D612C" w14:paraId="7461CE9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7407E2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3033A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487C20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tcBorders>
              <w:top w:val="thinThickSmallGap" w:sz="24" w:space="0" w:color="auto"/>
              <w:bottom w:val="thinThickSmallGap" w:sz="24" w:space="0" w:color="auto"/>
            </w:tcBorders>
          </w:tcPr>
          <w:p w:rsidR="009D612C" w:rsidRPr="009D612C" w:rsidP="009D612C" w14:paraId="5CF8129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33EDEBE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497F7D2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3AF0BCD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41BC751C" w14:textId="77777777" w:rsidTr="00756826">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56D34AE1"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02EC83C4"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4687AA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5DA4E87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A76E04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top w:val="thinThickSmallGap" w:sz="24" w:space="0" w:color="auto"/>
              <w:bottom w:val="single" w:sz="4" w:space="0" w:color="auto"/>
            </w:tcBorders>
            <w:shd w:val="clear" w:color="auto" w:fill="FFFFFF"/>
            <w:vAlign w:val="center"/>
          </w:tcPr>
          <w:p w:rsidR="009D612C" w:rsidRPr="009D612C" w:rsidP="009D612C" w14:paraId="5D87668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E75153F"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5CBCE14F"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551C8238" w14:textId="77777777">
            <w:pPr>
              <w:widowControl/>
              <w:autoSpaceDE/>
              <w:autoSpaceDN/>
              <w:jc w:val="right"/>
              <w:rPr>
                <w:rFonts w:ascii="Times New Roman" w:eastAsia="Times New Roman" w:hAnsi="Times New Roman" w:cs="Times New Roman"/>
                <w:sz w:val="20"/>
                <w:szCs w:val="20"/>
              </w:rPr>
            </w:pPr>
          </w:p>
        </w:tc>
      </w:tr>
      <w:tr w14:paraId="66B3FD53"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75E59A0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 Administrative</w:t>
            </w:r>
          </w:p>
        </w:tc>
        <w:tc>
          <w:tcPr>
            <w:tcW w:w="1490" w:type="dxa"/>
            <w:tcBorders>
              <w:bottom w:val="single" w:sz="4" w:space="0" w:color="auto"/>
            </w:tcBorders>
            <w:shd w:val="pct5" w:color="auto" w:fill="auto"/>
            <w:vAlign w:val="center"/>
          </w:tcPr>
          <w:p w:rsidR="009D612C" w:rsidRPr="009D612C" w:rsidP="009D612C" w14:paraId="0453A74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184474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52AD7F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AB055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66F92E8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0079D86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D70344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4922C23" w14:textId="77777777">
            <w:pPr>
              <w:widowControl/>
              <w:autoSpaceDE/>
              <w:autoSpaceDN/>
              <w:jc w:val="right"/>
              <w:rPr>
                <w:rFonts w:ascii="Times New Roman" w:eastAsia="Times New Roman" w:hAnsi="Times New Roman" w:cs="Times New Roman"/>
                <w:sz w:val="20"/>
                <w:szCs w:val="20"/>
              </w:rPr>
            </w:pPr>
          </w:p>
        </w:tc>
      </w:tr>
      <w:tr w14:paraId="20511B5B"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20A455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 Administrative</w:t>
            </w:r>
          </w:p>
        </w:tc>
        <w:tc>
          <w:tcPr>
            <w:tcW w:w="1490" w:type="dxa"/>
            <w:tcBorders>
              <w:bottom w:val="single" w:sz="4" w:space="0" w:color="auto"/>
            </w:tcBorders>
            <w:vAlign w:val="center"/>
          </w:tcPr>
          <w:p w:rsidR="009D612C" w:rsidRPr="009D612C" w:rsidP="009D612C" w14:paraId="7F134C4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261738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996C6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BDFFF37"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2B4E8E0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FAAE94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AC4EB24"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F7D9886" w14:textId="77777777">
            <w:pPr>
              <w:widowControl/>
              <w:autoSpaceDE/>
              <w:autoSpaceDN/>
              <w:jc w:val="right"/>
              <w:rPr>
                <w:rFonts w:ascii="Times New Roman" w:eastAsia="Times New Roman" w:hAnsi="Times New Roman" w:cs="Times New Roman"/>
                <w:sz w:val="20"/>
                <w:szCs w:val="20"/>
              </w:rPr>
            </w:pPr>
          </w:p>
        </w:tc>
      </w:tr>
      <w:tr w14:paraId="575E0E49" w14:textId="77777777" w:rsidTr="00756826">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9D612C" w:rsidRPr="009D612C" w:rsidP="009D612C" w14:paraId="6293414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 Administrative</w:t>
            </w:r>
          </w:p>
        </w:tc>
        <w:tc>
          <w:tcPr>
            <w:tcW w:w="1490" w:type="dxa"/>
            <w:tcBorders>
              <w:bottom w:val="single" w:sz="4" w:space="0" w:color="auto"/>
            </w:tcBorders>
            <w:shd w:val="pct5" w:color="auto" w:fill="auto"/>
            <w:vAlign w:val="center"/>
          </w:tcPr>
          <w:p w:rsidR="009D612C" w:rsidRPr="009D612C" w:rsidP="009D612C" w14:paraId="463B5A9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E0F35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896EA4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30A7593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F16C3F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7688F8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158169A"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7B67C784" w14:textId="77777777">
            <w:pPr>
              <w:widowControl/>
              <w:autoSpaceDE/>
              <w:autoSpaceDN/>
              <w:jc w:val="right"/>
              <w:rPr>
                <w:rFonts w:ascii="Times New Roman" w:eastAsia="Times New Roman" w:hAnsi="Times New Roman" w:cs="Times New Roman"/>
                <w:sz w:val="20"/>
                <w:szCs w:val="20"/>
              </w:rPr>
            </w:pPr>
          </w:p>
        </w:tc>
      </w:tr>
      <w:tr w14:paraId="44EDBDD2" w14:textId="77777777" w:rsidTr="00756826">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9D612C" w:rsidRPr="009D612C" w:rsidP="009D612C" w14:paraId="4E56DFC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Contractual Administrative</w:t>
            </w:r>
          </w:p>
        </w:tc>
        <w:tc>
          <w:tcPr>
            <w:tcW w:w="1490" w:type="dxa"/>
            <w:tcBorders>
              <w:bottom w:val="single" w:sz="4" w:space="0" w:color="auto"/>
            </w:tcBorders>
            <w:vAlign w:val="center"/>
          </w:tcPr>
          <w:p w:rsidR="009D612C" w:rsidRPr="009D612C" w:rsidP="009D612C" w14:paraId="75D2FC20"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A1F51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E98FBD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E02A2B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6298CD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30C00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7068F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97692E2" w14:textId="77777777">
            <w:pPr>
              <w:widowControl/>
              <w:autoSpaceDE/>
              <w:autoSpaceDN/>
              <w:jc w:val="right"/>
              <w:rPr>
                <w:rFonts w:ascii="Times New Roman" w:eastAsia="Times New Roman" w:hAnsi="Times New Roman" w:cs="Times New Roman"/>
                <w:sz w:val="20"/>
                <w:szCs w:val="20"/>
              </w:rPr>
            </w:pPr>
          </w:p>
        </w:tc>
      </w:tr>
      <w:tr w14:paraId="700FAB8F"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6F97F35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Construction Administrative</w:t>
            </w:r>
          </w:p>
        </w:tc>
        <w:tc>
          <w:tcPr>
            <w:tcW w:w="1490" w:type="dxa"/>
            <w:tcBorders>
              <w:bottom w:val="single" w:sz="4" w:space="0" w:color="auto"/>
            </w:tcBorders>
            <w:shd w:val="pct5" w:color="auto" w:fill="auto"/>
            <w:vAlign w:val="center"/>
          </w:tcPr>
          <w:p w:rsidR="009D612C" w:rsidRPr="009D612C" w:rsidP="009D612C" w14:paraId="335F001C"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E9412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18F15E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947F10C"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77F720C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EB0DD0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21BA5D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9B501B7" w14:textId="77777777">
            <w:pPr>
              <w:widowControl/>
              <w:autoSpaceDE/>
              <w:autoSpaceDN/>
              <w:jc w:val="right"/>
              <w:rPr>
                <w:rFonts w:ascii="Times New Roman" w:eastAsia="Times New Roman" w:hAnsi="Times New Roman" w:cs="Times New Roman"/>
                <w:sz w:val="20"/>
                <w:szCs w:val="20"/>
              </w:rPr>
            </w:pPr>
          </w:p>
        </w:tc>
      </w:tr>
      <w:tr w14:paraId="19D45C26"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435843D"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Other Administrative</w:t>
            </w:r>
          </w:p>
        </w:tc>
        <w:tc>
          <w:tcPr>
            <w:tcW w:w="1490" w:type="dxa"/>
            <w:tcBorders>
              <w:bottom w:val="single" w:sz="4" w:space="0" w:color="auto"/>
            </w:tcBorders>
            <w:vAlign w:val="center"/>
          </w:tcPr>
          <w:p w:rsidR="009D612C" w:rsidRPr="009D612C" w:rsidP="009D612C" w14:paraId="341ED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1D73F28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2B2D3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7731FA2"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66912C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A5B2EA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71A68C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B31A002" w14:textId="77777777">
            <w:pPr>
              <w:widowControl/>
              <w:autoSpaceDE/>
              <w:autoSpaceDN/>
              <w:jc w:val="right"/>
              <w:rPr>
                <w:rFonts w:ascii="Times New Roman" w:eastAsia="Times New Roman" w:hAnsi="Times New Roman" w:cs="Times New Roman"/>
                <w:sz w:val="20"/>
                <w:szCs w:val="20"/>
              </w:rPr>
            </w:pPr>
          </w:p>
        </w:tc>
      </w:tr>
      <w:tr w14:paraId="346E707F" w14:textId="77777777" w:rsidTr="00756826">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9D612C" w:rsidRPr="009D612C" w:rsidP="009D612C" w14:paraId="02DFD51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Total Direct Administrative Costs (lines 1-6)</w:t>
            </w:r>
          </w:p>
        </w:tc>
        <w:tc>
          <w:tcPr>
            <w:tcW w:w="1490" w:type="dxa"/>
            <w:tcBorders>
              <w:bottom w:val="single" w:sz="4" w:space="0" w:color="auto"/>
            </w:tcBorders>
            <w:shd w:val="pct5" w:color="auto" w:fill="auto"/>
            <w:vAlign w:val="center"/>
          </w:tcPr>
          <w:p w:rsidR="009D612C" w:rsidRPr="009D612C" w:rsidP="009D612C" w14:paraId="5FFF2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9D11ED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698A3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8BF829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601E55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1C76E6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3AE349AC"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C8E26AC" w14:textId="77777777">
            <w:pPr>
              <w:widowControl/>
              <w:autoSpaceDE/>
              <w:autoSpaceDN/>
              <w:jc w:val="right"/>
              <w:rPr>
                <w:rFonts w:ascii="Times New Roman" w:eastAsia="Times New Roman" w:hAnsi="Times New Roman" w:cs="Times New Roman"/>
                <w:sz w:val="20"/>
                <w:szCs w:val="20"/>
              </w:rPr>
            </w:pPr>
          </w:p>
        </w:tc>
      </w:tr>
      <w:tr w14:paraId="769AE178"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0BDE94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Indirect Costs</w:t>
            </w:r>
          </w:p>
          <w:p w:rsidR="009D612C" w:rsidRPr="009D612C" w:rsidP="009D612C" w14:paraId="74E371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color w:val="FF0000"/>
                <w:sz w:val="20"/>
                <w:szCs w:val="20"/>
              </w:rPr>
              <w:t xml:space="preserve">     </w:t>
            </w: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5494511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8F82B3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39F800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8FE6CB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39DBE3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960E2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8A8E7E6"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72D52936" w14:textId="77777777">
            <w:pPr>
              <w:widowControl/>
              <w:autoSpaceDE/>
              <w:autoSpaceDN/>
              <w:jc w:val="right"/>
              <w:rPr>
                <w:rFonts w:ascii="Times New Roman" w:eastAsia="Times New Roman" w:hAnsi="Times New Roman" w:cs="Times New Roman"/>
                <w:sz w:val="20"/>
                <w:szCs w:val="20"/>
              </w:rPr>
            </w:pPr>
          </w:p>
        </w:tc>
      </w:tr>
      <w:tr w14:paraId="4851A4B8" w14:textId="77777777" w:rsidTr="00756826">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9D612C" w:rsidRPr="009D612C" w:rsidP="009D612C" w14:paraId="2EC8A55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Administrative Costs</w:t>
            </w:r>
          </w:p>
        </w:tc>
        <w:tc>
          <w:tcPr>
            <w:tcW w:w="1490" w:type="dxa"/>
            <w:shd w:val="pct5" w:color="auto" w:fill="FFFFFF"/>
            <w:vAlign w:val="center"/>
          </w:tcPr>
          <w:p w:rsidR="009D612C" w:rsidRPr="009D612C" w:rsidP="009D612C" w14:paraId="627ADD7B"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1E8F9559"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05612CC3"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7BFED581" w14:textId="77777777">
            <w:pPr>
              <w:widowControl/>
              <w:autoSpaceDE/>
              <w:autoSpaceDN/>
              <w:jc w:val="right"/>
              <w:rPr>
                <w:rFonts w:ascii="Times New Roman" w:eastAsia="Times New Roman" w:hAnsi="Times New Roman" w:cs="Times New Roman"/>
                <w:sz w:val="20"/>
                <w:szCs w:val="20"/>
              </w:rPr>
            </w:pPr>
          </w:p>
        </w:tc>
        <w:tc>
          <w:tcPr>
            <w:tcW w:w="1530" w:type="dxa"/>
            <w:gridSpan w:val="2"/>
            <w:shd w:val="pct5" w:color="auto" w:fill="FFFFFF"/>
            <w:vAlign w:val="center"/>
          </w:tcPr>
          <w:p w:rsidR="009D612C" w:rsidRPr="009D612C" w:rsidP="009D612C" w14:paraId="7A51BD8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CE1EEF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729A4A3B"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241EAFF9" w14:textId="77777777">
            <w:pPr>
              <w:widowControl/>
              <w:autoSpaceDE/>
              <w:autoSpaceDN/>
              <w:jc w:val="right"/>
              <w:rPr>
                <w:rFonts w:ascii="Times New Roman" w:eastAsia="Times New Roman" w:hAnsi="Times New Roman" w:cs="Times New Roman"/>
                <w:sz w:val="20"/>
                <w:szCs w:val="20"/>
              </w:rPr>
            </w:pPr>
          </w:p>
        </w:tc>
      </w:tr>
      <w:tr w14:paraId="712BDD7C"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7F2908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Total Percentage of Administrative Costs</w:t>
            </w:r>
          </w:p>
        </w:tc>
        <w:tc>
          <w:tcPr>
            <w:tcW w:w="1490" w:type="dxa"/>
            <w:tcBorders>
              <w:bottom w:val="single" w:sz="4" w:space="0" w:color="auto"/>
            </w:tcBorders>
            <w:vAlign w:val="center"/>
          </w:tcPr>
          <w:p w:rsidR="009D612C" w:rsidRPr="009D612C" w:rsidP="009D612C" w14:paraId="643F9D6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77868B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FA85C9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8F4B4F0"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5ECE624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9D512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440103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8BA611A" w14:textId="77777777">
            <w:pPr>
              <w:widowControl/>
              <w:autoSpaceDE/>
              <w:autoSpaceDN/>
              <w:jc w:val="right"/>
              <w:rPr>
                <w:rFonts w:ascii="Times New Roman" w:eastAsia="Times New Roman" w:hAnsi="Times New Roman" w:cs="Times New Roman"/>
                <w:sz w:val="20"/>
                <w:szCs w:val="20"/>
              </w:rPr>
            </w:pPr>
          </w:p>
        </w:tc>
      </w:tr>
      <w:tr w14:paraId="470A8634" w14:textId="77777777" w:rsidTr="00756826">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3ADCE358" w14:textId="77777777">
            <w:pPr>
              <w:widowControl/>
              <w:autoSpaceDE/>
              <w:autoSpaceDN/>
              <w:jc w:val="center"/>
              <w:outlineLvl w:val="2"/>
              <w:rPr>
                <w:rFonts w:ascii="Times New Roman" w:eastAsia="Times New Roman" w:hAnsi="Times New Roman" w:cs="Times New Roman"/>
                <w:b/>
                <w:szCs w:val="20"/>
              </w:rPr>
            </w:pPr>
          </w:p>
        </w:tc>
      </w:tr>
    </w:tbl>
    <w:p w:rsidR="009D612C" w:rsidRPr="009D612C" w:rsidP="009D612C" w14:paraId="79CB4D8E" w14:textId="77777777">
      <w:pPr>
        <w:widowControl/>
        <w:autoSpaceDE/>
        <w:autoSpaceDN/>
        <w:rPr>
          <w:rFonts w:ascii="Times New Roman" w:eastAsia="Times New Roman" w:hAnsi="Times New Roman" w:cs="Times New Roman"/>
          <w:sz w:val="20"/>
          <w:szCs w:val="20"/>
        </w:rPr>
      </w:pPr>
    </w:p>
    <w:p w:rsidR="009D612C" w:rsidRPr="009D612C" w:rsidP="009D612C" w14:paraId="076B4A88" w14:textId="77777777">
      <w:pPr>
        <w:widowControl/>
        <w:autoSpaceDE/>
        <w:autoSpaceDN/>
        <w:ind w:left="-1260" w:firstLine="1260"/>
        <w:jc w:val="center"/>
        <w:rPr>
          <w:rFonts w:ascii="Times New Roman" w:eastAsia="Times New Roman" w:hAnsi="Times New Roman" w:cs="Times New Roman"/>
          <w:sz w:val="20"/>
          <w:szCs w:val="20"/>
        </w:rPr>
      </w:pPr>
    </w:p>
    <w:p w:rsidR="009D612C" w:rsidRPr="009D612C" w:rsidP="009D612C" w14:paraId="3A170651" w14:textId="77777777">
      <w:pPr>
        <w:widowControl/>
        <w:autoSpaceDE/>
        <w:autoSpaceDN/>
        <w:rPr>
          <w:rFonts w:ascii="Times New Roman" w:eastAsia="Times New Roman" w:hAnsi="Times New Roman" w:cs="Times New Roman"/>
          <w:sz w:val="20"/>
          <w:szCs w:val="20"/>
        </w:rPr>
      </w:pPr>
    </w:p>
    <w:sectPr w:rsidSect="003B781A">
      <w:footerReference w:type="default" r:id="rId14"/>
      <w:pgSz w:w="15840" w:h="12240" w:orient="landscape" w:code="1"/>
      <w:pgMar w:top="173" w:right="173" w:bottom="173" w:left="173" w:header="720" w:footer="0" w:gutter="0"/>
      <w:cols w:space="432"/>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3" w14:textId="77777777">
    <w:pPr>
      <w:spacing w:line="240" w:lineRule="exact"/>
    </w:pPr>
  </w:p>
  <w:p w:rsidR="008834A6" w:rsidP="008834A6" w14:paraId="7D5581C4" w14:textId="77777777">
    <w:pPr>
      <w:spacing w:line="240" w:lineRule="exact"/>
    </w:pPr>
  </w:p>
  <w:p w:rsidR="00FD383C" w14:paraId="7D5581C5"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4A6" w14:paraId="7D5581C6" w14:textId="77777777">
    <w:pPr>
      <w:spacing w:line="240" w:lineRule="exact"/>
    </w:pPr>
  </w:p>
  <w:p w:rsidR="00FE7851" w:rsidRPr="00FE7851" w:rsidP="00FE7851" w14:paraId="15FA5FF4" w14:textId="77777777">
    <w:pPr>
      <w:spacing w:before="14"/>
      <w:ind w:left="20"/>
      <w:jc w:val="right"/>
      <w:rPr>
        <w:rFonts w:ascii="Times New Roman" w:hAnsi="Times New Roman" w:cs="Times New Roman"/>
        <w:sz w:val="16"/>
      </w:rPr>
    </w:pPr>
    <w:r w:rsidRPr="00FE7851">
      <w:rPr>
        <w:rFonts w:ascii="Times New Roman" w:hAnsi="Times New Roman" w:cs="Times New Roman"/>
        <w:sz w:val="16"/>
      </w:rPr>
      <w:t>OMB Number: 1894-0007</w:t>
    </w:r>
  </w:p>
  <w:p w:rsidR="00FE7851" w:rsidRPr="00FE7851" w:rsidP="00FE7851" w14:paraId="413FC46B" w14:textId="77777777">
    <w:pPr>
      <w:ind w:left="20"/>
      <w:jc w:val="right"/>
      <w:rPr>
        <w:rFonts w:ascii="Times New Roman" w:hAnsi="Times New Roman" w:cs="Times New Roman"/>
        <w:sz w:val="16"/>
      </w:rPr>
    </w:pPr>
    <w:r w:rsidRPr="00FE7851">
      <w:rPr>
        <w:rFonts w:ascii="Times New Roman" w:hAnsi="Times New Roman" w:cs="Times New Roman"/>
        <w:sz w:val="16"/>
      </w:rPr>
      <w:t>Expiration Date:12/31/2023</w:t>
    </w:r>
  </w:p>
  <w:p w:rsidR="008834A6" w:rsidP="008834A6" w14:paraId="7D5581C7" w14:textId="77777777">
    <w:pPr>
      <w:spacing w:line="240" w:lineRule="exact"/>
    </w:pPr>
  </w:p>
  <w:p w:rsidR="008834A6" w14:paraId="7D5581CB" w14:textId="7777777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AD1" w:rsidP="00934AD1" w14:paraId="3DFE7C9F" w14:textId="77777777">
    <w:pPr>
      <w:spacing w:line="241" w:lineRule="auto"/>
      <w:ind w:left="511" w:right="432"/>
    </w:pPr>
  </w:p>
  <w:p w:rsidR="00934AD1" w:rsidP="00934AD1" w14:paraId="66FFB88D" w14:textId="77777777">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934AD1" w:rsidP="00934AD1" w14:paraId="7B57E7E3" w14:textId="77777777">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rsidR="00934AD1" w14:paraId="78245D04" w14:textId="77777777">
    <w:pPr>
      <w:spacing w:line="240" w:lineRule="exact"/>
    </w:pPr>
  </w:p>
  <w:p w:rsidR="00934AD1" w:rsidP="008834A6" w14:paraId="26114F67" w14:textId="77777777">
    <w:pPr>
      <w:spacing w:line="240" w:lineRule="exact"/>
    </w:pPr>
  </w:p>
  <w:p w:rsidR="00934AD1" w14:paraId="011FDA18" w14:textId="77777777">
    <w:pPr>
      <w:spacing w:line="241" w:lineRule="auto"/>
      <w:ind w:left="511" w:right="43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C"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14:paraId="7D5581C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6F08" w:rsidRPr="009D612C" w:rsidP="00E06F08" w14:paraId="7115C347" w14:textId="77777777">
    <w:pPr>
      <w:widowControl/>
      <w:tabs>
        <w:tab w:val="left" w:pos="1260"/>
      </w:tabs>
      <w:autoSpaceDE/>
      <w:autoSpaceDN/>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ED 524</w:t>
    </w:r>
  </w:p>
  <w:p w:rsidR="009D612C" w:rsidRPr="003B781A" w:rsidP="003B781A" w14:paraId="15619B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3965CEA"/>
    <w:multiLevelType w:val="hybridMultilevel"/>
    <w:tmpl w:val="30BA9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5">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7">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7108A4"/>
    <w:multiLevelType w:val="hybridMultilevel"/>
    <w:tmpl w:val="4BBE4F2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9">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1">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12">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13">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4">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6">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18">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9">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20">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21">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797545D4"/>
    <w:multiLevelType w:val="hybridMultilevel"/>
    <w:tmpl w:val="22022124"/>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5">
    <w:nsid w:val="79DC2DCA"/>
    <w:multiLevelType w:val="hybridMultilevel"/>
    <w:tmpl w:val="BFD0130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6">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264461528">
    <w:abstractNumId w:val="11"/>
  </w:num>
  <w:num w:numId="2" w16cid:durableId="1275870948">
    <w:abstractNumId w:val="19"/>
  </w:num>
  <w:num w:numId="3" w16cid:durableId="1728603366">
    <w:abstractNumId w:val="1"/>
  </w:num>
  <w:num w:numId="4" w16cid:durableId="673844153">
    <w:abstractNumId w:val="0"/>
  </w:num>
  <w:num w:numId="5" w16cid:durableId="1602492902">
    <w:abstractNumId w:val="18"/>
  </w:num>
  <w:num w:numId="6" w16cid:durableId="1959947507">
    <w:abstractNumId w:val="7"/>
  </w:num>
  <w:num w:numId="7" w16cid:durableId="477847711">
    <w:abstractNumId w:val="13"/>
  </w:num>
  <w:num w:numId="8" w16cid:durableId="2061976431">
    <w:abstractNumId w:val="26"/>
  </w:num>
  <w:num w:numId="9" w16cid:durableId="140924139">
    <w:abstractNumId w:val="4"/>
  </w:num>
  <w:num w:numId="10" w16cid:durableId="1325082552">
    <w:abstractNumId w:val="15"/>
  </w:num>
  <w:num w:numId="11" w16cid:durableId="856505784">
    <w:abstractNumId w:val="6"/>
  </w:num>
  <w:num w:numId="12" w16cid:durableId="1017391950">
    <w:abstractNumId w:val="20"/>
  </w:num>
  <w:num w:numId="13" w16cid:durableId="2106920464">
    <w:abstractNumId w:val="21"/>
  </w:num>
  <w:num w:numId="14" w16cid:durableId="1458328405">
    <w:abstractNumId w:val="2"/>
  </w:num>
  <w:num w:numId="15" w16cid:durableId="969436403">
    <w:abstractNumId w:val="22"/>
  </w:num>
  <w:num w:numId="16" w16cid:durableId="1119762437">
    <w:abstractNumId w:val="23"/>
  </w:num>
  <w:num w:numId="17" w16cid:durableId="1028260042">
    <w:abstractNumId w:val="16"/>
  </w:num>
  <w:num w:numId="18" w16cid:durableId="1883396293">
    <w:abstractNumId w:val="14"/>
  </w:num>
  <w:num w:numId="19" w16cid:durableId="1585529517">
    <w:abstractNumId w:val="5"/>
  </w:num>
  <w:num w:numId="20" w16cid:durableId="250236162">
    <w:abstractNumId w:val="12"/>
  </w:num>
  <w:num w:numId="21" w16cid:durableId="308291813">
    <w:abstractNumId w:val="10"/>
  </w:num>
  <w:num w:numId="22" w16cid:durableId="333413430">
    <w:abstractNumId w:val="17"/>
  </w:num>
  <w:num w:numId="23" w16cid:durableId="1880580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70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775595">
    <w:abstractNumId w:val="8"/>
  </w:num>
  <w:num w:numId="26" w16cid:durableId="1750270529">
    <w:abstractNumId w:val="24"/>
  </w:num>
  <w:num w:numId="27" w16cid:durableId="3770518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0541"/>
    <w:rsid w:val="000B1CDC"/>
    <w:rsid w:val="000B7007"/>
    <w:rsid w:val="0015243D"/>
    <w:rsid w:val="00157CCA"/>
    <w:rsid w:val="001641EB"/>
    <w:rsid w:val="00195F08"/>
    <w:rsid w:val="001B0021"/>
    <w:rsid w:val="001F5C1A"/>
    <w:rsid w:val="00211A72"/>
    <w:rsid w:val="002265BE"/>
    <w:rsid w:val="002C044B"/>
    <w:rsid w:val="002F2C0B"/>
    <w:rsid w:val="003179FA"/>
    <w:rsid w:val="003535FB"/>
    <w:rsid w:val="00381A06"/>
    <w:rsid w:val="003B781A"/>
    <w:rsid w:val="003E3090"/>
    <w:rsid w:val="004064EF"/>
    <w:rsid w:val="004227DC"/>
    <w:rsid w:val="004301DC"/>
    <w:rsid w:val="00480C8D"/>
    <w:rsid w:val="00522F8E"/>
    <w:rsid w:val="005448D7"/>
    <w:rsid w:val="005A08F3"/>
    <w:rsid w:val="00615D97"/>
    <w:rsid w:val="006353D7"/>
    <w:rsid w:val="00681591"/>
    <w:rsid w:val="006E3907"/>
    <w:rsid w:val="00732A9F"/>
    <w:rsid w:val="00741178"/>
    <w:rsid w:val="00754945"/>
    <w:rsid w:val="00764678"/>
    <w:rsid w:val="007678C5"/>
    <w:rsid w:val="00792634"/>
    <w:rsid w:val="007D4C55"/>
    <w:rsid w:val="007E0B2F"/>
    <w:rsid w:val="00862170"/>
    <w:rsid w:val="00863B80"/>
    <w:rsid w:val="008834A6"/>
    <w:rsid w:val="008C2AD2"/>
    <w:rsid w:val="00934AD1"/>
    <w:rsid w:val="00947999"/>
    <w:rsid w:val="0096064C"/>
    <w:rsid w:val="00960BC4"/>
    <w:rsid w:val="00962D9C"/>
    <w:rsid w:val="009D612C"/>
    <w:rsid w:val="009E07E6"/>
    <w:rsid w:val="00AB20A8"/>
    <w:rsid w:val="00AF545E"/>
    <w:rsid w:val="00B2088D"/>
    <w:rsid w:val="00BB1ECF"/>
    <w:rsid w:val="00BC6417"/>
    <w:rsid w:val="00BF7D7A"/>
    <w:rsid w:val="00C04CEC"/>
    <w:rsid w:val="00C07994"/>
    <w:rsid w:val="00C418FD"/>
    <w:rsid w:val="00C4292E"/>
    <w:rsid w:val="00C50E6A"/>
    <w:rsid w:val="00C51437"/>
    <w:rsid w:val="00C654C7"/>
    <w:rsid w:val="00CB2422"/>
    <w:rsid w:val="00CF0162"/>
    <w:rsid w:val="00D02629"/>
    <w:rsid w:val="00D04A96"/>
    <w:rsid w:val="00D86E59"/>
    <w:rsid w:val="00D90585"/>
    <w:rsid w:val="00DA6F24"/>
    <w:rsid w:val="00DC4DDF"/>
    <w:rsid w:val="00DE1343"/>
    <w:rsid w:val="00DF02DF"/>
    <w:rsid w:val="00E06F08"/>
    <w:rsid w:val="00E43187"/>
    <w:rsid w:val="00E5195F"/>
    <w:rsid w:val="00EF1187"/>
    <w:rsid w:val="00F07AB5"/>
    <w:rsid w:val="00F47EE9"/>
    <w:rsid w:val="00F55FB2"/>
    <w:rsid w:val="00FA6662"/>
    <w:rsid w:val="00FB5A19"/>
    <w:rsid w:val="00FC281C"/>
    <w:rsid w:val="00FD0BAE"/>
    <w:rsid w:val="00FD383C"/>
    <w:rsid w:val="00FE7851"/>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34"/>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 w:type="paragraph" w:styleId="NormalWeb">
    <w:name w:val="Normal (Web)"/>
    <w:basedOn w:val="Normal"/>
    <w:uiPriority w:val="99"/>
    <w:semiHidden/>
    <w:unhideWhenUsed/>
    <w:rsid w:val="00F47EE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20-title20/html/USCODE-2020-title20-chap31-subchapII-part2-sec1228a.htm" TargetMode="External" /><Relationship Id="rId11" Type="http://schemas.openxmlformats.org/officeDocument/2006/relationships/hyperlink" Target="mailto:ICDocketMgr@ed.gov" TargetMode="External" /><Relationship Id="rId12" Type="http://schemas.openxmlformats.org/officeDocument/2006/relationships/footer" Target="footer5.xml" /><Relationship Id="rId13" Type="http://schemas.openxmlformats.org/officeDocument/2006/relationships/image" Target="media/image3.png"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2023-09-19T17:56:00Z</dcterms:created>
  <dcterms:modified xsi:type="dcterms:W3CDTF">2023-09-19T17:56:00Z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