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1616" w:rsidRDefault="00D55CE9" w14:paraId="3954443C" w14:textId="60445CB7">
      <w:r w:rsidRPr="009515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1F4EC98" wp14:anchorId="39A5B1B9">
                <wp:simplePos x="0" y="0"/>
                <wp:positionH relativeFrom="margin">
                  <wp:posOffset>4057650</wp:posOffset>
                </wp:positionH>
                <wp:positionV relativeFrom="paragraph">
                  <wp:posOffset>19050</wp:posOffset>
                </wp:positionV>
                <wp:extent cx="1508760" cy="571500"/>
                <wp:effectExtent l="0" t="0" r="0" b="0"/>
                <wp:wrapSquare wrapText="bothSides"/>
                <wp:docPr id="1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CE9" w:rsidP="00D55CE9" w:rsidRDefault="00D55CE9" w14:paraId="29ABD769" w14:textId="45BBFEBF"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Form Approved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OMB No</w:t>
                            </w:r>
                            <w:r w:rsidRPr="0001329B"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  <w:r w:rsidRPr="00E02887">
                              <w:rPr>
                                <w:rFonts w:ascii="Arial" w:hAnsi="Arial" w:cs="Arial"/>
                                <w:sz w:val="20"/>
                              </w:rPr>
                              <w:t>0935-0179</w:t>
                            </w:r>
                            <w:r w:rsidRPr="00E02887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Exp. Date </w:t>
                            </w:r>
                            <w:r w:rsidR="009E5D1A">
                              <w:rPr>
                                <w:rFonts w:ascii="Arial" w:hAnsi="Arial" w:cs="Arial"/>
                                <w:sz w:val="20"/>
                              </w:rPr>
                              <w:t>XX</w:t>
                            </w:r>
                            <w:r w:rsidRPr="00E02887">
                              <w:rPr>
                                <w:rFonts w:ascii="Arial" w:hAnsi="Arial" w:cs="Arial"/>
                                <w:sz w:val="20"/>
                              </w:rPr>
                              <w:t>/</w:t>
                            </w:r>
                            <w:r w:rsidR="009E5D1A">
                              <w:rPr>
                                <w:rFonts w:ascii="Arial" w:hAnsi="Arial" w:cs="Arial"/>
                                <w:sz w:val="20"/>
                              </w:rPr>
                              <w:t>XX</w:t>
                            </w:r>
                            <w:r w:rsidRPr="00E02887">
                              <w:rPr>
                                <w:rFonts w:ascii="Arial" w:hAnsi="Arial" w:cs="Arial"/>
                                <w:sz w:val="20"/>
                              </w:rPr>
                              <w:t>/</w:t>
                            </w:r>
                            <w:r w:rsidR="009E5D1A">
                              <w:rPr>
                                <w:rFonts w:ascii="Arial" w:hAnsi="Arial" w:cs="Arial"/>
                                <w:sz w:val="20"/>
                              </w:rPr>
                              <w:t>XX</w:t>
                            </w:r>
                          </w:p>
                          <w:p w:rsidR="00D55CE9" w:rsidP="00D55CE9" w:rsidRDefault="00D55CE9" w14:paraId="4073AB84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9A5B1B9">
                <v:stroke joinstyle="miter"/>
                <v:path gradientshapeok="t" o:connecttype="rect"/>
              </v:shapetype>
              <v:shape id="Text Box 1" style="position:absolute;margin-left:319.5pt;margin-top:1.5pt;width:118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">
                <v:textbox>
                  <w:txbxContent>
                    <w:p w:rsidR="00D55CE9" w:rsidP="00D55CE9" w:rsidRDefault="00D55CE9" w14:paraId="29ABD769" w14:textId="45BBFEBF">
                      <w:r>
                        <w:rPr>
                          <w:rFonts w:ascii="Arial" w:hAnsi="Arial" w:cs="Arial"/>
                          <w:sz w:val="20"/>
                        </w:rPr>
                        <w:t>Form Approved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br/>
                        <w:t>OMB No</w:t>
                      </w:r>
                      <w:r w:rsidRPr="0001329B"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  <w:r w:rsidRPr="00E02887">
                        <w:rPr>
                          <w:rFonts w:ascii="Arial" w:hAnsi="Arial" w:cs="Arial"/>
                          <w:sz w:val="20"/>
                        </w:rPr>
                        <w:t>0935-0179</w:t>
                      </w:r>
                      <w:r w:rsidRPr="00E02887">
                        <w:rPr>
                          <w:rFonts w:ascii="Arial" w:hAnsi="Arial" w:cs="Arial"/>
                          <w:sz w:val="20"/>
                        </w:rPr>
                        <w:br/>
                        <w:t xml:space="preserve">Exp. Date </w:t>
                      </w:r>
                      <w:r w:rsidR="009E5D1A">
                        <w:rPr>
                          <w:rFonts w:ascii="Arial" w:hAnsi="Arial" w:cs="Arial"/>
                          <w:sz w:val="20"/>
                        </w:rPr>
                        <w:t>XX</w:t>
                      </w:r>
                      <w:r w:rsidRPr="00E02887">
                        <w:rPr>
                          <w:rFonts w:ascii="Arial" w:hAnsi="Arial" w:cs="Arial"/>
                          <w:sz w:val="20"/>
                        </w:rPr>
                        <w:t>/</w:t>
                      </w:r>
                      <w:r w:rsidR="009E5D1A">
                        <w:rPr>
                          <w:rFonts w:ascii="Arial" w:hAnsi="Arial" w:cs="Arial"/>
                          <w:sz w:val="20"/>
                        </w:rPr>
                        <w:t>XX</w:t>
                      </w:r>
                      <w:r w:rsidRPr="00E02887">
                        <w:rPr>
                          <w:rFonts w:ascii="Arial" w:hAnsi="Arial" w:cs="Arial"/>
                          <w:sz w:val="20"/>
                        </w:rPr>
                        <w:t>/</w:t>
                      </w:r>
                      <w:r w:rsidR="009E5D1A">
                        <w:rPr>
                          <w:rFonts w:ascii="Arial" w:hAnsi="Arial" w:cs="Arial"/>
                          <w:sz w:val="20"/>
                        </w:rPr>
                        <w:t>XX</w:t>
                      </w:r>
                    </w:p>
                    <w:p w:rsidR="00D55CE9" w:rsidP="00D55CE9" w:rsidRDefault="00D55CE9" w14:paraId="4073AB84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46036A">
        <w:t xml:space="preserve">AHRQ </w:t>
      </w:r>
      <w:r w:rsidR="00DA4692">
        <w:t>Primary Care Learning Community Participant Survey</w:t>
      </w:r>
    </w:p>
    <w:p w:rsidR="00D55CE9" w:rsidRDefault="00D55CE9" w14:paraId="7462D03E" w14:textId="0DDBCD3E"/>
    <w:p w:rsidR="00D55CE9" w:rsidRDefault="00D55CE9" w14:paraId="445D7A99" w14:textId="77777777"/>
    <w:p w:rsidRPr="002A2F6F" w:rsidR="002A2F6F" w:rsidRDefault="00DA4692" w14:paraId="57686BFE" w14:textId="6DA781FA">
      <w:pPr>
        <w:rPr>
          <w:rFonts w:cstheme="minorHAnsi"/>
        </w:rPr>
      </w:pPr>
      <w:r w:rsidRPr="002A2F6F">
        <w:rPr>
          <w:rFonts w:cstheme="minorHAnsi"/>
        </w:rPr>
        <w:t xml:space="preserve">Thank you for being part of AHRQ’s Primary Care Learning Community over the past year. We convened the </w:t>
      </w:r>
      <w:r w:rsidR="005314D2">
        <w:rPr>
          <w:rFonts w:cstheme="minorHAnsi"/>
        </w:rPr>
        <w:t>L</w:t>
      </w:r>
      <w:r w:rsidRPr="002A2F6F">
        <w:rPr>
          <w:rFonts w:cstheme="minorHAnsi"/>
        </w:rPr>
        <w:t xml:space="preserve">earning </w:t>
      </w:r>
      <w:r w:rsidR="005314D2">
        <w:rPr>
          <w:rFonts w:cstheme="minorHAnsi"/>
        </w:rPr>
        <w:t>C</w:t>
      </w:r>
      <w:r w:rsidRPr="002A2F6F">
        <w:rPr>
          <w:rFonts w:cstheme="minorHAnsi"/>
        </w:rPr>
        <w:t xml:space="preserve">ommunity with the goal of supporting primary care practices during </w:t>
      </w:r>
      <w:r w:rsidRPr="002A2F6F" w:rsidR="00F867A8">
        <w:rPr>
          <w:rFonts w:cstheme="minorHAnsi"/>
        </w:rPr>
        <w:t xml:space="preserve">the </w:t>
      </w:r>
      <w:r w:rsidRPr="002A2F6F">
        <w:rPr>
          <w:rFonts w:cstheme="minorHAnsi"/>
        </w:rPr>
        <w:t>COVID-19</w:t>
      </w:r>
      <w:r w:rsidRPr="002A2F6F" w:rsidR="00441BED">
        <w:rPr>
          <w:rFonts w:cstheme="minorHAnsi"/>
        </w:rPr>
        <w:t xml:space="preserve"> </w:t>
      </w:r>
      <w:r w:rsidRPr="002A2F6F" w:rsidR="00F867A8">
        <w:rPr>
          <w:rFonts w:cstheme="minorHAnsi"/>
        </w:rPr>
        <w:t>public health emergency</w:t>
      </w:r>
      <w:r w:rsidRPr="002A2F6F">
        <w:rPr>
          <w:rFonts w:cstheme="minorHAnsi"/>
        </w:rPr>
        <w:t xml:space="preserve">. </w:t>
      </w:r>
      <w:r w:rsidRPr="002A2F6F" w:rsidR="00441BED">
        <w:rPr>
          <w:rFonts w:cstheme="minorHAnsi"/>
        </w:rPr>
        <w:t>Over the past year, w</w:t>
      </w:r>
      <w:r w:rsidRPr="002A2F6F">
        <w:rPr>
          <w:rFonts w:cstheme="minorHAnsi"/>
        </w:rPr>
        <w:t>e invited partners from national, regional, state</w:t>
      </w:r>
      <w:r w:rsidR="005314D2">
        <w:rPr>
          <w:rFonts w:cstheme="minorHAnsi"/>
        </w:rPr>
        <w:t>,</w:t>
      </w:r>
      <w:r w:rsidRPr="002A2F6F">
        <w:rPr>
          <w:rFonts w:cstheme="minorHAnsi"/>
        </w:rPr>
        <w:t xml:space="preserve"> and local organizations who work directly with primary care practices to share experiences and resources to address the new and ongoing needs</w:t>
      </w:r>
      <w:r w:rsidRPr="002A2F6F" w:rsidR="00E25792">
        <w:rPr>
          <w:rFonts w:cstheme="minorHAnsi"/>
        </w:rPr>
        <w:t xml:space="preserve"> of primary care</w:t>
      </w:r>
      <w:r w:rsidRPr="002A2F6F" w:rsidR="00441BED">
        <w:rPr>
          <w:rFonts w:cstheme="minorHAnsi"/>
        </w:rPr>
        <w:t xml:space="preserve"> during this public health emergency</w:t>
      </w:r>
      <w:r w:rsidRPr="002A2F6F">
        <w:rPr>
          <w:rFonts w:cstheme="minorHAnsi"/>
        </w:rPr>
        <w:t xml:space="preserve">. </w:t>
      </w:r>
    </w:p>
    <w:p w:rsidRPr="002A2F6F" w:rsidR="002A2F6F" w:rsidP="00AA33C7" w:rsidRDefault="00E25792" w14:paraId="148BA672" w14:textId="6AC81C6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A2F6F">
        <w:rPr>
          <w:rFonts w:asciiTheme="minorHAnsi" w:hAnsiTheme="minorHAnsi" w:cstheme="minorHAnsi"/>
          <w:sz w:val="22"/>
          <w:szCs w:val="22"/>
        </w:rPr>
        <w:t xml:space="preserve">We are inviting you to complete </w:t>
      </w:r>
      <w:r w:rsidRPr="002A2F6F" w:rsidR="002A2F6F">
        <w:rPr>
          <w:rFonts w:asciiTheme="minorHAnsi" w:hAnsiTheme="minorHAnsi" w:cstheme="minorHAnsi"/>
          <w:sz w:val="22"/>
          <w:szCs w:val="22"/>
        </w:rPr>
        <w:t>a</w:t>
      </w:r>
      <w:r w:rsidRPr="002A2F6F">
        <w:rPr>
          <w:rFonts w:asciiTheme="minorHAnsi" w:hAnsiTheme="minorHAnsi" w:cstheme="minorHAnsi"/>
          <w:sz w:val="22"/>
          <w:szCs w:val="22"/>
        </w:rPr>
        <w:t xml:space="preserve"> brief survey to </w:t>
      </w:r>
      <w:r w:rsidRPr="002A2F6F" w:rsidR="00DA4692">
        <w:rPr>
          <w:rFonts w:asciiTheme="minorHAnsi" w:hAnsiTheme="minorHAnsi" w:cstheme="minorHAnsi"/>
          <w:sz w:val="22"/>
          <w:szCs w:val="22"/>
        </w:rPr>
        <w:t xml:space="preserve">understand what worked and what we can improve </w:t>
      </w:r>
      <w:r w:rsidRPr="002A2F6F" w:rsidR="00F867A8">
        <w:rPr>
          <w:rFonts w:asciiTheme="minorHAnsi" w:hAnsiTheme="minorHAnsi" w:cstheme="minorHAnsi"/>
          <w:sz w:val="22"/>
          <w:szCs w:val="22"/>
        </w:rPr>
        <w:t>for</w:t>
      </w:r>
      <w:r w:rsidRPr="002A2F6F" w:rsidR="00DA4692">
        <w:rPr>
          <w:rFonts w:asciiTheme="minorHAnsi" w:hAnsiTheme="minorHAnsi" w:cstheme="minorHAnsi"/>
          <w:sz w:val="22"/>
          <w:szCs w:val="22"/>
        </w:rPr>
        <w:t xml:space="preserve"> future</w:t>
      </w:r>
      <w:r w:rsidRPr="002A2F6F">
        <w:rPr>
          <w:rFonts w:asciiTheme="minorHAnsi" w:hAnsiTheme="minorHAnsi" w:cstheme="minorHAnsi"/>
          <w:sz w:val="22"/>
          <w:szCs w:val="22"/>
        </w:rPr>
        <w:t xml:space="preserve"> </w:t>
      </w:r>
      <w:r w:rsidR="005314D2">
        <w:rPr>
          <w:rFonts w:asciiTheme="minorHAnsi" w:hAnsiTheme="minorHAnsi" w:cstheme="minorHAnsi"/>
          <w:sz w:val="22"/>
          <w:szCs w:val="22"/>
        </w:rPr>
        <w:t>L</w:t>
      </w:r>
      <w:r w:rsidRPr="002A2F6F">
        <w:rPr>
          <w:rFonts w:asciiTheme="minorHAnsi" w:hAnsiTheme="minorHAnsi" w:cstheme="minorHAnsi"/>
          <w:sz w:val="22"/>
          <w:szCs w:val="22"/>
        </w:rPr>
        <w:t xml:space="preserve">earning </w:t>
      </w:r>
      <w:r w:rsidR="005314D2">
        <w:rPr>
          <w:rFonts w:asciiTheme="minorHAnsi" w:hAnsiTheme="minorHAnsi" w:cstheme="minorHAnsi"/>
          <w:sz w:val="22"/>
          <w:szCs w:val="22"/>
        </w:rPr>
        <w:t>C</w:t>
      </w:r>
      <w:r w:rsidRPr="002A2F6F">
        <w:rPr>
          <w:rFonts w:asciiTheme="minorHAnsi" w:hAnsiTheme="minorHAnsi" w:cstheme="minorHAnsi"/>
          <w:sz w:val="22"/>
          <w:szCs w:val="22"/>
        </w:rPr>
        <w:t>ommunity activities.</w:t>
      </w:r>
      <w:r w:rsidRPr="002A2F6F" w:rsidR="002A2F6F">
        <w:rPr>
          <w:rFonts w:asciiTheme="minorHAnsi" w:hAnsiTheme="minorHAnsi" w:cstheme="minorHAnsi"/>
          <w:sz w:val="22"/>
          <w:szCs w:val="22"/>
        </w:rPr>
        <w:t xml:space="preserve"> The survey will take about 5 minutes to complete. </w:t>
      </w:r>
      <w:r w:rsidR="002A2F6F">
        <w:rPr>
          <w:rFonts w:asciiTheme="minorHAnsi" w:hAnsiTheme="minorHAnsi" w:cstheme="minorHAnsi"/>
          <w:sz w:val="22"/>
          <w:szCs w:val="22"/>
        </w:rPr>
        <w:t xml:space="preserve">Your participation is </w:t>
      </w:r>
      <w:proofErr w:type="gramStart"/>
      <w:r w:rsidR="002A2F6F">
        <w:rPr>
          <w:rFonts w:asciiTheme="minorHAnsi" w:hAnsiTheme="minorHAnsi" w:cstheme="minorHAnsi"/>
          <w:sz w:val="22"/>
          <w:szCs w:val="22"/>
        </w:rPr>
        <w:t>voluntary</w:t>
      </w:r>
      <w:proofErr w:type="gramEnd"/>
      <w:r w:rsidR="0046036A">
        <w:rPr>
          <w:rFonts w:asciiTheme="minorHAnsi" w:hAnsiTheme="minorHAnsi" w:cstheme="minorHAnsi"/>
          <w:sz w:val="22"/>
          <w:szCs w:val="22"/>
        </w:rPr>
        <w:t xml:space="preserve"> and you may skip any questions you do not wish to answer</w:t>
      </w:r>
      <w:r w:rsidR="002A2F6F">
        <w:rPr>
          <w:rFonts w:asciiTheme="minorHAnsi" w:hAnsiTheme="minorHAnsi" w:cstheme="minorHAnsi"/>
          <w:sz w:val="22"/>
          <w:szCs w:val="22"/>
        </w:rPr>
        <w:t xml:space="preserve">. Please be assured that your data will be </w:t>
      </w:r>
      <w:r w:rsidR="0046036A">
        <w:rPr>
          <w:rFonts w:asciiTheme="minorHAnsi" w:hAnsiTheme="minorHAnsi" w:cstheme="minorHAnsi"/>
          <w:sz w:val="22"/>
          <w:szCs w:val="22"/>
        </w:rPr>
        <w:t xml:space="preserve">stored in a secure manner and </w:t>
      </w:r>
      <w:r w:rsidRPr="002A2F6F" w:rsidR="002A2F6F">
        <w:rPr>
          <w:rFonts w:asciiTheme="minorHAnsi" w:hAnsiTheme="minorHAnsi" w:cstheme="minorHAnsi"/>
          <w:sz w:val="22"/>
          <w:szCs w:val="22"/>
        </w:rPr>
        <w:t xml:space="preserve">kept strictly confidential. </w:t>
      </w:r>
      <w:r w:rsidR="00AA33C7">
        <w:rPr>
          <w:rFonts w:asciiTheme="minorHAnsi" w:hAnsiTheme="minorHAnsi" w:cstheme="minorHAnsi"/>
          <w:sz w:val="22"/>
          <w:szCs w:val="22"/>
        </w:rPr>
        <w:t>Your responses will only be used</w:t>
      </w:r>
      <w:r w:rsidR="004C37CD">
        <w:rPr>
          <w:rFonts w:asciiTheme="minorHAnsi" w:hAnsiTheme="minorHAnsi" w:cstheme="minorHAnsi"/>
          <w:sz w:val="22"/>
          <w:szCs w:val="22"/>
        </w:rPr>
        <w:t xml:space="preserve"> internally by AHRQ to help improve future </w:t>
      </w:r>
      <w:r w:rsidR="00762F15">
        <w:rPr>
          <w:rFonts w:asciiTheme="minorHAnsi" w:hAnsiTheme="minorHAnsi" w:cstheme="minorHAnsi"/>
          <w:sz w:val="22"/>
          <w:szCs w:val="22"/>
        </w:rPr>
        <w:t>l</w:t>
      </w:r>
      <w:r w:rsidR="004C37CD">
        <w:rPr>
          <w:rFonts w:asciiTheme="minorHAnsi" w:hAnsiTheme="minorHAnsi" w:cstheme="minorHAnsi"/>
          <w:sz w:val="22"/>
          <w:szCs w:val="22"/>
        </w:rPr>
        <w:t xml:space="preserve">earning </w:t>
      </w:r>
      <w:r w:rsidR="00762F15">
        <w:rPr>
          <w:rFonts w:asciiTheme="minorHAnsi" w:hAnsiTheme="minorHAnsi" w:cstheme="minorHAnsi"/>
          <w:sz w:val="22"/>
          <w:szCs w:val="22"/>
        </w:rPr>
        <w:t>c</w:t>
      </w:r>
      <w:r w:rsidR="004C37CD">
        <w:rPr>
          <w:rFonts w:asciiTheme="minorHAnsi" w:hAnsiTheme="minorHAnsi" w:cstheme="minorHAnsi"/>
          <w:sz w:val="22"/>
          <w:szCs w:val="22"/>
        </w:rPr>
        <w:t xml:space="preserve">ommunity activities and will not be publicly released. </w:t>
      </w:r>
    </w:p>
    <w:p w:rsidRPr="002A2F6F" w:rsidR="00DA4692" w:rsidRDefault="002A2F6F" w14:paraId="7CE63E0C" w14:textId="10726B65">
      <w:pPr>
        <w:rPr>
          <w:rFonts w:cstheme="minorHAnsi"/>
        </w:rPr>
      </w:pPr>
      <w:r w:rsidRPr="002A2F6F">
        <w:rPr>
          <w:rFonts w:cstheme="minorHAnsi"/>
        </w:rPr>
        <w:t xml:space="preserve">Your feedback is </w:t>
      </w:r>
      <w:proofErr w:type="gramStart"/>
      <w:r w:rsidRPr="002A2F6F">
        <w:rPr>
          <w:rFonts w:cstheme="minorHAnsi"/>
        </w:rPr>
        <w:t>important</w:t>
      </w:r>
      <w:proofErr w:type="gramEnd"/>
      <w:r w:rsidRPr="002A2F6F">
        <w:rPr>
          <w:rFonts w:cstheme="minorHAnsi"/>
        </w:rPr>
        <w:t xml:space="preserve"> and we </w:t>
      </w:r>
      <w:r w:rsidR="00B361B0">
        <w:rPr>
          <w:rFonts w:cstheme="minorHAnsi"/>
        </w:rPr>
        <w:t>appreciate your participation</w:t>
      </w:r>
      <w:r w:rsidR="00A9498C">
        <w:rPr>
          <w:rFonts w:cstheme="minorHAnsi"/>
        </w:rPr>
        <w:t xml:space="preserve"> in this survey</w:t>
      </w:r>
      <w:r w:rsidR="00B361B0">
        <w:rPr>
          <w:rFonts w:cstheme="minorHAnsi"/>
        </w:rPr>
        <w:t xml:space="preserve">! </w:t>
      </w:r>
    </w:p>
    <w:p w:rsidR="002A2F6F" w:rsidP="002A2F6F" w:rsidRDefault="002A2F6F" w14:paraId="2E663E34" w14:textId="455E7954">
      <w:pPr>
        <w:pStyle w:val="SEDCoverBodyText"/>
        <w:ind w:left="0"/>
        <w:rPr>
          <w:rFonts w:asciiTheme="minorHAnsi" w:hAnsiTheme="minorHAnsi" w:cstheme="minorHAnsi"/>
        </w:rPr>
      </w:pPr>
      <w:r w:rsidRPr="00773F0D">
        <w:rPr>
          <w:rFonts w:asciiTheme="minorHAnsi" w:hAnsiTheme="minorHAnsi" w:cstheme="minorHAnsi"/>
        </w:rPr>
        <w:t>Please click Start to begin the questionnaire.</w:t>
      </w:r>
    </w:p>
    <w:p w:rsidRPr="00773F0D" w:rsidR="0046036A" w:rsidP="002A2F6F" w:rsidRDefault="0046036A" w14:paraId="54616594" w14:textId="191BFFCE">
      <w:pPr>
        <w:pStyle w:val="SEDCoverBodyText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</w:t>
      </w:r>
    </w:p>
    <w:p w:rsidR="00E25792" w:rsidP="0043770F" w:rsidRDefault="00E25792" w14:paraId="09428BD2" w14:textId="280BDAF2">
      <w:pPr>
        <w:pStyle w:val="ListParagraph"/>
        <w:numPr>
          <w:ilvl w:val="0"/>
          <w:numId w:val="1"/>
        </w:numPr>
      </w:pPr>
      <w:r>
        <w:t>What role</w:t>
      </w:r>
      <w:r w:rsidR="00875D59">
        <w:t>(s)</w:t>
      </w:r>
      <w:r>
        <w:t xml:space="preserve"> do you have in working with primary care? (Select all that apply)</w:t>
      </w:r>
    </w:p>
    <w:p w:rsidR="00E25792" w:rsidP="008B6EA1" w:rsidRDefault="00E25792" w14:paraId="22F75E27" w14:textId="5D53E516">
      <w:pPr>
        <w:pStyle w:val="ListParagraph"/>
        <w:numPr>
          <w:ilvl w:val="1"/>
          <w:numId w:val="1"/>
        </w:numPr>
        <w:ind w:left="1080"/>
      </w:pPr>
      <w:r>
        <w:t>Primary care clinician</w:t>
      </w:r>
    </w:p>
    <w:p w:rsidR="00E25792" w:rsidP="008B6EA1" w:rsidRDefault="00E25792" w14:paraId="76885EFF" w14:textId="5D00A466">
      <w:pPr>
        <w:pStyle w:val="ListParagraph"/>
        <w:numPr>
          <w:ilvl w:val="1"/>
          <w:numId w:val="1"/>
        </w:numPr>
        <w:ind w:left="1080"/>
      </w:pPr>
      <w:r>
        <w:t>Primary care researcher</w:t>
      </w:r>
    </w:p>
    <w:p w:rsidR="00E25792" w:rsidP="008B6EA1" w:rsidRDefault="00E25792" w14:paraId="7CAFC055" w14:textId="5B29E014">
      <w:pPr>
        <w:pStyle w:val="ListParagraph"/>
        <w:numPr>
          <w:ilvl w:val="1"/>
          <w:numId w:val="1"/>
        </w:numPr>
        <w:ind w:left="1080"/>
      </w:pPr>
      <w:r>
        <w:t>Quality improvement specialist</w:t>
      </w:r>
    </w:p>
    <w:p w:rsidR="00E25792" w:rsidP="008B6EA1" w:rsidRDefault="00E25792" w14:paraId="708639B4" w14:textId="035094F8">
      <w:pPr>
        <w:pStyle w:val="ListParagraph"/>
        <w:numPr>
          <w:ilvl w:val="1"/>
          <w:numId w:val="1"/>
        </w:numPr>
        <w:ind w:left="1080"/>
      </w:pPr>
      <w:r>
        <w:t>Public health professional</w:t>
      </w:r>
    </w:p>
    <w:p w:rsidR="00E25792" w:rsidP="008B6EA1" w:rsidRDefault="00E25792" w14:paraId="456F92D0" w14:textId="03D3B3E3">
      <w:pPr>
        <w:pStyle w:val="ListParagraph"/>
        <w:numPr>
          <w:ilvl w:val="1"/>
          <w:numId w:val="1"/>
        </w:numPr>
        <w:ind w:left="1080"/>
      </w:pPr>
      <w:r>
        <w:t>Policymaker</w:t>
      </w:r>
    </w:p>
    <w:p w:rsidR="00E25792" w:rsidP="008B6EA1" w:rsidRDefault="00E25792" w14:paraId="6BA8C3F5" w14:textId="4A7C2AA1">
      <w:pPr>
        <w:pStyle w:val="ListParagraph"/>
        <w:numPr>
          <w:ilvl w:val="1"/>
          <w:numId w:val="1"/>
        </w:numPr>
        <w:ind w:left="1080"/>
      </w:pPr>
      <w:r>
        <w:t>Primary care advocate</w:t>
      </w:r>
    </w:p>
    <w:p w:rsidR="00E25792" w:rsidP="008B6EA1" w:rsidRDefault="00E25792" w14:paraId="187C441F" w14:textId="5A224F12">
      <w:pPr>
        <w:pStyle w:val="ListParagraph"/>
        <w:numPr>
          <w:ilvl w:val="1"/>
          <w:numId w:val="1"/>
        </w:numPr>
        <w:ind w:left="1080"/>
      </w:pPr>
      <w:r>
        <w:t>Educator</w:t>
      </w:r>
    </w:p>
    <w:p w:rsidR="00E25792" w:rsidP="008B6EA1" w:rsidRDefault="00E25792" w14:paraId="71403B54" w14:textId="319C8061">
      <w:pPr>
        <w:pStyle w:val="ListParagraph"/>
        <w:numPr>
          <w:ilvl w:val="1"/>
          <w:numId w:val="1"/>
        </w:numPr>
        <w:ind w:left="1080"/>
      </w:pPr>
      <w:r>
        <w:t>Other</w:t>
      </w:r>
    </w:p>
    <w:p w:rsidR="0043770F" w:rsidP="0043770F" w:rsidRDefault="0043770F" w14:paraId="633293F5" w14:textId="77777777">
      <w:pPr>
        <w:pStyle w:val="ListParagraph"/>
      </w:pPr>
    </w:p>
    <w:p w:rsidR="00E25792" w:rsidP="0043770F" w:rsidRDefault="00E25792" w14:paraId="6AACBD5D" w14:textId="1308AC12">
      <w:pPr>
        <w:pStyle w:val="ListParagraph"/>
        <w:numPr>
          <w:ilvl w:val="0"/>
          <w:numId w:val="1"/>
        </w:numPr>
      </w:pPr>
      <w:r>
        <w:t xml:space="preserve">In </w:t>
      </w:r>
      <w:r w:rsidR="00037BCA">
        <w:t>which state</w:t>
      </w:r>
      <w:r>
        <w:t xml:space="preserve"> are you located?</w:t>
      </w:r>
      <w:r w:rsidR="00773F0D">
        <w:t xml:space="preserve"> ____</w:t>
      </w:r>
    </w:p>
    <w:p w:rsidR="00773F0D" w:rsidP="00773F0D" w:rsidRDefault="00773F0D" w14:paraId="4792A111" w14:textId="77777777">
      <w:pPr>
        <w:pStyle w:val="ListParagraph"/>
      </w:pPr>
    </w:p>
    <w:p w:rsidR="00E25792" w:rsidP="0043770F" w:rsidRDefault="00E25792" w14:paraId="7EEF249B" w14:textId="3ED33485">
      <w:pPr>
        <w:pStyle w:val="ListParagraph"/>
        <w:numPr>
          <w:ilvl w:val="0"/>
          <w:numId w:val="1"/>
        </w:numPr>
      </w:pPr>
      <w:r>
        <w:t xml:space="preserve">Which </w:t>
      </w:r>
      <w:r w:rsidR="00875D59">
        <w:t xml:space="preserve">learning community </w:t>
      </w:r>
      <w:r>
        <w:t>sessions did you attend? (Select all that apply)</w:t>
      </w:r>
    </w:p>
    <w:p w:rsidR="00E25792" w:rsidP="0043770F" w:rsidRDefault="00E25792" w14:paraId="2F78B98A" w14:textId="337A720B">
      <w:pPr>
        <w:pStyle w:val="ListParagraph"/>
        <w:numPr>
          <w:ilvl w:val="0"/>
          <w:numId w:val="13"/>
        </w:numPr>
      </w:pPr>
      <w:r>
        <w:t>12/9/20</w:t>
      </w:r>
      <w:r w:rsidR="00F867A8">
        <w:t>:</w:t>
      </w:r>
      <w:r w:rsidR="0043770F">
        <w:t xml:space="preserve"> </w:t>
      </w:r>
      <w:r>
        <w:t>Providing Whole Person Care in the Age of COVID-19</w:t>
      </w:r>
    </w:p>
    <w:p w:rsidR="00E25792" w:rsidP="0043770F" w:rsidRDefault="00E25792" w14:paraId="4572B5EE" w14:textId="3FE24035">
      <w:pPr>
        <w:pStyle w:val="ListParagraph"/>
        <w:numPr>
          <w:ilvl w:val="0"/>
          <w:numId w:val="13"/>
        </w:numPr>
      </w:pPr>
      <w:r>
        <w:t>1/27/21</w:t>
      </w:r>
      <w:r w:rsidR="00F867A8">
        <w:t xml:space="preserve">: </w:t>
      </w:r>
      <w:r>
        <w:t>The Role of Practice Facilitation and Other Quality Improvement Strategies in Supporting Primary Care Practices During the COVID-19 Pandemic</w:t>
      </w:r>
    </w:p>
    <w:p w:rsidR="00E25792" w:rsidP="0043770F" w:rsidRDefault="00E25792" w14:paraId="5CBA3A49" w14:textId="65C5F55D">
      <w:pPr>
        <w:pStyle w:val="ListParagraph"/>
        <w:numPr>
          <w:ilvl w:val="0"/>
          <w:numId w:val="13"/>
        </w:numPr>
      </w:pPr>
      <w:r>
        <w:t>3/3/21</w:t>
      </w:r>
      <w:r w:rsidR="00F867A8">
        <w:t xml:space="preserve">: </w:t>
      </w:r>
      <w:r>
        <w:t>The Role of Primary Care in Dispelling Myths and Misinformation and Promoting COVID-19 Vaccine Confidence</w:t>
      </w:r>
    </w:p>
    <w:p w:rsidR="00E25792" w:rsidP="0043770F" w:rsidRDefault="00E25792" w14:paraId="6F5ADFA7" w14:textId="7662CEE4">
      <w:pPr>
        <w:pStyle w:val="ListParagraph"/>
        <w:numPr>
          <w:ilvl w:val="0"/>
          <w:numId w:val="13"/>
        </w:numPr>
      </w:pPr>
      <w:r>
        <w:t>4/21/21</w:t>
      </w:r>
      <w:r w:rsidR="00F867A8">
        <w:t xml:space="preserve">: </w:t>
      </w:r>
      <w:r>
        <w:t>Experiences with Supporting Primary Care and COVID-19 Vaccination Efforts</w:t>
      </w:r>
    </w:p>
    <w:p w:rsidR="00E25792" w:rsidP="0043770F" w:rsidRDefault="00E25792" w14:paraId="0C430168" w14:textId="47A8066D">
      <w:pPr>
        <w:pStyle w:val="ListParagraph"/>
        <w:numPr>
          <w:ilvl w:val="0"/>
          <w:numId w:val="13"/>
        </w:numPr>
      </w:pPr>
      <w:r>
        <w:t>5/26/21</w:t>
      </w:r>
      <w:r w:rsidR="00F867A8">
        <w:t xml:space="preserve">: </w:t>
      </w:r>
      <w:r>
        <w:t>Current and Future Use of Telehealth in Primary Care</w:t>
      </w:r>
    </w:p>
    <w:p w:rsidR="00E25792" w:rsidP="0043770F" w:rsidRDefault="00E25792" w14:paraId="0199B074" w14:textId="140B5858">
      <w:pPr>
        <w:pStyle w:val="ListParagraph"/>
        <w:numPr>
          <w:ilvl w:val="0"/>
          <w:numId w:val="13"/>
        </w:numPr>
      </w:pPr>
      <w:r>
        <w:t>6/30/21</w:t>
      </w:r>
      <w:r w:rsidR="00F867A8">
        <w:t xml:space="preserve">: </w:t>
      </w:r>
      <w:r>
        <w:t>Integrating Primary Care and Public Health in Response to COVID-19</w:t>
      </w:r>
    </w:p>
    <w:p w:rsidR="00E25792" w:rsidP="0043770F" w:rsidRDefault="00E25792" w14:paraId="0012F210" w14:textId="1248EC28">
      <w:pPr>
        <w:pStyle w:val="ListParagraph"/>
        <w:numPr>
          <w:ilvl w:val="0"/>
          <w:numId w:val="13"/>
        </w:numPr>
      </w:pPr>
      <w:r>
        <w:t>9/29/21</w:t>
      </w:r>
      <w:r w:rsidR="00F867A8">
        <w:t xml:space="preserve">: </w:t>
      </w:r>
      <w:r>
        <w:t>Integrating Behavioral Health and Primary Care during COVID-19</w:t>
      </w:r>
    </w:p>
    <w:p w:rsidR="00E25792" w:rsidP="0043770F" w:rsidRDefault="00E25792" w14:paraId="58ED258B" w14:textId="12987940">
      <w:pPr>
        <w:pStyle w:val="ListParagraph"/>
        <w:numPr>
          <w:ilvl w:val="0"/>
          <w:numId w:val="13"/>
        </w:numPr>
      </w:pPr>
      <w:r>
        <w:lastRenderedPageBreak/>
        <w:t>11/10/21</w:t>
      </w:r>
      <w:r w:rsidR="00F867A8">
        <w:t xml:space="preserve">: </w:t>
      </w:r>
      <w:r>
        <w:t>Supporting Well-being During COVID-19 and Beyond: Individual and Organizational Approaches for Primary Care</w:t>
      </w:r>
    </w:p>
    <w:p w:rsidR="00773F0D" w:rsidP="00773F0D" w:rsidRDefault="00773F0D" w14:paraId="7453683F" w14:textId="77777777">
      <w:pPr>
        <w:pStyle w:val="ListParagraph"/>
      </w:pPr>
    </w:p>
    <w:p w:rsidR="0043770F" w:rsidP="0043770F" w:rsidRDefault="0043770F" w14:paraId="39420D37" w14:textId="77777777">
      <w:pPr>
        <w:pStyle w:val="ListParagraph"/>
      </w:pPr>
    </w:p>
    <w:p w:rsidR="00E25792" w:rsidP="0043770F" w:rsidRDefault="00E25792" w14:paraId="7F96A066" w14:textId="5FA6882B">
      <w:pPr>
        <w:pStyle w:val="ListParagraph"/>
        <w:numPr>
          <w:ilvl w:val="0"/>
          <w:numId w:val="1"/>
        </w:numPr>
      </w:pPr>
      <w:r>
        <w:t>Which benefits did you receive by participating</w:t>
      </w:r>
      <w:r w:rsidR="00693C8E">
        <w:t xml:space="preserve"> in the </w:t>
      </w:r>
      <w:r w:rsidR="00762F15">
        <w:t>l</w:t>
      </w:r>
      <w:r w:rsidR="00693C8E">
        <w:t xml:space="preserve">earning </w:t>
      </w:r>
      <w:r w:rsidR="00762F15">
        <w:t>c</w:t>
      </w:r>
      <w:r w:rsidR="00693C8E">
        <w:t>ommunity</w:t>
      </w:r>
      <w:r>
        <w:t>? (Select all that apply)</w:t>
      </w:r>
    </w:p>
    <w:p w:rsidR="00E25792" w:rsidP="0043770F" w:rsidRDefault="00E25792" w14:paraId="1EBD49F3" w14:textId="0C77C59A">
      <w:pPr>
        <w:pStyle w:val="ListParagraph"/>
        <w:numPr>
          <w:ilvl w:val="0"/>
          <w:numId w:val="15"/>
        </w:numPr>
      </w:pPr>
      <w:r>
        <w:t>Learned what other organizations are doing to respond to COVID</w:t>
      </w:r>
      <w:r w:rsidR="001A28DF">
        <w:t>-19</w:t>
      </w:r>
    </w:p>
    <w:p w:rsidR="00E25792" w:rsidP="0043770F" w:rsidRDefault="00E25792" w14:paraId="66EEC262" w14:textId="229350F5">
      <w:pPr>
        <w:pStyle w:val="ListParagraph"/>
        <w:numPr>
          <w:ilvl w:val="0"/>
          <w:numId w:val="15"/>
        </w:numPr>
      </w:pPr>
      <w:r>
        <w:t>Gathered specific strategies to share with practices in my state</w:t>
      </w:r>
    </w:p>
    <w:p w:rsidR="00E25792" w:rsidP="0043770F" w:rsidRDefault="00CF0AB3" w14:paraId="08959349" w14:textId="2A2A120F">
      <w:pPr>
        <w:pStyle w:val="ListParagraph"/>
        <w:numPr>
          <w:ilvl w:val="0"/>
          <w:numId w:val="15"/>
        </w:numPr>
      </w:pPr>
      <w:r>
        <w:t>Accessed and/or s</w:t>
      </w:r>
      <w:r w:rsidR="00E25792">
        <w:t>hared available resources</w:t>
      </w:r>
    </w:p>
    <w:p w:rsidR="00E25792" w:rsidP="0043770F" w:rsidRDefault="00E25792" w14:paraId="1B215F30" w14:textId="2ECB02FD">
      <w:pPr>
        <w:pStyle w:val="ListParagraph"/>
        <w:numPr>
          <w:ilvl w:val="0"/>
          <w:numId w:val="15"/>
        </w:numPr>
      </w:pPr>
      <w:r>
        <w:t>Worked together to educate or advocate for policies</w:t>
      </w:r>
    </w:p>
    <w:p w:rsidR="00E25792" w:rsidP="0043770F" w:rsidRDefault="00E25792" w14:paraId="3D3E81B9" w14:textId="2C740701">
      <w:pPr>
        <w:pStyle w:val="ListParagraph"/>
        <w:numPr>
          <w:ilvl w:val="0"/>
          <w:numId w:val="15"/>
        </w:numPr>
      </w:pPr>
      <w:r>
        <w:t>Stimulated ideas for evaluation or research</w:t>
      </w:r>
    </w:p>
    <w:p w:rsidR="00E25792" w:rsidP="0043770F" w:rsidRDefault="00E25792" w14:paraId="7A3D8BCC" w14:textId="33B9AC61">
      <w:pPr>
        <w:pStyle w:val="ListParagraph"/>
        <w:numPr>
          <w:ilvl w:val="0"/>
          <w:numId w:val="15"/>
        </w:numPr>
      </w:pPr>
      <w:r>
        <w:t>Engaged in opportunities to collaborate</w:t>
      </w:r>
    </w:p>
    <w:p w:rsidR="00E25792" w:rsidP="0043770F" w:rsidRDefault="00E25792" w14:paraId="7516C646" w14:textId="1AF624F9">
      <w:pPr>
        <w:pStyle w:val="ListParagraph"/>
        <w:numPr>
          <w:ilvl w:val="0"/>
          <w:numId w:val="15"/>
        </w:numPr>
      </w:pPr>
      <w:r>
        <w:t>Other</w:t>
      </w:r>
      <w:r w:rsidR="001472EA">
        <w:t xml:space="preserve"> (specify)</w:t>
      </w:r>
    </w:p>
    <w:p w:rsidR="00E25792" w:rsidP="0043770F" w:rsidRDefault="00E25792" w14:paraId="7CC95367" w14:textId="715BC57C">
      <w:pPr>
        <w:pStyle w:val="ListParagraph"/>
        <w:numPr>
          <w:ilvl w:val="0"/>
          <w:numId w:val="15"/>
        </w:numPr>
      </w:pPr>
      <w:r>
        <w:t>Did not gain any benefits</w:t>
      </w:r>
    </w:p>
    <w:p w:rsidR="00773F0D" w:rsidP="00773F0D" w:rsidRDefault="00773F0D" w14:paraId="1EFB7AE8" w14:textId="77777777">
      <w:pPr>
        <w:pStyle w:val="ListParagraph"/>
      </w:pPr>
    </w:p>
    <w:p w:rsidR="0043770F" w:rsidP="0043770F" w:rsidRDefault="00B361B0" w14:paraId="0DABCCB3" w14:textId="6340D644">
      <w:pPr>
        <w:pStyle w:val="ListParagraph"/>
        <w:numPr>
          <w:ilvl w:val="0"/>
          <w:numId w:val="1"/>
        </w:numPr>
      </w:pPr>
      <w:r>
        <w:t xml:space="preserve">On a scale from 1 to 4, with 1 being not at all valuable and 4 being </w:t>
      </w:r>
      <w:r w:rsidR="00C31DAC">
        <w:t>extremely</w:t>
      </w:r>
      <w:r>
        <w:t xml:space="preserve"> valuable, please rate how valuable you found</w:t>
      </w:r>
      <w:r w:rsidR="008B6EA1">
        <w:t xml:space="preserve"> each </w:t>
      </w:r>
      <w:r w:rsidR="0043770F">
        <w:t xml:space="preserve">of the following </w:t>
      </w:r>
      <w:r w:rsidR="00762F15">
        <w:t>l</w:t>
      </w:r>
      <w:r w:rsidR="0043770F">
        <w:t xml:space="preserve">earning </w:t>
      </w:r>
      <w:r w:rsidR="00762F15">
        <w:t>c</w:t>
      </w:r>
      <w:r w:rsidR="0043770F">
        <w:t>ommunity activities</w:t>
      </w:r>
      <w:r>
        <w:t xml:space="preserve">. </w:t>
      </w:r>
    </w:p>
    <w:p w:rsidR="00735DD8" w:rsidP="008B6EA1" w:rsidRDefault="00735DD8" w14:paraId="6BEEF89A" w14:textId="5431C09B">
      <w:pPr>
        <w:pStyle w:val="ListParagraph"/>
        <w:numPr>
          <w:ilvl w:val="0"/>
          <w:numId w:val="18"/>
        </w:numPr>
      </w:pPr>
      <w:r>
        <w:t xml:space="preserve">Small group discussions with other </w:t>
      </w:r>
      <w:r w:rsidR="00B361B0">
        <w:t>learning community</w:t>
      </w:r>
      <w:r>
        <w:t xml:space="preserve"> members</w:t>
      </w:r>
    </w:p>
    <w:p w:rsidR="00735DD8" w:rsidP="008B6EA1" w:rsidRDefault="00735DD8" w14:paraId="38DCDE6B" w14:textId="361C4DD8">
      <w:pPr>
        <w:pStyle w:val="ListParagraph"/>
        <w:numPr>
          <w:ilvl w:val="0"/>
          <w:numId w:val="18"/>
        </w:numPr>
      </w:pPr>
      <w:r>
        <w:t xml:space="preserve">Large group discussions with other </w:t>
      </w:r>
      <w:r w:rsidR="00B361B0">
        <w:t>learning community</w:t>
      </w:r>
      <w:r>
        <w:t xml:space="preserve"> members</w:t>
      </w:r>
    </w:p>
    <w:p w:rsidR="00735DD8" w:rsidP="008B6EA1" w:rsidRDefault="00735DD8" w14:paraId="73F89D89" w14:textId="3042A91C">
      <w:pPr>
        <w:pStyle w:val="ListParagraph"/>
        <w:numPr>
          <w:ilvl w:val="0"/>
          <w:numId w:val="18"/>
        </w:numPr>
      </w:pPr>
      <w:r>
        <w:t>Presentations from guest speakers or panelists</w:t>
      </w:r>
    </w:p>
    <w:p w:rsidR="00735DD8" w:rsidP="008B6EA1" w:rsidRDefault="00735DD8" w14:paraId="085E6673" w14:textId="37A0D82C">
      <w:pPr>
        <w:pStyle w:val="ListParagraph"/>
        <w:numPr>
          <w:ilvl w:val="0"/>
          <w:numId w:val="18"/>
        </w:numPr>
      </w:pPr>
      <w:r>
        <w:t>Resources shared via the newsletter</w:t>
      </w:r>
    </w:p>
    <w:p w:rsidR="00735DD8" w:rsidP="008B6EA1" w:rsidRDefault="00735DD8" w14:paraId="3091D2D3" w14:textId="05F68A86">
      <w:pPr>
        <w:pStyle w:val="ListParagraph"/>
        <w:numPr>
          <w:ilvl w:val="0"/>
          <w:numId w:val="18"/>
        </w:numPr>
      </w:pPr>
      <w:r>
        <w:t xml:space="preserve">Strategies shared during the </w:t>
      </w:r>
      <w:r w:rsidR="00B361B0">
        <w:t>learning community</w:t>
      </w:r>
      <w:r>
        <w:t xml:space="preserve"> sessions</w:t>
      </w:r>
    </w:p>
    <w:p w:rsidR="00B361B0" w:rsidP="00C31DAC" w:rsidRDefault="00B361B0" w14:paraId="7D3F4544" w14:textId="77777777">
      <w:pPr>
        <w:pStyle w:val="ListParagraph"/>
        <w:ind w:left="1440"/>
      </w:pPr>
      <w:r>
        <w:t>1 – Not all valuable</w:t>
      </w:r>
    </w:p>
    <w:p w:rsidR="00B361B0" w:rsidP="00C31DAC" w:rsidRDefault="00B361B0" w14:paraId="7F514B58" w14:textId="77777777">
      <w:pPr>
        <w:pStyle w:val="ListParagraph"/>
        <w:ind w:left="1440"/>
      </w:pPr>
      <w:r>
        <w:t>2 – Somewhat valuable</w:t>
      </w:r>
    </w:p>
    <w:p w:rsidR="00B361B0" w:rsidP="00C31DAC" w:rsidRDefault="00B361B0" w14:paraId="6CC462BB" w14:textId="77777777">
      <w:pPr>
        <w:pStyle w:val="ListParagraph"/>
        <w:ind w:left="1440"/>
      </w:pPr>
      <w:r>
        <w:t>3 – Very valuable</w:t>
      </w:r>
    </w:p>
    <w:p w:rsidR="00B361B0" w:rsidP="00C31DAC" w:rsidRDefault="00B361B0" w14:paraId="450C9233" w14:textId="77777777">
      <w:pPr>
        <w:pStyle w:val="ListParagraph"/>
        <w:ind w:left="1440"/>
      </w:pPr>
      <w:r>
        <w:t>4 – Extremely valuable</w:t>
      </w:r>
    </w:p>
    <w:p w:rsidR="00B361B0" w:rsidP="00C31DAC" w:rsidRDefault="00B361B0" w14:paraId="0E518885" w14:textId="77777777">
      <w:pPr>
        <w:pStyle w:val="ListParagraph"/>
        <w:ind w:left="1440"/>
      </w:pPr>
      <w:r>
        <w:t xml:space="preserve">Not applicable/did not experience </w:t>
      </w:r>
    </w:p>
    <w:p w:rsidR="00ED58F6" w:rsidP="00ED58F6" w:rsidRDefault="00ED58F6" w14:paraId="187168C8" w14:textId="77777777">
      <w:pPr>
        <w:pStyle w:val="ListParagraph"/>
      </w:pPr>
    </w:p>
    <w:p w:rsidR="00773F0D" w:rsidP="0043770F" w:rsidRDefault="00760F20" w14:paraId="4AFCE8FB" w14:textId="77777777">
      <w:pPr>
        <w:pStyle w:val="ListParagraph"/>
        <w:numPr>
          <w:ilvl w:val="0"/>
          <w:numId w:val="1"/>
        </w:numPr>
      </w:pPr>
      <w:r>
        <w:t xml:space="preserve">What would you like to see in future </w:t>
      </w:r>
      <w:r w:rsidR="00693C8E">
        <w:t xml:space="preserve">AHRQ </w:t>
      </w:r>
      <w:r>
        <w:t xml:space="preserve">learning communities? </w:t>
      </w:r>
    </w:p>
    <w:p w:rsidR="00760F20" w:rsidP="00773F0D" w:rsidRDefault="00760F20" w14:paraId="14EDA8B8" w14:textId="6382B31B">
      <w:pPr>
        <w:pStyle w:val="ListParagraph"/>
      </w:pPr>
      <w:r>
        <w:t>(Open ended question)</w:t>
      </w:r>
    </w:p>
    <w:p w:rsidR="0043770F" w:rsidP="0043770F" w:rsidRDefault="0043770F" w14:paraId="17BA37A3" w14:textId="77777777">
      <w:pPr>
        <w:pStyle w:val="ListParagraph"/>
      </w:pPr>
    </w:p>
    <w:p w:rsidR="00760F20" w:rsidP="0043770F" w:rsidRDefault="00760F20" w14:paraId="595C4503" w14:textId="51CD88F6">
      <w:pPr>
        <w:pStyle w:val="ListParagraph"/>
        <w:numPr>
          <w:ilvl w:val="0"/>
          <w:numId w:val="1"/>
        </w:numPr>
      </w:pPr>
      <w:r>
        <w:t>If AHRQ were to reconvene a primary care learning community</w:t>
      </w:r>
      <w:r w:rsidR="00ED58F6">
        <w:t>,</w:t>
      </w:r>
      <w:r>
        <w:t xml:space="preserve"> would you be interested in participating?</w:t>
      </w:r>
    </w:p>
    <w:p w:rsidR="00760F20" w:rsidP="0043770F" w:rsidRDefault="00760F20" w14:paraId="395B92F0" w14:textId="401855A5">
      <w:pPr>
        <w:pStyle w:val="ListParagraph"/>
        <w:numPr>
          <w:ilvl w:val="0"/>
          <w:numId w:val="17"/>
        </w:numPr>
      </w:pPr>
      <w:r>
        <w:t>Yes</w:t>
      </w:r>
    </w:p>
    <w:p w:rsidR="00760F20" w:rsidP="0043770F" w:rsidRDefault="00760F20" w14:paraId="41B0E10B" w14:textId="3D07DCEC">
      <w:pPr>
        <w:pStyle w:val="ListParagraph"/>
        <w:numPr>
          <w:ilvl w:val="0"/>
          <w:numId w:val="17"/>
        </w:numPr>
      </w:pPr>
      <w:r>
        <w:t>No</w:t>
      </w:r>
    </w:p>
    <w:p w:rsidR="00760F20" w:rsidP="0043770F" w:rsidRDefault="00760F20" w14:paraId="71B30B85" w14:textId="108EC880">
      <w:pPr>
        <w:pStyle w:val="ListParagraph"/>
        <w:numPr>
          <w:ilvl w:val="0"/>
          <w:numId w:val="17"/>
        </w:numPr>
      </w:pPr>
      <w:r>
        <w:t>Maybe</w:t>
      </w:r>
    </w:p>
    <w:p w:rsidR="00A9498C" w:rsidP="00A9498C" w:rsidRDefault="00A9498C" w14:paraId="3B7BB932" w14:textId="77777777"/>
    <w:p w:rsidR="00A9498C" w:rsidP="00A9498C" w:rsidRDefault="00D55CE9" w14:paraId="50AEA2ED" w14:textId="32EDBC84">
      <w:r w:rsidRPr="009515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11A57ED4" wp14:anchorId="6565E8EB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923915" cy="1781175"/>
                <wp:effectExtent l="6985" t="10160" r="12700" b="889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19B8" w:rsidR="00D55CE9" w:rsidP="00D55CE9" w:rsidRDefault="00D55CE9" w14:paraId="654AA2B2" w14:textId="77777777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survey is authorized under 42 U.S.C. 299a. The confidentiality of your responses to this survey is protected by Sections 944(c) and 308(d) of the Public Health Service Act [42 U.S.C. 299c-3(c) and 42 U.S.C. 242m(d)].  Information that could identify you will not be disclosed unless you have consented to that disclosure. Public reporting burden for this collection of information is estimated to average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 the estimated time required to complete the survey.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to: AHRQ Reports Clearance Officer Attention: PRA, Paperwork Reduction Project (0935-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XXXX</w:t>
                            </w: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AHRQ, 5600 Fishers Lane, Room #07W42, Rockville, MD 20857.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55CE9" w:rsidP="00D55CE9" w:rsidRDefault="00D55CE9" w14:paraId="7B507F25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style="position:absolute;margin-left:0;margin-top:.8pt;width:466.4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" w14:anchorId="6565E8EB">
                <v:textbox>
                  <w:txbxContent>
                    <w:p w:rsidRPr="00F719B8" w:rsidR="00D55CE9" w:rsidP="00D55CE9" w:rsidRDefault="00D55CE9" w14:paraId="654AA2B2" w14:textId="77777777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survey is authorized under 42 U.S.C. 299a. The confidentiality of your responses to this survey is protected by Sections 944(c) and 308(d) of the Public Health Service Act [42 U.S.C. 299c-3(c) and 42 U.S.C. 242m(d)].  Information that could identify you will not be disclosed unless you have consented to that disclosure. Public reporting burden for this collection of information is estimated to average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 the estimated time required to complete the survey.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to: AHRQ Reports Clearance Officer Attention: PRA, Paperwork Reduction Project (0935-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XXXX</w:t>
                      </w: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>) AHRQ, 5600 Fishers Lane, Room #07W42, Rockville, MD 20857.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55CE9" w:rsidP="00D55CE9" w:rsidRDefault="00D55CE9" w14:paraId="7B507F25" w14:textId="77777777"/>
                  </w:txbxContent>
                </v:textbox>
              </v:shape>
            </w:pict>
          </mc:Fallback>
        </mc:AlternateContent>
      </w:r>
      <w:r w:rsidR="00A9498C">
        <w:t xml:space="preserve">Thank you for taking the time to complete this survey. We appreciate your feedback. </w:t>
      </w:r>
    </w:p>
    <w:sectPr w:rsidR="00A94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6C82"/>
    <w:multiLevelType w:val="hybridMultilevel"/>
    <w:tmpl w:val="E598A8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B1B5A"/>
    <w:multiLevelType w:val="hybridMultilevel"/>
    <w:tmpl w:val="19760E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F2CE2"/>
    <w:multiLevelType w:val="hybridMultilevel"/>
    <w:tmpl w:val="0C8CCA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7D67AC"/>
    <w:multiLevelType w:val="hybridMultilevel"/>
    <w:tmpl w:val="0046B9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B369C7"/>
    <w:multiLevelType w:val="hybridMultilevel"/>
    <w:tmpl w:val="AFA6F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34300"/>
    <w:multiLevelType w:val="hybridMultilevel"/>
    <w:tmpl w:val="1E4A68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034730"/>
    <w:multiLevelType w:val="hybridMultilevel"/>
    <w:tmpl w:val="656EA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537F1"/>
    <w:multiLevelType w:val="hybridMultilevel"/>
    <w:tmpl w:val="9A0A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F7FDE"/>
    <w:multiLevelType w:val="hybridMultilevel"/>
    <w:tmpl w:val="8EAC0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94B08"/>
    <w:multiLevelType w:val="hybridMultilevel"/>
    <w:tmpl w:val="422E2D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7610DA"/>
    <w:multiLevelType w:val="hybridMultilevel"/>
    <w:tmpl w:val="74B84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53E18"/>
    <w:multiLevelType w:val="hybridMultilevel"/>
    <w:tmpl w:val="3E4EC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81123"/>
    <w:multiLevelType w:val="hybridMultilevel"/>
    <w:tmpl w:val="398C21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DF02C9"/>
    <w:multiLevelType w:val="hybridMultilevel"/>
    <w:tmpl w:val="1096CB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A7B41"/>
    <w:multiLevelType w:val="hybridMultilevel"/>
    <w:tmpl w:val="829047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9B673A"/>
    <w:multiLevelType w:val="hybridMultilevel"/>
    <w:tmpl w:val="AFC83D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21D87"/>
    <w:multiLevelType w:val="hybridMultilevel"/>
    <w:tmpl w:val="EC0652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554C22"/>
    <w:multiLevelType w:val="hybridMultilevel"/>
    <w:tmpl w:val="422E2D3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5"/>
  </w:num>
  <w:num w:numId="5">
    <w:abstractNumId w:val="13"/>
  </w:num>
  <w:num w:numId="6">
    <w:abstractNumId w:val="2"/>
  </w:num>
  <w:num w:numId="7">
    <w:abstractNumId w:val="15"/>
  </w:num>
  <w:num w:numId="8">
    <w:abstractNumId w:val="7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6"/>
  </w:num>
  <w:num w:numId="14">
    <w:abstractNumId w:val="9"/>
  </w:num>
  <w:num w:numId="15">
    <w:abstractNumId w:val="0"/>
  </w:num>
  <w:num w:numId="16">
    <w:abstractNumId w:val="17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92"/>
    <w:rsid w:val="00037BCA"/>
    <w:rsid w:val="00045233"/>
    <w:rsid w:val="00090EFC"/>
    <w:rsid w:val="00141616"/>
    <w:rsid w:val="001472EA"/>
    <w:rsid w:val="001A28DF"/>
    <w:rsid w:val="00285942"/>
    <w:rsid w:val="002A2F6F"/>
    <w:rsid w:val="0043770F"/>
    <w:rsid w:val="00441BED"/>
    <w:rsid w:val="0046036A"/>
    <w:rsid w:val="004C37CD"/>
    <w:rsid w:val="005314D2"/>
    <w:rsid w:val="005C67DC"/>
    <w:rsid w:val="00693C8E"/>
    <w:rsid w:val="00735DD8"/>
    <w:rsid w:val="00760F20"/>
    <w:rsid w:val="00762F15"/>
    <w:rsid w:val="00773F0D"/>
    <w:rsid w:val="007E4C92"/>
    <w:rsid w:val="0085155E"/>
    <w:rsid w:val="00875D59"/>
    <w:rsid w:val="008B6EA1"/>
    <w:rsid w:val="008C024B"/>
    <w:rsid w:val="009E5D1A"/>
    <w:rsid w:val="00A61DE4"/>
    <w:rsid w:val="00A9498C"/>
    <w:rsid w:val="00AA33C7"/>
    <w:rsid w:val="00B361B0"/>
    <w:rsid w:val="00C0401F"/>
    <w:rsid w:val="00C31DAC"/>
    <w:rsid w:val="00C45F48"/>
    <w:rsid w:val="00C864CB"/>
    <w:rsid w:val="00CB279C"/>
    <w:rsid w:val="00CF0AB3"/>
    <w:rsid w:val="00D30261"/>
    <w:rsid w:val="00D55CE9"/>
    <w:rsid w:val="00DA4692"/>
    <w:rsid w:val="00DE521A"/>
    <w:rsid w:val="00DF5397"/>
    <w:rsid w:val="00E25792"/>
    <w:rsid w:val="00E9676F"/>
    <w:rsid w:val="00ED58F6"/>
    <w:rsid w:val="00ED7D00"/>
    <w:rsid w:val="00F8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26195"/>
  <w15:chartTrackingRefBased/>
  <w15:docId w15:val="{8914906C-EF19-45BF-BEEF-C32FA94E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A2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8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8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8D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867A8"/>
    <w:pPr>
      <w:ind w:left="720"/>
      <w:contextualSpacing/>
    </w:pPr>
  </w:style>
  <w:style w:type="paragraph" w:styleId="Revision">
    <w:name w:val="Revision"/>
    <w:hidden/>
    <w:uiPriority w:val="99"/>
    <w:semiHidden/>
    <w:rsid w:val="00DF5397"/>
    <w:pPr>
      <w:spacing w:after="0" w:line="240" w:lineRule="auto"/>
    </w:pPr>
  </w:style>
  <w:style w:type="paragraph" w:styleId="NormalWeb">
    <w:name w:val="Normal (Web)"/>
    <w:basedOn w:val="Normal"/>
    <w:unhideWhenUsed/>
    <w:rsid w:val="002A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DCoverBodyText">
    <w:name w:val=".SED Cover Body Text"/>
    <w:basedOn w:val="Normal"/>
    <w:rsid w:val="002A2F6F"/>
    <w:pPr>
      <w:spacing w:before="240" w:after="240" w:line="240" w:lineRule="auto"/>
      <w:ind w:left="1440" w:right="1440"/>
    </w:pPr>
    <w:rPr>
      <w:rFonts w:ascii="Roboto" w:hAnsi="Roboto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McNellis, Robert (AHRQ/CEPI)</dc:creator>
  <cp:keywords/>
  <dc:description/>
  <cp:lastModifiedBy>Brown, Erwin (AHRQ/CFACT)</cp:lastModifiedBy>
  <cp:revision>3</cp:revision>
  <dcterms:created xsi:type="dcterms:W3CDTF">2021-11-17T15:39:00Z</dcterms:created>
  <dcterms:modified xsi:type="dcterms:W3CDTF">2021-11-17T19:10:00Z</dcterms:modified>
</cp:coreProperties>
</file>