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7395" w:rsidRPr="00947BBA" w:rsidP="007C7395" w14:paraId="2C220791" w14:textId="77777777">
      <w:pPr>
        <w:jc w:val="center"/>
        <w:rPr>
          <w:b/>
          <w:bCs/>
          <w:sz w:val="24"/>
        </w:rPr>
      </w:pPr>
      <w:r w:rsidRPr="00947BBA">
        <w:rPr>
          <w:b/>
          <w:bCs/>
          <w:sz w:val="24"/>
        </w:rPr>
        <w:t>U. S. Department of Health and Human Services (HHS)</w:t>
      </w:r>
    </w:p>
    <w:p w:rsidR="007C7395" w:rsidRPr="00947BBA" w:rsidP="007C7395" w14:paraId="308904D7" w14:textId="77777777">
      <w:pPr>
        <w:tabs>
          <w:tab w:val="center" w:pos="4680"/>
        </w:tabs>
        <w:jc w:val="center"/>
        <w:rPr>
          <w:b/>
          <w:bCs/>
          <w:sz w:val="24"/>
        </w:rPr>
      </w:pPr>
      <w:r w:rsidRPr="00947BBA">
        <w:rPr>
          <w:b/>
          <w:bCs/>
          <w:sz w:val="24"/>
        </w:rPr>
        <w:t>Office for Human Research Protections</w:t>
      </w:r>
    </w:p>
    <w:p w:rsidR="00FF07DB" w:rsidP="00AC0B2E" w14:paraId="138B8AAB" w14:textId="77777777">
      <w:pPr>
        <w:tabs>
          <w:tab w:val="center" w:pos="4680"/>
        </w:tabs>
        <w:jc w:val="center"/>
        <w:rPr>
          <w:b/>
          <w:bCs/>
          <w:sz w:val="24"/>
        </w:rPr>
      </w:pPr>
      <w:r w:rsidRPr="00947BBA">
        <w:rPr>
          <w:b/>
          <w:bCs/>
          <w:sz w:val="24"/>
        </w:rPr>
        <w:t>Federalwide Assurance (FWA)</w:t>
      </w:r>
      <w:r w:rsidRPr="00947BBA" w:rsidR="007C7395">
        <w:rPr>
          <w:b/>
          <w:bCs/>
          <w:sz w:val="24"/>
        </w:rPr>
        <w:t xml:space="preserve"> Form</w:t>
      </w:r>
    </w:p>
    <w:p w:rsidR="00F06B2E" w:rsidP="00AC0B2E" w14:paraId="6B537E70" w14:textId="77777777">
      <w:pPr>
        <w:tabs>
          <w:tab w:val="center" w:pos="4680"/>
        </w:tabs>
        <w:jc w:val="center"/>
        <w:rPr>
          <w:b/>
          <w:bCs/>
          <w:sz w:val="24"/>
        </w:rPr>
      </w:pPr>
    </w:p>
    <w:p w:rsidR="00A70119" w:rsidRPr="00947BBA" w:rsidP="00AC0B2E" w14:paraId="7D2670FD" w14:textId="77777777">
      <w:pPr>
        <w:tabs>
          <w:tab w:val="center" w:pos="4680"/>
        </w:tabs>
        <w:jc w:val="center"/>
        <w:rPr>
          <w:b/>
          <w:bCs/>
          <w:sz w:val="24"/>
        </w:rPr>
      </w:pPr>
      <w:r>
        <w:rPr>
          <w:b/>
          <w:bCs/>
          <w:sz w:val="24"/>
        </w:rPr>
        <w:t>Supporting Statement</w:t>
      </w:r>
    </w:p>
    <w:p w:rsidR="00FF07DB" w:rsidP="00FF07DB" w14:paraId="46C9A61A" w14:textId="77777777">
      <w:pPr>
        <w:tabs>
          <w:tab w:val="center" w:pos="4680"/>
        </w:tabs>
        <w:rPr>
          <w:sz w:val="24"/>
        </w:rPr>
      </w:pPr>
      <w:r>
        <w:rPr>
          <w:b/>
          <w:bCs/>
          <w:sz w:val="28"/>
        </w:rPr>
        <w:tab/>
      </w:r>
    </w:p>
    <w:p w:rsidR="00FF07DB" w:rsidP="00FF07DB" w14:paraId="40F60797" w14:textId="77777777">
      <w:pPr>
        <w:rPr>
          <w:sz w:val="24"/>
        </w:rPr>
      </w:pPr>
    </w:p>
    <w:p w:rsidR="00FF07DB" w:rsidP="00FF07DB" w14:paraId="398E0505" w14:textId="77777777">
      <w:pPr>
        <w:rPr>
          <w:sz w:val="24"/>
        </w:rPr>
      </w:pPr>
      <w:r>
        <w:rPr>
          <w:b/>
          <w:bCs/>
          <w:sz w:val="24"/>
        </w:rPr>
        <w:t>Background</w:t>
      </w:r>
    </w:p>
    <w:p w:rsidR="00FF07DB" w:rsidP="00FF07DB" w14:paraId="18637081" w14:textId="77777777">
      <w:pPr>
        <w:ind w:firstLine="720"/>
        <w:rPr>
          <w:sz w:val="24"/>
        </w:rPr>
      </w:pPr>
    </w:p>
    <w:p w:rsidR="00B15CCD" w:rsidP="00B15CCD" w14:paraId="39DFB69E" w14:textId="7BB07045">
      <w:pPr>
        <w:rPr>
          <w:sz w:val="24"/>
        </w:rPr>
      </w:pPr>
      <w:r>
        <w:rPr>
          <w:sz w:val="24"/>
        </w:rPr>
        <w:t xml:space="preserve">The </w:t>
      </w:r>
      <w:r w:rsidR="0068327A">
        <w:rPr>
          <w:sz w:val="24"/>
        </w:rPr>
        <w:t xml:space="preserve">Office of the Assistant Secretary for Health, </w:t>
      </w:r>
      <w:r>
        <w:rPr>
          <w:sz w:val="24"/>
        </w:rPr>
        <w:t xml:space="preserve">Office for Human Research Protections (OHRP) </w:t>
      </w:r>
      <w:bookmarkStart w:id="0" w:name="_Hlk120734227"/>
      <w:r w:rsidR="00FD798A">
        <w:rPr>
          <w:sz w:val="24"/>
        </w:rPr>
        <w:t xml:space="preserve">is requesting a </w:t>
      </w:r>
      <w:r w:rsidR="009D6F91">
        <w:rPr>
          <w:sz w:val="24"/>
        </w:rPr>
        <w:t>revision of the currently approved collection for</w:t>
      </w:r>
      <w:r w:rsidR="00FD798A">
        <w:rPr>
          <w:sz w:val="24"/>
        </w:rPr>
        <w:t xml:space="preserve"> the OMB No. 0990-0278, </w:t>
      </w:r>
      <w:bookmarkStart w:id="1" w:name="_Hlk120731297"/>
      <w:r w:rsidR="00FD798A">
        <w:rPr>
          <w:sz w:val="24"/>
        </w:rPr>
        <w:t>Federalwide Assurance (FWA) Form</w:t>
      </w:r>
      <w:bookmarkEnd w:id="1"/>
      <w:r w:rsidR="009D6F91">
        <w:rPr>
          <w:sz w:val="24"/>
        </w:rPr>
        <w:t>.</w:t>
      </w:r>
      <w:r w:rsidR="00915944">
        <w:rPr>
          <w:sz w:val="24"/>
        </w:rPr>
        <w:t xml:space="preserve"> </w:t>
      </w:r>
      <w:bookmarkEnd w:id="0"/>
      <w:r w:rsidR="007C7395">
        <w:rPr>
          <w:sz w:val="24"/>
        </w:rPr>
        <w:t xml:space="preserve">The form is </w:t>
      </w:r>
      <w:r w:rsidR="00FD798A">
        <w:rPr>
          <w:sz w:val="24"/>
        </w:rPr>
        <w:t>currentl</w:t>
      </w:r>
      <w:r w:rsidR="009C5A21">
        <w:rPr>
          <w:sz w:val="24"/>
        </w:rPr>
        <w:t xml:space="preserve">y approved through </w:t>
      </w:r>
      <w:r w:rsidR="009D6F91">
        <w:rPr>
          <w:sz w:val="24"/>
        </w:rPr>
        <w:t>October 31, 2026</w:t>
      </w:r>
      <w:r w:rsidR="00FD798A">
        <w:rPr>
          <w:sz w:val="24"/>
        </w:rPr>
        <w:t xml:space="preserve">. </w:t>
      </w:r>
      <w:bookmarkStart w:id="2" w:name="_Hlk120734270"/>
      <w:bookmarkStart w:id="3" w:name="_Hlk120738894"/>
      <w:r w:rsidR="00FD798A">
        <w:rPr>
          <w:sz w:val="24"/>
        </w:rPr>
        <w:t xml:space="preserve">The </w:t>
      </w:r>
      <w:r>
        <w:rPr>
          <w:sz w:val="24"/>
        </w:rPr>
        <w:t xml:space="preserve">purpose of the FWA </w:t>
      </w:r>
      <w:r w:rsidR="007C7395">
        <w:rPr>
          <w:sz w:val="24"/>
        </w:rPr>
        <w:t xml:space="preserve">form </w:t>
      </w:r>
      <w:r>
        <w:rPr>
          <w:sz w:val="24"/>
        </w:rPr>
        <w:t>is to provide a simplified procedure for institutions engaged in research conducted or supported by the Department of Health and Human Services (HHS)</w:t>
      </w:r>
      <w:r w:rsidR="003E15D7">
        <w:rPr>
          <w:sz w:val="24"/>
        </w:rPr>
        <w:t xml:space="preserve"> </w:t>
      </w:r>
      <w:r>
        <w:rPr>
          <w:sz w:val="24"/>
        </w:rPr>
        <w:t>to satisfy the assurance requirements of</w:t>
      </w:r>
      <w:r w:rsidR="00C96AAA">
        <w:rPr>
          <w:sz w:val="24"/>
        </w:rPr>
        <w:t>:</w:t>
      </w:r>
      <w:r>
        <w:rPr>
          <w:sz w:val="24"/>
        </w:rPr>
        <w:t xml:space="preserve"> (1) Section 491(a) of the Public Health Service Act (the PHS Act)</w:t>
      </w:r>
      <w:r w:rsidRPr="00531BDD">
        <w:rPr>
          <w:sz w:val="24"/>
        </w:rPr>
        <w:t xml:space="preserve"> </w:t>
      </w:r>
      <w:r>
        <w:rPr>
          <w:sz w:val="24"/>
        </w:rPr>
        <w:t>(42 U.S.C. 289); and (2) HHS regulations for the protection of human subjects at 45 CFR 46.103.</w:t>
      </w:r>
      <w:r w:rsidR="009C5A21">
        <w:rPr>
          <w:sz w:val="24"/>
        </w:rPr>
        <w:t xml:space="preserve">  </w:t>
      </w:r>
      <w:bookmarkEnd w:id="2"/>
      <w:r w:rsidR="00D457AF">
        <w:rPr>
          <w:sz w:val="24"/>
        </w:rPr>
        <w:t xml:space="preserve">The respondents for this </w:t>
      </w:r>
      <w:r w:rsidR="007C7395">
        <w:rPr>
          <w:sz w:val="24"/>
        </w:rPr>
        <w:t xml:space="preserve">information </w:t>
      </w:r>
      <w:r w:rsidR="00D457AF">
        <w:rPr>
          <w:sz w:val="24"/>
        </w:rPr>
        <w:t xml:space="preserve">collection are </w:t>
      </w:r>
      <w:bookmarkStart w:id="4" w:name="_Hlk120734433"/>
      <w:r w:rsidR="00D457AF">
        <w:rPr>
          <w:sz w:val="24"/>
        </w:rPr>
        <w:t>institutions engaged in HHS-conducted or –supported research involving human subjects.</w:t>
      </w:r>
      <w:bookmarkEnd w:id="3"/>
    </w:p>
    <w:bookmarkEnd w:id="4"/>
    <w:p w:rsidR="00FF07DB" w:rsidP="00FF07DB" w14:paraId="566D9640" w14:textId="77777777">
      <w:pPr>
        <w:rPr>
          <w:sz w:val="24"/>
        </w:rPr>
      </w:pPr>
    </w:p>
    <w:p w:rsidR="00FF07DB" w:rsidP="00FF07DB" w14:paraId="452A00B2" w14:textId="77777777">
      <w:pPr>
        <w:rPr>
          <w:b/>
          <w:bCs/>
          <w:sz w:val="24"/>
        </w:rPr>
      </w:pPr>
      <w:r>
        <w:rPr>
          <w:b/>
          <w:bCs/>
          <w:sz w:val="24"/>
        </w:rPr>
        <w:t>A</w:t>
      </w:r>
      <w:r>
        <w:rPr>
          <w:b/>
          <w:bCs/>
          <w:sz w:val="24"/>
        </w:rPr>
        <w:t>.</w:t>
      </w:r>
      <w:r>
        <w:rPr>
          <w:b/>
          <w:bCs/>
          <w:sz w:val="24"/>
        </w:rPr>
        <w:tab/>
        <w:t>Justification</w:t>
      </w:r>
    </w:p>
    <w:p w:rsidR="00FF07DB" w:rsidP="00FF07DB" w14:paraId="776998A2" w14:textId="77777777">
      <w:pPr>
        <w:rPr>
          <w:sz w:val="24"/>
        </w:rPr>
      </w:pPr>
    </w:p>
    <w:p w:rsidR="00FF07DB" w:rsidP="00FF07DB" w14:paraId="2911753D" w14:textId="77777777">
      <w:pPr>
        <w:numPr>
          <w:ilvl w:val="0"/>
          <w:numId w:val="1"/>
        </w:numPr>
        <w:tabs>
          <w:tab w:val="clear" w:pos="720"/>
          <w:tab w:val="num" w:pos="1080"/>
        </w:tabs>
        <w:ind w:left="1080"/>
        <w:rPr>
          <w:sz w:val="24"/>
        </w:rPr>
      </w:pPr>
      <w:r>
        <w:rPr>
          <w:sz w:val="24"/>
          <w:u w:val="single"/>
        </w:rPr>
        <w:t>Need and Legal Basis</w:t>
      </w:r>
    </w:p>
    <w:p w:rsidR="00FF07DB" w:rsidP="00FF07DB" w14:paraId="1DCB7EB4" w14:textId="77777777">
      <w:pPr>
        <w:ind w:left="1080"/>
        <w:rPr>
          <w:sz w:val="24"/>
        </w:rPr>
      </w:pPr>
    </w:p>
    <w:p w:rsidR="00FF07DB" w:rsidP="00FF07DB" w14:paraId="22C87531" w14:textId="77777777">
      <w:pPr>
        <w:ind w:left="1080"/>
        <w:rPr>
          <w:sz w:val="24"/>
        </w:rPr>
      </w:pPr>
      <w:r>
        <w:rPr>
          <w:sz w:val="24"/>
        </w:rPr>
        <w:t xml:space="preserve">Section 491(a) of the PHS Act states that the Secretary shall by regulation require that each entity applying for HHS support to conduct research involving human subjects submit to HHS “assurances” satisfactory to the Secretary that it has established an institutional review board (IRB) to review the research </w:t>
      </w:r>
      <w:r>
        <w:rPr>
          <w:sz w:val="24"/>
        </w:rPr>
        <w:t>in order to</w:t>
      </w:r>
      <w:r>
        <w:rPr>
          <w:sz w:val="24"/>
        </w:rPr>
        <w:t xml:space="preserve"> protect the rights of the human subjects of such research.</w:t>
      </w:r>
    </w:p>
    <w:p w:rsidR="00A43ED6" w:rsidP="00FF07DB" w14:paraId="5CCCE0ED" w14:textId="77777777">
      <w:pPr>
        <w:ind w:left="1080"/>
        <w:rPr>
          <w:sz w:val="24"/>
        </w:rPr>
      </w:pPr>
      <w:r>
        <w:rPr>
          <w:sz w:val="24"/>
        </w:rPr>
        <w:t xml:space="preserve"> </w:t>
      </w:r>
    </w:p>
    <w:p w:rsidR="00A43ED6" w:rsidP="00A43ED6" w14:paraId="39971FA8" w14:textId="77777777">
      <w:pPr>
        <w:pStyle w:val="BodyTextIndent2"/>
      </w:pPr>
      <w:r>
        <w:t xml:space="preserve">OHRP is the HHS component charged with fulfilling the statutory mandates of these provisions of the PHS Act and enforcing HHS regulations at 45 CFR part 46.   Currently, the FWA is the only type of assurance OHRP accepts or approves. </w:t>
      </w:r>
    </w:p>
    <w:p w:rsidR="00FF07DB" w:rsidP="00FF07DB" w14:paraId="7F449C4F" w14:textId="3A57FE8B">
      <w:pPr>
        <w:ind w:left="1080"/>
        <w:rPr>
          <w:sz w:val="24"/>
        </w:rPr>
      </w:pPr>
      <w:r>
        <w:rPr>
          <w:sz w:val="24"/>
        </w:rPr>
        <w:t xml:space="preserve"> </w:t>
      </w:r>
    </w:p>
    <w:p w:rsidR="00FF07DB" w:rsidP="00C75EB6" w14:paraId="146B7C62" w14:textId="5A7C0F92">
      <w:pPr>
        <w:ind w:left="1080"/>
        <w:rPr>
          <w:sz w:val="24"/>
        </w:rPr>
      </w:pPr>
      <w:r>
        <w:rPr>
          <w:sz w:val="24"/>
        </w:rPr>
        <w:t xml:space="preserve">Pursuant to the requirements of the PHS Act, HHS has promulgated regulations for the protection of human subjects at </w:t>
      </w:r>
      <w:r w:rsidR="003E15D7">
        <w:rPr>
          <w:color w:val="000000"/>
          <w:sz w:val="24"/>
        </w:rPr>
        <w:t xml:space="preserve">45 CFR </w:t>
      </w:r>
      <w:r w:rsidR="00202CF5">
        <w:rPr>
          <w:color w:val="000000"/>
          <w:sz w:val="24"/>
        </w:rPr>
        <w:t xml:space="preserve">part </w:t>
      </w:r>
      <w:r w:rsidR="003E15D7">
        <w:rPr>
          <w:color w:val="000000"/>
          <w:sz w:val="24"/>
        </w:rPr>
        <w:t>46</w:t>
      </w:r>
      <w:r>
        <w:rPr>
          <w:sz w:val="24"/>
        </w:rPr>
        <w:t xml:space="preserve">. </w:t>
      </w:r>
      <w:r w:rsidR="00B04605">
        <w:rPr>
          <w:rStyle w:val="CommentReference"/>
        </w:rPr>
        <w:t xml:space="preserve"> </w:t>
      </w:r>
      <w:r w:rsidR="00B04605">
        <w:rPr>
          <w:sz w:val="24"/>
        </w:rPr>
        <w:t>Th</w:t>
      </w:r>
      <w:r>
        <w:rPr>
          <w:sz w:val="24"/>
        </w:rPr>
        <w:t xml:space="preserve">ese regulations require that each institution engaged in research covered by the </w:t>
      </w:r>
      <w:r w:rsidR="00B04605">
        <w:rPr>
          <w:sz w:val="24"/>
        </w:rPr>
        <w:t>policy</w:t>
      </w:r>
      <w:r>
        <w:rPr>
          <w:sz w:val="24"/>
        </w:rPr>
        <w:t xml:space="preserve"> </w:t>
      </w:r>
      <w:r w:rsidR="0007575B">
        <w:rPr>
          <w:sz w:val="24"/>
        </w:rPr>
        <w:t>shall</w:t>
      </w:r>
      <w:r>
        <w:rPr>
          <w:sz w:val="24"/>
        </w:rPr>
        <w:t xml:space="preserve"> provide written assurance satisfactory to the </w:t>
      </w:r>
      <w:r w:rsidR="0007575B">
        <w:rPr>
          <w:sz w:val="24"/>
        </w:rPr>
        <w:t>department or agency head</w:t>
      </w:r>
      <w:r>
        <w:rPr>
          <w:sz w:val="24"/>
        </w:rPr>
        <w:t xml:space="preserve"> that it will comply with the requirements</w:t>
      </w:r>
      <w:r w:rsidR="0007575B">
        <w:rPr>
          <w:sz w:val="24"/>
        </w:rPr>
        <w:t xml:space="preserve"> of 45 CFR part 46</w:t>
      </w:r>
      <w:r>
        <w:rPr>
          <w:sz w:val="24"/>
        </w:rPr>
        <w:t>.  In lieu of requiring submission of an</w:t>
      </w:r>
      <w:r w:rsidR="00741272">
        <w:rPr>
          <w:sz w:val="24"/>
        </w:rPr>
        <w:t xml:space="preserve"> assurance, each of the</w:t>
      </w:r>
      <w:r w:rsidR="009D2E8F">
        <w:rPr>
          <w:sz w:val="24"/>
        </w:rPr>
        <w:t xml:space="preserve"> </w:t>
      </w:r>
      <w:r w:rsidR="00741272">
        <w:rPr>
          <w:sz w:val="24"/>
        </w:rPr>
        <w:t>other</w:t>
      </w:r>
      <w:r>
        <w:rPr>
          <w:sz w:val="24"/>
        </w:rPr>
        <w:t xml:space="preserve"> departments and agencies that </w:t>
      </w:r>
      <w:r w:rsidR="009D2E8F">
        <w:rPr>
          <w:sz w:val="24"/>
        </w:rPr>
        <w:t xml:space="preserve">follow </w:t>
      </w:r>
      <w:r>
        <w:rPr>
          <w:sz w:val="24"/>
        </w:rPr>
        <w:t xml:space="preserve">the Federal Policy for the Protection of Human Subjects (the </w:t>
      </w:r>
      <w:r w:rsidR="00BF507C">
        <w:rPr>
          <w:sz w:val="24"/>
        </w:rPr>
        <w:t>“Common Rule”</w:t>
      </w:r>
      <w:r>
        <w:rPr>
          <w:sz w:val="24"/>
        </w:rPr>
        <w:t>)</w:t>
      </w:r>
      <w:r w:rsidR="00BF507C">
        <w:rPr>
          <w:sz w:val="24"/>
        </w:rPr>
        <w:t>, codified for HHS at 45 CFR part 46, subpart A,</w:t>
      </w:r>
      <w:r>
        <w:rPr>
          <w:sz w:val="24"/>
        </w:rPr>
        <w:t xml:space="preserve"> shall accept the existence of a current assurance, appropriate for the research in question, on file with, and approved for Federalwide use by</w:t>
      </w:r>
      <w:r w:rsidR="00DC0CCF">
        <w:rPr>
          <w:sz w:val="24"/>
        </w:rPr>
        <w:t xml:space="preserve"> </w:t>
      </w:r>
      <w:r>
        <w:rPr>
          <w:sz w:val="24"/>
        </w:rPr>
        <w:t>the Office for Human Research Protections (OHRP)</w:t>
      </w:r>
      <w:r>
        <w:rPr>
          <w:rStyle w:val="FootnoteReference"/>
          <w:sz w:val="24"/>
        </w:rPr>
        <w:footnoteReference w:id="3"/>
      </w:r>
      <w:r w:rsidR="004F3366">
        <w:rPr>
          <w:sz w:val="24"/>
        </w:rPr>
        <w:t>.</w:t>
      </w:r>
      <w:r>
        <w:rPr>
          <w:sz w:val="24"/>
        </w:rPr>
        <w:t xml:space="preserve"> [45 CFR 46.103(a)].</w:t>
      </w:r>
    </w:p>
    <w:p w:rsidR="00FF07DB" w:rsidP="00DE69B3" w14:paraId="7A8F6EA0" w14:textId="77777777">
      <w:pPr>
        <w:rPr>
          <w:sz w:val="24"/>
        </w:rPr>
      </w:pPr>
    </w:p>
    <w:p w:rsidR="00FF07DB" w:rsidP="00770C4A" w14:paraId="23BA0C3C" w14:textId="439E7A72">
      <w:pPr>
        <w:pStyle w:val="BodyTextIndent2"/>
      </w:pPr>
      <w:r>
        <w:t xml:space="preserve">The assurance must be executed by an individual authorized to act for the institution and to assume on behalf of the institution the obligations imposed by the HHS </w:t>
      </w:r>
      <w:r>
        <w:t>regulations, and</w:t>
      </w:r>
      <w:r>
        <w:t xml:space="preserve"> must be filed in such form and manner as the </w:t>
      </w:r>
      <w:r w:rsidR="00770C4A">
        <w:t>department or agency head</w:t>
      </w:r>
      <w:r>
        <w:t xml:space="preserve"> prescribes [</w:t>
      </w:r>
      <w:r w:rsidR="009D2E8F">
        <w:t>45 CFR 46.103(b)</w:t>
      </w:r>
      <w:r>
        <w:t>].</w:t>
      </w:r>
    </w:p>
    <w:p w:rsidR="00FF07DB" w:rsidP="00FF07DB" w14:paraId="337425DA" w14:textId="77777777">
      <w:pPr>
        <w:pStyle w:val="BodyTextIndent2"/>
      </w:pPr>
    </w:p>
    <w:p w:rsidR="003B4EFB" w:rsidP="00FF07DB" w14:paraId="793152F8" w14:textId="1144F1C0">
      <w:pPr>
        <w:pStyle w:val="BodyTextIndent2"/>
      </w:pPr>
    </w:p>
    <w:p w:rsidR="00DE69B3" w:rsidP="00DE69B3" w14:paraId="7448F079" w14:textId="7C897EA1">
      <w:pPr>
        <w:ind w:left="1080"/>
        <w:rPr>
          <w:sz w:val="24"/>
        </w:rPr>
      </w:pPr>
      <w:r>
        <w:rPr>
          <w:sz w:val="24"/>
        </w:rPr>
        <w:t>The Common Rule was revised in 20</w:t>
      </w:r>
      <w:r w:rsidR="00F01009">
        <w:rPr>
          <w:sz w:val="24"/>
        </w:rPr>
        <w:t>1</w:t>
      </w:r>
      <w:r w:rsidR="003722B1">
        <w:rPr>
          <w:sz w:val="24"/>
        </w:rPr>
        <w:t>8. While t</w:t>
      </w:r>
      <w:r w:rsidR="00844C45">
        <w:rPr>
          <w:sz w:val="24"/>
        </w:rPr>
        <w:t>he revised Common Rule</w:t>
      </w:r>
      <w:r w:rsidR="007F2C39">
        <w:rPr>
          <w:sz w:val="24"/>
        </w:rPr>
        <w:t xml:space="preserve"> (the “2018 Requirements”) </w:t>
      </w:r>
      <w:r w:rsidR="00844C45">
        <w:rPr>
          <w:sz w:val="24"/>
        </w:rPr>
        <w:t xml:space="preserve">applies to </w:t>
      </w:r>
      <w:r w:rsidR="00DF09B6">
        <w:rPr>
          <w:sz w:val="24"/>
        </w:rPr>
        <w:t xml:space="preserve">regulated </w:t>
      </w:r>
      <w:r w:rsidR="00844C45">
        <w:rPr>
          <w:sz w:val="24"/>
        </w:rPr>
        <w:t>research initiated after January 21,</w:t>
      </w:r>
      <w:r w:rsidR="003722B1">
        <w:rPr>
          <w:sz w:val="24"/>
        </w:rPr>
        <w:t xml:space="preserve"> 2019</w:t>
      </w:r>
      <w:r w:rsidR="007C43F4">
        <w:rPr>
          <w:sz w:val="24"/>
        </w:rPr>
        <w:t>, certain research regulated by the Common Rule that was initiated before January 21, 2019, continue</w:t>
      </w:r>
      <w:r w:rsidR="00DF09B6">
        <w:rPr>
          <w:sz w:val="24"/>
        </w:rPr>
        <w:t xml:space="preserve">s to follow the former version of the Common Rule (the </w:t>
      </w:r>
      <w:r w:rsidR="007F2C39">
        <w:rPr>
          <w:sz w:val="24"/>
        </w:rPr>
        <w:t>“pre-2018 Requirements”).</w:t>
      </w:r>
      <w:r w:rsidR="00DC0CCF">
        <w:rPr>
          <w:sz w:val="24"/>
        </w:rPr>
        <w:t xml:space="preserve"> </w:t>
      </w:r>
      <w:r>
        <w:rPr>
          <w:sz w:val="24"/>
        </w:rPr>
        <w:t>The requirements for an assurance to include a statement of ethical principles and to designate an IRB</w:t>
      </w:r>
      <w:r w:rsidRPr="003B4EFB">
        <w:rPr>
          <w:sz w:val="24"/>
        </w:rPr>
        <w:t xml:space="preserve"> </w:t>
      </w:r>
      <w:r>
        <w:rPr>
          <w:sz w:val="24"/>
        </w:rPr>
        <w:t>are</w:t>
      </w:r>
      <w:r w:rsidRPr="003B4EFB">
        <w:rPr>
          <w:sz w:val="24"/>
        </w:rPr>
        <w:t xml:space="preserve"> included in </w:t>
      </w:r>
      <w:r w:rsidR="007565B0">
        <w:rPr>
          <w:sz w:val="24"/>
        </w:rPr>
        <w:t xml:space="preserve">the </w:t>
      </w:r>
      <w:r w:rsidRPr="003B4EFB">
        <w:rPr>
          <w:sz w:val="24"/>
        </w:rPr>
        <w:t xml:space="preserve">pre-2018 Requirements.  </w:t>
      </w:r>
      <w:r w:rsidR="00915944">
        <w:rPr>
          <w:sz w:val="24"/>
        </w:rPr>
        <w:t>However, t</w:t>
      </w:r>
      <w:r w:rsidRPr="003B4EFB">
        <w:rPr>
          <w:sz w:val="24"/>
        </w:rPr>
        <w:t>he 2018 Requirements do not include the requirement</w:t>
      </w:r>
      <w:r>
        <w:rPr>
          <w:sz w:val="24"/>
        </w:rPr>
        <w:t>s</w:t>
      </w:r>
      <w:r w:rsidRPr="003B4EFB">
        <w:rPr>
          <w:sz w:val="24"/>
        </w:rPr>
        <w:t xml:space="preserve"> that appear in the pre-2018 rule that </w:t>
      </w:r>
      <w:r>
        <w:rPr>
          <w:sz w:val="24"/>
        </w:rPr>
        <w:t>assurances include a</w:t>
      </w:r>
      <w:r w:rsidRPr="003B4EFB">
        <w:rPr>
          <w:sz w:val="24"/>
        </w:rPr>
        <w:t xml:space="preserve"> statement of </w:t>
      </w:r>
      <w:r>
        <w:rPr>
          <w:sz w:val="24"/>
        </w:rPr>
        <w:t xml:space="preserve">the </w:t>
      </w:r>
      <w:r w:rsidRPr="003B4EFB">
        <w:rPr>
          <w:sz w:val="24"/>
        </w:rPr>
        <w:t xml:space="preserve">principles </w:t>
      </w:r>
      <w:r>
        <w:rPr>
          <w:sz w:val="24"/>
        </w:rPr>
        <w:t>that govern how the institution fulfills human research protections responsibilities for research regardless of the source of support for the research, and designation of one or more IRBs that review research to which the assurance applies</w:t>
      </w:r>
      <w:r w:rsidR="00E95B22">
        <w:rPr>
          <w:sz w:val="24"/>
        </w:rPr>
        <w:t>.</w:t>
      </w:r>
      <w:r w:rsidRPr="003B4EFB">
        <w:rPr>
          <w:sz w:val="24"/>
        </w:rPr>
        <w:t xml:space="preserve"> OHRP is seek</w:t>
      </w:r>
      <w:r w:rsidR="00DF1430">
        <w:rPr>
          <w:sz w:val="24"/>
        </w:rPr>
        <w:t>ing</w:t>
      </w:r>
      <w:r w:rsidR="00D323A5">
        <w:rPr>
          <w:sz w:val="24"/>
        </w:rPr>
        <w:t xml:space="preserve"> </w:t>
      </w:r>
      <w:r w:rsidR="00E95B22">
        <w:rPr>
          <w:sz w:val="24"/>
        </w:rPr>
        <w:t>to</w:t>
      </w:r>
      <w:r w:rsidR="00507A63">
        <w:rPr>
          <w:sz w:val="24"/>
        </w:rPr>
        <w:t xml:space="preserve"> remove</w:t>
      </w:r>
      <w:r w:rsidRPr="003B4EFB">
        <w:rPr>
          <w:sz w:val="24"/>
        </w:rPr>
        <w:t xml:space="preserve"> th</w:t>
      </w:r>
      <w:r w:rsidR="00D323A5">
        <w:rPr>
          <w:sz w:val="24"/>
        </w:rPr>
        <w:t xml:space="preserve">is </w:t>
      </w:r>
      <w:r w:rsidRPr="003B4EFB">
        <w:rPr>
          <w:sz w:val="24"/>
        </w:rPr>
        <w:t>information</w:t>
      </w:r>
      <w:r w:rsidR="00D323A5">
        <w:rPr>
          <w:sz w:val="24"/>
        </w:rPr>
        <w:t xml:space="preserve"> from the FWA form</w:t>
      </w:r>
      <w:r w:rsidR="00FA2F37">
        <w:rPr>
          <w:sz w:val="24"/>
        </w:rPr>
        <w:t xml:space="preserve"> </w:t>
      </w:r>
      <w:r w:rsidR="00D323A5">
        <w:rPr>
          <w:sz w:val="24"/>
        </w:rPr>
        <w:t xml:space="preserve">to </w:t>
      </w:r>
      <w:r w:rsidR="00E95B22">
        <w:rPr>
          <w:sz w:val="24"/>
        </w:rPr>
        <w:t xml:space="preserve">adopt the changes </w:t>
      </w:r>
      <w:r w:rsidR="00FA2F37">
        <w:rPr>
          <w:sz w:val="24"/>
        </w:rPr>
        <w:t>at 45 CFR 46.103</w:t>
      </w:r>
      <w:r w:rsidR="00DF1430">
        <w:rPr>
          <w:sz w:val="24"/>
        </w:rPr>
        <w:t xml:space="preserve"> of the 2018 Requirements and</w:t>
      </w:r>
      <w:r w:rsidR="00D323A5">
        <w:rPr>
          <w:sz w:val="24"/>
        </w:rPr>
        <w:t xml:space="preserve"> reduce burden on respondents</w:t>
      </w:r>
      <w:r w:rsidR="00DF1430">
        <w:rPr>
          <w:sz w:val="24"/>
        </w:rPr>
        <w:t>. U</w:t>
      </w:r>
      <w:r w:rsidR="00915944">
        <w:rPr>
          <w:sz w:val="24"/>
        </w:rPr>
        <w:t xml:space="preserve">pdates to </w:t>
      </w:r>
      <w:r w:rsidRPr="003B4EFB">
        <w:rPr>
          <w:sz w:val="24"/>
        </w:rPr>
        <w:t xml:space="preserve">the software applications OHRP uses to manage the </w:t>
      </w:r>
      <w:r>
        <w:rPr>
          <w:sz w:val="24"/>
        </w:rPr>
        <w:t>FWA application</w:t>
      </w:r>
      <w:r w:rsidRPr="003B4EFB">
        <w:rPr>
          <w:sz w:val="24"/>
        </w:rPr>
        <w:t xml:space="preserve"> process </w:t>
      </w:r>
      <w:r w:rsidR="00DF1430">
        <w:rPr>
          <w:sz w:val="24"/>
        </w:rPr>
        <w:t xml:space="preserve">will be </w:t>
      </w:r>
      <w:r w:rsidR="00E95B22">
        <w:rPr>
          <w:sz w:val="24"/>
        </w:rPr>
        <w:t>deployed</w:t>
      </w:r>
      <w:r w:rsidR="00FA6340">
        <w:rPr>
          <w:sz w:val="24"/>
        </w:rPr>
        <w:t xml:space="preserve"> </w:t>
      </w:r>
      <w:r w:rsidR="00DF1430">
        <w:rPr>
          <w:sz w:val="24"/>
        </w:rPr>
        <w:t xml:space="preserve">to </w:t>
      </w:r>
      <w:r w:rsidRPr="003B4EFB">
        <w:rPr>
          <w:sz w:val="24"/>
        </w:rPr>
        <w:t xml:space="preserve">enable such changes.  </w:t>
      </w:r>
    </w:p>
    <w:p w:rsidR="003B4EFB" w:rsidP="00FF07DB" w14:paraId="2D3E3FE1" w14:textId="77777777">
      <w:pPr>
        <w:pStyle w:val="BodyTextIndent2"/>
      </w:pPr>
    </w:p>
    <w:p w:rsidR="00D366F5" w:rsidP="0094209D" w14:paraId="48256032" w14:textId="5B37C07F">
      <w:pPr>
        <w:pStyle w:val="BodyTextIndent2"/>
      </w:pPr>
      <w:r>
        <w:t xml:space="preserve">Additionally, </w:t>
      </w:r>
      <w:r>
        <w:t xml:space="preserve">as described in the preamble to the 2018 Requirements, OHRP intends to make </w:t>
      </w:r>
      <w:r w:rsidRPr="00D366F5">
        <w:t xml:space="preserve">a change to the assurance mechanism. </w:t>
      </w:r>
      <w:r>
        <w:t xml:space="preserve"> </w:t>
      </w:r>
      <w:r w:rsidR="00DC0CCF">
        <w:t>Specifically,</w:t>
      </w:r>
      <w:r w:rsidR="00E95B22">
        <w:t xml:space="preserve"> through this revision</w:t>
      </w:r>
      <w:r>
        <w:t xml:space="preserve">, OHRP </w:t>
      </w:r>
      <w:r w:rsidR="00E95B22">
        <w:t>seeks to</w:t>
      </w:r>
      <w:r>
        <w:t xml:space="preserve"> eliminate t</w:t>
      </w:r>
      <w:r w:rsidRPr="00D366F5">
        <w:t>he option on the current FWA form for U.S. institutions to voluntarily apply the Common Rule, or the Common Rule and subparts B, C, and D of the HHS regulations at 45 CFR part 46, to all of an institution’s nonexempt human subjects research regardless of the source of support (frequently referred to as “checking the box”)</w:t>
      </w:r>
      <w:r>
        <w:t>.</w:t>
      </w:r>
      <w:r w:rsidRPr="00D366F5">
        <w:t xml:space="preserve"> </w:t>
      </w:r>
      <w:r>
        <w:t xml:space="preserve"> </w:t>
      </w:r>
      <w:r w:rsidRPr="00D366F5">
        <w:t>Currently, if an institution “checks the box” on the FWA form it submits to OHRP, OHRP may exercise compliance oversight authority over research in which that institution is engaged and that is covered by the institution’s FWA, even if the research is not conducted or supported by HHS.</w:t>
      </w:r>
      <w:r w:rsidR="008F7BA9">
        <w:t xml:space="preserve"> OHRP historically has provided this option in the FWA, although this is not required by the Common Rule.</w:t>
      </w:r>
      <w:r w:rsidR="008666C9">
        <w:t xml:space="preserve"> </w:t>
      </w:r>
      <w:r w:rsidR="00770C4A">
        <w:t>In</w:t>
      </w:r>
      <w:r w:rsidR="006933FE">
        <w:t xml:space="preserve"> removing the “check the box” option</w:t>
      </w:r>
      <w:r w:rsidR="008F7BA9">
        <w:t xml:space="preserve"> from the FWA</w:t>
      </w:r>
      <w:r w:rsidRPr="007C711E" w:rsidR="007C711E">
        <w:t xml:space="preserve">, </w:t>
      </w:r>
      <w:r w:rsidRPr="00DC0CCF" w:rsidR="007C711E">
        <w:rPr>
          <w:color w:val="1B1B1B"/>
          <w:shd w:val="clear" w:color="auto" w:fill="FFFFFF"/>
        </w:rPr>
        <w:t xml:space="preserve">institutions could, if they </w:t>
      </w:r>
      <w:r w:rsidR="007C711E">
        <w:rPr>
          <w:color w:val="1B1B1B"/>
          <w:shd w:val="clear" w:color="auto" w:fill="FFFFFF"/>
        </w:rPr>
        <w:t>want</w:t>
      </w:r>
      <w:r w:rsidRPr="00DC0CCF" w:rsidR="007C711E">
        <w:rPr>
          <w:color w:val="1B1B1B"/>
          <w:shd w:val="clear" w:color="auto" w:fill="FFFFFF"/>
        </w:rPr>
        <w:t>, continue for purposes of their own internal</w:t>
      </w:r>
      <w:r w:rsidR="006A7624">
        <w:rPr>
          <w:color w:val="1B1B1B"/>
          <w:shd w:val="clear" w:color="auto" w:fill="FFFFFF"/>
        </w:rPr>
        <w:t xml:space="preserve"> policies </w:t>
      </w:r>
      <w:r w:rsidRPr="00DC0CCF" w:rsidR="007C711E">
        <w:rPr>
          <w:color w:val="1B1B1B"/>
          <w:shd w:val="clear" w:color="auto" w:fill="FFFFFF"/>
        </w:rPr>
        <w:t xml:space="preserve">to voluntarily extend </w:t>
      </w:r>
      <w:r w:rsidR="00A4007F">
        <w:rPr>
          <w:color w:val="1B1B1B"/>
          <w:shd w:val="clear" w:color="auto" w:fill="FFFFFF"/>
        </w:rPr>
        <w:t xml:space="preserve">Common Rule </w:t>
      </w:r>
      <w:r w:rsidR="006A7624">
        <w:rPr>
          <w:color w:val="1B1B1B"/>
          <w:shd w:val="clear" w:color="auto" w:fill="FFFFFF"/>
        </w:rPr>
        <w:t>requirements</w:t>
      </w:r>
      <w:r w:rsidRPr="00DC0CCF" w:rsidR="007C711E">
        <w:rPr>
          <w:color w:val="1B1B1B"/>
          <w:shd w:val="clear" w:color="auto" w:fill="FFFFFF"/>
        </w:rPr>
        <w:t xml:space="preserve"> to all research conducted by the institution, but this voluntary extension will no longer be part of the assurance </w:t>
      </w:r>
      <w:r w:rsidRPr="00DC0CCF" w:rsidR="00044806">
        <w:rPr>
          <w:color w:val="1B1B1B"/>
          <w:shd w:val="clear" w:color="auto" w:fill="FFFFFF"/>
        </w:rPr>
        <w:t>process,</w:t>
      </w:r>
      <w:r w:rsidRPr="00DC0CCF" w:rsidR="007C711E">
        <w:rPr>
          <w:color w:val="1B1B1B"/>
          <w:shd w:val="clear" w:color="auto" w:fill="FFFFFF"/>
        </w:rPr>
        <w:t xml:space="preserve"> and such research will not be subject to OHRP oversight.</w:t>
      </w:r>
      <w:r w:rsidR="0094209D">
        <w:t xml:space="preserve">  </w:t>
      </w:r>
    </w:p>
    <w:p w:rsidR="00D366F5" w:rsidP="00D366F5" w14:paraId="5CE8469D" w14:textId="77777777">
      <w:pPr>
        <w:pStyle w:val="BodyTextIndent2"/>
      </w:pPr>
    </w:p>
    <w:p w:rsidR="00A431D4" w:rsidP="00D366F5" w14:paraId="7CD60E42" w14:textId="527E7CB9">
      <w:pPr>
        <w:pStyle w:val="BodyTextIndent2"/>
      </w:pPr>
      <w:r>
        <w:t>Lastly,</w:t>
      </w:r>
      <w:r w:rsidR="00C72BFB">
        <w:t xml:space="preserve"> w</w:t>
      </w:r>
      <w:r w:rsidR="00D332C8">
        <w:t>ith this revision</w:t>
      </w:r>
      <w:r w:rsidR="00C72BFB">
        <w:t>,</w:t>
      </w:r>
      <w:r w:rsidR="00D332C8">
        <w:t xml:space="preserve"> OHRP i</w:t>
      </w:r>
      <w:r w:rsidR="002F129C">
        <w:t>s elimin</w:t>
      </w:r>
      <w:r w:rsidR="00770C4A">
        <w:t>ating the</w:t>
      </w:r>
      <w:r w:rsidR="00D332C8">
        <w:t xml:space="preserve"> requirement</w:t>
      </w:r>
      <w:r w:rsidR="002F129C">
        <w:t xml:space="preserve"> for </w:t>
      </w:r>
      <w:r w:rsidR="00D332C8">
        <w:t>institution</w:t>
      </w:r>
      <w:r w:rsidR="002F129C">
        <w:t>s</w:t>
      </w:r>
      <w:r w:rsidR="00D332C8">
        <w:t xml:space="preserve"> outside the U.S.</w:t>
      </w:r>
      <w:r w:rsidR="002F129C">
        <w:t xml:space="preserve"> to</w:t>
      </w:r>
      <w:r w:rsidR="001827B1">
        <w:t xml:space="preserve"> </w:t>
      </w:r>
      <w:r w:rsidR="002F129C">
        <w:t>provide</w:t>
      </w:r>
      <w:r w:rsidR="001827B1">
        <w:t xml:space="preserve"> </w:t>
      </w:r>
      <w:r w:rsidR="002F129C">
        <w:t>procedural standards</w:t>
      </w:r>
      <w:r w:rsidR="0015651E">
        <w:t xml:space="preserve"> (</w:t>
      </w:r>
      <w:r w:rsidR="00AE4A01">
        <w:t xml:space="preserve">i.e., International Guidelines </w:t>
      </w:r>
      <w:r w:rsidR="00030380">
        <w:t>on Harmonization E-6 Guidelines</w:t>
      </w:r>
      <w:r w:rsidR="00B9639C">
        <w:t xml:space="preserve"> for Good Clinical Practice, </w:t>
      </w:r>
      <w:r w:rsidR="006A4524">
        <w:t>C</w:t>
      </w:r>
      <w:r w:rsidR="00DF3E4A">
        <w:t>anadian Tri-Cou</w:t>
      </w:r>
      <w:r w:rsidR="00AE2E6A">
        <w:t>ncil Policy Statement: Ethical Conduct for Research Involving Humans,</w:t>
      </w:r>
      <w:r w:rsidR="00562B52">
        <w:t xml:space="preserve"> other standards for the protection of human subjects</w:t>
      </w:r>
      <w:r w:rsidR="00E52994">
        <w:t>, e</w:t>
      </w:r>
      <w:r w:rsidR="00EF730E">
        <w:t>t</w:t>
      </w:r>
      <w:r w:rsidR="00E52994">
        <w:t>c</w:t>
      </w:r>
      <w:r w:rsidR="002B298D">
        <w:t>.)</w:t>
      </w:r>
      <w:r w:rsidR="002F129C">
        <w:t xml:space="preserve"> </w:t>
      </w:r>
      <w:r w:rsidR="00770C4A">
        <w:t>they apply</w:t>
      </w:r>
      <w:r w:rsidR="00202CF5">
        <w:t xml:space="preserve"> for human </w:t>
      </w:r>
      <w:r w:rsidR="00202CF5">
        <w:t>subjects</w:t>
      </w:r>
      <w:r w:rsidR="00202CF5">
        <w:t xml:space="preserve"> research when assuring compliance </w:t>
      </w:r>
      <w:r w:rsidR="00770C4A">
        <w:t>with the Terms of the Federalwide Assurance</w:t>
      </w:r>
      <w:r w:rsidR="00202CF5">
        <w:t>.</w:t>
      </w:r>
      <w:r w:rsidR="00770C4A">
        <w:t xml:space="preserve"> </w:t>
      </w:r>
      <w:r w:rsidR="00DD17B3">
        <w:t xml:space="preserve">This change </w:t>
      </w:r>
      <w:r w:rsidR="00DD17B3">
        <w:t>serves to simplify the FWA process for non-U</w:t>
      </w:r>
      <w:r w:rsidR="008666C9">
        <w:t>.</w:t>
      </w:r>
      <w:r w:rsidR="00DD17B3">
        <w:t>S</w:t>
      </w:r>
      <w:r w:rsidR="008666C9">
        <w:t>.</w:t>
      </w:r>
      <w:r w:rsidR="00DD17B3">
        <w:t xml:space="preserve"> institutions. </w:t>
      </w:r>
    </w:p>
    <w:p w:rsidR="00C72BFB" w:rsidP="00D366F5" w14:paraId="6291036A" w14:textId="77777777">
      <w:pPr>
        <w:pStyle w:val="BodyTextIndent2"/>
      </w:pPr>
    </w:p>
    <w:p w:rsidR="00D366F5" w:rsidP="00D366F5" w14:paraId="06E2EB58" w14:textId="7A6CE81A">
      <w:pPr>
        <w:pStyle w:val="BodyTextIndent2"/>
      </w:pPr>
    </w:p>
    <w:p w:rsidR="00FF07DB" w:rsidP="00FF07DB" w14:paraId="4A6B3329" w14:textId="77777777">
      <w:pPr>
        <w:ind w:left="360"/>
        <w:rPr>
          <w:sz w:val="24"/>
        </w:rPr>
      </w:pPr>
    </w:p>
    <w:p w:rsidR="000E4B9E" w:rsidP="000E4B9E" w14:paraId="699F93C4" w14:textId="53A015C7">
      <w:pPr>
        <w:numPr>
          <w:ilvl w:val="0"/>
          <w:numId w:val="1"/>
        </w:numPr>
        <w:tabs>
          <w:tab w:val="clear" w:pos="720"/>
          <w:tab w:val="num" w:pos="1080"/>
        </w:tabs>
        <w:ind w:left="1080"/>
        <w:rPr>
          <w:sz w:val="24"/>
        </w:rPr>
      </w:pPr>
      <w:r>
        <w:rPr>
          <w:sz w:val="24"/>
          <w:u w:val="single"/>
        </w:rPr>
        <w:t>Purpose and Use of the Information</w:t>
      </w:r>
    </w:p>
    <w:p w:rsidR="00FF07DB" w:rsidRPr="000E4B9E" w:rsidP="000E4B9E" w14:paraId="610B80AF" w14:textId="77777777">
      <w:pPr>
        <w:ind w:left="1080"/>
        <w:rPr>
          <w:sz w:val="24"/>
        </w:rPr>
      </w:pPr>
    </w:p>
    <w:p w:rsidR="00B667ED" w:rsidP="00DC0CCF" w14:paraId="47950AAD" w14:textId="77777777">
      <w:pPr>
        <w:ind w:left="360" w:firstLine="720"/>
        <w:rPr>
          <w:sz w:val="24"/>
        </w:rPr>
      </w:pPr>
      <w:r w:rsidRPr="00B667ED">
        <w:rPr>
          <w:sz w:val="24"/>
        </w:rPr>
        <w:t>The FWA collects the following information for the following purposes:</w:t>
      </w:r>
    </w:p>
    <w:p w:rsidR="00B667ED" w:rsidP="00B667ED" w14:paraId="2405BB41" w14:textId="77777777">
      <w:pPr>
        <w:rPr>
          <w:sz w:val="24"/>
        </w:rPr>
      </w:pPr>
    </w:p>
    <w:p w:rsidR="00C73032" w:rsidP="00DC0CCF" w14:paraId="59CD117E" w14:textId="242F5E0D">
      <w:pPr>
        <w:ind w:left="1440"/>
        <w:rPr>
          <w:sz w:val="24"/>
        </w:rPr>
      </w:pPr>
      <w:r>
        <w:rPr>
          <w:sz w:val="24"/>
        </w:rPr>
        <w:t>a</w:t>
      </w:r>
      <w:r>
        <w:rPr>
          <w:sz w:val="24"/>
        </w:rPr>
        <w:t xml:space="preserve">) </w:t>
      </w:r>
      <w:r w:rsidRPr="00B667ED" w:rsidR="00FF07DB">
        <w:rPr>
          <w:sz w:val="24"/>
        </w:rPr>
        <w:t>The legal name, location and the current OHRP-approved assurance number (if the institution already has an FWA) of the institution filing the FWA.</w:t>
      </w:r>
      <w:r w:rsidR="00B667ED">
        <w:rPr>
          <w:sz w:val="24"/>
        </w:rPr>
        <w:t xml:space="preserve"> </w:t>
      </w:r>
    </w:p>
    <w:p w:rsidR="00C73032" w:rsidRPr="00B667ED" w:rsidP="00DC0CCF" w14:paraId="696091FE" w14:textId="77777777">
      <w:pPr>
        <w:ind w:left="720"/>
        <w:rPr>
          <w:sz w:val="24"/>
        </w:rPr>
      </w:pPr>
    </w:p>
    <w:p w:rsidR="00C73032" w:rsidP="00DC0CCF" w14:paraId="602B84C1" w14:textId="3A1853D5">
      <w:pPr>
        <w:ind w:left="1440"/>
        <w:rPr>
          <w:sz w:val="24"/>
        </w:rPr>
      </w:pPr>
      <w:r w:rsidRPr="00DC0CCF">
        <w:rPr>
          <w:sz w:val="24"/>
        </w:rPr>
        <w:t>Purpose</w:t>
      </w:r>
      <w:r w:rsidR="00CF45CD">
        <w:rPr>
          <w:sz w:val="24"/>
        </w:rPr>
        <w:t xml:space="preserve">: </w:t>
      </w:r>
      <w:r w:rsidRPr="00B667ED" w:rsidR="00CF45CD">
        <w:rPr>
          <w:sz w:val="24"/>
        </w:rPr>
        <w:t xml:space="preserve">This information is collected so that OHRP can confirm that the assurance satisfies the requirements of HHS regulations at 45 CFR 46.103(b).  The information can be used by OHRP to disseminate important information and announcements related to human subject protections issues and to provide a means for enhancing communication between OHRP and institutions engaged in research conducted or supported by HHS. The information also will facilitate OHRP’s ability to conduct (i) its compliance oversight program that responds to allegations or indications of noncompliance with the HHS regulations at 45 CFR part 46 and the terms of the assurance; and (ii) its education program for providing clarification and guidance concerning ethical issues related to human </w:t>
      </w:r>
      <w:r w:rsidRPr="00B667ED" w:rsidR="00CF45CD">
        <w:rPr>
          <w:sz w:val="24"/>
        </w:rPr>
        <w:t>subjects</w:t>
      </w:r>
      <w:r w:rsidRPr="00B667ED" w:rsidR="00CF45CD">
        <w:rPr>
          <w:sz w:val="24"/>
        </w:rPr>
        <w:t xml:space="preserve"> research</w:t>
      </w:r>
      <w:r w:rsidRPr="00DC0CCF">
        <w:rPr>
          <w:sz w:val="24"/>
        </w:rPr>
        <w:t xml:space="preserve">.  </w:t>
      </w:r>
    </w:p>
    <w:p w:rsidR="00C73032" w:rsidRPr="00B667ED" w:rsidP="00DC0CCF" w14:paraId="1246BF3F" w14:textId="77777777">
      <w:pPr>
        <w:ind w:left="720"/>
      </w:pPr>
    </w:p>
    <w:p w:rsidR="00C73032" w:rsidP="00DC0CCF" w14:paraId="5B9DBC7B" w14:textId="551E2AC5">
      <w:pPr>
        <w:ind w:left="1440"/>
        <w:rPr>
          <w:sz w:val="24"/>
        </w:rPr>
      </w:pPr>
      <w:r>
        <w:rPr>
          <w:sz w:val="24"/>
        </w:rPr>
        <w:t>b</w:t>
      </w:r>
      <w:r>
        <w:rPr>
          <w:sz w:val="24"/>
        </w:rPr>
        <w:t xml:space="preserve">) </w:t>
      </w:r>
      <w:r w:rsidRPr="00DC0CCF" w:rsidR="00FF07DB">
        <w:rPr>
          <w:sz w:val="24"/>
        </w:rPr>
        <w:t xml:space="preserve">A list of component </w:t>
      </w:r>
      <w:r w:rsidR="008666C9">
        <w:rPr>
          <w:sz w:val="24"/>
        </w:rPr>
        <w:t xml:space="preserve">organizations </w:t>
      </w:r>
      <w:r w:rsidRPr="00DC0CCF" w:rsidR="00FF07DB">
        <w:rPr>
          <w:sz w:val="24"/>
        </w:rPr>
        <w:t>over which the institution submitting the FWA has legal authority that operate under a different name; and any alternate names under which the institution operates.</w:t>
      </w:r>
      <w:r w:rsidRPr="00DC0CCF" w:rsidR="00B667ED">
        <w:rPr>
          <w:sz w:val="24"/>
        </w:rPr>
        <w:t xml:space="preserve"> </w:t>
      </w:r>
    </w:p>
    <w:p w:rsidR="00C73032" w:rsidRPr="00B667ED" w:rsidP="00DC0CCF" w14:paraId="6754F711" w14:textId="77777777">
      <w:pPr>
        <w:ind w:left="720"/>
      </w:pPr>
    </w:p>
    <w:p w:rsidR="00C73032" w:rsidP="00C73032" w14:paraId="56FC830B" w14:textId="340F5BA9">
      <w:pPr>
        <w:ind w:left="720"/>
        <w:rPr>
          <w:sz w:val="24"/>
        </w:rPr>
      </w:pPr>
      <w:r>
        <w:tab/>
      </w:r>
      <w:r w:rsidRPr="00DC0CCF" w:rsidR="00C24C48">
        <w:rPr>
          <w:sz w:val="24"/>
        </w:rPr>
        <w:t>Purpose:  Sec 2</w:t>
      </w:r>
      <w:r>
        <w:rPr>
          <w:sz w:val="24"/>
        </w:rPr>
        <w:t>.</w:t>
      </w:r>
      <w:r w:rsidRPr="00DC0CCF" w:rsidR="00C24C48">
        <w:rPr>
          <w:sz w:val="24"/>
        </w:rPr>
        <w:t xml:space="preserve"> </w:t>
      </w:r>
      <w:r>
        <w:rPr>
          <w:sz w:val="24"/>
        </w:rPr>
        <w:t>a</w:t>
      </w:r>
      <w:r w:rsidRPr="00DC0CCF" w:rsidR="00C24C48">
        <w:rPr>
          <w:sz w:val="24"/>
        </w:rPr>
        <w:t>) above</w:t>
      </w:r>
      <w:r>
        <w:rPr>
          <w:sz w:val="24"/>
        </w:rPr>
        <w:t>.</w:t>
      </w:r>
    </w:p>
    <w:p w:rsidR="00C73032" w:rsidP="00C73032" w14:paraId="5E208EA9" w14:textId="77777777">
      <w:pPr>
        <w:ind w:left="720"/>
        <w:rPr>
          <w:sz w:val="24"/>
        </w:rPr>
      </w:pPr>
    </w:p>
    <w:p w:rsidR="00C73032" w:rsidP="00DC0CCF" w14:paraId="741CCF77" w14:textId="1489B3CB">
      <w:pPr>
        <w:ind w:left="1440"/>
        <w:rPr>
          <w:sz w:val="24"/>
        </w:rPr>
      </w:pPr>
      <w:r>
        <w:rPr>
          <w:sz w:val="24"/>
        </w:rPr>
        <w:t>c</w:t>
      </w:r>
      <w:r>
        <w:rPr>
          <w:sz w:val="24"/>
        </w:rPr>
        <w:t xml:space="preserve">) </w:t>
      </w:r>
      <w:r w:rsidRPr="00DC0CCF" w:rsidR="007E05DC">
        <w:rPr>
          <w:sz w:val="24"/>
        </w:rPr>
        <w:t xml:space="preserve">An applicability statement </w:t>
      </w:r>
      <w:r w:rsidRPr="00DC0CCF" w:rsidR="00401CEB">
        <w:rPr>
          <w:sz w:val="24"/>
        </w:rPr>
        <w:t xml:space="preserve">indicating </w:t>
      </w:r>
      <w:r w:rsidRPr="00DC0CCF" w:rsidR="007E05DC">
        <w:rPr>
          <w:sz w:val="24"/>
        </w:rPr>
        <w:t xml:space="preserve">that the assurance applies whenever an institution becomes engaged in human subjects research conducted or supported by any U.S. federal department or agency that has adopted the U.S. Federal Policy for the Protection of Human Subjects (also known as the Common Rule), unless the research is otherwise exempt from the requirements of the Common Rule, or the department or agency conducting or supporting the research determines that the research shall be conducted under a separate assurance. </w:t>
      </w:r>
    </w:p>
    <w:p w:rsidR="00C73032" w:rsidP="00C73032" w14:paraId="221AD1AA" w14:textId="77777777">
      <w:pPr>
        <w:ind w:left="720"/>
        <w:rPr>
          <w:sz w:val="24"/>
        </w:rPr>
      </w:pPr>
    </w:p>
    <w:p w:rsidR="00C73032" w:rsidP="00DC0CCF" w14:paraId="5800CC28" w14:textId="77777777">
      <w:pPr>
        <w:ind w:left="1440"/>
        <w:rPr>
          <w:sz w:val="24"/>
        </w:rPr>
      </w:pPr>
      <w:r w:rsidRPr="00DC0CCF">
        <w:rPr>
          <w:sz w:val="24"/>
        </w:rPr>
        <w:t xml:space="preserve">Purpose: </w:t>
      </w:r>
      <w:r w:rsidRPr="00DC0CCF" w:rsidR="00401CEB">
        <w:rPr>
          <w:sz w:val="24"/>
        </w:rPr>
        <w:t xml:space="preserve">This information is </w:t>
      </w:r>
      <w:r w:rsidRPr="00DC0CCF" w:rsidR="005153CD">
        <w:rPr>
          <w:sz w:val="24"/>
        </w:rPr>
        <w:t>provided on the FWA form to clarify when the assurance applies</w:t>
      </w:r>
      <w:r w:rsidRPr="00DC0CCF" w:rsidR="005A1D81">
        <w:rPr>
          <w:sz w:val="24"/>
        </w:rPr>
        <w:t>, and when it does not apply</w:t>
      </w:r>
      <w:r w:rsidRPr="00DC0CCF" w:rsidR="005153CD">
        <w:rPr>
          <w:sz w:val="24"/>
        </w:rPr>
        <w:t xml:space="preserve">. </w:t>
      </w:r>
    </w:p>
    <w:p w:rsidR="00C73032" w:rsidP="00C73032" w14:paraId="6764E674" w14:textId="77777777">
      <w:pPr>
        <w:ind w:left="720"/>
        <w:rPr>
          <w:sz w:val="24"/>
        </w:rPr>
      </w:pPr>
    </w:p>
    <w:p w:rsidR="00C73032" w:rsidP="00DC0CCF" w14:paraId="7C8D9CFA" w14:textId="577FB158">
      <w:pPr>
        <w:ind w:left="1440"/>
        <w:rPr>
          <w:sz w:val="24"/>
        </w:rPr>
      </w:pPr>
      <w:r>
        <w:rPr>
          <w:sz w:val="24"/>
        </w:rPr>
        <w:t>d</w:t>
      </w:r>
      <w:r>
        <w:rPr>
          <w:sz w:val="24"/>
        </w:rPr>
        <w:t xml:space="preserve">) </w:t>
      </w:r>
      <w:r w:rsidRPr="00DC0CCF" w:rsidR="002F5913">
        <w:rPr>
          <w:sz w:val="24"/>
        </w:rPr>
        <w:t>A statement that the institution assures that whenever it engages in research to which the assurance applies, it will comply with the Terms of the Federalwide Assurance.</w:t>
      </w:r>
    </w:p>
    <w:p w:rsidR="00C73032" w:rsidP="00C73032" w14:paraId="11EFD5AE" w14:textId="77777777">
      <w:pPr>
        <w:ind w:left="720"/>
        <w:rPr>
          <w:sz w:val="24"/>
        </w:rPr>
      </w:pPr>
    </w:p>
    <w:p w:rsidR="00C73032" w:rsidP="00DC0CCF" w14:paraId="1D781980" w14:textId="138029F5">
      <w:pPr>
        <w:ind w:left="1440"/>
        <w:rPr>
          <w:sz w:val="24"/>
        </w:rPr>
      </w:pPr>
      <w:r w:rsidRPr="00DC0CCF">
        <w:rPr>
          <w:sz w:val="24"/>
        </w:rPr>
        <w:t xml:space="preserve">Purpose: This information is provided on the FWA form, along with a </w:t>
      </w:r>
      <w:r w:rsidRPr="00DC0CCF" w:rsidR="0016384D">
        <w:rPr>
          <w:sz w:val="24"/>
        </w:rPr>
        <w:t>hyperlink</w:t>
      </w:r>
      <w:r w:rsidRPr="00DC0CCF">
        <w:rPr>
          <w:sz w:val="24"/>
        </w:rPr>
        <w:t xml:space="preserve"> </w:t>
      </w:r>
      <w:r w:rsidRPr="00DC0CCF">
        <w:rPr>
          <w:sz w:val="24"/>
        </w:rPr>
        <w:t>to the FWA Terms, for an institution to review before assuring that it will comply with the Common Rule for research to which the FWA applies.</w:t>
      </w:r>
      <w:r w:rsidRPr="00DC0CCF" w:rsidR="00B667ED">
        <w:rPr>
          <w:sz w:val="24"/>
        </w:rPr>
        <w:t xml:space="preserve"> </w:t>
      </w:r>
    </w:p>
    <w:p w:rsidR="00C73032" w:rsidRPr="00B667ED" w:rsidP="00DC0CCF" w14:paraId="7C862276" w14:textId="77777777">
      <w:pPr>
        <w:ind w:left="720"/>
      </w:pPr>
    </w:p>
    <w:p w:rsidR="00C73032" w:rsidP="00DC0CCF" w14:paraId="6A2E5225" w14:textId="42197591">
      <w:pPr>
        <w:ind w:left="1440"/>
        <w:rPr>
          <w:sz w:val="24"/>
        </w:rPr>
      </w:pPr>
      <w:r w:rsidRPr="002D792E">
        <w:t>e</w:t>
      </w:r>
      <w:r w:rsidRPr="002D792E">
        <w:t xml:space="preserve">) </w:t>
      </w:r>
      <w:r w:rsidRPr="00DC0CCF" w:rsidR="00FF07DB">
        <w:rPr>
          <w:sz w:val="24"/>
        </w:rPr>
        <w:t>A</w:t>
      </w:r>
      <w:r w:rsidRPr="00DC0CCF" w:rsidR="007E05DC">
        <w:rPr>
          <w:sz w:val="24"/>
        </w:rPr>
        <w:t xml:space="preserve"> statement that the institution assures that it will rely upon only IRBs registered with OHRP for review of research to which the FWA applies.</w:t>
      </w:r>
      <w:r w:rsidRPr="00DC0CCF" w:rsidR="00FF07DB">
        <w:rPr>
          <w:sz w:val="24"/>
        </w:rPr>
        <w:t xml:space="preserve"> </w:t>
      </w:r>
    </w:p>
    <w:p w:rsidR="00C73032" w:rsidRPr="00DC0CCF" w:rsidP="00DC0CCF" w14:paraId="49220A8D" w14:textId="77777777">
      <w:pPr>
        <w:ind w:left="720"/>
        <w:rPr>
          <w:sz w:val="24"/>
        </w:rPr>
      </w:pPr>
    </w:p>
    <w:p w:rsidR="00B667ED" w:rsidP="00DC0CCF" w14:paraId="7BEBBDD4" w14:textId="33C93C5D">
      <w:pPr>
        <w:ind w:left="1440"/>
        <w:rPr>
          <w:sz w:val="24"/>
        </w:rPr>
      </w:pPr>
      <w:r w:rsidRPr="00B667ED">
        <w:rPr>
          <w:sz w:val="24"/>
        </w:rPr>
        <w:t xml:space="preserve">Purpose: This information is collected so that OHRP can confirm that the assurance satisfies the requirements of </w:t>
      </w:r>
      <w:r w:rsidRPr="00B667ED" w:rsidR="003047FC">
        <w:rPr>
          <w:sz w:val="24"/>
        </w:rPr>
        <w:t xml:space="preserve">the </w:t>
      </w:r>
      <w:r w:rsidRPr="00B667ED">
        <w:rPr>
          <w:sz w:val="24"/>
        </w:rPr>
        <w:t xml:space="preserve">HHS regulations at </w:t>
      </w:r>
      <w:r w:rsidRPr="00B667ED">
        <w:rPr>
          <w:sz w:val="24"/>
        </w:rPr>
        <w:t>45 CFR 46.103(a).</w:t>
      </w:r>
    </w:p>
    <w:p w:rsidR="00C73032" w:rsidRPr="00DC0CCF" w:rsidP="00DC0CCF" w14:paraId="167950A4" w14:textId="77777777">
      <w:pPr>
        <w:ind w:left="720"/>
        <w:rPr>
          <w:sz w:val="24"/>
        </w:rPr>
      </w:pPr>
    </w:p>
    <w:p w:rsidR="00C73032" w:rsidP="00DC0CCF" w14:paraId="7F2C882F" w14:textId="05225C31">
      <w:pPr>
        <w:ind w:left="1440"/>
        <w:rPr>
          <w:sz w:val="24"/>
        </w:rPr>
      </w:pPr>
      <w:r>
        <w:rPr>
          <w:sz w:val="24"/>
        </w:rPr>
        <w:t xml:space="preserve">f) </w:t>
      </w:r>
      <w:r w:rsidRPr="00DC0CCF" w:rsidR="00FF07DB">
        <w:rPr>
          <w:sz w:val="24"/>
        </w:rPr>
        <w:t>The name, degree(s) or suffix, institutional title, address, telephone number, and e-mail address of the human protections administrator (i.e., the person who can serve as primary point of contact for the institution’s system for protecting human subjects).</w:t>
      </w:r>
      <w:r w:rsidRPr="00DC0CCF" w:rsidR="00B667ED">
        <w:rPr>
          <w:sz w:val="24"/>
        </w:rPr>
        <w:t xml:space="preserve"> </w:t>
      </w:r>
    </w:p>
    <w:p w:rsidR="00C73032" w:rsidRPr="00B667ED" w:rsidP="00DC0CCF" w14:paraId="5A28711E" w14:textId="77777777">
      <w:pPr>
        <w:ind w:left="720"/>
      </w:pPr>
    </w:p>
    <w:p w:rsidR="00C73032" w:rsidP="00DC0CCF" w14:paraId="4AAFB424" w14:textId="12377F4C">
      <w:pPr>
        <w:ind w:left="1440"/>
        <w:rPr>
          <w:sz w:val="24"/>
        </w:rPr>
      </w:pPr>
      <w:r w:rsidRPr="00DC0CCF">
        <w:rPr>
          <w:sz w:val="24"/>
        </w:rPr>
        <w:t xml:space="preserve">Purpose:  This information is collected so that OHRP has a central point of contact at the institution for questions and issues related to the FWA and the institution’s procedures for protecting human subjects.  The information can be used by OHRP to disseminate important information and announcements related to human subject protections issues and provides a means for enhancing communication between OHRP and institutions engaged in research conducted or supported by HHS.  The information also will facilitate OHRP’s ability to conduct (i) its compliance oversight program that responds to allegations or indications of noncompliance with the HHS regulations at 45 CFR part 46 and the terms of the assurance; and (ii) its education program for providing clarification and guidance concerning ethical issues related to human </w:t>
      </w:r>
      <w:r w:rsidRPr="00DC0CCF">
        <w:rPr>
          <w:sz w:val="24"/>
        </w:rPr>
        <w:t>subjects</w:t>
      </w:r>
      <w:r w:rsidRPr="00DC0CCF">
        <w:rPr>
          <w:sz w:val="24"/>
        </w:rPr>
        <w:t xml:space="preserve"> research.</w:t>
      </w:r>
    </w:p>
    <w:p w:rsidR="00C73032" w:rsidRPr="00B667ED" w:rsidP="00DC0CCF" w14:paraId="6C7D1199" w14:textId="77777777">
      <w:pPr>
        <w:ind w:left="720"/>
      </w:pPr>
    </w:p>
    <w:p w:rsidR="00C73032" w:rsidP="00DC0CCF" w14:paraId="08F41BAF" w14:textId="4A1D7D59">
      <w:pPr>
        <w:ind w:left="1440"/>
        <w:rPr>
          <w:sz w:val="24"/>
        </w:rPr>
      </w:pPr>
      <w:r>
        <w:rPr>
          <w:sz w:val="24"/>
        </w:rPr>
        <w:t xml:space="preserve">g) </w:t>
      </w:r>
      <w:r w:rsidRPr="00DC0CCF" w:rsidR="00FF07DB">
        <w:rPr>
          <w:sz w:val="24"/>
        </w:rPr>
        <w:t xml:space="preserve">The name, degree(s) or suffix, institutional title, </w:t>
      </w:r>
      <w:r w:rsidR="001842B5">
        <w:rPr>
          <w:sz w:val="24"/>
        </w:rPr>
        <w:t xml:space="preserve">institution name, </w:t>
      </w:r>
      <w:r w:rsidRPr="00DC0CCF" w:rsidR="00FF07DB">
        <w:rPr>
          <w:sz w:val="24"/>
        </w:rPr>
        <w:t>address, telephone number, and e-mail address of the signatory official (i.e., the official legally authorized to represent the institution</w:t>
      </w:r>
      <w:r w:rsidRPr="00DC0CCF" w:rsidR="00AE2C4F">
        <w:rPr>
          <w:sz w:val="24"/>
        </w:rPr>
        <w:t>)</w:t>
      </w:r>
      <w:r w:rsidRPr="00DC0CCF" w:rsidR="00FF07DB">
        <w:rPr>
          <w:sz w:val="24"/>
        </w:rPr>
        <w:t xml:space="preserve">.  The </w:t>
      </w:r>
      <w:r w:rsidRPr="00DC0CCF" w:rsidR="00AE2C4F">
        <w:rPr>
          <w:sz w:val="24"/>
        </w:rPr>
        <w:t>signatory</w:t>
      </w:r>
      <w:r w:rsidRPr="00DC0CCF" w:rsidR="00FF07DB">
        <w:rPr>
          <w:sz w:val="24"/>
        </w:rPr>
        <w:t xml:space="preserve"> official must assure that human subjects research to which the FWA applies i</w:t>
      </w:r>
      <w:r w:rsidRPr="00DC0CCF" w:rsidR="003E5199">
        <w:rPr>
          <w:sz w:val="24"/>
        </w:rPr>
        <w:t>s</w:t>
      </w:r>
      <w:r w:rsidRPr="00DC0CCF" w:rsidR="00FF07DB">
        <w:rPr>
          <w:sz w:val="24"/>
        </w:rPr>
        <w:t xml:space="preserve"> conducted in accordance with the terms of assurance</w:t>
      </w:r>
      <w:r w:rsidRPr="00DC0CCF" w:rsidR="00AE2C4F">
        <w:rPr>
          <w:sz w:val="24"/>
        </w:rPr>
        <w:t xml:space="preserve"> and sign and date the FWA</w:t>
      </w:r>
      <w:r w:rsidRPr="00DC0CCF" w:rsidR="00FF07DB">
        <w:rPr>
          <w:sz w:val="24"/>
        </w:rPr>
        <w:t xml:space="preserve">. The signatory official must </w:t>
      </w:r>
      <w:r w:rsidRPr="00DC0CCF" w:rsidR="00AE2C4F">
        <w:rPr>
          <w:sz w:val="24"/>
        </w:rPr>
        <w:t xml:space="preserve">electronically sign the FWA using the electronic submission system available through the OHRP Web site at </w:t>
      </w:r>
      <w:hyperlink r:id="rId9" w:history="1">
        <w:r w:rsidRPr="00DC0CCF" w:rsidR="00AE2C4F">
          <w:rPr>
            <w:rStyle w:val="Hyperlink"/>
            <w:sz w:val="24"/>
          </w:rPr>
          <w:t>http://ohrp.cit.nih.gov/efile/</w:t>
        </w:r>
      </w:hyperlink>
      <w:r w:rsidRPr="00DC0CCF" w:rsidR="00FF07DB">
        <w:rPr>
          <w:sz w:val="24"/>
        </w:rPr>
        <w:t>, unless the institution lacks the ability to submit its FWA electronically</w:t>
      </w:r>
      <w:r w:rsidRPr="00DC0CCF" w:rsidR="00AE2C4F">
        <w:rPr>
          <w:sz w:val="24"/>
        </w:rPr>
        <w:t>.</w:t>
      </w:r>
      <w:r w:rsidRPr="00DC0CCF" w:rsidR="00FF07DB">
        <w:rPr>
          <w:sz w:val="24"/>
        </w:rPr>
        <w:t xml:space="preserve"> </w:t>
      </w:r>
    </w:p>
    <w:p w:rsidR="00C73032" w:rsidRPr="00B667ED" w:rsidP="00DC0CCF" w14:paraId="4536806D" w14:textId="77777777">
      <w:pPr>
        <w:ind w:left="720"/>
      </w:pPr>
    </w:p>
    <w:p w:rsidR="00FF07DB" w:rsidRPr="00B667ED" w:rsidP="00DC0CCF" w14:paraId="424B1253" w14:textId="58592600">
      <w:pPr>
        <w:ind w:left="1440"/>
      </w:pPr>
      <w:r w:rsidRPr="00B667ED">
        <w:rPr>
          <w:sz w:val="24"/>
        </w:rPr>
        <w:t xml:space="preserve">Purpose: This information is collected so that OHRP can confirm that the assurance satisfies the requirements of HHS regulations at </w:t>
      </w:r>
      <w:r w:rsidRPr="00B667ED" w:rsidR="00C9250B">
        <w:rPr>
          <w:sz w:val="24"/>
        </w:rPr>
        <w:t>45 CFR 46.103(b)</w:t>
      </w:r>
      <w:r w:rsidRPr="00B667ED">
        <w:rPr>
          <w:sz w:val="24"/>
        </w:rPr>
        <w:t xml:space="preserve">.  The information can be used by OHRP to disseminate important information and announcements related to human subject protections issues and to provide a means for enhancing communication between OHRP and institutions engaged in research conducted or supported by HHS.  The information also will facilitate OHRP’s ability to conduct (i) its compliance oversight program that responds to allegations or indications of noncompliance with the HHS regulations at 45 CFR part 46 and the terms of the assurance; and (ii) its education program for providing clarification and guidance concerning ethical issues related to human </w:t>
      </w:r>
      <w:r w:rsidRPr="00B667ED">
        <w:rPr>
          <w:sz w:val="24"/>
        </w:rPr>
        <w:t>subjects</w:t>
      </w:r>
      <w:r w:rsidRPr="00B667ED">
        <w:rPr>
          <w:sz w:val="24"/>
        </w:rPr>
        <w:t xml:space="preserve"> research.  </w:t>
      </w:r>
    </w:p>
    <w:p w:rsidR="00FF07DB" w:rsidRPr="00DC0CCF" w:rsidP="00FF07DB" w14:paraId="550AD6B0" w14:textId="77777777">
      <w:pPr>
        <w:rPr>
          <w:sz w:val="24"/>
        </w:rPr>
      </w:pPr>
    </w:p>
    <w:p w:rsidR="0068370D" w:rsidRPr="0068370D" w:rsidP="0068370D" w14:paraId="6C901174" w14:textId="5AEB2695">
      <w:pPr>
        <w:pStyle w:val="Heading2"/>
        <w:ind w:left="1080"/>
      </w:pPr>
      <w:r>
        <w:t xml:space="preserve">OHRP will make available information collected in the FWA to the other Federal departments and agencies that have adopted the Federal Policy and find the FWA appropriate for the human </w:t>
      </w:r>
      <w:r>
        <w:t>subjects</w:t>
      </w:r>
      <w:r>
        <w:t xml:space="preserve"> research which they conduct or support.  This will enable these departments and agencies to confirm that a particular institution holds an applicable assurance approved for Federalwide use before that institution</w:t>
      </w:r>
      <w:r w:rsidR="00B17859">
        <w:t xml:space="preserve"> can use HHS award funds</w:t>
      </w:r>
      <w:r>
        <w:t xml:space="preserve"> to support </w:t>
      </w:r>
      <w:r w:rsidR="00B17859">
        <w:t>nonexempt</w:t>
      </w:r>
      <w:r>
        <w:t xml:space="preserve"> human </w:t>
      </w:r>
      <w:r>
        <w:t>subjects</w:t>
      </w:r>
      <w:r w:rsidR="00B17859">
        <w:t xml:space="preserve"> research</w:t>
      </w:r>
      <w:r>
        <w:t xml:space="preserve">.  The other Federal departments and agencies will also be able to use this information to contact appropriate institutional officials for questions and issues related to the human </w:t>
      </w:r>
      <w:r>
        <w:t>subjects</w:t>
      </w:r>
      <w:r>
        <w:t xml:space="preserve"> research conducted or supported by these departments and agencies at the institution.</w:t>
      </w:r>
    </w:p>
    <w:p w:rsidR="0051191D" w:rsidP="00FF07DB" w14:paraId="3C40695E" w14:textId="77777777">
      <w:pPr>
        <w:pStyle w:val="BodyTextIndent2"/>
      </w:pPr>
    </w:p>
    <w:p w:rsidR="0068370D" w:rsidP="00DC0CCF" w14:paraId="08B1AAF6" w14:textId="7319AEF8">
      <w:pPr>
        <w:ind w:left="1080"/>
      </w:pPr>
      <w:r w:rsidRPr="00DC0CCF">
        <w:rPr>
          <w:sz w:val="24"/>
        </w:rPr>
        <w:t xml:space="preserve">Section </w:t>
      </w:r>
      <w:r w:rsidR="003A650B">
        <w:rPr>
          <w:sz w:val="24"/>
        </w:rPr>
        <w:t>46</w:t>
      </w:r>
      <w:r w:rsidRPr="00DC0CCF">
        <w:rPr>
          <w:sz w:val="24"/>
        </w:rPr>
        <w:t xml:space="preserve">.103(a) of the HHS regulations provides that each institution engaged in nonexempt human </w:t>
      </w:r>
      <w:r w:rsidRPr="00DC0CCF">
        <w:rPr>
          <w:sz w:val="24"/>
        </w:rPr>
        <w:t>subjects</w:t>
      </w:r>
      <w:r w:rsidRPr="00DC0CCF">
        <w:rPr>
          <w:sz w:val="24"/>
        </w:rPr>
        <w:t xml:space="preserve"> research that is conducted or supported by a Federal department or agency provide written assurance satisfactory to the department or agency head. In keeping </w:t>
      </w:r>
      <w:r w:rsidRPr="16D4E8D9">
        <w:rPr>
          <w:sz w:val="24"/>
        </w:rPr>
        <w:t xml:space="preserve">with </w:t>
      </w:r>
      <w:r w:rsidRPr="00DC0CCF">
        <w:rPr>
          <w:sz w:val="24"/>
        </w:rPr>
        <w:t>satisfactory written assurance,</w:t>
      </w:r>
      <w:r w:rsidRPr="16D4E8D9">
        <w:rPr>
          <w:sz w:val="24"/>
        </w:rPr>
        <w:t xml:space="preserve"> OHRP puts in place requirements for an institution to update or renew its current FWA periodically: (i) every 5 </w:t>
      </w:r>
      <w:r w:rsidRPr="16D4E8D9" w:rsidR="005530EB">
        <w:rPr>
          <w:sz w:val="24"/>
        </w:rPr>
        <w:t>years;</w:t>
      </w:r>
      <w:r w:rsidRPr="00DC0CCF" w:rsidR="005530EB">
        <w:rPr>
          <w:sz w:val="24"/>
        </w:rPr>
        <w:t xml:space="preserve"> </w:t>
      </w:r>
      <w:r w:rsidRPr="16D4E8D9" w:rsidR="005530EB">
        <w:rPr>
          <w:sz w:val="24"/>
        </w:rPr>
        <w:t>and</w:t>
      </w:r>
      <w:r w:rsidRPr="16D4E8D9">
        <w:rPr>
          <w:sz w:val="24"/>
        </w:rPr>
        <w:t xml:space="preserve"> (ii)</w:t>
      </w:r>
      <w:r w:rsidRPr="00DC0CCF">
        <w:rPr>
          <w:sz w:val="24"/>
        </w:rPr>
        <w:t xml:space="preserve"> within 90 days after changes occur regarding the legal name of the institution, the Human Protections Administrator, or the Signatory Official.</w:t>
      </w:r>
      <w:r w:rsidRPr="16D4E8D9">
        <w:rPr>
          <w:sz w:val="24"/>
        </w:rPr>
        <w:t xml:space="preserve"> Timeframes for updates or renewals are provided to balance burden on institutions with OHRP’s</w:t>
      </w:r>
      <w:r w:rsidRPr="3FC1E8A4" w:rsidR="3FC1E8A4">
        <w:rPr>
          <w:sz w:val="24"/>
        </w:rPr>
        <w:t xml:space="preserve"> need for current information.</w:t>
      </w:r>
      <w:r w:rsidRPr="00DC0CCF" w:rsidR="3FC1E8A4">
        <w:rPr>
          <w:sz w:val="24"/>
        </w:rPr>
        <w:t xml:space="preserve"> </w:t>
      </w:r>
      <w:r w:rsidRPr="3FC1E8A4" w:rsidR="3FC1E8A4">
        <w:rPr>
          <w:sz w:val="24"/>
        </w:rPr>
        <w:t xml:space="preserve"> Moreover,</w:t>
      </w:r>
      <w:r w:rsidRPr="16D4E8D9">
        <w:rPr>
          <w:sz w:val="24"/>
        </w:rPr>
        <w:t xml:space="preserve"> OHRP requires </w:t>
      </w:r>
      <w:r w:rsidRPr="00DC0CCF">
        <w:rPr>
          <w:sz w:val="24"/>
        </w:rPr>
        <w:t>FWA</w:t>
      </w:r>
      <w:r w:rsidRPr="16D4E8D9">
        <w:rPr>
          <w:sz w:val="24"/>
        </w:rPr>
        <w:t>s to be</w:t>
      </w:r>
      <w:r w:rsidRPr="00DC0CCF">
        <w:rPr>
          <w:sz w:val="24"/>
        </w:rPr>
        <w:t xml:space="preserve"> update</w:t>
      </w:r>
      <w:r w:rsidRPr="16D4E8D9">
        <w:rPr>
          <w:sz w:val="24"/>
        </w:rPr>
        <w:t>d</w:t>
      </w:r>
      <w:r w:rsidRPr="00DC0CCF">
        <w:rPr>
          <w:sz w:val="24"/>
        </w:rPr>
        <w:t xml:space="preserve"> or renew</w:t>
      </w:r>
      <w:r w:rsidRPr="16D4E8D9">
        <w:rPr>
          <w:sz w:val="24"/>
        </w:rPr>
        <w:t>ed</w:t>
      </w:r>
      <w:r w:rsidRPr="00DC0CCF">
        <w:rPr>
          <w:sz w:val="24"/>
        </w:rPr>
        <w:t xml:space="preserve"> </w:t>
      </w:r>
      <w:r w:rsidRPr="16D4E8D9">
        <w:rPr>
          <w:sz w:val="24"/>
        </w:rPr>
        <w:t xml:space="preserve">so that OHRP can periodically deactivate records of FWAs that are no longer needed and confirm that active assurances continue to satisfy the requirements of HHS regulations at 45 CFR 46.103(b). </w:t>
      </w:r>
      <w:r w:rsidRPr="3FC1E8A4" w:rsidR="3FC1E8A4">
        <w:rPr>
          <w:sz w:val="24"/>
        </w:rPr>
        <w:t xml:space="preserve">Also, FWA </w:t>
      </w:r>
      <w:r w:rsidRPr="3FC1E8A4" w:rsidR="3FC1E8A4">
        <w:rPr>
          <w:sz w:val="24"/>
        </w:rPr>
        <w:t>update</w:t>
      </w:r>
      <w:r w:rsidRPr="3FC1E8A4" w:rsidR="3FC1E8A4">
        <w:rPr>
          <w:sz w:val="24"/>
        </w:rPr>
        <w:t xml:space="preserve"> or renewal i</w:t>
      </w:r>
      <w:r w:rsidRPr="16D4E8D9">
        <w:rPr>
          <w:sz w:val="24"/>
        </w:rPr>
        <w:t xml:space="preserve">nformation is used by OHRP to disseminate important information and announcements related to human subject protections issues and provides a means for enhancing communication between OHRP and institutions engaged in research conducted or supported by HHS. The information also facilitates OHRP’s ability to conduct (i) its compliance oversight program that responds to allegations or indications of noncompliance with the HHS regulations at 45 CFR part 46 and the terms of the assurance; and (ii) its education program for providing clarification and guidance concerning ethical issues related to human </w:t>
      </w:r>
      <w:r w:rsidRPr="16D4E8D9">
        <w:rPr>
          <w:sz w:val="24"/>
        </w:rPr>
        <w:t>subjects</w:t>
      </w:r>
      <w:r w:rsidRPr="16D4E8D9">
        <w:rPr>
          <w:sz w:val="24"/>
        </w:rPr>
        <w:t xml:space="preserve"> research.  </w:t>
      </w:r>
    </w:p>
    <w:p w:rsidR="0068370D" w:rsidP="00FF07DB" w14:paraId="1ED6899C" w14:textId="77777777">
      <w:pPr>
        <w:pStyle w:val="BodyTextIndent2"/>
      </w:pPr>
    </w:p>
    <w:p w:rsidR="00FF07DB" w:rsidP="00FF07DB" w14:paraId="0E1716DD" w14:textId="4F89369B">
      <w:pPr>
        <w:pStyle w:val="BodyTextIndent2"/>
      </w:pPr>
      <w:r>
        <w:t xml:space="preserve">OHRP </w:t>
      </w:r>
      <w:r w:rsidR="009D696E">
        <w:t>provides</w:t>
      </w:r>
      <w:r>
        <w:t xml:space="preserve"> two supplemental sample forms that may be used by institutions submitting or holding FWAs, but</w:t>
      </w:r>
      <w:r w:rsidR="00ED09F8">
        <w:t xml:space="preserve"> which</w:t>
      </w:r>
      <w:r>
        <w:t xml:space="preserve"> are not collected routinely by OHRP.  The first form is an IRB Authorization Agreement</w:t>
      </w:r>
      <w:r w:rsidR="00F97A5F">
        <w:t xml:space="preserve"> (IAA)</w:t>
      </w:r>
      <w:r>
        <w:t>.</w:t>
      </w:r>
      <w:r w:rsidR="001D7573">
        <w:t xml:space="preserve"> </w:t>
      </w:r>
      <w:r w:rsidR="008666C9">
        <w:t xml:space="preserve"> </w:t>
      </w:r>
      <w:r w:rsidR="001D7573">
        <w:t>45 CFR 46.103(e) provide</w:t>
      </w:r>
      <w:r w:rsidR="00676D76">
        <w:t>s</w:t>
      </w:r>
      <w:r w:rsidR="001D7573">
        <w:t xml:space="preserve"> that for</w:t>
      </w:r>
      <w:r w:rsidR="00F97A5F">
        <w:rPr>
          <w:color w:val="1B1B1B"/>
          <w:shd w:val="clear" w:color="auto" w:fill="FFFFFF"/>
        </w:rPr>
        <w:t xml:space="preserve"> </w:t>
      </w:r>
      <w:r w:rsidRPr="00DC0CCF" w:rsidR="001D7573">
        <w:rPr>
          <w:color w:val="1B1B1B"/>
          <w:shd w:val="clear" w:color="auto" w:fill="FFFFFF"/>
        </w:rPr>
        <w:t>nonexempt</w:t>
      </w:r>
      <w:r w:rsidR="00F97A5F">
        <w:rPr>
          <w:color w:val="1B1B1B"/>
          <w:shd w:val="clear" w:color="auto" w:fill="FFFFFF"/>
        </w:rPr>
        <w:t xml:space="preserve"> HHS conducted or supported</w:t>
      </w:r>
      <w:r w:rsidRPr="00DC0CCF" w:rsidR="001D7573">
        <w:rPr>
          <w:color w:val="1B1B1B"/>
          <w:shd w:val="clear" w:color="auto" w:fill="FFFFFF"/>
        </w:rPr>
        <w:t xml:space="preserve"> human subjects </w:t>
      </w:r>
      <w:r w:rsidR="00F97A5F">
        <w:rPr>
          <w:color w:val="1B1B1B"/>
          <w:shd w:val="clear" w:color="auto" w:fill="FFFFFF"/>
        </w:rPr>
        <w:t>research</w:t>
      </w:r>
      <w:r w:rsidRPr="00F97A5F" w:rsidR="00F97A5F">
        <w:rPr>
          <w:color w:val="1B1B1B"/>
          <w:shd w:val="clear" w:color="auto" w:fill="FFFFFF"/>
        </w:rPr>
        <w:t xml:space="preserve"> </w:t>
      </w:r>
      <w:r w:rsidRPr="00DC0CCF" w:rsidR="001D7573">
        <w:rPr>
          <w:color w:val="1B1B1B"/>
          <w:shd w:val="clear" w:color="auto" w:fill="FFFFFF"/>
        </w:rPr>
        <w:t xml:space="preserve">that takes place at an institution in which IRB oversight is conducted by an IRB that is not operated by the institution, the institution and the organization operating the IRB shall document the institution’s reliance on the IRB for oversight of the research and the responsibilities that each entity will undertake to ensure compliance with the </w:t>
      </w:r>
      <w:r w:rsidR="00F97A5F">
        <w:rPr>
          <w:color w:val="1B1B1B"/>
          <w:shd w:val="clear" w:color="auto" w:fill="FFFFFF"/>
        </w:rPr>
        <w:t>Common Rule</w:t>
      </w:r>
      <w:r w:rsidR="00676D76">
        <w:rPr>
          <w:color w:val="1B1B1B"/>
          <w:shd w:val="clear" w:color="auto" w:fill="FFFFFF"/>
        </w:rPr>
        <w:t xml:space="preserve">. </w:t>
      </w:r>
      <w:r w:rsidR="00676D76">
        <w:rPr>
          <w:bCs/>
          <w:color w:val="000000"/>
        </w:rPr>
        <w:t xml:space="preserve">This documentation can occur, for example, through a written agreement between the relying institution and the reviewing IRB, by implementation of an institution-wide policy that identifies the reliance and the respective </w:t>
      </w:r>
      <w:r w:rsidR="00676D76">
        <w:rPr>
          <w:bCs/>
          <w:color w:val="000000"/>
        </w:rPr>
        <w:t xml:space="preserve">responsibilities of each party, or </w:t>
      </w:r>
      <w:r w:rsidR="00BB2036">
        <w:rPr>
          <w:bCs/>
          <w:color w:val="000000"/>
        </w:rPr>
        <w:t xml:space="preserve">as set forth in </w:t>
      </w:r>
      <w:r w:rsidR="00676D76">
        <w:rPr>
          <w:bCs/>
          <w:color w:val="000000"/>
        </w:rPr>
        <w:t xml:space="preserve">a research protocol. </w:t>
      </w:r>
      <w:r w:rsidR="008666C9">
        <w:rPr>
          <w:bCs/>
          <w:color w:val="000000"/>
        </w:rPr>
        <w:t xml:space="preserve"> </w:t>
      </w:r>
      <w:r w:rsidR="00E26BA4">
        <w:t>OHRP’s IAA</w:t>
      </w:r>
      <w:r w:rsidR="00144055">
        <w:t xml:space="preserve"> form provides </w:t>
      </w:r>
      <w:r w:rsidR="00070F80">
        <w:t xml:space="preserve">sample </w:t>
      </w:r>
      <w:r w:rsidR="00144055">
        <w:t>text</w:t>
      </w:r>
      <w:r w:rsidR="00E26BA4">
        <w:t xml:space="preserve"> for institution</w:t>
      </w:r>
      <w:r w:rsidR="00070F80">
        <w:t xml:space="preserve">s </w:t>
      </w:r>
      <w:r w:rsidR="00E26BA4">
        <w:t>with an FWA to rely on an IRB of another institution</w:t>
      </w:r>
      <w:r w:rsidR="00144055">
        <w:t>. It can be used as a</w:t>
      </w:r>
      <w:r w:rsidR="00E26BA4">
        <w:t xml:space="preserve"> guide </w:t>
      </w:r>
      <w:r w:rsidR="00144055">
        <w:t>and a means, among other</w:t>
      </w:r>
      <w:r w:rsidR="005F09FF">
        <w:t xml:space="preserve"> ways</w:t>
      </w:r>
      <w:r w:rsidR="00144055">
        <w:t xml:space="preserve">, for fulfilling </w:t>
      </w:r>
      <w:r w:rsidR="00E26BA4">
        <w:t>the</w:t>
      </w:r>
      <w:r w:rsidR="00F97A5F">
        <w:t xml:space="preserve"> regulatory requirement</w:t>
      </w:r>
      <w:r w:rsidR="00070F80">
        <w:t xml:space="preserve"> at 45 CFR 46.103(e)</w:t>
      </w:r>
      <w:r w:rsidR="00F97A5F">
        <w:t>.</w:t>
      </w:r>
      <w:r w:rsidR="00997706">
        <w:t xml:space="preserve"> </w:t>
      </w:r>
      <w:r>
        <w:t xml:space="preserve">Institutions are free to modify the </w:t>
      </w:r>
      <w:r w:rsidR="00E26BA4">
        <w:t xml:space="preserve">sample </w:t>
      </w:r>
      <w:r>
        <w:t>form or develop</w:t>
      </w:r>
      <w:r w:rsidR="00997706">
        <w:t xml:space="preserve"> their own </w:t>
      </w:r>
      <w:r w:rsidR="00E26BA4">
        <w:t>agreement</w:t>
      </w:r>
      <w:r>
        <w:t xml:space="preserve">.  </w:t>
      </w:r>
    </w:p>
    <w:p w:rsidR="00FF07DB" w:rsidP="00FF07DB" w14:paraId="26D4DC5A" w14:textId="77777777">
      <w:pPr>
        <w:pStyle w:val="BodyTextIndent2"/>
      </w:pPr>
    </w:p>
    <w:p w:rsidR="00FF07DB" w:rsidP="0051191D" w14:paraId="4F1627C9" w14:textId="01059EDE">
      <w:pPr>
        <w:pStyle w:val="BodyTextIndent2"/>
      </w:pPr>
      <w:r>
        <w:t xml:space="preserve">The second supplemental form is an </w:t>
      </w:r>
      <w:r w:rsidR="00EC6D16">
        <w:t>Individual</w:t>
      </w:r>
      <w:r>
        <w:t xml:space="preserve"> Investigator Agreement.</w:t>
      </w:r>
      <w:r w:rsidR="00FC65D4">
        <w:t xml:space="preserve"> </w:t>
      </w:r>
      <w:r>
        <w:t xml:space="preserve">An institution with an approved FWA may use this form to extend the applicability of the FWA to individual investigators </w:t>
      </w:r>
      <w:r w:rsidR="00D6338C">
        <w:t xml:space="preserve">who are </w:t>
      </w:r>
      <w:r>
        <w:t xml:space="preserve">not otherwise </w:t>
      </w:r>
      <w:r w:rsidR="00D6338C">
        <w:t>employees or agents of an assured institution</w:t>
      </w:r>
      <w:r>
        <w:t>.  The</w:t>
      </w:r>
      <w:r w:rsidR="00FC65D4">
        <w:t xml:space="preserve"> </w:t>
      </w:r>
      <w:r>
        <w:t xml:space="preserve">form </w:t>
      </w:r>
      <w:r w:rsidR="00FC65D4">
        <w:t xml:space="preserve">provides a sample statement regarding </w:t>
      </w:r>
      <w:r>
        <w:t xml:space="preserve">the circumstances under which the </w:t>
      </w:r>
      <w:r w:rsidR="00D6338C">
        <w:t xml:space="preserve">collaborating </w:t>
      </w:r>
      <w:r>
        <w:t>investigator is covered by the institution’s FWA. The purpose of the form is to provide a simplified mechanism that allows an institution with an FWA to extend the applicability of its FWA to cover collaborating investigators, in lieu of OHRP requiring that each such individual investigator submit a separate FWA document. The form is kept on file by the FWA institution and is to be made available to OHRP upon request. Institutions are free to modify the form or develop their own</w:t>
      </w:r>
      <w:r w:rsidR="00AE2C4F">
        <w:t xml:space="preserve"> form to cover </w:t>
      </w:r>
      <w:r>
        <w:t>a</w:t>
      </w:r>
      <w:r w:rsidR="00D6338C">
        <w:t xml:space="preserve"> collaborating individual investigator</w:t>
      </w:r>
      <w:r w:rsidR="00AE2C4F">
        <w:t>.</w:t>
      </w:r>
      <w:r>
        <w:t xml:space="preserve">          </w:t>
      </w:r>
    </w:p>
    <w:p w:rsidR="00FF07DB" w:rsidP="00FF07DB" w14:paraId="2001219D" w14:textId="77777777">
      <w:pPr>
        <w:ind w:left="360"/>
        <w:rPr>
          <w:sz w:val="24"/>
        </w:rPr>
      </w:pPr>
      <w:r>
        <w:rPr>
          <w:sz w:val="24"/>
        </w:rPr>
        <w:tab/>
      </w:r>
    </w:p>
    <w:p w:rsidR="00FF07DB" w:rsidP="00FF07DB" w14:paraId="66734479" w14:textId="77777777">
      <w:pPr>
        <w:numPr>
          <w:ilvl w:val="0"/>
          <w:numId w:val="1"/>
        </w:numPr>
        <w:tabs>
          <w:tab w:val="clear" w:pos="720"/>
          <w:tab w:val="num" w:pos="1080"/>
        </w:tabs>
        <w:ind w:left="1080"/>
        <w:rPr>
          <w:sz w:val="24"/>
        </w:rPr>
      </w:pPr>
      <w:r>
        <w:rPr>
          <w:sz w:val="24"/>
          <w:u w:val="single"/>
        </w:rPr>
        <w:t>Improved Information Technology</w:t>
      </w:r>
      <w:r>
        <w:rPr>
          <w:sz w:val="24"/>
        </w:rPr>
        <w:t xml:space="preserve"> </w:t>
      </w:r>
    </w:p>
    <w:p w:rsidR="00FF07DB" w:rsidP="00FF07DB" w14:paraId="6F16B7E3" w14:textId="77777777">
      <w:pPr>
        <w:ind w:left="1080"/>
        <w:rPr>
          <w:sz w:val="24"/>
        </w:rPr>
      </w:pPr>
    </w:p>
    <w:p w:rsidR="008A04E8" w:rsidP="00AE2C4F" w14:paraId="559968D0" w14:textId="4FAC6C6F">
      <w:pPr>
        <w:ind w:left="1080"/>
        <w:rPr>
          <w:sz w:val="24"/>
        </w:rPr>
      </w:pPr>
      <w:r>
        <w:rPr>
          <w:sz w:val="24"/>
        </w:rPr>
        <w:t>In</w:t>
      </w:r>
      <w:r w:rsidR="0051191D">
        <w:rPr>
          <w:sz w:val="24"/>
        </w:rPr>
        <w:t xml:space="preserve">stitutions submitting </w:t>
      </w:r>
      <w:r w:rsidR="00E670CA">
        <w:rPr>
          <w:sz w:val="24"/>
        </w:rPr>
        <w:t>an</w:t>
      </w:r>
      <w:r w:rsidR="0051191D">
        <w:rPr>
          <w:sz w:val="24"/>
        </w:rPr>
        <w:t xml:space="preserve"> FWA electronically </w:t>
      </w:r>
      <w:r>
        <w:rPr>
          <w:sz w:val="24"/>
        </w:rPr>
        <w:t>submit all information for initial FWAs, or updates and renewals of existing FWAs,</w:t>
      </w:r>
      <w:r w:rsidR="00E670CA">
        <w:rPr>
          <w:sz w:val="24"/>
        </w:rPr>
        <w:t xml:space="preserve"> </w:t>
      </w:r>
      <w:r>
        <w:rPr>
          <w:sz w:val="24"/>
        </w:rPr>
        <w:t xml:space="preserve">via </w:t>
      </w:r>
      <w:r w:rsidR="00E670CA">
        <w:rPr>
          <w:sz w:val="24"/>
        </w:rPr>
        <w:t>the eFile web application</w:t>
      </w:r>
      <w:r>
        <w:rPr>
          <w:sz w:val="24"/>
        </w:rPr>
        <w:t xml:space="preserve"> on the OHRP website. This eliminates the need for submission of any paperwork, except for </w:t>
      </w:r>
      <w:r w:rsidR="00EC6D16">
        <w:rPr>
          <w:sz w:val="24"/>
        </w:rPr>
        <w:t xml:space="preserve">rare </w:t>
      </w:r>
      <w:r>
        <w:rPr>
          <w:sz w:val="24"/>
        </w:rPr>
        <w:t xml:space="preserve">institutions that </w:t>
      </w:r>
      <w:r w:rsidR="0051191D">
        <w:rPr>
          <w:sz w:val="24"/>
        </w:rPr>
        <w:t xml:space="preserve">lack the ability to submit </w:t>
      </w:r>
      <w:r w:rsidR="003E5199">
        <w:rPr>
          <w:sz w:val="24"/>
        </w:rPr>
        <w:t>their</w:t>
      </w:r>
      <w:r w:rsidR="0051191D">
        <w:rPr>
          <w:sz w:val="24"/>
        </w:rPr>
        <w:t xml:space="preserve"> FWA</w:t>
      </w:r>
      <w:r w:rsidR="003E5199">
        <w:rPr>
          <w:sz w:val="24"/>
        </w:rPr>
        <w:t>s</w:t>
      </w:r>
      <w:r w:rsidR="0051191D">
        <w:rPr>
          <w:sz w:val="24"/>
        </w:rPr>
        <w:t xml:space="preserve"> electronically.</w:t>
      </w:r>
      <w:r w:rsidR="00D360CE">
        <w:rPr>
          <w:sz w:val="24"/>
        </w:rPr>
        <w:t xml:space="preserve"> A</w:t>
      </w:r>
      <w:r w:rsidR="00B802D6">
        <w:rPr>
          <w:sz w:val="24"/>
        </w:rPr>
        <w:t xml:space="preserve">ll </w:t>
      </w:r>
      <w:r w:rsidR="00735780">
        <w:rPr>
          <w:sz w:val="24"/>
        </w:rPr>
        <w:t xml:space="preserve">FWA </w:t>
      </w:r>
      <w:r w:rsidR="00D360CE">
        <w:rPr>
          <w:sz w:val="24"/>
        </w:rPr>
        <w:t>applications have been</w:t>
      </w:r>
      <w:r w:rsidR="00B802D6">
        <w:rPr>
          <w:sz w:val="24"/>
        </w:rPr>
        <w:t xml:space="preserve"> submitted electronically</w:t>
      </w:r>
      <w:r w:rsidR="00D360CE">
        <w:rPr>
          <w:sz w:val="24"/>
        </w:rPr>
        <w:t xml:space="preserve"> for the current approved collection period and</w:t>
      </w:r>
      <w:r w:rsidR="00B802D6">
        <w:rPr>
          <w:sz w:val="24"/>
        </w:rPr>
        <w:t xml:space="preserve"> </w:t>
      </w:r>
      <w:r>
        <w:rPr>
          <w:sz w:val="24"/>
        </w:rPr>
        <w:t>OHRP a</w:t>
      </w:r>
      <w:r w:rsidR="0051191D">
        <w:rPr>
          <w:sz w:val="24"/>
        </w:rPr>
        <w:t xml:space="preserve">nticipates that all </w:t>
      </w:r>
      <w:r>
        <w:rPr>
          <w:sz w:val="24"/>
        </w:rPr>
        <w:t>inst</w:t>
      </w:r>
      <w:r w:rsidR="009174D5">
        <w:rPr>
          <w:sz w:val="24"/>
        </w:rPr>
        <w:t xml:space="preserve">itutions will continue </w:t>
      </w:r>
      <w:r>
        <w:rPr>
          <w:sz w:val="24"/>
        </w:rPr>
        <w:t xml:space="preserve">to submit FWA information </w:t>
      </w:r>
      <w:r w:rsidR="00E74069">
        <w:rPr>
          <w:sz w:val="24"/>
        </w:rPr>
        <w:t>electronically</w:t>
      </w:r>
      <w:r>
        <w:rPr>
          <w:sz w:val="24"/>
        </w:rPr>
        <w:t>.</w:t>
      </w:r>
    </w:p>
    <w:p w:rsidR="008A04E8" w:rsidP="00FF07DB" w14:paraId="7956DC62" w14:textId="77777777">
      <w:pPr>
        <w:ind w:left="360"/>
        <w:rPr>
          <w:sz w:val="24"/>
        </w:rPr>
      </w:pPr>
    </w:p>
    <w:p w:rsidR="00FF07DB" w:rsidP="00FF07DB" w14:paraId="1451A03A" w14:textId="77777777">
      <w:pPr>
        <w:numPr>
          <w:ilvl w:val="0"/>
          <w:numId w:val="1"/>
        </w:numPr>
        <w:tabs>
          <w:tab w:val="clear" w:pos="720"/>
          <w:tab w:val="num" w:pos="1080"/>
        </w:tabs>
        <w:ind w:left="1080"/>
        <w:rPr>
          <w:sz w:val="24"/>
        </w:rPr>
      </w:pPr>
      <w:r>
        <w:rPr>
          <w:sz w:val="24"/>
          <w:u w:val="single"/>
        </w:rPr>
        <w:t>Duplication of Similar Information</w:t>
      </w:r>
    </w:p>
    <w:p w:rsidR="00FF07DB" w:rsidP="00FF07DB" w14:paraId="1A7C9808" w14:textId="77777777">
      <w:pPr>
        <w:ind w:left="1080"/>
        <w:rPr>
          <w:sz w:val="24"/>
        </w:rPr>
      </w:pPr>
    </w:p>
    <w:p w:rsidR="00FF07DB" w:rsidP="00FF07DB" w14:paraId="38E11EE8" w14:textId="77777777">
      <w:pPr>
        <w:ind w:left="1080"/>
        <w:rPr>
          <w:sz w:val="24"/>
        </w:rPr>
      </w:pPr>
      <w:r>
        <w:rPr>
          <w:sz w:val="24"/>
        </w:rPr>
        <w:t>The FWA does not duplicate any other information collection by OHRP.</w:t>
      </w:r>
    </w:p>
    <w:p w:rsidR="00FF07DB" w:rsidP="00FF07DB" w14:paraId="2F6B865F" w14:textId="77777777">
      <w:pPr>
        <w:ind w:left="360"/>
        <w:rPr>
          <w:sz w:val="24"/>
        </w:rPr>
      </w:pPr>
    </w:p>
    <w:p w:rsidR="00FF07DB" w:rsidP="00FF07DB" w14:paraId="4B0EA70E" w14:textId="77777777">
      <w:pPr>
        <w:numPr>
          <w:ilvl w:val="0"/>
          <w:numId w:val="1"/>
        </w:numPr>
        <w:tabs>
          <w:tab w:val="clear" w:pos="720"/>
          <w:tab w:val="num" w:pos="1080"/>
        </w:tabs>
        <w:ind w:left="1080"/>
        <w:rPr>
          <w:sz w:val="24"/>
        </w:rPr>
      </w:pPr>
      <w:r>
        <w:rPr>
          <w:sz w:val="24"/>
          <w:u w:val="single"/>
        </w:rPr>
        <w:t>Small Businesses</w:t>
      </w:r>
    </w:p>
    <w:p w:rsidR="00FF07DB" w:rsidP="00FF07DB" w14:paraId="0C2B94F0" w14:textId="77777777">
      <w:pPr>
        <w:ind w:left="1080"/>
        <w:rPr>
          <w:sz w:val="24"/>
        </w:rPr>
      </w:pPr>
    </w:p>
    <w:p w:rsidR="00FF07DB" w:rsidP="00FF07DB" w14:paraId="7EFD6E49" w14:textId="24C8CA99">
      <w:pPr>
        <w:ind w:left="1080"/>
        <w:rPr>
          <w:sz w:val="24"/>
        </w:rPr>
      </w:pPr>
      <w:r>
        <w:rPr>
          <w:sz w:val="24"/>
        </w:rPr>
        <w:t xml:space="preserve">The information collected through the FWA represents the minimum amount of information necessary to satisfy the assurance requirements of the PHS Act and HHS regulations at 45 CFR 46.103.  The information collection will not have a significant economic impact on a substantial number of small entities. Furthermore, the simplified assurance procedure provided by the FWA reduces burdens on small entities by (i) eliminating the need for multiple assurance submissions (previously, OHRP in most cases required submission of a separate assurance, called a Single Project Assurance, for each HHS grant, contract, and cooperative agreement supporting human subjects research that was awarded to a small entity); and (ii) making it easier for small entities to identify and rely upon IRBs of other institutions. </w:t>
      </w:r>
      <w:r>
        <w:rPr>
          <w:sz w:val="24"/>
        </w:rPr>
        <w:t>The FWA also facilitates collaboration between small businesses and large academic institutions.</w:t>
      </w:r>
    </w:p>
    <w:p w:rsidR="00FF07DB" w:rsidP="00FF07DB" w14:paraId="5B7CE213" w14:textId="77777777">
      <w:pPr>
        <w:ind w:left="1080"/>
        <w:rPr>
          <w:sz w:val="24"/>
        </w:rPr>
      </w:pPr>
    </w:p>
    <w:p w:rsidR="00FF07DB" w:rsidRPr="00DC0CCF" w:rsidP="00FF07DB" w14:paraId="60F9E0F8" w14:textId="77777777">
      <w:pPr>
        <w:numPr>
          <w:ilvl w:val="0"/>
          <w:numId w:val="1"/>
        </w:numPr>
        <w:tabs>
          <w:tab w:val="clear" w:pos="720"/>
          <w:tab w:val="num" w:pos="1080"/>
        </w:tabs>
        <w:ind w:left="1080"/>
        <w:rPr>
          <w:sz w:val="24"/>
        </w:rPr>
      </w:pPr>
      <w:r>
        <w:rPr>
          <w:sz w:val="24"/>
          <w:u w:val="single"/>
        </w:rPr>
        <w:t>Less Frequent Collection</w:t>
      </w:r>
    </w:p>
    <w:p w:rsidR="00170564" w:rsidP="00DC0CCF" w14:paraId="48D96CB9" w14:textId="77777777">
      <w:pPr>
        <w:ind w:left="1080"/>
        <w:rPr>
          <w:sz w:val="24"/>
        </w:rPr>
      </w:pPr>
    </w:p>
    <w:p w:rsidR="0044138D" w:rsidP="00FF07DB" w14:paraId="09F3F615" w14:textId="749C1DD8">
      <w:pPr>
        <w:ind w:left="1080"/>
        <w:rPr>
          <w:sz w:val="24"/>
        </w:rPr>
      </w:pPr>
      <w:r>
        <w:rPr>
          <w:sz w:val="24"/>
        </w:rPr>
        <w:t xml:space="preserve">The information collection schedule supports </w:t>
      </w:r>
      <w:r w:rsidR="00695BD9">
        <w:rPr>
          <w:sz w:val="24"/>
        </w:rPr>
        <w:t>a</w:t>
      </w:r>
      <w:r>
        <w:rPr>
          <w:sz w:val="24"/>
        </w:rPr>
        <w:t xml:space="preserve">gency regulations pertaining </w:t>
      </w:r>
      <w:r w:rsidR="003A650B">
        <w:rPr>
          <w:sz w:val="24"/>
        </w:rPr>
        <w:t xml:space="preserve">to </w:t>
      </w:r>
      <w:r>
        <w:rPr>
          <w:sz w:val="24"/>
        </w:rPr>
        <w:t xml:space="preserve">assurance requirements as set forth in 45 CFR 46.103. </w:t>
      </w:r>
    </w:p>
    <w:p w:rsidR="00FF07DB" w:rsidRPr="00DC0CCF" w:rsidP="00DC0CCF" w14:paraId="2C244289" w14:textId="6A1D500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strike/>
          <w:sz w:val="24"/>
        </w:rPr>
      </w:pPr>
      <w:r w:rsidRPr="0044138D">
        <w:rPr>
          <w:sz w:val="24"/>
        </w:rPr>
        <w:t xml:space="preserve"> </w:t>
      </w:r>
    </w:p>
    <w:p w:rsidR="00FF07DB" w:rsidP="00FF07DB" w14:paraId="06194223" w14:textId="77777777">
      <w:pPr>
        <w:ind w:left="1080"/>
        <w:rPr>
          <w:sz w:val="24"/>
        </w:rPr>
      </w:pPr>
    </w:p>
    <w:p w:rsidR="00FF07DB" w:rsidP="00FF07DB" w14:paraId="120AED51" w14:textId="77777777">
      <w:pPr>
        <w:numPr>
          <w:ilvl w:val="0"/>
          <w:numId w:val="1"/>
        </w:numPr>
        <w:tabs>
          <w:tab w:val="clear" w:pos="720"/>
          <w:tab w:val="num" w:pos="1080"/>
        </w:tabs>
        <w:ind w:left="1080"/>
        <w:rPr>
          <w:sz w:val="24"/>
        </w:rPr>
      </w:pPr>
      <w:r>
        <w:rPr>
          <w:sz w:val="24"/>
          <w:u w:val="single"/>
        </w:rPr>
        <w:t>Special Circumstances</w:t>
      </w:r>
    </w:p>
    <w:p w:rsidR="00FF07DB" w:rsidP="00FF07DB" w14:paraId="483F0388" w14:textId="77777777">
      <w:pPr>
        <w:ind w:left="1080"/>
        <w:rPr>
          <w:sz w:val="24"/>
        </w:rPr>
      </w:pPr>
    </w:p>
    <w:p w:rsidR="00FF07DB" w:rsidP="00FF07DB" w14:paraId="347760B5" w14:textId="77777777">
      <w:pPr>
        <w:ind w:left="1080"/>
        <w:rPr>
          <w:sz w:val="24"/>
        </w:rPr>
      </w:pPr>
      <w:r>
        <w:rPr>
          <w:sz w:val="24"/>
        </w:rPr>
        <w:t>None.</w:t>
      </w:r>
    </w:p>
    <w:p w:rsidR="00FF07DB" w:rsidP="00FF07DB" w14:paraId="62C5D399" w14:textId="77777777">
      <w:pPr>
        <w:ind w:left="360"/>
        <w:rPr>
          <w:sz w:val="24"/>
        </w:rPr>
      </w:pPr>
      <w:r>
        <w:rPr>
          <w:sz w:val="24"/>
        </w:rPr>
        <w:tab/>
      </w:r>
      <w:r>
        <w:rPr>
          <w:sz w:val="24"/>
        </w:rPr>
        <w:tab/>
      </w:r>
    </w:p>
    <w:p w:rsidR="00FF07DB" w:rsidRPr="003B5D8F" w:rsidP="00FF07DB" w14:paraId="5A53783C" w14:textId="77777777">
      <w:pPr>
        <w:numPr>
          <w:ilvl w:val="0"/>
          <w:numId w:val="1"/>
        </w:numPr>
        <w:tabs>
          <w:tab w:val="clear" w:pos="720"/>
          <w:tab w:val="num" w:pos="1080"/>
        </w:tabs>
        <w:ind w:left="1080"/>
        <w:rPr>
          <w:b/>
          <w:sz w:val="24"/>
        </w:rPr>
      </w:pPr>
      <w:r>
        <w:rPr>
          <w:i/>
          <w:iCs/>
          <w:sz w:val="24"/>
          <w:u w:val="single"/>
        </w:rPr>
        <w:t>Federal Register</w:t>
      </w:r>
      <w:r>
        <w:rPr>
          <w:sz w:val="24"/>
          <w:u w:val="single"/>
        </w:rPr>
        <w:t xml:space="preserve"> Notice/Outside Consultation</w:t>
      </w:r>
      <w:r>
        <w:rPr>
          <w:sz w:val="24"/>
        </w:rPr>
        <w:t xml:space="preserve"> </w:t>
      </w:r>
    </w:p>
    <w:p w:rsidR="00FF07DB" w:rsidP="00FF07DB" w14:paraId="4F3885F7" w14:textId="77777777">
      <w:pPr>
        <w:ind w:left="1080"/>
        <w:rPr>
          <w:sz w:val="24"/>
        </w:rPr>
      </w:pPr>
    </w:p>
    <w:p w:rsidR="00D06A20" w:rsidRPr="008C42B9" w:rsidP="00E73C74" w14:paraId="00DD0A90" w14:textId="3B5A43F9">
      <w:pPr>
        <w:pStyle w:val="BodyTextIndent2"/>
      </w:pPr>
      <w:r>
        <w:t>C</w:t>
      </w:r>
      <w:r w:rsidR="00E73C74">
        <w:t xml:space="preserve">omments </w:t>
      </w:r>
      <w:r w:rsidR="00034924">
        <w:t xml:space="preserve">on this information collection </w:t>
      </w:r>
      <w:r w:rsidR="00421DC2">
        <w:t>were</w:t>
      </w:r>
      <w:r w:rsidR="00B802D6">
        <w:t xml:space="preserve"> solicited in the </w:t>
      </w:r>
      <w:r w:rsidR="00B802D6">
        <w:rPr>
          <w:i/>
          <w:iCs/>
        </w:rPr>
        <w:t xml:space="preserve">Federal Register </w:t>
      </w:r>
      <w:r w:rsidRPr="00B802D6" w:rsidR="00B802D6">
        <w:t xml:space="preserve">for a </w:t>
      </w:r>
      <w:r w:rsidR="00034924">
        <w:t>60-day period.</w:t>
      </w:r>
      <w:r w:rsidR="00421DC2">
        <w:t xml:space="preserve"> The 60-day period ended on January 21, 2025. OHRP </w:t>
      </w:r>
      <w:r>
        <w:t>received comments</w:t>
      </w:r>
      <w:r w:rsidR="00421DC2">
        <w:t xml:space="preserve"> from two individuals. </w:t>
      </w:r>
    </w:p>
    <w:p w:rsidR="00D06A20" w:rsidP="00E73C74" w14:paraId="608DC243" w14:textId="77777777">
      <w:pPr>
        <w:pStyle w:val="BodyTextIndent2"/>
      </w:pPr>
    </w:p>
    <w:p w:rsidR="009B53DE" w:rsidP="009B53DE" w14:paraId="3D6C3C5B" w14:textId="18687A55">
      <w:pPr>
        <w:pStyle w:val="BodyTextIndent2"/>
      </w:pPr>
      <w:r w:rsidRPr="009B53DE">
        <w:t>The first comment</w:t>
      </w:r>
      <w:r w:rsidRPr="009B53DE" w:rsidR="00365392">
        <w:t>s</w:t>
      </w:r>
      <w:r w:rsidRPr="009B53DE">
        <w:t xml:space="preserve"> came from </w:t>
      </w:r>
      <w:r w:rsidR="00536304">
        <w:t>an individual</w:t>
      </w:r>
      <w:r w:rsidRPr="009B53DE">
        <w:t xml:space="preserve"> who asked OHRP to confirm that the proposed changes to the FWA</w:t>
      </w:r>
      <w:r w:rsidRPr="009B53DE" w:rsidR="00BC3A18">
        <w:t xml:space="preserve"> form</w:t>
      </w:r>
      <w:r w:rsidRPr="009B53DE">
        <w:t xml:space="preserve"> were</w:t>
      </w:r>
      <w:r w:rsidRPr="009B53DE" w:rsidR="00365392">
        <w:t xml:space="preserve"> consistent with</w:t>
      </w:r>
      <w:r w:rsidRPr="009B53DE">
        <w:t xml:space="preserve"> those provided in </w:t>
      </w:r>
      <w:r w:rsidR="00536304">
        <w:t>the notice of proposed rulemaking (</w:t>
      </w:r>
      <w:r w:rsidRPr="009B53DE" w:rsidR="00D06A20">
        <w:t>NPRM</w:t>
      </w:r>
      <w:r w:rsidR="00536304">
        <w:t>)</w:t>
      </w:r>
      <w:r w:rsidRPr="009B53DE" w:rsidR="00D06A20">
        <w:t xml:space="preserve"> </w:t>
      </w:r>
      <w:r w:rsidR="00D955CC">
        <w:t xml:space="preserve">relating to </w:t>
      </w:r>
      <w:r w:rsidRPr="009B53DE" w:rsidR="00D06A20">
        <w:t xml:space="preserve">the </w:t>
      </w:r>
      <w:r w:rsidR="00D44FD5">
        <w:t xml:space="preserve">most recent </w:t>
      </w:r>
      <w:r w:rsidR="00536304">
        <w:t>revisions to the Common Rule, which was published in 2015</w:t>
      </w:r>
      <w:r w:rsidRPr="009B53DE" w:rsidR="00D06A20">
        <w:t xml:space="preserve">. </w:t>
      </w:r>
      <w:r w:rsidR="00536304">
        <w:t>This individual</w:t>
      </w:r>
      <w:r w:rsidRPr="009B53DE" w:rsidR="00D06A20">
        <w:t xml:space="preserve"> also</w:t>
      </w:r>
      <w:r w:rsidRPr="009B53DE" w:rsidR="00BC3A18">
        <w:t xml:space="preserve"> commented that removal of the option to “check the box” on the FWA form impact</w:t>
      </w:r>
      <w:r w:rsidRPr="009B53DE" w:rsidR="00365392">
        <w:t>s</w:t>
      </w:r>
      <w:r w:rsidRPr="009B53DE" w:rsidR="00BC3A18">
        <w:t xml:space="preserve"> the applicability of human </w:t>
      </w:r>
      <w:r w:rsidRPr="009B53DE" w:rsidR="00BC3A18">
        <w:t>subjects</w:t>
      </w:r>
      <w:r w:rsidRPr="009B53DE" w:rsidR="00BC3A18">
        <w:t xml:space="preserve"> protections regulations in </w:t>
      </w:r>
      <w:r w:rsidRPr="009B53DE" w:rsidR="00365392">
        <w:t>some</w:t>
      </w:r>
      <w:r w:rsidRPr="009B53DE" w:rsidR="00BC3A18">
        <w:t xml:space="preserve"> states (e.</w:t>
      </w:r>
      <w:r w:rsidR="00536304">
        <w:t>g.</w:t>
      </w:r>
      <w:r w:rsidRPr="009B53DE" w:rsidR="00BC3A18">
        <w:t xml:space="preserve">, Virginia). </w:t>
      </w:r>
      <w:r w:rsidR="00536304">
        <w:t>This individual</w:t>
      </w:r>
      <w:r w:rsidRPr="009B53DE" w:rsidR="00BC3A18">
        <w:t xml:space="preserve"> </w:t>
      </w:r>
      <w:r w:rsidRPr="009B53DE" w:rsidR="00D06A20">
        <w:t xml:space="preserve">asked </w:t>
      </w:r>
      <w:r>
        <w:t xml:space="preserve">OHRP </w:t>
      </w:r>
      <w:r w:rsidRPr="009B53DE" w:rsidR="00D06A20">
        <w:t xml:space="preserve">for clarification on the burden estimates and </w:t>
      </w:r>
      <w:r w:rsidRPr="009B53DE" w:rsidR="00365392">
        <w:t xml:space="preserve">questioned whether </w:t>
      </w:r>
      <w:r w:rsidRPr="009B53DE" w:rsidR="00D06A20">
        <w:t xml:space="preserve">applying state laws or employing institutional policies </w:t>
      </w:r>
      <w:r w:rsidRPr="009B53DE" w:rsidR="00B72AA6">
        <w:t>for non</w:t>
      </w:r>
      <w:r w:rsidRPr="009B53DE" w:rsidR="00365392">
        <w:t>-</w:t>
      </w:r>
      <w:r w:rsidRPr="009B53DE" w:rsidR="00B72AA6">
        <w:t xml:space="preserve">federally funded research </w:t>
      </w:r>
      <w:r w:rsidRPr="009B53DE" w:rsidR="00365392">
        <w:t xml:space="preserve">should </w:t>
      </w:r>
      <w:r w:rsidRPr="009B53DE" w:rsidR="00BC3A18">
        <w:t>be considered</w:t>
      </w:r>
      <w:r w:rsidRPr="009B53DE" w:rsidR="00D06A20">
        <w:t xml:space="preserve"> in the burden estimates for th</w:t>
      </w:r>
      <w:r w:rsidRPr="009B53DE" w:rsidR="00365392">
        <w:t>is</w:t>
      </w:r>
      <w:r w:rsidRPr="009B53DE" w:rsidR="00D06A20">
        <w:t xml:space="preserve"> information collection. </w:t>
      </w:r>
    </w:p>
    <w:p w:rsidR="009B53DE" w:rsidP="009B53DE" w14:paraId="4815F5E2" w14:textId="77777777">
      <w:pPr>
        <w:pStyle w:val="BodyTextIndent2"/>
      </w:pPr>
    </w:p>
    <w:p w:rsidR="009B53DE" w:rsidP="009B53DE" w14:paraId="6FFCEB07" w14:textId="5F45347D">
      <w:pPr>
        <w:pStyle w:val="BodyTextIndent2"/>
      </w:pPr>
      <w:r w:rsidRPr="009B53DE">
        <w:t xml:space="preserve">OHRP responded </w:t>
      </w:r>
      <w:r w:rsidRPr="009B53DE" w:rsidR="00365392">
        <w:t xml:space="preserve">that </w:t>
      </w:r>
      <w:r w:rsidRPr="009B53DE" w:rsidR="00365392">
        <w:rPr>
          <w:rStyle w:val="Strong"/>
          <w:b w:val="0"/>
          <w:bCs w:val="0"/>
          <w:color w:val="1B1B1B"/>
          <w:shd w:val="clear" w:color="auto" w:fill="FFFFFF"/>
        </w:rPr>
        <w:t>adopting the 2018 Requirements changes for assurances at 45 CFR 46.103 into its online registration process has</w:t>
      </w:r>
      <w:r w:rsidRPr="009B53DE" w:rsidR="00365392">
        <w:t xml:space="preserve"> been planned since the publication of the NPRM </w:t>
      </w:r>
      <w:r w:rsidR="00536304">
        <w:t>in 2015</w:t>
      </w:r>
      <w:r w:rsidRPr="009B53DE" w:rsidR="00365392">
        <w:t>. </w:t>
      </w:r>
      <w:r w:rsidRPr="009B53DE">
        <w:t xml:space="preserve">OHRP </w:t>
      </w:r>
      <w:r w:rsidRPr="009B53DE" w:rsidR="00365392">
        <w:t>considered state laws and the potential impact on institutional policies</w:t>
      </w:r>
      <w:r>
        <w:t>,</w:t>
      </w:r>
      <w:r w:rsidRPr="009B53DE" w:rsidR="00365392">
        <w:t xml:space="preserve"> which is why </w:t>
      </w:r>
      <w:r w:rsidRPr="009B53DE">
        <w:t xml:space="preserve">implementation </w:t>
      </w:r>
      <w:r>
        <w:t>was</w:t>
      </w:r>
      <w:r w:rsidRPr="009B53DE">
        <w:t xml:space="preserve"> delayed,</w:t>
      </w:r>
      <w:r w:rsidRPr="009B53DE" w:rsidR="00365392">
        <w:t xml:space="preserve"> to give the regulated community time to coordinate with their </w:t>
      </w:r>
      <w:r w:rsidR="00536304">
        <w:t>s</w:t>
      </w:r>
      <w:r w:rsidRPr="009B53DE" w:rsidR="00365392">
        <w:t>tate legislatures.</w:t>
      </w:r>
      <w:r>
        <w:t xml:space="preserve"> </w:t>
      </w:r>
      <w:r w:rsidRPr="009B53DE">
        <w:t xml:space="preserve">OHRP clarified that </w:t>
      </w:r>
      <w:r>
        <w:t>i</w:t>
      </w:r>
      <w:r w:rsidRPr="009B53DE">
        <w:t xml:space="preserve">mplementing these changes </w:t>
      </w:r>
      <w:r w:rsidR="0078726A">
        <w:t xml:space="preserve">to </w:t>
      </w:r>
      <w:r w:rsidRPr="009B53DE">
        <w:t>the online</w:t>
      </w:r>
      <w:r w:rsidR="00741C67">
        <w:t xml:space="preserve"> FWA</w:t>
      </w:r>
      <w:r w:rsidRPr="009B53DE">
        <w:t xml:space="preserve"> form is anticipated to result in a shorter FWA form and application process for respondents. As a result</w:t>
      </w:r>
      <w:r w:rsidR="004D646D">
        <w:t xml:space="preserve"> of the proposed changes to the form</w:t>
      </w:r>
      <w:r w:rsidRPr="009B53DE">
        <w:t xml:space="preserve">, burden hour estimates for the information collection </w:t>
      </w:r>
      <w:r w:rsidR="004D646D">
        <w:t xml:space="preserve">decrease </w:t>
      </w:r>
      <w:r w:rsidRPr="009B53DE">
        <w:t>from 30 minutes to 20 minutes per application submission</w:t>
      </w:r>
      <w:r w:rsidR="004D646D">
        <w:t xml:space="preserve">. </w:t>
      </w:r>
      <w:r>
        <w:t xml:space="preserve">OHRP </w:t>
      </w:r>
      <w:r w:rsidR="00AC7E35">
        <w:t>reaffirmed that</w:t>
      </w:r>
      <w:r w:rsidRPr="009B53DE">
        <w:t xml:space="preserve"> there may be </w:t>
      </w:r>
      <w:r w:rsidR="00536304">
        <w:t>s</w:t>
      </w:r>
      <w:r w:rsidRPr="009B53DE">
        <w:t xml:space="preserve">tate law considerations in certain </w:t>
      </w:r>
      <w:r w:rsidR="00536304">
        <w:t>s</w:t>
      </w:r>
      <w:r w:rsidRPr="009B53DE">
        <w:t xml:space="preserve">tates that may impact institutions </w:t>
      </w:r>
      <w:r w:rsidR="00B84E02">
        <w:t>that</w:t>
      </w:r>
      <w:r w:rsidRPr="009B53DE">
        <w:t xml:space="preserve"> no longer “check the box</w:t>
      </w:r>
      <w:r w:rsidR="00F00F85">
        <w:t>,</w:t>
      </w:r>
      <w:r w:rsidRPr="009B53DE">
        <w:t>”</w:t>
      </w:r>
      <w:r w:rsidR="00F00F85">
        <w:t>and</w:t>
      </w:r>
      <w:r w:rsidRPr="009B53DE">
        <w:t xml:space="preserve"> OHRP</w:t>
      </w:r>
      <w:r w:rsidR="00F00F85">
        <w:t>’s actions do not directly</w:t>
      </w:r>
      <w:r w:rsidRPr="009B53DE">
        <w:t xml:space="preserve"> affect those </w:t>
      </w:r>
      <w:r w:rsidR="00536304">
        <w:t>s</w:t>
      </w:r>
      <w:r w:rsidRPr="009B53DE">
        <w:t>tate laws.</w:t>
      </w:r>
      <w:r w:rsidR="00AC7E35">
        <w:t xml:space="preserve"> Finally, OHRP closed the response by detailing the proposed changes to the FWA form and providing resource materials that included the Supporting Statement, FWA form, terms, and instructions. </w:t>
      </w:r>
    </w:p>
    <w:p w:rsidR="00AC7E35" w:rsidP="009B53DE" w14:paraId="495944C9" w14:textId="77777777">
      <w:pPr>
        <w:pStyle w:val="BodyTextIndent2"/>
      </w:pPr>
    </w:p>
    <w:p w:rsidR="00F83DC8" w:rsidP="00F83DC8" w14:paraId="5940A2E8" w14:textId="41BF728B">
      <w:pPr>
        <w:ind w:left="1080"/>
        <w:rPr>
          <w:sz w:val="24"/>
        </w:rPr>
      </w:pPr>
      <w:r w:rsidRPr="00F83DC8">
        <w:rPr>
          <w:sz w:val="24"/>
        </w:rPr>
        <w:t xml:space="preserve">The second comments came from </w:t>
      </w:r>
      <w:r w:rsidR="00536304">
        <w:rPr>
          <w:sz w:val="24"/>
        </w:rPr>
        <w:t>an individual</w:t>
      </w:r>
      <w:r w:rsidRPr="00F83DC8">
        <w:rPr>
          <w:sz w:val="24"/>
        </w:rPr>
        <w:t xml:space="preserve"> who </w:t>
      </w:r>
      <w:r w:rsidRPr="00F83DC8">
        <w:rPr>
          <w:sz w:val="24"/>
        </w:rPr>
        <w:t xml:space="preserve">expressed that </w:t>
      </w:r>
      <w:r>
        <w:rPr>
          <w:sz w:val="24"/>
        </w:rPr>
        <w:t>a</w:t>
      </w:r>
      <w:r w:rsidRPr="00F83DC8">
        <w:rPr>
          <w:sz w:val="24"/>
        </w:rPr>
        <w:t xml:space="preserve">ny change to the </w:t>
      </w:r>
      <w:r w:rsidRPr="00F83DC8">
        <w:rPr>
          <w:sz w:val="24"/>
        </w:rPr>
        <w:t xml:space="preserve">form used for institutions to file their </w:t>
      </w:r>
      <w:r w:rsidR="00536304">
        <w:rPr>
          <w:sz w:val="24"/>
        </w:rPr>
        <w:t>FWA</w:t>
      </w:r>
      <w:r w:rsidRPr="00F83DC8">
        <w:rPr>
          <w:sz w:val="24"/>
        </w:rPr>
        <w:t xml:space="preserve"> with HHS should be widely publicized in advance so that institutions can prepare any necessary changes to their policies and procedures</w:t>
      </w:r>
      <w:r w:rsidR="005A5DCE">
        <w:rPr>
          <w:sz w:val="24"/>
        </w:rPr>
        <w:t>,</w:t>
      </w:r>
      <w:r w:rsidRPr="00F83DC8">
        <w:rPr>
          <w:sz w:val="24"/>
        </w:rPr>
        <w:t xml:space="preserve"> and prepare for implications related to state law and the discontinuance of the option to extend an FWA to be applicable to all nonexempt human subjects research regardless of funding.</w:t>
      </w:r>
      <w:r>
        <w:rPr>
          <w:sz w:val="24"/>
        </w:rPr>
        <w:t xml:space="preserve"> </w:t>
      </w:r>
      <w:r w:rsidR="00693F08">
        <w:rPr>
          <w:sz w:val="24"/>
        </w:rPr>
        <w:t>The individual</w:t>
      </w:r>
      <w:r>
        <w:rPr>
          <w:sz w:val="24"/>
        </w:rPr>
        <w:t xml:space="preserve"> also requested addition</w:t>
      </w:r>
      <w:r w:rsidR="009F1F3B">
        <w:rPr>
          <w:sz w:val="24"/>
        </w:rPr>
        <w:t>al</w:t>
      </w:r>
      <w:r>
        <w:rPr>
          <w:sz w:val="24"/>
        </w:rPr>
        <w:t xml:space="preserve"> information </w:t>
      </w:r>
      <w:r w:rsidR="001637FF">
        <w:rPr>
          <w:sz w:val="24"/>
        </w:rPr>
        <w:t xml:space="preserve">and materials </w:t>
      </w:r>
      <w:r>
        <w:rPr>
          <w:sz w:val="24"/>
        </w:rPr>
        <w:t xml:space="preserve">in response to the Federal Register Notice instructions.  </w:t>
      </w:r>
    </w:p>
    <w:p w:rsidR="00F83DC8" w:rsidP="00F83DC8" w14:paraId="6A11BAA9" w14:textId="77777777">
      <w:pPr>
        <w:ind w:left="1080"/>
        <w:rPr>
          <w:sz w:val="24"/>
        </w:rPr>
      </w:pPr>
    </w:p>
    <w:p w:rsidR="00E73C74" w:rsidRPr="000B4B60" w:rsidP="000B4B60" w14:paraId="46782B59" w14:textId="7C733817">
      <w:pPr>
        <w:ind w:left="1080"/>
        <w:rPr>
          <w:sz w:val="24"/>
        </w:rPr>
      </w:pPr>
      <w:r w:rsidRPr="003D150B">
        <w:rPr>
          <w:sz w:val="24"/>
        </w:rPr>
        <w:t xml:space="preserve">OHRP responded </w:t>
      </w:r>
      <w:r w:rsidR="003D150B">
        <w:rPr>
          <w:sz w:val="24"/>
        </w:rPr>
        <w:t>with</w:t>
      </w:r>
      <w:r w:rsidRPr="003D150B">
        <w:rPr>
          <w:sz w:val="24"/>
        </w:rPr>
        <w:t xml:space="preserve"> </w:t>
      </w:r>
      <w:r w:rsidR="003D150B">
        <w:rPr>
          <w:sz w:val="24"/>
        </w:rPr>
        <w:t>descriptions of</w:t>
      </w:r>
      <w:r w:rsidRPr="003D150B" w:rsidR="003D150B">
        <w:rPr>
          <w:sz w:val="24"/>
        </w:rPr>
        <w:t xml:space="preserve"> the proposed </w:t>
      </w:r>
      <w:r w:rsidR="003D150B">
        <w:rPr>
          <w:sz w:val="24"/>
        </w:rPr>
        <w:t xml:space="preserve">FWA </w:t>
      </w:r>
      <w:r w:rsidRPr="003D150B" w:rsidR="003D150B">
        <w:rPr>
          <w:sz w:val="24"/>
        </w:rPr>
        <w:t>changes along with the</w:t>
      </w:r>
      <w:r w:rsidR="003D150B">
        <w:rPr>
          <w:sz w:val="24"/>
        </w:rPr>
        <w:t xml:space="preserve"> proposed </w:t>
      </w:r>
      <w:r w:rsidRPr="003D150B" w:rsidR="003D150B">
        <w:rPr>
          <w:sz w:val="24"/>
        </w:rPr>
        <w:t>form, terms, and instructions</w:t>
      </w:r>
      <w:r w:rsidR="003D150B">
        <w:rPr>
          <w:sz w:val="24"/>
        </w:rPr>
        <w:t xml:space="preserve"> </w:t>
      </w:r>
      <w:r w:rsidRPr="003D150B" w:rsidR="003D150B">
        <w:rPr>
          <w:sz w:val="24"/>
        </w:rPr>
        <w:t xml:space="preserve">to be used to </w:t>
      </w:r>
      <w:r w:rsidRPr="003D150B" w:rsidR="003D150B">
        <w:rPr>
          <w:rStyle w:val="Strong"/>
          <w:b w:val="0"/>
          <w:bCs w:val="0"/>
          <w:color w:val="1B1B1B"/>
          <w:sz w:val="24"/>
          <w:shd w:val="clear" w:color="auto" w:fill="FFFFFF"/>
        </w:rPr>
        <w:t xml:space="preserve">adopt the 2018 Requirements changes for assurances at 45 CFR 46.103 into </w:t>
      </w:r>
      <w:r w:rsidR="000B4B60">
        <w:rPr>
          <w:rStyle w:val="Strong"/>
          <w:b w:val="0"/>
          <w:bCs w:val="0"/>
          <w:color w:val="1B1B1B"/>
          <w:sz w:val="24"/>
          <w:shd w:val="clear" w:color="auto" w:fill="FFFFFF"/>
        </w:rPr>
        <w:t>OHRP’s</w:t>
      </w:r>
      <w:r w:rsidRPr="003D150B" w:rsidR="003D150B">
        <w:rPr>
          <w:rStyle w:val="Strong"/>
          <w:b w:val="0"/>
          <w:bCs w:val="0"/>
          <w:color w:val="1B1B1B"/>
          <w:sz w:val="24"/>
          <w:shd w:val="clear" w:color="auto" w:fill="FFFFFF"/>
        </w:rPr>
        <w:t xml:space="preserve"> online registration proc</w:t>
      </w:r>
      <w:r w:rsidRPr="003D150B" w:rsidR="003D150B">
        <w:rPr>
          <w:sz w:val="24"/>
        </w:rPr>
        <w:t xml:space="preserve">ess. </w:t>
      </w:r>
      <w:r w:rsidR="003D150B">
        <w:rPr>
          <w:sz w:val="24"/>
        </w:rPr>
        <w:t xml:space="preserve">OHRP closed the response by </w:t>
      </w:r>
      <w:r w:rsidR="000B4B60">
        <w:rPr>
          <w:sz w:val="24"/>
        </w:rPr>
        <w:t xml:space="preserve">pointing out that if the commenter decides to provide further comments, </w:t>
      </w:r>
      <w:r w:rsidR="000214FC">
        <w:rPr>
          <w:sz w:val="24"/>
        </w:rPr>
        <w:t xml:space="preserve">the commenter may </w:t>
      </w:r>
      <w:r w:rsidR="000B4B60">
        <w:rPr>
          <w:sz w:val="24"/>
        </w:rPr>
        <w:t>follow</w:t>
      </w:r>
      <w:r w:rsidR="003D150B">
        <w:rPr>
          <w:sz w:val="24"/>
        </w:rPr>
        <w:t xml:space="preserve"> the Federal Register Notice instructions to submit</w:t>
      </w:r>
      <w:r w:rsidR="000B4B60">
        <w:rPr>
          <w:sz w:val="24"/>
        </w:rPr>
        <w:t xml:space="preserve"> them. A link was provided to the FRN with details about where to find the instruction</w:t>
      </w:r>
      <w:r w:rsidR="001637FF">
        <w:rPr>
          <w:sz w:val="24"/>
        </w:rPr>
        <w:t>s.</w:t>
      </w:r>
      <w:r w:rsidR="00536304">
        <w:rPr>
          <w:sz w:val="24"/>
        </w:rPr>
        <w:t xml:space="preserve"> </w:t>
      </w:r>
    </w:p>
    <w:p w:rsidR="00FF07DB" w:rsidP="00FF07DB" w14:paraId="0B23CE47" w14:textId="77777777">
      <w:pPr>
        <w:ind w:left="1080"/>
        <w:rPr>
          <w:sz w:val="24"/>
        </w:rPr>
      </w:pPr>
    </w:p>
    <w:p w:rsidR="00FF07DB" w:rsidP="00FF07DB" w14:paraId="77AD1E34" w14:textId="77777777">
      <w:pPr>
        <w:numPr>
          <w:ilvl w:val="0"/>
          <w:numId w:val="1"/>
        </w:numPr>
        <w:tabs>
          <w:tab w:val="clear" w:pos="720"/>
          <w:tab w:val="num" w:pos="1080"/>
        </w:tabs>
        <w:ind w:left="1080"/>
        <w:rPr>
          <w:sz w:val="24"/>
        </w:rPr>
      </w:pPr>
      <w:r>
        <w:rPr>
          <w:sz w:val="24"/>
          <w:u w:val="single"/>
        </w:rPr>
        <w:t>Payment/Gift to Respondent</w:t>
      </w:r>
    </w:p>
    <w:p w:rsidR="00FF07DB" w:rsidP="00FF07DB" w14:paraId="476CBBBC" w14:textId="77777777">
      <w:pPr>
        <w:ind w:left="1080"/>
        <w:rPr>
          <w:sz w:val="24"/>
        </w:rPr>
      </w:pPr>
    </w:p>
    <w:p w:rsidR="00FF07DB" w:rsidP="00FF07DB" w14:paraId="316AE51A" w14:textId="77777777">
      <w:pPr>
        <w:pStyle w:val="BodyTextIndent2"/>
      </w:pPr>
      <w:r>
        <w:t>No payments or gifts are provided to the respondents.</w:t>
      </w:r>
    </w:p>
    <w:p w:rsidR="00FF07DB" w:rsidP="00FF07DB" w14:paraId="6CE3ED0F" w14:textId="77777777">
      <w:pPr>
        <w:ind w:left="360"/>
        <w:rPr>
          <w:sz w:val="24"/>
        </w:rPr>
      </w:pPr>
    </w:p>
    <w:p w:rsidR="00FF07DB" w:rsidP="00FF07DB" w14:paraId="7F0A57C0" w14:textId="77777777">
      <w:pPr>
        <w:numPr>
          <w:ilvl w:val="0"/>
          <w:numId w:val="1"/>
        </w:numPr>
        <w:tabs>
          <w:tab w:val="clear" w:pos="720"/>
          <w:tab w:val="num" w:pos="1080"/>
        </w:tabs>
        <w:ind w:left="1080"/>
        <w:rPr>
          <w:sz w:val="24"/>
        </w:rPr>
      </w:pPr>
      <w:r>
        <w:rPr>
          <w:sz w:val="24"/>
          <w:u w:val="single"/>
        </w:rPr>
        <w:t>Confidentiality</w:t>
      </w:r>
    </w:p>
    <w:p w:rsidR="00FF07DB" w:rsidP="00FF07DB" w14:paraId="4AD551F7" w14:textId="77777777">
      <w:pPr>
        <w:ind w:left="720"/>
        <w:rPr>
          <w:sz w:val="24"/>
        </w:rPr>
      </w:pPr>
    </w:p>
    <w:p w:rsidR="00FF07DB" w:rsidP="00FF07DB" w14:paraId="74B65C40" w14:textId="77777777">
      <w:pPr>
        <w:widowControl/>
        <w:autoSpaceDE/>
        <w:autoSpaceDN/>
        <w:adjustRightInd/>
        <w:ind w:left="1080"/>
        <w:rPr>
          <w:sz w:val="24"/>
        </w:rPr>
      </w:pPr>
      <w:r>
        <w:rPr>
          <w:sz w:val="24"/>
        </w:rPr>
        <w:t>The information collected under the FWA in the past was considered releasable under the Freedom of Information Act (FOIA).  However, currently OHRP</w:t>
      </w:r>
      <w:r w:rsidR="00CC3264">
        <w:rPr>
          <w:sz w:val="24"/>
        </w:rPr>
        <w:t xml:space="preserve"> no longer require</w:t>
      </w:r>
      <w:r w:rsidR="003B4EFB">
        <w:rPr>
          <w:sz w:val="24"/>
        </w:rPr>
        <w:t>s</w:t>
      </w:r>
      <w:r w:rsidR="00CC3264">
        <w:rPr>
          <w:sz w:val="24"/>
        </w:rPr>
        <w:t xml:space="preserve"> public</w:t>
      </w:r>
      <w:r>
        <w:rPr>
          <w:sz w:val="24"/>
        </w:rPr>
        <w:t xml:space="preserve"> requesters to submit a FOIA request </w:t>
      </w:r>
      <w:r>
        <w:rPr>
          <w:sz w:val="24"/>
        </w:rPr>
        <w:t>in order to</w:t>
      </w:r>
      <w:r>
        <w:rPr>
          <w:sz w:val="24"/>
        </w:rPr>
        <w:t xml:space="preserve"> </w:t>
      </w:r>
      <w:r w:rsidR="002767A3">
        <w:rPr>
          <w:sz w:val="24"/>
        </w:rPr>
        <w:t>release</w:t>
      </w:r>
      <w:r w:rsidR="00CC3264">
        <w:rPr>
          <w:sz w:val="24"/>
        </w:rPr>
        <w:t xml:space="preserve"> non-public FWA information.</w:t>
      </w:r>
      <w:r>
        <w:rPr>
          <w:sz w:val="24"/>
        </w:rPr>
        <w:t xml:space="preserve"> </w:t>
      </w:r>
    </w:p>
    <w:p w:rsidR="00FF07DB" w:rsidP="00FF07DB" w14:paraId="12FDF631" w14:textId="77777777">
      <w:pPr>
        <w:widowControl/>
        <w:autoSpaceDE/>
        <w:autoSpaceDN/>
        <w:adjustRightInd/>
        <w:ind w:left="1080"/>
        <w:rPr>
          <w:sz w:val="24"/>
        </w:rPr>
      </w:pPr>
    </w:p>
    <w:p w:rsidR="00FF07DB" w:rsidP="00FF07DB" w14:paraId="33DA81DB" w14:textId="75C7EF5D">
      <w:pPr>
        <w:widowControl/>
        <w:autoSpaceDE/>
        <w:autoSpaceDN/>
        <w:adjustRightInd/>
        <w:ind w:left="1080"/>
        <w:rPr>
          <w:sz w:val="24"/>
          <w:szCs w:val="20"/>
        </w:rPr>
      </w:pPr>
      <w:r>
        <w:rPr>
          <w:sz w:val="24"/>
        </w:rPr>
        <w:t>The database used to track FWA data, referred to as t</w:t>
      </w:r>
      <w:r>
        <w:rPr>
          <w:sz w:val="24"/>
          <w:szCs w:val="20"/>
        </w:rPr>
        <w:t>he Human As</w:t>
      </w:r>
      <w:r w:rsidR="00901069">
        <w:rPr>
          <w:sz w:val="24"/>
          <w:szCs w:val="20"/>
        </w:rPr>
        <w:t>surance Tracking System (HATS)</w:t>
      </w:r>
      <w:r w:rsidR="002767A3">
        <w:rPr>
          <w:sz w:val="24"/>
          <w:szCs w:val="20"/>
        </w:rPr>
        <w:t>,</w:t>
      </w:r>
      <w:r w:rsidR="00901069">
        <w:rPr>
          <w:sz w:val="24"/>
          <w:szCs w:val="20"/>
        </w:rPr>
        <w:t xml:space="preserve"> </w:t>
      </w:r>
      <w:r>
        <w:rPr>
          <w:sz w:val="24"/>
          <w:szCs w:val="20"/>
        </w:rPr>
        <w:t xml:space="preserve">uses Microsoft SQL Server tables stored on a server that are maintained by the Center for Information Technology, National Institutes of Health.  The HATS application screens and associated FWA tables/server utilize a username/password and appropriate session variables to access and modify the FWA data. Without the appropriate username/password, </w:t>
      </w:r>
      <w:r w:rsidR="008666C9">
        <w:rPr>
          <w:sz w:val="24"/>
          <w:szCs w:val="20"/>
        </w:rPr>
        <w:t xml:space="preserve">or assistance from OHRP, </w:t>
      </w:r>
      <w:r>
        <w:rPr>
          <w:sz w:val="24"/>
          <w:szCs w:val="20"/>
        </w:rPr>
        <w:t>unauthorized users will not gain access to the FWA database. </w:t>
      </w:r>
      <w:r w:rsidR="008666C9">
        <w:rPr>
          <w:sz w:val="24"/>
          <w:szCs w:val="20"/>
        </w:rPr>
        <w:t xml:space="preserve"> </w:t>
      </w:r>
      <w:r>
        <w:rPr>
          <w:sz w:val="24"/>
          <w:szCs w:val="20"/>
        </w:rPr>
        <w:t xml:space="preserve">Requests for FWA information are fulfilled via </w:t>
      </w:r>
      <w:r w:rsidR="003B4EFB">
        <w:rPr>
          <w:sz w:val="24"/>
          <w:szCs w:val="20"/>
        </w:rPr>
        <w:t xml:space="preserve">electronic </w:t>
      </w:r>
      <w:r>
        <w:rPr>
          <w:sz w:val="24"/>
          <w:szCs w:val="20"/>
        </w:rPr>
        <w:t xml:space="preserve">reports </w:t>
      </w:r>
      <w:r w:rsidR="0043000A">
        <w:rPr>
          <w:sz w:val="24"/>
          <w:szCs w:val="20"/>
        </w:rPr>
        <w:t xml:space="preserve">files </w:t>
      </w:r>
      <w:r>
        <w:rPr>
          <w:sz w:val="24"/>
          <w:szCs w:val="20"/>
        </w:rPr>
        <w:t xml:space="preserve">containing extracted information.   </w:t>
      </w:r>
    </w:p>
    <w:p w:rsidR="00FF07DB" w:rsidP="00FF07DB" w14:paraId="60B4700B" w14:textId="77777777">
      <w:pPr>
        <w:widowControl/>
        <w:autoSpaceDE/>
        <w:autoSpaceDN/>
        <w:adjustRightInd/>
        <w:ind w:left="1080"/>
        <w:rPr>
          <w:sz w:val="24"/>
          <w:szCs w:val="20"/>
        </w:rPr>
      </w:pPr>
    </w:p>
    <w:p w:rsidR="00FF07DB" w:rsidP="00FF07DB" w14:paraId="053B4CC3" w14:textId="3401FF93">
      <w:pPr>
        <w:widowControl/>
        <w:autoSpaceDE/>
        <w:autoSpaceDN/>
        <w:adjustRightInd/>
        <w:ind w:left="1080"/>
        <w:rPr>
          <w:sz w:val="24"/>
        </w:rPr>
      </w:pPr>
      <w:r>
        <w:rPr>
          <w:sz w:val="24"/>
          <w:szCs w:val="20"/>
        </w:rPr>
        <w:t xml:space="preserve">The public can retrieve </w:t>
      </w:r>
      <w:r w:rsidR="003B4EFB">
        <w:rPr>
          <w:sz w:val="24"/>
          <w:szCs w:val="20"/>
        </w:rPr>
        <w:t xml:space="preserve">some </w:t>
      </w:r>
      <w:r>
        <w:rPr>
          <w:sz w:val="24"/>
          <w:szCs w:val="20"/>
        </w:rPr>
        <w:t xml:space="preserve">data from FWA database tables via the internet search screens found on the OHRP website at </w:t>
      </w:r>
      <w:hyperlink r:id="rId10" w:history="1">
        <w:r w:rsidRPr="00704391" w:rsidR="00704391">
          <w:rPr>
            <w:rStyle w:val="Hyperlink"/>
            <w:sz w:val="24"/>
          </w:rPr>
          <w:t>https://ohrp.cit.nih.gov/search/search.aspx?styp=bsc</w:t>
        </w:r>
      </w:hyperlink>
      <w:r w:rsidR="00704391">
        <w:rPr>
          <w:sz w:val="24"/>
        </w:rPr>
        <w:t>.</w:t>
      </w:r>
      <w:r>
        <w:rPr>
          <w:sz w:val="24"/>
          <w:szCs w:val="20"/>
        </w:rPr>
        <w:t xml:space="preserve"> This link provides read only access to the name, location, and FWA assurance number of institutions holding an </w:t>
      </w:r>
      <w:r w:rsidR="00F75D04">
        <w:rPr>
          <w:sz w:val="24"/>
          <w:szCs w:val="20"/>
        </w:rPr>
        <w:t xml:space="preserve">active </w:t>
      </w:r>
      <w:r>
        <w:rPr>
          <w:sz w:val="24"/>
          <w:szCs w:val="20"/>
        </w:rPr>
        <w:t xml:space="preserve">OHRP-approved FWA.  Information provided to the public via the OHRP website does not include the names and contact information of the FWA signatory official or human protections administrator identified in the FWA form. This information is accessible to appropriate representatives of the other Federal departments and agencies that have adopted the Federal Policy via a secure internet connection requiring a username and password. The public would need to contact </w:t>
      </w:r>
      <w:r>
        <w:rPr>
          <w:sz w:val="24"/>
          <w:szCs w:val="20"/>
        </w:rPr>
        <w:t xml:space="preserve">OHRP to obtain this information.  Of note, the public and other agencies do not have the ability to modify the FWA database tables. </w:t>
      </w:r>
    </w:p>
    <w:p w:rsidR="00FF07DB" w:rsidP="00FF07DB" w14:paraId="4EFC847E" w14:textId="77777777">
      <w:pPr>
        <w:ind w:left="360"/>
        <w:rPr>
          <w:sz w:val="24"/>
        </w:rPr>
      </w:pPr>
    </w:p>
    <w:p w:rsidR="00FF07DB" w:rsidP="00FF07DB" w14:paraId="4873C3B1" w14:textId="77777777">
      <w:pPr>
        <w:numPr>
          <w:ilvl w:val="0"/>
          <w:numId w:val="1"/>
        </w:numPr>
        <w:tabs>
          <w:tab w:val="clear" w:pos="720"/>
          <w:tab w:val="num" w:pos="1080"/>
        </w:tabs>
        <w:ind w:left="1080"/>
        <w:rPr>
          <w:sz w:val="24"/>
        </w:rPr>
      </w:pPr>
      <w:r>
        <w:rPr>
          <w:sz w:val="24"/>
          <w:u w:val="single"/>
        </w:rPr>
        <w:t>Sensitive Questions</w:t>
      </w:r>
    </w:p>
    <w:p w:rsidR="00FF07DB" w:rsidP="00FF07DB" w14:paraId="1C27490D" w14:textId="77777777">
      <w:pPr>
        <w:ind w:left="1080"/>
        <w:rPr>
          <w:sz w:val="24"/>
        </w:rPr>
      </w:pPr>
    </w:p>
    <w:p w:rsidR="00FF07DB" w:rsidP="0AC32819" w14:paraId="2A2A32D8" w14:textId="7A21DD16">
      <w:pPr>
        <w:ind w:left="1080"/>
        <w:rPr>
          <w:sz w:val="24"/>
        </w:rPr>
      </w:pPr>
      <w:r w:rsidRPr="0AC32819">
        <w:rPr>
          <w:sz w:val="24"/>
        </w:rPr>
        <w:t>No sensitive information is being collected by the FWA.</w:t>
      </w:r>
    </w:p>
    <w:p w:rsidR="00FF07DB" w:rsidP="00FF07DB" w14:paraId="2FED4802" w14:textId="77777777">
      <w:pPr>
        <w:ind w:left="360"/>
        <w:rPr>
          <w:sz w:val="24"/>
        </w:rPr>
      </w:pPr>
    </w:p>
    <w:p w:rsidR="006A37E0" w:rsidRPr="006A37E0" w:rsidP="00FF07DB" w14:paraId="3CF04FC4" w14:textId="77777777">
      <w:pPr>
        <w:numPr>
          <w:ilvl w:val="0"/>
          <w:numId w:val="1"/>
        </w:numPr>
        <w:tabs>
          <w:tab w:val="clear" w:pos="720"/>
          <w:tab w:val="num" w:pos="1080"/>
        </w:tabs>
        <w:ind w:left="1080"/>
        <w:rPr>
          <w:b/>
          <w:sz w:val="24"/>
        </w:rPr>
      </w:pPr>
      <w:r>
        <w:rPr>
          <w:sz w:val="24"/>
          <w:u w:val="single"/>
        </w:rPr>
        <w:t>Estimates of Annualized Burden Hours and Costs</w:t>
      </w:r>
    </w:p>
    <w:p w:rsidR="006A37E0" w:rsidRPr="006A37E0" w:rsidP="006A37E0" w14:paraId="6A30E047" w14:textId="77777777">
      <w:pPr>
        <w:ind w:left="1080"/>
        <w:rPr>
          <w:b/>
          <w:sz w:val="24"/>
        </w:rPr>
      </w:pPr>
    </w:p>
    <w:p w:rsidR="00034924" w:rsidP="00034924" w14:paraId="7018E7F8" w14:textId="7D87165F">
      <w:pPr>
        <w:pStyle w:val="BodyTextIndent"/>
        <w:ind w:left="1080"/>
        <w:rPr>
          <w:rFonts w:ascii="Times New Roman" w:hAnsi="Times New Roman"/>
        </w:rPr>
      </w:pPr>
      <w:r>
        <w:rPr>
          <w:rFonts w:ascii="Times New Roman" w:hAnsi="Times New Roman"/>
        </w:rPr>
        <w:t xml:space="preserve">The estimate of the number of respondents is based upon the current (as of </w:t>
      </w:r>
      <w:r w:rsidR="001A6575">
        <w:rPr>
          <w:rFonts w:ascii="Times New Roman" w:hAnsi="Times New Roman"/>
        </w:rPr>
        <w:t>2</w:t>
      </w:r>
      <w:r w:rsidR="005152B8">
        <w:rPr>
          <w:rFonts w:ascii="Times New Roman" w:hAnsi="Times New Roman"/>
        </w:rPr>
        <w:t>/</w:t>
      </w:r>
      <w:r w:rsidR="001A6575">
        <w:rPr>
          <w:rFonts w:ascii="Times New Roman" w:hAnsi="Times New Roman"/>
        </w:rPr>
        <w:t>27</w:t>
      </w:r>
      <w:r w:rsidR="005152B8">
        <w:rPr>
          <w:rFonts w:ascii="Times New Roman" w:hAnsi="Times New Roman"/>
        </w:rPr>
        <w:t>/202</w:t>
      </w:r>
      <w:r w:rsidR="001A6575">
        <w:rPr>
          <w:rFonts w:ascii="Times New Roman" w:hAnsi="Times New Roman"/>
        </w:rPr>
        <w:t>5</w:t>
      </w:r>
      <w:r>
        <w:rPr>
          <w:rFonts w:ascii="Times New Roman" w:hAnsi="Times New Roman"/>
        </w:rPr>
        <w:t xml:space="preserve">) number of </w:t>
      </w:r>
      <w:r w:rsidR="005152B8">
        <w:rPr>
          <w:rFonts w:ascii="Times New Roman" w:hAnsi="Times New Roman"/>
        </w:rPr>
        <w:t xml:space="preserve">active </w:t>
      </w:r>
      <w:r>
        <w:rPr>
          <w:rFonts w:ascii="Times New Roman" w:hAnsi="Times New Roman"/>
        </w:rPr>
        <w:t>OHRP-approved FWAs (1</w:t>
      </w:r>
      <w:r w:rsidR="001A6575">
        <w:rPr>
          <w:rFonts w:ascii="Times New Roman" w:hAnsi="Times New Roman"/>
        </w:rPr>
        <w:t>2</w:t>
      </w:r>
      <w:r>
        <w:rPr>
          <w:rFonts w:ascii="Times New Roman" w:hAnsi="Times New Roman"/>
        </w:rPr>
        <w:t>,</w:t>
      </w:r>
      <w:r w:rsidR="001A6575">
        <w:rPr>
          <w:rFonts w:ascii="Times New Roman" w:hAnsi="Times New Roman"/>
        </w:rPr>
        <w:t>533</w:t>
      </w:r>
      <w:r>
        <w:rPr>
          <w:rFonts w:ascii="Times New Roman" w:hAnsi="Times New Roman"/>
        </w:rPr>
        <w:t>) and projecting that the number may increase to 1</w:t>
      </w:r>
      <w:r w:rsidR="001A6575">
        <w:rPr>
          <w:rFonts w:ascii="Times New Roman" w:hAnsi="Times New Roman"/>
        </w:rPr>
        <w:t>3</w:t>
      </w:r>
      <w:r w:rsidR="00F35750">
        <w:rPr>
          <w:rFonts w:ascii="Times New Roman" w:hAnsi="Times New Roman"/>
        </w:rPr>
        <w:t>,000</w:t>
      </w:r>
      <w:r>
        <w:rPr>
          <w:rFonts w:ascii="Times New Roman" w:hAnsi="Times New Roman"/>
        </w:rPr>
        <w:t>.</w:t>
      </w:r>
    </w:p>
    <w:p w:rsidR="00034924" w:rsidP="00034924" w14:paraId="06880FAE" w14:textId="77777777">
      <w:pPr>
        <w:pStyle w:val="BodyTextIndent"/>
        <w:ind w:left="1080"/>
        <w:rPr>
          <w:rFonts w:ascii="Times New Roman" w:hAnsi="Times New Roman"/>
        </w:rPr>
      </w:pPr>
    </w:p>
    <w:p w:rsidR="00034924" w:rsidP="00034924" w14:paraId="2CCE3FFB" w14:textId="42723971">
      <w:pPr>
        <w:pStyle w:val="BodyTextIndent"/>
        <w:ind w:left="1080"/>
        <w:rPr>
          <w:rFonts w:ascii="Times New Roman" w:hAnsi="Times New Roman"/>
        </w:rPr>
      </w:pPr>
      <w:r>
        <w:rPr>
          <w:rFonts w:ascii="Times New Roman" w:hAnsi="Times New Roman"/>
        </w:rPr>
        <w:t xml:space="preserve">The estimate of the number of responses per respondent is based upon the assumption that an institution will need to submit an initial FWA, or update or renew a previously approved FWA, </w:t>
      </w:r>
      <w:r w:rsidR="00AD31EF">
        <w:rPr>
          <w:rFonts w:ascii="Times New Roman" w:hAnsi="Times New Roman"/>
        </w:rPr>
        <w:t>once a year</w:t>
      </w:r>
      <w:r>
        <w:rPr>
          <w:rFonts w:ascii="Times New Roman" w:hAnsi="Times New Roman"/>
        </w:rPr>
        <w:t>.</w:t>
      </w:r>
      <w:r w:rsidR="00AD31EF">
        <w:rPr>
          <w:rFonts w:ascii="Times New Roman" w:hAnsi="Times New Roman"/>
        </w:rPr>
        <w:t xml:space="preserve"> </w:t>
      </w:r>
      <w:r>
        <w:rPr>
          <w:rFonts w:ascii="Times New Roman" w:hAnsi="Times New Roman"/>
        </w:rPr>
        <w:t xml:space="preserve">  </w:t>
      </w:r>
    </w:p>
    <w:p w:rsidR="00034924" w:rsidP="00034924" w14:paraId="7F795BBE" w14:textId="77777777">
      <w:pPr>
        <w:pStyle w:val="BodyTextIndent"/>
        <w:ind w:left="1080"/>
        <w:rPr>
          <w:rFonts w:ascii="Times New Roman" w:hAnsi="Times New Roman"/>
        </w:rPr>
      </w:pPr>
    </w:p>
    <w:p w:rsidR="00034924" w:rsidP="00034924" w14:paraId="6DC186E0" w14:textId="5A691899">
      <w:pPr>
        <w:pStyle w:val="BodyTextIndent"/>
        <w:ind w:left="1080"/>
        <w:rPr>
          <w:rFonts w:ascii="Times New Roman" w:hAnsi="Times New Roman"/>
        </w:rPr>
      </w:pPr>
      <w:r>
        <w:rPr>
          <w:rFonts w:ascii="Times New Roman" w:hAnsi="Times New Roman"/>
        </w:rPr>
        <w:t>The estimate of the hours per response assumes that virtually all respondents will complete the FWA form via the internet on an interactive page on the OHRP website.  The time estimate includes an estimate of the time needed to (i) read and understand the instructions for completing the FWA; (ii) read and understand the FWA terms of assurance; and (iii) enter the information requested on the FWA form.  The estimate assumes that completing a new FWA, or updating or renewing an existing FWA, on average, will be completed in 0.</w:t>
      </w:r>
      <w:r w:rsidR="0056492A">
        <w:rPr>
          <w:rFonts w:ascii="Times New Roman" w:hAnsi="Times New Roman"/>
        </w:rPr>
        <w:t>33</w:t>
      </w:r>
      <w:r>
        <w:rPr>
          <w:rFonts w:ascii="Times New Roman" w:hAnsi="Times New Roman"/>
        </w:rPr>
        <w:t xml:space="preserve"> hours.</w:t>
      </w:r>
    </w:p>
    <w:p w:rsidR="006A37E0" w:rsidP="00FF07DB" w14:paraId="34602D25" w14:textId="77777777">
      <w:pPr>
        <w:jc w:val="center"/>
        <w:rPr>
          <w:b/>
          <w:sz w:val="24"/>
        </w:rPr>
      </w:pPr>
    </w:p>
    <w:p w:rsidR="00FF07DB" w:rsidP="00FF07DB" w14:paraId="68B0C253" w14:textId="77777777">
      <w:pPr>
        <w:rPr>
          <w:sz w:val="24"/>
        </w:rPr>
      </w:pPr>
      <w:r>
        <w:rPr>
          <w:b/>
          <w:sz w:val="24"/>
        </w:rPr>
        <w:t xml:space="preserve">                </w:t>
      </w:r>
      <w:r w:rsidR="00322F83">
        <w:rPr>
          <w:b/>
          <w:sz w:val="24"/>
        </w:rPr>
        <w:t xml:space="preserve">  12a. </w:t>
      </w:r>
      <w:r w:rsidRPr="00FC0E52">
        <w:rPr>
          <w:b/>
          <w:sz w:val="24"/>
        </w:rPr>
        <w:t xml:space="preserve">Estimated </w:t>
      </w:r>
      <w:r w:rsidRPr="00FC0E52">
        <w:rPr>
          <w:b/>
          <w:bCs/>
          <w:sz w:val="24"/>
        </w:rPr>
        <w:t>Annualized</w:t>
      </w:r>
      <w:r w:rsidR="00322F83">
        <w:rPr>
          <w:b/>
          <w:bCs/>
          <w:sz w:val="24"/>
        </w:rPr>
        <w:t xml:space="preserve"> </w:t>
      </w:r>
      <w:r w:rsidRPr="00FC0E52">
        <w:rPr>
          <w:b/>
          <w:bCs/>
          <w:sz w:val="24"/>
        </w:rPr>
        <w:t>Burden in Hours Table</w:t>
      </w:r>
      <w:bookmarkStart w:id="5" w:name="_Hlk120734523"/>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8"/>
        <w:gridCol w:w="1523"/>
        <w:gridCol w:w="1430"/>
        <w:gridCol w:w="2428"/>
        <w:gridCol w:w="1416"/>
      </w:tblGrid>
      <w:tr w14:paraId="3178A59E" w14:textId="77777777" w:rsidTr="00DC0CCF">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478" w:type="dxa"/>
          </w:tcPr>
          <w:p w:rsidR="00FF07DB" w:rsidP="00FF07DB" w14:paraId="601BDAD8" w14:textId="77777777">
            <w:pPr>
              <w:pStyle w:val="BodyTextIndent"/>
              <w:ind w:left="0"/>
              <w:rPr>
                <w:rFonts w:ascii="Times New Roman" w:hAnsi="Times New Roman"/>
                <w:b/>
                <w:bCs/>
              </w:rPr>
            </w:pPr>
            <w:r>
              <w:rPr>
                <w:rFonts w:ascii="Times New Roman" w:hAnsi="Times New Roman"/>
                <w:b/>
                <w:bCs/>
              </w:rPr>
              <w:t>Form name</w:t>
            </w:r>
          </w:p>
        </w:tc>
        <w:tc>
          <w:tcPr>
            <w:tcW w:w="1523" w:type="dxa"/>
          </w:tcPr>
          <w:p w:rsidR="00FF07DB" w:rsidP="00FF07DB" w14:paraId="27A77181" w14:textId="77777777">
            <w:pPr>
              <w:pStyle w:val="BodyTextIndent"/>
              <w:ind w:left="0"/>
              <w:rPr>
                <w:rFonts w:ascii="Times New Roman" w:hAnsi="Times New Roman"/>
                <w:b/>
                <w:bCs/>
              </w:rPr>
            </w:pPr>
            <w:r>
              <w:rPr>
                <w:rFonts w:ascii="Times New Roman" w:hAnsi="Times New Roman"/>
                <w:b/>
                <w:bCs/>
              </w:rPr>
              <w:t>Number of Respondents</w:t>
            </w:r>
          </w:p>
        </w:tc>
        <w:tc>
          <w:tcPr>
            <w:tcW w:w="1430" w:type="dxa"/>
          </w:tcPr>
          <w:p w:rsidR="00FF07DB" w:rsidP="00FF07DB" w14:paraId="5DBA1DF4" w14:textId="77777777">
            <w:pPr>
              <w:pStyle w:val="BodyTextIndent"/>
              <w:ind w:left="0"/>
              <w:rPr>
                <w:rFonts w:ascii="Times New Roman" w:hAnsi="Times New Roman"/>
                <w:b/>
                <w:bCs/>
              </w:rPr>
            </w:pPr>
            <w:r>
              <w:rPr>
                <w:rFonts w:ascii="Times New Roman" w:hAnsi="Times New Roman"/>
                <w:b/>
                <w:bCs/>
              </w:rPr>
              <w:t>Number of Responses per R</w:t>
            </w:r>
            <w:r>
              <w:rPr>
                <w:rFonts w:ascii="Times New Roman" w:hAnsi="Times New Roman"/>
                <w:b/>
                <w:bCs/>
              </w:rPr>
              <w:t xml:space="preserve">espondent  </w:t>
            </w:r>
          </w:p>
        </w:tc>
        <w:tc>
          <w:tcPr>
            <w:tcW w:w="2428" w:type="dxa"/>
          </w:tcPr>
          <w:p w:rsidR="00FF07DB" w:rsidP="00FF07DB" w14:paraId="481C0D68" w14:textId="77777777">
            <w:pPr>
              <w:pStyle w:val="BodyTextIndent"/>
              <w:ind w:left="0"/>
              <w:rPr>
                <w:rFonts w:ascii="Times New Roman" w:hAnsi="Times New Roman"/>
                <w:b/>
                <w:bCs/>
              </w:rPr>
            </w:pPr>
            <w:r>
              <w:rPr>
                <w:rFonts w:ascii="Times New Roman" w:hAnsi="Times New Roman"/>
                <w:b/>
                <w:bCs/>
              </w:rPr>
              <w:t>Hours per R</w:t>
            </w:r>
            <w:r>
              <w:rPr>
                <w:rFonts w:ascii="Times New Roman" w:hAnsi="Times New Roman"/>
                <w:b/>
                <w:bCs/>
              </w:rPr>
              <w:t>esponse</w:t>
            </w:r>
          </w:p>
        </w:tc>
        <w:tc>
          <w:tcPr>
            <w:tcW w:w="1416" w:type="dxa"/>
          </w:tcPr>
          <w:p w:rsidR="00FF07DB" w:rsidP="00FF07DB" w14:paraId="773B1A9B" w14:textId="77777777">
            <w:pPr>
              <w:pStyle w:val="BodyTextIndent"/>
              <w:ind w:left="0"/>
              <w:rPr>
                <w:rFonts w:ascii="Times New Roman" w:hAnsi="Times New Roman"/>
                <w:b/>
                <w:bCs/>
              </w:rPr>
            </w:pPr>
            <w:r>
              <w:rPr>
                <w:rFonts w:ascii="Times New Roman" w:hAnsi="Times New Roman"/>
                <w:b/>
                <w:bCs/>
              </w:rPr>
              <w:t>Response Burden</w:t>
            </w:r>
            <w:r w:rsidR="00CC3264">
              <w:rPr>
                <w:rFonts w:ascii="Times New Roman" w:hAnsi="Times New Roman"/>
                <w:b/>
                <w:bCs/>
              </w:rPr>
              <w:t xml:space="preserve"> Hours</w:t>
            </w:r>
          </w:p>
        </w:tc>
      </w:tr>
      <w:tr w14:paraId="4D826825" w14:textId="77777777" w:rsidTr="00DC0CCF">
        <w:tblPrEx>
          <w:tblW w:w="0" w:type="auto"/>
          <w:tblInd w:w="1075" w:type="dxa"/>
          <w:tblLook w:val="0000"/>
        </w:tblPrEx>
        <w:tc>
          <w:tcPr>
            <w:tcW w:w="1478" w:type="dxa"/>
          </w:tcPr>
          <w:p w:rsidR="00FF07DB" w:rsidP="00FF07DB" w14:paraId="7C767B3B" w14:textId="77777777">
            <w:pPr>
              <w:pStyle w:val="BodyTextIndent"/>
              <w:ind w:left="0"/>
              <w:rPr>
                <w:rFonts w:ascii="Times New Roman" w:hAnsi="Times New Roman"/>
              </w:rPr>
            </w:pPr>
            <w:r>
              <w:rPr>
                <w:rFonts w:ascii="Times New Roman" w:hAnsi="Times New Roman"/>
              </w:rPr>
              <w:t>Federalwide  Assurance</w:t>
            </w:r>
            <w:r>
              <w:rPr>
                <w:rFonts w:ascii="Times New Roman" w:hAnsi="Times New Roman"/>
              </w:rPr>
              <w:t xml:space="preserve"> (FWA)</w:t>
            </w:r>
          </w:p>
        </w:tc>
        <w:tc>
          <w:tcPr>
            <w:tcW w:w="1523" w:type="dxa"/>
          </w:tcPr>
          <w:p w:rsidR="00704391" w:rsidP="00FF07DB" w14:paraId="686288A8" w14:textId="33127280">
            <w:pPr>
              <w:pStyle w:val="BodyTextIndent"/>
              <w:ind w:left="0"/>
              <w:rPr>
                <w:rFonts w:ascii="Times New Roman" w:hAnsi="Times New Roman"/>
              </w:rPr>
            </w:pPr>
            <w:r>
              <w:rPr>
                <w:rFonts w:ascii="Times New Roman" w:hAnsi="Times New Roman"/>
              </w:rPr>
              <w:t>1</w:t>
            </w:r>
            <w:r w:rsidR="001A6575">
              <w:rPr>
                <w:rFonts w:ascii="Times New Roman" w:hAnsi="Times New Roman"/>
              </w:rPr>
              <w:t>3</w:t>
            </w:r>
            <w:r>
              <w:rPr>
                <w:rFonts w:ascii="Times New Roman" w:hAnsi="Times New Roman"/>
              </w:rPr>
              <w:t>,</w:t>
            </w:r>
            <w:r>
              <w:rPr>
                <w:rFonts w:ascii="Times New Roman" w:hAnsi="Times New Roman"/>
              </w:rPr>
              <w:t>0</w:t>
            </w:r>
            <w:r>
              <w:rPr>
                <w:rFonts w:ascii="Times New Roman" w:hAnsi="Times New Roman"/>
              </w:rPr>
              <w:t>00</w:t>
            </w:r>
          </w:p>
        </w:tc>
        <w:tc>
          <w:tcPr>
            <w:tcW w:w="1430" w:type="dxa"/>
          </w:tcPr>
          <w:p w:rsidR="00FF07DB" w:rsidP="00FF07DB" w14:paraId="2721898C" w14:textId="65BF7928">
            <w:pPr>
              <w:pStyle w:val="BodyTextIndent"/>
              <w:ind w:left="0"/>
              <w:rPr>
                <w:rFonts w:ascii="Times New Roman" w:hAnsi="Times New Roman"/>
              </w:rPr>
            </w:pPr>
            <w:r>
              <w:rPr>
                <w:rFonts w:ascii="Times New Roman" w:hAnsi="Times New Roman"/>
              </w:rPr>
              <w:t>1</w:t>
            </w:r>
            <w:r>
              <w:rPr>
                <w:rFonts w:ascii="Times New Roman" w:hAnsi="Times New Roman"/>
              </w:rPr>
              <w:t>.0</w:t>
            </w:r>
          </w:p>
          <w:p w:rsidR="00704391" w:rsidP="00FF07DB" w14:paraId="4CA684A5" w14:textId="77777777">
            <w:pPr>
              <w:pStyle w:val="BodyTextIndent"/>
              <w:ind w:left="0"/>
              <w:rPr>
                <w:rFonts w:ascii="Times New Roman" w:hAnsi="Times New Roman"/>
              </w:rPr>
            </w:pPr>
          </w:p>
        </w:tc>
        <w:tc>
          <w:tcPr>
            <w:tcW w:w="2428" w:type="dxa"/>
          </w:tcPr>
          <w:p w:rsidR="00FF07DB" w:rsidP="00FF07DB" w14:paraId="2B3B7E0B" w14:textId="11E1ADE1">
            <w:pPr>
              <w:pStyle w:val="BodyTextIndent"/>
              <w:ind w:left="0"/>
              <w:rPr>
                <w:rFonts w:ascii="Times New Roman" w:hAnsi="Times New Roman"/>
              </w:rPr>
            </w:pPr>
            <w:r>
              <w:rPr>
                <w:rFonts w:ascii="Times New Roman" w:hAnsi="Times New Roman"/>
              </w:rPr>
              <w:t>0.</w:t>
            </w:r>
            <w:r w:rsidR="00101FDF">
              <w:rPr>
                <w:rFonts w:ascii="Times New Roman" w:hAnsi="Times New Roman"/>
              </w:rPr>
              <w:t>33</w:t>
            </w:r>
          </w:p>
          <w:p w:rsidR="00704391" w:rsidP="00FF07DB" w14:paraId="245F2624" w14:textId="77777777">
            <w:pPr>
              <w:pStyle w:val="BodyTextIndent"/>
              <w:ind w:left="0"/>
              <w:rPr>
                <w:rFonts w:ascii="Times New Roman" w:hAnsi="Times New Roman"/>
              </w:rPr>
            </w:pPr>
          </w:p>
        </w:tc>
        <w:tc>
          <w:tcPr>
            <w:tcW w:w="1416" w:type="dxa"/>
          </w:tcPr>
          <w:p w:rsidR="00704391" w:rsidP="00FF07DB" w14:paraId="71470B1E" w14:textId="7D97D981">
            <w:pPr>
              <w:pStyle w:val="BodyTextIndent"/>
              <w:ind w:left="0"/>
              <w:rPr>
                <w:rFonts w:ascii="Times New Roman" w:hAnsi="Times New Roman"/>
              </w:rPr>
            </w:pPr>
            <w:r>
              <w:rPr>
                <w:rFonts w:ascii="Times New Roman" w:hAnsi="Times New Roman"/>
              </w:rPr>
              <w:t>4</w:t>
            </w:r>
            <w:r w:rsidR="00101FDF">
              <w:rPr>
                <w:rFonts w:ascii="Times New Roman" w:hAnsi="Times New Roman"/>
              </w:rPr>
              <w:t>,</w:t>
            </w:r>
            <w:r w:rsidR="001A6575">
              <w:rPr>
                <w:rFonts w:ascii="Times New Roman" w:hAnsi="Times New Roman"/>
              </w:rPr>
              <w:t>290</w:t>
            </w:r>
          </w:p>
        </w:tc>
      </w:tr>
      <w:tr w14:paraId="31951158" w14:textId="77777777" w:rsidTr="00DC0CCF">
        <w:tblPrEx>
          <w:tblW w:w="0" w:type="auto"/>
          <w:tblInd w:w="1075" w:type="dxa"/>
          <w:tblLook w:val="0000"/>
        </w:tblPrEx>
        <w:tc>
          <w:tcPr>
            <w:tcW w:w="1478" w:type="dxa"/>
          </w:tcPr>
          <w:p w:rsidR="00B212F5" w:rsidP="00FF07DB" w14:paraId="1EE24329" w14:textId="77777777">
            <w:pPr>
              <w:pStyle w:val="BodyTextIndent"/>
              <w:ind w:left="0"/>
              <w:rPr>
                <w:rFonts w:ascii="Times New Roman" w:hAnsi="Times New Roman"/>
              </w:rPr>
            </w:pPr>
            <w:r>
              <w:rPr>
                <w:rFonts w:ascii="Times New Roman" w:hAnsi="Times New Roman"/>
              </w:rPr>
              <w:t>Total</w:t>
            </w:r>
          </w:p>
        </w:tc>
        <w:tc>
          <w:tcPr>
            <w:tcW w:w="1523" w:type="dxa"/>
          </w:tcPr>
          <w:p w:rsidR="00B212F5" w:rsidP="00FF07DB" w14:paraId="69374F10" w14:textId="77777777">
            <w:pPr>
              <w:pStyle w:val="BodyTextIndent"/>
              <w:ind w:left="0"/>
              <w:rPr>
                <w:rFonts w:ascii="Times New Roman" w:hAnsi="Times New Roman"/>
              </w:rPr>
            </w:pPr>
          </w:p>
        </w:tc>
        <w:tc>
          <w:tcPr>
            <w:tcW w:w="1430" w:type="dxa"/>
          </w:tcPr>
          <w:p w:rsidR="00B212F5" w:rsidP="00FF07DB" w14:paraId="09E10A7B" w14:textId="77777777">
            <w:pPr>
              <w:pStyle w:val="BodyTextIndent"/>
              <w:ind w:left="0"/>
              <w:rPr>
                <w:rFonts w:ascii="Times New Roman" w:hAnsi="Times New Roman"/>
              </w:rPr>
            </w:pPr>
          </w:p>
        </w:tc>
        <w:tc>
          <w:tcPr>
            <w:tcW w:w="2428" w:type="dxa"/>
          </w:tcPr>
          <w:p w:rsidR="00B212F5" w:rsidP="00FF07DB" w14:paraId="195BD938" w14:textId="77777777">
            <w:pPr>
              <w:pStyle w:val="BodyTextIndent"/>
              <w:ind w:left="0"/>
              <w:rPr>
                <w:rFonts w:ascii="Times New Roman" w:hAnsi="Times New Roman"/>
              </w:rPr>
            </w:pPr>
          </w:p>
        </w:tc>
        <w:tc>
          <w:tcPr>
            <w:tcW w:w="1416" w:type="dxa"/>
          </w:tcPr>
          <w:p w:rsidR="00B212F5" w:rsidP="00FF07DB" w14:paraId="73A8E639" w14:textId="4580323C">
            <w:pPr>
              <w:pStyle w:val="BodyTextIndent"/>
              <w:ind w:left="0"/>
              <w:rPr>
                <w:rFonts w:ascii="Times New Roman" w:hAnsi="Times New Roman"/>
              </w:rPr>
            </w:pPr>
            <w:r>
              <w:rPr>
                <w:rFonts w:ascii="Times New Roman" w:hAnsi="Times New Roman"/>
              </w:rPr>
              <w:t>4,</w:t>
            </w:r>
            <w:r w:rsidR="001A6575">
              <w:rPr>
                <w:rFonts w:ascii="Times New Roman" w:hAnsi="Times New Roman"/>
              </w:rPr>
              <w:t>290</w:t>
            </w:r>
          </w:p>
        </w:tc>
      </w:tr>
    </w:tbl>
    <w:p w:rsidR="004036DC" w:rsidP="00FF07DB" w14:paraId="3EC72187" w14:textId="77777777">
      <w:pPr>
        <w:pStyle w:val="BodyTextIndent"/>
        <w:ind w:left="1080"/>
        <w:rPr>
          <w:rFonts w:ascii="Times New Roman" w:hAnsi="Times New Roman"/>
        </w:rPr>
      </w:pPr>
      <w:r>
        <w:rPr>
          <w:rFonts w:ascii="Times New Roman" w:hAnsi="Times New Roman"/>
        </w:rPr>
        <w:t xml:space="preserve">  </w:t>
      </w:r>
    </w:p>
    <w:bookmarkEnd w:id="5"/>
    <w:p w:rsidR="00FF07DB" w:rsidP="00FF07DB" w14:paraId="785E1999" w14:textId="6AA5D93F">
      <w:pPr>
        <w:pStyle w:val="BodyTextIndent"/>
        <w:ind w:left="1080"/>
        <w:rPr>
          <w:rFonts w:ascii="Times New Roman" w:hAnsi="Times New Roman"/>
        </w:rPr>
      </w:pPr>
      <w:r>
        <w:rPr>
          <w:rFonts w:ascii="Times New Roman" w:hAnsi="Times New Roman"/>
        </w:rPr>
        <w:t xml:space="preserve">OHRP estimates an average </w:t>
      </w:r>
      <w:r w:rsidR="004B2E21">
        <w:rPr>
          <w:rFonts w:ascii="Times New Roman" w:hAnsi="Times New Roman"/>
        </w:rPr>
        <w:t>submitter’</w:t>
      </w:r>
      <w:r w:rsidR="00B8162F">
        <w:rPr>
          <w:rFonts w:ascii="Times New Roman" w:hAnsi="Times New Roman"/>
        </w:rPr>
        <w:t>s hourly wage rate of $</w:t>
      </w:r>
      <w:r w:rsidR="00C103C9">
        <w:rPr>
          <w:rFonts w:ascii="Times New Roman" w:hAnsi="Times New Roman"/>
        </w:rPr>
        <w:t>53</w:t>
      </w:r>
      <w:r w:rsidR="002D27DD">
        <w:rPr>
          <w:rFonts w:ascii="Times New Roman" w:hAnsi="Times New Roman"/>
        </w:rPr>
        <w:t>.87</w:t>
      </w:r>
      <w:r>
        <w:rPr>
          <w:rFonts w:ascii="Times New Roman" w:hAnsi="Times New Roman"/>
        </w:rPr>
        <w:t xml:space="preserve"> per hour (for </w:t>
      </w:r>
      <w:r w:rsidR="00B8162F">
        <w:rPr>
          <w:rFonts w:ascii="Times New Roman" w:hAnsi="Times New Roman"/>
        </w:rPr>
        <w:t>institutional officials, administrators, administrative staff).</w:t>
      </w:r>
      <w:r w:rsidR="002D27DD">
        <w:rPr>
          <w:rFonts w:ascii="Times New Roman" w:hAnsi="Times New Roman"/>
        </w:rPr>
        <w:t xml:space="preserve"> </w:t>
      </w:r>
      <w:r w:rsidRPr="00DC0CCF" w:rsidR="002D27DD">
        <w:rPr>
          <w:rFonts w:ascii="Times New Roman" w:hAnsi="Times New Roman"/>
        </w:rPr>
        <w:t>This is based on the 202</w:t>
      </w:r>
      <w:r w:rsidR="00C810EB">
        <w:rPr>
          <w:rFonts w:ascii="Times New Roman" w:hAnsi="Times New Roman"/>
        </w:rPr>
        <w:t>5</w:t>
      </w:r>
      <w:r w:rsidRPr="00DC0CCF" w:rsidR="002D27DD">
        <w:rPr>
          <w:rFonts w:ascii="Times New Roman" w:hAnsi="Times New Roman"/>
        </w:rPr>
        <w:t>OPM hourly pay tables</w:t>
      </w:r>
      <w:r w:rsidR="00F35750">
        <w:rPr>
          <w:rFonts w:ascii="Times New Roman" w:hAnsi="Times New Roman"/>
        </w:rPr>
        <w:t xml:space="preserve"> and</w:t>
      </w:r>
      <w:r w:rsidRPr="00DC0CCF" w:rsidR="002D27DD">
        <w:rPr>
          <w:rFonts w:ascii="Times New Roman" w:hAnsi="Times New Roman"/>
        </w:rPr>
        <w:t xml:space="preserve"> is equivalent to a GS 12, step 5.</w:t>
      </w:r>
      <w:r w:rsidR="002D27DD">
        <w:t xml:space="preserve"> </w:t>
      </w:r>
      <w:r>
        <w:rPr>
          <w:rFonts w:ascii="Times New Roman" w:hAnsi="Times New Roman"/>
        </w:rPr>
        <w:t>The total annual cost</w:t>
      </w:r>
      <w:r w:rsidR="00B8162F">
        <w:rPr>
          <w:rFonts w:ascii="Times New Roman" w:hAnsi="Times New Roman"/>
        </w:rPr>
        <w:t xml:space="preserve">s for reading and understanding instructions and terms of assurance and entering the information via the internet are estimated to be </w:t>
      </w:r>
      <w:r w:rsidR="00895061">
        <w:rPr>
          <w:rFonts w:ascii="Times New Roman" w:hAnsi="Times New Roman"/>
        </w:rPr>
        <w:t>4,</w:t>
      </w:r>
      <w:r w:rsidR="001A6575">
        <w:rPr>
          <w:rFonts w:ascii="Times New Roman" w:hAnsi="Times New Roman"/>
        </w:rPr>
        <w:t>290</w:t>
      </w:r>
      <w:r>
        <w:rPr>
          <w:rFonts w:ascii="Times New Roman" w:hAnsi="Times New Roman"/>
        </w:rPr>
        <w:t xml:space="preserve"> </w:t>
      </w:r>
      <w:r w:rsidR="00C96BF9">
        <w:rPr>
          <w:rFonts w:ascii="Times New Roman" w:hAnsi="Times New Roman"/>
        </w:rPr>
        <w:t>burden hours X $</w:t>
      </w:r>
      <w:r w:rsidR="002D27DD">
        <w:rPr>
          <w:rFonts w:ascii="Times New Roman" w:hAnsi="Times New Roman"/>
        </w:rPr>
        <w:t>5</w:t>
      </w:r>
      <w:r w:rsidR="0081204B">
        <w:rPr>
          <w:rFonts w:ascii="Times New Roman" w:hAnsi="Times New Roman"/>
        </w:rPr>
        <w:t>3.87</w:t>
      </w:r>
      <w:r w:rsidR="00C96BF9">
        <w:rPr>
          <w:rFonts w:ascii="Times New Roman" w:hAnsi="Times New Roman"/>
        </w:rPr>
        <w:t>/hour = $</w:t>
      </w:r>
      <w:r w:rsidR="00895061">
        <w:rPr>
          <w:rFonts w:ascii="Times New Roman" w:hAnsi="Times New Roman"/>
        </w:rPr>
        <w:t>2</w:t>
      </w:r>
      <w:r w:rsidR="001A6575">
        <w:rPr>
          <w:rFonts w:ascii="Times New Roman" w:hAnsi="Times New Roman"/>
        </w:rPr>
        <w:t>31</w:t>
      </w:r>
      <w:r w:rsidR="00EC1DC1">
        <w:rPr>
          <w:rFonts w:ascii="Times New Roman" w:hAnsi="Times New Roman"/>
        </w:rPr>
        <w:t>,000</w:t>
      </w:r>
      <w:r>
        <w:rPr>
          <w:rFonts w:ascii="Times New Roman" w:hAnsi="Times New Roman"/>
        </w:rPr>
        <w:t xml:space="preserve">.    </w:t>
      </w:r>
    </w:p>
    <w:p w:rsidR="00FF07DB" w:rsidP="00FF07DB" w14:paraId="4D08EF74" w14:textId="77777777">
      <w:pPr>
        <w:ind w:left="360"/>
        <w:rPr>
          <w:sz w:val="24"/>
        </w:rPr>
      </w:pPr>
      <w:r>
        <w:rPr>
          <w:sz w:val="24"/>
        </w:rPr>
        <w:t xml:space="preserve">  </w:t>
      </w:r>
    </w:p>
    <w:p w:rsidR="002767A3" w:rsidP="002767A3" w14:paraId="6AD70C21" w14:textId="77777777">
      <w:pPr>
        <w:ind w:firstLine="720"/>
        <w:rPr>
          <w:sz w:val="24"/>
        </w:rPr>
      </w:pPr>
      <w:r>
        <w:rPr>
          <w:b/>
          <w:sz w:val="24"/>
        </w:rPr>
        <w:t xml:space="preserve">    12b. </w:t>
      </w:r>
      <w:r w:rsidRPr="00FC0E52">
        <w:rPr>
          <w:b/>
          <w:sz w:val="24"/>
        </w:rPr>
        <w:t xml:space="preserve">Estimated </w:t>
      </w:r>
      <w:r w:rsidRPr="00FC0E52">
        <w:rPr>
          <w:b/>
          <w:bCs/>
          <w:sz w:val="24"/>
        </w:rPr>
        <w:t xml:space="preserve">Burden </w:t>
      </w:r>
      <w:r>
        <w:rPr>
          <w:b/>
          <w:bCs/>
          <w:sz w:val="24"/>
        </w:rPr>
        <w:t xml:space="preserve">Costs </w:t>
      </w:r>
      <w:r w:rsidRPr="00FC0E52">
        <w:rPr>
          <w:b/>
          <w:bCs/>
          <w:sz w:val="24"/>
        </w:rPr>
        <w:t>Table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8"/>
        <w:gridCol w:w="1748"/>
        <w:gridCol w:w="1641"/>
        <w:gridCol w:w="1486"/>
        <w:gridCol w:w="1697"/>
      </w:tblGrid>
      <w:tr w14:paraId="076031EC" w14:textId="77777777">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731" w:type="dxa"/>
          </w:tcPr>
          <w:p w:rsidR="002767A3" w14:paraId="56F949C5" w14:textId="77777777">
            <w:pPr>
              <w:pStyle w:val="BodyTextIndent"/>
              <w:ind w:left="0"/>
              <w:rPr>
                <w:rFonts w:ascii="Times New Roman" w:hAnsi="Times New Roman"/>
                <w:b/>
                <w:bCs/>
              </w:rPr>
            </w:pPr>
            <w:r>
              <w:rPr>
                <w:rFonts w:ascii="Times New Roman" w:hAnsi="Times New Roman"/>
                <w:b/>
                <w:bCs/>
              </w:rPr>
              <w:t>Form name</w:t>
            </w:r>
          </w:p>
        </w:tc>
        <w:tc>
          <w:tcPr>
            <w:tcW w:w="1774" w:type="dxa"/>
          </w:tcPr>
          <w:p w:rsidR="002767A3" w14:paraId="348FE71B" w14:textId="77777777">
            <w:pPr>
              <w:pStyle w:val="BodyTextIndent"/>
              <w:ind w:left="0"/>
              <w:rPr>
                <w:rFonts w:ascii="Times New Roman" w:hAnsi="Times New Roman"/>
                <w:b/>
                <w:bCs/>
              </w:rPr>
            </w:pPr>
            <w:r>
              <w:rPr>
                <w:rFonts w:ascii="Times New Roman" w:hAnsi="Times New Roman"/>
                <w:b/>
                <w:bCs/>
              </w:rPr>
              <w:t>Number of Respondents</w:t>
            </w:r>
          </w:p>
        </w:tc>
        <w:tc>
          <w:tcPr>
            <w:tcW w:w="1716" w:type="dxa"/>
          </w:tcPr>
          <w:p w:rsidR="002767A3" w14:paraId="0FA1B6CD" w14:textId="77777777">
            <w:pPr>
              <w:pStyle w:val="BodyTextIndent"/>
              <w:ind w:left="0"/>
              <w:rPr>
                <w:rFonts w:ascii="Times New Roman" w:hAnsi="Times New Roman"/>
                <w:b/>
                <w:bCs/>
              </w:rPr>
            </w:pPr>
            <w:r>
              <w:rPr>
                <w:rFonts w:ascii="Times New Roman" w:hAnsi="Times New Roman"/>
                <w:b/>
                <w:bCs/>
              </w:rPr>
              <w:t>Burden Hours</w:t>
            </w:r>
            <w:r>
              <w:rPr>
                <w:rFonts w:ascii="Times New Roman" w:hAnsi="Times New Roman"/>
                <w:b/>
                <w:bCs/>
              </w:rPr>
              <w:t xml:space="preserve">  </w:t>
            </w:r>
          </w:p>
        </w:tc>
        <w:tc>
          <w:tcPr>
            <w:tcW w:w="1547" w:type="dxa"/>
          </w:tcPr>
          <w:p w:rsidR="002767A3" w14:paraId="49EE8E98" w14:textId="77777777">
            <w:pPr>
              <w:pStyle w:val="BodyTextIndent"/>
              <w:ind w:left="0"/>
              <w:rPr>
                <w:rFonts w:ascii="Times New Roman" w:hAnsi="Times New Roman"/>
                <w:b/>
                <w:bCs/>
              </w:rPr>
            </w:pPr>
            <w:r>
              <w:rPr>
                <w:rFonts w:ascii="Times New Roman" w:hAnsi="Times New Roman"/>
                <w:b/>
                <w:bCs/>
              </w:rPr>
              <w:t>Hour</w:t>
            </w:r>
            <w:r w:rsidR="00322F83">
              <w:rPr>
                <w:rFonts w:ascii="Times New Roman" w:hAnsi="Times New Roman"/>
                <w:b/>
                <w:bCs/>
              </w:rPr>
              <w:t>ly Wage</w:t>
            </w:r>
          </w:p>
        </w:tc>
        <w:tc>
          <w:tcPr>
            <w:tcW w:w="1728" w:type="dxa"/>
          </w:tcPr>
          <w:p w:rsidR="002767A3" w14:paraId="5FE138EE" w14:textId="77777777">
            <w:pPr>
              <w:pStyle w:val="BodyTextIndent"/>
              <w:ind w:left="0"/>
              <w:rPr>
                <w:rFonts w:ascii="Times New Roman" w:hAnsi="Times New Roman"/>
                <w:b/>
                <w:bCs/>
              </w:rPr>
            </w:pPr>
            <w:r>
              <w:rPr>
                <w:rFonts w:ascii="Times New Roman" w:hAnsi="Times New Roman"/>
                <w:b/>
                <w:bCs/>
              </w:rPr>
              <w:t xml:space="preserve">Total </w:t>
            </w:r>
            <w:r>
              <w:rPr>
                <w:rFonts w:ascii="Times New Roman" w:hAnsi="Times New Roman"/>
                <w:b/>
                <w:bCs/>
              </w:rPr>
              <w:t>Respon</w:t>
            </w:r>
            <w:r>
              <w:rPr>
                <w:rFonts w:ascii="Times New Roman" w:hAnsi="Times New Roman"/>
                <w:b/>
                <w:bCs/>
              </w:rPr>
              <w:t>dent</w:t>
            </w:r>
            <w:r>
              <w:rPr>
                <w:rFonts w:ascii="Times New Roman" w:hAnsi="Times New Roman"/>
                <w:b/>
                <w:bCs/>
              </w:rPr>
              <w:t xml:space="preserve"> </w:t>
            </w:r>
          </w:p>
          <w:p w:rsidR="00322F83" w14:paraId="5E51E8E3" w14:textId="77777777">
            <w:pPr>
              <w:pStyle w:val="BodyTextIndent"/>
              <w:ind w:left="0"/>
              <w:rPr>
                <w:rFonts w:ascii="Times New Roman" w:hAnsi="Times New Roman"/>
                <w:b/>
                <w:bCs/>
              </w:rPr>
            </w:pPr>
            <w:r>
              <w:rPr>
                <w:rFonts w:ascii="Times New Roman" w:hAnsi="Times New Roman"/>
                <w:b/>
                <w:bCs/>
              </w:rPr>
              <w:t>Cost</w:t>
            </w:r>
          </w:p>
        </w:tc>
      </w:tr>
      <w:tr w14:paraId="3BD58562" w14:textId="77777777">
        <w:tblPrEx>
          <w:tblW w:w="0" w:type="auto"/>
          <w:tblInd w:w="1080" w:type="dxa"/>
          <w:tblLook w:val="0000"/>
        </w:tblPrEx>
        <w:tc>
          <w:tcPr>
            <w:tcW w:w="1731" w:type="dxa"/>
          </w:tcPr>
          <w:p w:rsidR="002767A3" w14:paraId="1067DBF7" w14:textId="77777777">
            <w:pPr>
              <w:pStyle w:val="BodyTextIndent"/>
              <w:ind w:left="0"/>
              <w:rPr>
                <w:rFonts w:ascii="Times New Roman" w:hAnsi="Times New Roman"/>
              </w:rPr>
            </w:pPr>
            <w:r>
              <w:rPr>
                <w:rFonts w:ascii="Times New Roman" w:hAnsi="Times New Roman"/>
              </w:rPr>
              <w:t>Federalwide  Assurance</w:t>
            </w:r>
            <w:r>
              <w:rPr>
                <w:rFonts w:ascii="Times New Roman" w:hAnsi="Times New Roman"/>
              </w:rPr>
              <w:t xml:space="preserve"> (FWA)</w:t>
            </w:r>
          </w:p>
        </w:tc>
        <w:tc>
          <w:tcPr>
            <w:tcW w:w="1774" w:type="dxa"/>
          </w:tcPr>
          <w:p w:rsidR="002767A3" w14:paraId="7B6E532A" w14:textId="778C3E85">
            <w:pPr>
              <w:pStyle w:val="BodyTextIndent"/>
              <w:ind w:left="0"/>
              <w:rPr>
                <w:rFonts w:ascii="Times New Roman" w:hAnsi="Times New Roman"/>
              </w:rPr>
            </w:pPr>
            <w:r>
              <w:rPr>
                <w:rFonts w:ascii="Times New Roman" w:hAnsi="Times New Roman"/>
              </w:rPr>
              <w:t>1</w:t>
            </w:r>
            <w:r w:rsidR="001A6575">
              <w:rPr>
                <w:rFonts w:ascii="Times New Roman" w:hAnsi="Times New Roman"/>
              </w:rPr>
              <w:t>3</w:t>
            </w:r>
            <w:r>
              <w:rPr>
                <w:rFonts w:ascii="Times New Roman" w:hAnsi="Times New Roman"/>
              </w:rPr>
              <w:t>,000</w:t>
            </w:r>
          </w:p>
        </w:tc>
        <w:tc>
          <w:tcPr>
            <w:tcW w:w="1716" w:type="dxa"/>
          </w:tcPr>
          <w:p w:rsidR="002767A3" w14:paraId="52797A8D" w14:textId="6F2CB8BD">
            <w:pPr>
              <w:pStyle w:val="BodyTextIndent"/>
              <w:ind w:left="0"/>
              <w:rPr>
                <w:rFonts w:ascii="Times New Roman" w:hAnsi="Times New Roman"/>
              </w:rPr>
            </w:pPr>
            <w:r>
              <w:rPr>
                <w:rFonts w:ascii="Times New Roman" w:hAnsi="Times New Roman"/>
              </w:rPr>
              <w:t>4,</w:t>
            </w:r>
            <w:r w:rsidR="001A6575">
              <w:rPr>
                <w:rFonts w:ascii="Times New Roman" w:hAnsi="Times New Roman"/>
              </w:rPr>
              <w:t>290</w:t>
            </w:r>
          </w:p>
          <w:p w:rsidR="002767A3" w14:paraId="195F5CA6" w14:textId="77777777">
            <w:pPr>
              <w:pStyle w:val="BodyTextIndent"/>
              <w:ind w:left="0"/>
              <w:rPr>
                <w:rFonts w:ascii="Times New Roman" w:hAnsi="Times New Roman"/>
              </w:rPr>
            </w:pPr>
          </w:p>
        </w:tc>
        <w:tc>
          <w:tcPr>
            <w:tcW w:w="1547" w:type="dxa"/>
          </w:tcPr>
          <w:p w:rsidR="002767A3" w14:paraId="7A721595" w14:textId="29384F45">
            <w:pPr>
              <w:pStyle w:val="BodyTextIndent"/>
              <w:ind w:left="0"/>
              <w:rPr>
                <w:rFonts w:ascii="Times New Roman" w:hAnsi="Times New Roman"/>
              </w:rPr>
            </w:pPr>
            <w:r>
              <w:rPr>
                <w:rFonts w:ascii="Times New Roman" w:hAnsi="Times New Roman"/>
              </w:rPr>
              <w:t>$</w:t>
            </w:r>
            <w:r w:rsidR="00C103C9">
              <w:rPr>
                <w:rFonts w:ascii="Times New Roman" w:hAnsi="Times New Roman"/>
              </w:rPr>
              <w:t>53</w:t>
            </w:r>
            <w:r>
              <w:rPr>
                <w:rFonts w:ascii="Times New Roman" w:hAnsi="Times New Roman"/>
              </w:rPr>
              <w:t>.</w:t>
            </w:r>
            <w:r w:rsidR="00F21992">
              <w:rPr>
                <w:rFonts w:ascii="Times New Roman" w:hAnsi="Times New Roman"/>
              </w:rPr>
              <w:t>87</w:t>
            </w:r>
          </w:p>
          <w:p w:rsidR="002767A3" w14:paraId="05B2E7B3" w14:textId="77777777">
            <w:pPr>
              <w:pStyle w:val="BodyTextIndent"/>
              <w:ind w:left="0"/>
              <w:rPr>
                <w:rFonts w:ascii="Times New Roman" w:hAnsi="Times New Roman"/>
              </w:rPr>
            </w:pPr>
          </w:p>
        </w:tc>
        <w:tc>
          <w:tcPr>
            <w:tcW w:w="1728" w:type="dxa"/>
          </w:tcPr>
          <w:p w:rsidR="002767A3" w14:paraId="3B6F672A" w14:textId="7F17C90C">
            <w:pPr>
              <w:pStyle w:val="BodyTextIndent"/>
              <w:ind w:left="0"/>
              <w:rPr>
                <w:rFonts w:ascii="Times New Roman" w:hAnsi="Times New Roman"/>
              </w:rPr>
            </w:pPr>
            <w:r>
              <w:rPr>
                <w:rFonts w:ascii="Times New Roman" w:hAnsi="Times New Roman"/>
              </w:rPr>
              <w:t>$</w:t>
            </w:r>
            <w:r w:rsidR="00895061">
              <w:rPr>
                <w:rFonts w:ascii="Times New Roman" w:hAnsi="Times New Roman"/>
              </w:rPr>
              <w:t>2</w:t>
            </w:r>
            <w:r w:rsidR="001A6575">
              <w:rPr>
                <w:rFonts w:ascii="Times New Roman" w:hAnsi="Times New Roman"/>
              </w:rPr>
              <w:t>31</w:t>
            </w:r>
            <w:r>
              <w:rPr>
                <w:rFonts w:ascii="Times New Roman" w:hAnsi="Times New Roman"/>
              </w:rPr>
              <w:t>,000</w:t>
            </w:r>
          </w:p>
        </w:tc>
      </w:tr>
      <w:tr w14:paraId="1128149A" w14:textId="77777777">
        <w:tblPrEx>
          <w:tblW w:w="0" w:type="auto"/>
          <w:tblInd w:w="1080" w:type="dxa"/>
          <w:tblLook w:val="0000"/>
        </w:tblPrEx>
        <w:tc>
          <w:tcPr>
            <w:tcW w:w="1731" w:type="dxa"/>
          </w:tcPr>
          <w:p w:rsidR="00B212F5" w14:paraId="096AD340" w14:textId="77777777">
            <w:pPr>
              <w:pStyle w:val="BodyTextIndent"/>
              <w:ind w:left="0"/>
              <w:rPr>
                <w:rFonts w:ascii="Times New Roman" w:hAnsi="Times New Roman"/>
              </w:rPr>
            </w:pPr>
            <w:r>
              <w:rPr>
                <w:rFonts w:ascii="Times New Roman" w:hAnsi="Times New Roman"/>
              </w:rPr>
              <w:t xml:space="preserve">Total  </w:t>
            </w:r>
          </w:p>
        </w:tc>
        <w:tc>
          <w:tcPr>
            <w:tcW w:w="1774" w:type="dxa"/>
          </w:tcPr>
          <w:p w:rsidR="00B212F5" w14:paraId="6236FF23" w14:textId="77777777">
            <w:pPr>
              <w:pStyle w:val="BodyTextIndent"/>
              <w:ind w:left="0"/>
              <w:rPr>
                <w:rFonts w:ascii="Times New Roman" w:hAnsi="Times New Roman"/>
              </w:rPr>
            </w:pPr>
          </w:p>
        </w:tc>
        <w:tc>
          <w:tcPr>
            <w:tcW w:w="1716" w:type="dxa"/>
          </w:tcPr>
          <w:p w:rsidR="00B212F5" w14:paraId="72E6C717" w14:textId="77777777">
            <w:pPr>
              <w:pStyle w:val="BodyTextIndent"/>
              <w:ind w:left="0"/>
              <w:rPr>
                <w:rFonts w:ascii="Times New Roman" w:hAnsi="Times New Roman"/>
              </w:rPr>
            </w:pPr>
          </w:p>
        </w:tc>
        <w:tc>
          <w:tcPr>
            <w:tcW w:w="1547" w:type="dxa"/>
          </w:tcPr>
          <w:p w:rsidR="00B212F5" w14:paraId="1A70B458" w14:textId="77777777">
            <w:pPr>
              <w:pStyle w:val="BodyTextIndent"/>
              <w:ind w:left="0"/>
              <w:rPr>
                <w:rFonts w:ascii="Times New Roman" w:hAnsi="Times New Roman"/>
              </w:rPr>
            </w:pPr>
          </w:p>
        </w:tc>
        <w:tc>
          <w:tcPr>
            <w:tcW w:w="1728" w:type="dxa"/>
          </w:tcPr>
          <w:p w:rsidR="00B212F5" w14:paraId="70C35887" w14:textId="4E88CD71">
            <w:pPr>
              <w:pStyle w:val="BodyTextIndent"/>
              <w:ind w:left="0"/>
              <w:rPr>
                <w:rFonts w:ascii="Times New Roman" w:hAnsi="Times New Roman"/>
              </w:rPr>
            </w:pPr>
            <w:r>
              <w:rPr>
                <w:rFonts w:ascii="Times New Roman" w:hAnsi="Times New Roman"/>
              </w:rPr>
              <w:t>$</w:t>
            </w:r>
            <w:r w:rsidR="00895061">
              <w:rPr>
                <w:rFonts w:ascii="Times New Roman" w:hAnsi="Times New Roman"/>
              </w:rPr>
              <w:t>2</w:t>
            </w:r>
            <w:r w:rsidR="001A6575">
              <w:rPr>
                <w:rFonts w:ascii="Times New Roman" w:hAnsi="Times New Roman"/>
              </w:rPr>
              <w:t>31</w:t>
            </w:r>
            <w:r>
              <w:rPr>
                <w:rFonts w:ascii="Times New Roman" w:hAnsi="Times New Roman"/>
              </w:rPr>
              <w:t>,000</w:t>
            </w:r>
          </w:p>
        </w:tc>
      </w:tr>
    </w:tbl>
    <w:p w:rsidR="002767A3" w:rsidP="002767A3" w14:paraId="49AB1E9A" w14:textId="77777777">
      <w:pPr>
        <w:pStyle w:val="BodyTextIndent"/>
        <w:ind w:left="1080"/>
        <w:rPr>
          <w:rFonts w:ascii="Times New Roman" w:hAnsi="Times New Roman"/>
        </w:rPr>
      </w:pPr>
    </w:p>
    <w:p w:rsidR="00FF07DB" w:rsidP="00FF07DB" w14:paraId="44C1DECC" w14:textId="77777777">
      <w:pPr>
        <w:numPr>
          <w:ilvl w:val="0"/>
          <w:numId w:val="1"/>
        </w:numPr>
        <w:tabs>
          <w:tab w:val="clear" w:pos="720"/>
          <w:tab w:val="num" w:pos="1080"/>
        </w:tabs>
        <w:ind w:left="1080"/>
        <w:rPr>
          <w:sz w:val="24"/>
        </w:rPr>
      </w:pPr>
      <w:r>
        <w:rPr>
          <w:sz w:val="24"/>
          <w:u w:val="single"/>
        </w:rPr>
        <w:t xml:space="preserve">Capital Costs </w:t>
      </w:r>
      <w:r>
        <w:rPr>
          <w:sz w:val="24"/>
        </w:rPr>
        <w:t>(Maintenance of Capital Costs)</w:t>
      </w:r>
    </w:p>
    <w:p w:rsidR="00FF07DB" w:rsidP="00FF07DB" w14:paraId="5C8D24AE" w14:textId="77777777">
      <w:pPr>
        <w:pStyle w:val="BodyTextIndent"/>
        <w:ind w:left="1080"/>
        <w:rPr>
          <w:rFonts w:ascii="Times New Roman" w:hAnsi="Times New Roman"/>
        </w:rPr>
      </w:pPr>
    </w:p>
    <w:p w:rsidR="00FF07DB" w:rsidP="00FF07DB" w14:paraId="2DC5089F" w14:textId="77777777">
      <w:pPr>
        <w:pStyle w:val="BodyTextIndent"/>
        <w:ind w:left="1080"/>
        <w:rPr>
          <w:rFonts w:ascii="Times New Roman" w:hAnsi="Times New Roman"/>
        </w:rPr>
      </w:pPr>
      <w:r>
        <w:rPr>
          <w:rFonts w:ascii="Times New Roman" w:hAnsi="Times New Roman"/>
        </w:rPr>
        <w:t>There are no direct capital costs to respondents other than the time to review the Terms of Assurance and to complete the FWA form.</w:t>
      </w:r>
    </w:p>
    <w:p w:rsidR="00745FC6" w:rsidP="00FF07DB" w14:paraId="7AE87454" w14:textId="77777777">
      <w:pPr>
        <w:pStyle w:val="BodyTextIndent"/>
        <w:ind w:left="1080"/>
        <w:rPr>
          <w:rFonts w:ascii="Times New Roman" w:hAnsi="Times New Roman"/>
        </w:rPr>
      </w:pPr>
    </w:p>
    <w:p w:rsidR="00745FC6" w:rsidP="00745FC6" w14:paraId="42C3C00A" w14:textId="77777777">
      <w:pPr>
        <w:numPr>
          <w:ilvl w:val="0"/>
          <w:numId w:val="1"/>
        </w:numPr>
        <w:tabs>
          <w:tab w:val="clear" w:pos="720"/>
          <w:tab w:val="num" w:pos="1080"/>
        </w:tabs>
        <w:ind w:left="1080"/>
        <w:rPr>
          <w:sz w:val="24"/>
        </w:rPr>
      </w:pPr>
      <w:r>
        <w:rPr>
          <w:sz w:val="24"/>
          <w:u w:val="single"/>
        </w:rPr>
        <w:t>Cost to Federal Government</w:t>
      </w:r>
    </w:p>
    <w:p w:rsidR="00745FC6" w:rsidP="00745FC6" w14:paraId="6AAB0D7B" w14:textId="77777777">
      <w:pPr>
        <w:pStyle w:val="BodyTextIndent"/>
        <w:ind w:left="1080"/>
        <w:rPr>
          <w:rFonts w:ascii="Times New Roman" w:hAnsi="Times New Roman"/>
        </w:rPr>
      </w:pPr>
    </w:p>
    <w:p w:rsidR="00745FC6" w:rsidP="00745FC6" w14:paraId="3F311D52" w14:textId="661FAB05">
      <w:pPr>
        <w:pStyle w:val="BodyTextIndent"/>
        <w:ind w:left="1080"/>
        <w:rPr>
          <w:rFonts w:ascii="Times New Roman" w:hAnsi="Times New Roman"/>
        </w:rPr>
      </w:pPr>
      <w:r>
        <w:rPr>
          <w:rFonts w:ascii="Times New Roman" w:hAnsi="Times New Roman"/>
        </w:rPr>
        <w:t xml:space="preserve">The estimated annual Federal costs for reviewing assurances required under HHS regulations at 45 CFR 46.103 </w:t>
      </w:r>
      <w:r w:rsidRPr="00FC0E52">
        <w:rPr>
          <w:rFonts w:ascii="Times New Roman" w:hAnsi="Times New Roman"/>
        </w:rPr>
        <w:t>is $</w:t>
      </w:r>
      <w:r>
        <w:rPr>
          <w:rFonts w:ascii="Times New Roman" w:hAnsi="Times New Roman"/>
        </w:rPr>
        <w:t>400,000</w:t>
      </w:r>
      <w:r w:rsidR="00E52B26">
        <w:rPr>
          <w:rFonts w:ascii="Times New Roman" w:hAnsi="Times New Roman"/>
        </w:rPr>
        <w:t>.</w:t>
      </w:r>
      <w:r>
        <w:rPr>
          <w:rFonts w:ascii="Times New Roman" w:hAnsi="Times New Roman"/>
        </w:rPr>
        <w:t xml:space="preserve">  </w:t>
      </w:r>
    </w:p>
    <w:p w:rsidR="00FF07DB" w:rsidP="00FF07DB" w14:paraId="5A3EB35F" w14:textId="77777777">
      <w:pPr>
        <w:pStyle w:val="BodyTextIndent"/>
        <w:ind w:left="1080"/>
        <w:rPr>
          <w:rFonts w:ascii="Times New Roman" w:hAnsi="Times New Roman"/>
        </w:rPr>
      </w:pPr>
    </w:p>
    <w:p w:rsidR="00FF07DB" w:rsidRPr="003B5D8F" w:rsidP="00FF07DB" w14:paraId="32742286" w14:textId="77777777">
      <w:pPr>
        <w:numPr>
          <w:ilvl w:val="0"/>
          <w:numId w:val="1"/>
        </w:numPr>
        <w:tabs>
          <w:tab w:val="clear" w:pos="720"/>
          <w:tab w:val="num" w:pos="1080"/>
        </w:tabs>
        <w:ind w:left="1080"/>
        <w:rPr>
          <w:b/>
          <w:sz w:val="24"/>
        </w:rPr>
      </w:pPr>
      <w:r>
        <w:rPr>
          <w:sz w:val="24"/>
          <w:u w:val="single"/>
        </w:rPr>
        <w:t xml:space="preserve">Program or Burden Changes </w:t>
      </w:r>
    </w:p>
    <w:p w:rsidR="00FF07DB" w:rsidP="00FF07DB" w14:paraId="2C5D2E72" w14:textId="77777777">
      <w:pPr>
        <w:pStyle w:val="BodyTextIndent"/>
        <w:ind w:left="1080"/>
        <w:rPr>
          <w:rFonts w:ascii="Times New Roman" w:hAnsi="Times New Roman"/>
        </w:rPr>
      </w:pPr>
    </w:p>
    <w:p w:rsidR="00FF07DB" w:rsidRPr="00303F73" w:rsidP="00303F73" w14:paraId="0DCB94FF" w14:textId="19BD4AEE">
      <w:pPr>
        <w:ind w:left="1080"/>
        <w:rPr>
          <w:color w:val="000000"/>
          <w:sz w:val="24"/>
        </w:rPr>
      </w:pPr>
      <w:r w:rsidRPr="00DC0CCF">
        <w:rPr>
          <w:color w:val="000000"/>
          <w:sz w:val="24"/>
        </w:rPr>
        <w:t xml:space="preserve">The burden calculation has been adjusted </w:t>
      </w:r>
      <w:r w:rsidR="007C2A3D">
        <w:rPr>
          <w:color w:val="000000"/>
          <w:sz w:val="24"/>
        </w:rPr>
        <w:t>accounting for the number of institutions that hold active FWAs</w:t>
      </w:r>
      <w:r w:rsidR="004D1BCE">
        <w:rPr>
          <w:color w:val="000000"/>
          <w:sz w:val="24"/>
        </w:rPr>
        <w:t>, average responses per institutional annually, and the time required to complete an application</w:t>
      </w:r>
      <w:r w:rsidRPr="00DC0CCF">
        <w:rPr>
          <w:color w:val="000000"/>
          <w:sz w:val="24"/>
        </w:rPr>
        <w:t>.</w:t>
      </w:r>
      <w:r w:rsidR="00430856">
        <w:rPr>
          <w:color w:val="000000"/>
          <w:sz w:val="24"/>
        </w:rPr>
        <w:t xml:space="preserve"> </w:t>
      </w:r>
      <w:r w:rsidRPr="00DC0CCF">
        <w:rPr>
          <w:color w:val="000000"/>
          <w:sz w:val="24"/>
        </w:rPr>
        <w:t xml:space="preserve">We estimate that there will be an average of </w:t>
      </w:r>
      <w:r w:rsidR="00895061">
        <w:rPr>
          <w:color w:val="000000"/>
          <w:sz w:val="24"/>
        </w:rPr>
        <w:t>1</w:t>
      </w:r>
      <w:r w:rsidRPr="00DC0CCF">
        <w:rPr>
          <w:color w:val="000000"/>
          <w:sz w:val="24"/>
        </w:rPr>
        <w:t xml:space="preserve"> </w:t>
      </w:r>
      <w:r>
        <w:rPr>
          <w:color w:val="000000"/>
          <w:sz w:val="24"/>
        </w:rPr>
        <w:t>FWA application submission</w:t>
      </w:r>
      <w:r w:rsidRPr="00DC0CCF">
        <w:rPr>
          <w:color w:val="000000"/>
          <w:sz w:val="24"/>
        </w:rPr>
        <w:t xml:space="preserve"> per institution annually (1</w:t>
      </w:r>
      <w:r w:rsidR="001A6575">
        <w:rPr>
          <w:color w:val="000000"/>
          <w:sz w:val="24"/>
        </w:rPr>
        <w:t>3</w:t>
      </w:r>
      <w:r w:rsidRPr="00DC0CCF">
        <w:rPr>
          <w:color w:val="000000"/>
          <w:sz w:val="24"/>
        </w:rPr>
        <w:t xml:space="preserve">,000 x </w:t>
      </w:r>
      <w:r w:rsidR="00895061">
        <w:rPr>
          <w:color w:val="000000"/>
          <w:sz w:val="24"/>
        </w:rPr>
        <w:t>1</w:t>
      </w:r>
      <w:r w:rsidRPr="00DC0CCF">
        <w:rPr>
          <w:color w:val="000000"/>
          <w:sz w:val="24"/>
        </w:rPr>
        <w:t xml:space="preserve"> = </w:t>
      </w:r>
      <w:r w:rsidR="00895061">
        <w:rPr>
          <w:color w:val="000000"/>
          <w:sz w:val="24"/>
        </w:rPr>
        <w:t>1</w:t>
      </w:r>
      <w:r w:rsidR="001A6575">
        <w:rPr>
          <w:color w:val="000000"/>
          <w:sz w:val="24"/>
        </w:rPr>
        <w:t>3</w:t>
      </w:r>
      <w:r w:rsidRPr="00DC0CCF">
        <w:rPr>
          <w:color w:val="000000"/>
          <w:sz w:val="24"/>
        </w:rPr>
        <w:t>,000)</w:t>
      </w:r>
      <w:r w:rsidR="008F1D4E">
        <w:rPr>
          <w:color w:val="000000"/>
          <w:sz w:val="24"/>
        </w:rPr>
        <w:t xml:space="preserve"> </w:t>
      </w:r>
      <w:r w:rsidRPr="00DC0CCF">
        <w:rPr>
          <w:color w:val="000000"/>
          <w:sz w:val="24"/>
        </w:rPr>
        <w:t xml:space="preserve">and that each </w:t>
      </w:r>
      <w:r>
        <w:rPr>
          <w:color w:val="000000"/>
          <w:sz w:val="24"/>
        </w:rPr>
        <w:t>application</w:t>
      </w:r>
      <w:r w:rsidRPr="00DC0CCF">
        <w:rPr>
          <w:color w:val="000000"/>
          <w:sz w:val="24"/>
        </w:rPr>
        <w:t xml:space="preserve"> will require </w:t>
      </w:r>
      <w:r w:rsidR="00EC1DC1">
        <w:rPr>
          <w:color w:val="000000"/>
          <w:sz w:val="24"/>
        </w:rPr>
        <w:t>2</w:t>
      </w:r>
      <w:r w:rsidRPr="00DC0CCF">
        <w:rPr>
          <w:color w:val="000000"/>
          <w:sz w:val="24"/>
        </w:rPr>
        <w:t xml:space="preserve">0 minutes to complete, accounting for the estimated </w:t>
      </w:r>
      <w:r w:rsidR="00BD714C">
        <w:rPr>
          <w:color w:val="000000"/>
          <w:sz w:val="24"/>
        </w:rPr>
        <w:t>4,</w:t>
      </w:r>
      <w:r w:rsidR="00D451BD">
        <w:rPr>
          <w:color w:val="000000"/>
          <w:sz w:val="24"/>
        </w:rPr>
        <w:t>290</w:t>
      </w:r>
      <w:r w:rsidRPr="00DC0CCF">
        <w:rPr>
          <w:color w:val="000000"/>
          <w:sz w:val="24"/>
        </w:rPr>
        <w:t xml:space="preserve"> response burden hours. </w:t>
      </w:r>
      <w:r w:rsidR="008666C9">
        <w:rPr>
          <w:color w:val="000000"/>
          <w:sz w:val="24"/>
        </w:rPr>
        <w:t xml:space="preserve"> </w:t>
      </w:r>
      <w:r w:rsidRPr="00DC0CCF">
        <w:rPr>
          <w:color w:val="000000"/>
          <w:sz w:val="24"/>
        </w:rPr>
        <w:t>Th</w:t>
      </w:r>
      <w:r w:rsidR="00EC1DC1">
        <w:rPr>
          <w:color w:val="000000"/>
          <w:sz w:val="24"/>
        </w:rPr>
        <w:t>is represents a decrease</w:t>
      </w:r>
      <w:r w:rsidRPr="00DC0CCF">
        <w:rPr>
          <w:color w:val="000000"/>
          <w:sz w:val="24"/>
        </w:rPr>
        <w:t xml:space="preserve"> in annual burden hours</w:t>
      </w:r>
      <w:r w:rsidR="00EC1DC1">
        <w:rPr>
          <w:color w:val="000000"/>
          <w:sz w:val="24"/>
        </w:rPr>
        <w:t xml:space="preserve"> of </w:t>
      </w:r>
      <w:r w:rsidR="00D451BD">
        <w:rPr>
          <w:color w:val="000000"/>
          <w:sz w:val="24"/>
        </w:rPr>
        <w:t>9</w:t>
      </w:r>
      <w:r w:rsidR="00BD714C">
        <w:rPr>
          <w:color w:val="000000"/>
          <w:sz w:val="24"/>
        </w:rPr>
        <w:t>,</w:t>
      </w:r>
      <w:r w:rsidR="001A6575">
        <w:rPr>
          <w:color w:val="000000"/>
          <w:sz w:val="24"/>
        </w:rPr>
        <w:t>710</w:t>
      </w:r>
      <w:r w:rsidR="00EC1DC1">
        <w:rPr>
          <w:color w:val="000000"/>
          <w:sz w:val="24"/>
        </w:rPr>
        <w:t xml:space="preserve"> hours</w:t>
      </w:r>
      <w:r w:rsidRPr="00DC0CCF">
        <w:rPr>
          <w:color w:val="000000"/>
          <w:sz w:val="24"/>
        </w:rPr>
        <w:t xml:space="preserve"> compared to the previously approved burden. </w:t>
      </w:r>
      <w:bookmarkStart w:id="6" w:name="_Hlk191547535"/>
      <w:r w:rsidRPr="009818DE" w:rsidR="00303F73">
        <w:rPr>
          <w:color w:val="000000"/>
          <w:sz w:val="24"/>
        </w:rPr>
        <w:t>The change accounts for</w:t>
      </w:r>
      <w:r w:rsidR="00303F73">
        <w:rPr>
          <w:color w:val="000000"/>
          <w:sz w:val="24"/>
        </w:rPr>
        <w:t>:</w:t>
      </w:r>
      <w:r w:rsidRPr="009818DE" w:rsidR="00303F73">
        <w:rPr>
          <w:color w:val="000000"/>
          <w:sz w:val="24"/>
        </w:rPr>
        <w:t xml:space="preserve"> </w:t>
      </w:r>
      <w:r w:rsidR="00303F73">
        <w:rPr>
          <w:color w:val="000000"/>
          <w:sz w:val="24"/>
        </w:rPr>
        <w:t xml:space="preserve">1) </w:t>
      </w:r>
      <w:r w:rsidRPr="009818DE" w:rsidR="00303F73">
        <w:rPr>
          <w:color w:val="000000"/>
          <w:sz w:val="24"/>
        </w:rPr>
        <w:t>implementation of the 2018 Requirements burden reducing changes to the FWA, which provides a simplified, shorter application process for respondents;</w:t>
      </w:r>
      <w:r w:rsidR="00526523">
        <w:rPr>
          <w:color w:val="000000"/>
          <w:sz w:val="24"/>
        </w:rPr>
        <w:t xml:space="preserve"> and</w:t>
      </w:r>
      <w:r w:rsidRPr="009818DE" w:rsidR="00303F73">
        <w:rPr>
          <w:color w:val="000000"/>
          <w:sz w:val="24"/>
        </w:rPr>
        <w:t xml:space="preserve"> </w:t>
      </w:r>
      <w:r w:rsidR="00303F73">
        <w:rPr>
          <w:color w:val="000000"/>
          <w:sz w:val="24"/>
        </w:rPr>
        <w:t xml:space="preserve">2) </w:t>
      </w:r>
      <w:r w:rsidR="00851AD3">
        <w:rPr>
          <w:color w:val="000000"/>
          <w:sz w:val="24"/>
        </w:rPr>
        <w:t xml:space="preserve">the fact that </w:t>
      </w:r>
      <w:r w:rsidRPr="009818DE" w:rsidR="00303F73">
        <w:rPr>
          <w:color w:val="000000"/>
          <w:sz w:val="24"/>
        </w:rPr>
        <w:t xml:space="preserve">there are approximately 1,000 fewer institutions that hold an active FWA compared to the previously approved information collection period. </w:t>
      </w:r>
      <w:bookmarkEnd w:id="6"/>
      <w:r w:rsidR="00851AD3">
        <w:rPr>
          <w:color w:val="000000"/>
          <w:sz w:val="24"/>
        </w:rPr>
        <w:t xml:space="preserve"> </w:t>
      </w:r>
    </w:p>
    <w:p w:rsidR="00FF07DB" w:rsidP="00FF07DB" w14:paraId="561FBC59" w14:textId="77777777">
      <w:pPr>
        <w:ind w:left="360" w:firstLine="720"/>
        <w:rPr>
          <w:sz w:val="24"/>
        </w:rPr>
      </w:pPr>
    </w:p>
    <w:p w:rsidR="00FF07DB" w:rsidP="00FF07DB" w14:paraId="1A8987A3" w14:textId="77777777">
      <w:pPr>
        <w:numPr>
          <w:ilvl w:val="0"/>
          <w:numId w:val="1"/>
        </w:numPr>
        <w:tabs>
          <w:tab w:val="clear" w:pos="720"/>
          <w:tab w:val="num" w:pos="1080"/>
        </w:tabs>
        <w:ind w:left="1080"/>
        <w:rPr>
          <w:sz w:val="24"/>
        </w:rPr>
      </w:pPr>
      <w:r>
        <w:rPr>
          <w:sz w:val="24"/>
          <w:u w:val="single"/>
        </w:rPr>
        <w:t>Publication and Tabulation Dates</w:t>
      </w:r>
    </w:p>
    <w:p w:rsidR="00FF07DB" w:rsidP="00FF07DB" w14:paraId="292541DF" w14:textId="77777777">
      <w:pPr>
        <w:ind w:left="720"/>
        <w:rPr>
          <w:sz w:val="24"/>
        </w:rPr>
      </w:pPr>
    </w:p>
    <w:p w:rsidR="00FF07DB" w:rsidP="00FF07DB" w14:paraId="155CD0B2" w14:textId="77777777">
      <w:pPr>
        <w:ind w:left="1080"/>
        <w:rPr>
          <w:sz w:val="24"/>
        </w:rPr>
      </w:pPr>
      <w:r>
        <w:rPr>
          <w:sz w:val="24"/>
        </w:rPr>
        <w:t xml:space="preserve">The list of institutions holding an approved FWA will be posted, and updated daily, on the OHRP website. </w:t>
      </w:r>
    </w:p>
    <w:p w:rsidR="00FF07DB" w:rsidP="00FF07DB" w14:paraId="24BEF77C" w14:textId="77777777">
      <w:pPr>
        <w:ind w:left="360"/>
        <w:rPr>
          <w:sz w:val="24"/>
        </w:rPr>
      </w:pPr>
    </w:p>
    <w:p w:rsidR="00FF07DB" w:rsidP="00FF07DB" w14:paraId="4D291A13" w14:textId="77777777">
      <w:pPr>
        <w:numPr>
          <w:ilvl w:val="0"/>
          <w:numId w:val="1"/>
        </w:numPr>
        <w:tabs>
          <w:tab w:val="clear" w:pos="720"/>
          <w:tab w:val="num" w:pos="1080"/>
        </w:tabs>
        <w:ind w:left="1080"/>
        <w:rPr>
          <w:sz w:val="24"/>
        </w:rPr>
      </w:pPr>
      <w:r>
        <w:rPr>
          <w:sz w:val="24"/>
          <w:u w:val="single"/>
        </w:rPr>
        <w:t>Expiration Date</w:t>
      </w:r>
    </w:p>
    <w:p w:rsidR="00FF07DB" w:rsidP="00FF07DB" w14:paraId="3CDA366D" w14:textId="77777777">
      <w:pPr>
        <w:pStyle w:val="BodyTextIndent"/>
        <w:ind w:left="1080"/>
        <w:rPr>
          <w:rFonts w:ascii="Times New Roman" w:hAnsi="Times New Roman"/>
        </w:rPr>
      </w:pPr>
    </w:p>
    <w:p w:rsidR="00A04336" w:rsidP="005972C3" w14:paraId="2A443372" w14:textId="5B283591">
      <w:pPr>
        <w:pStyle w:val="BodyTextIndent"/>
        <w:ind w:left="1080"/>
        <w:rPr>
          <w:rFonts w:ascii="Times New Roman" w:hAnsi="Times New Roman"/>
        </w:rPr>
      </w:pPr>
      <w:r>
        <w:rPr>
          <w:rFonts w:ascii="Times New Roman" w:hAnsi="Times New Roman"/>
        </w:rPr>
        <w:t xml:space="preserve">OHRP requests a waiver of the requirement to post the OMB expiration date on the FWA form. </w:t>
      </w:r>
      <w:r w:rsidR="00921DC6">
        <w:rPr>
          <w:rFonts w:ascii="Times New Roman" w:hAnsi="Times New Roman"/>
        </w:rPr>
        <w:t>I</w:t>
      </w:r>
      <w:r>
        <w:rPr>
          <w:rFonts w:ascii="Times New Roman" w:hAnsi="Times New Roman"/>
        </w:rPr>
        <w:t xml:space="preserve">nstitutions </w:t>
      </w:r>
      <w:r w:rsidR="00921DC6">
        <w:rPr>
          <w:rFonts w:ascii="Times New Roman" w:hAnsi="Times New Roman"/>
        </w:rPr>
        <w:t xml:space="preserve">sometimes see the OMB expiration date on their completed, approved FWA form and </w:t>
      </w:r>
      <w:r>
        <w:rPr>
          <w:rFonts w:ascii="Times New Roman" w:hAnsi="Times New Roman"/>
        </w:rPr>
        <w:t xml:space="preserve">incorrectly believe that </w:t>
      </w:r>
      <w:r w:rsidR="0044767F">
        <w:rPr>
          <w:rFonts w:ascii="Times New Roman" w:hAnsi="Times New Roman"/>
        </w:rPr>
        <w:t>it is</w:t>
      </w:r>
      <w:r>
        <w:rPr>
          <w:rFonts w:ascii="Times New Roman" w:hAnsi="Times New Roman"/>
        </w:rPr>
        <w:t xml:space="preserve"> the date on which their FWA expires</w:t>
      </w:r>
      <w:r w:rsidR="00F56B47">
        <w:rPr>
          <w:rFonts w:ascii="Times New Roman" w:hAnsi="Times New Roman"/>
        </w:rPr>
        <w:t>.</w:t>
      </w:r>
      <w:r>
        <w:rPr>
          <w:rFonts w:ascii="Times New Roman" w:hAnsi="Times New Roman"/>
        </w:rPr>
        <w:t xml:space="preserve"> </w:t>
      </w:r>
      <w:r w:rsidR="00F56B47">
        <w:rPr>
          <w:rFonts w:ascii="Times New Roman" w:hAnsi="Times New Roman"/>
        </w:rPr>
        <w:t>In addition to confusion, this</w:t>
      </w:r>
      <w:r>
        <w:rPr>
          <w:rFonts w:ascii="Times New Roman" w:hAnsi="Times New Roman"/>
        </w:rPr>
        <w:t xml:space="preserve"> can lead to </w:t>
      </w:r>
      <w:r w:rsidR="004D00F1">
        <w:rPr>
          <w:rFonts w:ascii="Times New Roman" w:hAnsi="Times New Roman"/>
        </w:rPr>
        <w:t>failure to renew the FWA on time</w:t>
      </w:r>
      <w:r w:rsidR="0044767F">
        <w:rPr>
          <w:rFonts w:ascii="Times New Roman" w:hAnsi="Times New Roman"/>
        </w:rPr>
        <w:t xml:space="preserve"> and potential noncompliance with the Common Rule</w:t>
      </w:r>
      <w:r w:rsidR="004D00F1">
        <w:rPr>
          <w:rFonts w:ascii="Times New Roman" w:hAnsi="Times New Roman"/>
        </w:rPr>
        <w:t xml:space="preserve">. </w:t>
      </w:r>
      <w:r w:rsidR="0044767F">
        <w:rPr>
          <w:rFonts w:ascii="Times New Roman" w:hAnsi="Times New Roman"/>
        </w:rPr>
        <w:t>For this reason,</w:t>
      </w:r>
      <w:r w:rsidR="004D00F1">
        <w:rPr>
          <w:rFonts w:ascii="Times New Roman" w:hAnsi="Times New Roman"/>
        </w:rPr>
        <w:t xml:space="preserve"> we request approval to </w:t>
      </w:r>
      <w:r w:rsidR="0006381A">
        <w:rPr>
          <w:rFonts w:ascii="Times New Roman" w:hAnsi="Times New Roman"/>
        </w:rPr>
        <w:t>not</w:t>
      </w:r>
      <w:r w:rsidR="00E75BCA">
        <w:rPr>
          <w:rFonts w:ascii="Times New Roman" w:hAnsi="Times New Roman"/>
        </w:rPr>
        <w:t xml:space="preserve"> list</w:t>
      </w:r>
      <w:r w:rsidR="00FC7259">
        <w:rPr>
          <w:rFonts w:ascii="Times New Roman" w:hAnsi="Times New Roman"/>
        </w:rPr>
        <w:t xml:space="preserve"> OMB’s expiration date on the</w:t>
      </w:r>
      <w:r w:rsidR="00F56B47">
        <w:rPr>
          <w:rFonts w:ascii="Times New Roman" w:hAnsi="Times New Roman"/>
        </w:rPr>
        <w:t xml:space="preserve"> FWA form.</w:t>
      </w:r>
      <w:r w:rsidR="00FC7259">
        <w:rPr>
          <w:rFonts w:ascii="Times New Roman" w:hAnsi="Times New Roman"/>
        </w:rPr>
        <w:t xml:space="preserve"> </w:t>
      </w:r>
    </w:p>
    <w:p w:rsidR="00FF07DB" w:rsidP="00DC0CCF" w14:paraId="72E74A3F" w14:textId="77777777">
      <w:pPr>
        <w:rPr>
          <w:sz w:val="24"/>
        </w:rPr>
      </w:pPr>
    </w:p>
    <w:p w:rsidR="00FF07DB" w:rsidP="00FF07DB" w14:paraId="2E18532A" w14:textId="77777777">
      <w:pPr>
        <w:numPr>
          <w:ilvl w:val="0"/>
          <w:numId w:val="1"/>
        </w:numPr>
        <w:tabs>
          <w:tab w:val="clear" w:pos="720"/>
          <w:tab w:val="num" w:pos="1080"/>
        </w:tabs>
        <w:ind w:left="1080"/>
        <w:rPr>
          <w:sz w:val="24"/>
        </w:rPr>
      </w:pPr>
      <w:r>
        <w:rPr>
          <w:sz w:val="24"/>
          <w:u w:val="single"/>
        </w:rPr>
        <w:t xml:space="preserve">Exception to </w:t>
      </w:r>
      <w:r>
        <w:rPr>
          <w:sz w:val="24"/>
          <w:u w:val="single"/>
        </w:rPr>
        <w:t xml:space="preserve">Certification </w:t>
      </w:r>
      <w:r>
        <w:rPr>
          <w:sz w:val="24"/>
          <w:u w:val="single"/>
        </w:rPr>
        <w:t>for Paperwork Reduction Act Submissions</w:t>
      </w:r>
    </w:p>
    <w:p w:rsidR="00FF07DB" w:rsidP="00FF07DB" w14:paraId="763B4AE5" w14:textId="77777777">
      <w:pPr>
        <w:pStyle w:val="BodyTextIndent"/>
        <w:ind w:left="1080"/>
        <w:rPr>
          <w:rFonts w:ascii="Times New Roman" w:hAnsi="Times New Roman"/>
        </w:rPr>
      </w:pPr>
    </w:p>
    <w:p w:rsidR="005152B8" w:rsidRPr="005152B8" w:rsidP="005152B8" w14:paraId="5BB52ED2" w14:textId="77777777">
      <w:pPr>
        <w:ind w:left="1080"/>
        <w:rPr>
          <w:color w:val="000000"/>
          <w:sz w:val="24"/>
        </w:rPr>
      </w:pPr>
      <w:r w:rsidRPr="005152B8">
        <w:rPr>
          <w:color w:val="000000"/>
          <w:sz w:val="24"/>
        </w:rPr>
        <w:t>No certification exception is requested.</w:t>
      </w:r>
    </w:p>
    <w:p w:rsidR="00FF07DB" w:rsidP="00FF07DB" w14:paraId="50D22367" w14:textId="77777777">
      <w:pPr>
        <w:rPr>
          <w:sz w:val="24"/>
        </w:rPr>
      </w:pPr>
    </w:p>
    <w:p w:rsidR="00FF07DB" w:rsidP="00745FC6" w14:paraId="28A4FC96" w14:textId="77777777">
      <w:pPr>
        <w:pStyle w:val="Heading1"/>
        <w:numPr>
          <w:ilvl w:val="0"/>
          <w:numId w:val="10"/>
        </w:numPr>
      </w:pPr>
      <w:r>
        <w:t>Justification of Information Employing Statistical Methods</w:t>
      </w:r>
    </w:p>
    <w:p w:rsidR="00FF07DB" w:rsidP="00FF07DB" w14:paraId="5C7ADBFC" w14:textId="77777777"/>
    <w:p w:rsidR="00FF07DB" w:rsidP="00FF07DB" w14:paraId="7056360D" w14:textId="77777777">
      <w:pPr>
        <w:pStyle w:val="Heading3"/>
      </w:pPr>
      <w:r>
        <w:t>Not Applicable</w:t>
      </w:r>
    </w:p>
    <w:p w:rsidR="00F72FAF" w:rsidP="00F72FAF" w14:paraId="366472F4" w14:textId="77777777"/>
    <w:p w:rsidR="00F72FAF" w:rsidRPr="00F72FAF" w:rsidP="00F72FAF" w14:paraId="469AD993" w14:textId="77777777"/>
    <w:p w:rsidR="00FF07DB" w:rsidP="00FF07DB" w14:paraId="3D99BB90" w14:textId="77777777">
      <w:pPr>
        <w:rPr>
          <w:b/>
          <w:bCs/>
          <w:sz w:val="24"/>
        </w:rPr>
      </w:pPr>
      <w:r>
        <w:rPr>
          <w:b/>
          <w:bCs/>
          <w:sz w:val="24"/>
        </w:rPr>
        <w:br w:type="page"/>
      </w:r>
      <w:r>
        <w:rPr>
          <w:b/>
          <w:bCs/>
          <w:sz w:val="24"/>
        </w:rPr>
        <w:t xml:space="preserve">LIST OF ATTACHMENTS </w:t>
      </w:r>
    </w:p>
    <w:p w:rsidR="00FF07DB" w:rsidP="00FF07DB" w14:paraId="4DBD5103" w14:textId="77777777">
      <w:pPr>
        <w:rPr>
          <w:b/>
          <w:bCs/>
          <w:sz w:val="24"/>
        </w:rPr>
      </w:pPr>
    </w:p>
    <w:p w:rsidR="00FF07DB" w:rsidP="00FF07DB" w14:paraId="72D9C7CA" w14:textId="77777777">
      <w:pPr>
        <w:pStyle w:val="Heading4"/>
      </w:pPr>
      <w:r>
        <w:t xml:space="preserve">Attachment 1 – Legal Authorities </w:t>
      </w:r>
    </w:p>
    <w:p w:rsidR="00FF07DB" w:rsidP="00FF07DB" w14:paraId="27D27936" w14:textId="77777777">
      <w:pPr>
        <w:ind w:left="720"/>
        <w:rPr>
          <w:sz w:val="24"/>
        </w:rPr>
      </w:pPr>
      <w:r>
        <w:rPr>
          <w:sz w:val="24"/>
        </w:rPr>
        <w:t>a.   Section 491 of the Public Health Service Act</w:t>
      </w:r>
    </w:p>
    <w:p w:rsidR="00FF07DB" w:rsidP="00FF07DB" w14:paraId="5080C497" w14:textId="77777777">
      <w:pPr>
        <w:numPr>
          <w:ilvl w:val="0"/>
          <w:numId w:val="4"/>
        </w:numPr>
        <w:rPr>
          <w:sz w:val="24"/>
        </w:rPr>
      </w:pPr>
      <w:r>
        <w:rPr>
          <w:sz w:val="24"/>
        </w:rPr>
        <w:t>Title 45 Code of Federal Regulations Part 46</w:t>
      </w:r>
      <w:r w:rsidR="00EB4C6E">
        <w:rPr>
          <w:sz w:val="24"/>
        </w:rPr>
        <w:t xml:space="preserve"> (pre-2018 Requirements)</w:t>
      </w:r>
    </w:p>
    <w:p w:rsidR="00EB4C6E" w:rsidP="00EB4C6E" w14:paraId="7702A2A1" w14:textId="77777777">
      <w:pPr>
        <w:numPr>
          <w:ilvl w:val="0"/>
          <w:numId w:val="4"/>
        </w:numPr>
        <w:rPr>
          <w:sz w:val="24"/>
        </w:rPr>
      </w:pPr>
      <w:r>
        <w:rPr>
          <w:sz w:val="24"/>
        </w:rPr>
        <w:t>Title 45 Code of Federal Regulations Part 46 (2018 Requirements)</w:t>
      </w:r>
    </w:p>
    <w:p w:rsidR="00EB4C6E" w:rsidP="00EB4C6E" w14:paraId="3B25E928" w14:textId="77777777">
      <w:pPr>
        <w:ind w:left="720"/>
        <w:rPr>
          <w:sz w:val="24"/>
        </w:rPr>
      </w:pPr>
    </w:p>
    <w:p w:rsidR="00FF07DB" w:rsidP="00FF07DB" w14:paraId="386E8850" w14:textId="77777777">
      <w:pPr>
        <w:rPr>
          <w:sz w:val="24"/>
        </w:rPr>
      </w:pPr>
      <w:r>
        <w:rPr>
          <w:sz w:val="24"/>
        </w:rPr>
        <w:t xml:space="preserve">Attachment 2 </w:t>
      </w:r>
      <w:r>
        <w:rPr>
          <w:sz w:val="24"/>
        </w:rPr>
        <w:t>–  FWA</w:t>
      </w:r>
      <w:r>
        <w:rPr>
          <w:sz w:val="24"/>
        </w:rPr>
        <w:t xml:space="preserve"> Terms of Assurance</w:t>
      </w:r>
    </w:p>
    <w:p w:rsidR="00FF07DB" w:rsidP="00FF07DB" w14:paraId="0370244E" w14:textId="77777777">
      <w:pPr>
        <w:ind w:left="720"/>
        <w:rPr>
          <w:sz w:val="24"/>
        </w:rPr>
      </w:pPr>
    </w:p>
    <w:p w:rsidR="00FF07DB" w:rsidP="00FF07DB" w14:paraId="002D8381" w14:textId="77777777">
      <w:pPr>
        <w:pStyle w:val="Heading4"/>
      </w:pPr>
      <w:r>
        <w:t>Attachment 3 – FWA Form</w:t>
      </w:r>
    </w:p>
    <w:p w:rsidR="00FF07DB" w:rsidP="00FF07DB" w14:paraId="6D1AA40F" w14:textId="77777777">
      <w:pPr>
        <w:ind w:left="720"/>
        <w:rPr>
          <w:sz w:val="24"/>
        </w:rPr>
      </w:pPr>
    </w:p>
    <w:p w:rsidR="00FF07DB" w:rsidP="00FF07DB" w14:paraId="3214B622" w14:textId="77777777">
      <w:pPr>
        <w:pStyle w:val="Heading4"/>
      </w:pPr>
      <w:r>
        <w:t>Attachment 4 – Instructi</w:t>
      </w:r>
      <w:r w:rsidR="00DA7A3A">
        <w:t>ons for completing the FWA form</w:t>
      </w:r>
    </w:p>
    <w:p w:rsidR="00FF07DB" w:rsidP="00FF07DB" w14:paraId="5F9C00C1" w14:textId="77777777">
      <w:pPr>
        <w:ind w:left="720"/>
        <w:rPr>
          <w:sz w:val="24"/>
        </w:rPr>
      </w:pPr>
    </w:p>
    <w:p w:rsidR="00FF07DB" w:rsidP="00FF07DB" w14:paraId="7ED5D41C" w14:textId="77777777">
      <w:pPr>
        <w:rPr>
          <w:sz w:val="24"/>
        </w:rPr>
      </w:pPr>
      <w:r>
        <w:rPr>
          <w:sz w:val="24"/>
        </w:rPr>
        <w:t>Attachment 5 – Supplemental sample forms</w:t>
      </w:r>
    </w:p>
    <w:p w:rsidR="00FF07DB" w:rsidP="00FF07DB" w14:paraId="6C373ADE" w14:textId="77777777">
      <w:pPr>
        <w:numPr>
          <w:ilvl w:val="0"/>
          <w:numId w:val="6"/>
        </w:numPr>
        <w:rPr>
          <w:sz w:val="24"/>
        </w:rPr>
      </w:pPr>
      <w:r>
        <w:rPr>
          <w:sz w:val="24"/>
        </w:rPr>
        <w:t>IRB Authorization Agreement</w:t>
      </w:r>
    </w:p>
    <w:p w:rsidR="00FF07DB" w:rsidP="00FF07DB" w14:paraId="1DDA4ADD" w14:textId="77777777">
      <w:pPr>
        <w:numPr>
          <w:ilvl w:val="0"/>
          <w:numId w:val="6"/>
        </w:numPr>
        <w:rPr>
          <w:sz w:val="24"/>
        </w:rPr>
      </w:pPr>
      <w:r>
        <w:rPr>
          <w:sz w:val="24"/>
        </w:rPr>
        <w:t>Individual Investigator Agreement</w:t>
      </w:r>
    </w:p>
    <w:p w:rsidR="00FF07DB" w:rsidP="00FF07DB" w14:paraId="5A76CFA2" w14:textId="77777777">
      <w:pPr>
        <w:pStyle w:val="Heading4"/>
      </w:pPr>
    </w:p>
    <w:p w:rsidR="00FF07DB" w:rsidP="00FF07DB" w14:paraId="1B086168" w14:textId="77777777"/>
    <w:p w:rsidR="00FF07DB" w:rsidP="00FF07DB" w14:paraId="2B8D874F" w14:textId="77777777"/>
    <w:p w:rsidR="00A132C2" w14:paraId="6F8CA1D6" w14:textId="77777777"/>
    <w:sectPr w:rsidSect="00FF07DB">
      <w:headerReference w:type="default" r:id="rId11"/>
      <w:footerReference w:type="even" r:id="rId12"/>
      <w:footerReference w:type="default" r:id="rId13"/>
      <w:endnotePr>
        <w:numFmt w:val="decimal"/>
      </w:endnotePr>
      <w:pgSz w:w="12240" w:h="15840"/>
      <w:pgMar w:top="1080" w:right="1440" w:bottom="108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F1" w:rsidP="00FF07DB" w14:paraId="51F1C7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62F1" w14:paraId="437A9C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F1" w:rsidP="00FF07DB" w14:paraId="584E4E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3C2">
      <w:rPr>
        <w:rStyle w:val="PageNumber"/>
        <w:noProof/>
      </w:rPr>
      <w:t>8</w:t>
    </w:r>
    <w:r>
      <w:rPr>
        <w:rStyle w:val="PageNumber"/>
      </w:rPr>
      <w:fldChar w:fldCharType="end"/>
    </w:r>
  </w:p>
  <w:p w:rsidR="00A762F1" w14:paraId="4F36C1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57AF" w14:paraId="0C3DB043" w14:textId="77777777">
      <w:r>
        <w:separator/>
      </w:r>
    </w:p>
  </w:footnote>
  <w:footnote w:type="continuationSeparator" w:id="1">
    <w:p w:rsidR="004D57AF" w14:paraId="49941FD5" w14:textId="77777777">
      <w:r>
        <w:continuationSeparator/>
      </w:r>
    </w:p>
  </w:footnote>
  <w:footnote w:type="continuationNotice" w:id="2">
    <w:p w:rsidR="004D57AF" w14:paraId="5EE6139D" w14:textId="77777777"/>
  </w:footnote>
  <w:footnote w:id="3">
    <w:p w:rsidR="004F3366" w:rsidP="004F3366" w14:paraId="4E11B646" w14:textId="77777777">
      <w:pPr>
        <w:pStyle w:val="FootnoteText"/>
      </w:pPr>
      <w:r>
        <w:rPr>
          <w:rStyle w:val="FootnoteReference"/>
        </w:rPr>
        <w:footnoteRef/>
      </w:r>
      <w:r>
        <w:t xml:space="preserve"> The revised Common Rule (also referred to as the “2018 Requirements”), codified at </w:t>
      </w:r>
      <w:r w:rsidRPr="000C6510">
        <w:t>subpart A,</w:t>
      </w:r>
      <w:r>
        <w:t xml:space="preserve"> 45 CFR part 46 (as amended), was originally published on January 19, 2017 (82 FR 7149), and amended on January 22, 2018 (83 FR 2885) and June 19, 2018 (83 FR 28497). In this supporting statement, 45 CFR part 46 citations are to the 2018 Requirements unless specified otherwise. </w:t>
      </w:r>
    </w:p>
    <w:p w:rsidR="004F3366" w14:paraId="715CBF42" w14:textId="188A7E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3C8" w14:paraId="41DBC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B1E3E"/>
    <w:multiLevelType w:val="hybridMultilevel"/>
    <w:tmpl w:val="85FA5364"/>
    <w:lvl w:ilvl="0">
      <w:start w:val="1"/>
      <w:numFmt w:val="lowerLetter"/>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
    <w:nsid w:val="12E641F8"/>
    <w:multiLevelType w:val="hybridMultilevel"/>
    <w:tmpl w:val="3D72C0D6"/>
    <w:lvl w:ilvl="0">
      <w:start w:val="45"/>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9E5684"/>
    <w:multiLevelType w:val="hybridMultilevel"/>
    <w:tmpl w:val="73981A1A"/>
    <w:lvl w:ilvl="0">
      <w:start w:val="1"/>
      <w:numFmt w:val="lowerLetter"/>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E564ED2"/>
    <w:multiLevelType w:val="hybridMultilevel"/>
    <w:tmpl w:val="79B0CBA6"/>
    <w:lvl w:ilvl="0">
      <w:start w:val="6"/>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3C00077A"/>
    <w:multiLevelType w:val="hybridMultilevel"/>
    <w:tmpl w:val="031E04E2"/>
    <w:lvl w:ilvl="0">
      <w:start w:val="3"/>
      <w:numFmt w:val="decimal"/>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0F41E13"/>
    <w:multiLevelType w:val="hybridMultilevel"/>
    <w:tmpl w:val="457C28F4"/>
    <w:lvl w:ilvl="0">
      <w:start w:val="1"/>
      <w:numFmt w:val="lowerLetter"/>
      <w:lvlText w:val="(%1)"/>
      <w:lvlJc w:val="left"/>
      <w:pPr>
        <w:tabs>
          <w:tab w:val="num" w:pos="1800"/>
        </w:tabs>
        <w:ind w:left="1800" w:hanging="360"/>
      </w:pPr>
      <w:rPr>
        <w:rFonts w:cs="Times New Roman" w:hint="default"/>
        <w:sz w:val="24"/>
        <w:szCs w:val="24"/>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6">
    <w:nsid w:val="4A1D7109"/>
    <w:multiLevelType w:val="hybridMultilevel"/>
    <w:tmpl w:val="9C748B44"/>
    <w:lvl w:ilvl="0">
      <w:start w:val="1"/>
      <w:numFmt w:val="decimal"/>
      <w:lvlText w:val="%1."/>
      <w:lvlJc w:val="left"/>
      <w:pPr>
        <w:tabs>
          <w:tab w:val="num" w:pos="720"/>
        </w:tabs>
        <w:ind w:left="720" w:hanging="360"/>
      </w:pPr>
      <w:rPr>
        <w:rFonts w:cs="Times New Roman"/>
        <w:b w:val="0"/>
      </w:rPr>
    </w:lvl>
    <w:lvl w:ilvl="1">
      <w:start w:val="3"/>
      <w:numFmt w:val="upperLetter"/>
      <w:lvlText w:val="%2."/>
      <w:lvlJc w:val="left"/>
      <w:pPr>
        <w:tabs>
          <w:tab w:val="num" w:pos="1800"/>
        </w:tabs>
        <w:ind w:left="1800" w:hanging="720"/>
      </w:pPr>
      <w:rPr>
        <w:rFonts w:cs="Times New Roman"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BDD1831"/>
    <w:multiLevelType w:val="hybridMultilevel"/>
    <w:tmpl w:val="BD88A732"/>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8">
    <w:nsid w:val="632B35C2"/>
    <w:multiLevelType w:val="hybridMultilevel"/>
    <w:tmpl w:val="19E49ED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6AA04D86"/>
    <w:multiLevelType w:val="hybridMultilevel"/>
    <w:tmpl w:val="86947C3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10E18"/>
    <w:multiLevelType w:val="hybridMultilevel"/>
    <w:tmpl w:val="E49CDF44"/>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nsid w:val="6E987F38"/>
    <w:multiLevelType w:val="hybridMultilevel"/>
    <w:tmpl w:val="4210DBF4"/>
    <w:lvl w:ilvl="0">
      <w:start w:val="2"/>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2086099339">
    <w:abstractNumId w:val="6"/>
  </w:num>
  <w:num w:numId="2" w16cid:durableId="1998413151">
    <w:abstractNumId w:val="0"/>
  </w:num>
  <w:num w:numId="3" w16cid:durableId="1510605475">
    <w:abstractNumId w:val="5"/>
  </w:num>
  <w:num w:numId="4" w16cid:durableId="1362904031">
    <w:abstractNumId w:val="11"/>
  </w:num>
  <w:num w:numId="5" w16cid:durableId="94906454">
    <w:abstractNumId w:val="7"/>
  </w:num>
  <w:num w:numId="6" w16cid:durableId="754397754">
    <w:abstractNumId w:val="10"/>
  </w:num>
  <w:num w:numId="7" w16cid:durableId="207110515">
    <w:abstractNumId w:val="8"/>
  </w:num>
  <w:num w:numId="8" w16cid:durableId="671907806">
    <w:abstractNumId w:val="2"/>
  </w:num>
  <w:num w:numId="9" w16cid:durableId="1101952971">
    <w:abstractNumId w:val="4"/>
  </w:num>
  <w:num w:numId="10" w16cid:durableId="1755392673">
    <w:abstractNumId w:val="9"/>
  </w:num>
  <w:num w:numId="11" w16cid:durableId="329061346">
    <w:abstractNumId w:val="1"/>
  </w:num>
  <w:num w:numId="12" w16cid:durableId="452094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DB"/>
    <w:rsid w:val="0000050B"/>
    <w:rsid w:val="00000551"/>
    <w:rsid w:val="00000564"/>
    <w:rsid w:val="00000588"/>
    <w:rsid w:val="000005E3"/>
    <w:rsid w:val="0000076A"/>
    <w:rsid w:val="0000077A"/>
    <w:rsid w:val="0000083E"/>
    <w:rsid w:val="00000E6E"/>
    <w:rsid w:val="00000F4A"/>
    <w:rsid w:val="00001268"/>
    <w:rsid w:val="00001812"/>
    <w:rsid w:val="0000183E"/>
    <w:rsid w:val="00001CA5"/>
    <w:rsid w:val="00001CB3"/>
    <w:rsid w:val="00001DCA"/>
    <w:rsid w:val="00001F89"/>
    <w:rsid w:val="00001FA0"/>
    <w:rsid w:val="00002147"/>
    <w:rsid w:val="00002701"/>
    <w:rsid w:val="000027E5"/>
    <w:rsid w:val="00002897"/>
    <w:rsid w:val="00002982"/>
    <w:rsid w:val="00002AC6"/>
    <w:rsid w:val="00003039"/>
    <w:rsid w:val="00003063"/>
    <w:rsid w:val="00003151"/>
    <w:rsid w:val="0000317E"/>
    <w:rsid w:val="00003355"/>
    <w:rsid w:val="000034F9"/>
    <w:rsid w:val="00003582"/>
    <w:rsid w:val="000036E4"/>
    <w:rsid w:val="00003C15"/>
    <w:rsid w:val="00003D93"/>
    <w:rsid w:val="00004142"/>
    <w:rsid w:val="00004275"/>
    <w:rsid w:val="0000453D"/>
    <w:rsid w:val="0000486A"/>
    <w:rsid w:val="00004B19"/>
    <w:rsid w:val="00004B2D"/>
    <w:rsid w:val="00004F18"/>
    <w:rsid w:val="000053CF"/>
    <w:rsid w:val="00005740"/>
    <w:rsid w:val="000059E9"/>
    <w:rsid w:val="00005CAB"/>
    <w:rsid w:val="00005DE8"/>
    <w:rsid w:val="00005F26"/>
    <w:rsid w:val="00005F6A"/>
    <w:rsid w:val="00005FF5"/>
    <w:rsid w:val="0000648E"/>
    <w:rsid w:val="00006868"/>
    <w:rsid w:val="000068D1"/>
    <w:rsid w:val="00006B82"/>
    <w:rsid w:val="00006F4F"/>
    <w:rsid w:val="0000704A"/>
    <w:rsid w:val="000071AD"/>
    <w:rsid w:val="00007B80"/>
    <w:rsid w:val="00007EA6"/>
    <w:rsid w:val="00007F51"/>
    <w:rsid w:val="000108DF"/>
    <w:rsid w:val="00010C30"/>
    <w:rsid w:val="00010DA1"/>
    <w:rsid w:val="00010DE1"/>
    <w:rsid w:val="0001139E"/>
    <w:rsid w:val="00011592"/>
    <w:rsid w:val="0001163B"/>
    <w:rsid w:val="000118A2"/>
    <w:rsid w:val="00011FD7"/>
    <w:rsid w:val="000123DE"/>
    <w:rsid w:val="00012629"/>
    <w:rsid w:val="00012733"/>
    <w:rsid w:val="00012792"/>
    <w:rsid w:val="0001296E"/>
    <w:rsid w:val="00012E6E"/>
    <w:rsid w:val="00012F25"/>
    <w:rsid w:val="00013194"/>
    <w:rsid w:val="00013B5C"/>
    <w:rsid w:val="00013D7A"/>
    <w:rsid w:val="00013F1C"/>
    <w:rsid w:val="00013F31"/>
    <w:rsid w:val="00014081"/>
    <w:rsid w:val="000140B3"/>
    <w:rsid w:val="0001429A"/>
    <w:rsid w:val="00014612"/>
    <w:rsid w:val="00014637"/>
    <w:rsid w:val="000148C8"/>
    <w:rsid w:val="00014EB7"/>
    <w:rsid w:val="00014ED5"/>
    <w:rsid w:val="00014F85"/>
    <w:rsid w:val="00015116"/>
    <w:rsid w:val="0001511A"/>
    <w:rsid w:val="00015806"/>
    <w:rsid w:val="00015C2B"/>
    <w:rsid w:val="00015ECA"/>
    <w:rsid w:val="00016053"/>
    <w:rsid w:val="000160B0"/>
    <w:rsid w:val="0001652E"/>
    <w:rsid w:val="00016D0C"/>
    <w:rsid w:val="00016F8F"/>
    <w:rsid w:val="000173B4"/>
    <w:rsid w:val="000173C7"/>
    <w:rsid w:val="0001741B"/>
    <w:rsid w:val="00017529"/>
    <w:rsid w:val="0001778C"/>
    <w:rsid w:val="00017851"/>
    <w:rsid w:val="00017876"/>
    <w:rsid w:val="00017A34"/>
    <w:rsid w:val="00017C6B"/>
    <w:rsid w:val="00017C96"/>
    <w:rsid w:val="0002000D"/>
    <w:rsid w:val="00020116"/>
    <w:rsid w:val="000201C9"/>
    <w:rsid w:val="000203B7"/>
    <w:rsid w:val="00020797"/>
    <w:rsid w:val="00020CE6"/>
    <w:rsid w:val="00020E5B"/>
    <w:rsid w:val="00021158"/>
    <w:rsid w:val="00021472"/>
    <w:rsid w:val="000214FC"/>
    <w:rsid w:val="000215D2"/>
    <w:rsid w:val="00021662"/>
    <w:rsid w:val="0002179E"/>
    <w:rsid w:val="000218C1"/>
    <w:rsid w:val="00021EC7"/>
    <w:rsid w:val="00022009"/>
    <w:rsid w:val="000224AB"/>
    <w:rsid w:val="000224BF"/>
    <w:rsid w:val="00022974"/>
    <w:rsid w:val="00022E31"/>
    <w:rsid w:val="000230C2"/>
    <w:rsid w:val="0002340C"/>
    <w:rsid w:val="00023634"/>
    <w:rsid w:val="00023A54"/>
    <w:rsid w:val="00023DEA"/>
    <w:rsid w:val="00023ECD"/>
    <w:rsid w:val="000240DA"/>
    <w:rsid w:val="00024149"/>
    <w:rsid w:val="00024232"/>
    <w:rsid w:val="0002425E"/>
    <w:rsid w:val="000243C1"/>
    <w:rsid w:val="00024413"/>
    <w:rsid w:val="00024619"/>
    <w:rsid w:val="00024775"/>
    <w:rsid w:val="00024B19"/>
    <w:rsid w:val="00024C24"/>
    <w:rsid w:val="000251BD"/>
    <w:rsid w:val="00025E22"/>
    <w:rsid w:val="00025EFC"/>
    <w:rsid w:val="00026635"/>
    <w:rsid w:val="00026A8B"/>
    <w:rsid w:val="00026BFE"/>
    <w:rsid w:val="00026C5F"/>
    <w:rsid w:val="0002704B"/>
    <w:rsid w:val="0002732C"/>
    <w:rsid w:val="0002738D"/>
    <w:rsid w:val="000273D2"/>
    <w:rsid w:val="00027421"/>
    <w:rsid w:val="0002762A"/>
    <w:rsid w:val="0002768F"/>
    <w:rsid w:val="0002798E"/>
    <w:rsid w:val="000279B1"/>
    <w:rsid w:val="00027DC2"/>
    <w:rsid w:val="0003011B"/>
    <w:rsid w:val="0003013F"/>
    <w:rsid w:val="00030380"/>
    <w:rsid w:val="000303D2"/>
    <w:rsid w:val="00030A7F"/>
    <w:rsid w:val="00031499"/>
    <w:rsid w:val="0003198C"/>
    <w:rsid w:val="000319B2"/>
    <w:rsid w:val="00031AD4"/>
    <w:rsid w:val="00031AFF"/>
    <w:rsid w:val="00031B50"/>
    <w:rsid w:val="00031B82"/>
    <w:rsid w:val="00031EF3"/>
    <w:rsid w:val="000322D0"/>
    <w:rsid w:val="000324EB"/>
    <w:rsid w:val="00032A40"/>
    <w:rsid w:val="00032F96"/>
    <w:rsid w:val="0003351E"/>
    <w:rsid w:val="000337D2"/>
    <w:rsid w:val="00033999"/>
    <w:rsid w:val="00033EE6"/>
    <w:rsid w:val="00033F67"/>
    <w:rsid w:val="00033FBD"/>
    <w:rsid w:val="000340E8"/>
    <w:rsid w:val="0003444C"/>
    <w:rsid w:val="0003460D"/>
    <w:rsid w:val="00034885"/>
    <w:rsid w:val="000348AE"/>
    <w:rsid w:val="00034924"/>
    <w:rsid w:val="00034FF8"/>
    <w:rsid w:val="00035161"/>
    <w:rsid w:val="00035751"/>
    <w:rsid w:val="00035903"/>
    <w:rsid w:val="000361E4"/>
    <w:rsid w:val="00036594"/>
    <w:rsid w:val="000365AE"/>
    <w:rsid w:val="000365C6"/>
    <w:rsid w:val="0003672E"/>
    <w:rsid w:val="00036762"/>
    <w:rsid w:val="000368FE"/>
    <w:rsid w:val="00036A84"/>
    <w:rsid w:val="00036D31"/>
    <w:rsid w:val="00036F97"/>
    <w:rsid w:val="00037403"/>
    <w:rsid w:val="00037ADD"/>
    <w:rsid w:val="00037CC5"/>
    <w:rsid w:val="00037D46"/>
    <w:rsid w:val="00037FB7"/>
    <w:rsid w:val="0004013B"/>
    <w:rsid w:val="000403EF"/>
    <w:rsid w:val="000408F1"/>
    <w:rsid w:val="00040E11"/>
    <w:rsid w:val="00040F47"/>
    <w:rsid w:val="00041286"/>
    <w:rsid w:val="000413FE"/>
    <w:rsid w:val="00041426"/>
    <w:rsid w:val="000414A2"/>
    <w:rsid w:val="0004151C"/>
    <w:rsid w:val="00041803"/>
    <w:rsid w:val="000419C4"/>
    <w:rsid w:val="00041FD2"/>
    <w:rsid w:val="00042107"/>
    <w:rsid w:val="00042630"/>
    <w:rsid w:val="000427DA"/>
    <w:rsid w:val="00042B13"/>
    <w:rsid w:val="00042D6C"/>
    <w:rsid w:val="00042FBB"/>
    <w:rsid w:val="0004321A"/>
    <w:rsid w:val="000432CD"/>
    <w:rsid w:val="000436EC"/>
    <w:rsid w:val="00043867"/>
    <w:rsid w:val="00043AD6"/>
    <w:rsid w:val="000441C3"/>
    <w:rsid w:val="000441D1"/>
    <w:rsid w:val="000442EB"/>
    <w:rsid w:val="00044662"/>
    <w:rsid w:val="000447F6"/>
    <w:rsid w:val="00044806"/>
    <w:rsid w:val="00044888"/>
    <w:rsid w:val="00044C8E"/>
    <w:rsid w:val="00045152"/>
    <w:rsid w:val="00045420"/>
    <w:rsid w:val="00045536"/>
    <w:rsid w:val="00045739"/>
    <w:rsid w:val="000457FF"/>
    <w:rsid w:val="0004581D"/>
    <w:rsid w:val="00045ACC"/>
    <w:rsid w:val="00045BE6"/>
    <w:rsid w:val="00046084"/>
    <w:rsid w:val="000464B9"/>
    <w:rsid w:val="0004662E"/>
    <w:rsid w:val="00046BA0"/>
    <w:rsid w:val="00046DF8"/>
    <w:rsid w:val="00046FF1"/>
    <w:rsid w:val="000474B7"/>
    <w:rsid w:val="0004765C"/>
    <w:rsid w:val="00047860"/>
    <w:rsid w:val="00047EA2"/>
    <w:rsid w:val="000500C2"/>
    <w:rsid w:val="000503B8"/>
    <w:rsid w:val="00050489"/>
    <w:rsid w:val="000505B6"/>
    <w:rsid w:val="0005080C"/>
    <w:rsid w:val="00050C89"/>
    <w:rsid w:val="00051255"/>
    <w:rsid w:val="0005138D"/>
    <w:rsid w:val="0005146F"/>
    <w:rsid w:val="000516E5"/>
    <w:rsid w:val="0005172A"/>
    <w:rsid w:val="000518AC"/>
    <w:rsid w:val="00051E2F"/>
    <w:rsid w:val="0005219F"/>
    <w:rsid w:val="00052516"/>
    <w:rsid w:val="00052591"/>
    <w:rsid w:val="000535DA"/>
    <w:rsid w:val="00053BC3"/>
    <w:rsid w:val="00053D0A"/>
    <w:rsid w:val="00053EE8"/>
    <w:rsid w:val="00053F80"/>
    <w:rsid w:val="00053FA4"/>
    <w:rsid w:val="00053FE4"/>
    <w:rsid w:val="00054745"/>
    <w:rsid w:val="00054ABF"/>
    <w:rsid w:val="00054DB4"/>
    <w:rsid w:val="00054E29"/>
    <w:rsid w:val="00054F98"/>
    <w:rsid w:val="0005505F"/>
    <w:rsid w:val="0005542B"/>
    <w:rsid w:val="000555CA"/>
    <w:rsid w:val="00055828"/>
    <w:rsid w:val="000558C6"/>
    <w:rsid w:val="0005598E"/>
    <w:rsid w:val="00055A4B"/>
    <w:rsid w:val="00055AE4"/>
    <w:rsid w:val="00055B31"/>
    <w:rsid w:val="00055BB1"/>
    <w:rsid w:val="00055D9C"/>
    <w:rsid w:val="00055EA1"/>
    <w:rsid w:val="0005651D"/>
    <w:rsid w:val="000566F8"/>
    <w:rsid w:val="0005692F"/>
    <w:rsid w:val="00056A72"/>
    <w:rsid w:val="00056B86"/>
    <w:rsid w:val="00057307"/>
    <w:rsid w:val="00057373"/>
    <w:rsid w:val="00057404"/>
    <w:rsid w:val="00057FD6"/>
    <w:rsid w:val="00060540"/>
    <w:rsid w:val="00061061"/>
    <w:rsid w:val="0006166A"/>
    <w:rsid w:val="000616F3"/>
    <w:rsid w:val="000617AC"/>
    <w:rsid w:val="0006183A"/>
    <w:rsid w:val="00061844"/>
    <w:rsid w:val="00061956"/>
    <w:rsid w:val="0006195F"/>
    <w:rsid w:val="00061BB5"/>
    <w:rsid w:val="00061D86"/>
    <w:rsid w:val="00062176"/>
    <w:rsid w:val="0006234A"/>
    <w:rsid w:val="0006239B"/>
    <w:rsid w:val="000623D9"/>
    <w:rsid w:val="00062A22"/>
    <w:rsid w:val="00062BA7"/>
    <w:rsid w:val="0006381A"/>
    <w:rsid w:val="0006398E"/>
    <w:rsid w:val="00063C22"/>
    <w:rsid w:val="00063E2C"/>
    <w:rsid w:val="000646ED"/>
    <w:rsid w:val="000648C5"/>
    <w:rsid w:val="00064983"/>
    <w:rsid w:val="00064DA8"/>
    <w:rsid w:val="00064E5D"/>
    <w:rsid w:val="00064E7A"/>
    <w:rsid w:val="00064FFE"/>
    <w:rsid w:val="00065295"/>
    <w:rsid w:val="0006589F"/>
    <w:rsid w:val="00065949"/>
    <w:rsid w:val="00065ABF"/>
    <w:rsid w:val="00065D19"/>
    <w:rsid w:val="0006683B"/>
    <w:rsid w:val="00066B63"/>
    <w:rsid w:val="00066E4E"/>
    <w:rsid w:val="00066EF8"/>
    <w:rsid w:val="00067054"/>
    <w:rsid w:val="000671F1"/>
    <w:rsid w:val="000676CB"/>
    <w:rsid w:val="00067855"/>
    <w:rsid w:val="00067994"/>
    <w:rsid w:val="000679ED"/>
    <w:rsid w:val="00067E65"/>
    <w:rsid w:val="00067E84"/>
    <w:rsid w:val="00067EDA"/>
    <w:rsid w:val="0007027E"/>
    <w:rsid w:val="00070907"/>
    <w:rsid w:val="00070CD2"/>
    <w:rsid w:val="00070F33"/>
    <w:rsid w:val="00070F80"/>
    <w:rsid w:val="00071215"/>
    <w:rsid w:val="00071A6B"/>
    <w:rsid w:val="00071BDD"/>
    <w:rsid w:val="00071D4B"/>
    <w:rsid w:val="00072042"/>
    <w:rsid w:val="00072190"/>
    <w:rsid w:val="0007236E"/>
    <w:rsid w:val="00072485"/>
    <w:rsid w:val="00072BAC"/>
    <w:rsid w:val="00072CAC"/>
    <w:rsid w:val="00073036"/>
    <w:rsid w:val="0007325E"/>
    <w:rsid w:val="000732FB"/>
    <w:rsid w:val="00073561"/>
    <w:rsid w:val="0007361D"/>
    <w:rsid w:val="0007387C"/>
    <w:rsid w:val="00073BF7"/>
    <w:rsid w:val="00073D64"/>
    <w:rsid w:val="00073FCD"/>
    <w:rsid w:val="000740AA"/>
    <w:rsid w:val="000741EE"/>
    <w:rsid w:val="00074281"/>
    <w:rsid w:val="000744BC"/>
    <w:rsid w:val="000746AA"/>
    <w:rsid w:val="000746C2"/>
    <w:rsid w:val="00074A3C"/>
    <w:rsid w:val="00074A5D"/>
    <w:rsid w:val="00074C09"/>
    <w:rsid w:val="00074C5B"/>
    <w:rsid w:val="00074CCC"/>
    <w:rsid w:val="0007502A"/>
    <w:rsid w:val="0007575B"/>
    <w:rsid w:val="0007577B"/>
    <w:rsid w:val="0007592A"/>
    <w:rsid w:val="00075AB7"/>
    <w:rsid w:val="00076279"/>
    <w:rsid w:val="00076511"/>
    <w:rsid w:val="00076AD5"/>
    <w:rsid w:val="00076AFF"/>
    <w:rsid w:val="000774AE"/>
    <w:rsid w:val="000777DC"/>
    <w:rsid w:val="00077D25"/>
    <w:rsid w:val="00077D9A"/>
    <w:rsid w:val="00077E3F"/>
    <w:rsid w:val="000806D3"/>
    <w:rsid w:val="00080A8F"/>
    <w:rsid w:val="00080BFD"/>
    <w:rsid w:val="00080CB8"/>
    <w:rsid w:val="00080EF4"/>
    <w:rsid w:val="0008106F"/>
    <w:rsid w:val="00081347"/>
    <w:rsid w:val="000815F5"/>
    <w:rsid w:val="0008274D"/>
    <w:rsid w:val="00082903"/>
    <w:rsid w:val="00082AA3"/>
    <w:rsid w:val="00082B40"/>
    <w:rsid w:val="00082B82"/>
    <w:rsid w:val="00082EC6"/>
    <w:rsid w:val="000830BB"/>
    <w:rsid w:val="00083271"/>
    <w:rsid w:val="0008347D"/>
    <w:rsid w:val="00083CF3"/>
    <w:rsid w:val="00083E51"/>
    <w:rsid w:val="0008441E"/>
    <w:rsid w:val="00084706"/>
    <w:rsid w:val="000848FE"/>
    <w:rsid w:val="00084986"/>
    <w:rsid w:val="00084AEE"/>
    <w:rsid w:val="0008501D"/>
    <w:rsid w:val="0008502A"/>
    <w:rsid w:val="0008517F"/>
    <w:rsid w:val="00085772"/>
    <w:rsid w:val="00085D89"/>
    <w:rsid w:val="0008630E"/>
    <w:rsid w:val="00086503"/>
    <w:rsid w:val="000865C5"/>
    <w:rsid w:val="0008680C"/>
    <w:rsid w:val="00086D1B"/>
    <w:rsid w:val="00086E8B"/>
    <w:rsid w:val="00087325"/>
    <w:rsid w:val="000876AA"/>
    <w:rsid w:val="000877FE"/>
    <w:rsid w:val="0008780D"/>
    <w:rsid w:val="000900E1"/>
    <w:rsid w:val="000902C4"/>
    <w:rsid w:val="000903C6"/>
    <w:rsid w:val="0009041F"/>
    <w:rsid w:val="000904BD"/>
    <w:rsid w:val="00090729"/>
    <w:rsid w:val="0009086F"/>
    <w:rsid w:val="00090AE1"/>
    <w:rsid w:val="00090D02"/>
    <w:rsid w:val="00091555"/>
    <w:rsid w:val="000915D3"/>
    <w:rsid w:val="00091703"/>
    <w:rsid w:val="000917E4"/>
    <w:rsid w:val="00091A10"/>
    <w:rsid w:val="00091A64"/>
    <w:rsid w:val="00091B90"/>
    <w:rsid w:val="00091D90"/>
    <w:rsid w:val="00091FBE"/>
    <w:rsid w:val="0009233C"/>
    <w:rsid w:val="000923DD"/>
    <w:rsid w:val="00092436"/>
    <w:rsid w:val="0009265A"/>
    <w:rsid w:val="00092678"/>
    <w:rsid w:val="00092BDD"/>
    <w:rsid w:val="00092C7F"/>
    <w:rsid w:val="00092D8F"/>
    <w:rsid w:val="00092EB8"/>
    <w:rsid w:val="000933B0"/>
    <w:rsid w:val="000933BE"/>
    <w:rsid w:val="00093466"/>
    <w:rsid w:val="00093525"/>
    <w:rsid w:val="000936B2"/>
    <w:rsid w:val="00093B6F"/>
    <w:rsid w:val="00093CCC"/>
    <w:rsid w:val="00093E05"/>
    <w:rsid w:val="00094200"/>
    <w:rsid w:val="00094273"/>
    <w:rsid w:val="000942D4"/>
    <w:rsid w:val="00094441"/>
    <w:rsid w:val="00094518"/>
    <w:rsid w:val="00094677"/>
    <w:rsid w:val="000948EE"/>
    <w:rsid w:val="0009495A"/>
    <w:rsid w:val="000950CF"/>
    <w:rsid w:val="00095195"/>
    <w:rsid w:val="00095572"/>
    <w:rsid w:val="00095924"/>
    <w:rsid w:val="00095936"/>
    <w:rsid w:val="00095A2A"/>
    <w:rsid w:val="00095A69"/>
    <w:rsid w:val="00095CD3"/>
    <w:rsid w:val="0009677B"/>
    <w:rsid w:val="000968E2"/>
    <w:rsid w:val="00096A0B"/>
    <w:rsid w:val="00096CE2"/>
    <w:rsid w:val="00096E23"/>
    <w:rsid w:val="00097082"/>
    <w:rsid w:val="0009741C"/>
    <w:rsid w:val="00097469"/>
    <w:rsid w:val="000975D3"/>
    <w:rsid w:val="0009772C"/>
    <w:rsid w:val="00097F90"/>
    <w:rsid w:val="000A05EB"/>
    <w:rsid w:val="000A0B85"/>
    <w:rsid w:val="000A0CC1"/>
    <w:rsid w:val="000A0E25"/>
    <w:rsid w:val="000A0E65"/>
    <w:rsid w:val="000A0F54"/>
    <w:rsid w:val="000A0F87"/>
    <w:rsid w:val="000A11ED"/>
    <w:rsid w:val="000A16F5"/>
    <w:rsid w:val="000A189A"/>
    <w:rsid w:val="000A18E6"/>
    <w:rsid w:val="000A1BA8"/>
    <w:rsid w:val="000A1C16"/>
    <w:rsid w:val="000A1DF7"/>
    <w:rsid w:val="000A1E66"/>
    <w:rsid w:val="000A1F9D"/>
    <w:rsid w:val="000A2402"/>
    <w:rsid w:val="000A2492"/>
    <w:rsid w:val="000A2507"/>
    <w:rsid w:val="000A2F1F"/>
    <w:rsid w:val="000A3039"/>
    <w:rsid w:val="000A31A4"/>
    <w:rsid w:val="000A3331"/>
    <w:rsid w:val="000A3483"/>
    <w:rsid w:val="000A350A"/>
    <w:rsid w:val="000A3682"/>
    <w:rsid w:val="000A36A8"/>
    <w:rsid w:val="000A36FC"/>
    <w:rsid w:val="000A37B2"/>
    <w:rsid w:val="000A3904"/>
    <w:rsid w:val="000A3D8D"/>
    <w:rsid w:val="000A410B"/>
    <w:rsid w:val="000A4613"/>
    <w:rsid w:val="000A4626"/>
    <w:rsid w:val="000A4679"/>
    <w:rsid w:val="000A46A7"/>
    <w:rsid w:val="000A49B0"/>
    <w:rsid w:val="000A4A2F"/>
    <w:rsid w:val="000A4BD3"/>
    <w:rsid w:val="000A4D91"/>
    <w:rsid w:val="000A4EAD"/>
    <w:rsid w:val="000A507A"/>
    <w:rsid w:val="000A531D"/>
    <w:rsid w:val="000A532A"/>
    <w:rsid w:val="000A5687"/>
    <w:rsid w:val="000A57F4"/>
    <w:rsid w:val="000A58F1"/>
    <w:rsid w:val="000A5A66"/>
    <w:rsid w:val="000A6080"/>
    <w:rsid w:val="000A6246"/>
    <w:rsid w:val="000A6702"/>
    <w:rsid w:val="000A6C57"/>
    <w:rsid w:val="000A6D01"/>
    <w:rsid w:val="000A7072"/>
    <w:rsid w:val="000A7724"/>
    <w:rsid w:val="000A7C42"/>
    <w:rsid w:val="000B083A"/>
    <w:rsid w:val="000B1281"/>
    <w:rsid w:val="000B1806"/>
    <w:rsid w:val="000B1B61"/>
    <w:rsid w:val="000B1DA0"/>
    <w:rsid w:val="000B1DE2"/>
    <w:rsid w:val="000B1F62"/>
    <w:rsid w:val="000B1FBD"/>
    <w:rsid w:val="000B2030"/>
    <w:rsid w:val="000B20A3"/>
    <w:rsid w:val="000B24FE"/>
    <w:rsid w:val="000B253B"/>
    <w:rsid w:val="000B2582"/>
    <w:rsid w:val="000B2C63"/>
    <w:rsid w:val="000B2FCE"/>
    <w:rsid w:val="000B2FF1"/>
    <w:rsid w:val="000B31EC"/>
    <w:rsid w:val="000B3768"/>
    <w:rsid w:val="000B39FB"/>
    <w:rsid w:val="000B3A29"/>
    <w:rsid w:val="000B40D4"/>
    <w:rsid w:val="000B4267"/>
    <w:rsid w:val="000B46DF"/>
    <w:rsid w:val="000B475F"/>
    <w:rsid w:val="000B495A"/>
    <w:rsid w:val="000B4B60"/>
    <w:rsid w:val="000B4B95"/>
    <w:rsid w:val="000B4C3D"/>
    <w:rsid w:val="000B4C7F"/>
    <w:rsid w:val="000B4CFD"/>
    <w:rsid w:val="000B4E1E"/>
    <w:rsid w:val="000B5368"/>
    <w:rsid w:val="000B57FE"/>
    <w:rsid w:val="000B59EB"/>
    <w:rsid w:val="000B5B84"/>
    <w:rsid w:val="000B5C38"/>
    <w:rsid w:val="000B5C68"/>
    <w:rsid w:val="000B5CAE"/>
    <w:rsid w:val="000B5FF8"/>
    <w:rsid w:val="000B6202"/>
    <w:rsid w:val="000B640B"/>
    <w:rsid w:val="000B6433"/>
    <w:rsid w:val="000B69C4"/>
    <w:rsid w:val="000B757A"/>
    <w:rsid w:val="000B7D72"/>
    <w:rsid w:val="000C0175"/>
    <w:rsid w:val="000C0505"/>
    <w:rsid w:val="000C05DD"/>
    <w:rsid w:val="000C089E"/>
    <w:rsid w:val="000C0C0E"/>
    <w:rsid w:val="000C0C9B"/>
    <w:rsid w:val="000C0CE6"/>
    <w:rsid w:val="000C1388"/>
    <w:rsid w:val="000C1763"/>
    <w:rsid w:val="000C19B6"/>
    <w:rsid w:val="000C215A"/>
    <w:rsid w:val="000C2236"/>
    <w:rsid w:val="000C22B9"/>
    <w:rsid w:val="000C2358"/>
    <w:rsid w:val="000C2419"/>
    <w:rsid w:val="000C2457"/>
    <w:rsid w:val="000C2735"/>
    <w:rsid w:val="000C2873"/>
    <w:rsid w:val="000C2A31"/>
    <w:rsid w:val="000C2AB6"/>
    <w:rsid w:val="000C2BAC"/>
    <w:rsid w:val="000C2EE8"/>
    <w:rsid w:val="000C2F11"/>
    <w:rsid w:val="000C31DB"/>
    <w:rsid w:val="000C37A9"/>
    <w:rsid w:val="000C37CF"/>
    <w:rsid w:val="000C4206"/>
    <w:rsid w:val="000C45C6"/>
    <w:rsid w:val="000C49F1"/>
    <w:rsid w:val="000C4C41"/>
    <w:rsid w:val="000C4D04"/>
    <w:rsid w:val="000C4F0D"/>
    <w:rsid w:val="000C504D"/>
    <w:rsid w:val="000C5300"/>
    <w:rsid w:val="000C57D9"/>
    <w:rsid w:val="000C584C"/>
    <w:rsid w:val="000C59AA"/>
    <w:rsid w:val="000C5CEE"/>
    <w:rsid w:val="000C5F7A"/>
    <w:rsid w:val="000C5F92"/>
    <w:rsid w:val="000C6270"/>
    <w:rsid w:val="000C6510"/>
    <w:rsid w:val="000C65D8"/>
    <w:rsid w:val="000C67A7"/>
    <w:rsid w:val="000C6B97"/>
    <w:rsid w:val="000C6D69"/>
    <w:rsid w:val="000C7280"/>
    <w:rsid w:val="000C7451"/>
    <w:rsid w:val="000C7489"/>
    <w:rsid w:val="000C75E5"/>
    <w:rsid w:val="000C76CF"/>
    <w:rsid w:val="000C773E"/>
    <w:rsid w:val="000C78B9"/>
    <w:rsid w:val="000C7E99"/>
    <w:rsid w:val="000C7F24"/>
    <w:rsid w:val="000D00D8"/>
    <w:rsid w:val="000D0168"/>
    <w:rsid w:val="000D0192"/>
    <w:rsid w:val="000D02A4"/>
    <w:rsid w:val="000D0376"/>
    <w:rsid w:val="000D047F"/>
    <w:rsid w:val="000D049A"/>
    <w:rsid w:val="000D08FE"/>
    <w:rsid w:val="000D0956"/>
    <w:rsid w:val="000D0DAF"/>
    <w:rsid w:val="000D0E87"/>
    <w:rsid w:val="000D1088"/>
    <w:rsid w:val="000D109A"/>
    <w:rsid w:val="000D11A5"/>
    <w:rsid w:val="000D12D1"/>
    <w:rsid w:val="000D16F7"/>
    <w:rsid w:val="000D1B78"/>
    <w:rsid w:val="000D1BE5"/>
    <w:rsid w:val="000D1E3B"/>
    <w:rsid w:val="000D1E5A"/>
    <w:rsid w:val="000D1F35"/>
    <w:rsid w:val="000D20BF"/>
    <w:rsid w:val="000D2D9A"/>
    <w:rsid w:val="000D37AD"/>
    <w:rsid w:val="000D399D"/>
    <w:rsid w:val="000D3BF2"/>
    <w:rsid w:val="000D3C08"/>
    <w:rsid w:val="000D3C0C"/>
    <w:rsid w:val="000D3D52"/>
    <w:rsid w:val="000D3F29"/>
    <w:rsid w:val="000D3F2F"/>
    <w:rsid w:val="000D4097"/>
    <w:rsid w:val="000D4099"/>
    <w:rsid w:val="000D43F9"/>
    <w:rsid w:val="000D4948"/>
    <w:rsid w:val="000D4A4A"/>
    <w:rsid w:val="000D4BD9"/>
    <w:rsid w:val="000D4DB3"/>
    <w:rsid w:val="000D4EFB"/>
    <w:rsid w:val="000D5002"/>
    <w:rsid w:val="000D52A5"/>
    <w:rsid w:val="000D5474"/>
    <w:rsid w:val="000D54C3"/>
    <w:rsid w:val="000D5AD8"/>
    <w:rsid w:val="000D5B84"/>
    <w:rsid w:val="000D5BBC"/>
    <w:rsid w:val="000D5BE7"/>
    <w:rsid w:val="000D5BE9"/>
    <w:rsid w:val="000D68C6"/>
    <w:rsid w:val="000D694E"/>
    <w:rsid w:val="000D6BBE"/>
    <w:rsid w:val="000D6CCC"/>
    <w:rsid w:val="000D6F35"/>
    <w:rsid w:val="000D709E"/>
    <w:rsid w:val="000D713F"/>
    <w:rsid w:val="000D7D76"/>
    <w:rsid w:val="000E0259"/>
    <w:rsid w:val="000E0BD6"/>
    <w:rsid w:val="000E0C8F"/>
    <w:rsid w:val="000E148C"/>
    <w:rsid w:val="000E153C"/>
    <w:rsid w:val="000E166E"/>
    <w:rsid w:val="000E1A00"/>
    <w:rsid w:val="000E1B26"/>
    <w:rsid w:val="000E1DF7"/>
    <w:rsid w:val="000E1F9D"/>
    <w:rsid w:val="000E1FFC"/>
    <w:rsid w:val="000E2248"/>
    <w:rsid w:val="000E22C2"/>
    <w:rsid w:val="000E2B35"/>
    <w:rsid w:val="000E2CAC"/>
    <w:rsid w:val="000E2F2F"/>
    <w:rsid w:val="000E3337"/>
    <w:rsid w:val="000E3370"/>
    <w:rsid w:val="000E3404"/>
    <w:rsid w:val="000E3651"/>
    <w:rsid w:val="000E393B"/>
    <w:rsid w:val="000E3942"/>
    <w:rsid w:val="000E3957"/>
    <w:rsid w:val="000E3980"/>
    <w:rsid w:val="000E3A91"/>
    <w:rsid w:val="000E3BE2"/>
    <w:rsid w:val="000E3DFA"/>
    <w:rsid w:val="000E425D"/>
    <w:rsid w:val="000E42B3"/>
    <w:rsid w:val="000E4639"/>
    <w:rsid w:val="000E4B3C"/>
    <w:rsid w:val="000E4B9E"/>
    <w:rsid w:val="000E4EF9"/>
    <w:rsid w:val="000E50A6"/>
    <w:rsid w:val="000E5165"/>
    <w:rsid w:val="000E52F1"/>
    <w:rsid w:val="000E5664"/>
    <w:rsid w:val="000E5744"/>
    <w:rsid w:val="000E59B7"/>
    <w:rsid w:val="000E5B57"/>
    <w:rsid w:val="000E5BDA"/>
    <w:rsid w:val="000E64D0"/>
    <w:rsid w:val="000E6813"/>
    <w:rsid w:val="000E683D"/>
    <w:rsid w:val="000E68A8"/>
    <w:rsid w:val="000E6EE4"/>
    <w:rsid w:val="000E7361"/>
    <w:rsid w:val="000E766F"/>
    <w:rsid w:val="000E78D6"/>
    <w:rsid w:val="000E78F0"/>
    <w:rsid w:val="000E7A42"/>
    <w:rsid w:val="000E7B06"/>
    <w:rsid w:val="000E7B8C"/>
    <w:rsid w:val="000E7F20"/>
    <w:rsid w:val="000F0422"/>
    <w:rsid w:val="000F0AE6"/>
    <w:rsid w:val="000F0C12"/>
    <w:rsid w:val="000F0F52"/>
    <w:rsid w:val="000F121C"/>
    <w:rsid w:val="000F1395"/>
    <w:rsid w:val="000F185F"/>
    <w:rsid w:val="000F1944"/>
    <w:rsid w:val="000F1A6E"/>
    <w:rsid w:val="000F1AB9"/>
    <w:rsid w:val="000F1B48"/>
    <w:rsid w:val="000F1EB7"/>
    <w:rsid w:val="000F23C5"/>
    <w:rsid w:val="000F2423"/>
    <w:rsid w:val="000F2A04"/>
    <w:rsid w:val="000F2DFD"/>
    <w:rsid w:val="000F2E67"/>
    <w:rsid w:val="000F2F50"/>
    <w:rsid w:val="000F32F1"/>
    <w:rsid w:val="000F3634"/>
    <w:rsid w:val="000F379A"/>
    <w:rsid w:val="000F3811"/>
    <w:rsid w:val="000F3A90"/>
    <w:rsid w:val="000F3C7F"/>
    <w:rsid w:val="000F3F95"/>
    <w:rsid w:val="000F3FF5"/>
    <w:rsid w:val="000F4A00"/>
    <w:rsid w:val="000F4BC0"/>
    <w:rsid w:val="000F4DE0"/>
    <w:rsid w:val="000F4F2A"/>
    <w:rsid w:val="000F586D"/>
    <w:rsid w:val="000F5900"/>
    <w:rsid w:val="000F5DB4"/>
    <w:rsid w:val="000F5E2E"/>
    <w:rsid w:val="000F6005"/>
    <w:rsid w:val="000F60A2"/>
    <w:rsid w:val="000F64B7"/>
    <w:rsid w:val="000F6538"/>
    <w:rsid w:val="000F6579"/>
    <w:rsid w:val="000F6914"/>
    <w:rsid w:val="000F6AAB"/>
    <w:rsid w:val="000F6B34"/>
    <w:rsid w:val="000F6B82"/>
    <w:rsid w:val="000F6C59"/>
    <w:rsid w:val="000F6EEF"/>
    <w:rsid w:val="000F6F87"/>
    <w:rsid w:val="000F70E8"/>
    <w:rsid w:val="000F7272"/>
    <w:rsid w:val="000F72DF"/>
    <w:rsid w:val="000F73E1"/>
    <w:rsid w:val="000F78F1"/>
    <w:rsid w:val="000F7A0F"/>
    <w:rsid w:val="000F7B10"/>
    <w:rsid w:val="000F7B71"/>
    <w:rsid w:val="000F7CD4"/>
    <w:rsid w:val="000F7D9A"/>
    <w:rsid w:val="000F7FA5"/>
    <w:rsid w:val="00100655"/>
    <w:rsid w:val="0010074D"/>
    <w:rsid w:val="00100992"/>
    <w:rsid w:val="00100C00"/>
    <w:rsid w:val="00100C77"/>
    <w:rsid w:val="00100ECD"/>
    <w:rsid w:val="00100FEA"/>
    <w:rsid w:val="00101044"/>
    <w:rsid w:val="00101998"/>
    <w:rsid w:val="00101A19"/>
    <w:rsid w:val="00101A3B"/>
    <w:rsid w:val="00101FDF"/>
    <w:rsid w:val="0010257C"/>
    <w:rsid w:val="00102B15"/>
    <w:rsid w:val="00102C0A"/>
    <w:rsid w:val="00102EF9"/>
    <w:rsid w:val="00102F0D"/>
    <w:rsid w:val="00102FD6"/>
    <w:rsid w:val="001033C0"/>
    <w:rsid w:val="001033EF"/>
    <w:rsid w:val="00103603"/>
    <w:rsid w:val="00103D4C"/>
    <w:rsid w:val="0010410A"/>
    <w:rsid w:val="001041AF"/>
    <w:rsid w:val="00104207"/>
    <w:rsid w:val="00104631"/>
    <w:rsid w:val="00104991"/>
    <w:rsid w:val="00104A5D"/>
    <w:rsid w:val="00104AEE"/>
    <w:rsid w:val="00104BD8"/>
    <w:rsid w:val="00105719"/>
    <w:rsid w:val="00105832"/>
    <w:rsid w:val="00105CA8"/>
    <w:rsid w:val="00105D0B"/>
    <w:rsid w:val="00105F00"/>
    <w:rsid w:val="001061B4"/>
    <w:rsid w:val="00106420"/>
    <w:rsid w:val="001066F1"/>
    <w:rsid w:val="00106E96"/>
    <w:rsid w:val="00106EE9"/>
    <w:rsid w:val="00107277"/>
    <w:rsid w:val="0010736E"/>
    <w:rsid w:val="001079F0"/>
    <w:rsid w:val="00107AE7"/>
    <w:rsid w:val="00107C55"/>
    <w:rsid w:val="00107DBC"/>
    <w:rsid w:val="00110073"/>
    <w:rsid w:val="0011009B"/>
    <w:rsid w:val="00110374"/>
    <w:rsid w:val="001104D5"/>
    <w:rsid w:val="00110624"/>
    <w:rsid w:val="0011062D"/>
    <w:rsid w:val="00110877"/>
    <w:rsid w:val="00110A29"/>
    <w:rsid w:val="00110B33"/>
    <w:rsid w:val="00110B61"/>
    <w:rsid w:val="00110D12"/>
    <w:rsid w:val="00110D4F"/>
    <w:rsid w:val="00110F9D"/>
    <w:rsid w:val="00110FE6"/>
    <w:rsid w:val="001110AB"/>
    <w:rsid w:val="00111149"/>
    <w:rsid w:val="00111189"/>
    <w:rsid w:val="001111B8"/>
    <w:rsid w:val="0011130D"/>
    <w:rsid w:val="00111951"/>
    <w:rsid w:val="00111E97"/>
    <w:rsid w:val="001120CB"/>
    <w:rsid w:val="00112149"/>
    <w:rsid w:val="0011219C"/>
    <w:rsid w:val="00112665"/>
    <w:rsid w:val="00112AB4"/>
    <w:rsid w:val="00112D40"/>
    <w:rsid w:val="00112D67"/>
    <w:rsid w:val="001130B7"/>
    <w:rsid w:val="00113165"/>
    <w:rsid w:val="00114343"/>
    <w:rsid w:val="00114518"/>
    <w:rsid w:val="00114CE3"/>
    <w:rsid w:val="00114E01"/>
    <w:rsid w:val="00114E13"/>
    <w:rsid w:val="00114E4C"/>
    <w:rsid w:val="00114FEB"/>
    <w:rsid w:val="00115767"/>
    <w:rsid w:val="00115931"/>
    <w:rsid w:val="00115946"/>
    <w:rsid w:val="001160B5"/>
    <w:rsid w:val="001160DC"/>
    <w:rsid w:val="00116103"/>
    <w:rsid w:val="001161EB"/>
    <w:rsid w:val="0011623F"/>
    <w:rsid w:val="00116343"/>
    <w:rsid w:val="00116953"/>
    <w:rsid w:val="001169B7"/>
    <w:rsid w:val="00116E33"/>
    <w:rsid w:val="00116FDB"/>
    <w:rsid w:val="001170BF"/>
    <w:rsid w:val="00117632"/>
    <w:rsid w:val="0011769E"/>
    <w:rsid w:val="00117948"/>
    <w:rsid w:val="00117EC9"/>
    <w:rsid w:val="00117F4A"/>
    <w:rsid w:val="00120041"/>
    <w:rsid w:val="001202E7"/>
    <w:rsid w:val="001203C2"/>
    <w:rsid w:val="001205D5"/>
    <w:rsid w:val="00120851"/>
    <w:rsid w:val="00120BF6"/>
    <w:rsid w:val="00120E9B"/>
    <w:rsid w:val="00120FFA"/>
    <w:rsid w:val="00121131"/>
    <w:rsid w:val="00121291"/>
    <w:rsid w:val="0012132F"/>
    <w:rsid w:val="0012161B"/>
    <w:rsid w:val="001217D8"/>
    <w:rsid w:val="0012200D"/>
    <w:rsid w:val="00122350"/>
    <w:rsid w:val="00122772"/>
    <w:rsid w:val="00122965"/>
    <w:rsid w:val="00122AA4"/>
    <w:rsid w:val="00122E75"/>
    <w:rsid w:val="0012325F"/>
    <w:rsid w:val="0012328A"/>
    <w:rsid w:val="00123292"/>
    <w:rsid w:val="00123568"/>
    <w:rsid w:val="0012376D"/>
    <w:rsid w:val="0012385C"/>
    <w:rsid w:val="0012401A"/>
    <w:rsid w:val="001240D9"/>
    <w:rsid w:val="00124101"/>
    <w:rsid w:val="00124492"/>
    <w:rsid w:val="00124643"/>
    <w:rsid w:val="00124882"/>
    <w:rsid w:val="00124BED"/>
    <w:rsid w:val="0012534F"/>
    <w:rsid w:val="001257DD"/>
    <w:rsid w:val="00125D92"/>
    <w:rsid w:val="001260B8"/>
    <w:rsid w:val="001268B3"/>
    <w:rsid w:val="00126EDB"/>
    <w:rsid w:val="00126FC4"/>
    <w:rsid w:val="00127624"/>
    <w:rsid w:val="00127973"/>
    <w:rsid w:val="00127A5B"/>
    <w:rsid w:val="00127C5A"/>
    <w:rsid w:val="00130178"/>
    <w:rsid w:val="001301C0"/>
    <w:rsid w:val="0013040C"/>
    <w:rsid w:val="00130827"/>
    <w:rsid w:val="00130A29"/>
    <w:rsid w:val="00130E02"/>
    <w:rsid w:val="001310BD"/>
    <w:rsid w:val="0013159B"/>
    <w:rsid w:val="00131640"/>
    <w:rsid w:val="001316B3"/>
    <w:rsid w:val="0013179E"/>
    <w:rsid w:val="00131897"/>
    <w:rsid w:val="00131C88"/>
    <w:rsid w:val="00131D34"/>
    <w:rsid w:val="00131D7E"/>
    <w:rsid w:val="00131EF3"/>
    <w:rsid w:val="00132202"/>
    <w:rsid w:val="001322C2"/>
    <w:rsid w:val="001325DD"/>
    <w:rsid w:val="00132D06"/>
    <w:rsid w:val="00132D71"/>
    <w:rsid w:val="001330A9"/>
    <w:rsid w:val="001330FE"/>
    <w:rsid w:val="001332D0"/>
    <w:rsid w:val="00133766"/>
    <w:rsid w:val="00133A96"/>
    <w:rsid w:val="00133E9A"/>
    <w:rsid w:val="001342CA"/>
    <w:rsid w:val="0013469E"/>
    <w:rsid w:val="001348CB"/>
    <w:rsid w:val="001349C0"/>
    <w:rsid w:val="00134A20"/>
    <w:rsid w:val="00134E6A"/>
    <w:rsid w:val="00134EA9"/>
    <w:rsid w:val="00134FA0"/>
    <w:rsid w:val="001350C4"/>
    <w:rsid w:val="001355F3"/>
    <w:rsid w:val="00135E36"/>
    <w:rsid w:val="00136571"/>
    <w:rsid w:val="001366A1"/>
    <w:rsid w:val="001366D7"/>
    <w:rsid w:val="00136856"/>
    <w:rsid w:val="0013741C"/>
    <w:rsid w:val="00137481"/>
    <w:rsid w:val="001374BE"/>
    <w:rsid w:val="001378B3"/>
    <w:rsid w:val="00137BCF"/>
    <w:rsid w:val="00137CA9"/>
    <w:rsid w:val="00137E64"/>
    <w:rsid w:val="001401A9"/>
    <w:rsid w:val="00140A62"/>
    <w:rsid w:val="00140F9C"/>
    <w:rsid w:val="001413B5"/>
    <w:rsid w:val="0014141E"/>
    <w:rsid w:val="00141427"/>
    <w:rsid w:val="001414C3"/>
    <w:rsid w:val="00141796"/>
    <w:rsid w:val="00141985"/>
    <w:rsid w:val="00141E26"/>
    <w:rsid w:val="00141E79"/>
    <w:rsid w:val="00142083"/>
    <w:rsid w:val="001420B9"/>
    <w:rsid w:val="00142442"/>
    <w:rsid w:val="00142888"/>
    <w:rsid w:val="00142D06"/>
    <w:rsid w:val="00142E48"/>
    <w:rsid w:val="001433A3"/>
    <w:rsid w:val="00143517"/>
    <w:rsid w:val="001437DD"/>
    <w:rsid w:val="001437E3"/>
    <w:rsid w:val="001437F5"/>
    <w:rsid w:val="001438C2"/>
    <w:rsid w:val="00144055"/>
    <w:rsid w:val="00144076"/>
    <w:rsid w:val="001440E3"/>
    <w:rsid w:val="001440EE"/>
    <w:rsid w:val="00144302"/>
    <w:rsid w:val="00144354"/>
    <w:rsid w:val="00144374"/>
    <w:rsid w:val="00144512"/>
    <w:rsid w:val="00144EA3"/>
    <w:rsid w:val="00144EE7"/>
    <w:rsid w:val="001450C3"/>
    <w:rsid w:val="001450CE"/>
    <w:rsid w:val="00145614"/>
    <w:rsid w:val="00145745"/>
    <w:rsid w:val="001458D8"/>
    <w:rsid w:val="00145E19"/>
    <w:rsid w:val="0014683E"/>
    <w:rsid w:val="00147159"/>
    <w:rsid w:val="001475C8"/>
    <w:rsid w:val="001478C5"/>
    <w:rsid w:val="00147A69"/>
    <w:rsid w:val="00147AA4"/>
    <w:rsid w:val="00147C5A"/>
    <w:rsid w:val="00147CA0"/>
    <w:rsid w:val="0015005E"/>
    <w:rsid w:val="0015014C"/>
    <w:rsid w:val="0015064E"/>
    <w:rsid w:val="00150714"/>
    <w:rsid w:val="00150B2A"/>
    <w:rsid w:val="00150CA5"/>
    <w:rsid w:val="00150E98"/>
    <w:rsid w:val="00150F6E"/>
    <w:rsid w:val="00151121"/>
    <w:rsid w:val="0015116A"/>
    <w:rsid w:val="0015180D"/>
    <w:rsid w:val="001519CF"/>
    <w:rsid w:val="00151A8F"/>
    <w:rsid w:val="00152065"/>
    <w:rsid w:val="0015239D"/>
    <w:rsid w:val="00152B30"/>
    <w:rsid w:val="00152F2E"/>
    <w:rsid w:val="001536AE"/>
    <w:rsid w:val="00153736"/>
    <w:rsid w:val="00153754"/>
    <w:rsid w:val="00153B68"/>
    <w:rsid w:val="00153BAA"/>
    <w:rsid w:val="00153F60"/>
    <w:rsid w:val="0015400F"/>
    <w:rsid w:val="00154265"/>
    <w:rsid w:val="0015444E"/>
    <w:rsid w:val="0015493A"/>
    <w:rsid w:val="00154B08"/>
    <w:rsid w:val="00154B4E"/>
    <w:rsid w:val="00154D7C"/>
    <w:rsid w:val="00155182"/>
    <w:rsid w:val="00155364"/>
    <w:rsid w:val="00155716"/>
    <w:rsid w:val="00155787"/>
    <w:rsid w:val="00155C6E"/>
    <w:rsid w:val="001561C3"/>
    <w:rsid w:val="0015651E"/>
    <w:rsid w:val="0015699E"/>
    <w:rsid w:val="00157136"/>
    <w:rsid w:val="0015726E"/>
    <w:rsid w:val="00157558"/>
    <w:rsid w:val="00157670"/>
    <w:rsid w:val="001576D2"/>
    <w:rsid w:val="001577F4"/>
    <w:rsid w:val="00157819"/>
    <w:rsid w:val="00157A23"/>
    <w:rsid w:val="00157DE0"/>
    <w:rsid w:val="00160379"/>
    <w:rsid w:val="0016069B"/>
    <w:rsid w:val="00160A5E"/>
    <w:rsid w:val="00160C30"/>
    <w:rsid w:val="00161126"/>
    <w:rsid w:val="001611CA"/>
    <w:rsid w:val="001613E4"/>
    <w:rsid w:val="00161411"/>
    <w:rsid w:val="001616B3"/>
    <w:rsid w:val="001616D4"/>
    <w:rsid w:val="001616F5"/>
    <w:rsid w:val="0016199B"/>
    <w:rsid w:val="00161BA5"/>
    <w:rsid w:val="00161C28"/>
    <w:rsid w:val="00161D06"/>
    <w:rsid w:val="00161E36"/>
    <w:rsid w:val="00161FCC"/>
    <w:rsid w:val="001621A1"/>
    <w:rsid w:val="001621D8"/>
    <w:rsid w:val="001621FD"/>
    <w:rsid w:val="001623B8"/>
    <w:rsid w:val="0016242E"/>
    <w:rsid w:val="00162BBE"/>
    <w:rsid w:val="00162C9F"/>
    <w:rsid w:val="00162EC2"/>
    <w:rsid w:val="00163196"/>
    <w:rsid w:val="001632DD"/>
    <w:rsid w:val="00163491"/>
    <w:rsid w:val="001637FF"/>
    <w:rsid w:val="0016384D"/>
    <w:rsid w:val="00163881"/>
    <w:rsid w:val="001638FE"/>
    <w:rsid w:val="00164717"/>
    <w:rsid w:val="00164A3E"/>
    <w:rsid w:val="00164A9B"/>
    <w:rsid w:val="00164FA9"/>
    <w:rsid w:val="00165011"/>
    <w:rsid w:val="00165084"/>
    <w:rsid w:val="0016508E"/>
    <w:rsid w:val="0016589F"/>
    <w:rsid w:val="001658B1"/>
    <w:rsid w:val="00165A45"/>
    <w:rsid w:val="00165C26"/>
    <w:rsid w:val="00165E67"/>
    <w:rsid w:val="00165F73"/>
    <w:rsid w:val="00166AEE"/>
    <w:rsid w:val="00166C45"/>
    <w:rsid w:val="00166D38"/>
    <w:rsid w:val="00166E4E"/>
    <w:rsid w:val="00166EDA"/>
    <w:rsid w:val="00166FD7"/>
    <w:rsid w:val="00167010"/>
    <w:rsid w:val="001672F9"/>
    <w:rsid w:val="0016741E"/>
    <w:rsid w:val="001674EB"/>
    <w:rsid w:val="0016762B"/>
    <w:rsid w:val="0016764C"/>
    <w:rsid w:val="001677E3"/>
    <w:rsid w:val="00167BAA"/>
    <w:rsid w:val="00167D0D"/>
    <w:rsid w:val="00167D6A"/>
    <w:rsid w:val="00170564"/>
    <w:rsid w:val="00170954"/>
    <w:rsid w:val="00170991"/>
    <w:rsid w:val="001709AA"/>
    <w:rsid w:val="00170AAF"/>
    <w:rsid w:val="0017109C"/>
    <w:rsid w:val="0017121E"/>
    <w:rsid w:val="0017151B"/>
    <w:rsid w:val="001715E7"/>
    <w:rsid w:val="00171A58"/>
    <w:rsid w:val="00171B54"/>
    <w:rsid w:val="00171CCA"/>
    <w:rsid w:val="00171D42"/>
    <w:rsid w:val="0017232A"/>
    <w:rsid w:val="00172360"/>
    <w:rsid w:val="001725E2"/>
    <w:rsid w:val="001726A5"/>
    <w:rsid w:val="001727A5"/>
    <w:rsid w:val="0017286E"/>
    <w:rsid w:val="00172DD0"/>
    <w:rsid w:val="00172E74"/>
    <w:rsid w:val="00172EF9"/>
    <w:rsid w:val="00172FBC"/>
    <w:rsid w:val="00173243"/>
    <w:rsid w:val="001733AF"/>
    <w:rsid w:val="001742A5"/>
    <w:rsid w:val="0017455D"/>
    <w:rsid w:val="001747B7"/>
    <w:rsid w:val="00174824"/>
    <w:rsid w:val="001748A2"/>
    <w:rsid w:val="00174AC0"/>
    <w:rsid w:val="00174BE8"/>
    <w:rsid w:val="00174BF4"/>
    <w:rsid w:val="00174DB4"/>
    <w:rsid w:val="001750C3"/>
    <w:rsid w:val="001751CF"/>
    <w:rsid w:val="0017544D"/>
    <w:rsid w:val="00175546"/>
    <w:rsid w:val="00175B61"/>
    <w:rsid w:val="00175CFD"/>
    <w:rsid w:val="0017610B"/>
    <w:rsid w:val="00176182"/>
    <w:rsid w:val="00176629"/>
    <w:rsid w:val="00176849"/>
    <w:rsid w:val="00176B05"/>
    <w:rsid w:val="00177137"/>
    <w:rsid w:val="00177197"/>
    <w:rsid w:val="00177208"/>
    <w:rsid w:val="00177423"/>
    <w:rsid w:val="00177625"/>
    <w:rsid w:val="001777D9"/>
    <w:rsid w:val="00177D2E"/>
    <w:rsid w:val="00177E67"/>
    <w:rsid w:val="00177E8D"/>
    <w:rsid w:val="00177F97"/>
    <w:rsid w:val="00180327"/>
    <w:rsid w:val="001804C7"/>
    <w:rsid w:val="00180B71"/>
    <w:rsid w:val="00180BF3"/>
    <w:rsid w:val="00180D83"/>
    <w:rsid w:val="0018120F"/>
    <w:rsid w:val="00181B02"/>
    <w:rsid w:val="00181B48"/>
    <w:rsid w:val="00181CA9"/>
    <w:rsid w:val="00181EEC"/>
    <w:rsid w:val="001820F1"/>
    <w:rsid w:val="001821D5"/>
    <w:rsid w:val="001823D7"/>
    <w:rsid w:val="001827B1"/>
    <w:rsid w:val="00182C28"/>
    <w:rsid w:val="00182C2B"/>
    <w:rsid w:val="001831B6"/>
    <w:rsid w:val="0018358F"/>
    <w:rsid w:val="001835AB"/>
    <w:rsid w:val="001838BA"/>
    <w:rsid w:val="00183BAA"/>
    <w:rsid w:val="00183F71"/>
    <w:rsid w:val="001842B5"/>
    <w:rsid w:val="001845DA"/>
    <w:rsid w:val="0018477F"/>
    <w:rsid w:val="00184788"/>
    <w:rsid w:val="001848A4"/>
    <w:rsid w:val="00184B19"/>
    <w:rsid w:val="00184C14"/>
    <w:rsid w:val="00184C62"/>
    <w:rsid w:val="00185184"/>
    <w:rsid w:val="00185246"/>
    <w:rsid w:val="001853EB"/>
    <w:rsid w:val="001854A7"/>
    <w:rsid w:val="00185528"/>
    <w:rsid w:val="001855F0"/>
    <w:rsid w:val="00185DEE"/>
    <w:rsid w:val="0018616D"/>
    <w:rsid w:val="001861C3"/>
    <w:rsid w:val="001861D5"/>
    <w:rsid w:val="001863C8"/>
    <w:rsid w:val="00186684"/>
    <w:rsid w:val="00186AC5"/>
    <w:rsid w:val="00186B70"/>
    <w:rsid w:val="00186E3F"/>
    <w:rsid w:val="00186F29"/>
    <w:rsid w:val="001871BB"/>
    <w:rsid w:val="001872A2"/>
    <w:rsid w:val="001875C1"/>
    <w:rsid w:val="001876E5"/>
    <w:rsid w:val="0018790A"/>
    <w:rsid w:val="00187C1F"/>
    <w:rsid w:val="00187C84"/>
    <w:rsid w:val="001901F8"/>
    <w:rsid w:val="0019034C"/>
    <w:rsid w:val="001903ED"/>
    <w:rsid w:val="001904F5"/>
    <w:rsid w:val="00190582"/>
    <w:rsid w:val="00190959"/>
    <w:rsid w:val="001909AD"/>
    <w:rsid w:val="00190D45"/>
    <w:rsid w:val="00190DCD"/>
    <w:rsid w:val="00190EE4"/>
    <w:rsid w:val="00191292"/>
    <w:rsid w:val="001916A7"/>
    <w:rsid w:val="001918DF"/>
    <w:rsid w:val="00191B4A"/>
    <w:rsid w:val="00191B81"/>
    <w:rsid w:val="00191DE9"/>
    <w:rsid w:val="00191FCC"/>
    <w:rsid w:val="001922AF"/>
    <w:rsid w:val="0019239D"/>
    <w:rsid w:val="00192423"/>
    <w:rsid w:val="0019249B"/>
    <w:rsid w:val="00192805"/>
    <w:rsid w:val="00192D7B"/>
    <w:rsid w:val="00192DCE"/>
    <w:rsid w:val="00192F8D"/>
    <w:rsid w:val="00193241"/>
    <w:rsid w:val="00193554"/>
    <w:rsid w:val="001936B2"/>
    <w:rsid w:val="0019385D"/>
    <w:rsid w:val="00193911"/>
    <w:rsid w:val="0019399D"/>
    <w:rsid w:val="00193A3D"/>
    <w:rsid w:val="00193A56"/>
    <w:rsid w:val="00193B25"/>
    <w:rsid w:val="00194894"/>
    <w:rsid w:val="00194916"/>
    <w:rsid w:val="00194BCB"/>
    <w:rsid w:val="00194D73"/>
    <w:rsid w:val="00194E91"/>
    <w:rsid w:val="0019519C"/>
    <w:rsid w:val="0019523C"/>
    <w:rsid w:val="001952D1"/>
    <w:rsid w:val="0019536A"/>
    <w:rsid w:val="001953FF"/>
    <w:rsid w:val="0019542B"/>
    <w:rsid w:val="001955EE"/>
    <w:rsid w:val="00195600"/>
    <w:rsid w:val="0019575B"/>
    <w:rsid w:val="0019582C"/>
    <w:rsid w:val="00195966"/>
    <w:rsid w:val="00195C4A"/>
    <w:rsid w:val="00196548"/>
    <w:rsid w:val="0019671A"/>
    <w:rsid w:val="00196ECE"/>
    <w:rsid w:val="0019719F"/>
    <w:rsid w:val="0019736C"/>
    <w:rsid w:val="00197446"/>
    <w:rsid w:val="0019744E"/>
    <w:rsid w:val="0019783D"/>
    <w:rsid w:val="00197A24"/>
    <w:rsid w:val="00197CAF"/>
    <w:rsid w:val="001A00F7"/>
    <w:rsid w:val="001A056A"/>
    <w:rsid w:val="001A0581"/>
    <w:rsid w:val="001A075E"/>
    <w:rsid w:val="001A0770"/>
    <w:rsid w:val="001A0C04"/>
    <w:rsid w:val="001A0C6D"/>
    <w:rsid w:val="001A10D1"/>
    <w:rsid w:val="001A10E1"/>
    <w:rsid w:val="001A1711"/>
    <w:rsid w:val="001A1756"/>
    <w:rsid w:val="001A1757"/>
    <w:rsid w:val="001A1976"/>
    <w:rsid w:val="001A1B79"/>
    <w:rsid w:val="001A2110"/>
    <w:rsid w:val="001A23A4"/>
    <w:rsid w:val="001A23AB"/>
    <w:rsid w:val="001A2658"/>
    <w:rsid w:val="001A28C0"/>
    <w:rsid w:val="001A29D2"/>
    <w:rsid w:val="001A2A43"/>
    <w:rsid w:val="001A2B0D"/>
    <w:rsid w:val="001A2C9F"/>
    <w:rsid w:val="001A2D60"/>
    <w:rsid w:val="001A34C9"/>
    <w:rsid w:val="001A37CD"/>
    <w:rsid w:val="001A469D"/>
    <w:rsid w:val="001A4B95"/>
    <w:rsid w:val="001A4D00"/>
    <w:rsid w:val="001A4D44"/>
    <w:rsid w:val="001A4DF9"/>
    <w:rsid w:val="001A5044"/>
    <w:rsid w:val="001A508D"/>
    <w:rsid w:val="001A50C6"/>
    <w:rsid w:val="001A5BC7"/>
    <w:rsid w:val="001A6248"/>
    <w:rsid w:val="001A6251"/>
    <w:rsid w:val="001A6323"/>
    <w:rsid w:val="001A6575"/>
    <w:rsid w:val="001A6627"/>
    <w:rsid w:val="001A666B"/>
    <w:rsid w:val="001A67D9"/>
    <w:rsid w:val="001A67EC"/>
    <w:rsid w:val="001A6E11"/>
    <w:rsid w:val="001A70E3"/>
    <w:rsid w:val="001A7841"/>
    <w:rsid w:val="001A7E3B"/>
    <w:rsid w:val="001B012E"/>
    <w:rsid w:val="001B01BB"/>
    <w:rsid w:val="001B0959"/>
    <w:rsid w:val="001B0A49"/>
    <w:rsid w:val="001B0B36"/>
    <w:rsid w:val="001B0C7A"/>
    <w:rsid w:val="001B0DCC"/>
    <w:rsid w:val="001B0DFA"/>
    <w:rsid w:val="001B0FC1"/>
    <w:rsid w:val="001B119D"/>
    <w:rsid w:val="001B11C7"/>
    <w:rsid w:val="001B1337"/>
    <w:rsid w:val="001B1882"/>
    <w:rsid w:val="001B19D3"/>
    <w:rsid w:val="001B1E2F"/>
    <w:rsid w:val="001B2D10"/>
    <w:rsid w:val="001B2ED6"/>
    <w:rsid w:val="001B3335"/>
    <w:rsid w:val="001B335E"/>
    <w:rsid w:val="001B3A65"/>
    <w:rsid w:val="001B41BC"/>
    <w:rsid w:val="001B434B"/>
    <w:rsid w:val="001B43ED"/>
    <w:rsid w:val="001B4B7C"/>
    <w:rsid w:val="001B4EAF"/>
    <w:rsid w:val="001B5071"/>
    <w:rsid w:val="001B5158"/>
    <w:rsid w:val="001B578C"/>
    <w:rsid w:val="001B58AE"/>
    <w:rsid w:val="001B5B50"/>
    <w:rsid w:val="001B5BEB"/>
    <w:rsid w:val="001B6607"/>
    <w:rsid w:val="001B6657"/>
    <w:rsid w:val="001B66C7"/>
    <w:rsid w:val="001B6A2C"/>
    <w:rsid w:val="001B6A77"/>
    <w:rsid w:val="001B6CDF"/>
    <w:rsid w:val="001B6F44"/>
    <w:rsid w:val="001B70E6"/>
    <w:rsid w:val="001B7588"/>
    <w:rsid w:val="001B769D"/>
    <w:rsid w:val="001B7745"/>
    <w:rsid w:val="001B77D1"/>
    <w:rsid w:val="001B78BD"/>
    <w:rsid w:val="001C00F2"/>
    <w:rsid w:val="001C04C1"/>
    <w:rsid w:val="001C09BC"/>
    <w:rsid w:val="001C0D4C"/>
    <w:rsid w:val="001C1058"/>
    <w:rsid w:val="001C12C9"/>
    <w:rsid w:val="001C1800"/>
    <w:rsid w:val="001C19D4"/>
    <w:rsid w:val="001C1A01"/>
    <w:rsid w:val="001C1AB0"/>
    <w:rsid w:val="001C1C9A"/>
    <w:rsid w:val="001C1F4C"/>
    <w:rsid w:val="001C2700"/>
    <w:rsid w:val="001C2778"/>
    <w:rsid w:val="001C2806"/>
    <w:rsid w:val="001C2821"/>
    <w:rsid w:val="001C2849"/>
    <w:rsid w:val="001C2ACE"/>
    <w:rsid w:val="001C2C2B"/>
    <w:rsid w:val="001C371F"/>
    <w:rsid w:val="001C3741"/>
    <w:rsid w:val="001C391D"/>
    <w:rsid w:val="001C3ECA"/>
    <w:rsid w:val="001C4002"/>
    <w:rsid w:val="001C4276"/>
    <w:rsid w:val="001C4292"/>
    <w:rsid w:val="001C4383"/>
    <w:rsid w:val="001C471C"/>
    <w:rsid w:val="001C48F2"/>
    <w:rsid w:val="001C4B36"/>
    <w:rsid w:val="001C4F03"/>
    <w:rsid w:val="001C5314"/>
    <w:rsid w:val="001C5509"/>
    <w:rsid w:val="001C5642"/>
    <w:rsid w:val="001C6673"/>
    <w:rsid w:val="001C66B8"/>
    <w:rsid w:val="001C6BF0"/>
    <w:rsid w:val="001C6D6C"/>
    <w:rsid w:val="001C6E17"/>
    <w:rsid w:val="001C7158"/>
    <w:rsid w:val="001C7267"/>
    <w:rsid w:val="001C7527"/>
    <w:rsid w:val="001C7A52"/>
    <w:rsid w:val="001C7AC4"/>
    <w:rsid w:val="001C7C2F"/>
    <w:rsid w:val="001C7D68"/>
    <w:rsid w:val="001C7E5E"/>
    <w:rsid w:val="001C7F7B"/>
    <w:rsid w:val="001D0135"/>
    <w:rsid w:val="001D087B"/>
    <w:rsid w:val="001D0A17"/>
    <w:rsid w:val="001D0E94"/>
    <w:rsid w:val="001D11D4"/>
    <w:rsid w:val="001D1862"/>
    <w:rsid w:val="001D18BE"/>
    <w:rsid w:val="001D18DF"/>
    <w:rsid w:val="001D1AAB"/>
    <w:rsid w:val="001D1B7A"/>
    <w:rsid w:val="001D1E0B"/>
    <w:rsid w:val="001D23D2"/>
    <w:rsid w:val="001D25FE"/>
    <w:rsid w:val="001D2953"/>
    <w:rsid w:val="001D2984"/>
    <w:rsid w:val="001D2994"/>
    <w:rsid w:val="001D34E0"/>
    <w:rsid w:val="001D35BA"/>
    <w:rsid w:val="001D3BF6"/>
    <w:rsid w:val="001D3F4B"/>
    <w:rsid w:val="001D4068"/>
    <w:rsid w:val="001D4177"/>
    <w:rsid w:val="001D41F0"/>
    <w:rsid w:val="001D460A"/>
    <w:rsid w:val="001D479E"/>
    <w:rsid w:val="001D5304"/>
    <w:rsid w:val="001D540A"/>
    <w:rsid w:val="001D5868"/>
    <w:rsid w:val="001D5925"/>
    <w:rsid w:val="001D5A9B"/>
    <w:rsid w:val="001D6131"/>
    <w:rsid w:val="001D62CE"/>
    <w:rsid w:val="001D6571"/>
    <w:rsid w:val="001D65FD"/>
    <w:rsid w:val="001D66F4"/>
    <w:rsid w:val="001D6752"/>
    <w:rsid w:val="001D6BD6"/>
    <w:rsid w:val="001D714A"/>
    <w:rsid w:val="001D7252"/>
    <w:rsid w:val="001D7573"/>
    <w:rsid w:val="001D76AF"/>
    <w:rsid w:val="001D7795"/>
    <w:rsid w:val="001D7811"/>
    <w:rsid w:val="001D7C6C"/>
    <w:rsid w:val="001D7F58"/>
    <w:rsid w:val="001E018F"/>
    <w:rsid w:val="001E0293"/>
    <w:rsid w:val="001E02A3"/>
    <w:rsid w:val="001E032C"/>
    <w:rsid w:val="001E0926"/>
    <w:rsid w:val="001E0D4B"/>
    <w:rsid w:val="001E0EDE"/>
    <w:rsid w:val="001E0F7C"/>
    <w:rsid w:val="001E113B"/>
    <w:rsid w:val="001E14D1"/>
    <w:rsid w:val="001E14FF"/>
    <w:rsid w:val="001E167A"/>
    <w:rsid w:val="001E1761"/>
    <w:rsid w:val="001E1939"/>
    <w:rsid w:val="001E1AC7"/>
    <w:rsid w:val="001E1FDC"/>
    <w:rsid w:val="001E216E"/>
    <w:rsid w:val="001E21D1"/>
    <w:rsid w:val="001E277A"/>
    <w:rsid w:val="001E2894"/>
    <w:rsid w:val="001E28F2"/>
    <w:rsid w:val="001E2D30"/>
    <w:rsid w:val="001E2F21"/>
    <w:rsid w:val="001E3111"/>
    <w:rsid w:val="001E3117"/>
    <w:rsid w:val="001E34E3"/>
    <w:rsid w:val="001E3884"/>
    <w:rsid w:val="001E38B3"/>
    <w:rsid w:val="001E39A4"/>
    <w:rsid w:val="001E3EF3"/>
    <w:rsid w:val="001E44B8"/>
    <w:rsid w:val="001E4BF6"/>
    <w:rsid w:val="001E4C5E"/>
    <w:rsid w:val="001E4DAA"/>
    <w:rsid w:val="001E5059"/>
    <w:rsid w:val="001E53BC"/>
    <w:rsid w:val="001E5AC7"/>
    <w:rsid w:val="001E5C46"/>
    <w:rsid w:val="001E5C79"/>
    <w:rsid w:val="001E5E20"/>
    <w:rsid w:val="001E5F40"/>
    <w:rsid w:val="001E658C"/>
    <w:rsid w:val="001E68D5"/>
    <w:rsid w:val="001E6B32"/>
    <w:rsid w:val="001E7289"/>
    <w:rsid w:val="001E7392"/>
    <w:rsid w:val="001E7A54"/>
    <w:rsid w:val="001E7B75"/>
    <w:rsid w:val="001E7C86"/>
    <w:rsid w:val="001E7E3D"/>
    <w:rsid w:val="001E7F66"/>
    <w:rsid w:val="001F0084"/>
    <w:rsid w:val="001F047B"/>
    <w:rsid w:val="001F09AC"/>
    <w:rsid w:val="001F0A06"/>
    <w:rsid w:val="001F0A74"/>
    <w:rsid w:val="001F0A98"/>
    <w:rsid w:val="001F0BBE"/>
    <w:rsid w:val="001F0C1D"/>
    <w:rsid w:val="001F0C50"/>
    <w:rsid w:val="001F0FAF"/>
    <w:rsid w:val="001F1209"/>
    <w:rsid w:val="001F13AA"/>
    <w:rsid w:val="001F14D3"/>
    <w:rsid w:val="001F1682"/>
    <w:rsid w:val="001F17E0"/>
    <w:rsid w:val="001F1803"/>
    <w:rsid w:val="001F184B"/>
    <w:rsid w:val="001F1BBD"/>
    <w:rsid w:val="001F1E00"/>
    <w:rsid w:val="001F218D"/>
    <w:rsid w:val="001F23D3"/>
    <w:rsid w:val="001F2587"/>
    <w:rsid w:val="001F27FB"/>
    <w:rsid w:val="001F2EB7"/>
    <w:rsid w:val="001F3192"/>
    <w:rsid w:val="001F3665"/>
    <w:rsid w:val="001F3B9B"/>
    <w:rsid w:val="001F4096"/>
    <w:rsid w:val="001F4461"/>
    <w:rsid w:val="001F4899"/>
    <w:rsid w:val="001F4914"/>
    <w:rsid w:val="001F5089"/>
    <w:rsid w:val="001F511E"/>
    <w:rsid w:val="001F5CBB"/>
    <w:rsid w:val="001F68D5"/>
    <w:rsid w:val="001F6A65"/>
    <w:rsid w:val="001F6C25"/>
    <w:rsid w:val="001F6EA0"/>
    <w:rsid w:val="001F7271"/>
    <w:rsid w:val="001F7379"/>
    <w:rsid w:val="001F7635"/>
    <w:rsid w:val="001F7894"/>
    <w:rsid w:val="001F79DF"/>
    <w:rsid w:val="001F7A75"/>
    <w:rsid w:val="001F7AEC"/>
    <w:rsid w:val="001F7CE9"/>
    <w:rsid w:val="00200015"/>
    <w:rsid w:val="00200409"/>
    <w:rsid w:val="002005BD"/>
    <w:rsid w:val="002006C3"/>
    <w:rsid w:val="00201051"/>
    <w:rsid w:val="002016E5"/>
    <w:rsid w:val="002018AF"/>
    <w:rsid w:val="00201AB4"/>
    <w:rsid w:val="00201E63"/>
    <w:rsid w:val="0020230F"/>
    <w:rsid w:val="002027F2"/>
    <w:rsid w:val="002028DB"/>
    <w:rsid w:val="00202CF5"/>
    <w:rsid w:val="00203191"/>
    <w:rsid w:val="0020387A"/>
    <w:rsid w:val="00203A83"/>
    <w:rsid w:val="00203AE1"/>
    <w:rsid w:val="00203D68"/>
    <w:rsid w:val="00203DDE"/>
    <w:rsid w:val="00203FD9"/>
    <w:rsid w:val="002043F1"/>
    <w:rsid w:val="002044A6"/>
    <w:rsid w:val="00204D52"/>
    <w:rsid w:val="00204E3F"/>
    <w:rsid w:val="00204F88"/>
    <w:rsid w:val="00204FB4"/>
    <w:rsid w:val="00204FED"/>
    <w:rsid w:val="0020518E"/>
    <w:rsid w:val="00205299"/>
    <w:rsid w:val="00205525"/>
    <w:rsid w:val="00205CA2"/>
    <w:rsid w:val="00206447"/>
    <w:rsid w:val="00206ADD"/>
    <w:rsid w:val="00206BA2"/>
    <w:rsid w:val="00206E1C"/>
    <w:rsid w:val="00206F4B"/>
    <w:rsid w:val="00206FFB"/>
    <w:rsid w:val="00207219"/>
    <w:rsid w:val="0020736B"/>
    <w:rsid w:val="002076FB"/>
    <w:rsid w:val="0020778A"/>
    <w:rsid w:val="002077E7"/>
    <w:rsid w:val="00207977"/>
    <w:rsid w:val="0021000A"/>
    <w:rsid w:val="0021019B"/>
    <w:rsid w:val="002104B2"/>
    <w:rsid w:val="00210636"/>
    <w:rsid w:val="002113AD"/>
    <w:rsid w:val="00211547"/>
    <w:rsid w:val="002115CC"/>
    <w:rsid w:val="002116B6"/>
    <w:rsid w:val="00211A1B"/>
    <w:rsid w:val="00211E48"/>
    <w:rsid w:val="0021228B"/>
    <w:rsid w:val="002123D1"/>
    <w:rsid w:val="002124E0"/>
    <w:rsid w:val="0021254B"/>
    <w:rsid w:val="002126EE"/>
    <w:rsid w:val="0021278E"/>
    <w:rsid w:val="00212D5E"/>
    <w:rsid w:val="00213007"/>
    <w:rsid w:val="00213143"/>
    <w:rsid w:val="002133C2"/>
    <w:rsid w:val="00213B85"/>
    <w:rsid w:val="00213EAC"/>
    <w:rsid w:val="00213F08"/>
    <w:rsid w:val="00213F8E"/>
    <w:rsid w:val="0021421D"/>
    <w:rsid w:val="002144E7"/>
    <w:rsid w:val="00214506"/>
    <w:rsid w:val="002149DC"/>
    <w:rsid w:val="002149ED"/>
    <w:rsid w:val="00214BDD"/>
    <w:rsid w:val="00214C38"/>
    <w:rsid w:val="00215032"/>
    <w:rsid w:val="002155AA"/>
    <w:rsid w:val="00215E5D"/>
    <w:rsid w:val="00215F00"/>
    <w:rsid w:val="00216039"/>
    <w:rsid w:val="0021609A"/>
    <w:rsid w:val="00216D37"/>
    <w:rsid w:val="002170D7"/>
    <w:rsid w:val="002174EF"/>
    <w:rsid w:val="002175CB"/>
    <w:rsid w:val="00217996"/>
    <w:rsid w:val="002179AB"/>
    <w:rsid w:val="00217CC5"/>
    <w:rsid w:val="00220123"/>
    <w:rsid w:val="00220265"/>
    <w:rsid w:val="002206E9"/>
    <w:rsid w:val="0022071F"/>
    <w:rsid w:val="002207BA"/>
    <w:rsid w:val="002209C9"/>
    <w:rsid w:val="00220B61"/>
    <w:rsid w:val="00221232"/>
    <w:rsid w:val="00221501"/>
    <w:rsid w:val="002219DC"/>
    <w:rsid w:val="00221DB6"/>
    <w:rsid w:val="00221DE0"/>
    <w:rsid w:val="00221E83"/>
    <w:rsid w:val="002223B1"/>
    <w:rsid w:val="00222655"/>
    <w:rsid w:val="002227F4"/>
    <w:rsid w:val="00222C9F"/>
    <w:rsid w:val="0022329B"/>
    <w:rsid w:val="00223388"/>
    <w:rsid w:val="0022346C"/>
    <w:rsid w:val="00223548"/>
    <w:rsid w:val="0022357F"/>
    <w:rsid w:val="0022374A"/>
    <w:rsid w:val="0022382B"/>
    <w:rsid w:val="00223C0B"/>
    <w:rsid w:val="00223C51"/>
    <w:rsid w:val="00223DF5"/>
    <w:rsid w:val="00223E78"/>
    <w:rsid w:val="0022404C"/>
    <w:rsid w:val="00224060"/>
    <w:rsid w:val="00224209"/>
    <w:rsid w:val="0022432C"/>
    <w:rsid w:val="00224396"/>
    <w:rsid w:val="00224437"/>
    <w:rsid w:val="0022469A"/>
    <w:rsid w:val="00224731"/>
    <w:rsid w:val="002249A0"/>
    <w:rsid w:val="00224E65"/>
    <w:rsid w:val="0022517E"/>
    <w:rsid w:val="002252FD"/>
    <w:rsid w:val="0022535E"/>
    <w:rsid w:val="002254BA"/>
    <w:rsid w:val="00225990"/>
    <w:rsid w:val="00225AB6"/>
    <w:rsid w:val="00225CF4"/>
    <w:rsid w:val="00225E5E"/>
    <w:rsid w:val="00225F8E"/>
    <w:rsid w:val="002260E6"/>
    <w:rsid w:val="00226191"/>
    <w:rsid w:val="0022635B"/>
    <w:rsid w:val="0022699E"/>
    <w:rsid w:val="00226CDF"/>
    <w:rsid w:val="00226E79"/>
    <w:rsid w:val="002272EE"/>
    <w:rsid w:val="00227548"/>
    <w:rsid w:val="002275E8"/>
    <w:rsid w:val="002276B9"/>
    <w:rsid w:val="002276BF"/>
    <w:rsid w:val="00227780"/>
    <w:rsid w:val="002279F9"/>
    <w:rsid w:val="00227A58"/>
    <w:rsid w:val="00227A5E"/>
    <w:rsid w:val="00227D9C"/>
    <w:rsid w:val="00230077"/>
    <w:rsid w:val="00230156"/>
    <w:rsid w:val="00230304"/>
    <w:rsid w:val="00230469"/>
    <w:rsid w:val="002305A6"/>
    <w:rsid w:val="0023073A"/>
    <w:rsid w:val="0023085E"/>
    <w:rsid w:val="00230D91"/>
    <w:rsid w:val="0023114D"/>
    <w:rsid w:val="002311AA"/>
    <w:rsid w:val="00231241"/>
    <w:rsid w:val="002312A2"/>
    <w:rsid w:val="00231439"/>
    <w:rsid w:val="0023161C"/>
    <w:rsid w:val="00231699"/>
    <w:rsid w:val="00231776"/>
    <w:rsid w:val="00231BC7"/>
    <w:rsid w:val="00231C96"/>
    <w:rsid w:val="00231CAA"/>
    <w:rsid w:val="002321B3"/>
    <w:rsid w:val="00232463"/>
    <w:rsid w:val="002329BF"/>
    <w:rsid w:val="0023344D"/>
    <w:rsid w:val="00233C2F"/>
    <w:rsid w:val="00234378"/>
    <w:rsid w:val="0023495D"/>
    <w:rsid w:val="00234C66"/>
    <w:rsid w:val="00234FFB"/>
    <w:rsid w:val="0023510A"/>
    <w:rsid w:val="002356F2"/>
    <w:rsid w:val="00235C21"/>
    <w:rsid w:val="00235E0E"/>
    <w:rsid w:val="00236440"/>
    <w:rsid w:val="002364E6"/>
    <w:rsid w:val="00237458"/>
    <w:rsid w:val="00237CE5"/>
    <w:rsid w:val="00237D7C"/>
    <w:rsid w:val="00240028"/>
    <w:rsid w:val="0024014C"/>
    <w:rsid w:val="00240159"/>
    <w:rsid w:val="0024034B"/>
    <w:rsid w:val="002408DC"/>
    <w:rsid w:val="00240929"/>
    <w:rsid w:val="00240938"/>
    <w:rsid w:val="00240AD3"/>
    <w:rsid w:val="00240DC1"/>
    <w:rsid w:val="00241C7E"/>
    <w:rsid w:val="00241DB6"/>
    <w:rsid w:val="00242266"/>
    <w:rsid w:val="0024255A"/>
    <w:rsid w:val="002425EA"/>
    <w:rsid w:val="002425F1"/>
    <w:rsid w:val="0024261C"/>
    <w:rsid w:val="00242A29"/>
    <w:rsid w:val="00242DFF"/>
    <w:rsid w:val="00242EB4"/>
    <w:rsid w:val="002431BA"/>
    <w:rsid w:val="00243321"/>
    <w:rsid w:val="0024353C"/>
    <w:rsid w:val="00243697"/>
    <w:rsid w:val="0024385D"/>
    <w:rsid w:val="002438D0"/>
    <w:rsid w:val="00243981"/>
    <w:rsid w:val="00243AF5"/>
    <w:rsid w:val="00243BF5"/>
    <w:rsid w:val="00243BFD"/>
    <w:rsid w:val="00243DB3"/>
    <w:rsid w:val="00243DC7"/>
    <w:rsid w:val="0024423F"/>
    <w:rsid w:val="0024429E"/>
    <w:rsid w:val="002445B9"/>
    <w:rsid w:val="002445E2"/>
    <w:rsid w:val="002449CE"/>
    <w:rsid w:val="00244C88"/>
    <w:rsid w:val="00244F08"/>
    <w:rsid w:val="00244F09"/>
    <w:rsid w:val="002457BF"/>
    <w:rsid w:val="00245AA6"/>
    <w:rsid w:val="00245C38"/>
    <w:rsid w:val="00245C5A"/>
    <w:rsid w:val="00245D5F"/>
    <w:rsid w:val="00245D8F"/>
    <w:rsid w:val="00246583"/>
    <w:rsid w:val="00246694"/>
    <w:rsid w:val="0024669A"/>
    <w:rsid w:val="0024682F"/>
    <w:rsid w:val="00246997"/>
    <w:rsid w:val="002469A7"/>
    <w:rsid w:val="00246B29"/>
    <w:rsid w:val="00246E68"/>
    <w:rsid w:val="00246F67"/>
    <w:rsid w:val="00246FC3"/>
    <w:rsid w:val="002472EF"/>
    <w:rsid w:val="00247462"/>
    <w:rsid w:val="00247D5E"/>
    <w:rsid w:val="00247D8F"/>
    <w:rsid w:val="0025026C"/>
    <w:rsid w:val="002505EA"/>
    <w:rsid w:val="002507B0"/>
    <w:rsid w:val="00250835"/>
    <w:rsid w:val="00250B27"/>
    <w:rsid w:val="00250B4E"/>
    <w:rsid w:val="00250C62"/>
    <w:rsid w:val="00250CBC"/>
    <w:rsid w:val="00250E3E"/>
    <w:rsid w:val="00251741"/>
    <w:rsid w:val="002518B0"/>
    <w:rsid w:val="00251A8C"/>
    <w:rsid w:val="00251B92"/>
    <w:rsid w:val="00251BBA"/>
    <w:rsid w:val="00251CEE"/>
    <w:rsid w:val="002525B7"/>
    <w:rsid w:val="002527F3"/>
    <w:rsid w:val="00252A8D"/>
    <w:rsid w:val="00252BE9"/>
    <w:rsid w:val="00253114"/>
    <w:rsid w:val="00253214"/>
    <w:rsid w:val="00253277"/>
    <w:rsid w:val="002534F7"/>
    <w:rsid w:val="0025355B"/>
    <w:rsid w:val="00253613"/>
    <w:rsid w:val="002537B5"/>
    <w:rsid w:val="00253CF4"/>
    <w:rsid w:val="00253D24"/>
    <w:rsid w:val="00253DC7"/>
    <w:rsid w:val="002542BC"/>
    <w:rsid w:val="00254831"/>
    <w:rsid w:val="00254843"/>
    <w:rsid w:val="0025488B"/>
    <w:rsid w:val="00254EF4"/>
    <w:rsid w:val="00254F47"/>
    <w:rsid w:val="002550A9"/>
    <w:rsid w:val="002553B8"/>
    <w:rsid w:val="002558D1"/>
    <w:rsid w:val="00255B46"/>
    <w:rsid w:val="00255FF1"/>
    <w:rsid w:val="00256094"/>
    <w:rsid w:val="00256328"/>
    <w:rsid w:val="00256417"/>
    <w:rsid w:val="002565C8"/>
    <w:rsid w:val="00256BBA"/>
    <w:rsid w:val="00256FAA"/>
    <w:rsid w:val="002572E5"/>
    <w:rsid w:val="0025749C"/>
    <w:rsid w:val="002578B9"/>
    <w:rsid w:val="00257A75"/>
    <w:rsid w:val="00257DBF"/>
    <w:rsid w:val="0026028C"/>
    <w:rsid w:val="002606DC"/>
    <w:rsid w:val="002607FF"/>
    <w:rsid w:val="00260ADD"/>
    <w:rsid w:val="00261104"/>
    <w:rsid w:val="002611B1"/>
    <w:rsid w:val="00261201"/>
    <w:rsid w:val="00261553"/>
    <w:rsid w:val="00261696"/>
    <w:rsid w:val="00261986"/>
    <w:rsid w:val="00261C97"/>
    <w:rsid w:val="00262130"/>
    <w:rsid w:val="002625DA"/>
    <w:rsid w:val="0026268E"/>
    <w:rsid w:val="00262A04"/>
    <w:rsid w:val="00262B10"/>
    <w:rsid w:val="00262C32"/>
    <w:rsid w:val="00263186"/>
    <w:rsid w:val="0026321E"/>
    <w:rsid w:val="00263500"/>
    <w:rsid w:val="0026382F"/>
    <w:rsid w:val="00263A60"/>
    <w:rsid w:val="00263A7F"/>
    <w:rsid w:val="00263DD1"/>
    <w:rsid w:val="00264101"/>
    <w:rsid w:val="00264210"/>
    <w:rsid w:val="0026424E"/>
    <w:rsid w:val="002642FD"/>
    <w:rsid w:val="0026449C"/>
    <w:rsid w:val="002645B6"/>
    <w:rsid w:val="002648BF"/>
    <w:rsid w:val="002654B9"/>
    <w:rsid w:val="002657D2"/>
    <w:rsid w:val="00265A59"/>
    <w:rsid w:val="00265D1F"/>
    <w:rsid w:val="00265E69"/>
    <w:rsid w:val="00266078"/>
    <w:rsid w:val="00266429"/>
    <w:rsid w:val="002665AA"/>
    <w:rsid w:val="00266904"/>
    <w:rsid w:val="00266D01"/>
    <w:rsid w:val="00266F60"/>
    <w:rsid w:val="002671D8"/>
    <w:rsid w:val="002671F6"/>
    <w:rsid w:val="00267423"/>
    <w:rsid w:val="0026776E"/>
    <w:rsid w:val="00267A4E"/>
    <w:rsid w:val="00267C73"/>
    <w:rsid w:val="00267CD5"/>
    <w:rsid w:val="00267D2E"/>
    <w:rsid w:val="00267DC8"/>
    <w:rsid w:val="002700DE"/>
    <w:rsid w:val="0027015C"/>
    <w:rsid w:val="0027028E"/>
    <w:rsid w:val="00270556"/>
    <w:rsid w:val="00270557"/>
    <w:rsid w:val="002707BD"/>
    <w:rsid w:val="00270994"/>
    <w:rsid w:val="00270A2F"/>
    <w:rsid w:val="00270D89"/>
    <w:rsid w:val="00271684"/>
    <w:rsid w:val="00271B9E"/>
    <w:rsid w:val="00271BC2"/>
    <w:rsid w:val="00272391"/>
    <w:rsid w:val="00272A81"/>
    <w:rsid w:val="00272C09"/>
    <w:rsid w:val="00272E96"/>
    <w:rsid w:val="00272F2C"/>
    <w:rsid w:val="002732E3"/>
    <w:rsid w:val="0027338B"/>
    <w:rsid w:val="002734BF"/>
    <w:rsid w:val="002736DA"/>
    <w:rsid w:val="00273901"/>
    <w:rsid w:val="00273A96"/>
    <w:rsid w:val="00274373"/>
    <w:rsid w:val="00274826"/>
    <w:rsid w:val="00274869"/>
    <w:rsid w:val="00274911"/>
    <w:rsid w:val="00274C20"/>
    <w:rsid w:val="002750F0"/>
    <w:rsid w:val="0027531E"/>
    <w:rsid w:val="0027567E"/>
    <w:rsid w:val="00275964"/>
    <w:rsid w:val="00275A26"/>
    <w:rsid w:val="00275C7C"/>
    <w:rsid w:val="00276441"/>
    <w:rsid w:val="00276443"/>
    <w:rsid w:val="00276623"/>
    <w:rsid w:val="0027671A"/>
    <w:rsid w:val="0027675F"/>
    <w:rsid w:val="00276788"/>
    <w:rsid w:val="002767A3"/>
    <w:rsid w:val="002767F4"/>
    <w:rsid w:val="002768BA"/>
    <w:rsid w:val="00276911"/>
    <w:rsid w:val="00276B9B"/>
    <w:rsid w:val="00276EBA"/>
    <w:rsid w:val="00276EDB"/>
    <w:rsid w:val="0027720B"/>
    <w:rsid w:val="002776D6"/>
    <w:rsid w:val="00280127"/>
    <w:rsid w:val="002804EA"/>
    <w:rsid w:val="002805F5"/>
    <w:rsid w:val="00280D62"/>
    <w:rsid w:val="00281060"/>
    <w:rsid w:val="00281481"/>
    <w:rsid w:val="0028188D"/>
    <w:rsid w:val="00281D72"/>
    <w:rsid w:val="00281E41"/>
    <w:rsid w:val="00281EAB"/>
    <w:rsid w:val="0028279A"/>
    <w:rsid w:val="00282A25"/>
    <w:rsid w:val="00282BFC"/>
    <w:rsid w:val="00282EB3"/>
    <w:rsid w:val="00283001"/>
    <w:rsid w:val="00283252"/>
    <w:rsid w:val="0028333B"/>
    <w:rsid w:val="00283596"/>
    <w:rsid w:val="0028391D"/>
    <w:rsid w:val="0028391F"/>
    <w:rsid w:val="0028397E"/>
    <w:rsid w:val="0028398C"/>
    <w:rsid w:val="002839C3"/>
    <w:rsid w:val="00283C65"/>
    <w:rsid w:val="00283EEC"/>
    <w:rsid w:val="002842DE"/>
    <w:rsid w:val="00284BCF"/>
    <w:rsid w:val="00284CF9"/>
    <w:rsid w:val="00284DFB"/>
    <w:rsid w:val="00284E47"/>
    <w:rsid w:val="00284FF3"/>
    <w:rsid w:val="00285096"/>
    <w:rsid w:val="002853B6"/>
    <w:rsid w:val="002853DC"/>
    <w:rsid w:val="00285462"/>
    <w:rsid w:val="00285757"/>
    <w:rsid w:val="00285A78"/>
    <w:rsid w:val="00285CB3"/>
    <w:rsid w:val="00285E1F"/>
    <w:rsid w:val="0028625D"/>
    <w:rsid w:val="002865C7"/>
    <w:rsid w:val="00286AFC"/>
    <w:rsid w:val="00286B37"/>
    <w:rsid w:val="00286B5F"/>
    <w:rsid w:val="00286DB2"/>
    <w:rsid w:val="00286E22"/>
    <w:rsid w:val="00286F4C"/>
    <w:rsid w:val="002871B0"/>
    <w:rsid w:val="00290669"/>
    <w:rsid w:val="00290671"/>
    <w:rsid w:val="002909F8"/>
    <w:rsid w:val="00290B1B"/>
    <w:rsid w:val="00290B2F"/>
    <w:rsid w:val="00290F08"/>
    <w:rsid w:val="00290F5A"/>
    <w:rsid w:val="00291562"/>
    <w:rsid w:val="002915B7"/>
    <w:rsid w:val="00291950"/>
    <w:rsid w:val="00291B6E"/>
    <w:rsid w:val="00291BA0"/>
    <w:rsid w:val="00291C25"/>
    <w:rsid w:val="00291D47"/>
    <w:rsid w:val="00291E03"/>
    <w:rsid w:val="00291F35"/>
    <w:rsid w:val="0029218F"/>
    <w:rsid w:val="0029219B"/>
    <w:rsid w:val="00292310"/>
    <w:rsid w:val="00292423"/>
    <w:rsid w:val="00292517"/>
    <w:rsid w:val="00292556"/>
    <w:rsid w:val="00292D0E"/>
    <w:rsid w:val="00292D4A"/>
    <w:rsid w:val="0029313B"/>
    <w:rsid w:val="00293607"/>
    <w:rsid w:val="00293676"/>
    <w:rsid w:val="002939B6"/>
    <w:rsid w:val="00293B75"/>
    <w:rsid w:val="00293F63"/>
    <w:rsid w:val="00294135"/>
    <w:rsid w:val="002942CA"/>
    <w:rsid w:val="002943D5"/>
    <w:rsid w:val="002943FA"/>
    <w:rsid w:val="00294403"/>
    <w:rsid w:val="00294466"/>
    <w:rsid w:val="00294979"/>
    <w:rsid w:val="00294BBF"/>
    <w:rsid w:val="00295089"/>
    <w:rsid w:val="002952A1"/>
    <w:rsid w:val="00295408"/>
    <w:rsid w:val="002955F4"/>
    <w:rsid w:val="00295640"/>
    <w:rsid w:val="00295731"/>
    <w:rsid w:val="00295CB7"/>
    <w:rsid w:val="00295D09"/>
    <w:rsid w:val="00295ED9"/>
    <w:rsid w:val="00295F15"/>
    <w:rsid w:val="00296102"/>
    <w:rsid w:val="002961B2"/>
    <w:rsid w:val="00296333"/>
    <w:rsid w:val="0029655C"/>
    <w:rsid w:val="00296633"/>
    <w:rsid w:val="00296689"/>
    <w:rsid w:val="00296843"/>
    <w:rsid w:val="00296965"/>
    <w:rsid w:val="002969B0"/>
    <w:rsid w:val="002970A1"/>
    <w:rsid w:val="002971EE"/>
    <w:rsid w:val="00297450"/>
    <w:rsid w:val="00297A9B"/>
    <w:rsid w:val="00297CA7"/>
    <w:rsid w:val="002A034F"/>
    <w:rsid w:val="002A058D"/>
    <w:rsid w:val="002A06ED"/>
    <w:rsid w:val="002A0FED"/>
    <w:rsid w:val="002A1147"/>
    <w:rsid w:val="002A1275"/>
    <w:rsid w:val="002A1991"/>
    <w:rsid w:val="002A1AEE"/>
    <w:rsid w:val="002A2065"/>
    <w:rsid w:val="002A222C"/>
    <w:rsid w:val="002A23E5"/>
    <w:rsid w:val="002A272D"/>
    <w:rsid w:val="002A2746"/>
    <w:rsid w:val="002A276A"/>
    <w:rsid w:val="002A2B35"/>
    <w:rsid w:val="002A2D9C"/>
    <w:rsid w:val="002A3067"/>
    <w:rsid w:val="002A329F"/>
    <w:rsid w:val="002A32A1"/>
    <w:rsid w:val="002A3480"/>
    <w:rsid w:val="002A35FA"/>
    <w:rsid w:val="002A3A63"/>
    <w:rsid w:val="002A3AD6"/>
    <w:rsid w:val="002A3D2A"/>
    <w:rsid w:val="002A3FD5"/>
    <w:rsid w:val="002A4158"/>
    <w:rsid w:val="002A44BA"/>
    <w:rsid w:val="002A44D2"/>
    <w:rsid w:val="002A4690"/>
    <w:rsid w:val="002A46CB"/>
    <w:rsid w:val="002A4CEB"/>
    <w:rsid w:val="002A5497"/>
    <w:rsid w:val="002A54EE"/>
    <w:rsid w:val="002A5853"/>
    <w:rsid w:val="002A5A23"/>
    <w:rsid w:val="002A5AAD"/>
    <w:rsid w:val="002A5BED"/>
    <w:rsid w:val="002A5C0B"/>
    <w:rsid w:val="002A5E22"/>
    <w:rsid w:val="002A6496"/>
    <w:rsid w:val="002A64C3"/>
    <w:rsid w:val="002A6606"/>
    <w:rsid w:val="002A67A6"/>
    <w:rsid w:val="002A685A"/>
    <w:rsid w:val="002A68AB"/>
    <w:rsid w:val="002A6A92"/>
    <w:rsid w:val="002A6EFA"/>
    <w:rsid w:val="002A7280"/>
    <w:rsid w:val="002A769B"/>
    <w:rsid w:val="002A7715"/>
    <w:rsid w:val="002A7928"/>
    <w:rsid w:val="002A7A55"/>
    <w:rsid w:val="002A7B05"/>
    <w:rsid w:val="002B008B"/>
    <w:rsid w:val="002B0108"/>
    <w:rsid w:val="002B01CE"/>
    <w:rsid w:val="002B04C2"/>
    <w:rsid w:val="002B058D"/>
    <w:rsid w:val="002B0740"/>
    <w:rsid w:val="002B0DFB"/>
    <w:rsid w:val="002B0E24"/>
    <w:rsid w:val="002B0FC0"/>
    <w:rsid w:val="002B1031"/>
    <w:rsid w:val="002B120C"/>
    <w:rsid w:val="002B1281"/>
    <w:rsid w:val="002B13DF"/>
    <w:rsid w:val="002B1611"/>
    <w:rsid w:val="002B1924"/>
    <w:rsid w:val="002B1A2B"/>
    <w:rsid w:val="002B1C02"/>
    <w:rsid w:val="002B1E88"/>
    <w:rsid w:val="002B212D"/>
    <w:rsid w:val="002B21A4"/>
    <w:rsid w:val="002B24A8"/>
    <w:rsid w:val="002B2612"/>
    <w:rsid w:val="002B298D"/>
    <w:rsid w:val="002B2DE3"/>
    <w:rsid w:val="002B2F16"/>
    <w:rsid w:val="002B3673"/>
    <w:rsid w:val="002B3897"/>
    <w:rsid w:val="002B3944"/>
    <w:rsid w:val="002B3A08"/>
    <w:rsid w:val="002B3F3A"/>
    <w:rsid w:val="002B41FA"/>
    <w:rsid w:val="002B427A"/>
    <w:rsid w:val="002B4434"/>
    <w:rsid w:val="002B46F0"/>
    <w:rsid w:val="002B49BB"/>
    <w:rsid w:val="002B4AE8"/>
    <w:rsid w:val="002B4BDF"/>
    <w:rsid w:val="002B4C4A"/>
    <w:rsid w:val="002B4E7B"/>
    <w:rsid w:val="002B5150"/>
    <w:rsid w:val="002B5859"/>
    <w:rsid w:val="002B59CE"/>
    <w:rsid w:val="002B6086"/>
    <w:rsid w:val="002B636A"/>
    <w:rsid w:val="002B6735"/>
    <w:rsid w:val="002B6797"/>
    <w:rsid w:val="002B6D49"/>
    <w:rsid w:val="002B6FED"/>
    <w:rsid w:val="002B72A7"/>
    <w:rsid w:val="002B7530"/>
    <w:rsid w:val="002B768E"/>
    <w:rsid w:val="002B79AF"/>
    <w:rsid w:val="002B7A28"/>
    <w:rsid w:val="002B7A87"/>
    <w:rsid w:val="002B7B76"/>
    <w:rsid w:val="002B7BB1"/>
    <w:rsid w:val="002B7D85"/>
    <w:rsid w:val="002C02E0"/>
    <w:rsid w:val="002C04CF"/>
    <w:rsid w:val="002C09DC"/>
    <w:rsid w:val="002C0A80"/>
    <w:rsid w:val="002C0AA5"/>
    <w:rsid w:val="002C0D31"/>
    <w:rsid w:val="002C0D8B"/>
    <w:rsid w:val="002C0DF4"/>
    <w:rsid w:val="002C0F68"/>
    <w:rsid w:val="002C1F29"/>
    <w:rsid w:val="002C2A70"/>
    <w:rsid w:val="002C2B55"/>
    <w:rsid w:val="002C2E40"/>
    <w:rsid w:val="002C2E50"/>
    <w:rsid w:val="002C2F21"/>
    <w:rsid w:val="002C2F7E"/>
    <w:rsid w:val="002C3FDF"/>
    <w:rsid w:val="002C42E4"/>
    <w:rsid w:val="002C4332"/>
    <w:rsid w:val="002C4336"/>
    <w:rsid w:val="002C46C6"/>
    <w:rsid w:val="002C4750"/>
    <w:rsid w:val="002C5631"/>
    <w:rsid w:val="002C5BD0"/>
    <w:rsid w:val="002C5C84"/>
    <w:rsid w:val="002C65CA"/>
    <w:rsid w:val="002C6846"/>
    <w:rsid w:val="002C6930"/>
    <w:rsid w:val="002C6C7F"/>
    <w:rsid w:val="002C7858"/>
    <w:rsid w:val="002C7A22"/>
    <w:rsid w:val="002C7B18"/>
    <w:rsid w:val="002C7CF5"/>
    <w:rsid w:val="002C7E7A"/>
    <w:rsid w:val="002D132E"/>
    <w:rsid w:val="002D14EC"/>
    <w:rsid w:val="002D168E"/>
    <w:rsid w:val="002D171E"/>
    <w:rsid w:val="002D1A90"/>
    <w:rsid w:val="002D1BFA"/>
    <w:rsid w:val="002D1C9F"/>
    <w:rsid w:val="002D1DE5"/>
    <w:rsid w:val="002D20BF"/>
    <w:rsid w:val="002D22A3"/>
    <w:rsid w:val="002D27B3"/>
    <w:rsid w:val="002D27DD"/>
    <w:rsid w:val="002D2BE7"/>
    <w:rsid w:val="002D2CAC"/>
    <w:rsid w:val="002D3110"/>
    <w:rsid w:val="002D3154"/>
    <w:rsid w:val="002D319E"/>
    <w:rsid w:val="002D370E"/>
    <w:rsid w:val="002D380E"/>
    <w:rsid w:val="002D3948"/>
    <w:rsid w:val="002D395A"/>
    <w:rsid w:val="002D3981"/>
    <w:rsid w:val="002D3CA4"/>
    <w:rsid w:val="002D3EDC"/>
    <w:rsid w:val="002D4281"/>
    <w:rsid w:val="002D44FC"/>
    <w:rsid w:val="002D45C7"/>
    <w:rsid w:val="002D4741"/>
    <w:rsid w:val="002D4861"/>
    <w:rsid w:val="002D4B81"/>
    <w:rsid w:val="002D4C0C"/>
    <w:rsid w:val="002D4CA5"/>
    <w:rsid w:val="002D5A0E"/>
    <w:rsid w:val="002D5AB7"/>
    <w:rsid w:val="002D5E19"/>
    <w:rsid w:val="002D5F34"/>
    <w:rsid w:val="002D60CA"/>
    <w:rsid w:val="002D621F"/>
    <w:rsid w:val="002D632F"/>
    <w:rsid w:val="002D677B"/>
    <w:rsid w:val="002D6C37"/>
    <w:rsid w:val="002D6C6F"/>
    <w:rsid w:val="002D6D71"/>
    <w:rsid w:val="002D6F5C"/>
    <w:rsid w:val="002D719C"/>
    <w:rsid w:val="002D726F"/>
    <w:rsid w:val="002D7273"/>
    <w:rsid w:val="002D7488"/>
    <w:rsid w:val="002D74F4"/>
    <w:rsid w:val="002D792E"/>
    <w:rsid w:val="002D79E9"/>
    <w:rsid w:val="002D7AAA"/>
    <w:rsid w:val="002E064F"/>
    <w:rsid w:val="002E0681"/>
    <w:rsid w:val="002E0B9B"/>
    <w:rsid w:val="002E113C"/>
    <w:rsid w:val="002E1442"/>
    <w:rsid w:val="002E188A"/>
    <w:rsid w:val="002E1E16"/>
    <w:rsid w:val="002E2858"/>
    <w:rsid w:val="002E2D8B"/>
    <w:rsid w:val="002E323E"/>
    <w:rsid w:val="002E35F9"/>
    <w:rsid w:val="002E3606"/>
    <w:rsid w:val="002E3811"/>
    <w:rsid w:val="002E3C7B"/>
    <w:rsid w:val="002E3DD7"/>
    <w:rsid w:val="002E3E95"/>
    <w:rsid w:val="002E3EE7"/>
    <w:rsid w:val="002E41CA"/>
    <w:rsid w:val="002E4719"/>
    <w:rsid w:val="002E4DBC"/>
    <w:rsid w:val="002E52B8"/>
    <w:rsid w:val="002E582A"/>
    <w:rsid w:val="002E640C"/>
    <w:rsid w:val="002E65F3"/>
    <w:rsid w:val="002E6C42"/>
    <w:rsid w:val="002E6E42"/>
    <w:rsid w:val="002E7047"/>
    <w:rsid w:val="002E75F3"/>
    <w:rsid w:val="002E7E84"/>
    <w:rsid w:val="002F0107"/>
    <w:rsid w:val="002F0448"/>
    <w:rsid w:val="002F05C1"/>
    <w:rsid w:val="002F07C6"/>
    <w:rsid w:val="002F129C"/>
    <w:rsid w:val="002F182A"/>
    <w:rsid w:val="002F19B1"/>
    <w:rsid w:val="002F1E02"/>
    <w:rsid w:val="002F2151"/>
    <w:rsid w:val="002F21A2"/>
    <w:rsid w:val="002F248C"/>
    <w:rsid w:val="002F261E"/>
    <w:rsid w:val="002F279F"/>
    <w:rsid w:val="002F2849"/>
    <w:rsid w:val="002F2A44"/>
    <w:rsid w:val="002F2AC2"/>
    <w:rsid w:val="002F3369"/>
    <w:rsid w:val="002F3409"/>
    <w:rsid w:val="002F3874"/>
    <w:rsid w:val="002F3D7F"/>
    <w:rsid w:val="002F3E47"/>
    <w:rsid w:val="002F3FA2"/>
    <w:rsid w:val="002F420D"/>
    <w:rsid w:val="002F42FF"/>
    <w:rsid w:val="002F443D"/>
    <w:rsid w:val="002F45B3"/>
    <w:rsid w:val="002F4676"/>
    <w:rsid w:val="002F4780"/>
    <w:rsid w:val="002F4EFF"/>
    <w:rsid w:val="002F5362"/>
    <w:rsid w:val="002F53F6"/>
    <w:rsid w:val="002F5549"/>
    <w:rsid w:val="002F578E"/>
    <w:rsid w:val="002F57A3"/>
    <w:rsid w:val="002F5913"/>
    <w:rsid w:val="002F5B31"/>
    <w:rsid w:val="002F5BE8"/>
    <w:rsid w:val="002F6329"/>
    <w:rsid w:val="002F6544"/>
    <w:rsid w:val="002F66D5"/>
    <w:rsid w:val="002F7350"/>
    <w:rsid w:val="002F78E2"/>
    <w:rsid w:val="002F7A5E"/>
    <w:rsid w:val="002F7E9F"/>
    <w:rsid w:val="003001D3"/>
    <w:rsid w:val="003005AE"/>
    <w:rsid w:val="003008A7"/>
    <w:rsid w:val="003008C3"/>
    <w:rsid w:val="00300C0D"/>
    <w:rsid w:val="00300CAD"/>
    <w:rsid w:val="00301376"/>
    <w:rsid w:val="003015DE"/>
    <w:rsid w:val="00301925"/>
    <w:rsid w:val="00301988"/>
    <w:rsid w:val="00301B75"/>
    <w:rsid w:val="00301BC7"/>
    <w:rsid w:val="00301C1C"/>
    <w:rsid w:val="00301E38"/>
    <w:rsid w:val="00301F03"/>
    <w:rsid w:val="00301FE5"/>
    <w:rsid w:val="003022F4"/>
    <w:rsid w:val="00302358"/>
    <w:rsid w:val="00302362"/>
    <w:rsid w:val="00302420"/>
    <w:rsid w:val="003029EA"/>
    <w:rsid w:val="00302B1D"/>
    <w:rsid w:val="00302CAB"/>
    <w:rsid w:val="00302E51"/>
    <w:rsid w:val="00302F04"/>
    <w:rsid w:val="00303164"/>
    <w:rsid w:val="003034C6"/>
    <w:rsid w:val="003036D4"/>
    <w:rsid w:val="00303972"/>
    <w:rsid w:val="00303F26"/>
    <w:rsid w:val="00303F73"/>
    <w:rsid w:val="0030420E"/>
    <w:rsid w:val="0030451B"/>
    <w:rsid w:val="003047FC"/>
    <w:rsid w:val="00304E8D"/>
    <w:rsid w:val="00304ECC"/>
    <w:rsid w:val="00304EDC"/>
    <w:rsid w:val="00304F14"/>
    <w:rsid w:val="00304F82"/>
    <w:rsid w:val="0030502D"/>
    <w:rsid w:val="00305033"/>
    <w:rsid w:val="00305296"/>
    <w:rsid w:val="00305319"/>
    <w:rsid w:val="0030543F"/>
    <w:rsid w:val="003055B7"/>
    <w:rsid w:val="0030567F"/>
    <w:rsid w:val="003059EE"/>
    <w:rsid w:val="00305A9F"/>
    <w:rsid w:val="00305F0E"/>
    <w:rsid w:val="0030670A"/>
    <w:rsid w:val="003067F8"/>
    <w:rsid w:val="00306951"/>
    <w:rsid w:val="00306959"/>
    <w:rsid w:val="00306B0B"/>
    <w:rsid w:val="00306C20"/>
    <w:rsid w:val="00306CB0"/>
    <w:rsid w:val="00306FCE"/>
    <w:rsid w:val="0030726B"/>
    <w:rsid w:val="00307287"/>
    <w:rsid w:val="0030748E"/>
    <w:rsid w:val="00307801"/>
    <w:rsid w:val="003079C1"/>
    <w:rsid w:val="00307AE1"/>
    <w:rsid w:val="00310BA4"/>
    <w:rsid w:val="00310CFC"/>
    <w:rsid w:val="00311003"/>
    <w:rsid w:val="00311371"/>
    <w:rsid w:val="0031177F"/>
    <w:rsid w:val="00311887"/>
    <w:rsid w:val="00311AA8"/>
    <w:rsid w:val="003126AB"/>
    <w:rsid w:val="003129C8"/>
    <w:rsid w:val="00312E8D"/>
    <w:rsid w:val="003137AA"/>
    <w:rsid w:val="00313D74"/>
    <w:rsid w:val="00313EFA"/>
    <w:rsid w:val="00313F88"/>
    <w:rsid w:val="00314078"/>
    <w:rsid w:val="00314310"/>
    <w:rsid w:val="0031457F"/>
    <w:rsid w:val="003145C5"/>
    <w:rsid w:val="00314AF7"/>
    <w:rsid w:val="00315018"/>
    <w:rsid w:val="00315145"/>
    <w:rsid w:val="003151E2"/>
    <w:rsid w:val="0031533F"/>
    <w:rsid w:val="00316192"/>
    <w:rsid w:val="003163E5"/>
    <w:rsid w:val="00316693"/>
    <w:rsid w:val="00316759"/>
    <w:rsid w:val="003167B6"/>
    <w:rsid w:val="0031685A"/>
    <w:rsid w:val="00316901"/>
    <w:rsid w:val="00316AFF"/>
    <w:rsid w:val="00316E3C"/>
    <w:rsid w:val="003170FB"/>
    <w:rsid w:val="0031749D"/>
    <w:rsid w:val="003174CB"/>
    <w:rsid w:val="00317D60"/>
    <w:rsid w:val="00317F04"/>
    <w:rsid w:val="003204E4"/>
    <w:rsid w:val="0032067B"/>
    <w:rsid w:val="00320BF2"/>
    <w:rsid w:val="00321238"/>
    <w:rsid w:val="00321320"/>
    <w:rsid w:val="0032151E"/>
    <w:rsid w:val="00321D06"/>
    <w:rsid w:val="00321E9A"/>
    <w:rsid w:val="003220AF"/>
    <w:rsid w:val="00322297"/>
    <w:rsid w:val="00322407"/>
    <w:rsid w:val="003225A4"/>
    <w:rsid w:val="0032271C"/>
    <w:rsid w:val="00322DDC"/>
    <w:rsid w:val="00322EA1"/>
    <w:rsid w:val="00322F83"/>
    <w:rsid w:val="00323633"/>
    <w:rsid w:val="003238BF"/>
    <w:rsid w:val="00323A0E"/>
    <w:rsid w:val="00323A64"/>
    <w:rsid w:val="00323BD2"/>
    <w:rsid w:val="00323D7F"/>
    <w:rsid w:val="00323F33"/>
    <w:rsid w:val="00323FA7"/>
    <w:rsid w:val="00323FB1"/>
    <w:rsid w:val="0032405A"/>
    <w:rsid w:val="0032461E"/>
    <w:rsid w:val="003246C0"/>
    <w:rsid w:val="003248B4"/>
    <w:rsid w:val="00324CCF"/>
    <w:rsid w:val="00324E74"/>
    <w:rsid w:val="00324FFF"/>
    <w:rsid w:val="00325066"/>
    <w:rsid w:val="003251E7"/>
    <w:rsid w:val="0032522A"/>
    <w:rsid w:val="0032540C"/>
    <w:rsid w:val="00325776"/>
    <w:rsid w:val="00325838"/>
    <w:rsid w:val="00325DA1"/>
    <w:rsid w:val="00325F27"/>
    <w:rsid w:val="0032611F"/>
    <w:rsid w:val="00326241"/>
    <w:rsid w:val="0032635E"/>
    <w:rsid w:val="00326722"/>
    <w:rsid w:val="00326858"/>
    <w:rsid w:val="00326B24"/>
    <w:rsid w:val="00326B97"/>
    <w:rsid w:val="00326C3A"/>
    <w:rsid w:val="00326C40"/>
    <w:rsid w:val="00326EF1"/>
    <w:rsid w:val="00326FC1"/>
    <w:rsid w:val="00327178"/>
    <w:rsid w:val="00327664"/>
    <w:rsid w:val="00327883"/>
    <w:rsid w:val="003278F4"/>
    <w:rsid w:val="00327A20"/>
    <w:rsid w:val="00327CAE"/>
    <w:rsid w:val="00327F5F"/>
    <w:rsid w:val="00330017"/>
    <w:rsid w:val="00330063"/>
    <w:rsid w:val="00330159"/>
    <w:rsid w:val="00330886"/>
    <w:rsid w:val="00330900"/>
    <w:rsid w:val="00330BBB"/>
    <w:rsid w:val="00331003"/>
    <w:rsid w:val="003312C7"/>
    <w:rsid w:val="0033132D"/>
    <w:rsid w:val="00331C82"/>
    <w:rsid w:val="00331E88"/>
    <w:rsid w:val="00331FE3"/>
    <w:rsid w:val="003321C6"/>
    <w:rsid w:val="003321E0"/>
    <w:rsid w:val="00332421"/>
    <w:rsid w:val="00332810"/>
    <w:rsid w:val="003329D1"/>
    <w:rsid w:val="00332C51"/>
    <w:rsid w:val="00332D89"/>
    <w:rsid w:val="00332DA9"/>
    <w:rsid w:val="003331DC"/>
    <w:rsid w:val="003334A5"/>
    <w:rsid w:val="003336E9"/>
    <w:rsid w:val="00333A5C"/>
    <w:rsid w:val="00334272"/>
    <w:rsid w:val="00334638"/>
    <w:rsid w:val="0033465F"/>
    <w:rsid w:val="00334A29"/>
    <w:rsid w:val="00334B20"/>
    <w:rsid w:val="00334C26"/>
    <w:rsid w:val="00334D9E"/>
    <w:rsid w:val="003353A8"/>
    <w:rsid w:val="0033548E"/>
    <w:rsid w:val="003357FD"/>
    <w:rsid w:val="00335CB6"/>
    <w:rsid w:val="00335D5E"/>
    <w:rsid w:val="00336198"/>
    <w:rsid w:val="003362D7"/>
    <w:rsid w:val="003363D9"/>
    <w:rsid w:val="0033676B"/>
    <w:rsid w:val="00336838"/>
    <w:rsid w:val="00336C21"/>
    <w:rsid w:val="00337608"/>
    <w:rsid w:val="0033760A"/>
    <w:rsid w:val="0033767B"/>
    <w:rsid w:val="003376CC"/>
    <w:rsid w:val="0033794F"/>
    <w:rsid w:val="00340294"/>
    <w:rsid w:val="00340505"/>
    <w:rsid w:val="00340513"/>
    <w:rsid w:val="003405AF"/>
    <w:rsid w:val="00340A21"/>
    <w:rsid w:val="00340D6A"/>
    <w:rsid w:val="003412C6"/>
    <w:rsid w:val="00341412"/>
    <w:rsid w:val="0034187D"/>
    <w:rsid w:val="00341996"/>
    <w:rsid w:val="00341FDB"/>
    <w:rsid w:val="003423F8"/>
    <w:rsid w:val="00342554"/>
    <w:rsid w:val="0034257F"/>
    <w:rsid w:val="00342713"/>
    <w:rsid w:val="00342B19"/>
    <w:rsid w:val="00342DF5"/>
    <w:rsid w:val="00342F16"/>
    <w:rsid w:val="0034307D"/>
    <w:rsid w:val="003430DD"/>
    <w:rsid w:val="00343444"/>
    <w:rsid w:val="00343D9E"/>
    <w:rsid w:val="00343E76"/>
    <w:rsid w:val="0034457E"/>
    <w:rsid w:val="00345032"/>
    <w:rsid w:val="00345241"/>
    <w:rsid w:val="003458BF"/>
    <w:rsid w:val="00345CE9"/>
    <w:rsid w:val="00345D37"/>
    <w:rsid w:val="00345E3E"/>
    <w:rsid w:val="00346206"/>
    <w:rsid w:val="003462ED"/>
    <w:rsid w:val="00346595"/>
    <w:rsid w:val="003465FC"/>
    <w:rsid w:val="00346AB4"/>
    <w:rsid w:val="00346B11"/>
    <w:rsid w:val="00346E3D"/>
    <w:rsid w:val="00347668"/>
    <w:rsid w:val="00347774"/>
    <w:rsid w:val="00347A0C"/>
    <w:rsid w:val="00347ABF"/>
    <w:rsid w:val="00347DE1"/>
    <w:rsid w:val="00347EC3"/>
    <w:rsid w:val="00347F43"/>
    <w:rsid w:val="00350004"/>
    <w:rsid w:val="00350112"/>
    <w:rsid w:val="003502B8"/>
    <w:rsid w:val="003503C0"/>
    <w:rsid w:val="00350431"/>
    <w:rsid w:val="0035060A"/>
    <w:rsid w:val="00350648"/>
    <w:rsid w:val="0035074D"/>
    <w:rsid w:val="00350959"/>
    <w:rsid w:val="00350D85"/>
    <w:rsid w:val="00350E0F"/>
    <w:rsid w:val="00351042"/>
    <w:rsid w:val="0035106F"/>
    <w:rsid w:val="003511E1"/>
    <w:rsid w:val="00351319"/>
    <w:rsid w:val="00351942"/>
    <w:rsid w:val="00351A39"/>
    <w:rsid w:val="00351BE5"/>
    <w:rsid w:val="00351DEE"/>
    <w:rsid w:val="00351F6E"/>
    <w:rsid w:val="003520F0"/>
    <w:rsid w:val="003521A1"/>
    <w:rsid w:val="0035230E"/>
    <w:rsid w:val="0035266F"/>
    <w:rsid w:val="00352770"/>
    <w:rsid w:val="0035286B"/>
    <w:rsid w:val="00352BD6"/>
    <w:rsid w:val="00352D6D"/>
    <w:rsid w:val="00352D8C"/>
    <w:rsid w:val="00353120"/>
    <w:rsid w:val="003531A5"/>
    <w:rsid w:val="003539C5"/>
    <w:rsid w:val="00353C15"/>
    <w:rsid w:val="00353DA7"/>
    <w:rsid w:val="00354003"/>
    <w:rsid w:val="00354316"/>
    <w:rsid w:val="003544FA"/>
    <w:rsid w:val="00354AE9"/>
    <w:rsid w:val="00354D25"/>
    <w:rsid w:val="003552DD"/>
    <w:rsid w:val="0035572F"/>
    <w:rsid w:val="003557DC"/>
    <w:rsid w:val="00355BCA"/>
    <w:rsid w:val="00355ECA"/>
    <w:rsid w:val="003560B8"/>
    <w:rsid w:val="0035616E"/>
    <w:rsid w:val="003562E5"/>
    <w:rsid w:val="003563A7"/>
    <w:rsid w:val="003565F7"/>
    <w:rsid w:val="00356642"/>
    <w:rsid w:val="003566FA"/>
    <w:rsid w:val="00356E9E"/>
    <w:rsid w:val="00356EF3"/>
    <w:rsid w:val="003573FC"/>
    <w:rsid w:val="003575D1"/>
    <w:rsid w:val="00357B44"/>
    <w:rsid w:val="00357DAE"/>
    <w:rsid w:val="00357EA2"/>
    <w:rsid w:val="00357ECE"/>
    <w:rsid w:val="00357F49"/>
    <w:rsid w:val="003601A7"/>
    <w:rsid w:val="00360534"/>
    <w:rsid w:val="00360982"/>
    <w:rsid w:val="00360B2E"/>
    <w:rsid w:val="00360B52"/>
    <w:rsid w:val="00360BA8"/>
    <w:rsid w:val="003614BE"/>
    <w:rsid w:val="0036158B"/>
    <w:rsid w:val="003615B3"/>
    <w:rsid w:val="00361926"/>
    <w:rsid w:val="00361A18"/>
    <w:rsid w:val="00361C9C"/>
    <w:rsid w:val="00361DAE"/>
    <w:rsid w:val="0036204B"/>
    <w:rsid w:val="0036207C"/>
    <w:rsid w:val="003621C0"/>
    <w:rsid w:val="003622DF"/>
    <w:rsid w:val="00362A2F"/>
    <w:rsid w:val="00362BAD"/>
    <w:rsid w:val="0036301C"/>
    <w:rsid w:val="003635FC"/>
    <w:rsid w:val="003638EF"/>
    <w:rsid w:val="003639D2"/>
    <w:rsid w:val="00363E37"/>
    <w:rsid w:val="00364094"/>
    <w:rsid w:val="00364267"/>
    <w:rsid w:val="003645A9"/>
    <w:rsid w:val="00364B6D"/>
    <w:rsid w:val="00365003"/>
    <w:rsid w:val="003652CD"/>
    <w:rsid w:val="00365392"/>
    <w:rsid w:val="00365899"/>
    <w:rsid w:val="0036590B"/>
    <w:rsid w:val="00365953"/>
    <w:rsid w:val="00365B59"/>
    <w:rsid w:val="00366144"/>
    <w:rsid w:val="003666D1"/>
    <w:rsid w:val="00366742"/>
    <w:rsid w:val="003669BE"/>
    <w:rsid w:val="00366BF7"/>
    <w:rsid w:val="00367883"/>
    <w:rsid w:val="00367B4F"/>
    <w:rsid w:val="00370038"/>
    <w:rsid w:val="003704A0"/>
    <w:rsid w:val="003707F4"/>
    <w:rsid w:val="0037124C"/>
    <w:rsid w:val="00371493"/>
    <w:rsid w:val="0037151F"/>
    <w:rsid w:val="003716E7"/>
    <w:rsid w:val="00371859"/>
    <w:rsid w:val="00372050"/>
    <w:rsid w:val="003722B1"/>
    <w:rsid w:val="00372748"/>
    <w:rsid w:val="00372990"/>
    <w:rsid w:val="00372F17"/>
    <w:rsid w:val="00373012"/>
    <w:rsid w:val="0037316F"/>
    <w:rsid w:val="0037332B"/>
    <w:rsid w:val="00373459"/>
    <w:rsid w:val="00373496"/>
    <w:rsid w:val="0037355E"/>
    <w:rsid w:val="0037357C"/>
    <w:rsid w:val="00373812"/>
    <w:rsid w:val="00374025"/>
    <w:rsid w:val="0037426B"/>
    <w:rsid w:val="003742F4"/>
    <w:rsid w:val="00374898"/>
    <w:rsid w:val="003748BC"/>
    <w:rsid w:val="00374C53"/>
    <w:rsid w:val="00374CC1"/>
    <w:rsid w:val="00374F26"/>
    <w:rsid w:val="00375199"/>
    <w:rsid w:val="0037528F"/>
    <w:rsid w:val="003753F9"/>
    <w:rsid w:val="0037593F"/>
    <w:rsid w:val="00375AA5"/>
    <w:rsid w:val="00375B7D"/>
    <w:rsid w:val="00375BE2"/>
    <w:rsid w:val="003765FF"/>
    <w:rsid w:val="003766CB"/>
    <w:rsid w:val="003767A7"/>
    <w:rsid w:val="00376833"/>
    <w:rsid w:val="003769F6"/>
    <w:rsid w:val="00376A93"/>
    <w:rsid w:val="00376E7A"/>
    <w:rsid w:val="00376E83"/>
    <w:rsid w:val="00376F18"/>
    <w:rsid w:val="003774D6"/>
    <w:rsid w:val="003775FD"/>
    <w:rsid w:val="003776B7"/>
    <w:rsid w:val="00377A35"/>
    <w:rsid w:val="00377BD9"/>
    <w:rsid w:val="00380373"/>
    <w:rsid w:val="0038051A"/>
    <w:rsid w:val="00380CB6"/>
    <w:rsid w:val="00380CEF"/>
    <w:rsid w:val="00380F65"/>
    <w:rsid w:val="0038101D"/>
    <w:rsid w:val="003810B6"/>
    <w:rsid w:val="00381106"/>
    <w:rsid w:val="0038147A"/>
    <w:rsid w:val="003816ED"/>
    <w:rsid w:val="00381D3E"/>
    <w:rsid w:val="00381E89"/>
    <w:rsid w:val="00383028"/>
    <w:rsid w:val="00383235"/>
    <w:rsid w:val="0038345F"/>
    <w:rsid w:val="00383E6C"/>
    <w:rsid w:val="0038428D"/>
    <w:rsid w:val="00384A5C"/>
    <w:rsid w:val="00384A95"/>
    <w:rsid w:val="00384E24"/>
    <w:rsid w:val="00384E40"/>
    <w:rsid w:val="00384E63"/>
    <w:rsid w:val="003851F7"/>
    <w:rsid w:val="0038537E"/>
    <w:rsid w:val="003853C8"/>
    <w:rsid w:val="003854A0"/>
    <w:rsid w:val="003854C7"/>
    <w:rsid w:val="0038551F"/>
    <w:rsid w:val="003857FD"/>
    <w:rsid w:val="0038581C"/>
    <w:rsid w:val="0038583A"/>
    <w:rsid w:val="00385AF5"/>
    <w:rsid w:val="00385F8A"/>
    <w:rsid w:val="00385FA8"/>
    <w:rsid w:val="003864AF"/>
    <w:rsid w:val="0038679A"/>
    <w:rsid w:val="00386D31"/>
    <w:rsid w:val="00386E41"/>
    <w:rsid w:val="00386FA5"/>
    <w:rsid w:val="00387160"/>
    <w:rsid w:val="0038718D"/>
    <w:rsid w:val="003871E0"/>
    <w:rsid w:val="00387347"/>
    <w:rsid w:val="00387757"/>
    <w:rsid w:val="003879DA"/>
    <w:rsid w:val="00387A62"/>
    <w:rsid w:val="00390193"/>
    <w:rsid w:val="003902BE"/>
    <w:rsid w:val="00390532"/>
    <w:rsid w:val="003910CA"/>
    <w:rsid w:val="003914A8"/>
    <w:rsid w:val="0039164F"/>
    <w:rsid w:val="00391A26"/>
    <w:rsid w:val="00391BED"/>
    <w:rsid w:val="00391E0D"/>
    <w:rsid w:val="00391E67"/>
    <w:rsid w:val="00392339"/>
    <w:rsid w:val="00392516"/>
    <w:rsid w:val="003925F5"/>
    <w:rsid w:val="00392AC8"/>
    <w:rsid w:val="00392B72"/>
    <w:rsid w:val="00392C7E"/>
    <w:rsid w:val="00392D75"/>
    <w:rsid w:val="00393198"/>
    <w:rsid w:val="003932EA"/>
    <w:rsid w:val="0039348E"/>
    <w:rsid w:val="00393530"/>
    <w:rsid w:val="00393862"/>
    <w:rsid w:val="0039388B"/>
    <w:rsid w:val="003939BC"/>
    <w:rsid w:val="00393AEC"/>
    <w:rsid w:val="00393D32"/>
    <w:rsid w:val="00393F83"/>
    <w:rsid w:val="00394285"/>
    <w:rsid w:val="00394519"/>
    <w:rsid w:val="003947DB"/>
    <w:rsid w:val="003948A4"/>
    <w:rsid w:val="00394B85"/>
    <w:rsid w:val="00394BCD"/>
    <w:rsid w:val="00394BFC"/>
    <w:rsid w:val="00394CCF"/>
    <w:rsid w:val="00394CF7"/>
    <w:rsid w:val="003954FB"/>
    <w:rsid w:val="0039555B"/>
    <w:rsid w:val="0039567A"/>
    <w:rsid w:val="00395B90"/>
    <w:rsid w:val="00395DBA"/>
    <w:rsid w:val="003963B1"/>
    <w:rsid w:val="003963CE"/>
    <w:rsid w:val="003966AA"/>
    <w:rsid w:val="003966D1"/>
    <w:rsid w:val="0039697D"/>
    <w:rsid w:val="00396CCA"/>
    <w:rsid w:val="00396F5A"/>
    <w:rsid w:val="003972A5"/>
    <w:rsid w:val="00397405"/>
    <w:rsid w:val="00397866"/>
    <w:rsid w:val="00397BE7"/>
    <w:rsid w:val="00397E64"/>
    <w:rsid w:val="003A06AB"/>
    <w:rsid w:val="003A1F38"/>
    <w:rsid w:val="003A23B1"/>
    <w:rsid w:val="003A29AB"/>
    <w:rsid w:val="003A2B7B"/>
    <w:rsid w:val="003A2FE3"/>
    <w:rsid w:val="003A313E"/>
    <w:rsid w:val="003A31EC"/>
    <w:rsid w:val="003A36D4"/>
    <w:rsid w:val="003A370C"/>
    <w:rsid w:val="003A381C"/>
    <w:rsid w:val="003A3873"/>
    <w:rsid w:val="003A3874"/>
    <w:rsid w:val="003A3946"/>
    <w:rsid w:val="003A4134"/>
    <w:rsid w:val="003A4376"/>
    <w:rsid w:val="003A43AD"/>
    <w:rsid w:val="003A49FC"/>
    <w:rsid w:val="003A52D5"/>
    <w:rsid w:val="003A57CA"/>
    <w:rsid w:val="003A58AA"/>
    <w:rsid w:val="003A58E4"/>
    <w:rsid w:val="003A58F0"/>
    <w:rsid w:val="003A5F0E"/>
    <w:rsid w:val="003A6249"/>
    <w:rsid w:val="003A62FA"/>
    <w:rsid w:val="003A650B"/>
    <w:rsid w:val="003A69C5"/>
    <w:rsid w:val="003A6C06"/>
    <w:rsid w:val="003A6EDC"/>
    <w:rsid w:val="003A6FDA"/>
    <w:rsid w:val="003A6FEE"/>
    <w:rsid w:val="003A74F0"/>
    <w:rsid w:val="003A76E9"/>
    <w:rsid w:val="003A7C05"/>
    <w:rsid w:val="003A7EC0"/>
    <w:rsid w:val="003A7F22"/>
    <w:rsid w:val="003B0630"/>
    <w:rsid w:val="003B0754"/>
    <w:rsid w:val="003B0770"/>
    <w:rsid w:val="003B07D4"/>
    <w:rsid w:val="003B0F87"/>
    <w:rsid w:val="003B13F3"/>
    <w:rsid w:val="003B199C"/>
    <w:rsid w:val="003B1A1D"/>
    <w:rsid w:val="003B1A36"/>
    <w:rsid w:val="003B1A8A"/>
    <w:rsid w:val="003B1B66"/>
    <w:rsid w:val="003B1B8A"/>
    <w:rsid w:val="003B1EB0"/>
    <w:rsid w:val="003B2095"/>
    <w:rsid w:val="003B222D"/>
    <w:rsid w:val="003B26B7"/>
    <w:rsid w:val="003B2764"/>
    <w:rsid w:val="003B2887"/>
    <w:rsid w:val="003B29A0"/>
    <w:rsid w:val="003B29C0"/>
    <w:rsid w:val="003B2FF2"/>
    <w:rsid w:val="003B304E"/>
    <w:rsid w:val="003B312E"/>
    <w:rsid w:val="003B3258"/>
    <w:rsid w:val="003B327F"/>
    <w:rsid w:val="003B3406"/>
    <w:rsid w:val="003B4253"/>
    <w:rsid w:val="003B44A1"/>
    <w:rsid w:val="003B47E7"/>
    <w:rsid w:val="003B4B16"/>
    <w:rsid w:val="003B4EFB"/>
    <w:rsid w:val="003B55E7"/>
    <w:rsid w:val="003B5D13"/>
    <w:rsid w:val="003B5D8F"/>
    <w:rsid w:val="003B5E54"/>
    <w:rsid w:val="003B60D9"/>
    <w:rsid w:val="003B61B8"/>
    <w:rsid w:val="003B64E5"/>
    <w:rsid w:val="003B682A"/>
    <w:rsid w:val="003B695A"/>
    <w:rsid w:val="003B6A61"/>
    <w:rsid w:val="003B6DE8"/>
    <w:rsid w:val="003B70D1"/>
    <w:rsid w:val="003B741B"/>
    <w:rsid w:val="003B7899"/>
    <w:rsid w:val="003B7BA0"/>
    <w:rsid w:val="003B7EBF"/>
    <w:rsid w:val="003C0143"/>
    <w:rsid w:val="003C02A4"/>
    <w:rsid w:val="003C0309"/>
    <w:rsid w:val="003C0777"/>
    <w:rsid w:val="003C0BE7"/>
    <w:rsid w:val="003C0BE9"/>
    <w:rsid w:val="003C0CA9"/>
    <w:rsid w:val="003C0E73"/>
    <w:rsid w:val="003C11E3"/>
    <w:rsid w:val="003C14AE"/>
    <w:rsid w:val="003C1E1E"/>
    <w:rsid w:val="003C2326"/>
    <w:rsid w:val="003C250D"/>
    <w:rsid w:val="003C2543"/>
    <w:rsid w:val="003C298D"/>
    <w:rsid w:val="003C2FC6"/>
    <w:rsid w:val="003C30F3"/>
    <w:rsid w:val="003C3372"/>
    <w:rsid w:val="003C3811"/>
    <w:rsid w:val="003C3AC5"/>
    <w:rsid w:val="003C43B2"/>
    <w:rsid w:val="003C4552"/>
    <w:rsid w:val="003C46DD"/>
    <w:rsid w:val="003C4A6E"/>
    <w:rsid w:val="003C4B9A"/>
    <w:rsid w:val="003C4DC5"/>
    <w:rsid w:val="003C5009"/>
    <w:rsid w:val="003C54E2"/>
    <w:rsid w:val="003C554C"/>
    <w:rsid w:val="003C5613"/>
    <w:rsid w:val="003C5AA7"/>
    <w:rsid w:val="003C5D5F"/>
    <w:rsid w:val="003C5E9C"/>
    <w:rsid w:val="003C5F2B"/>
    <w:rsid w:val="003C601E"/>
    <w:rsid w:val="003C6387"/>
    <w:rsid w:val="003C6B9E"/>
    <w:rsid w:val="003C6C56"/>
    <w:rsid w:val="003C7001"/>
    <w:rsid w:val="003C74D2"/>
    <w:rsid w:val="003C7738"/>
    <w:rsid w:val="003C77DF"/>
    <w:rsid w:val="003C7948"/>
    <w:rsid w:val="003C7E31"/>
    <w:rsid w:val="003D00F6"/>
    <w:rsid w:val="003D03D9"/>
    <w:rsid w:val="003D03DE"/>
    <w:rsid w:val="003D0D25"/>
    <w:rsid w:val="003D0DE7"/>
    <w:rsid w:val="003D0FD7"/>
    <w:rsid w:val="003D150B"/>
    <w:rsid w:val="003D168C"/>
    <w:rsid w:val="003D1709"/>
    <w:rsid w:val="003D1880"/>
    <w:rsid w:val="003D18FC"/>
    <w:rsid w:val="003D1A36"/>
    <w:rsid w:val="003D1F29"/>
    <w:rsid w:val="003D25BC"/>
    <w:rsid w:val="003D2748"/>
    <w:rsid w:val="003D2D8D"/>
    <w:rsid w:val="003D2E02"/>
    <w:rsid w:val="003D30C1"/>
    <w:rsid w:val="003D3331"/>
    <w:rsid w:val="003D3597"/>
    <w:rsid w:val="003D368C"/>
    <w:rsid w:val="003D38B5"/>
    <w:rsid w:val="003D3967"/>
    <w:rsid w:val="003D3B27"/>
    <w:rsid w:val="003D3D68"/>
    <w:rsid w:val="003D41B6"/>
    <w:rsid w:val="003D43E6"/>
    <w:rsid w:val="003D452F"/>
    <w:rsid w:val="003D4CD4"/>
    <w:rsid w:val="003D4F55"/>
    <w:rsid w:val="003D4FD2"/>
    <w:rsid w:val="003D5105"/>
    <w:rsid w:val="003D5166"/>
    <w:rsid w:val="003D51A2"/>
    <w:rsid w:val="003D52A9"/>
    <w:rsid w:val="003D5579"/>
    <w:rsid w:val="003D5983"/>
    <w:rsid w:val="003D59F8"/>
    <w:rsid w:val="003D5BC8"/>
    <w:rsid w:val="003D5F49"/>
    <w:rsid w:val="003D60C6"/>
    <w:rsid w:val="003D62CB"/>
    <w:rsid w:val="003D646D"/>
    <w:rsid w:val="003D6630"/>
    <w:rsid w:val="003D6F86"/>
    <w:rsid w:val="003D7293"/>
    <w:rsid w:val="003D7303"/>
    <w:rsid w:val="003D75AA"/>
    <w:rsid w:val="003D7B50"/>
    <w:rsid w:val="003E01B5"/>
    <w:rsid w:val="003E09EB"/>
    <w:rsid w:val="003E0CAD"/>
    <w:rsid w:val="003E0E1F"/>
    <w:rsid w:val="003E1054"/>
    <w:rsid w:val="003E1082"/>
    <w:rsid w:val="003E1178"/>
    <w:rsid w:val="003E13DA"/>
    <w:rsid w:val="003E15D7"/>
    <w:rsid w:val="003E170A"/>
    <w:rsid w:val="003E1729"/>
    <w:rsid w:val="003E2728"/>
    <w:rsid w:val="003E283A"/>
    <w:rsid w:val="003E2A84"/>
    <w:rsid w:val="003E31B2"/>
    <w:rsid w:val="003E3212"/>
    <w:rsid w:val="003E344E"/>
    <w:rsid w:val="003E3C32"/>
    <w:rsid w:val="003E4152"/>
    <w:rsid w:val="003E4435"/>
    <w:rsid w:val="003E468C"/>
    <w:rsid w:val="003E4A2B"/>
    <w:rsid w:val="003E4C4A"/>
    <w:rsid w:val="003E4ECD"/>
    <w:rsid w:val="003E4F32"/>
    <w:rsid w:val="003E4FC8"/>
    <w:rsid w:val="003E509A"/>
    <w:rsid w:val="003E5199"/>
    <w:rsid w:val="003E577B"/>
    <w:rsid w:val="003E5B30"/>
    <w:rsid w:val="003E5E38"/>
    <w:rsid w:val="003E5ECB"/>
    <w:rsid w:val="003E67F3"/>
    <w:rsid w:val="003E684E"/>
    <w:rsid w:val="003E6ABF"/>
    <w:rsid w:val="003E6C62"/>
    <w:rsid w:val="003E6C68"/>
    <w:rsid w:val="003E7A72"/>
    <w:rsid w:val="003E7ADB"/>
    <w:rsid w:val="003E7B7C"/>
    <w:rsid w:val="003E7C56"/>
    <w:rsid w:val="003F11C2"/>
    <w:rsid w:val="003F11FD"/>
    <w:rsid w:val="003F138B"/>
    <w:rsid w:val="003F17B2"/>
    <w:rsid w:val="003F17F9"/>
    <w:rsid w:val="003F1B44"/>
    <w:rsid w:val="003F2095"/>
    <w:rsid w:val="003F2324"/>
    <w:rsid w:val="003F25C9"/>
    <w:rsid w:val="003F27A5"/>
    <w:rsid w:val="003F2C6C"/>
    <w:rsid w:val="003F3395"/>
    <w:rsid w:val="003F3454"/>
    <w:rsid w:val="003F3510"/>
    <w:rsid w:val="003F39B7"/>
    <w:rsid w:val="003F43A4"/>
    <w:rsid w:val="003F45B4"/>
    <w:rsid w:val="003F4739"/>
    <w:rsid w:val="003F4806"/>
    <w:rsid w:val="003F517B"/>
    <w:rsid w:val="003F594D"/>
    <w:rsid w:val="003F59D7"/>
    <w:rsid w:val="003F5F17"/>
    <w:rsid w:val="003F6799"/>
    <w:rsid w:val="003F6AA9"/>
    <w:rsid w:val="003F6D14"/>
    <w:rsid w:val="003F71EA"/>
    <w:rsid w:val="003F74A7"/>
    <w:rsid w:val="003F76D3"/>
    <w:rsid w:val="003F795C"/>
    <w:rsid w:val="003F79FB"/>
    <w:rsid w:val="003F7A3F"/>
    <w:rsid w:val="003F7A49"/>
    <w:rsid w:val="003F7F0C"/>
    <w:rsid w:val="003F7F6F"/>
    <w:rsid w:val="00400497"/>
    <w:rsid w:val="00400DDD"/>
    <w:rsid w:val="00400FBC"/>
    <w:rsid w:val="0040126E"/>
    <w:rsid w:val="00401496"/>
    <w:rsid w:val="0040152A"/>
    <w:rsid w:val="004015FE"/>
    <w:rsid w:val="0040171F"/>
    <w:rsid w:val="00401867"/>
    <w:rsid w:val="0040189E"/>
    <w:rsid w:val="00401CEB"/>
    <w:rsid w:val="00401D79"/>
    <w:rsid w:val="004023CF"/>
    <w:rsid w:val="0040265C"/>
    <w:rsid w:val="004026FF"/>
    <w:rsid w:val="0040280B"/>
    <w:rsid w:val="00402C9B"/>
    <w:rsid w:val="00403072"/>
    <w:rsid w:val="00403317"/>
    <w:rsid w:val="00403461"/>
    <w:rsid w:val="004036DC"/>
    <w:rsid w:val="004038DF"/>
    <w:rsid w:val="00403A3B"/>
    <w:rsid w:val="00403B11"/>
    <w:rsid w:val="00403F31"/>
    <w:rsid w:val="00404588"/>
    <w:rsid w:val="0040466C"/>
    <w:rsid w:val="0040496B"/>
    <w:rsid w:val="00404B60"/>
    <w:rsid w:val="00405388"/>
    <w:rsid w:val="00405947"/>
    <w:rsid w:val="00405BA3"/>
    <w:rsid w:val="00405C08"/>
    <w:rsid w:val="00405FCB"/>
    <w:rsid w:val="00406007"/>
    <w:rsid w:val="0040601D"/>
    <w:rsid w:val="004060A6"/>
    <w:rsid w:val="00406101"/>
    <w:rsid w:val="00406180"/>
    <w:rsid w:val="0040624D"/>
    <w:rsid w:val="00406286"/>
    <w:rsid w:val="00406388"/>
    <w:rsid w:val="004066D3"/>
    <w:rsid w:val="00406D35"/>
    <w:rsid w:val="00406D7A"/>
    <w:rsid w:val="0040718D"/>
    <w:rsid w:val="0040719F"/>
    <w:rsid w:val="00407D0E"/>
    <w:rsid w:val="00407EE1"/>
    <w:rsid w:val="00410162"/>
    <w:rsid w:val="004102BE"/>
    <w:rsid w:val="00410635"/>
    <w:rsid w:val="004106D4"/>
    <w:rsid w:val="00410824"/>
    <w:rsid w:val="00410A69"/>
    <w:rsid w:val="00410A7A"/>
    <w:rsid w:val="00410F25"/>
    <w:rsid w:val="00410F4E"/>
    <w:rsid w:val="004110BD"/>
    <w:rsid w:val="0041111A"/>
    <w:rsid w:val="004111D9"/>
    <w:rsid w:val="00411514"/>
    <w:rsid w:val="0041161A"/>
    <w:rsid w:val="00411818"/>
    <w:rsid w:val="00411A56"/>
    <w:rsid w:val="00411B7D"/>
    <w:rsid w:val="00411C56"/>
    <w:rsid w:val="00412481"/>
    <w:rsid w:val="00412489"/>
    <w:rsid w:val="004126B2"/>
    <w:rsid w:val="0041275F"/>
    <w:rsid w:val="004127AB"/>
    <w:rsid w:val="004127B2"/>
    <w:rsid w:val="00412DFA"/>
    <w:rsid w:val="0041300B"/>
    <w:rsid w:val="004132F6"/>
    <w:rsid w:val="00413526"/>
    <w:rsid w:val="00413534"/>
    <w:rsid w:val="0041393A"/>
    <w:rsid w:val="00413BD0"/>
    <w:rsid w:val="00413FF8"/>
    <w:rsid w:val="0041400A"/>
    <w:rsid w:val="004141C5"/>
    <w:rsid w:val="00414478"/>
    <w:rsid w:val="00414681"/>
    <w:rsid w:val="0041470C"/>
    <w:rsid w:val="00414785"/>
    <w:rsid w:val="00414939"/>
    <w:rsid w:val="00414C46"/>
    <w:rsid w:val="004151B3"/>
    <w:rsid w:val="00415345"/>
    <w:rsid w:val="00415617"/>
    <w:rsid w:val="004159B0"/>
    <w:rsid w:val="00415AC8"/>
    <w:rsid w:val="00416014"/>
    <w:rsid w:val="0041741A"/>
    <w:rsid w:val="00417427"/>
    <w:rsid w:val="00417522"/>
    <w:rsid w:val="0041765A"/>
    <w:rsid w:val="004179A9"/>
    <w:rsid w:val="00417A38"/>
    <w:rsid w:val="00420868"/>
    <w:rsid w:val="00420969"/>
    <w:rsid w:val="00420B21"/>
    <w:rsid w:val="00420DB0"/>
    <w:rsid w:val="00420DF3"/>
    <w:rsid w:val="00420F79"/>
    <w:rsid w:val="00421198"/>
    <w:rsid w:val="004214D1"/>
    <w:rsid w:val="0042166A"/>
    <w:rsid w:val="00421684"/>
    <w:rsid w:val="00421702"/>
    <w:rsid w:val="0042177C"/>
    <w:rsid w:val="004217FE"/>
    <w:rsid w:val="00421861"/>
    <w:rsid w:val="00421920"/>
    <w:rsid w:val="00421AB5"/>
    <w:rsid w:val="00421D9A"/>
    <w:rsid w:val="00421DC2"/>
    <w:rsid w:val="00421DD8"/>
    <w:rsid w:val="00422208"/>
    <w:rsid w:val="00422340"/>
    <w:rsid w:val="00422685"/>
    <w:rsid w:val="004227F1"/>
    <w:rsid w:val="00422991"/>
    <w:rsid w:val="00422C25"/>
    <w:rsid w:val="0042302F"/>
    <w:rsid w:val="004231CE"/>
    <w:rsid w:val="004233B0"/>
    <w:rsid w:val="00423406"/>
    <w:rsid w:val="004234F2"/>
    <w:rsid w:val="004235A3"/>
    <w:rsid w:val="004238C0"/>
    <w:rsid w:val="00423C23"/>
    <w:rsid w:val="00423D2B"/>
    <w:rsid w:val="00423E93"/>
    <w:rsid w:val="004240EB"/>
    <w:rsid w:val="004241E5"/>
    <w:rsid w:val="004248AD"/>
    <w:rsid w:val="00424B4C"/>
    <w:rsid w:val="00424CED"/>
    <w:rsid w:val="004250F3"/>
    <w:rsid w:val="004258FF"/>
    <w:rsid w:val="00425C49"/>
    <w:rsid w:val="0042622F"/>
    <w:rsid w:val="0042646E"/>
    <w:rsid w:val="0042655B"/>
    <w:rsid w:val="004266FA"/>
    <w:rsid w:val="00426848"/>
    <w:rsid w:val="0042688D"/>
    <w:rsid w:val="00426B55"/>
    <w:rsid w:val="00426F2A"/>
    <w:rsid w:val="00426F87"/>
    <w:rsid w:val="00426FC7"/>
    <w:rsid w:val="00427273"/>
    <w:rsid w:val="00427692"/>
    <w:rsid w:val="00427F8E"/>
    <w:rsid w:val="0043000A"/>
    <w:rsid w:val="00430065"/>
    <w:rsid w:val="0043024B"/>
    <w:rsid w:val="00430544"/>
    <w:rsid w:val="004307E5"/>
    <w:rsid w:val="00430856"/>
    <w:rsid w:val="00430881"/>
    <w:rsid w:val="00430A49"/>
    <w:rsid w:val="00431089"/>
    <w:rsid w:val="00431097"/>
    <w:rsid w:val="004310B4"/>
    <w:rsid w:val="00431186"/>
    <w:rsid w:val="004312E9"/>
    <w:rsid w:val="0043137D"/>
    <w:rsid w:val="0043189B"/>
    <w:rsid w:val="004319A8"/>
    <w:rsid w:val="004319D8"/>
    <w:rsid w:val="00431C68"/>
    <w:rsid w:val="00431E0D"/>
    <w:rsid w:val="004320AE"/>
    <w:rsid w:val="00432180"/>
    <w:rsid w:val="004325D1"/>
    <w:rsid w:val="00432805"/>
    <w:rsid w:val="00433057"/>
    <w:rsid w:val="004331CB"/>
    <w:rsid w:val="004332CF"/>
    <w:rsid w:val="004335DD"/>
    <w:rsid w:val="00433600"/>
    <w:rsid w:val="0043363F"/>
    <w:rsid w:val="004337F4"/>
    <w:rsid w:val="00433AB9"/>
    <w:rsid w:val="00433AFE"/>
    <w:rsid w:val="00433D9D"/>
    <w:rsid w:val="00433F09"/>
    <w:rsid w:val="004347F5"/>
    <w:rsid w:val="0043499D"/>
    <w:rsid w:val="00434B9F"/>
    <w:rsid w:val="00434F00"/>
    <w:rsid w:val="00435191"/>
    <w:rsid w:val="0043557D"/>
    <w:rsid w:val="004357B7"/>
    <w:rsid w:val="004359CE"/>
    <w:rsid w:val="00435A82"/>
    <w:rsid w:val="00435AB3"/>
    <w:rsid w:val="00435C53"/>
    <w:rsid w:val="00436007"/>
    <w:rsid w:val="00436C63"/>
    <w:rsid w:val="00436EED"/>
    <w:rsid w:val="0043717B"/>
    <w:rsid w:val="004371DB"/>
    <w:rsid w:val="004372E7"/>
    <w:rsid w:val="004372FE"/>
    <w:rsid w:val="00437705"/>
    <w:rsid w:val="00437A3D"/>
    <w:rsid w:val="00437B50"/>
    <w:rsid w:val="00437B84"/>
    <w:rsid w:val="00437BC8"/>
    <w:rsid w:val="00440461"/>
    <w:rsid w:val="00440874"/>
    <w:rsid w:val="00440A77"/>
    <w:rsid w:val="00440C6C"/>
    <w:rsid w:val="00440CDD"/>
    <w:rsid w:val="00440D12"/>
    <w:rsid w:val="00440D4B"/>
    <w:rsid w:val="00440DCD"/>
    <w:rsid w:val="00440E44"/>
    <w:rsid w:val="00440EF7"/>
    <w:rsid w:val="00440FDC"/>
    <w:rsid w:val="00441022"/>
    <w:rsid w:val="00441102"/>
    <w:rsid w:val="00441103"/>
    <w:rsid w:val="0044138D"/>
    <w:rsid w:val="0044156A"/>
    <w:rsid w:val="00441589"/>
    <w:rsid w:val="004418CD"/>
    <w:rsid w:val="00441960"/>
    <w:rsid w:val="00441A73"/>
    <w:rsid w:val="00441C0A"/>
    <w:rsid w:val="00442002"/>
    <w:rsid w:val="0044235D"/>
    <w:rsid w:val="0044235F"/>
    <w:rsid w:val="004423FE"/>
    <w:rsid w:val="00442433"/>
    <w:rsid w:val="004424B7"/>
    <w:rsid w:val="0044264C"/>
    <w:rsid w:val="00442F8C"/>
    <w:rsid w:val="00443A14"/>
    <w:rsid w:val="00443BFF"/>
    <w:rsid w:val="00443D72"/>
    <w:rsid w:val="0044428C"/>
    <w:rsid w:val="004442D7"/>
    <w:rsid w:val="00444737"/>
    <w:rsid w:val="0044486A"/>
    <w:rsid w:val="00444BD5"/>
    <w:rsid w:val="00444D83"/>
    <w:rsid w:val="00444E7C"/>
    <w:rsid w:val="0044500E"/>
    <w:rsid w:val="00445057"/>
    <w:rsid w:val="00445259"/>
    <w:rsid w:val="0044525C"/>
    <w:rsid w:val="00445287"/>
    <w:rsid w:val="004457A3"/>
    <w:rsid w:val="0044585E"/>
    <w:rsid w:val="004465EC"/>
    <w:rsid w:val="004466F8"/>
    <w:rsid w:val="00446B32"/>
    <w:rsid w:val="00446C2C"/>
    <w:rsid w:val="00446C8D"/>
    <w:rsid w:val="00446DF4"/>
    <w:rsid w:val="00447001"/>
    <w:rsid w:val="00447111"/>
    <w:rsid w:val="004471B0"/>
    <w:rsid w:val="004475CC"/>
    <w:rsid w:val="0044767F"/>
    <w:rsid w:val="004478C1"/>
    <w:rsid w:val="00447FB1"/>
    <w:rsid w:val="00447FE0"/>
    <w:rsid w:val="004503CF"/>
    <w:rsid w:val="004503E3"/>
    <w:rsid w:val="004504DB"/>
    <w:rsid w:val="004507F0"/>
    <w:rsid w:val="00450AED"/>
    <w:rsid w:val="00450D38"/>
    <w:rsid w:val="00450DDC"/>
    <w:rsid w:val="00450E51"/>
    <w:rsid w:val="00450E79"/>
    <w:rsid w:val="00450FDC"/>
    <w:rsid w:val="004510FB"/>
    <w:rsid w:val="0045151B"/>
    <w:rsid w:val="00451577"/>
    <w:rsid w:val="00451C7E"/>
    <w:rsid w:val="00451D59"/>
    <w:rsid w:val="00452A2A"/>
    <w:rsid w:val="00452B67"/>
    <w:rsid w:val="0045312E"/>
    <w:rsid w:val="004531AA"/>
    <w:rsid w:val="004532C4"/>
    <w:rsid w:val="004534B0"/>
    <w:rsid w:val="004535A7"/>
    <w:rsid w:val="004535F7"/>
    <w:rsid w:val="00453D97"/>
    <w:rsid w:val="00453DBF"/>
    <w:rsid w:val="00453F41"/>
    <w:rsid w:val="00453FD2"/>
    <w:rsid w:val="004541A3"/>
    <w:rsid w:val="004541E3"/>
    <w:rsid w:val="0045435C"/>
    <w:rsid w:val="004543D5"/>
    <w:rsid w:val="00454662"/>
    <w:rsid w:val="0045468E"/>
    <w:rsid w:val="004546A4"/>
    <w:rsid w:val="00454747"/>
    <w:rsid w:val="00454B41"/>
    <w:rsid w:val="00454D84"/>
    <w:rsid w:val="00454F54"/>
    <w:rsid w:val="004552A1"/>
    <w:rsid w:val="004553C5"/>
    <w:rsid w:val="00455833"/>
    <w:rsid w:val="00455B3A"/>
    <w:rsid w:val="00455CED"/>
    <w:rsid w:val="004560D6"/>
    <w:rsid w:val="004568C9"/>
    <w:rsid w:val="00456C5A"/>
    <w:rsid w:val="00456EF9"/>
    <w:rsid w:val="0045710B"/>
    <w:rsid w:val="0045740F"/>
    <w:rsid w:val="0045760D"/>
    <w:rsid w:val="00457656"/>
    <w:rsid w:val="004578E1"/>
    <w:rsid w:val="00457C2C"/>
    <w:rsid w:val="00457CB4"/>
    <w:rsid w:val="0046006A"/>
    <w:rsid w:val="004602F5"/>
    <w:rsid w:val="004605F5"/>
    <w:rsid w:val="00460688"/>
    <w:rsid w:val="0046081E"/>
    <w:rsid w:val="004608BB"/>
    <w:rsid w:val="00460961"/>
    <w:rsid w:val="00460D9A"/>
    <w:rsid w:val="00460DA6"/>
    <w:rsid w:val="00460F48"/>
    <w:rsid w:val="00460FDD"/>
    <w:rsid w:val="00461037"/>
    <w:rsid w:val="004617B7"/>
    <w:rsid w:val="00461AEA"/>
    <w:rsid w:val="00461EA3"/>
    <w:rsid w:val="004623A4"/>
    <w:rsid w:val="004628E4"/>
    <w:rsid w:val="00462E9E"/>
    <w:rsid w:val="00463396"/>
    <w:rsid w:val="004633CF"/>
    <w:rsid w:val="0046348A"/>
    <w:rsid w:val="004636EC"/>
    <w:rsid w:val="00463839"/>
    <w:rsid w:val="00463B5A"/>
    <w:rsid w:val="00463CEC"/>
    <w:rsid w:val="00463FAC"/>
    <w:rsid w:val="00464247"/>
    <w:rsid w:val="004647F4"/>
    <w:rsid w:val="00464AF9"/>
    <w:rsid w:val="00464C32"/>
    <w:rsid w:val="00464F5E"/>
    <w:rsid w:val="004651C2"/>
    <w:rsid w:val="004653B5"/>
    <w:rsid w:val="004655EB"/>
    <w:rsid w:val="00465704"/>
    <w:rsid w:val="00465C33"/>
    <w:rsid w:val="0046668A"/>
    <w:rsid w:val="004667A9"/>
    <w:rsid w:val="004667C4"/>
    <w:rsid w:val="00466956"/>
    <w:rsid w:val="00466A65"/>
    <w:rsid w:val="00466AC0"/>
    <w:rsid w:val="00466AF0"/>
    <w:rsid w:val="004671DD"/>
    <w:rsid w:val="00467304"/>
    <w:rsid w:val="00467383"/>
    <w:rsid w:val="00467684"/>
    <w:rsid w:val="004677E6"/>
    <w:rsid w:val="004679D5"/>
    <w:rsid w:val="00467C51"/>
    <w:rsid w:val="00467ED0"/>
    <w:rsid w:val="00470006"/>
    <w:rsid w:val="0047031A"/>
    <w:rsid w:val="004703B7"/>
    <w:rsid w:val="004703F4"/>
    <w:rsid w:val="004707C6"/>
    <w:rsid w:val="0047093B"/>
    <w:rsid w:val="00470CD1"/>
    <w:rsid w:val="00470F91"/>
    <w:rsid w:val="0047142F"/>
    <w:rsid w:val="00471C51"/>
    <w:rsid w:val="0047221F"/>
    <w:rsid w:val="00472279"/>
    <w:rsid w:val="0047234E"/>
    <w:rsid w:val="004723EE"/>
    <w:rsid w:val="004724BB"/>
    <w:rsid w:val="004726A4"/>
    <w:rsid w:val="004726BD"/>
    <w:rsid w:val="0047339E"/>
    <w:rsid w:val="00473594"/>
    <w:rsid w:val="00473661"/>
    <w:rsid w:val="00473785"/>
    <w:rsid w:val="00473AB1"/>
    <w:rsid w:val="00473B82"/>
    <w:rsid w:val="00473C63"/>
    <w:rsid w:val="00474003"/>
    <w:rsid w:val="0047400F"/>
    <w:rsid w:val="00474228"/>
    <w:rsid w:val="00474467"/>
    <w:rsid w:val="00474485"/>
    <w:rsid w:val="00474942"/>
    <w:rsid w:val="00474D80"/>
    <w:rsid w:val="00474E87"/>
    <w:rsid w:val="004753FE"/>
    <w:rsid w:val="0047586F"/>
    <w:rsid w:val="00475B38"/>
    <w:rsid w:val="00475E71"/>
    <w:rsid w:val="00476274"/>
    <w:rsid w:val="0047676D"/>
    <w:rsid w:val="00476919"/>
    <w:rsid w:val="00476E73"/>
    <w:rsid w:val="00476FC5"/>
    <w:rsid w:val="004772E9"/>
    <w:rsid w:val="0047745C"/>
    <w:rsid w:val="00477984"/>
    <w:rsid w:val="00477986"/>
    <w:rsid w:val="00477EAB"/>
    <w:rsid w:val="0048012F"/>
    <w:rsid w:val="004801FD"/>
    <w:rsid w:val="00480252"/>
    <w:rsid w:val="00480333"/>
    <w:rsid w:val="00480524"/>
    <w:rsid w:val="00480658"/>
    <w:rsid w:val="004817E1"/>
    <w:rsid w:val="00481A9E"/>
    <w:rsid w:val="00481B87"/>
    <w:rsid w:val="00481D9A"/>
    <w:rsid w:val="00481DFF"/>
    <w:rsid w:val="00481F2B"/>
    <w:rsid w:val="00481F57"/>
    <w:rsid w:val="004820BB"/>
    <w:rsid w:val="004825D9"/>
    <w:rsid w:val="00482607"/>
    <w:rsid w:val="00482634"/>
    <w:rsid w:val="00482753"/>
    <w:rsid w:val="004829C8"/>
    <w:rsid w:val="00482CAD"/>
    <w:rsid w:val="004834EF"/>
    <w:rsid w:val="00483654"/>
    <w:rsid w:val="004838B1"/>
    <w:rsid w:val="00483AA7"/>
    <w:rsid w:val="00483F96"/>
    <w:rsid w:val="00484A3F"/>
    <w:rsid w:val="00484AD4"/>
    <w:rsid w:val="00484BF3"/>
    <w:rsid w:val="00485261"/>
    <w:rsid w:val="004857B5"/>
    <w:rsid w:val="004858D3"/>
    <w:rsid w:val="00485965"/>
    <w:rsid w:val="00485A89"/>
    <w:rsid w:val="00485BB7"/>
    <w:rsid w:val="00485D33"/>
    <w:rsid w:val="00486073"/>
    <w:rsid w:val="004860A3"/>
    <w:rsid w:val="00486749"/>
    <w:rsid w:val="004869F3"/>
    <w:rsid w:val="00486C45"/>
    <w:rsid w:val="00486DE4"/>
    <w:rsid w:val="00486FEA"/>
    <w:rsid w:val="0048722A"/>
    <w:rsid w:val="00487452"/>
    <w:rsid w:val="004877FE"/>
    <w:rsid w:val="00487D84"/>
    <w:rsid w:val="00490682"/>
    <w:rsid w:val="00490718"/>
    <w:rsid w:val="00490C32"/>
    <w:rsid w:val="00490D0D"/>
    <w:rsid w:val="004912BD"/>
    <w:rsid w:val="00491398"/>
    <w:rsid w:val="004913F6"/>
    <w:rsid w:val="00491477"/>
    <w:rsid w:val="004919DB"/>
    <w:rsid w:val="00491ABD"/>
    <w:rsid w:val="00491D0B"/>
    <w:rsid w:val="00491ECB"/>
    <w:rsid w:val="004922D2"/>
    <w:rsid w:val="0049237C"/>
    <w:rsid w:val="004927F0"/>
    <w:rsid w:val="0049326B"/>
    <w:rsid w:val="004933DE"/>
    <w:rsid w:val="00493691"/>
    <w:rsid w:val="004936A6"/>
    <w:rsid w:val="004937C4"/>
    <w:rsid w:val="004938F8"/>
    <w:rsid w:val="0049398A"/>
    <w:rsid w:val="00493AF0"/>
    <w:rsid w:val="00493B97"/>
    <w:rsid w:val="00494169"/>
    <w:rsid w:val="0049418A"/>
    <w:rsid w:val="00494259"/>
    <w:rsid w:val="004945F2"/>
    <w:rsid w:val="0049467E"/>
    <w:rsid w:val="00494998"/>
    <w:rsid w:val="004949F5"/>
    <w:rsid w:val="00494D35"/>
    <w:rsid w:val="00495023"/>
    <w:rsid w:val="0049582C"/>
    <w:rsid w:val="00495A30"/>
    <w:rsid w:val="00495B71"/>
    <w:rsid w:val="0049628A"/>
    <w:rsid w:val="0049666A"/>
    <w:rsid w:val="00496B04"/>
    <w:rsid w:val="00496BCF"/>
    <w:rsid w:val="00496FB9"/>
    <w:rsid w:val="00496FEF"/>
    <w:rsid w:val="00497005"/>
    <w:rsid w:val="004972FE"/>
    <w:rsid w:val="00497359"/>
    <w:rsid w:val="0049736F"/>
    <w:rsid w:val="004973D9"/>
    <w:rsid w:val="004976DE"/>
    <w:rsid w:val="00497A41"/>
    <w:rsid w:val="00497BCC"/>
    <w:rsid w:val="00497D3E"/>
    <w:rsid w:val="004A09C6"/>
    <w:rsid w:val="004A0A57"/>
    <w:rsid w:val="004A0B80"/>
    <w:rsid w:val="004A0BCF"/>
    <w:rsid w:val="004A129B"/>
    <w:rsid w:val="004A14CB"/>
    <w:rsid w:val="004A1895"/>
    <w:rsid w:val="004A196B"/>
    <w:rsid w:val="004A1DF2"/>
    <w:rsid w:val="004A21D7"/>
    <w:rsid w:val="004A2BEA"/>
    <w:rsid w:val="004A372C"/>
    <w:rsid w:val="004A3AF9"/>
    <w:rsid w:val="004A3D42"/>
    <w:rsid w:val="004A3E39"/>
    <w:rsid w:val="004A43BE"/>
    <w:rsid w:val="004A4616"/>
    <w:rsid w:val="004A48EF"/>
    <w:rsid w:val="004A48FA"/>
    <w:rsid w:val="004A491F"/>
    <w:rsid w:val="004A4A16"/>
    <w:rsid w:val="004A4C4A"/>
    <w:rsid w:val="004A4EAD"/>
    <w:rsid w:val="004A50AC"/>
    <w:rsid w:val="004A5154"/>
    <w:rsid w:val="004A54FA"/>
    <w:rsid w:val="004A5655"/>
    <w:rsid w:val="004A5B0F"/>
    <w:rsid w:val="004A5C0A"/>
    <w:rsid w:val="004A5DA4"/>
    <w:rsid w:val="004A5E69"/>
    <w:rsid w:val="004A5ED3"/>
    <w:rsid w:val="004A613C"/>
    <w:rsid w:val="004A636F"/>
    <w:rsid w:val="004A69A4"/>
    <w:rsid w:val="004A6AFF"/>
    <w:rsid w:val="004A6F15"/>
    <w:rsid w:val="004A6FD4"/>
    <w:rsid w:val="004A7264"/>
    <w:rsid w:val="004A7351"/>
    <w:rsid w:val="004A7A29"/>
    <w:rsid w:val="004A7AC1"/>
    <w:rsid w:val="004A7B19"/>
    <w:rsid w:val="004A7D83"/>
    <w:rsid w:val="004A7EFF"/>
    <w:rsid w:val="004B002E"/>
    <w:rsid w:val="004B0118"/>
    <w:rsid w:val="004B042A"/>
    <w:rsid w:val="004B0BAA"/>
    <w:rsid w:val="004B0CE7"/>
    <w:rsid w:val="004B0E9F"/>
    <w:rsid w:val="004B1754"/>
    <w:rsid w:val="004B19D3"/>
    <w:rsid w:val="004B1AD5"/>
    <w:rsid w:val="004B1E24"/>
    <w:rsid w:val="004B1F78"/>
    <w:rsid w:val="004B242F"/>
    <w:rsid w:val="004B250A"/>
    <w:rsid w:val="004B278C"/>
    <w:rsid w:val="004B28D1"/>
    <w:rsid w:val="004B28E0"/>
    <w:rsid w:val="004B2A45"/>
    <w:rsid w:val="004B2C60"/>
    <w:rsid w:val="004B2E21"/>
    <w:rsid w:val="004B2E22"/>
    <w:rsid w:val="004B2EDA"/>
    <w:rsid w:val="004B2F1B"/>
    <w:rsid w:val="004B2F71"/>
    <w:rsid w:val="004B305F"/>
    <w:rsid w:val="004B32C7"/>
    <w:rsid w:val="004B3428"/>
    <w:rsid w:val="004B37F1"/>
    <w:rsid w:val="004B38F4"/>
    <w:rsid w:val="004B3A29"/>
    <w:rsid w:val="004B3C08"/>
    <w:rsid w:val="004B3C11"/>
    <w:rsid w:val="004B457B"/>
    <w:rsid w:val="004B473D"/>
    <w:rsid w:val="004B4ACA"/>
    <w:rsid w:val="004B4BA7"/>
    <w:rsid w:val="004B4BD3"/>
    <w:rsid w:val="004B4EDB"/>
    <w:rsid w:val="004B5193"/>
    <w:rsid w:val="004B56F4"/>
    <w:rsid w:val="004B59D3"/>
    <w:rsid w:val="004B59D8"/>
    <w:rsid w:val="004B5C32"/>
    <w:rsid w:val="004B5E07"/>
    <w:rsid w:val="004B5F92"/>
    <w:rsid w:val="004B5FDE"/>
    <w:rsid w:val="004B6192"/>
    <w:rsid w:val="004B62D7"/>
    <w:rsid w:val="004B6517"/>
    <w:rsid w:val="004B6525"/>
    <w:rsid w:val="004B66B8"/>
    <w:rsid w:val="004B6954"/>
    <w:rsid w:val="004B6DE8"/>
    <w:rsid w:val="004B7003"/>
    <w:rsid w:val="004B7657"/>
    <w:rsid w:val="004B78C0"/>
    <w:rsid w:val="004B79C1"/>
    <w:rsid w:val="004B7C1D"/>
    <w:rsid w:val="004B7DC4"/>
    <w:rsid w:val="004B7FCB"/>
    <w:rsid w:val="004C00F6"/>
    <w:rsid w:val="004C01C1"/>
    <w:rsid w:val="004C01F9"/>
    <w:rsid w:val="004C0DDC"/>
    <w:rsid w:val="004C0FCF"/>
    <w:rsid w:val="004C102C"/>
    <w:rsid w:val="004C1223"/>
    <w:rsid w:val="004C123D"/>
    <w:rsid w:val="004C1280"/>
    <w:rsid w:val="004C158C"/>
    <w:rsid w:val="004C1592"/>
    <w:rsid w:val="004C1702"/>
    <w:rsid w:val="004C17C0"/>
    <w:rsid w:val="004C1855"/>
    <w:rsid w:val="004C1888"/>
    <w:rsid w:val="004C1A84"/>
    <w:rsid w:val="004C1AA4"/>
    <w:rsid w:val="004C1DBE"/>
    <w:rsid w:val="004C1FC8"/>
    <w:rsid w:val="004C240C"/>
    <w:rsid w:val="004C2535"/>
    <w:rsid w:val="004C2B56"/>
    <w:rsid w:val="004C347D"/>
    <w:rsid w:val="004C3911"/>
    <w:rsid w:val="004C3A59"/>
    <w:rsid w:val="004C3A7C"/>
    <w:rsid w:val="004C3AE8"/>
    <w:rsid w:val="004C3C44"/>
    <w:rsid w:val="004C417D"/>
    <w:rsid w:val="004C428C"/>
    <w:rsid w:val="004C45AB"/>
    <w:rsid w:val="004C4755"/>
    <w:rsid w:val="004C4778"/>
    <w:rsid w:val="004C488C"/>
    <w:rsid w:val="004C48FD"/>
    <w:rsid w:val="004C4E7A"/>
    <w:rsid w:val="004C4FCF"/>
    <w:rsid w:val="004C5248"/>
    <w:rsid w:val="004C52D2"/>
    <w:rsid w:val="004C53AE"/>
    <w:rsid w:val="004C562D"/>
    <w:rsid w:val="004C57AA"/>
    <w:rsid w:val="004C5C2C"/>
    <w:rsid w:val="004C6007"/>
    <w:rsid w:val="004C651C"/>
    <w:rsid w:val="004C6699"/>
    <w:rsid w:val="004C6FFA"/>
    <w:rsid w:val="004C718F"/>
    <w:rsid w:val="004C7508"/>
    <w:rsid w:val="004C7882"/>
    <w:rsid w:val="004C78DC"/>
    <w:rsid w:val="004C7F9D"/>
    <w:rsid w:val="004D0015"/>
    <w:rsid w:val="004D00F1"/>
    <w:rsid w:val="004D02EB"/>
    <w:rsid w:val="004D08B2"/>
    <w:rsid w:val="004D0ADA"/>
    <w:rsid w:val="004D0CF4"/>
    <w:rsid w:val="004D0E5B"/>
    <w:rsid w:val="004D0FA4"/>
    <w:rsid w:val="004D1321"/>
    <w:rsid w:val="004D1772"/>
    <w:rsid w:val="004D1A0C"/>
    <w:rsid w:val="004D1AE1"/>
    <w:rsid w:val="004D1AEC"/>
    <w:rsid w:val="004D1BCE"/>
    <w:rsid w:val="004D1D90"/>
    <w:rsid w:val="004D1FEF"/>
    <w:rsid w:val="004D25F4"/>
    <w:rsid w:val="004D264B"/>
    <w:rsid w:val="004D26CF"/>
    <w:rsid w:val="004D279E"/>
    <w:rsid w:val="004D2A09"/>
    <w:rsid w:val="004D2A8E"/>
    <w:rsid w:val="004D3737"/>
    <w:rsid w:val="004D3BC8"/>
    <w:rsid w:val="004D3D9F"/>
    <w:rsid w:val="004D4050"/>
    <w:rsid w:val="004D40EA"/>
    <w:rsid w:val="004D4206"/>
    <w:rsid w:val="004D420E"/>
    <w:rsid w:val="004D4338"/>
    <w:rsid w:val="004D44BC"/>
    <w:rsid w:val="004D4712"/>
    <w:rsid w:val="004D4ABB"/>
    <w:rsid w:val="004D4AD2"/>
    <w:rsid w:val="004D4EE9"/>
    <w:rsid w:val="004D5209"/>
    <w:rsid w:val="004D5324"/>
    <w:rsid w:val="004D550A"/>
    <w:rsid w:val="004D5562"/>
    <w:rsid w:val="004D5576"/>
    <w:rsid w:val="004D559D"/>
    <w:rsid w:val="004D571D"/>
    <w:rsid w:val="004D57AF"/>
    <w:rsid w:val="004D57C8"/>
    <w:rsid w:val="004D59DE"/>
    <w:rsid w:val="004D5BC8"/>
    <w:rsid w:val="004D5BF3"/>
    <w:rsid w:val="004D5E46"/>
    <w:rsid w:val="004D5F74"/>
    <w:rsid w:val="004D5F81"/>
    <w:rsid w:val="004D61B9"/>
    <w:rsid w:val="004D635E"/>
    <w:rsid w:val="004D646D"/>
    <w:rsid w:val="004D663F"/>
    <w:rsid w:val="004D6685"/>
    <w:rsid w:val="004D67C0"/>
    <w:rsid w:val="004D6909"/>
    <w:rsid w:val="004D6EE5"/>
    <w:rsid w:val="004D708E"/>
    <w:rsid w:val="004D746E"/>
    <w:rsid w:val="004D75D6"/>
    <w:rsid w:val="004D77C1"/>
    <w:rsid w:val="004D7A63"/>
    <w:rsid w:val="004D7AB8"/>
    <w:rsid w:val="004D7AC5"/>
    <w:rsid w:val="004E038D"/>
    <w:rsid w:val="004E04BA"/>
    <w:rsid w:val="004E064A"/>
    <w:rsid w:val="004E081A"/>
    <w:rsid w:val="004E09CB"/>
    <w:rsid w:val="004E0C99"/>
    <w:rsid w:val="004E144D"/>
    <w:rsid w:val="004E1A4A"/>
    <w:rsid w:val="004E1AE1"/>
    <w:rsid w:val="004E1E14"/>
    <w:rsid w:val="004E1E47"/>
    <w:rsid w:val="004E1FCA"/>
    <w:rsid w:val="004E21B4"/>
    <w:rsid w:val="004E2832"/>
    <w:rsid w:val="004E28F7"/>
    <w:rsid w:val="004E2A2B"/>
    <w:rsid w:val="004E2A90"/>
    <w:rsid w:val="004E2B2E"/>
    <w:rsid w:val="004E2D46"/>
    <w:rsid w:val="004E2DD2"/>
    <w:rsid w:val="004E3696"/>
    <w:rsid w:val="004E3720"/>
    <w:rsid w:val="004E37E7"/>
    <w:rsid w:val="004E39EE"/>
    <w:rsid w:val="004E3D1F"/>
    <w:rsid w:val="004E4166"/>
    <w:rsid w:val="004E45C6"/>
    <w:rsid w:val="004E471D"/>
    <w:rsid w:val="004E482D"/>
    <w:rsid w:val="004E5183"/>
    <w:rsid w:val="004E52D8"/>
    <w:rsid w:val="004E5333"/>
    <w:rsid w:val="004E5A11"/>
    <w:rsid w:val="004E5BDF"/>
    <w:rsid w:val="004E5C97"/>
    <w:rsid w:val="004E5E6E"/>
    <w:rsid w:val="004E6049"/>
    <w:rsid w:val="004E60AE"/>
    <w:rsid w:val="004E6192"/>
    <w:rsid w:val="004E651A"/>
    <w:rsid w:val="004E6778"/>
    <w:rsid w:val="004E68AA"/>
    <w:rsid w:val="004E6F96"/>
    <w:rsid w:val="004E7139"/>
    <w:rsid w:val="004E71BD"/>
    <w:rsid w:val="004E71EA"/>
    <w:rsid w:val="004F0017"/>
    <w:rsid w:val="004F01B8"/>
    <w:rsid w:val="004F0282"/>
    <w:rsid w:val="004F0378"/>
    <w:rsid w:val="004F03D8"/>
    <w:rsid w:val="004F0414"/>
    <w:rsid w:val="004F0800"/>
    <w:rsid w:val="004F0CC2"/>
    <w:rsid w:val="004F0F62"/>
    <w:rsid w:val="004F10D1"/>
    <w:rsid w:val="004F1120"/>
    <w:rsid w:val="004F1A69"/>
    <w:rsid w:val="004F1A92"/>
    <w:rsid w:val="004F1B21"/>
    <w:rsid w:val="004F1CAC"/>
    <w:rsid w:val="004F2502"/>
    <w:rsid w:val="004F287B"/>
    <w:rsid w:val="004F2C0E"/>
    <w:rsid w:val="004F2D30"/>
    <w:rsid w:val="004F31AC"/>
    <w:rsid w:val="004F3366"/>
    <w:rsid w:val="004F3519"/>
    <w:rsid w:val="004F3563"/>
    <w:rsid w:val="004F3625"/>
    <w:rsid w:val="004F3960"/>
    <w:rsid w:val="004F3A6B"/>
    <w:rsid w:val="004F3C39"/>
    <w:rsid w:val="004F3CDC"/>
    <w:rsid w:val="004F3DD4"/>
    <w:rsid w:val="004F3FF3"/>
    <w:rsid w:val="004F40A1"/>
    <w:rsid w:val="004F4FFE"/>
    <w:rsid w:val="004F5088"/>
    <w:rsid w:val="004F52F0"/>
    <w:rsid w:val="004F53F5"/>
    <w:rsid w:val="004F5519"/>
    <w:rsid w:val="004F56B8"/>
    <w:rsid w:val="004F576A"/>
    <w:rsid w:val="004F58E4"/>
    <w:rsid w:val="004F5C23"/>
    <w:rsid w:val="004F5E2B"/>
    <w:rsid w:val="004F641B"/>
    <w:rsid w:val="004F669C"/>
    <w:rsid w:val="004F67E5"/>
    <w:rsid w:val="004F6877"/>
    <w:rsid w:val="004F68DB"/>
    <w:rsid w:val="004F6D5F"/>
    <w:rsid w:val="004F71F1"/>
    <w:rsid w:val="004F75B6"/>
    <w:rsid w:val="004F7E1D"/>
    <w:rsid w:val="004F7F89"/>
    <w:rsid w:val="00500076"/>
    <w:rsid w:val="005000D1"/>
    <w:rsid w:val="0050010D"/>
    <w:rsid w:val="00500588"/>
    <w:rsid w:val="0050060D"/>
    <w:rsid w:val="0050069A"/>
    <w:rsid w:val="00500C39"/>
    <w:rsid w:val="00500E93"/>
    <w:rsid w:val="00501058"/>
    <w:rsid w:val="00501140"/>
    <w:rsid w:val="005013D8"/>
    <w:rsid w:val="005013EE"/>
    <w:rsid w:val="00501469"/>
    <w:rsid w:val="005015AC"/>
    <w:rsid w:val="00501734"/>
    <w:rsid w:val="00501816"/>
    <w:rsid w:val="005019B6"/>
    <w:rsid w:val="00501AFC"/>
    <w:rsid w:val="00501B80"/>
    <w:rsid w:val="0050201C"/>
    <w:rsid w:val="00502205"/>
    <w:rsid w:val="00502471"/>
    <w:rsid w:val="00502517"/>
    <w:rsid w:val="00502777"/>
    <w:rsid w:val="00502906"/>
    <w:rsid w:val="00502969"/>
    <w:rsid w:val="00502ACA"/>
    <w:rsid w:val="00502B25"/>
    <w:rsid w:val="00502B3D"/>
    <w:rsid w:val="00503007"/>
    <w:rsid w:val="00503621"/>
    <w:rsid w:val="00503627"/>
    <w:rsid w:val="00503936"/>
    <w:rsid w:val="0050404E"/>
    <w:rsid w:val="0050426B"/>
    <w:rsid w:val="0050426D"/>
    <w:rsid w:val="0050431C"/>
    <w:rsid w:val="0050441A"/>
    <w:rsid w:val="005047A4"/>
    <w:rsid w:val="0050497A"/>
    <w:rsid w:val="00504AB7"/>
    <w:rsid w:val="00504CA9"/>
    <w:rsid w:val="0050507D"/>
    <w:rsid w:val="005055F3"/>
    <w:rsid w:val="0050577F"/>
    <w:rsid w:val="00505781"/>
    <w:rsid w:val="005057E3"/>
    <w:rsid w:val="00505962"/>
    <w:rsid w:val="00505972"/>
    <w:rsid w:val="005059A9"/>
    <w:rsid w:val="00505FC9"/>
    <w:rsid w:val="005067D1"/>
    <w:rsid w:val="005068D7"/>
    <w:rsid w:val="00506A0B"/>
    <w:rsid w:val="00506ACE"/>
    <w:rsid w:val="00506F05"/>
    <w:rsid w:val="0050756A"/>
    <w:rsid w:val="005076C1"/>
    <w:rsid w:val="00507778"/>
    <w:rsid w:val="0050781F"/>
    <w:rsid w:val="00507A63"/>
    <w:rsid w:val="00507C2C"/>
    <w:rsid w:val="00507CAE"/>
    <w:rsid w:val="00507F43"/>
    <w:rsid w:val="00510144"/>
    <w:rsid w:val="005106E7"/>
    <w:rsid w:val="00510787"/>
    <w:rsid w:val="00510804"/>
    <w:rsid w:val="00510976"/>
    <w:rsid w:val="00511104"/>
    <w:rsid w:val="0051145E"/>
    <w:rsid w:val="005116F7"/>
    <w:rsid w:val="005117F2"/>
    <w:rsid w:val="0051191D"/>
    <w:rsid w:val="00511AC5"/>
    <w:rsid w:val="00511D02"/>
    <w:rsid w:val="00511F0B"/>
    <w:rsid w:val="00512102"/>
    <w:rsid w:val="005123D7"/>
    <w:rsid w:val="00512535"/>
    <w:rsid w:val="005125CD"/>
    <w:rsid w:val="0051265F"/>
    <w:rsid w:val="00512824"/>
    <w:rsid w:val="00512899"/>
    <w:rsid w:val="00512D3B"/>
    <w:rsid w:val="00513432"/>
    <w:rsid w:val="00513593"/>
    <w:rsid w:val="00513795"/>
    <w:rsid w:val="00513892"/>
    <w:rsid w:val="00513B81"/>
    <w:rsid w:val="00513D47"/>
    <w:rsid w:val="00513E03"/>
    <w:rsid w:val="00513E9E"/>
    <w:rsid w:val="00513F4B"/>
    <w:rsid w:val="00514092"/>
    <w:rsid w:val="00514139"/>
    <w:rsid w:val="00514299"/>
    <w:rsid w:val="00514DAE"/>
    <w:rsid w:val="00514FE0"/>
    <w:rsid w:val="0051501C"/>
    <w:rsid w:val="005152B8"/>
    <w:rsid w:val="005153CD"/>
    <w:rsid w:val="005154DA"/>
    <w:rsid w:val="005156A6"/>
    <w:rsid w:val="00515A37"/>
    <w:rsid w:val="00515A49"/>
    <w:rsid w:val="00515AD6"/>
    <w:rsid w:val="00515B70"/>
    <w:rsid w:val="00516091"/>
    <w:rsid w:val="0051614F"/>
    <w:rsid w:val="005163FC"/>
    <w:rsid w:val="005164E0"/>
    <w:rsid w:val="00516539"/>
    <w:rsid w:val="0051654C"/>
    <w:rsid w:val="0051682B"/>
    <w:rsid w:val="0051699C"/>
    <w:rsid w:val="005169FA"/>
    <w:rsid w:val="00516BD3"/>
    <w:rsid w:val="00516D3E"/>
    <w:rsid w:val="00516E46"/>
    <w:rsid w:val="005170FF"/>
    <w:rsid w:val="0051714A"/>
    <w:rsid w:val="00517330"/>
    <w:rsid w:val="005174CD"/>
    <w:rsid w:val="00517568"/>
    <w:rsid w:val="00517A6E"/>
    <w:rsid w:val="00517AE3"/>
    <w:rsid w:val="00517B75"/>
    <w:rsid w:val="00517E88"/>
    <w:rsid w:val="00520017"/>
    <w:rsid w:val="005201E3"/>
    <w:rsid w:val="005202A9"/>
    <w:rsid w:val="005205E8"/>
    <w:rsid w:val="00520627"/>
    <w:rsid w:val="00520976"/>
    <w:rsid w:val="00520C1D"/>
    <w:rsid w:val="00520D27"/>
    <w:rsid w:val="00520DC3"/>
    <w:rsid w:val="00521033"/>
    <w:rsid w:val="0052167B"/>
    <w:rsid w:val="0052176C"/>
    <w:rsid w:val="00521890"/>
    <w:rsid w:val="005218DC"/>
    <w:rsid w:val="00521D10"/>
    <w:rsid w:val="00521EB0"/>
    <w:rsid w:val="005221BE"/>
    <w:rsid w:val="0052266D"/>
    <w:rsid w:val="00522C5A"/>
    <w:rsid w:val="00522EC2"/>
    <w:rsid w:val="0052320C"/>
    <w:rsid w:val="005239E8"/>
    <w:rsid w:val="00523AAA"/>
    <w:rsid w:val="00523BE6"/>
    <w:rsid w:val="00523CCB"/>
    <w:rsid w:val="00523EEC"/>
    <w:rsid w:val="00524072"/>
    <w:rsid w:val="005249A6"/>
    <w:rsid w:val="00525322"/>
    <w:rsid w:val="0052534D"/>
    <w:rsid w:val="005253D2"/>
    <w:rsid w:val="0052543E"/>
    <w:rsid w:val="00525477"/>
    <w:rsid w:val="00525EFD"/>
    <w:rsid w:val="00526523"/>
    <w:rsid w:val="00526B7D"/>
    <w:rsid w:val="00526DA2"/>
    <w:rsid w:val="005271B6"/>
    <w:rsid w:val="00527441"/>
    <w:rsid w:val="005277C4"/>
    <w:rsid w:val="00527AFC"/>
    <w:rsid w:val="00527B73"/>
    <w:rsid w:val="00527B79"/>
    <w:rsid w:val="00527C20"/>
    <w:rsid w:val="005302A5"/>
    <w:rsid w:val="0053051F"/>
    <w:rsid w:val="00530542"/>
    <w:rsid w:val="0053056A"/>
    <w:rsid w:val="0053059C"/>
    <w:rsid w:val="005307C6"/>
    <w:rsid w:val="00530A4C"/>
    <w:rsid w:val="00530CC4"/>
    <w:rsid w:val="00531147"/>
    <w:rsid w:val="0053114A"/>
    <w:rsid w:val="00531269"/>
    <w:rsid w:val="00531BDD"/>
    <w:rsid w:val="00531C96"/>
    <w:rsid w:val="00531F53"/>
    <w:rsid w:val="00532126"/>
    <w:rsid w:val="00532202"/>
    <w:rsid w:val="00532356"/>
    <w:rsid w:val="00532421"/>
    <w:rsid w:val="00532506"/>
    <w:rsid w:val="0053251F"/>
    <w:rsid w:val="0053255C"/>
    <w:rsid w:val="00532CCA"/>
    <w:rsid w:val="00533041"/>
    <w:rsid w:val="005332EE"/>
    <w:rsid w:val="00533321"/>
    <w:rsid w:val="00533423"/>
    <w:rsid w:val="00533DDB"/>
    <w:rsid w:val="005341DC"/>
    <w:rsid w:val="005343A7"/>
    <w:rsid w:val="00534869"/>
    <w:rsid w:val="00534A98"/>
    <w:rsid w:val="00534A9F"/>
    <w:rsid w:val="00534AF0"/>
    <w:rsid w:val="00534B09"/>
    <w:rsid w:val="00534C9A"/>
    <w:rsid w:val="00534F45"/>
    <w:rsid w:val="0053507B"/>
    <w:rsid w:val="005353E4"/>
    <w:rsid w:val="005354CB"/>
    <w:rsid w:val="0053582C"/>
    <w:rsid w:val="0053587F"/>
    <w:rsid w:val="00535D1A"/>
    <w:rsid w:val="00535D9A"/>
    <w:rsid w:val="00536120"/>
    <w:rsid w:val="00536304"/>
    <w:rsid w:val="005363C1"/>
    <w:rsid w:val="00536416"/>
    <w:rsid w:val="0053656A"/>
    <w:rsid w:val="005369DA"/>
    <w:rsid w:val="00536B9B"/>
    <w:rsid w:val="00537053"/>
    <w:rsid w:val="0053744F"/>
    <w:rsid w:val="00537D28"/>
    <w:rsid w:val="0054056B"/>
    <w:rsid w:val="005406EC"/>
    <w:rsid w:val="00540932"/>
    <w:rsid w:val="00540F2B"/>
    <w:rsid w:val="00541151"/>
    <w:rsid w:val="005412F3"/>
    <w:rsid w:val="0054148E"/>
    <w:rsid w:val="00541657"/>
    <w:rsid w:val="00541790"/>
    <w:rsid w:val="0054199A"/>
    <w:rsid w:val="005419D3"/>
    <w:rsid w:val="00541D9A"/>
    <w:rsid w:val="00541E7F"/>
    <w:rsid w:val="0054212B"/>
    <w:rsid w:val="005425AA"/>
    <w:rsid w:val="005428A6"/>
    <w:rsid w:val="0054294D"/>
    <w:rsid w:val="0054297E"/>
    <w:rsid w:val="005429BE"/>
    <w:rsid w:val="00542B9E"/>
    <w:rsid w:val="00542DE3"/>
    <w:rsid w:val="00542E6E"/>
    <w:rsid w:val="0054320B"/>
    <w:rsid w:val="00543426"/>
    <w:rsid w:val="0054375A"/>
    <w:rsid w:val="00543889"/>
    <w:rsid w:val="00543B31"/>
    <w:rsid w:val="00543B7A"/>
    <w:rsid w:val="00543B83"/>
    <w:rsid w:val="00543BA3"/>
    <w:rsid w:val="00543C09"/>
    <w:rsid w:val="00543EC6"/>
    <w:rsid w:val="00543FA5"/>
    <w:rsid w:val="00544317"/>
    <w:rsid w:val="005444B4"/>
    <w:rsid w:val="005445B6"/>
    <w:rsid w:val="00544BBD"/>
    <w:rsid w:val="00544D52"/>
    <w:rsid w:val="00544E07"/>
    <w:rsid w:val="00544EC9"/>
    <w:rsid w:val="00544EF8"/>
    <w:rsid w:val="0054533E"/>
    <w:rsid w:val="0054536B"/>
    <w:rsid w:val="005453D0"/>
    <w:rsid w:val="00545437"/>
    <w:rsid w:val="005455DA"/>
    <w:rsid w:val="0054565D"/>
    <w:rsid w:val="00545958"/>
    <w:rsid w:val="00545D2A"/>
    <w:rsid w:val="00545FEB"/>
    <w:rsid w:val="00546143"/>
    <w:rsid w:val="005461A0"/>
    <w:rsid w:val="0054634D"/>
    <w:rsid w:val="0054637B"/>
    <w:rsid w:val="00546400"/>
    <w:rsid w:val="005465EF"/>
    <w:rsid w:val="0054665E"/>
    <w:rsid w:val="005469BF"/>
    <w:rsid w:val="00546DF1"/>
    <w:rsid w:val="005471E1"/>
    <w:rsid w:val="005474EC"/>
    <w:rsid w:val="00547807"/>
    <w:rsid w:val="00547A66"/>
    <w:rsid w:val="00547B1B"/>
    <w:rsid w:val="00547DBA"/>
    <w:rsid w:val="00550310"/>
    <w:rsid w:val="0055039C"/>
    <w:rsid w:val="00550447"/>
    <w:rsid w:val="0055065B"/>
    <w:rsid w:val="0055071C"/>
    <w:rsid w:val="00550784"/>
    <w:rsid w:val="00550859"/>
    <w:rsid w:val="0055131A"/>
    <w:rsid w:val="005516A2"/>
    <w:rsid w:val="00551A50"/>
    <w:rsid w:val="00551F22"/>
    <w:rsid w:val="00551FB0"/>
    <w:rsid w:val="00552242"/>
    <w:rsid w:val="005523CB"/>
    <w:rsid w:val="0055272E"/>
    <w:rsid w:val="00552D7A"/>
    <w:rsid w:val="00552EA2"/>
    <w:rsid w:val="00552EFD"/>
    <w:rsid w:val="00552F47"/>
    <w:rsid w:val="005530C6"/>
    <w:rsid w:val="005530EB"/>
    <w:rsid w:val="00553248"/>
    <w:rsid w:val="00553423"/>
    <w:rsid w:val="005537B6"/>
    <w:rsid w:val="00553A77"/>
    <w:rsid w:val="00554659"/>
    <w:rsid w:val="00554B4F"/>
    <w:rsid w:val="00554D84"/>
    <w:rsid w:val="005550D5"/>
    <w:rsid w:val="00555643"/>
    <w:rsid w:val="00555B7E"/>
    <w:rsid w:val="0055623D"/>
    <w:rsid w:val="00556260"/>
    <w:rsid w:val="005563C3"/>
    <w:rsid w:val="0055668A"/>
    <w:rsid w:val="00556A1A"/>
    <w:rsid w:val="00556AC3"/>
    <w:rsid w:val="00556B68"/>
    <w:rsid w:val="00556C44"/>
    <w:rsid w:val="00556E81"/>
    <w:rsid w:val="00556E82"/>
    <w:rsid w:val="00556FDE"/>
    <w:rsid w:val="005571A1"/>
    <w:rsid w:val="0055727C"/>
    <w:rsid w:val="005578BE"/>
    <w:rsid w:val="005579E0"/>
    <w:rsid w:val="00557E31"/>
    <w:rsid w:val="00557E91"/>
    <w:rsid w:val="00557EF7"/>
    <w:rsid w:val="00560011"/>
    <w:rsid w:val="0056008C"/>
    <w:rsid w:val="00560416"/>
    <w:rsid w:val="005604D9"/>
    <w:rsid w:val="005605B2"/>
    <w:rsid w:val="00560AED"/>
    <w:rsid w:val="00560B20"/>
    <w:rsid w:val="00560F0C"/>
    <w:rsid w:val="00560F69"/>
    <w:rsid w:val="005610A8"/>
    <w:rsid w:val="00561B98"/>
    <w:rsid w:val="00561BB3"/>
    <w:rsid w:val="0056224E"/>
    <w:rsid w:val="0056235F"/>
    <w:rsid w:val="005626B3"/>
    <w:rsid w:val="005629C2"/>
    <w:rsid w:val="00562B52"/>
    <w:rsid w:val="0056326C"/>
    <w:rsid w:val="005636AC"/>
    <w:rsid w:val="00563829"/>
    <w:rsid w:val="00563837"/>
    <w:rsid w:val="00563B01"/>
    <w:rsid w:val="00563CA7"/>
    <w:rsid w:val="00563DD9"/>
    <w:rsid w:val="00563DE8"/>
    <w:rsid w:val="00563E22"/>
    <w:rsid w:val="00563EEF"/>
    <w:rsid w:val="00564077"/>
    <w:rsid w:val="0056420B"/>
    <w:rsid w:val="0056466E"/>
    <w:rsid w:val="0056492A"/>
    <w:rsid w:val="00564A00"/>
    <w:rsid w:val="00565286"/>
    <w:rsid w:val="005652D3"/>
    <w:rsid w:val="0056530B"/>
    <w:rsid w:val="00565AA5"/>
    <w:rsid w:val="00565D06"/>
    <w:rsid w:val="00565D2F"/>
    <w:rsid w:val="0056629C"/>
    <w:rsid w:val="00566301"/>
    <w:rsid w:val="0056696A"/>
    <w:rsid w:val="00566C80"/>
    <w:rsid w:val="005671B1"/>
    <w:rsid w:val="00567651"/>
    <w:rsid w:val="00567768"/>
    <w:rsid w:val="00567909"/>
    <w:rsid w:val="005679FB"/>
    <w:rsid w:val="00567A0F"/>
    <w:rsid w:val="00567E52"/>
    <w:rsid w:val="00567EDA"/>
    <w:rsid w:val="00567F61"/>
    <w:rsid w:val="005701B9"/>
    <w:rsid w:val="005707A9"/>
    <w:rsid w:val="005708A7"/>
    <w:rsid w:val="0057093C"/>
    <w:rsid w:val="00570A95"/>
    <w:rsid w:val="00570C17"/>
    <w:rsid w:val="00570C95"/>
    <w:rsid w:val="0057140E"/>
    <w:rsid w:val="005718C5"/>
    <w:rsid w:val="00571B45"/>
    <w:rsid w:val="00571CE5"/>
    <w:rsid w:val="005724E4"/>
    <w:rsid w:val="0057250C"/>
    <w:rsid w:val="005725BC"/>
    <w:rsid w:val="00572662"/>
    <w:rsid w:val="00572893"/>
    <w:rsid w:val="00572B4D"/>
    <w:rsid w:val="00573150"/>
    <w:rsid w:val="00573379"/>
    <w:rsid w:val="005735E4"/>
    <w:rsid w:val="00573C00"/>
    <w:rsid w:val="00573D30"/>
    <w:rsid w:val="005740CB"/>
    <w:rsid w:val="0057423E"/>
    <w:rsid w:val="005742AC"/>
    <w:rsid w:val="005744DC"/>
    <w:rsid w:val="005747E8"/>
    <w:rsid w:val="00574A29"/>
    <w:rsid w:val="00574A5E"/>
    <w:rsid w:val="00574D29"/>
    <w:rsid w:val="00574E98"/>
    <w:rsid w:val="00574F4B"/>
    <w:rsid w:val="00575594"/>
    <w:rsid w:val="0057578C"/>
    <w:rsid w:val="00575A0B"/>
    <w:rsid w:val="00575A25"/>
    <w:rsid w:val="00575BD6"/>
    <w:rsid w:val="00575C16"/>
    <w:rsid w:val="00575C21"/>
    <w:rsid w:val="00575CB5"/>
    <w:rsid w:val="00575DD8"/>
    <w:rsid w:val="00575EB4"/>
    <w:rsid w:val="00575F2A"/>
    <w:rsid w:val="005761C9"/>
    <w:rsid w:val="00576697"/>
    <w:rsid w:val="00576852"/>
    <w:rsid w:val="005769A2"/>
    <w:rsid w:val="00576D11"/>
    <w:rsid w:val="00576EC1"/>
    <w:rsid w:val="00577147"/>
    <w:rsid w:val="00577680"/>
    <w:rsid w:val="00577761"/>
    <w:rsid w:val="00577901"/>
    <w:rsid w:val="00577B92"/>
    <w:rsid w:val="00577E88"/>
    <w:rsid w:val="0058009F"/>
    <w:rsid w:val="0058049F"/>
    <w:rsid w:val="005804E8"/>
    <w:rsid w:val="0058055F"/>
    <w:rsid w:val="005805E3"/>
    <w:rsid w:val="00580772"/>
    <w:rsid w:val="00580996"/>
    <w:rsid w:val="00580B78"/>
    <w:rsid w:val="00580D9E"/>
    <w:rsid w:val="00581497"/>
    <w:rsid w:val="00581698"/>
    <w:rsid w:val="00581704"/>
    <w:rsid w:val="00581A2E"/>
    <w:rsid w:val="005820F6"/>
    <w:rsid w:val="005821AB"/>
    <w:rsid w:val="005830E7"/>
    <w:rsid w:val="005833FE"/>
    <w:rsid w:val="0058349A"/>
    <w:rsid w:val="005835D0"/>
    <w:rsid w:val="005836B7"/>
    <w:rsid w:val="00583735"/>
    <w:rsid w:val="00583DE3"/>
    <w:rsid w:val="00583E61"/>
    <w:rsid w:val="00584280"/>
    <w:rsid w:val="0058441B"/>
    <w:rsid w:val="00584570"/>
    <w:rsid w:val="00584725"/>
    <w:rsid w:val="00584A24"/>
    <w:rsid w:val="00584BF4"/>
    <w:rsid w:val="00584DB1"/>
    <w:rsid w:val="00584E60"/>
    <w:rsid w:val="00585433"/>
    <w:rsid w:val="00585470"/>
    <w:rsid w:val="005856AE"/>
    <w:rsid w:val="005856B0"/>
    <w:rsid w:val="005858B4"/>
    <w:rsid w:val="00586448"/>
    <w:rsid w:val="005864D8"/>
    <w:rsid w:val="00586542"/>
    <w:rsid w:val="005870B7"/>
    <w:rsid w:val="0058740E"/>
    <w:rsid w:val="00587514"/>
    <w:rsid w:val="00587528"/>
    <w:rsid w:val="0058762F"/>
    <w:rsid w:val="005876AB"/>
    <w:rsid w:val="005879C5"/>
    <w:rsid w:val="00587BBD"/>
    <w:rsid w:val="00587D97"/>
    <w:rsid w:val="00587DF6"/>
    <w:rsid w:val="00590099"/>
    <w:rsid w:val="00590191"/>
    <w:rsid w:val="00590377"/>
    <w:rsid w:val="00590A45"/>
    <w:rsid w:val="0059115F"/>
    <w:rsid w:val="0059119E"/>
    <w:rsid w:val="005912DB"/>
    <w:rsid w:val="00591388"/>
    <w:rsid w:val="00591439"/>
    <w:rsid w:val="00591462"/>
    <w:rsid w:val="00591F30"/>
    <w:rsid w:val="00592396"/>
    <w:rsid w:val="005923D4"/>
    <w:rsid w:val="00593034"/>
    <w:rsid w:val="005934CA"/>
    <w:rsid w:val="005934F1"/>
    <w:rsid w:val="00593BC0"/>
    <w:rsid w:val="00594370"/>
    <w:rsid w:val="00594374"/>
    <w:rsid w:val="005945D5"/>
    <w:rsid w:val="00594777"/>
    <w:rsid w:val="0059486E"/>
    <w:rsid w:val="00594CAB"/>
    <w:rsid w:val="00594E70"/>
    <w:rsid w:val="005952B6"/>
    <w:rsid w:val="0059576D"/>
    <w:rsid w:val="00595ED6"/>
    <w:rsid w:val="00595F90"/>
    <w:rsid w:val="00596108"/>
    <w:rsid w:val="005965E9"/>
    <w:rsid w:val="00596600"/>
    <w:rsid w:val="005966AB"/>
    <w:rsid w:val="00596853"/>
    <w:rsid w:val="00596C84"/>
    <w:rsid w:val="00596DB2"/>
    <w:rsid w:val="00596DF9"/>
    <w:rsid w:val="00596F15"/>
    <w:rsid w:val="00596FE8"/>
    <w:rsid w:val="005972C3"/>
    <w:rsid w:val="00597AB8"/>
    <w:rsid w:val="00597CEE"/>
    <w:rsid w:val="00597F73"/>
    <w:rsid w:val="00597FD1"/>
    <w:rsid w:val="00597FED"/>
    <w:rsid w:val="005A00CA"/>
    <w:rsid w:val="005A0393"/>
    <w:rsid w:val="005A03C8"/>
    <w:rsid w:val="005A0619"/>
    <w:rsid w:val="005A11B3"/>
    <w:rsid w:val="005A19E6"/>
    <w:rsid w:val="005A1AF8"/>
    <w:rsid w:val="005A1B99"/>
    <w:rsid w:val="005A1BBC"/>
    <w:rsid w:val="005A1D81"/>
    <w:rsid w:val="005A1E28"/>
    <w:rsid w:val="005A202E"/>
    <w:rsid w:val="005A218A"/>
    <w:rsid w:val="005A25FF"/>
    <w:rsid w:val="005A2820"/>
    <w:rsid w:val="005A2885"/>
    <w:rsid w:val="005A28D4"/>
    <w:rsid w:val="005A29CE"/>
    <w:rsid w:val="005A2EDD"/>
    <w:rsid w:val="005A332A"/>
    <w:rsid w:val="005A3791"/>
    <w:rsid w:val="005A3907"/>
    <w:rsid w:val="005A3970"/>
    <w:rsid w:val="005A3A40"/>
    <w:rsid w:val="005A3F5E"/>
    <w:rsid w:val="005A3FCA"/>
    <w:rsid w:val="005A4208"/>
    <w:rsid w:val="005A43FB"/>
    <w:rsid w:val="005A44D1"/>
    <w:rsid w:val="005A462C"/>
    <w:rsid w:val="005A46A0"/>
    <w:rsid w:val="005A495A"/>
    <w:rsid w:val="005A4CBB"/>
    <w:rsid w:val="005A4FDD"/>
    <w:rsid w:val="005A5574"/>
    <w:rsid w:val="005A55C3"/>
    <w:rsid w:val="005A5668"/>
    <w:rsid w:val="005A5939"/>
    <w:rsid w:val="005A5DBD"/>
    <w:rsid w:val="005A5DCE"/>
    <w:rsid w:val="005A60CA"/>
    <w:rsid w:val="005A61AD"/>
    <w:rsid w:val="005A61F7"/>
    <w:rsid w:val="005A622B"/>
    <w:rsid w:val="005A62E3"/>
    <w:rsid w:val="005A63A5"/>
    <w:rsid w:val="005A6409"/>
    <w:rsid w:val="005A642B"/>
    <w:rsid w:val="005A67DB"/>
    <w:rsid w:val="005A68E8"/>
    <w:rsid w:val="005A6C7D"/>
    <w:rsid w:val="005A6CE0"/>
    <w:rsid w:val="005A70AE"/>
    <w:rsid w:val="005A71DE"/>
    <w:rsid w:val="005A7227"/>
    <w:rsid w:val="005A7282"/>
    <w:rsid w:val="005A74D0"/>
    <w:rsid w:val="005A75C0"/>
    <w:rsid w:val="005A75D3"/>
    <w:rsid w:val="005A75FA"/>
    <w:rsid w:val="005A78DB"/>
    <w:rsid w:val="005A7BD2"/>
    <w:rsid w:val="005B0021"/>
    <w:rsid w:val="005B004D"/>
    <w:rsid w:val="005B03AD"/>
    <w:rsid w:val="005B07C4"/>
    <w:rsid w:val="005B0925"/>
    <w:rsid w:val="005B0C5D"/>
    <w:rsid w:val="005B0E78"/>
    <w:rsid w:val="005B12A5"/>
    <w:rsid w:val="005B14BE"/>
    <w:rsid w:val="005B16B7"/>
    <w:rsid w:val="005B201A"/>
    <w:rsid w:val="005B2102"/>
    <w:rsid w:val="005B270C"/>
    <w:rsid w:val="005B2B5B"/>
    <w:rsid w:val="005B2B81"/>
    <w:rsid w:val="005B2C05"/>
    <w:rsid w:val="005B30B8"/>
    <w:rsid w:val="005B3812"/>
    <w:rsid w:val="005B3960"/>
    <w:rsid w:val="005B3C83"/>
    <w:rsid w:val="005B3F77"/>
    <w:rsid w:val="005B4278"/>
    <w:rsid w:val="005B4284"/>
    <w:rsid w:val="005B46FB"/>
    <w:rsid w:val="005B49B8"/>
    <w:rsid w:val="005B4C21"/>
    <w:rsid w:val="005B4C97"/>
    <w:rsid w:val="005B516E"/>
    <w:rsid w:val="005B5304"/>
    <w:rsid w:val="005B5625"/>
    <w:rsid w:val="005B5636"/>
    <w:rsid w:val="005B5F98"/>
    <w:rsid w:val="005B64FB"/>
    <w:rsid w:val="005B6922"/>
    <w:rsid w:val="005B7448"/>
    <w:rsid w:val="005B78F7"/>
    <w:rsid w:val="005B7F87"/>
    <w:rsid w:val="005B7FC2"/>
    <w:rsid w:val="005C0085"/>
    <w:rsid w:val="005C00A2"/>
    <w:rsid w:val="005C00CE"/>
    <w:rsid w:val="005C01E7"/>
    <w:rsid w:val="005C02D4"/>
    <w:rsid w:val="005C034D"/>
    <w:rsid w:val="005C0360"/>
    <w:rsid w:val="005C0651"/>
    <w:rsid w:val="005C070E"/>
    <w:rsid w:val="005C07A8"/>
    <w:rsid w:val="005C0C3C"/>
    <w:rsid w:val="005C0ED5"/>
    <w:rsid w:val="005C1155"/>
    <w:rsid w:val="005C1356"/>
    <w:rsid w:val="005C136D"/>
    <w:rsid w:val="005C15BD"/>
    <w:rsid w:val="005C1875"/>
    <w:rsid w:val="005C1BEE"/>
    <w:rsid w:val="005C1D1B"/>
    <w:rsid w:val="005C231D"/>
    <w:rsid w:val="005C2EAF"/>
    <w:rsid w:val="005C30AB"/>
    <w:rsid w:val="005C3184"/>
    <w:rsid w:val="005C35E8"/>
    <w:rsid w:val="005C38FB"/>
    <w:rsid w:val="005C3931"/>
    <w:rsid w:val="005C39AB"/>
    <w:rsid w:val="005C4032"/>
    <w:rsid w:val="005C4046"/>
    <w:rsid w:val="005C4177"/>
    <w:rsid w:val="005C4327"/>
    <w:rsid w:val="005C44CA"/>
    <w:rsid w:val="005C48CD"/>
    <w:rsid w:val="005C4A72"/>
    <w:rsid w:val="005C4B67"/>
    <w:rsid w:val="005C5084"/>
    <w:rsid w:val="005C518B"/>
    <w:rsid w:val="005C583C"/>
    <w:rsid w:val="005C5AD9"/>
    <w:rsid w:val="005C5CD3"/>
    <w:rsid w:val="005C6400"/>
    <w:rsid w:val="005C64D1"/>
    <w:rsid w:val="005C6813"/>
    <w:rsid w:val="005C6918"/>
    <w:rsid w:val="005C7536"/>
    <w:rsid w:val="005C7A67"/>
    <w:rsid w:val="005C7D73"/>
    <w:rsid w:val="005D023F"/>
    <w:rsid w:val="005D05D8"/>
    <w:rsid w:val="005D06A1"/>
    <w:rsid w:val="005D092C"/>
    <w:rsid w:val="005D1055"/>
    <w:rsid w:val="005D1170"/>
    <w:rsid w:val="005D143F"/>
    <w:rsid w:val="005D1597"/>
    <w:rsid w:val="005D1B76"/>
    <w:rsid w:val="005D1E3E"/>
    <w:rsid w:val="005D22AC"/>
    <w:rsid w:val="005D24DF"/>
    <w:rsid w:val="005D2611"/>
    <w:rsid w:val="005D2C0B"/>
    <w:rsid w:val="005D2E59"/>
    <w:rsid w:val="005D304F"/>
    <w:rsid w:val="005D36DD"/>
    <w:rsid w:val="005D39E4"/>
    <w:rsid w:val="005D3A8D"/>
    <w:rsid w:val="005D3A9B"/>
    <w:rsid w:val="005D3CE9"/>
    <w:rsid w:val="005D3FEB"/>
    <w:rsid w:val="005D417E"/>
    <w:rsid w:val="005D46D6"/>
    <w:rsid w:val="005D4A2D"/>
    <w:rsid w:val="005D4CE4"/>
    <w:rsid w:val="005D4D4D"/>
    <w:rsid w:val="005D4E28"/>
    <w:rsid w:val="005D51ED"/>
    <w:rsid w:val="005D5422"/>
    <w:rsid w:val="005D5472"/>
    <w:rsid w:val="005D5646"/>
    <w:rsid w:val="005D570C"/>
    <w:rsid w:val="005D58DF"/>
    <w:rsid w:val="005D5CD1"/>
    <w:rsid w:val="005D601C"/>
    <w:rsid w:val="005D631D"/>
    <w:rsid w:val="005D710F"/>
    <w:rsid w:val="005D761D"/>
    <w:rsid w:val="005D7ABB"/>
    <w:rsid w:val="005E05AE"/>
    <w:rsid w:val="005E06F0"/>
    <w:rsid w:val="005E09AB"/>
    <w:rsid w:val="005E1176"/>
    <w:rsid w:val="005E18F2"/>
    <w:rsid w:val="005E1A21"/>
    <w:rsid w:val="005E1A8D"/>
    <w:rsid w:val="005E1C2C"/>
    <w:rsid w:val="005E2018"/>
    <w:rsid w:val="005E228C"/>
    <w:rsid w:val="005E24B9"/>
    <w:rsid w:val="005E24E8"/>
    <w:rsid w:val="005E265D"/>
    <w:rsid w:val="005E2694"/>
    <w:rsid w:val="005E2768"/>
    <w:rsid w:val="005E2801"/>
    <w:rsid w:val="005E2BA8"/>
    <w:rsid w:val="005E345B"/>
    <w:rsid w:val="005E3553"/>
    <w:rsid w:val="005E3675"/>
    <w:rsid w:val="005E3D8A"/>
    <w:rsid w:val="005E40CF"/>
    <w:rsid w:val="005E4191"/>
    <w:rsid w:val="005E4728"/>
    <w:rsid w:val="005E47EC"/>
    <w:rsid w:val="005E4DE1"/>
    <w:rsid w:val="005E50D5"/>
    <w:rsid w:val="005E5419"/>
    <w:rsid w:val="005E5977"/>
    <w:rsid w:val="005E62DE"/>
    <w:rsid w:val="005E6366"/>
    <w:rsid w:val="005E66F2"/>
    <w:rsid w:val="005E6B85"/>
    <w:rsid w:val="005E6F3A"/>
    <w:rsid w:val="005E7050"/>
    <w:rsid w:val="005E72A3"/>
    <w:rsid w:val="005E749F"/>
    <w:rsid w:val="005E74FE"/>
    <w:rsid w:val="005E769A"/>
    <w:rsid w:val="005E784E"/>
    <w:rsid w:val="005E794C"/>
    <w:rsid w:val="005F007D"/>
    <w:rsid w:val="005F0133"/>
    <w:rsid w:val="005F048E"/>
    <w:rsid w:val="005F0867"/>
    <w:rsid w:val="005F09FF"/>
    <w:rsid w:val="005F0A1C"/>
    <w:rsid w:val="005F10B2"/>
    <w:rsid w:val="005F1221"/>
    <w:rsid w:val="005F1324"/>
    <w:rsid w:val="005F144A"/>
    <w:rsid w:val="005F1496"/>
    <w:rsid w:val="005F14D4"/>
    <w:rsid w:val="005F15FA"/>
    <w:rsid w:val="005F1686"/>
    <w:rsid w:val="005F19C3"/>
    <w:rsid w:val="005F1A13"/>
    <w:rsid w:val="005F1A6D"/>
    <w:rsid w:val="005F20DD"/>
    <w:rsid w:val="005F2625"/>
    <w:rsid w:val="005F267D"/>
    <w:rsid w:val="005F26BD"/>
    <w:rsid w:val="005F3188"/>
    <w:rsid w:val="005F3250"/>
    <w:rsid w:val="005F34A9"/>
    <w:rsid w:val="005F356F"/>
    <w:rsid w:val="005F365E"/>
    <w:rsid w:val="005F3B64"/>
    <w:rsid w:val="005F3BD6"/>
    <w:rsid w:val="005F3DB7"/>
    <w:rsid w:val="005F3EFF"/>
    <w:rsid w:val="005F43DB"/>
    <w:rsid w:val="005F4A9E"/>
    <w:rsid w:val="005F4ADE"/>
    <w:rsid w:val="005F4CFC"/>
    <w:rsid w:val="005F5427"/>
    <w:rsid w:val="005F55FA"/>
    <w:rsid w:val="005F58CE"/>
    <w:rsid w:val="005F59BE"/>
    <w:rsid w:val="005F5A0E"/>
    <w:rsid w:val="005F5C8C"/>
    <w:rsid w:val="005F5E41"/>
    <w:rsid w:val="005F65A3"/>
    <w:rsid w:val="005F6632"/>
    <w:rsid w:val="005F6F60"/>
    <w:rsid w:val="005F73E0"/>
    <w:rsid w:val="005F7769"/>
    <w:rsid w:val="005F776F"/>
    <w:rsid w:val="005F7C75"/>
    <w:rsid w:val="005F7DCA"/>
    <w:rsid w:val="005F7E87"/>
    <w:rsid w:val="00600137"/>
    <w:rsid w:val="00600686"/>
    <w:rsid w:val="006006D6"/>
    <w:rsid w:val="00600CC7"/>
    <w:rsid w:val="00600CD0"/>
    <w:rsid w:val="00600D9E"/>
    <w:rsid w:val="00601414"/>
    <w:rsid w:val="00601661"/>
    <w:rsid w:val="006018B6"/>
    <w:rsid w:val="00601C24"/>
    <w:rsid w:val="00601EDB"/>
    <w:rsid w:val="00601F19"/>
    <w:rsid w:val="00601FD1"/>
    <w:rsid w:val="00602841"/>
    <w:rsid w:val="00602AFA"/>
    <w:rsid w:val="00602C45"/>
    <w:rsid w:val="00602F89"/>
    <w:rsid w:val="00603527"/>
    <w:rsid w:val="006039E3"/>
    <w:rsid w:val="00603B10"/>
    <w:rsid w:val="00603E6C"/>
    <w:rsid w:val="00603F0D"/>
    <w:rsid w:val="006040FE"/>
    <w:rsid w:val="006046D1"/>
    <w:rsid w:val="00604893"/>
    <w:rsid w:val="00604946"/>
    <w:rsid w:val="00604F80"/>
    <w:rsid w:val="00605088"/>
    <w:rsid w:val="006052DF"/>
    <w:rsid w:val="00605660"/>
    <w:rsid w:val="00605B58"/>
    <w:rsid w:val="00605FC6"/>
    <w:rsid w:val="00606687"/>
    <w:rsid w:val="00606882"/>
    <w:rsid w:val="00606930"/>
    <w:rsid w:val="0060699C"/>
    <w:rsid w:val="00606A1C"/>
    <w:rsid w:val="00606C0C"/>
    <w:rsid w:val="00606E9E"/>
    <w:rsid w:val="00607885"/>
    <w:rsid w:val="00607F14"/>
    <w:rsid w:val="006108CE"/>
    <w:rsid w:val="00610ABC"/>
    <w:rsid w:val="00610D5C"/>
    <w:rsid w:val="00610E18"/>
    <w:rsid w:val="00610E26"/>
    <w:rsid w:val="00610E68"/>
    <w:rsid w:val="00610F45"/>
    <w:rsid w:val="00610F62"/>
    <w:rsid w:val="00610F68"/>
    <w:rsid w:val="00611254"/>
    <w:rsid w:val="0061128A"/>
    <w:rsid w:val="006113C1"/>
    <w:rsid w:val="00611BFC"/>
    <w:rsid w:val="00611D29"/>
    <w:rsid w:val="00611F9F"/>
    <w:rsid w:val="0061209D"/>
    <w:rsid w:val="00612238"/>
    <w:rsid w:val="00612274"/>
    <w:rsid w:val="006125E7"/>
    <w:rsid w:val="00612984"/>
    <w:rsid w:val="006129AC"/>
    <w:rsid w:val="006129B5"/>
    <w:rsid w:val="006129E4"/>
    <w:rsid w:val="00612B6A"/>
    <w:rsid w:val="00612C13"/>
    <w:rsid w:val="00612D9D"/>
    <w:rsid w:val="00613149"/>
    <w:rsid w:val="00613526"/>
    <w:rsid w:val="00613547"/>
    <w:rsid w:val="006136DE"/>
    <w:rsid w:val="00613EA8"/>
    <w:rsid w:val="00614376"/>
    <w:rsid w:val="006146AE"/>
    <w:rsid w:val="006147EA"/>
    <w:rsid w:val="00614875"/>
    <w:rsid w:val="00614922"/>
    <w:rsid w:val="00614948"/>
    <w:rsid w:val="00614A2A"/>
    <w:rsid w:val="00614AF2"/>
    <w:rsid w:val="00614BBC"/>
    <w:rsid w:val="00614EA9"/>
    <w:rsid w:val="006152A4"/>
    <w:rsid w:val="006155B8"/>
    <w:rsid w:val="006155FF"/>
    <w:rsid w:val="0061576C"/>
    <w:rsid w:val="00615966"/>
    <w:rsid w:val="00615D3D"/>
    <w:rsid w:val="00615D5B"/>
    <w:rsid w:val="00615F28"/>
    <w:rsid w:val="0061671B"/>
    <w:rsid w:val="006167F8"/>
    <w:rsid w:val="0061691D"/>
    <w:rsid w:val="006173D3"/>
    <w:rsid w:val="00617A31"/>
    <w:rsid w:val="00617B78"/>
    <w:rsid w:val="00617C5F"/>
    <w:rsid w:val="00617F3F"/>
    <w:rsid w:val="00620023"/>
    <w:rsid w:val="0062034B"/>
    <w:rsid w:val="00620647"/>
    <w:rsid w:val="00620818"/>
    <w:rsid w:val="00620A60"/>
    <w:rsid w:val="00620BEC"/>
    <w:rsid w:val="00620D58"/>
    <w:rsid w:val="00620D75"/>
    <w:rsid w:val="00620E41"/>
    <w:rsid w:val="006210E1"/>
    <w:rsid w:val="00621383"/>
    <w:rsid w:val="00621878"/>
    <w:rsid w:val="00621CF3"/>
    <w:rsid w:val="00621E43"/>
    <w:rsid w:val="00621F68"/>
    <w:rsid w:val="00622106"/>
    <w:rsid w:val="006222EA"/>
    <w:rsid w:val="006223E0"/>
    <w:rsid w:val="00622A26"/>
    <w:rsid w:val="00622B20"/>
    <w:rsid w:val="00623068"/>
    <w:rsid w:val="00623393"/>
    <w:rsid w:val="00623817"/>
    <w:rsid w:val="00623A85"/>
    <w:rsid w:val="00623D3D"/>
    <w:rsid w:val="00623D45"/>
    <w:rsid w:val="00624196"/>
    <w:rsid w:val="006241C3"/>
    <w:rsid w:val="006241FD"/>
    <w:rsid w:val="00624224"/>
    <w:rsid w:val="0062433D"/>
    <w:rsid w:val="0062497C"/>
    <w:rsid w:val="00624C09"/>
    <w:rsid w:val="00624C9E"/>
    <w:rsid w:val="00624D0E"/>
    <w:rsid w:val="006252A5"/>
    <w:rsid w:val="0062538F"/>
    <w:rsid w:val="0062574E"/>
    <w:rsid w:val="00625B5C"/>
    <w:rsid w:val="00625BF6"/>
    <w:rsid w:val="00626319"/>
    <w:rsid w:val="00626651"/>
    <w:rsid w:val="006266C5"/>
    <w:rsid w:val="00626720"/>
    <w:rsid w:val="00626C37"/>
    <w:rsid w:val="00626D6F"/>
    <w:rsid w:val="00626FCE"/>
    <w:rsid w:val="00627391"/>
    <w:rsid w:val="0062777A"/>
    <w:rsid w:val="00627B93"/>
    <w:rsid w:val="00627C2F"/>
    <w:rsid w:val="00627CFC"/>
    <w:rsid w:val="00627F5D"/>
    <w:rsid w:val="006302CB"/>
    <w:rsid w:val="00631539"/>
    <w:rsid w:val="00631715"/>
    <w:rsid w:val="00632026"/>
    <w:rsid w:val="0063217C"/>
    <w:rsid w:val="006321E0"/>
    <w:rsid w:val="00632C3F"/>
    <w:rsid w:val="00632D59"/>
    <w:rsid w:val="00632F20"/>
    <w:rsid w:val="00632FCF"/>
    <w:rsid w:val="00633065"/>
    <w:rsid w:val="006330E9"/>
    <w:rsid w:val="0063336F"/>
    <w:rsid w:val="00633ED7"/>
    <w:rsid w:val="00634407"/>
    <w:rsid w:val="00634443"/>
    <w:rsid w:val="00634633"/>
    <w:rsid w:val="00634AEA"/>
    <w:rsid w:val="00634E7A"/>
    <w:rsid w:val="00635247"/>
    <w:rsid w:val="006352E6"/>
    <w:rsid w:val="006355DC"/>
    <w:rsid w:val="006357DA"/>
    <w:rsid w:val="00635AFB"/>
    <w:rsid w:val="00635E45"/>
    <w:rsid w:val="00635EE4"/>
    <w:rsid w:val="006364FC"/>
    <w:rsid w:val="0063663E"/>
    <w:rsid w:val="006366CE"/>
    <w:rsid w:val="006368A9"/>
    <w:rsid w:val="00636B4A"/>
    <w:rsid w:val="006370EA"/>
    <w:rsid w:val="00637134"/>
    <w:rsid w:val="00637864"/>
    <w:rsid w:val="00637C13"/>
    <w:rsid w:val="00637CDD"/>
    <w:rsid w:val="00640096"/>
    <w:rsid w:val="00640331"/>
    <w:rsid w:val="0064084E"/>
    <w:rsid w:val="006408FB"/>
    <w:rsid w:val="00640AD7"/>
    <w:rsid w:val="00640C49"/>
    <w:rsid w:val="006412C5"/>
    <w:rsid w:val="006415C9"/>
    <w:rsid w:val="00641A42"/>
    <w:rsid w:val="00641A93"/>
    <w:rsid w:val="00641BF9"/>
    <w:rsid w:val="00641EDA"/>
    <w:rsid w:val="006420C4"/>
    <w:rsid w:val="00642124"/>
    <w:rsid w:val="006421FA"/>
    <w:rsid w:val="006425CF"/>
    <w:rsid w:val="0064261B"/>
    <w:rsid w:val="00642B1D"/>
    <w:rsid w:val="00642C1E"/>
    <w:rsid w:val="00643371"/>
    <w:rsid w:val="00643453"/>
    <w:rsid w:val="006435CF"/>
    <w:rsid w:val="00643A06"/>
    <w:rsid w:val="00643A32"/>
    <w:rsid w:val="00643BFF"/>
    <w:rsid w:val="00643D6C"/>
    <w:rsid w:val="00643D8C"/>
    <w:rsid w:val="00643E3E"/>
    <w:rsid w:val="00643F49"/>
    <w:rsid w:val="00643FD7"/>
    <w:rsid w:val="006440E0"/>
    <w:rsid w:val="0064463C"/>
    <w:rsid w:val="00644DAB"/>
    <w:rsid w:val="00644DCD"/>
    <w:rsid w:val="00644FCF"/>
    <w:rsid w:val="006454DE"/>
    <w:rsid w:val="006454F5"/>
    <w:rsid w:val="0064550A"/>
    <w:rsid w:val="006457BA"/>
    <w:rsid w:val="00645D07"/>
    <w:rsid w:val="00646333"/>
    <w:rsid w:val="00646346"/>
    <w:rsid w:val="00646647"/>
    <w:rsid w:val="00646C90"/>
    <w:rsid w:val="00646CE8"/>
    <w:rsid w:val="006471BE"/>
    <w:rsid w:val="00647253"/>
    <w:rsid w:val="00647255"/>
    <w:rsid w:val="00647848"/>
    <w:rsid w:val="0064790D"/>
    <w:rsid w:val="00647DF3"/>
    <w:rsid w:val="00647DF5"/>
    <w:rsid w:val="00647ECC"/>
    <w:rsid w:val="00647FC9"/>
    <w:rsid w:val="006504D5"/>
    <w:rsid w:val="006505C6"/>
    <w:rsid w:val="00650BB7"/>
    <w:rsid w:val="00650FFC"/>
    <w:rsid w:val="00651137"/>
    <w:rsid w:val="006515C2"/>
    <w:rsid w:val="00651A11"/>
    <w:rsid w:val="00651AC2"/>
    <w:rsid w:val="00651B44"/>
    <w:rsid w:val="00651F59"/>
    <w:rsid w:val="00652D41"/>
    <w:rsid w:val="006530D8"/>
    <w:rsid w:val="006533BF"/>
    <w:rsid w:val="00653636"/>
    <w:rsid w:val="00653745"/>
    <w:rsid w:val="006539E5"/>
    <w:rsid w:val="00653B00"/>
    <w:rsid w:val="00653C01"/>
    <w:rsid w:val="00653F83"/>
    <w:rsid w:val="0065417A"/>
    <w:rsid w:val="00654764"/>
    <w:rsid w:val="00654D50"/>
    <w:rsid w:val="0065502F"/>
    <w:rsid w:val="006550E5"/>
    <w:rsid w:val="0065524F"/>
    <w:rsid w:val="00655328"/>
    <w:rsid w:val="00655511"/>
    <w:rsid w:val="00655646"/>
    <w:rsid w:val="0065607C"/>
    <w:rsid w:val="0065607E"/>
    <w:rsid w:val="006563B9"/>
    <w:rsid w:val="006566E7"/>
    <w:rsid w:val="00656932"/>
    <w:rsid w:val="00656D1B"/>
    <w:rsid w:val="006570FC"/>
    <w:rsid w:val="006573F5"/>
    <w:rsid w:val="0065760E"/>
    <w:rsid w:val="00657782"/>
    <w:rsid w:val="00657783"/>
    <w:rsid w:val="00657DAB"/>
    <w:rsid w:val="00657EA6"/>
    <w:rsid w:val="00657F46"/>
    <w:rsid w:val="00660A83"/>
    <w:rsid w:val="00660BAF"/>
    <w:rsid w:val="00660EEE"/>
    <w:rsid w:val="00661978"/>
    <w:rsid w:val="00661EDA"/>
    <w:rsid w:val="0066201D"/>
    <w:rsid w:val="00662434"/>
    <w:rsid w:val="006624A9"/>
    <w:rsid w:val="00662D30"/>
    <w:rsid w:val="00663113"/>
    <w:rsid w:val="006635F0"/>
    <w:rsid w:val="006639B9"/>
    <w:rsid w:val="00663AC4"/>
    <w:rsid w:val="00663BDC"/>
    <w:rsid w:val="00663DC8"/>
    <w:rsid w:val="006641DE"/>
    <w:rsid w:val="00664416"/>
    <w:rsid w:val="006646FF"/>
    <w:rsid w:val="00664BE8"/>
    <w:rsid w:val="00664E29"/>
    <w:rsid w:val="00665E96"/>
    <w:rsid w:val="006660C2"/>
    <w:rsid w:val="006661D8"/>
    <w:rsid w:val="006662C3"/>
    <w:rsid w:val="00666350"/>
    <w:rsid w:val="00666DB3"/>
    <w:rsid w:val="00666F27"/>
    <w:rsid w:val="006673DB"/>
    <w:rsid w:val="006674B4"/>
    <w:rsid w:val="00667536"/>
    <w:rsid w:val="0066762C"/>
    <w:rsid w:val="00667698"/>
    <w:rsid w:val="00667954"/>
    <w:rsid w:val="00667E61"/>
    <w:rsid w:val="00667FD3"/>
    <w:rsid w:val="00670720"/>
    <w:rsid w:val="006709A1"/>
    <w:rsid w:val="006709F4"/>
    <w:rsid w:val="00670CFA"/>
    <w:rsid w:val="00670E41"/>
    <w:rsid w:val="00670E6B"/>
    <w:rsid w:val="00671112"/>
    <w:rsid w:val="0067121F"/>
    <w:rsid w:val="006713D5"/>
    <w:rsid w:val="00671E62"/>
    <w:rsid w:val="00671FC3"/>
    <w:rsid w:val="00671FD5"/>
    <w:rsid w:val="00671FF5"/>
    <w:rsid w:val="00672265"/>
    <w:rsid w:val="00672451"/>
    <w:rsid w:val="0067256B"/>
    <w:rsid w:val="00672C6D"/>
    <w:rsid w:val="00672F39"/>
    <w:rsid w:val="006732EA"/>
    <w:rsid w:val="00673322"/>
    <w:rsid w:val="006737B2"/>
    <w:rsid w:val="0067406E"/>
    <w:rsid w:val="006742ED"/>
    <w:rsid w:val="0067441F"/>
    <w:rsid w:val="006746CF"/>
    <w:rsid w:val="006747C3"/>
    <w:rsid w:val="006747E2"/>
    <w:rsid w:val="00674D0C"/>
    <w:rsid w:val="00675338"/>
    <w:rsid w:val="006753AD"/>
    <w:rsid w:val="00675822"/>
    <w:rsid w:val="00675AA0"/>
    <w:rsid w:val="00675ACB"/>
    <w:rsid w:val="00675B90"/>
    <w:rsid w:val="00675BB7"/>
    <w:rsid w:val="00675E56"/>
    <w:rsid w:val="006761B4"/>
    <w:rsid w:val="0067660A"/>
    <w:rsid w:val="006767F7"/>
    <w:rsid w:val="006768FD"/>
    <w:rsid w:val="00676B4A"/>
    <w:rsid w:val="00676D76"/>
    <w:rsid w:val="00676FE7"/>
    <w:rsid w:val="00677232"/>
    <w:rsid w:val="00677643"/>
    <w:rsid w:val="0067786E"/>
    <w:rsid w:val="00677972"/>
    <w:rsid w:val="00677B46"/>
    <w:rsid w:val="00680237"/>
    <w:rsid w:val="006802E9"/>
    <w:rsid w:val="00680366"/>
    <w:rsid w:val="00680435"/>
    <w:rsid w:val="00680AD4"/>
    <w:rsid w:val="00680B19"/>
    <w:rsid w:val="00680EB4"/>
    <w:rsid w:val="00681345"/>
    <w:rsid w:val="0068178E"/>
    <w:rsid w:val="00681820"/>
    <w:rsid w:val="006818A2"/>
    <w:rsid w:val="00681B4C"/>
    <w:rsid w:val="00681BA6"/>
    <w:rsid w:val="00681F97"/>
    <w:rsid w:val="006822A8"/>
    <w:rsid w:val="00682624"/>
    <w:rsid w:val="00682B1E"/>
    <w:rsid w:val="00682D17"/>
    <w:rsid w:val="00682E38"/>
    <w:rsid w:val="0068327A"/>
    <w:rsid w:val="00683327"/>
    <w:rsid w:val="0068359F"/>
    <w:rsid w:val="00683626"/>
    <w:rsid w:val="0068370D"/>
    <w:rsid w:val="0068382E"/>
    <w:rsid w:val="00683CEF"/>
    <w:rsid w:val="00683D8A"/>
    <w:rsid w:val="00683DB5"/>
    <w:rsid w:val="00683DF7"/>
    <w:rsid w:val="00683E56"/>
    <w:rsid w:val="006841A5"/>
    <w:rsid w:val="0068438B"/>
    <w:rsid w:val="00684747"/>
    <w:rsid w:val="00684B9E"/>
    <w:rsid w:val="006850CF"/>
    <w:rsid w:val="006855D6"/>
    <w:rsid w:val="006856AC"/>
    <w:rsid w:val="00685B33"/>
    <w:rsid w:val="00685BAD"/>
    <w:rsid w:val="00685CD0"/>
    <w:rsid w:val="0068628F"/>
    <w:rsid w:val="0068687B"/>
    <w:rsid w:val="0068689B"/>
    <w:rsid w:val="006868E0"/>
    <w:rsid w:val="00686A2D"/>
    <w:rsid w:val="0068737C"/>
    <w:rsid w:val="006873F4"/>
    <w:rsid w:val="0068762F"/>
    <w:rsid w:val="0068769F"/>
    <w:rsid w:val="006878B1"/>
    <w:rsid w:val="0068794E"/>
    <w:rsid w:val="00687E53"/>
    <w:rsid w:val="00690096"/>
    <w:rsid w:val="00690735"/>
    <w:rsid w:val="00690AED"/>
    <w:rsid w:val="00690D1A"/>
    <w:rsid w:val="00690D22"/>
    <w:rsid w:val="00690F73"/>
    <w:rsid w:val="00691081"/>
    <w:rsid w:val="00691491"/>
    <w:rsid w:val="00691569"/>
    <w:rsid w:val="00691770"/>
    <w:rsid w:val="0069192C"/>
    <w:rsid w:val="00691AD5"/>
    <w:rsid w:val="00691E0F"/>
    <w:rsid w:val="00692166"/>
    <w:rsid w:val="0069244E"/>
    <w:rsid w:val="006924CD"/>
    <w:rsid w:val="006924F7"/>
    <w:rsid w:val="00692A7E"/>
    <w:rsid w:val="00692D8B"/>
    <w:rsid w:val="00692D9F"/>
    <w:rsid w:val="00693378"/>
    <w:rsid w:val="006933FE"/>
    <w:rsid w:val="00693611"/>
    <w:rsid w:val="00693B96"/>
    <w:rsid w:val="00693F08"/>
    <w:rsid w:val="006943FE"/>
    <w:rsid w:val="0069445B"/>
    <w:rsid w:val="006944C9"/>
    <w:rsid w:val="00694501"/>
    <w:rsid w:val="00694B0E"/>
    <w:rsid w:val="00694B69"/>
    <w:rsid w:val="00694C82"/>
    <w:rsid w:val="00694CA7"/>
    <w:rsid w:val="00694FE5"/>
    <w:rsid w:val="0069541C"/>
    <w:rsid w:val="00695897"/>
    <w:rsid w:val="00695950"/>
    <w:rsid w:val="00695BD9"/>
    <w:rsid w:val="00695EBD"/>
    <w:rsid w:val="006960B7"/>
    <w:rsid w:val="006963B9"/>
    <w:rsid w:val="006965B0"/>
    <w:rsid w:val="006968A4"/>
    <w:rsid w:val="00696A1E"/>
    <w:rsid w:val="0069732C"/>
    <w:rsid w:val="006977B0"/>
    <w:rsid w:val="00697B2C"/>
    <w:rsid w:val="00697C88"/>
    <w:rsid w:val="00697D68"/>
    <w:rsid w:val="00697EE3"/>
    <w:rsid w:val="006A0190"/>
    <w:rsid w:val="006A04A2"/>
    <w:rsid w:val="006A0B00"/>
    <w:rsid w:val="006A0B88"/>
    <w:rsid w:val="006A0B95"/>
    <w:rsid w:val="006A110B"/>
    <w:rsid w:val="006A13BC"/>
    <w:rsid w:val="006A1A2B"/>
    <w:rsid w:val="006A1A4A"/>
    <w:rsid w:val="006A1B5E"/>
    <w:rsid w:val="006A2017"/>
    <w:rsid w:val="006A26E6"/>
    <w:rsid w:val="006A285D"/>
    <w:rsid w:val="006A287B"/>
    <w:rsid w:val="006A2894"/>
    <w:rsid w:val="006A29F6"/>
    <w:rsid w:val="006A2D07"/>
    <w:rsid w:val="006A2F15"/>
    <w:rsid w:val="006A342C"/>
    <w:rsid w:val="006A37E0"/>
    <w:rsid w:val="006A3918"/>
    <w:rsid w:val="006A3C7C"/>
    <w:rsid w:val="006A3FD8"/>
    <w:rsid w:val="006A4021"/>
    <w:rsid w:val="006A4524"/>
    <w:rsid w:val="006A4802"/>
    <w:rsid w:val="006A4B27"/>
    <w:rsid w:val="006A4C61"/>
    <w:rsid w:val="006A4D57"/>
    <w:rsid w:val="006A5681"/>
    <w:rsid w:val="006A58F4"/>
    <w:rsid w:val="006A5B05"/>
    <w:rsid w:val="006A5CC2"/>
    <w:rsid w:val="006A5E43"/>
    <w:rsid w:val="006A5ED1"/>
    <w:rsid w:val="006A635D"/>
    <w:rsid w:val="006A68FF"/>
    <w:rsid w:val="006A6B3F"/>
    <w:rsid w:val="006A6B89"/>
    <w:rsid w:val="006A6B8E"/>
    <w:rsid w:val="006A6BB5"/>
    <w:rsid w:val="006A6BE0"/>
    <w:rsid w:val="006A6D8E"/>
    <w:rsid w:val="006A6E08"/>
    <w:rsid w:val="006A707A"/>
    <w:rsid w:val="006A7624"/>
    <w:rsid w:val="006A776D"/>
    <w:rsid w:val="006A7A98"/>
    <w:rsid w:val="006A7BC3"/>
    <w:rsid w:val="006B00E2"/>
    <w:rsid w:val="006B04D6"/>
    <w:rsid w:val="006B0926"/>
    <w:rsid w:val="006B0969"/>
    <w:rsid w:val="006B17C4"/>
    <w:rsid w:val="006B180E"/>
    <w:rsid w:val="006B1AE2"/>
    <w:rsid w:val="006B1B5A"/>
    <w:rsid w:val="006B1E7A"/>
    <w:rsid w:val="006B1F9E"/>
    <w:rsid w:val="006B2419"/>
    <w:rsid w:val="006B2723"/>
    <w:rsid w:val="006B2D12"/>
    <w:rsid w:val="006B3214"/>
    <w:rsid w:val="006B3343"/>
    <w:rsid w:val="006B343C"/>
    <w:rsid w:val="006B3B2F"/>
    <w:rsid w:val="006B3C76"/>
    <w:rsid w:val="006B3CFE"/>
    <w:rsid w:val="006B3E40"/>
    <w:rsid w:val="006B3F25"/>
    <w:rsid w:val="006B419C"/>
    <w:rsid w:val="006B43CB"/>
    <w:rsid w:val="006B43E4"/>
    <w:rsid w:val="006B469B"/>
    <w:rsid w:val="006B4C8F"/>
    <w:rsid w:val="006B4D48"/>
    <w:rsid w:val="006B4EB5"/>
    <w:rsid w:val="006B4FE9"/>
    <w:rsid w:val="006B5111"/>
    <w:rsid w:val="006B552F"/>
    <w:rsid w:val="006B5746"/>
    <w:rsid w:val="006B5A9C"/>
    <w:rsid w:val="006B5BF1"/>
    <w:rsid w:val="006B5D12"/>
    <w:rsid w:val="006B5F4E"/>
    <w:rsid w:val="006B605B"/>
    <w:rsid w:val="006B60F0"/>
    <w:rsid w:val="006B60FF"/>
    <w:rsid w:val="006B6111"/>
    <w:rsid w:val="006B621E"/>
    <w:rsid w:val="006B643A"/>
    <w:rsid w:val="006B6796"/>
    <w:rsid w:val="006B6C40"/>
    <w:rsid w:val="006B6EC2"/>
    <w:rsid w:val="006B6F4A"/>
    <w:rsid w:val="006B7191"/>
    <w:rsid w:val="006B71BE"/>
    <w:rsid w:val="006B7480"/>
    <w:rsid w:val="006B75A9"/>
    <w:rsid w:val="006B7657"/>
    <w:rsid w:val="006B77FA"/>
    <w:rsid w:val="006B784D"/>
    <w:rsid w:val="006B7941"/>
    <w:rsid w:val="006B7CA5"/>
    <w:rsid w:val="006B7DB7"/>
    <w:rsid w:val="006B7EF2"/>
    <w:rsid w:val="006C00A5"/>
    <w:rsid w:val="006C01B4"/>
    <w:rsid w:val="006C02FF"/>
    <w:rsid w:val="006C038C"/>
    <w:rsid w:val="006C052A"/>
    <w:rsid w:val="006C0DA5"/>
    <w:rsid w:val="006C1E45"/>
    <w:rsid w:val="006C1F93"/>
    <w:rsid w:val="006C218B"/>
    <w:rsid w:val="006C230F"/>
    <w:rsid w:val="006C238F"/>
    <w:rsid w:val="006C2765"/>
    <w:rsid w:val="006C29BB"/>
    <w:rsid w:val="006C2A2B"/>
    <w:rsid w:val="006C2B0E"/>
    <w:rsid w:val="006C2DC6"/>
    <w:rsid w:val="006C310E"/>
    <w:rsid w:val="006C36EC"/>
    <w:rsid w:val="006C394A"/>
    <w:rsid w:val="006C3C8F"/>
    <w:rsid w:val="006C4155"/>
    <w:rsid w:val="006C41C0"/>
    <w:rsid w:val="006C43C6"/>
    <w:rsid w:val="006C451D"/>
    <w:rsid w:val="006C461F"/>
    <w:rsid w:val="006C46FB"/>
    <w:rsid w:val="006C4AFE"/>
    <w:rsid w:val="006C53B1"/>
    <w:rsid w:val="006C5998"/>
    <w:rsid w:val="006C5A1D"/>
    <w:rsid w:val="006C5CB5"/>
    <w:rsid w:val="006C5EB8"/>
    <w:rsid w:val="006C622B"/>
    <w:rsid w:val="006C64A9"/>
    <w:rsid w:val="006C6623"/>
    <w:rsid w:val="006C68F8"/>
    <w:rsid w:val="006C6A41"/>
    <w:rsid w:val="006C6C9C"/>
    <w:rsid w:val="006C6DF9"/>
    <w:rsid w:val="006C701A"/>
    <w:rsid w:val="006C757C"/>
    <w:rsid w:val="006C787D"/>
    <w:rsid w:val="006C7AC3"/>
    <w:rsid w:val="006C7E0B"/>
    <w:rsid w:val="006D06DA"/>
    <w:rsid w:val="006D0915"/>
    <w:rsid w:val="006D0D17"/>
    <w:rsid w:val="006D1073"/>
    <w:rsid w:val="006D1093"/>
    <w:rsid w:val="006D13E6"/>
    <w:rsid w:val="006D1525"/>
    <w:rsid w:val="006D193E"/>
    <w:rsid w:val="006D1FDD"/>
    <w:rsid w:val="006D1FF7"/>
    <w:rsid w:val="006D2084"/>
    <w:rsid w:val="006D27D2"/>
    <w:rsid w:val="006D2936"/>
    <w:rsid w:val="006D300C"/>
    <w:rsid w:val="006D3023"/>
    <w:rsid w:val="006D310A"/>
    <w:rsid w:val="006D320A"/>
    <w:rsid w:val="006D32AA"/>
    <w:rsid w:val="006D3324"/>
    <w:rsid w:val="006D3468"/>
    <w:rsid w:val="006D3696"/>
    <w:rsid w:val="006D3806"/>
    <w:rsid w:val="006D4034"/>
    <w:rsid w:val="006D4257"/>
    <w:rsid w:val="006D43A0"/>
    <w:rsid w:val="006D43FB"/>
    <w:rsid w:val="006D46A4"/>
    <w:rsid w:val="006D4C10"/>
    <w:rsid w:val="006D4DC1"/>
    <w:rsid w:val="006D5721"/>
    <w:rsid w:val="006D5C76"/>
    <w:rsid w:val="006D6301"/>
    <w:rsid w:val="006D64C3"/>
    <w:rsid w:val="006D6DCB"/>
    <w:rsid w:val="006D705C"/>
    <w:rsid w:val="006D77D7"/>
    <w:rsid w:val="006D78FB"/>
    <w:rsid w:val="006D7F0F"/>
    <w:rsid w:val="006D7F1E"/>
    <w:rsid w:val="006D7F32"/>
    <w:rsid w:val="006E00B2"/>
    <w:rsid w:val="006E0101"/>
    <w:rsid w:val="006E018A"/>
    <w:rsid w:val="006E0200"/>
    <w:rsid w:val="006E02E7"/>
    <w:rsid w:val="006E0807"/>
    <w:rsid w:val="006E0FBD"/>
    <w:rsid w:val="006E11B7"/>
    <w:rsid w:val="006E1852"/>
    <w:rsid w:val="006E1A39"/>
    <w:rsid w:val="006E1A42"/>
    <w:rsid w:val="006E1A78"/>
    <w:rsid w:val="006E1DC1"/>
    <w:rsid w:val="006E2180"/>
    <w:rsid w:val="006E2373"/>
    <w:rsid w:val="006E23E3"/>
    <w:rsid w:val="006E246B"/>
    <w:rsid w:val="006E26F7"/>
    <w:rsid w:val="006E3695"/>
    <w:rsid w:val="006E3C26"/>
    <w:rsid w:val="006E4045"/>
    <w:rsid w:val="006E41EA"/>
    <w:rsid w:val="006E42C5"/>
    <w:rsid w:val="006E4685"/>
    <w:rsid w:val="006E46F8"/>
    <w:rsid w:val="006E4AA1"/>
    <w:rsid w:val="006E4DD5"/>
    <w:rsid w:val="006E4EDF"/>
    <w:rsid w:val="006E4F24"/>
    <w:rsid w:val="006E527B"/>
    <w:rsid w:val="006E5F9B"/>
    <w:rsid w:val="006E5FF3"/>
    <w:rsid w:val="006E62C1"/>
    <w:rsid w:val="006E6420"/>
    <w:rsid w:val="006E6856"/>
    <w:rsid w:val="006E6BAA"/>
    <w:rsid w:val="006E6D17"/>
    <w:rsid w:val="006E6D8A"/>
    <w:rsid w:val="006E6E20"/>
    <w:rsid w:val="006E6F6B"/>
    <w:rsid w:val="006E7066"/>
    <w:rsid w:val="006E70DF"/>
    <w:rsid w:val="006E724E"/>
    <w:rsid w:val="006E75BF"/>
    <w:rsid w:val="006E76F8"/>
    <w:rsid w:val="006E7851"/>
    <w:rsid w:val="006E7AFA"/>
    <w:rsid w:val="006E7D99"/>
    <w:rsid w:val="006E7DDB"/>
    <w:rsid w:val="006F016D"/>
    <w:rsid w:val="006F02B1"/>
    <w:rsid w:val="006F0355"/>
    <w:rsid w:val="006F048B"/>
    <w:rsid w:val="006F061D"/>
    <w:rsid w:val="006F0771"/>
    <w:rsid w:val="006F08B1"/>
    <w:rsid w:val="006F0BC6"/>
    <w:rsid w:val="006F0C8C"/>
    <w:rsid w:val="006F11B1"/>
    <w:rsid w:val="006F1423"/>
    <w:rsid w:val="006F1673"/>
    <w:rsid w:val="006F18C4"/>
    <w:rsid w:val="006F18E1"/>
    <w:rsid w:val="006F1DA2"/>
    <w:rsid w:val="006F1F1D"/>
    <w:rsid w:val="006F1FFB"/>
    <w:rsid w:val="006F20C0"/>
    <w:rsid w:val="006F2331"/>
    <w:rsid w:val="006F274F"/>
    <w:rsid w:val="006F2875"/>
    <w:rsid w:val="006F2B18"/>
    <w:rsid w:val="006F2BA3"/>
    <w:rsid w:val="006F2C1F"/>
    <w:rsid w:val="006F2E77"/>
    <w:rsid w:val="006F3068"/>
    <w:rsid w:val="006F3134"/>
    <w:rsid w:val="006F3227"/>
    <w:rsid w:val="006F33D0"/>
    <w:rsid w:val="006F3472"/>
    <w:rsid w:val="006F3745"/>
    <w:rsid w:val="006F3876"/>
    <w:rsid w:val="006F3934"/>
    <w:rsid w:val="006F3A1A"/>
    <w:rsid w:val="006F3DAB"/>
    <w:rsid w:val="006F3EF4"/>
    <w:rsid w:val="006F499F"/>
    <w:rsid w:val="006F4C11"/>
    <w:rsid w:val="006F4D15"/>
    <w:rsid w:val="006F5251"/>
    <w:rsid w:val="006F5333"/>
    <w:rsid w:val="006F55E4"/>
    <w:rsid w:val="006F57E8"/>
    <w:rsid w:val="006F5A31"/>
    <w:rsid w:val="006F5C4B"/>
    <w:rsid w:val="006F5EFD"/>
    <w:rsid w:val="006F61E5"/>
    <w:rsid w:val="006F622B"/>
    <w:rsid w:val="006F667C"/>
    <w:rsid w:val="006F6755"/>
    <w:rsid w:val="006F6CFD"/>
    <w:rsid w:val="006F6D7C"/>
    <w:rsid w:val="006F6F98"/>
    <w:rsid w:val="006F700F"/>
    <w:rsid w:val="006F7055"/>
    <w:rsid w:val="006F70AF"/>
    <w:rsid w:val="006F72CB"/>
    <w:rsid w:val="006F7503"/>
    <w:rsid w:val="006F770D"/>
    <w:rsid w:val="006F797C"/>
    <w:rsid w:val="006F7B99"/>
    <w:rsid w:val="006F7D29"/>
    <w:rsid w:val="00700283"/>
    <w:rsid w:val="007002C5"/>
    <w:rsid w:val="007003CF"/>
    <w:rsid w:val="00700632"/>
    <w:rsid w:val="00700834"/>
    <w:rsid w:val="007008AB"/>
    <w:rsid w:val="007009C2"/>
    <w:rsid w:val="00700B55"/>
    <w:rsid w:val="00700F45"/>
    <w:rsid w:val="00700F96"/>
    <w:rsid w:val="00700F99"/>
    <w:rsid w:val="0070180D"/>
    <w:rsid w:val="00701D86"/>
    <w:rsid w:val="0070268E"/>
    <w:rsid w:val="00702B50"/>
    <w:rsid w:val="00702DFF"/>
    <w:rsid w:val="007031D5"/>
    <w:rsid w:val="00703276"/>
    <w:rsid w:val="0070345E"/>
    <w:rsid w:val="007036A4"/>
    <w:rsid w:val="00703A55"/>
    <w:rsid w:val="00703AD3"/>
    <w:rsid w:val="00703E39"/>
    <w:rsid w:val="00703F27"/>
    <w:rsid w:val="00704391"/>
    <w:rsid w:val="007044AF"/>
    <w:rsid w:val="007045F7"/>
    <w:rsid w:val="007046A2"/>
    <w:rsid w:val="00704A31"/>
    <w:rsid w:val="00704CB7"/>
    <w:rsid w:val="00704CFD"/>
    <w:rsid w:val="00704D0E"/>
    <w:rsid w:val="00705439"/>
    <w:rsid w:val="0070577C"/>
    <w:rsid w:val="00705799"/>
    <w:rsid w:val="00705C04"/>
    <w:rsid w:val="00705C53"/>
    <w:rsid w:val="00705C56"/>
    <w:rsid w:val="00705FCD"/>
    <w:rsid w:val="00706615"/>
    <w:rsid w:val="00706935"/>
    <w:rsid w:val="00706A9D"/>
    <w:rsid w:val="00706BBE"/>
    <w:rsid w:val="00706F36"/>
    <w:rsid w:val="00707330"/>
    <w:rsid w:val="007073E5"/>
    <w:rsid w:val="00707541"/>
    <w:rsid w:val="007077DE"/>
    <w:rsid w:val="00707C50"/>
    <w:rsid w:val="00710AC3"/>
    <w:rsid w:val="00710FBF"/>
    <w:rsid w:val="00711084"/>
    <w:rsid w:val="0071127B"/>
    <w:rsid w:val="007114FD"/>
    <w:rsid w:val="00711C33"/>
    <w:rsid w:val="00711D19"/>
    <w:rsid w:val="007121AF"/>
    <w:rsid w:val="00712589"/>
    <w:rsid w:val="0071266D"/>
    <w:rsid w:val="00712765"/>
    <w:rsid w:val="0071319E"/>
    <w:rsid w:val="0071346B"/>
    <w:rsid w:val="00713482"/>
    <w:rsid w:val="00713545"/>
    <w:rsid w:val="0071398E"/>
    <w:rsid w:val="00713EA5"/>
    <w:rsid w:val="007141E3"/>
    <w:rsid w:val="0071428C"/>
    <w:rsid w:val="007142CE"/>
    <w:rsid w:val="00714A07"/>
    <w:rsid w:val="00714F42"/>
    <w:rsid w:val="00714F76"/>
    <w:rsid w:val="007156BE"/>
    <w:rsid w:val="00715AFB"/>
    <w:rsid w:val="007165F1"/>
    <w:rsid w:val="007166A4"/>
    <w:rsid w:val="00716730"/>
    <w:rsid w:val="00716792"/>
    <w:rsid w:val="00716921"/>
    <w:rsid w:val="007169A8"/>
    <w:rsid w:val="00716AB2"/>
    <w:rsid w:val="007170B7"/>
    <w:rsid w:val="00717423"/>
    <w:rsid w:val="00717617"/>
    <w:rsid w:val="00717AD0"/>
    <w:rsid w:val="00717B2E"/>
    <w:rsid w:val="00717BA6"/>
    <w:rsid w:val="00717DA6"/>
    <w:rsid w:val="007200DA"/>
    <w:rsid w:val="007201C6"/>
    <w:rsid w:val="0072045E"/>
    <w:rsid w:val="007204BE"/>
    <w:rsid w:val="007204D6"/>
    <w:rsid w:val="00720799"/>
    <w:rsid w:val="00720F42"/>
    <w:rsid w:val="00721000"/>
    <w:rsid w:val="007210A4"/>
    <w:rsid w:val="007214C6"/>
    <w:rsid w:val="007215BB"/>
    <w:rsid w:val="00721C30"/>
    <w:rsid w:val="00721CAF"/>
    <w:rsid w:val="00721EE2"/>
    <w:rsid w:val="00721FDB"/>
    <w:rsid w:val="007222B7"/>
    <w:rsid w:val="0072230A"/>
    <w:rsid w:val="007227C6"/>
    <w:rsid w:val="007228BE"/>
    <w:rsid w:val="0072298A"/>
    <w:rsid w:val="007229A7"/>
    <w:rsid w:val="00722E5E"/>
    <w:rsid w:val="00722F23"/>
    <w:rsid w:val="00722F94"/>
    <w:rsid w:val="007230A1"/>
    <w:rsid w:val="007235E5"/>
    <w:rsid w:val="00723DD5"/>
    <w:rsid w:val="0072463D"/>
    <w:rsid w:val="00724743"/>
    <w:rsid w:val="00724A5D"/>
    <w:rsid w:val="00724BE8"/>
    <w:rsid w:val="00724C67"/>
    <w:rsid w:val="007251FE"/>
    <w:rsid w:val="00725678"/>
    <w:rsid w:val="00725A1B"/>
    <w:rsid w:val="00725ADF"/>
    <w:rsid w:val="00725D1B"/>
    <w:rsid w:val="00725DBA"/>
    <w:rsid w:val="00725FA4"/>
    <w:rsid w:val="00725FCF"/>
    <w:rsid w:val="00726037"/>
    <w:rsid w:val="00726130"/>
    <w:rsid w:val="0072654F"/>
    <w:rsid w:val="00726659"/>
    <w:rsid w:val="00726973"/>
    <w:rsid w:val="00726A4B"/>
    <w:rsid w:val="00726C07"/>
    <w:rsid w:val="00726D06"/>
    <w:rsid w:val="00726D14"/>
    <w:rsid w:val="00726EDC"/>
    <w:rsid w:val="0072731B"/>
    <w:rsid w:val="007274BE"/>
    <w:rsid w:val="00727B0D"/>
    <w:rsid w:val="00727C79"/>
    <w:rsid w:val="00727E58"/>
    <w:rsid w:val="00730010"/>
    <w:rsid w:val="00730144"/>
    <w:rsid w:val="00730E91"/>
    <w:rsid w:val="00730FA0"/>
    <w:rsid w:val="007310B2"/>
    <w:rsid w:val="007310F8"/>
    <w:rsid w:val="0073132F"/>
    <w:rsid w:val="007313CE"/>
    <w:rsid w:val="00732016"/>
    <w:rsid w:val="007320BC"/>
    <w:rsid w:val="007324B0"/>
    <w:rsid w:val="007324EC"/>
    <w:rsid w:val="007325CE"/>
    <w:rsid w:val="00732610"/>
    <w:rsid w:val="00732998"/>
    <w:rsid w:val="00732A19"/>
    <w:rsid w:val="00732B97"/>
    <w:rsid w:val="00732E9F"/>
    <w:rsid w:val="00732F51"/>
    <w:rsid w:val="00733264"/>
    <w:rsid w:val="007334CB"/>
    <w:rsid w:val="007336E6"/>
    <w:rsid w:val="007339AB"/>
    <w:rsid w:val="00733A11"/>
    <w:rsid w:val="00733A14"/>
    <w:rsid w:val="00733B12"/>
    <w:rsid w:val="00733BBA"/>
    <w:rsid w:val="00734063"/>
    <w:rsid w:val="0073420B"/>
    <w:rsid w:val="007347D3"/>
    <w:rsid w:val="007348E0"/>
    <w:rsid w:val="00734C73"/>
    <w:rsid w:val="00734D18"/>
    <w:rsid w:val="00734E7D"/>
    <w:rsid w:val="00734F62"/>
    <w:rsid w:val="00735008"/>
    <w:rsid w:val="007350EB"/>
    <w:rsid w:val="00735163"/>
    <w:rsid w:val="007355AF"/>
    <w:rsid w:val="007355F3"/>
    <w:rsid w:val="00735780"/>
    <w:rsid w:val="00735AE0"/>
    <w:rsid w:val="00735B11"/>
    <w:rsid w:val="00735CA0"/>
    <w:rsid w:val="00735FC8"/>
    <w:rsid w:val="00736260"/>
    <w:rsid w:val="00736390"/>
    <w:rsid w:val="00736610"/>
    <w:rsid w:val="007367F8"/>
    <w:rsid w:val="0073694B"/>
    <w:rsid w:val="00736F90"/>
    <w:rsid w:val="00737076"/>
    <w:rsid w:val="007372D1"/>
    <w:rsid w:val="0073753B"/>
    <w:rsid w:val="00737C05"/>
    <w:rsid w:val="00737CD5"/>
    <w:rsid w:val="00737FF4"/>
    <w:rsid w:val="0074030D"/>
    <w:rsid w:val="00740427"/>
    <w:rsid w:val="00740628"/>
    <w:rsid w:val="00740DF2"/>
    <w:rsid w:val="00741039"/>
    <w:rsid w:val="00741163"/>
    <w:rsid w:val="00741272"/>
    <w:rsid w:val="00741736"/>
    <w:rsid w:val="007417E4"/>
    <w:rsid w:val="007418A1"/>
    <w:rsid w:val="00741987"/>
    <w:rsid w:val="00741ADB"/>
    <w:rsid w:val="00741BB6"/>
    <w:rsid w:val="00741C67"/>
    <w:rsid w:val="00742177"/>
    <w:rsid w:val="007422C4"/>
    <w:rsid w:val="007422ED"/>
    <w:rsid w:val="007422F6"/>
    <w:rsid w:val="0074233A"/>
    <w:rsid w:val="00742474"/>
    <w:rsid w:val="0074249A"/>
    <w:rsid w:val="00742B96"/>
    <w:rsid w:val="0074309B"/>
    <w:rsid w:val="007433FA"/>
    <w:rsid w:val="00743715"/>
    <w:rsid w:val="007438E2"/>
    <w:rsid w:val="00743A28"/>
    <w:rsid w:val="00743A6D"/>
    <w:rsid w:val="00743E24"/>
    <w:rsid w:val="0074417E"/>
    <w:rsid w:val="0074438E"/>
    <w:rsid w:val="0074468D"/>
    <w:rsid w:val="007446B4"/>
    <w:rsid w:val="00744766"/>
    <w:rsid w:val="00744C07"/>
    <w:rsid w:val="00745446"/>
    <w:rsid w:val="007459AA"/>
    <w:rsid w:val="00745CB2"/>
    <w:rsid w:val="00745FC6"/>
    <w:rsid w:val="00746532"/>
    <w:rsid w:val="00746542"/>
    <w:rsid w:val="0074704E"/>
    <w:rsid w:val="007473A6"/>
    <w:rsid w:val="00747557"/>
    <w:rsid w:val="007475E9"/>
    <w:rsid w:val="00747735"/>
    <w:rsid w:val="007478A1"/>
    <w:rsid w:val="00747951"/>
    <w:rsid w:val="00747D19"/>
    <w:rsid w:val="00747FA6"/>
    <w:rsid w:val="00750357"/>
    <w:rsid w:val="00750894"/>
    <w:rsid w:val="00750D04"/>
    <w:rsid w:val="0075106C"/>
    <w:rsid w:val="00751297"/>
    <w:rsid w:val="007512E4"/>
    <w:rsid w:val="007516C3"/>
    <w:rsid w:val="0075170E"/>
    <w:rsid w:val="00751BDE"/>
    <w:rsid w:val="00751E29"/>
    <w:rsid w:val="0075213B"/>
    <w:rsid w:val="007521AC"/>
    <w:rsid w:val="0075220D"/>
    <w:rsid w:val="00752532"/>
    <w:rsid w:val="007525B9"/>
    <w:rsid w:val="00752640"/>
    <w:rsid w:val="00752733"/>
    <w:rsid w:val="007528BD"/>
    <w:rsid w:val="0075293F"/>
    <w:rsid w:val="00752AF2"/>
    <w:rsid w:val="00752E0E"/>
    <w:rsid w:val="00752F55"/>
    <w:rsid w:val="00752FC2"/>
    <w:rsid w:val="00752FF5"/>
    <w:rsid w:val="007531CE"/>
    <w:rsid w:val="0075355C"/>
    <w:rsid w:val="007537F9"/>
    <w:rsid w:val="00753C81"/>
    <w:rsid w:val="0075418E"/>
    <w:rsid w:val="007549BF"/>
    <w:rsid w:val="00754E7B"/>
    <w:rsid w:val="007555C9"/>
    <w:rsid w:val="00755679"/>
    <w:rsid w:val="007565B0"/>
    <w:rsid w:val="007565B4"/>
    <w:rsid w:val="0075663F"/>
    <w:rsid w:val="00756A3F"/>
    <w:rsid w:val="00756B2B"/>
    <w:rsid w:val="00756DBD"/>
    <w:rsid w:val="00756F6F"/>
    <w:rsid w:val="00756FD2"/>
    <w:rsid w:val="007570B0"/>
    <w:rsid w:val="007574E9"/>
    <w:rsid w:val="00757B74"/>
    <w:rsid w:val="00757F3C"/>
    <w:rsid w:val="00760702"/>
    <w:rsid w:val="00760B56"/>
    <w:rsid w:val="00760D4B"/>
    <w:rsid w:val="007610B1"/>
    <w:rsid w:val="00761329"/>
    <w:rsid w:val="0076157F"/>
    <w:rsid w:val="00761B71"/>
    <w:rsid w:val="00761E4B"/>
    <w:rsid w:val="00761E69"/>
    <w:rsid w:val="00761FA9"/>
    <w:rsid w:val="00762053"/>
    <w:rsid w:val="00762139"/>
    <w:rsid w:val="00762F07"/>
    <w:rsid w:val="0076308B"/>
    <w:rsid w:val="00763268"/>
    <w:rsid w:val="0076340D"/>
    <w:rsid w:val="00763D05"/>
    <w:rsid w:val="00764585"/>
    <w:rsid w:val="00764843"/>
    <w:rsid w:val="00764945"/>
    <w:rsid w:val="00764AEC"/>
    <w:rsid w:val="00764C7B"/>
    <w:rsid w:val="0076500F"/>
    <w:rsid w:val="00765077"/>
    <w:rsid w:val="00765173"/>
    <w:rsid w:val="0076523D"/>
    <w:rsid w:val="007655B5"/>
    <w:rsid w:val="00765716"/>
    <w:rsid w:val="00765D5D"/>
    <w:rsid w:val="007664A1"/>
    <w:rsid w:val="007664DB"/>
    <w:rsid w:val="007664F4"/>
    <w:rsid w:val="00766520"/>
    <w:rsid w:val="007667B4"/>
    <w:rsid w:val="00766B01"/>
    <w:rsid w:val="00766BF6"/>
    <w:rsid w:val="00766C8D"/>
    <w:rsid w:val="007672C5"/>
    <w:rsid w:val="00767BE9"/>
    <w:rsid w:val="00767C67"/>
    <w:rsid w:val="00767F84"/>
    <w:rsid w:val="007701D6"/>
    <w:rsid w:val="00770578"/>
    <w:rsid w:val="00770B54"/>
    <w:rsid w:val="00770C4A"/>
    <w:rsid w:val="00770F18"/>
    <w:rsid w:val="00770FE4"/>
    <w:rsid w:val="00771005"/>
    <w:rsid w:val="0077124C"/>
    <w:rsid w:val="00771538"/>
    <w:rsid w:val="00771623"/>
    <w:rsid w:val="00771BD2"/>
    <w:rsid w:val="00772245"/>
    <w:rsid w:val="00772345"/>
    <w:rsid w:val="0077237D"/>
    <w:rsid w:val="00772898"/>
    <w:rsid w:val="00772C1D"/>
    <w:rsid w:val="00772F02"/>
    <w:rsid w:val="00773182"/>
    <w:rsid w:val="00773303"/>
    <w:rsid w:val="00773489"/>
    <w:rsid w:val="00773642"/>
    <w:rsid w:val="00773BCE"/>
    <w:rsid w:val="00773E4B"/>
    <w:rsid w:val="00773EAD"/>
    <w:rsid w:val="00773F70"/>
    <w:rsid w:val="007743D4"/>
    <w:rsid w:val="0077448C"/>
    <w:rsid w:val="00774511"/>
    <w:rsid w:val="0077484D"/>
    <w:rsid w:val="00774885"/>
    <w:rsid w:val="00774A79"/>
    <w:rsid w:val="00774B06"/>
    <w:rsid w:val="00774DE6"/>
    <w:rsid w:val="00774F70"/>
    <w:rsid w:val="00774FB2"/>
    <w:rsid w:val="00775582"/>
    <w:rsid w:val="00775678"/>
    <w:rsid w:val="007756FB"/>
    <w:rsid w:val="007757CE"/>
    <w:rsid w:val="0077594D"/>
    <w:rsid w:val="00775C12"/>
    <w:rsid w:val="007760ED"/>
    <w:rsid w:val="007761DA"/>
    <w:rsid w:val="00776342"/>
    <w:rsid w:val="0077639A"/>
    <w:rsid w:val="00776586"/>
    <w:rsid w:val="007767D7"/>
    <w:rsid w:val="00776834"/>
    <w:rsid w:val="00776C08"/>
    <w:rsid w:val="00776D25"/>
    <w:rsid w:val="00776DFD"/>
    <w:rsid w:val="00776E96"/>
    <w:rsid w:val="00776F68"/>
    <w:rsid w:val="00776F9F"/>
    <w:rsid w:val="0077755C"/>
    <w:rsid w:val="0078006D"/>
    <w:rsid w:val="00780272"/>
    <w:rsid w:val="00780532"/>
    <w:rsid w:val="007806C4"/>
    <w:rsid w:val="00780975"/>
    <w:rsid w:val="00780994"/>
    <w:rsid w:val="00780A5A"/>
    <w:rsid w:val="00780CC0"/>
    <w:rsid w:val="0078120A"/>
    <w:rsid w:val="0078164C"/>
    <w:rsid w:val="007817F4"/>
    <w:rsid w:val="00781A7B"/>
    <w:rsid w:val="00781B79"/>
    <w:rsid w:val="00781EB8"/>
    <w:rsid w:val="007825B7"/>
    <w:rsid w:val="007831C6"/>
    <w:rsid w:val="00783244"/>
    <w:rsid w:val="00783553"/>
    <w:rsid w:val="007839D2"/>
    <w:rsid w:val="00783BFA"/>
    <w:rsid w:val="00784352"/>
    <w:rsid w:val="0078473B"/>
    <w:rsid w:val="0078488B"/>
    <w:rsid w:val="00784AE0"/>
    <w:rsid w:val="00784C53"/>
    <w:rsid w:val="00784DF7"/>
    <w:rsid w:val="00785529"/>
    <w:rsid w:val="00785583"/>
    <w:rsid w:val="0078579F"/>
    <w:rsid w:val="00785849"/>
    <w:rsid w:val="0078599A"/>
    <w:rsid w:val="007861EF"/>
    <w:rsid w:val="007867AE"/>
    <w:rsid w:val="00786CDF"/>
    <w:rsid w:val="00786D37"/>
    <w:rsid w:val="00787018"/>
    <w:rsid w:val="0078726A"/>
    <w:rsid w:val="007872B1"/>
    <w:rsid w:val="00787407"/>
    <w:rsid w:val="0078750E"/>
    <w:rsid w:val="0078773C"/>
    <w:rsid w:val="00787AAA"/>
    <w:rsid w:val="00787B08"/>
    <w:rsid w:val="00787CCC"/>
    <w:rsid w:val="00787CEB"/>
    <w:rsid w:val="00787DD5"/>
    <w:rsid w:val="00787F27"/>
    <w:rsid w:val="00787F55"/>
    <w:rsid w:val="00787FEA"/>
    <w:rsid w:val="00790220"/>
    <w:rsid w:val="007903B7"/>
    <w:rsid w:val="007903F3"/>
    <w:rsid w:val="00790878"/>
    <w:rsid w:val="007908C8"/>
    <w:rsid w:val="007909E4"/>
    <w:rsid w:val="00790CD3"/>
    <w:rsid w:val="00790DE5"/>
    <w:rsid w:val="00791606"/>
    <w:rsid w:val="00791D64"/>
    <w:rsid w:val="00792504"/>
    <w:rsid w:val="007929C0"/>
    <w:rsid w:val="00792A5D"/>
    <w:rsid w:val="00792B85"/>
    <w:rsid w:val="00792C0F"/>
    <w:rsid w:val="007935C0"/>
    <w:rsid w:val="0079397E"/>
    <w:rsid w:val="00793BFB"/>
    <w:rsid w:val="00793C43"/>
    <w:rsid w:val="00793FFC"/>
    <w:rsid w:val="00794134"/>
    <w:rsid w:val="007941FD"/>
    <w:rsid w:val="0079446C"/>
    <w:rsid w:val="00794985"/>
    <w:rsid w:val="00794D09"/>
    <w:rsid w:val="007950B9"/>
    <w:rsid w:val="007950CF"/>
    <w:rsid w:val="007955E2"/>
    <w:rsid w:val="007955F8"/>
    <w:rsid w:val="00795CDE"/>
    <w:rsid w:val="00795D35"/>
    <w:rsid w:val="00795F72"/>
    <w:rsid w:val="00796C8E"/>
    <w:rsid w:val="007970DE"/>
    <w:rsid w:val="0079715E"/>
    <w:rsid w:val="00797449"/>
    <w:rsid w:val="00797980"/>
    <w:rsid w:val="00797AAD"/>
    <w:rsid w:val="00797AC0"/>
    <w:rsid w:val="00797E59"/>
    <w:rsid w:val="007A01B4"/>
    <w:rsid w:val="007A08D1"/>
    <w:rsid w:val="007A1510"/>
    <w:rsid w:val="007A1608"/>
    <w:rsid w:val="007A1860"/>
    <w:rsid w:val="007A1E1D"/>
    <w:rsid w:val="007A1E61"/>
    <w:rsid w:val="007A1E87"/>
    <w:rsid w:val="007A262F"/>
    <w:rsid w:val="007A264C"/>
    <w:rsid w:val="007A2B80"/>
    <w:rsid w:val="007A3585"/>
    <w:rsid w:val="007A36C3"/>
    <w:rsid w:val="007A3933"/>
    <w:rsid w:val="007A3DEA"/>
    <w:rsid w:val="007A3DF1"/>
    <w:rsid w:val="007A3E39"/>
    <w:rsid w:val="007A40A1"/>
    <w:rsid w:val="007A42A8"/>
    <w:rsid w:val="007A4479"/>
    <w:rsid w:val="007A461F"/>
    <w:rsid w:val="007A47F0"/>
    <w:rsid w:val="007A4949"/>
    <w:rsid w:val="007A4982"/>
    <w:rsid w:val="007A49CD"/>
    <w:rsid w:val="007A4F2E"/>
    <w:rsid w:val="007A573C"/>
    <w:rsid w:val="007A597F"/>
    <w:rsid w:val="007A5C87"/>
    <w:rsid w:val="007A5D1D"/>
    <w:rsid w:val="007A5ED3"/>
    <w:rsid w:val="007A6248"/>
    <w:rsid w:val="007A62A9"/>
    <w:rsid w:val="007A652F"/>
    <w:rsid w:val="007A6C37"/>
    <w:rsid w:val="007A706D"/>
    <w:rsid w:val="007A7265"/>
    <w:rsid w:val="007A729B"/>
    <w:rsid w:val="007A75CB"/>
    <w:rsid w:val="007A7871"/>
    <w:rsid w:val="007A7A10"/>
    <w:rsid w:val="007B0130"/>
    <w:rsid w:val="007B02B8"/>
    <w:rsid w:val="007B0338"/>
    <w:rsid w:val="007B0470"/>
    <w:rsid w:val="007B052D"/>
    <w:rsid w:val="007B05C8"/>
    <w:rsid w:val="007B134B"/>
    <w:rsid w:val="007B15A0"/>
    <w:rsid w:val="007B1AF5"/>
    <w:rsid w:val="007B1CB6"/>
    <w:rsid w:val="007B251A"/>
    <w:rsid w:val="007B271A"/>
    <w:rsid w:val="007B287A"/>
    <w:rsid w:val="007B2D52"/>
    <w:rsid w:val="007B3781"/>
    <w:rsid w:val="007B38E4"/>
    <w:rsid w:val="007B3CC2"/>
    <w:rsid w:val="007B45A4"/>
    <w:rsid w:val="007B47B2"/>
    <w:rsid w:val="007B4AAB"/>
    <w:rsid w:val="007B5028"/>
    <w:rsid w:val="007B5363"/>
    <w:rsid w:val="007B56E2"/>
    <w:rsid w:val="007B575C"/>
    <w:rsid w:val="007B5D0F"/>
    <w:rsid w:val="007B6554"/>
    <w:rsid w:val="007B662F"/>
    <w:rsid w:val="007B67B4"/>
    <w:rsid w:val="007B6A70"/>
    <w:rsid w:val="007B6D35"/>
    <w:rsid w:val="007B70E9"/>
    <w:rsid w:val="007B7915"/>
    <w:rsid w:val="007B7C12"/>
    <w:rsid w:val="007B7C77"/>
    <w:rsid w:val="007C0058"/>
    <w:rsid w:val="007C0460"/>
    <w:rsid w:val="007C05DE"/>
    <w:rsid w:val="007C07C0"/>
    <w:rsid w:val="007C07EA"/>
    <w:rsid w:val="007C091E"/>
    <w:rsid w:val="007C0C68"/>
    <w:rsid w:val="007C1264"/>
    <w:rsid w:val="007C19C0"/>
    <w:rsid w:val="007C1B11"/>
    <w:rsid w:val="007C1B22"/>
    <w:rsid w:val="007C24B1"/>
    <w:rsid w:val="007C2A3D"/>
    <w:rsid w:val="007C2B06"/>
    <w:rsid w:val="007C2B58"/>
    <w:rsid w:val="007C2C09"/>
    <w:rsid w:val="007C2CCE"/>
    <w:rsid w:val="007C3708"/>
    <w:rsid w:val="007C3890"/>
    <w:rsid w:val="007C3970"/>
    <w:rsid w:val="007C3BD2"/>
    <w:rsid w:val="007C3DB7"/>
    <w:rsid w:val="007C41A5"/>
    <w:rsid w:val="007C43F4"/>
    <w:rsid w:val="007C48E3"/>
    <w:rsid w:val="007C492D"/>
    <w:rsid w:val="007C4997"/>
    <w:rsid w:val="007C4AA5"/>
    <w:rsid w:val="007C4DEA"/>
    <w:rsid w:val="007C50D2"/>
    <w:rsid w:val="007C5249"/>
    <w:rsid w:val="007C5328"/>
    <w:rsid w:val="007C61BE"/>
    <w:rsid w:val="007C61E6"/>
    <w:rsid w:val="007C62D6"/>
    <w:rsid w:val="007C6B51"/>
    <w:rsid w:val="007C6DFF"/>
    <w:rsid w:val="007C711E"/>
    <w:rsid w:val="007C717B"/>
    <w:rsid w:val="007C71D9"/>
    <w:rsid w:val="007C7395"/>
    <w:rsid w:val="007C749C"/>
    <w:rsid w:val="007C7509"/>
    <w:rsid w:val="007C7721"/>
    <w:rsid w:val="007C79A6"/>
    <w:rsid w:val="007C7B76"/>
    <w:rsid w:val="007C7C10"/>
    <w:rsid w:val="007C7D9E"/>
    <w:rsid w:val="007C7EDC"/>
    <w:rsid w:val="007D0B4C"/>
    <w:rsid w:val="007D1569"/>
    <w:rsid w:val="007D167A"/>
    <w:rsid w:val="007D19D3"/>
    <w:rsid w:val="007D1D16"/>
    <w:rsid w:val="007D1FAA"/>
    <w:rsid w:val="007D2453"/>
    <w:rsid w:val="007D276A"/>
    <w:rsid w:val="007D299D"/>
    <w:rsid w:val="007D29B0"/>
    <w:rsid w:val="007D2C76"/>
    <w:rsid w:val="007D2E72"/>
    <w:rsid w:val="007D2F40"/>
    <w:rsid w:val="007D3392"/>
    <w:rsid w:val="007D34FE"/>
    <w:rsid w:val="007D3984"/>
    <w:rsid w:val="007D3A84"/>
    <w:rsid w:val="007D3D83"/>
    <w:rsid w:val="007D3EC0"/>
    <w:rsid w:val="007D40F5"/>
    <w:rsid w:val="007D41E9"/>
    <w:rsid w:val="007D422D"/>
    <w:rsid w:val="007D464E"/>
    <w:rsid w:val="007D466B"/>
    <w:rsid w:val="007D474E"/>
    <w:rsid w:val="007D4A58"/>
    <w:rsid w:val="007D4B2E"/>
    <w:rsid w:val="007D4C94"/>
    <w:rsid w:val="007D4ECA"/>
    <w:rsid w:val="007D4F2A"/>
    <w:rsid w:val="007D4FCE"/>
    <w:rsid w:val="007D505F"/>
    <w:rsid w:val="007D5195"/>
    <w:rsid w:val="007D5899"/>
    <w:rsid w:val="007D5961"/>
    <w:rsid w:val="007D5AAC"/>
    <w:rsid w:val="007D5E34"/>
    <w:rsid w:val="007D5F6D"/>
    <w:rsid w:val="007D5FEF"/>
    <w:rsid w:val="007D6236"/>
    <w:rsid w:val="007D62A0"/>
    <w:rsid w:val="007D646F"/>
    <w:rsid w:val="007D6473"/>
    <w:rsid w:val="007D68D8"/>
    <w:rsid w:val="007D68E3"/>
    <w:rsid w:val="007D6D53"/>
    <w:rsid w:val="007D6F7B"/>
    <w:rsid w:val="007D7638"/>
    <w:rsid w:val="007D7892"/>
    <w:rsid w:val="007D7910"/>
    <w:rsid w:val="007D7947"/>
    <w:rsid w:val="007D7CB6"/>
    <w:rsid w:val="007E01B8"/>
    <w:rsid w:val="007E02C9"/>
    <w:rsid w:val="007E04B7"/>
    <w:rsid w:val="007E0541"/>
    <w:rsid w:val="007E05DC"/>
    <w:rsid w:val="007E0653"/>
    <w:rsid w:val="007E09EA"/>
    <w:rsid w:val="007E10EB"/>
    <w:rsid w:val="007E1168"/>
    <w:rsid w:val="007E1328"/>
    <w:rsid w:val="007E13AA"/>
    <w:rsid w:val="007E18E1"/>
    <w:rsid w:val="007E1A10"/>
    <w:rsid w:val="007E1A69"/>
    <w:rsid w:val="007E1AC9"/>
    <w:rsid w:val="007E1ED6"/>
    <w:rsid w:val="007E1F01"/>
    <w:rsid w:val="007E2035"/>
    <w:rsid w:val="007E2289"/>
    <w:rsid w:val="007E2515"/>
    <w:rsid w:val="007E25B0"/>
    <w:rsid w:val="007E2752"/>
    <w:rsid w:val="007E296D"/>
    <w:rsid w:val="007E2B68"/>
    <w:rsid w:val="007E2C5D"/>
    <w:rsid w:val="007E330C"/>
    <w:rsid w:val="007E33B5"/>
    <w:rsid w:val="007E34DA"/>
    <w:rsid w:val="007E3518"/>
    <w:rsid w:val="007E363F"/>
    <w:rsid w:val="007E38D5"/>
    <w:rsid w:val="007E39BB"/>
    <w:rsid w:val="007E3B5C"/>
    <w:rsid w:val="007E3BDE"/>
    <w:rsid w:val="007E4196"/>
    <w:rsid w:val="007E42B4"/>
    <w:rsid w:val="007E431A"/>
    <w:rsid w:val="007E44C5"/>
    <w:rsid w:val="007E4617"/>
    <w:rsid w:val="007E4A22"/>
    <w:rsid w:val="007E4D0B"/>
    <w:rsid w:val="007E4FAF"/>
    <w:rsid w:val="007E5109"/>
    <w:rsid w:val="007E5138"/>
    <w:rsid w:val="007E5248"/>
    <w:rsid w:val="007E52FB"/>
    <w:rsid w:val="007E54B6"/>
    <w:rsid w:val="007E5785"/>
    <w:rsid w:val="007E5979"/>
    <w:rsid w:val="007E5AAC"/>
    <w:rsid w:val="007E5E6D"/>
    <w:rsid w:val="007E5FF1"/>
    <w:rsid w:val="007E60EC"/>
    <w:rsid w:val="007E6180"/>
    <w:rsid w:val="007E63D3"/>
    <w:rsid w:val="007E6BED"/>
    <w:rsid w:val="007E6CC5"/>
    <w:rsid w:val="007E6D28"/>
    <w:rsid w:val="007E728E"/>
    <w:rsid w:val="007E7663"/>
    <w:rsid w:val="007F01E0"/>
    <w:rsid w:val="007F0633"/>
    <w:rsid w:val="007F091A"/>
    <w:rsid w:val="007F0C30"/>
    <w:rsid w:val="007F0CDA"/>
    <w:rsid w:val="007F0F4E"/>
    <w:rsid w:val="007F1103"/>
    <w:rsid w:val="007F1A46"/>
    <w:rsid w:val="007F1BC6"/>
    <w:rsid w:val="007F1D84"/>
    <w:rsid w:val="007F2045"/>
    <w:rsid w:val="007F20A9"/>
    <w:rsid w:val="007F240B"/>
    <w:rsid w:val="007F2694"/>
    <w:rsid w:val="007F2756"/>
    <w:rsid w:val="007F27F5"/>
    <w:rsid w:val="007F2AB1"/>
    <w:rsid w:val="007F2ADD"/>
    <w:rsid w:val="007F2C39"/>
    <w:rsid w:val="007F2D03"/>
    <w:rsid w:val="007F2E6F"/>
    <w:rsid w:val="007F2E97"/>
    <w:rsid w:val="007F2E9D"/>
    <w:rsid w:val="007F362A"/>
    <w:rsid w:val="007F39FE"/>
    <w:rsid w:val="007F3A93"/>
    <w:rsid w:val="007F3B09"/>
    <w:rsid w:val="007F3B10"/>
    <w:rsid w:val="007F3C21"/>
    <w:rsid w:val="007F3D0C"/>
    <w:rsid w:val="007F3D7B"/>
    <w:rsid w:val="007F3E5D"/>
    <w:rsid w:val="007F411B"/>
    <w:rsid w:val="007F44B8"/>
    <w:rsid w:val="007F4632"/>
    <w:rsid w:val="007F48A4"/>
    <w:rsid w:val="007F48E1"/>
    <w:rsid w:val="007F4B8D"/>
    <w:rsid w:val="007F50DD"/>
    <w:rsid w:val="007F51B7"/>
    <w:rsid w:val="007F56A7"/>
    <w:rsid w:val="007F5D99"/>
    <w:rsid w:val="007F5F58"/>
    <w:rsid w:val="007F678D"/>
    <w:rsid w:val="007F6864"/>
    <w:rsid w:val="007F69C4"/>
    <w:rsid w:val="007F6ACC"/>
    <w:rsid w:val="007F6CD8"/>
    <w:rsid w:val="007F793B"/>
    <w:rsid w:val="007F7DB4"/>
    <w:rsid w:val="00800045"/>
    <w:rsid w:val="00800260"/>
    <w:rsid w:val="008003D3"/>
    <w:rsid w:val="0080046D"/>
    <w:rsid w:val="00800474"/>
    <w:rsid w:val="00800514"/>
    <w:rsid w:val="008005F2"/>
    <w:rsid w:val="0080070D"/>
    <w:rsid w:val="00800EC4"/>
    <w:rsid w:val="00801241"/>
    <w:rsid w:val="008014F2"/>
    <w:rsid w:val="008014FF"/>
    <w:rsid w:val="008016BA"/>
    <w:rsid w:val="00801738"/>
    <w:rsid w:val="0080177E"/>
    <w:rsid w:val="00801C06"/>
    <w:rsid w:val="00801F34"/>
    <w:rsid w:val="00801FEC"/>
    <w:rsid w:val="008022C9"/>
    <w:rsid w:val="008022FD"/>
    <w:rsid w:val="008023BA"/>
    <w:rsid w:val="008023BF"/>
    <w:rsid w:val="00802642"/>
    <w:rsid w:val="00802648"/>
    <w:rsid w:val="0080293C"/>
    <w:rsid w:val="00802A0A"/>
    <w:rsid w:val="00802B6C"/>
    <w:rsid w:val="00802BCE"/>
    <w:rsid w:val="00802C43"/>
    <w:rsid w:val="00802CCA"/>
    <w:rsid w:val="0080303D"/>
    <w:rsid w:val="00803335"/>
    <w:rsid w:val="0080337F"/>
    <w:rsid w:val="00803832"/>
    <w:rsid w:val="008038D2"/>
    <w:rsid w:val="00803E8B"/>
    <w:rsid w:val="00803F72"/>
    <w:rsid w:val="00804118"/>
    <w:rsid w:val="008041D0"/>
    <w:rsid w:val="00804651"/>
    <w:rsid w:val="00804977"/>
    <w:rsid w:val="00804B14"/>
    <w:rsid w:val="00804B2D"/>
    <w:rsid w:val="00804EA1"/>
    <w:rsid w:val="00804F84"/>
    <w:rsid w:val="008051F7"/>
    <w:rsid w:val="0080536C"/>
    <w:rsid w:val="00805573"/>
    <w:rsid w:val="0080560C"/>
    <w:rsid w:val="0080586E"/>
    <w:rsid w:val="00805887"/>
    <w:rsid w:val="00805A3F"/>
    <w:rsid w:val="00805C58"/>
    <w:rsid w:val="00805C66"/>
    <w:rsid w:val="00805F37"/>
    <w:rsid w:val="00806000"/>
    <w:rsid w:val="00806054"/>
    <w:rsid w:val="008060EA"/>
    <w:rsid w:val="008060FC"/>
    <w:rsid w:val="008060FF"/>
    <w:rsid w:val="008061E6"/>
    <w:rsid w:val="008065CA"/>
    <w:rsid w:val="00806B26"/>
    <w:rsid w:val="00806BC7"/>
    <w:rsid w:val="00806C07"/>
    <w:rsid w:val="008073A0"/>
    <w:rsid w:val="008077B4"/>
    <w:rsid w:val="008077BA"/>
    <w:rsid w:val="00807930"/>
    <w:rsid w:val="00807C5B"/>
    <w:rsid w:val="00807CE0"/>
    <w:rsid w:val="00810369"/>
    <w:rsid w:val="008105A7"/>
    <w:rsid w:val="008105AA"/>
    <w:rsid w:val="0081060A"/>
    <w:rsid w:val="00810ABD"/>
    <w:rsid w:val="00810E84"/>
    <w:rsid w:val="00810EF6"/>
    <w:rsid w:val="00811157"/>
    <w:rsid w:val="00811201"/>
    <w:rsid w:val="00811759"/>
    <w:rsid w:val="008117F0"/>
    <w:rsid w:val="00811957"/>
    <w:rsid w:val="00811AA3"/>
    <w:rsid w:val="00811B1C"/>
    <w:rsid w:val="00811C3B"/>
    <w:rsid w:val="00811D37"/>
    <w:rsid w:val="00811E9F"/>
    <w:rsid w:val="00811FDC"/>
    <w:rsid w:val="0081204B"/>
    <w:rsid w:val="00812811"/>
    <w:rsid w:val="00812928"/>
    <w:rsid w:val="00812ADC"/>
    <w:rsid w:val="00812D0C"/>
    <w:rsid w:val="00812D9B"/>
    <w:rsid w:val="00813584"/>
    <w:rsid w:val="0081361A"/>
    <w:rsid w:val="00813650"/>
    <w:rsid w:val="00813B85"/>
    <w:rsid w:val="0081401B"/>
    <w:rsid w:val="0081409F"/>
    <w:rsid w:val="0081421B"/>
    <w:rsid w:val="0081452A"/>
    <w:rsid w:val="008146F7"/>
    <w:rsid w:val="00814D64"/>
    <w:rsid w:val="00814E43"/>
    <w:rsid w:val="00814EAD"/>
    <w:rsid w:val="00815566"/>
    <w:rsid w:val="008155DF"/>
    <w:rsid w:val="00815650"/>
    <w:rsid w:val="00815A4F"/>
    <w:rsid w:val="00815B24"/>
    <w:rsid w:val="00815E50"/>
    <w:rsid w:val="00815EEC"/>
    <w:rsid w:val="00816018"/>
    <w:rsid w:val="008160B9"/>
    <w:rsid w:val="008160E5"/>
    <w:rsid w:val="008163A1"/>
    <w:rsid w:val="0081672D"/>
    <w:rsid w:val="00816B3E"/>
    <w:rsid w:val="00817001"/>
    <w:rsid w:val="0081719A"/>
    <w:rsid w:val="00817419"/>
    <w:rsid w:val="0081746A"/>
    <w:rsid w:val="008174DF"/>
    <w:rsid w:val="0081758D"/>
    <w:rsid w:val="00817B33"/>
    <w:rsid w:val="00817C13"/>
    <w:rsid w:val="00817DC6"/>
    <w:rsid w:val="00820772"/>
    <w:rsid w:val="0082086F"/>
    <w:rsid w:val="00820B95"/>
    <w:rsid w:val="00820CAD"/>
    <w:rsid w:val="00820D5E"/>
    <w:rsid w:val="00820D93"/>
    <w:rsid w:val="0082121A"/>
    <w:rsid w:val="00821301"/>
    <w:rsid w:val="00821863"/>
    <w:rsid w:val="008218B1"/>
    <w:rsid w:val="008218FB"/>
    <w:rsid w:val="00821F70"/>
    <w:rsid w:val="00821F87"/>
    <w:rsid w:val="008224D3"/>
    <w:rsid w:val="0082257B"/>
    <w:rsid w:val="00822606"/>
    <w:rsid w:val="008227CC"/>
    <w:rsid w:val="00822908"/>
    <w:rsid w:val="0082292C"/>
    <w:rsid w:val="00822961"/>
    <w:rsid w:val="00822B1E"/>
    <w:rsid w:val="00822FF6"/>
    <w:rsid w:val="00823012"/>
    <w:rsid w:val="0082336A"/>
    <w:rsid w:val="008233DA"/>
    <w:rsid w:val="008235AB"/>
    <w:rsid w:val="008239D6"/>
    <w:rsid w:val="00823CB7"/>
    <w:rsid w:val="00823CE2"/>
    <w:rsid w:val="00823FB8"/>
    <w:rsid w:val="00824349"/>
    <w:rsid w:val="0082499F"/>
    <w:rsid w:val="00824A95"/>
    <w:rsid w:val="00824D67"/>
    <w:rsid w:val="00824DBA"/>
    <w:rsid w:val="00824DC0"/>
    <w:rsid w:val="00824F2D"/>
    <w:rsid w:val="008250E8"/>
    <w:rsid w:val="008251C2"/>
    <w:rsid w:val="00825410"/>
    <w:rsid w:val="00825692"/>
    <w:rsid w:val="00825922"/>
    <w:rsid w:val="00825E8B"/>
    <w:rsid w:val="00825EE9"/>
    <w:rsid w:val="0082645E"/>
    <w:rsid w:val="008264BD"/>
    <w:rsid w:val="00826715"/>
    <w:rsid w:val="00826771"/>
    <w:rsid w:val="00826909"/>
    <w:rsid w:val="00826932"/>
    <w:rsid w:val="008269CC"/>
    <w:rsid w:val="00826B54"/>
    <w:rsid w:val="00826BDE"/>
    <w:rsid w:val="00827540"/>
    <w:rsid w:val="00827761"/>
    <w:rsid w:val="00827791"/>
    <w:rsid w:val="00827803"/>
    <w:rsid w:val="00827D44"/>
    <w:rsid w:val="00827D73"/>
    <w:rsid w:val="00830418"/>
    <w:rsid w:val="00830697"/>
    <w:rsid w:val="008309AA"/>
    <w:rsid w:val="00830E60"/>
    <w:rsid w:val="00831213"/>
    <w:rsid w:val="008316F8"/>
    <w:rsid w:val="00831862"/>
    <w:rsid w:val="0083186F"/>
    <w:rsid w:val="00831916"/>
    <w:rsid w:val="00832019"/>
    <w:rsid w:val="008321D1"/>
    <w:rsid w:val="0083256A"/>
    <w:rsid w:val="00832601"/>
    <w:rsid w:val="008327BB"/>
    <w:rsid w:val="00832999"/>
    <w:rsid w:val="00832F92"/>
    <w:rsid w:val="00833512"/>
    <w:rsid w:val="00833A81"/>
    <w:rsid w:val="00833D87"/>
    <w:rsid w:val="00833EFF"/>
    <w:rsid w:val="00834109"/>
    <w:rsid w:val="008341C8"/>
    <w:rsid w:val="008342DA"/>
    <w:rsid w:val="0083441C"/>
    <w:rsid w:val="00834574"/>
    <w:rsid w:val="00834E50"/>
    <w:rsid w:val="008350C7"/>
    <w:rsid w:val="0083588E"/>
    <w:rsid w:val="00835A88"/>
    <w:rsid w:val="00835B3D"/>
    <w:rsid w:val="00835C03"/>
    <w:rsid w:val="00835CF0"/>
    <w:rsid w:val="00835ECB"/>
    <w:rsid w:val="00836085"/>
    <w:rsid w:val="00836123"/>
    <w:rsid w:val="008361CD"/>
    <w:rsid w:val="0083675B"/>
    <w:rsid w:val="00836904"/>
    <w:rsid w:val="00836D6A"/>
    <w:rsid w:val="00836E7C"/>
    <w:rsid w:val="00837062"/>
    <w:rsid w:val="0083707B"/>
    <w:rsid w:val="00837D64"/>
    <w:rsid w:val="00837E58"/>
    <w:rsid w:val="00840011"/>
    <w:rsid w:val="008403B1"/>
    <w:rsid w:val="008403BD"/>
    <w:rsid w:val="0084051E"/>
    <w:rsid w:val="008407DC"/>
    <w:rsid w:val="0084091D"/>
    <w:rsid w:val="00840944"/>
    <w:rsid w:val="00840B6F"/>
    <w:rsid w:val="00840EBB"/>
    <w:rsid w:val="00840EFD"/>
    <w:rsid w:val="00841322"/>
    <w:rsid w:val="0084132F"/>
    <w:rsid w:val="008413E1"/>
    <w:rsid w:val="00841454"/>
    <w:rsid w:val="00841539"/>
    <w:rsid w:val="00841993"/>
    <w:rsid w:val="00841EAE"/>
    <w:rsid w:val="00841ECB"/>
    <w:rsid w:val="00842704"/>
    <w:rsid w:val="00842A26"/>
    <w:rsid w:val="00843095"/>
    <w:rsid w:val="008430CE"/>
    <w:rsid w:val="008432DF"/>
    <w:rsid w:val="00843462"/>
    <w:rsid w:val="00843646"/>
    <w:rsid w:val="008436CF"/>
    <w:rsid w:val="008437E4"/>
    <w:rsid w:val="0084381A"/>
    <w:rsid w:val="00843B57"/>
    <w:rsid w:val="00843F81"/>
    <w:rsid w:val="00844190"/>
    <w:rsid w:val="008442B9"/>
    <w:rsid w:val="00844596"/>
    <w:rsid w:val="0084463F"/>
    <w:rsid w:val="00844867"/>
    <w:rsid w:val="008449C2"/>
    <w:rsid w:val="008449F7"/>
    <w:rsid w:val="00844A57"/>
    <w:rsid w:val="00844C1C"/>
    <w:rsid w:val="00844C45"/>
    <w:rsid w:val="00844D92"/>
    <w:rsid w:val="00844F6B"/>
    <w:rsid w:val="0084524A"/>
    <w:rsid w:val="0084535E"/>
    <w:rsid w:val="008458BF"/>
    <w:rsid w:val="00845E85"/>
    <w:rsid w:val="00846115"/>
    <w:rsid w:val="00846193"/>
    <w:rsid w:val="008461B2"/>
    <w:rsid w:val="008466DB"/>
    <w:rsid w:val="00846A6D"/>
    <w:rsid w:val="00846B62"/>
    <w:rsid w:val="00846B91"/>
    <w:rsid w:val="00846D07"/>
    <w:rsid w:val="00846E1E"/>
    <w:rsid w:val="0084735D"/>
    <w:rsid w:val="008477DF"/>
    <w:rsid w:val="00847817"/>
    <w:rsid w:val="0084784E"/>
    <w:rsid w:val="00850453"/>
    <w:rsid w:val="00850465"/>
    <w:rsid w:val="0085069A"/>
    <w:rsid w:val="00850834"/>
    <w:rsid w:val="008509CD"/>
    <w:rsid w:val="00850CFE"/>
    <w:rsid w:val="00850F8B"/>
    <w:rsid w:val="00851002"/>
    <w:rsid w:val="00851063"/>
    <w:rsid w:val="0085119A"/>
    <w:rsid w:val="008512E6"/>
    <w:rsid w:val="008515A4"/>
    <w:rsid w:val="00851601"/>
    <w:rsid w:val="0085175B"/>
    <w:rsid w:val="00851AD3"/>
    <w:rsid w:val="00851B85"/>
    <w:rsid w:val="00851DF0"/>
    <w:rsid w:val="008520FC"/>
    <w:rsid w:val="00852163"/>
    <w:rsid w:val="00852251"/>
    <w:rsid w:val="00852B64"/>
    <w:rsid w:val="008531F5"/>
    <w:rsid w:val="008534B1"/>
    <w:rsid w:val="00853750"/>
    <w:rsid w:val="00853807"/>
    <w:rsid w:val="00853F45"/>
    <w:rsid w:val="008541DF"/>
    <w:rsid w:val="0085449A"/>
    <w:rsid w:val="00854695"/>
    <w:rsid w:val="008546B7"/>
    <w:rsid w:val="0085473D"/>
    <w:rsid w:val="008548EB"/>
    <w:rsid w:val="00855449"/>
    <w:rsid w:val="00855546"/>
    <w:rsid w:val="00855575"/>
    <w:rsid w:val="008555A8"/>
    <w:rsid w:val="00855A38"/>
    <w:rsid w:val="00855A89"/>
    <w:rsid w:val="00855AF8"/>
    <w:rsid w:val="00856216"/>
    <w:rsid w:val="00856304"/>
    <w:rsid w:val="008565D2"/>
    <w:rsid w:val="0085664F"/>
    <w:rsid w:val="00856866"/>
    <w:rsid w:val="00856C83"/>
    <w:rsid w:val="00856E46"/>
    <w:rsid w:val="00856E58"/>
    <w:rsid w:val="00856E82"/>
    <w:rsid w:val="00856F2F"/>
    <w:rsid w:val="0085703D"/>
    <w:rsid w:val="0085755E"/>
    <w:rsid w:val="0085762E"/>
    <w:rsid w:val="0085773D"/>
    <w:rsid w:val="00857F2C"/>
    <w:rsid w:val="0086033C"/>
    <w:rsid w:val="0086062D"/>
    <w:rsid w:val="0086070D"/>
    <w:rsid w:val="00860D05"/>
    <w:rsid w:val="00860E98"/>
    <w:rsid w:val="00860F6A"/>
    <w:rsid w:val="00861276"/>
    <w:rsid w:val="0086171C"/>
    <w:rsid w:val="00861838"/>
    <w:rsid w:val="00861B2C"/>
    <w:rsid w:val="00861E56"/>
    <w:rsid w:val="00862084"/>
    <w:rsid w:val="008620AD"/>
    <w:rsid w:val="00862113"/>
    <w:rsid w:val="00862815"/>
    <w:rsid w:val="00862CE2"/>
    <w:rsid w:val="00862EDA"/>
    <w:rsid w:val="008635FD"/>
    <w:rsid w:val="00863671"/>
    <w:rsid w:val="008638DD"/>
    <w:rsid w:val="00863D28"/>
    <w:rsid w:val="008640BB"/>
    <w:rsid w:val="0086475F"/>
    <w:rsid w:val="008648AD"/>
    <w:rsid w:val="008648D8"/>
    <w:rsid w:val="00864AD6"/>
    <w:rsid w:val="00864BCD"/>
    <w:rsid w:val="00864F7E"/>
    <w:rsid w:val="00865445"/>
    <w:rsid w:val="008658E3"/>
    <w:rsid w:val="008658E9"/>
    <w:rsid w:val="00866142"/>
    <w:rsid w:val="008662F7"/>
    <w:rsid w:val="008666C9"/>
    <w:rsid w:val="008666E6"/>
    <w:rsid w:val="0086674C"/>
    <w:rsid w:val="00866810"/>
    <w:rsid w:val="00866A3D"/>
    <w:rsid w:val="00866C33"/>
    <w:rsid w:val="00866C65"/>
    <w:rsid w:val="00866E9B"/>
    <w:rsid w:val="00866F83"/>
    <w:rsid w:val="008671E6"/>
    <w:rsid w:val="0086736E"/>
    <w:rsid w:val="008703FA"/>
    <w:rsid w:val="00870A0D"/>
    <w:rsid w:val="00870A2A"/>
    <w:rsid w:val="00870BE7"/>
    <w:rsid w:val="00870CAD"/>
    <w:rsid w:val="00871123"/>
    <w:rsid w:val="008711BA"/>
    <w:rsid w:val="008714ED"/>
    <w:rsid w:val="0087164E"/>
    <w:rsid w:val="0087180B"/>
    <w:rsid w:val="00871DC5"/>
    <w:rsid w:val="008721D8"/>
    <w:rsid w:val="008724A9"/>
    <w:rsid w:val="008725AE"/>
    <w:rsid w:val="00872741"/>
    <w:rsid w:val="00872824"/>
    <w:rsid w:val="00872940"/>
    <w:rsid w:val="008729D2"/>
    <w:rsid w:val="00872A46"/>
    <w:rsid w:val="00872DE5"/>
    <w:rsid w:val="00872FD4"/>
    <w:rsid w:val="00873B5A"/>
    <w:rsid w:val="00874063"/>
    <w:rsid w:val="0087420C"/>
    <w:rsid w:val="008743D5"/>
    <w:rsid w:val="0087448B"/>
    <w:rsid w:val="008756CA"/>
    <w:rsid w:val="00875910"/>
    <w:rsid w:val="00875E61"/>
    <w:rsid w:val="00875F47"/>
    <w:rsid w:val="00875FE5"/>
    <w:rsid w:val="0087632A"/>
    <w:rsid w:val="00876349"/>
    <w:rsid w:val="00876740"/>
    <w:rsid w:val="00876BD1"/>
    <w:rsid w:val="0087701E"/>
    <w:rsid w:val="00877067"/>
    <w:rsid w:val="008770BD"/>
    <w:rsid w:val="008771DC"/>
    <w:rsid w:val="00877C6B"/>
    <w:rsid w:val="00877F67"/>
    <w:rsid w:val="008800BB"/>
    <w:rsid w:val="0088035D"/>
    <w:rsid w:val="008807F8"/>
    <w:rsid w:val="00880E1C"/>
    <w:rsid w:val="00880EDB"/>
    <w:rsid w:val="00880F6E"/>
    <w:rsid w:val="00881573"/>
    <w:rsid w:val="00881625"/>
    <w:rsid w:val="0088163F"/>
    <w:rsid w:val="00881A53"/>
    <w:rsid w:val="00881E4A"/>
    <w:rsid w:val="00882869"/>
    <w:rsid w:val="008829A8"/>
    <w:rsid w:val="00882B85"/>
    <w:rsid w:val="00882CD4"/>
    <w:rsid w:val="00883750"/>
    <w:rsid w:val="00883854"/>
    <w:rsid w:val="0088385E"/>
    <w:rsid w:val="008838D4"/>
    <w:rsid w:val="008838F1"/>
    <w:rsid w:val="00883A6C"/>
    <w:rsid w:val="00883C0D"/>
    <w:rsid w:val="00883C58"/>
    <w:rsid w:val="00883D33"/>
    <w:rsid w:val="008841D9"/>
    <w:rsid w:val="008843B3"/>
    <w:rsid w:val="0088476D"/>
    <w:rsid w:val="00884CE0"/>
    <w:rsid w:val="00885052"/>
    <w:rsid w:val="008850EF"/>
    <w:rsid w:val="00885265"/>
    <w:rsid w:val="008852A4"/>
    <w:rsid w:val="0088552B"/>
    <w:rsid w:val="0088589C"/>
    <w:rsid w:val="00885965"/>
    <w:rsid w:val="00885B11"/>
    <w:rsid w:val="0088605F"/>
    <w:rsid w:val="008864B2"/>
    <w:rsid w:val="008868FD"/>
    <w:rsid w:val="00886BB3"/>
    <w:rsid w:val="008871A5"/>
    <w:rsid w:val="00887204"/>
    <w:rsid w:val="008874EB"/>
    <w:rsid w:val="0088757F"/>
    <w:rsid w:val="00887588"/>
    <w:rsid w:val="0088765B"/>
    <w:rsid w:val="008878BA"/>
    <w:rsid w:val="00887A23"/>
    <w:rsid w:val="00887E38"/>
    <w:rsid w:val="0089006E"/>
    <w:rsid w:val="0089016E"/>
    <w:rsid w:val="00890180"/>
    <w:rsid w:val="008901D5"/>
    <w:rsid w:val="00890246"/>
    <w:rsid w:val="0089041A"/>
    <w:rsid w:val="00890426"/>
    <w:rsid w:val="00890D7E"/>
    <w:rsid w:val="00890FB3"/>
    <w:rsid w:val="00890FC4"/>
    <w:rsid w:val="00890FF2"/>
    <w:rsid w:val="0089101F"/>
    <w:rsid w:val="008910A1"/>
    <w:rsid w:val="008910FC"/>
    <w:rsid w:val="00891327"/>
    <w:rsid w:val="0089135A"/>
    <w:rsid w:val="00891875"/>
    <w:rsid w:val="00891CEC"/>
    <w:rsid w:val="00891D09"/>
    <w:rsid w:val="00892416"/>
    <w:rsid w:val="008924BE"/>
    <w:rsid w:val="008924E6"/>
    <w:rsid w:val="00892823"/>
    <w:rsid w:val="00892CB8"/>
    <w:rsid w:val="00892DE7"/>
    <w:rsid w:val="00892FDB"/>
    <w:rsid w:val="00893249"/>
    <w:rsid w:val="008932C0"/>
    <w:rsid w:val="00893B1B"/>
    <w:rsid w:val="00894744"/>
    <w:rsid w:val="008947FF"/>
    <w:rsid w:val="00894984"/>
    <w:rsid w:val="00894C93"/>
    <w:rsid w:val="00894D30"/>
    <w:rsid w:val="00894FB8"/>
    <w:rsid w:val="00895061"/>
    <w:rsid w:val="008952FC"/>
    <w:rsid w:val="00895353"/>
    <w:rsid w:val="0089536D"/>
    <w:rsid w:val="008956CF"/>
    <w:rsid w:val="0089577D"/>
    <w:rsid w:val="008958EE"/>
    <w:rsid w:val="00895D5A"/>
    <w:rsid w:val="00895F0B"/>
    <w:rsid w:val="00896573"/>
    <w:rsid w:val="008965C0"/>
    <w:rsid w:val="00896611"/>
    <w:rsid w:val="008968EE"/>
    <w:rsid w:val="008969B0"/>
    <w:rsid w:val="008969C6"/>
    <w:rsid w:val="00896A7C"/>
    <w:rsid w:val="00896B72"/>
    <w:rsid w:val="00896B84"/>
    <w:rsid w:val="00896D09"/>
    <w:rsid w:val="0089702F"/>
    <w:rsid w:val="0089706A"/>
    <w:rsid w:val="0089723C"/>
    <w:rsid w:val="00897389"/>
    <w:rsid w:val="008974B2"/>
    <w:rsid w:val="00897BCE"/>
    <w:rsid w:val="00897D5A"/>
    <w:rsid w:val="00897E18"/>
    <w:rsid w:val="00897E63"/>
    <w:rsid w:val="008A04E8"/>
    <w:rsid w:val="008A1069"/>
    <w:rsid w:val="008A109C"/>
    <w:rsid w:val="008A129D"/>
    <w:rsid w:val="008A1500"/>
    <w:rsid w:val="008A1613"/>
    <w:rsid w:val="008A16D8"/>
    <w:rsid w:val="008A1953"/>
    <w:rsid w:val="008A1A11"/>
    <w:rsid w:val="008A1C23"/>
    <w:rsid w:val="008A1F6B"/>
    <w:rsid w:val="008A25A2"/>
    <w:rsid w:val="008A28B0"/>
    <w:rsid w:val="008A2970"/>
    <w:rsid w:val="008A2A40"/>
    <w:rsid w:val="008A2EB3"/>
    <w:rsid w:val="008A2F03"/>
    <w:rsid w:val="008A36E5"/>
    <w:rsid w:val="008A395C"/>
    <w:rsid w:val="008A4386"/>
    <w:rsid w:val="008A464D"/>
    <w:rsid w:val="008A47A9"/>
    <w:rsid w:val="008A4AD1"/>
    <w:rsid w:val="008A4F2A"/>
    <w:rsid w:val="008A510D"/>
    <w:rsid w:val="008A5243"/>
    <w:rsid w:val="008A5446"/>
    <w:rsid w:val="008A5566"/>
    <w:rsid w:val="008A56B8"/>
    <w:rsid w:val="008A56FB"/>
    <w:rsid w:val="008A5828"/>
    <w:rsid w:val="008A5A63"/>
    <w:rsid w:val="008A5B87"/>
    <w:rsid w:val="008A5C01"/>
    <w:rsid w:val="008A5F54"/>
    <w:rsid w:val="008A6031"/>
    <w:rsid w:val="008A63FF"/>
    <w:rsid w:val="008A649B"/>
    <w:rsid w:val="008A66EE"/>
    <w:rsid w:val="008A6AE6"/>
    <w:rsid w:val="008A6C01"/>
    <w:rsid w:val="008A71D0"/>
    <w:rsid w:val="008A73AB"/>
    <w:rsid w:val="008A73EC"/>
    <w:rsid w:val="008A75BD"/>
    <w:rsid w:val="008A7808"/>
    <w:rsid w:val="008A78FA"/>
    <w:rsid w:val="008A7A73"/>
    <w:rsid w:val="008A7EA3"/>
    <w:rsid w:val="008B013B"/>
    <w:rsid w:val="008B0213"/>
    <w:rsid w:val="008B0377"/>
    <w:rsid w:val="008B06E4"/>
    <w:rsid w:val="008B0758"/>
    <w:rsid w:val="008B0C6B"/>
    <w:rsid w:val="008B0F4D"/>
    <w:rsid w:val="008B1F79"/>
    <w:rsid w:val="008B1FF7"/>
    <w:rsid w:val="008B247D"/>
    <w:rsid w:val="008B24A4"/>
    <w:rsid w:val="008B2A63"/>
    <w:rsid w:val="008B2C13"/>
    <w:rsid w:val="008B2D0E"/>
    <w:rsid w:val="008B2E4A"/>
    <w:rsid w:val="008B3377"/>
    <w:rsid w:val="008B3853"/>
    <w:rsid w:val="008B3BB2"/>
    <w:rsid w:val="008B400B"/>
    <w:rsid w:val="008B41EB"/>
    <w:rsid w:val="008B45ED"/>
    <w:rsid w:val="008B4933"/>
    <w:rsid w:val="008B4A98"/>
    <w:rsid w:val="008B4B11"/>
    <w:rsid w:val="008B4BD8"/>
    <w:rsid w:val="008B4D9F"/>
    <w:rsid w:val="008B5081"/>
    <w:rsid w:val="008B529C"/>
    <w:rsid w:val="008B5848"/>
    <w:rsid w:val="008B5A62"/>
    <w:rsid w:val="008B5FD8"/>
    <w:rsid w:val="008B604B"/>
    <w:rsid w:val="008B604C"/>
    <w:rsid w:val="008B613A"/>
    <w:rsid w:val="008B6632"/>
    <w:rsid w:val="008B6957"/>
    <w:rsid w:val="008B6C3E"/>
    <w:rsid w:val="008B73D6"/>
    <w:rsid w:val="008B75BD"/>
    <w:rsid w:val="008B77A1"/>
    <w:rsid w:val="008B7C28"/>
    <w:rsid w:val="008C00D4"/>
    <w:rsid w:val="008C014A"/>
    <w:rsid w:val="008C0187"/>
    <w:rsid w:val="008C0400"/>
    <w:rsid w:val="008C072B"/>
    <w:rsid w:val="008C0B13"/>
    <w:rsid w:val="008C0BD9"/>
    <w:rsid w:val="008C0F7F"/>
    <w:rsid w:val="008C10DB"/>
    <w:rsid w:val="008C1596"/>
    <w:rsid w:val="008C1B95"/>
    <w:rsid w:val="008C1C15"/>
    <w:rsid w:val="008C1C19"/>
    <w:rsid w:val="008C1D8F"/>
    <w:rsid w:val="008C2065"/>
    <w:rsid w:val="008C216C"/>
    <w:rsid w:val="008C224B"/>
    <w:rsid w:val="008C242D"/>
    <w:rsid w:val="008C26AD"/>
    <w:rsid w:val="008C2830"/>
    <w:rsid w:val="008C29C2"/>
    <w:rsid w:val="008C2CB6"/>
    <w:rsid w:val="008C2F6D"/>
    <w:rsid w:val="008C306F"/>
    <w:rsid w:val="008C30DA"/>
    <w:rsid w:val="008C31C5"/>
    <w:rsid w:val="008C369F"/>
    <w:rsid w:val="008C36BD"/>
    <w:rsid w:val="008C3A9E"/>
    <w:rsid w:val="008C3B31"/>
    <w:rsid w:val="008C3CA2"/>
    <w:rsid w:val="008C4015"/>
    <w:rsid w:val="008C4111"/>
    <w:rsid w:val="008C41CB"/>
    <w:rsid w:val="008C42B9"/>
    <w:rsid w:val="008C442F"/>
    <w:rsid w:val="008C4719"/>
    <w:rsid w:val="008C477F"/>
    <w:rsid w:val="008C4A12"/>
    <w:rsid w:val="008C4A97"/>
    <w:rsid w:val="008C4AE0"/>
    <w:rsid w:val="008C4B5D"/>
    <w:rsid w:val="008C4D5C"/>
    <w:rsid w:val="008C4EF3"/>
    <w:rsid w:val="008C50A6"/>
    <w:rsid w:val="008C50D6"/>
    <w:rsid w:val="008C5128"/>
    <w:rsid w:val="008C5358"/>
    <w:rsid w:val="008C5927"/>
    <w:rsid w:val="008C5ACF"/>
    <w:rsid w:val="008C5B15"/>
    <w:rsid w:val="008C6061"/>
    <w:rsid w:val="008C61B0"/>
    <w:rsid w:val="008C6EDD"/>
    <w:rsid w:val="008C6F54"/>
    <w:rsid w:val="008C7685"/>
    <w:rsid w:val="008C76A6"/>
    <w:rsid w:val="008C790A"/>
    <w:rsid w:val="008C7A35"/>
    <w:rsid w:val="008C7A74"/>
    <w:rsid w:val="008C7AD0"/>
    <w:rsid w:val="008C7AEE"/>
    <w:rsid w:val="008C7D6A"/>
    <w:rsid w:val="008C7E08"/>
    <w:rsid w:val="008D01CE"/>
    <w:rsid w:val="008D059F"/>
    <w:rsid w:val="008D073B"/>
    <w:rsid w:val="008D092A"/>
    <w:rsid w:val="008D0D56"/>
    <w:rsid w:val="008D0F8D"/>
    <w:rsid w:val="008D113D"/>
    <w:rsid w:val="008D184E"/>
    <w:rsid w:val="008D1A8A"/>
    <w:rsid w:val="008D1D26"/>
    <w:rsid w:val="008D1DAC"/>
    <w:rsid w:val="008D2305"/>
    <w:rsid w:val="008D24D2"/>
    <w:rsid w:val="008D2742"/>
    <w:rsid w:val="008D2A59"/>
    <w:rsid w:val="008D2C91"/>
    <w:rsid w:val="008D3093"/>
    <w:rsid w:val="008D31F2"/>
    <w:rsid w:val="008D35E8"/>
    <w:rsid w:val="008D3868"/>
    <w:rsid w:val="008D3878"/>
    <w:rsid w:val="008D3ED8"/>
    <w:rsid w:val="008D4296"/>
    <w:rsid w:val="008D47D5"/>
    <w:rsid w:val="008D4A61"/>
    <w:rsid w:val="008D4E46"/>
    <w:rsid w:val="008D5184"/>
    <w:rsid w:val="008D55D3"/>
    <w:rsid w:val="008D586C"/>
    <w:rsid w:val="008D5874"/>
    <w:rsid w:val="008D5B7E"/>
    <w:rsid w:val="008D5B82"/>
    <w:rsid w:val="008D5BB9"/>
    <w:rsid w:val="008D610B"/>
    <w:rsid w:val="008D6628"/>
    <w:rsid w:val="008D6A91"/>
    <w:rsid w:val="008D6C9C"/>
    <w:rsid w:val="008D7102"/>
    <w:rsid w:val="008D736F"/>
    <w:rsid w:val="008D739F"/>
    <w:rsid w:val="008D75AE"/>
    <w:rsid w:val="008D75E2"/>
    <w:rsid w:val="008D7826"/>
    <w:rsid w:val="008D78B0"/>
    <w:rsid w:val="008D79B1"/>
    <w:rsid w:val="008D7A85"/>
    <w:rsid w:val="008D7DC7"/>
    <w:rsid w:val="008E0346"/>
    <w:rsid w:val="008E0965"/>
    <w:rsid w:val="008E096F"/>
    <w:rsid w:val="008E0C20"/>
    <w:rsid w:val="008E0EB5"/>
    <w:rsid w:val="008E1076"/>
    <w:rsid w:val="008E178D"/>
    <w:rsid w:val="008E17E6"/>
    <w:rsid w:val="008E19FA"/>
    <w:rsid w:val="008E1DD9"/>
    <w:rsid w:val="008E238D"/>
    <w:rsid w:val="008E251A"/>
    <w:rsid w:val="008E2527"/>
    <w:rsid w:val="008E26A8"/>
    <w:rsid w:val="008E284C"/>
    <w:rsid w:val="008E2A5C"/>
    <w:rsid w:val="008E2FE3"/>
    <w:rsid w:val="008E3182"/>
    <w:rsid w:val="008E37B8"/>
    <w:rsid w:val="008E3996"/>
    <w:rsid w:val="008E4019"/>
    <w:rsid w:val="008E40D9"/>
    <w:rsid w:val="008E4269"/>
    <w:rsid w:val="008E454F"/>
    <w:rsid w:val="008E4776"/>
    <w:rsid w:val="008E4AD9"/>
    <w:rsid w:val="008E4B2D"/>
    <w:rsid w:val="008E4C08"/>
    <w:rsid w:val="008E52CE"/>
    <w:rsid w:val="008E53B3"/>
    <w:rsid w:val="008E5445"/>
    <w:rsid w:val="008E5945"/>
    <w:rsid w:val="008E5AC6"/>
    <w:rsid w:val="008E5FCF"/>
    <w:rsid w:val="008E60A9"/>
    <w:rsid w:val="008E64B4"/>
    <w:rsid w:val="008E6523"/>
    <w:rsid w:val="008E6542"/>
    <w:rsid w:val="008E67F9"/>
    <w:rsid w:val="008E68AE"/>
    <w:rsid w:val="008E6BCF"/>
    <w:rsid w:val="008E6CFC"/>
    <w:rsid w:val="008E6FD3"/>
    <w:rsid w:val="008E7420"/>
    <w:rsid w:val="008E7BC4"/>
    <w:rsid w:val="008F01C7"/>
    <w:rsid w:val="008F07D8"/>
    <w:rsid w:val="008F0C37"/>
    <w:rsid w:val="008F0F75"/>
    <w:rsid w:val="008F134D"/>
    <w:rsid w:val="008F1393"/>
    <w:rsid w:val="008F147F"/>
    <w:rsid w:val="008F19EE"/>
    <w:rsid w:val="008F1A5B"/>
    <w:rsid w:val="008F1AB2"/>
    <w:rsid w:val="008F1D4E"/>
    <w:rsid w:val="008F21A3"/>
    <w:rsid w:val="008F225A"/>
    <w:rsid w:val="008F2952"/>
    <w:rsid w:val="008F2ACD"/>
    <w:rsid w:val="008F2AE3"/>
    <w:rsid w:val="008F2B83"/>
    <w:rsid w:val="008F2DFF"/>
    <w:rsid w:val="008F31B3"/>
    <w:rsid w:val="008F352B"/>
    <w:rsid w:val="008F3979"/>
    <w:rsid w:val="008F4349"/>
    <w:rsid w:val="008F4606"/>
    <w:rsid w:val="008F47B9"/>
    <w:rsid w:val="008F47E8"/>
    <w:rsid w:val="008F4C85"/>
    <w:rsid w:val="008F4CCD"/>
    <w:rsid w:val="008F4DC3"/>
    <w:rsid w:val="008F4FEE"/>
    <w:rsid w:val="008F51B6"/>
    <w:rsid w:val="008F5762"/>
    <w:rsid w:val="008F5C27"/>
    <w:rsid w:val="008F5C39"/>
    <w:rsid w:val="008F5C8F"/>
    <w:rsid w:val="008F619E"/>
    <w:rsid w:val="008F61CF"/>
    <w:rsid w:val="008F68FC"/>
    <w:rsid w:val="008F6A8C"/>
    <w:rsid w:val="008F6ABD"/>
    <w:rsid w:val="008F6B3A"/>
    <w:rsid w:val="008F6BF0"/>
    <w:rsid w:val="008F6CAB"/>
    <w:rsid w:val="008F6ECE"/>
    <w:rsid w:val="008F6F22"/>
    <w:rsid w:val="008F707A"/>
    <w:rsid w:val="008F7515"/>
    <w:rsid w:val="008F7761"/>
    <w:rsid w:val="008F792D"/>
    <w:rsid w:val="008F7A5B"/>
    <w:rsid w:val="008F7BA9"/>
    <w:rsid w:val="009001C2"/>
    <w:rsid w:val="009003A2"/>
    <w:rsid w:val="00900435"/>
    <w:rsid w:val="00900708"/>
    <w:rsid w:val="0090073C"/>
    <w:rsid w:val="009007F9"/>
    <w:rsid w:val="00900842"/>
    <w:rsid w:val="00900D7F"/>
    <w:rsid w:val="00900E5E"/>
    <w:rsid w:val="00900EF2"/>
    <w:rsid w:val="00901069"/>
    <w:rsid w:val="0090124F"/>
    <w:rsid w:val="00901555"/>
    <w:rsid w:val="00901566"/>
    <w:rsid w:val="00901B61"/>
    <w:rsid w:val="00901E8E"/>
    <w:rsid w:val="0090201C"/>
    <w:rsid w:val="00902350"/>
    <w:rsid w:val="0090298F"/>
    <w:rsid w:val="009029B4"/>
    <w:rsid w:val="00902A75"/>
    <w:rsid w:val="00902A9E"/>
    <w:rsid w:val="00902BC3"/>
    <w:rsid w:val="0090339A"/>
    <w:rsid w:val="00903588"/>
    <w:rsid w:val="0090374A"/>
    <w:rsid w:val="00903967"/>
    <w:rsid w:val="00903C2F"/>
    <w:rsid w:val="00903D42"/>
    <w:rsid w:val="00903EC2"/>
    <w:rsid w:val="00903EF5"/>
    <w:rsid w:val="009040AE"/>
    <w:rsid w:val="0090412F"/>
    <w:rsid w:val="009045C6"/>
    <w:rsid w:val="009046AB"/>
    <w:rsid w:val="0090479B"/>
    <w:rsid w:val="009048F2"/>
    <w:rsid w:val="00904A25"/>
    <w:rsid w:val="00904BCA"/>
    <w:rsid w:val="009052CC"/>
    <w:rsid w:val="0090541C"/>
    <w:rsid w:val="00905CBA"/>
    <w:rsid w:val="00906103"/>
    <w:rsid w:val="0090688C"/>
    <w:rsid w:val="009068FD"/>
    <w:rsid w:val="009069F0"/>
    <w:rsid w:val="00906B5F"/>
    <w:rsid w:val="00906D64"/>
    <w:rsid w:val="00906DB3"/>
    <w:rsid w:val="00906E46"/>
    <w:rsid w:val="00907132"/>
    <w:rsid w:val="00907B3C"/>
    <w:rsid w:val="00910131"/>
    <w:rsid w:val="009104F5"/>
    <w:rsid w:val="00910832"/>
    <w:rsid w:val="00910A9B"/>
    <w:rsid w:val="009111BB"/>
    <w:rsid w:val="0091156E"/>
    <w:rsid w:val="00911585"/>
    <w:rsid w:val="009117E0"/>
    <w:rsid w:val="00911878"/>
    <w:rsid w:val="009119DD"/>
    <w:rsid w:val="00911C72"/>
    <w:rsid w:val="00911DBA"/>
    <w:rsid w:val="00911DE7"/>
    <w:rsid w:val="00912501"/>
    <w:rsid w:val="0091299F"/>
    <w:rsid w:val="00912AE1"/>
    <w:rsid w:val="00912D11"/>
    <w:rsid w:val="00912F6B"/>
    <w:rsid w:val="009132BA"/>
    <w:rsid w:val="009135F7"/>
    <w:rsid w:val="00913776"/>
    <w:rsid w:val="00913812"/>
    <w:rsid w:val="00913AEF"/>
    <w:rsid w:val="00913B53"/>
    <w:rsid w:val="00913D56"/>
    <w:rsid w:val="009142CD"/>
    <w:rsid w:val="009142E5"/>
    <w:rsid w:val="00914355"/>
    <w:rsid w:val="00914371"/>
    <w:rsid w:val="00914386"/>
    <w:rsid w:val="00914852"/>
    <w:rsid w:val="009148D1"/>
    <w:rsid w:val="00914C65"/>
    <w:rsid w:val="00914D6C"/>
    <w:rsid w:val="00915130"/>
    <w:rsid w:val="00915387"/>
    <w:rsid w:val="0091584A"/>
    <w:rsid w:val="009158DE"/>
    <w:rsid w:val="00915944"/>
    <w:rsid w:val="00915A9C"/>
    <w:rsid w:val="00915AE3"/>
    <w:rsid w:val="00915CC3"/>
    <w:rsid w:val="00915E5F"/>
    <w:rsid w:val="00915EF5"/>
    <w:rsid w:val="00915F6E"/>
    <w:rsid w:val="00916268"/>
    <w:rsid w:val="00916341"/>
    <w:rsid w:val="0091652E"/>
    <w:rsid w:val="00916805"/>
    <w:rsid w:val="00916A31"/>
    <w:rsid w:val="009172A6"/>
    <w:rsid w:val="00917324"/>
    <w:rsid w:val="009174D5"/>
    <w:rsid w:val="009174F4"/>
    <w:rsid w:val="0091758A"/>
    <w:rsid w:val="009175DB"/>
    <w:rsid w:val="0091769D"/>
    <w:rsid w:val="009176BA"/>
    <w:rsid w:val="00917A54"/>
    <w:rsid w:val="00917B6C"/>
    <w:rsid w:val="00917DD2"/>
    <w:rsid w:val="00917FBE"/>
    <w:rsid w:val="00920778"/>
    <w:rsid w:val="00920987"/>
    <w:rsid w:val="009209FD"/>
    <w:rsid w:val="00920BB9"/>
    <w:rsid w:val="00920DF5"/>
    <w:rsid w:val="00920ED8"/>
    <w:rsid w:val="009211E4"/>
    <w:rsid w:val="00921DC6"/>
    <w:rsid w:val="009224AA"/>
    <w:rsid w:val="009226ED"/>
    <w:rsid w:val="009229C1"/>
    <w:rsid w:val="00922A8C"/>
    <w:rsid w:val="00922CE3"/>
    <w:rsid w:val="00922DF8"/>
    <w:rsid w:val="009235B1"/>
    <w:rsid w:val="009238B0"/>
    <w:rsid w:val="0092393E"/>
    <w:rsid w:val="0092393F"/>
    <w:rsid w:val="009239EE"/>
    <w:rsid w:val="00923AD1"/>
    <w:rsid w:val="00923AF6"/>
    <w:rsid w:val="00923E57"/>
    <w:rsid w:val="0092417D"/>
    <w:rsid w:val="009243D9"/>
    <w:rsid w:val="009246CD"/>
    <w:rsid w:val="00924AE7"/>
    <w:rsid w:val="00924C6D"/>
    <w:rsid w:val="009254FE"/>
    <w:rsid w:val="009257AA"/>
    <w:rsid w:val="009258DF"/>
    <w:rsid w:val="009259AD"/>
    <w:rsid w:val="00925A35"/>
    <w:rsid w:val="00925CC2"/>
    <w:rsid w:val="00925DF1"/>
    <w:rsid w:val="00926201"/>
    <w:rsid w:val="00926231"/>
    <w:rsid w:val="0092630A"/>
    <w:rsid w:val="00926540"/>
    <w:rsid w:val="00926542"/>
    <w:rsid w:val="009266D3"/>
    <w:rsid w:val="009268DE"/>
    <w:rsid w:val="00926AF4"/>
    <w:rsid w:val="00926DB2"/>
    <w:rsid w:val="0092720B"/>
    <w:rsid w:val="009274E3"/>
    <w:rsid w:val="009275B2"/>
    <w:rsid w:val="0092764D"/>
    <w:rsid w:val="009278C5"/>
    <w:rsid w:val="00927C86"/>
    <w:rsid w:val="00927E16"/>
    <w:rsid w:val="00927FC2"/>
    <w:rsid w:val="00930053"/>
    <w:rsid w:val="009300FD"/>
    <w:rsid w:val="00930749"/>
    <w:rsid w:val="009309CA"/>
    <w:rsid w:val="00930D21"/>
    <w:rsid w:val="00930DB3"/>
    <w:rsid w:val="00931401"/>
    <w:rsid w:val="009319EA"/>
    <w:rsid w:val="00931A17"/>
    <w:rsid w:val="00931DA4"/>
    <w:rsid w:val="00931DE1"/>
    <w:rsid w:val="00931EF9"/>
    <w:rsid w:val="00932045"/>
    <w:rsid w:val="009320EF"/>
    <w:rsid w:val="009322BF"/>
    <w:rsid w:val="009326D8"/>
    <w:rsid w:val="00932AE4"/>
    <w:rsid w:val="00932B22"/>
    <w:rsid w:val="00932BF0"/>
    <w:rsid w:val="00932F8D"/>
    <w:rsid w:val="0093300D"/>
    <w:rsid w:val="00933985"/>
    <w:rsid w:val="00933AF4"/>
    <w:rsid w:val="00933C6D"/>
    <w:rsid w:val="00933D5D"/>
    <w:rsid w:val="00933E2B"/>
    <w:rsid w:val="009340A3"/>
    <w:rsid w:val="009343B0"/>
    <w:rsid w:val="0093449E"/>
    <w:rsid w:val="0093464A"/>
    <w:rsid w:val="009347CA"/>
    <w:rsid w:val="00934933"/>
    <w:rsid w:val="009349BC"/>
    <w:rsid w:val="00934FF2"/>
    <w:rsid w:val="009354BB"/>
    <w:rsid w:val="009356E6"/>
    <w:rsid w:val="009359DA"/>
    <w:rsid w:val="00935C28"/>
    <w:rsid w:val="009362B6"/>
    <w:rsid w:val="00936759"/>
    <w:rsid w:val="00936949"/>
    <w:rsid w:val="00936B07"/>
    <w:rsid w:val="00936B7A"/>
    <w:rsid w:val="00936E92"/>
    <w:rsid w:val="00936EC9"/>
    <w:rsid w:val="00937018"/>
    <w:rsid w:val="00937218"/>
    <w:rsid w:val="00937816"/>
    <w:rsid w:val="009378C9"/>
    <w:rsid w:val="009378E0"/>
    <w:rsid w:val="00937BC6"/>
    <w:rsid w:val="00940867"/>
    <w:rsid w:val="009408B9"/>
    <w:rsid w:val="00940982"/>
    <w:rsid w:val="00940BAA"/>
    <w:rsid w:val="00940C9D"/>
    <w:rsid w:val="00941286"/>
    <w:rsid w:val="0094129E"/>
    <w:rsid w:val="009413FC"/>
    <w:rsid w:val="0094193F"/>
    <w:rsid w:val="00941AFA"/>
    <w:rsid w:val="00941BE8"/>
    <w:rsid w:val="00941EF7"/>
    <w:rsid w:val="00941F85"/>
    <w:rsid w:val="00942010"/>
    <w:rsid w:val="00942098"/>
    <w:rsid w:val="0094209D"/>
    <w:rsid w:val="00942531"/>
    <w:rsid w:val="00942840"/>
    <w:rsid w:val="00942AFA"/>
    <w:rsid w:val="00942C40"/>
    <w:rsid w:val="00942CAF"/>
    <w:rsid w:val="009435B7"/>
    <w:rsid w:val="009437BE"/>
    <w:rsid w:val="00943BF8"/>
    <w:rsid w:val="00943E34"/>
    <w:rsid w:val="00944266"/>
    <w:rsid w:val="00944572"/>
    <w:rsid w:val="00944834"/>
    <w:rsid w:val="0094489F"/>
    <w:rsid w:val="00944AC1"/>
    <w:rsid w:val="00944B2D"/>
    <w:rsid w:val="00944BD0"/>
    <w:rsid w:val="00944EB5"/>
    <w:rsid w:val="00944EF2"/>
    <w:rsid w:val="00944FDA"/>
    <w:rsid w:val="0094502E"/>
    <w:rsid w:val="00945CB3"/>
    <w:rsid w:val="00945E02"/>
    <w:rsid w:val="00945EC0"/>
    <w:rsid w:val="00945EFC"/>
    <w:rsid w:val="009460F9"/>
    <w:rsid w:val="00946384"/>
    <w:rsid w:val="0094673C"/>
    <w:rsid w:val="00946BE2"/>
    <w:rsid w:val="009472ED"/>
    <w:rsid w:val="009476CC"/>
    <w:rsid w:val="0094786C"/>
    <w:rsid w:val="009478C9"/>
    <w:rsid w:val="009479D0"/>
    <w:rsid w:val="009479D7"/>
    <w:rsid w:val="00947BB7"/>
    <w:rsid w:val="00947BBA"/>
    <w:rsid w:val="00947C10"/>
    <w:rsid w:val="00947CF7"/>
    <w:rsid w:val="00947E26"/>
    <w:rsid w:val="00947E88"/>
    <w:rsid w:val="00947EE2"/>
    <w:rsid w:val="00950015"/>
    <w:rsid w:val="00950389"/>
    <w:rsid w:val="00950769"/>
    <w:rsid w:val="00950974"/>
    <w:rsid w:val="00950C4E"/>
    <w:rsid w:val="00950ECD"/>
    <w:rsid w:val="009512B8"/>
    <w:rsid w:val="009514FF"/>
    <w:rsid w:val="0095183B"/>
    <w:rsid w:val="00951901"/>
    <w:rsid w:val="00951ADC"/>
    <w:rsid w:val="00951C00"/>
    <w:rsid w:val="00951D36"/>
    <w:rsid w:val="00951D89"/>
    <w:rsid w:val="00951DB5"/>
    <w:rsid w:val="00951E16"/>
    <w:rsid w:val="00952B85"/>
    <w:rsid w:val="009530C8"/>
    <w:rsid w:val="009532EA"/>
    <w:rsid w:val="00953317"/>
    <w:rsid w:val="00953385"/>
    <w:rsid w:val="00953587"/>
    <w:rsid w:val="00953838"/>
    <w:rsid w:val="00953AB8"/>
    <w:rsid w:val="00953DA4"/>
    <w:rsid w:val="00953E8B"/>
    <w:rsid w:val="0095458D"/>
    <w:rsid w:val="009549E0"/>
    <w:rsid w:val="009554A4"/>
    <w:rsid w:val="0095589E"/>
    <w:rsid w:val="00955ACE"/>
    <w:rsid w:val="00955EC0"/>
    <w:rsid w:val="009560E8"/>
    <w:rsid w:val="009561D9"/>
    <w:rsid w:val="00956421"/>
    <w:rsid w:val="0095653F"/>
    <w:rsid w:val="009566F7"/>
    <w:rsid w:val="0095670E"/>
    <w:rsid w:val="00956943"/>
    <w:rsid w:val="00956967"/>
    <w:rsid w:val="00956AB0"/>
    <w:rsid w:val="00956E55"/>
    <w:rsid w:val="00956F2E"/>
    <w:rsid w:val="00957057"/>
    <w:rsid w:val="00957137"/>
    <w:rsid w:val="009572DA"/>
    <w:rsid w:val="00957606"/>
    <w:rsid w:val="00957A29"/>
    <w:rsid w:val="00957C25"/>
    <w:rsid w:val="00957F4D"/>
    <w:rsid w:val="009602D5"/>
    <w:rsid w:val="009607AF"/>
    <w:rsid w:val="0096084A"/>
    <w:rsid w:val="00960FCD"/>
    <w:rsid w:val="0096148A"/>
    <w:rsid w:val="009616C8"/>
    <w:rsid w:val="00961A5D"/>
    <w:rsid w:val="00961A9A"/>
    <w:rsid w:val="00961C44"/>
    <w:rsid w:val="00961D74"/>
    <w:rsid w:val="0096228E"/>
    <w:rsid w:val="0096238C"/>
    <w:rsid w:val="009628E1"/>
    <w:rsid w:val="00962F35"/>
    <w:rsid w:val="009631BD"/>
    <w:rsid w:val="00963583"/>
    <w:rsid w:val="009637E9"/>
    <w:rsid w:val="0096389D"/>
    <w:rsid w:val="00963D9F"/>
    <w:rsid w:val="00963F16"/>
    <w:rsid w:val="0096402C"/>
    <w:rsid w:val="009649E2"/>
    <w:rsid w:val="00964D94"/>
    <w:rsid w:val="00964F65"/>
    <w:rsid w:val="009656EB"/>
    <w:rsid w:val="00965AFC"/>
    <w:rsid w:val="00965C56"/>
    <w:rsid w:val="00966280"/>
    <w:rsid w:val="00966480"/>
    <w:rsid w:val="00966524"/>
    <w:rsid w:val="009665A1"/>
    <w:rsid w:val="009665B7"/>
    <w:rsid w:val="009668A7"/>
    <w:rsid w:val="00966985"/>
    <w:rsid w:val="00966B17"/>
    <w:rsid w:val="00966BB0"/>
    <w:rsid w:val="00966D39"/>
    <w:rsid w:val="00966EE4"/>
    <w:rsid w:val="00966F0C"/>
    <w:rsid w:val="00967062"/>
    <w:rsid w:val="00967378"/>
    <w:rsid w:val="00967381"/>
    <w:rsid w:val="0096741E"/>
    <w:rsid w:val="00967875"/>
    <w:rsid w:val="00967A19"/>
    <w:rsid w:val="00967E16"/>
    <w:rsid w:val="00967E2A"/>
    <w:rsid w:val="00967FFD"/>
    <w:rsid w:val="00970071"/>
    <w:rsid w:val="0097016E"/>
    <w:rsid w:val="009702AC"/>
    <w:rsid w:val="0097035F"/>
    <w:rsid w:val="00970844"/>
    <w:rsid w:val="00970951"/>
    <w:rsid w:val="00970D74"/>
    <w:rsid w:val="009712FA"/>
    <w:rsid w:val="00971456"/>
    <w:rsid w:val="0097148A"/>
    <w:rsid w:val="009714B2"/>
    <w:rsid w:val="00971772"/>
    <w:rsid w:val="009717CF"/>
    <w:rsid w:val="00971B76"/>
    <w:rsid w:val="00971D49"/>
    <w:rsid w:val="00971F9B"/>
    <w:rsid w:val="00972255"/>
    <w:rsid w:val="009725BF"/>
    <w:rsid w:val="0097280B"/>
    <w:rsid w:val="00972868"/>
    <w:rsid w:val="00972BDD"/>
    <w:rsid w:val="00972E2F"/>
    <w:rsid w:val="00972EE2"/>
    <w:rsid w:val="00973104"/>
    <w:rsid w:val="00973360"/>
    <w:rsid w:val="00973476"/>
    <w:rsid w:val="0097348A"/>
    <w:rsid w:val="00973706"/>
    <w:rsid w:val="00973A93"/>
    <w:rsid w:val="00973BC9"/>
    <w:rsid w:val="00973DC0"/>
    <w:rsid w:val="00973DFB"/>
    <w:rsid w:val="00973EDA"/>
    <w:rsid w:val="009743A2"/>
    <w:rsid w:val="00974452"/>
    <w:rsid w:val="0097471E"/>
    <w:rsid w:val="00974C45"/>
    <w:rsid w:val="00974CB6"/>
    <w:rsid w:val="009756B4"/>
    <w:rsid w:val="00975725"/>
    <w:rsid w:val="00975A3B"/>
    <w:rsid w:val="00975BD7"/>
    <w:rsid w:val="00975D8A"/>
    <w:rsid w:val="0097601D"/>
    <w:rsid w:val="0097622D"/>
    <w:rsid w:val="00976327"/>
    <w:rsid w:val="00976537"/>
    <w:rsid w:val="0097665C"/>
    <w:rsid w:val="00976C0D"/>
    <w:rsid w:val="00976C94"/>
    <w:rsid w:val="00977152"/>
    <w:rsid w:val="00977A99"/>
    <w:rsid w:val="00977BCE"/>
    <w:rsid w:val="00977DE9"/>
    <w:rsid w:val="00980306"/>
    <w:rsid w:val="00980486"/>
    <w:rsid w:val="009806FF"/>
    <w:rsid w:val="00980C27"/>
    <w:rsid w:val="0098103B"/>
    <w:rsid w:val="0098103E"/>
    <w:rsid w:val="00981137"/>
    <w:rsid w:val="00981170"/>
    <w:rsid w:val="009816ED"/>
    <w:rsid w:val="009816EE"/>
    <w:rsid w:val="009818DE"/>
    <w:rsid w:val="009818FE"/>
    <w:rsid w:val="00981BDB"/>
    <w:rsid w:val="00981F84"/>
    <w:rsid w:val="00982359"/>
    <w:rsid w:val="009826B2"/>
    <w:rsid w:val="009826C4"/>
    <w:rsid w:val="0098297F"/>
    <w:rsid w:val="009829B4"/>
    <w:rsid w:val="00982B50"/>
    <w:rsid w:val="009830B1"/>
    <w:rsid w:val="0098333A"/>
    <w:rsid w:val="00983387"/>
    <w:rsid w:val="0098338D"/>
    <w:rsid w:val="0098360D"/>
    <w:rsid w:val="0098397C"/>
    <w:rsid w:val="00983C56"/>
    <w:rsid w:val="00984004"/>
    <w:rsid w:val="0098486F"/>
    <w:rsid w:val="00984CA8"/>
    <w:rsid w:val="00984CDA"/>
    <w:rsid w:val="00984CEF"/>
    <w:rsid w:val="00984D80"/>
    <w:rsid w:val="00984EFB"/>
    <w:rsid w:val="0098530A"/>
    <w:rsid w:val="00985915"/>
    <w:rsid w:val="00985D6C"/>
    <w:rsid w:val="00985EF3"/>
    <w:rsid w:val="00986103"/>
    <w:rsid w:val="00986135"/>
    <w:rsid w:val="0098628D"/>
    <w:rsid w:val="00986515"/>
    <w:rsid w:val="00986598"/>
    <w:rsid w:val="0098674F"/>
    <w:rsid w:val="00986831"/>
    <w:rsid w:val="00986A2C"/>
    <w:rsid w:val="00986B20"/>
    <w:rsid w:val="00986F34"/>
    <w:rsid w:val="0098710B"/>
    <w:rsid w:val="0098725B"/>
    <w:rsid w:val="0098726E"/>
    <w:rsid w:val="009879D5"/>
    <w:rsid w:val="009879F0"/>
    <w:rsid w:val="00987C27"/>
    <w:rsid w:val="009900E9"/>
    <w:rsid w:val="00990838"/>
    <w:rsid w:val="00990844"/>
    <w:rsid w:val="00990BE8"/>
    <w:rsid w:val="00990FE4"/>
    <w:rsid w:val="009912FC"/>
    <w:rsid w:val="0099155A"/>
    <w:rsid w:val="00991A55"/>
    <w:rsid w:val="00991DCC"/>
    <w:rsid w:val="00991E55"/>
    <w:rsid w:val="00991FD9"/>
    <w:rsid w:val="00992060"/>
    <w:rsid w:val="00992409"/>
    <w:rsid w:val="00992890"/>
    <w:rsid w:val="0099299D"/>
    <w:rsid w:val="00992AD2"/>
    <w:rsid w:val="00992ADD"/>
    <w:rsid w:val="00992CD4"/>
    <w:rsid w:val="00992D53"/>
    <w:rsid w:val="00993364"/>
    <w:rsid w:val="00993B42"/>
    <w:rsid w:val="0099407F"/>
    <w:rsid w:val="0099480C"/>
    <w:rsid w:val="00994E07"/>
    <w:rsid w:val="009955F1"/>
    <w:rsid w:val="0099595B"/>
    <w:rsid w:val="00995B53"/>
    <w:rsid w:val="00995B82"/>
    <w:rsid w:val="00995F66"/>
    <w:rsid w:val="00996350"/>
    <w:rsid w:val="00996718"/>
    <w:rsid w:val="0099676C"/>
    <w:rsid w:val="00996793"/>
    <w:rsid w:val="0099690B"/>
    <w:rsid w:val="00996E16"/>
    <w:rsid w:val="00997007"/>
    <w:rsid w:val="00997449"/>
    <w:rsid w:val="00997706"/>
    <w:rsid w:val="0099789D"/>
    <w:rsid w:val="00997DA7"/>
    <w:rsid w:val="00997F90"/>
    <w:rsid w:val="009A0506"/>
    <w:rsid w:val="009A069C"/>
    <w:rsid w:val="009A085F"/>
    <w:rsid w:val="009A0A9A"/>
    <w:rsid w:val="009A0B1C"/>
    <w:rsid w:val="009A0B7C"/>
    <w:rsid w:val="009A0C7F"/>
    <w:rsid w:val="009A0CB4"/>
    <w:rsid w:val="009A0DA1"/>
    <w:rsid w:val="009A0E18"/>
    <w:rsid w:val="009A0F38"/>
    <w:rsid w:val="009A1349"/>
    <w:rsid w:val="009A1396"/>
    <w:rsid w:val="009A198C"/>
    <w:rsid w:val="009A19E4"/>
    <w:rsid w:val="009A1A60"/>
    <w:rsid w:val="009A1DC2"/>
    <w:rsid w:val="009A1F62"/>
    <w:rsid w:val="009A2388"/>
    <w:rsid w:val="009A2454"/>
    <w:rsid w:val="009A2515"/>
    <w:rsid w:val="009A2A62"/>
    <w:rsid w:val="009A2BDD"/>
    <w:rsid w:val="009A2C8D"/>
    <w:rsid w:val="009A2CD2"/>
    <w:rsid w:val="009A2CF0"/>
    <w:rsid w:val="009A3174"/>
    <w:rsid w:val="009A32F3"/>
    <w:rsid w:val="009A364B"/>
    <w:rsid w:val="009A3960"/>
    <w:rsid w:val="009A39A4"/>
    <w:rsid w:val="009A429C"/>
    <w:rsid w:val="009A4306"/>
    <w:rsid w:val="009A45C3"/>
    <w:rsid w:val="009A4919"/>
    <w:rsid w:val="009A4B1B"/>
    <w:rsid w:val="009A4E85"/>
    <w:rsid w:val="009A523B"/>
    <w:rsid w:val="009A5461"/>
    <w:rsid w:val="009A58E7"/>
    <w:rsid w:val="009A5DBF"/>
    <w:rsid w:val="009A5EF3"/>
    <w:rsid w:val="009A65BF"/>
    <w:rsid w:val="009A70FA"/>
    <w:rsid w:val="009A72C6"/>
    <w:rsid w:val="009A7704"/>
    <w:rsid w:val="009A7AD5"/>
    <w:rsid w:val="009A7C4D"/>
    <w:rsid w:val="009A7DBA"/>
    <w:rsid w:val="009A7EC3"/>
    <w:rsid w:val="009B0213"/>
    <w:rsid w:val="009B03BE"/>
    <w:rsid w:val="009B0B32"/>
    <w:rsid w:val="009B11BD"/>
    <w:rsid w:val="009B11D4"/>
    <w:rsid w:val="009B1369"/>
    <w:rsid w:val="009B150D"/>
    <w:rsid w:val="009B16AC"/>
    <w:rsid w:val="009B19A8"/>
    <w:rsid w:val="009B1AD6"/>
    <w:rsid w:val="009B1B0F"/>
    <w:rsid w:val="009B1C78"/>
    <w:rsid w:val="009B22DD"/>
    <w:rsid w:val="009B27BE"/>
    <w:rsid w:val="009B2A60"/>
    <w:rsid w:val="009B2B7F"/>
    <w:rsid w:val="009B320A"/>
    <w:rsid w:val="009B3354"/>
    <w:rsid w:val="009B351A"/>
    <w:rsid w:val="009B3572"/>
    <w:rsid w:val="009B3574"/>
    <w:rsid w:val="009B3A66"/>
    <w:rsid w:val="009B3E21"/>
    <w:rsid w:val="009B3F1F"/>
    <w:rsid w:val="009B401A"/>
    <w:rsid w:val="009B43E6"/>
    <w:rsid w:val="009B4534"/>
    <w:rsid w:val="009B4BD3"/>
    <w:rsid w:val="009B4CFB"/>
    <w:rsid w:val="009B4EAE"/>
    <w:rsid w:val="009B4FD7"/>
    <w:rsid w:val="009B506B"/>
    <w:rsid w:val="009B5205"/>
    <w:rsid w:val="009B5265"/>
    <w:rsid w:val="009B5303"/>
    <w:rsid w:val="009B53DE"/>
    <w:rsid w:val="009B5506"/>
    <w:rsid w:val="009B5868"/>
    <w:rsid w:val="009B5C73"/>
    <w:rsid w:val="009B60B0"/>
    <w:rsid w:val="009B6153"/>
    <w:rsid w:val="009B655A"/>
    <w:rsid w:val="009B6724"/>
    <w:rsid w:val="009B6A25"/>
    <w:rsid w:val="009B6C0A"/>
    <w:rsid w:val="009B6C2E"/>
    <w:rsid w:val="009B6E60"/>
    <w:rsid w:val="009B6E8D"/>
    <w:rsid w:val="009B6F8F"/>
    <w:rsid w:val="009B70C2"/>
    <w:rsid w:val="009B72BE"/>
    <w:rsid w:val="009B760B"/>
    <w:rsid w:val="009B79BC"/>
    <w:rsid w:val="009B7C47"/>
    <w:rsid w:val="009C00B1"/>
    <w:rsid w:val="009C075E"/>
    <w:rsid w:val="009C0F42"/>
    <w:rsid w:val="009C14EA"/>
    <w:rsid w:val="009C1661"/>
    <w:rsid w:val="009C1942"/>
    <w:rsid w:val="009C1A26"/>
    <w:rsid w:val="009C1AA8"/>
    <w:rsid w:val="009C1EB1"/>
    <w:rsid w:val="009C1F47"/>
    <w:rsid w:val="009C1F50"/>
    <w:rsid w:val="009C206B"/>
    <w:rsid w:val="009C24EE"/>
    <w:rsid w:val="009C2621"/>
    <w:rsid w:val="009C2FA2"/>
    <w:rsid w:val="009C3803"/>
    <w:rsid w:val="009C39C2"/>
    <w:rsid w:val="009C3B8E"/>
    <w:rsid w:val="009C435F"/>
    <w:rsid w:val="009C439D"/>
    <w:rsid w:val="009C49BF"/>
    <w:rsid w:val="009C4A71"/>
    <w:rsid w:val="009C508A"/>
    <w:rsid w:val="009C55BC"/>
    <w:rsid w:val="009C55FA"/>
    <w:rsid w:val="009C5839"/>
    <w:rsid w:val="009C5A21"/>
    <w:rsid w:val="009C5AED"/>
    <w:rsid w:val="009C5B87"/>
    <w:rsid w:val="009C5FA6"/>
    <w:rsid w:val="009C5FD7"/>
    <w:rsid w:val="009C6080"/>
    <w:rsid w:val="009C612E"/>
    <w:rsid w:val="009C61D2"/>
    <w:rsid w:val="009C6306"/>
    <w:rsid w:val="009C64C9"/>
    <w:rsid w:val="009C67EC"/>
    <w:rsid w:val="009C67F5"/>
    <w:rsid w:val="009C68F4"/>
    <w:rsid w:val="009C6CA8"/>
    <w:rsid w:val="009C6D92"/>
    <w:rsid w:val="009C722E"/>
    <w:rsid w:val="009C73E5"/>
    <w:rsid w:val="009C7941"/>
    <w:rsid w:val="009C79B9"/>
    <w:rsid w:val="009C79C5"/>
    <w:rsid w:val="009C7C36"/>
    <w:rsid w:val="009C7DD8"/>
    <w:rsid w:val="009C7E53"/>
    <w:rsid w:val="009D03BE"/>
    <w:rsid w:val="009D081F"/>
    <w:rsid w:val="009D0881"/>
    <w:rsid w:val="009D0B1C"/>
    <w:rsid w:val="009D0BDF"/>
    <w:rsid w:val="009D0D19"/>
    <w:rsid w:val="009D0E7C"/>
    <w:rsid w:val="009D0F21"/>
    <w:rsid w:val="009D13CB"/>
    <w:rsid w:val="009D154E"/>
    <w:rsid w:val="009D1703"/>
    <w:rsid w:val="009D193C"/>
    <w:rsid w:val="009D1E08"/>
    <w:rsid w:val="009D208A"/>
    <w:rsid w:val="009D2207"/>
    <w:rsid w:val="009D23A9"/>
    <w:rsid w:val="009D246D"/>
    <w:rsid w:val="009D2589"/>
    <w:rsid w:val="009D2845"/>
    <w:rsid w:val="009D29D3"/>
    <w:rsid w:val="009D2BDC"/>
    <w:rsid w:val="009D2E8F"/>
    <w:rsid w:val="009D3194"/>
    <w:rsid w:val="009D31F7"/>
    <w:rsid w:val="009D3324"/>
    <w:rsid w:val="009D36E9"/>
    <w:rsid w:val="009D39B3"/>
    <w:rsid w:val="009D3BCF"/>
    <w:rsid w:val="009D3CC9"/>
    <w:rsid w:val="009D3D8F"/>
    <w:rsid w:val="009D3EB9"/>
    <w:rsid w:val="009D4200"/>
    <w:rsid w:val="009D4206"/>
    <w:rsid w:val="009D470A"/>
    <w:rsid w:val="009D473B"/>
    <w:rsid w:val="009D487A"/>
    <w:rsid w:val="009D4936"/>
    <w:rsid w:val="009D4969"/>
    <w:rsid w:val="009D4A85"/>
    <w:rsid w:val="009D4FC9"/>
    <w:rsid w:val="009D50D6"/>
    <w:rsid w:val="009D546D"/>
    <w:rsid w:val="009D5B35"/>
    <w:rsid w:val="009D5F8F"/>
    <w:rsid w:val="009D64B1"/>
    <w:rsid w:val="009D6524"/>
    <w:rsid w:val="009D66EE"/>
    <w:rsid w:val="009D6730"/>
    <w:rsid w:val="009D696E"/>
    <w:rsid w:val="009D6A18"/>
    <w:rsid w:val="009D6E97"/>
    <w:rsid w:val="009D6F91"/>
    <w:rsid w:val="009D723D"/>
    <w:rsid w:val="009D7448"/>
    <w:rsid w:val="009D7610"/>
    <w:rsid w:val="009D78EE"/>
    <w:rsid w:val="009D7ACF"/>
    <w:rsid w:val="009D7BB7"/>
    <w:rsid w:val="009E03BE"/>
    <w:rsid w:val="009E03DB"/>
    <w:rsid w:val="009E084A"/>
    <w:rsid w:val="009E0D3E"/>
    <w:rsid w:val="009E0E2F"/>
    <w:rsid w:val="009E0E5E"/>
    <w:rsid w:val="009E0E8A"/>
    <w:rsid w:val="009E1322"/>
    <w:rsid w:val="009E137B"/>
    <w:rsid w:val="009E16B6"/>
    <w:rsid w:val="009E1BCB"/>
    <w:rsid w:val="009E1BDA"/>
    <w:rsid w:val="009E1FAC"/>
    <w:rsid w:val="009E2380"/>
    <w:rsid w:val="009E245D"/>
    <w:rsid w:val="009E26D5"/>
    <w:rsid w:val="009E29BF"/>
    <w:rsid w:val="009E2ABA"/>
    <w:rsid w:val="009E2E83"/>
    <w:rsid w:val="009E2FB9"/>
    <w:rsid w:val="009E31CC"/>
    <w:rsid w:val="009E3252"/>
    <w:rsid w:val="009E32C4"/>
    <w:rsid w:val="009E35C0"/>
    <w:rsid w:val="009E3684"/>
    <w:rsid w:val="009E3775"/>
    <w:rsid w:val="009E3785"/>
    <w:rsid w:val="009E3970"/>
    <w:rsid w:val="009E3EC9"/>
    <w:rsid w:val="009E416B"/>
    <w:rsid w:val="009E459B"/>
    <w:rsid w:val="009E4681"/>
    <w:rsid w:val="009E49A4"/>
    <w:rsid w:val="009E4A06"/>
    <w:rsid w:val="009E4A43"/>
    <w:rsid w:val="009E4C02"/>
    <w:rsid w:val="009E4F44"/>
    <w:rsid w:val="009E52A6"/>
    <w:rsid w:val="009E554E"/>
    <w:rsid w:val="009E56B3"/>
    <w:rsid w:val="009E5B80"/>
    <w:rsid w:val="009E5D1B"/>
    <w:rsid w:val="009E6420"/>
    <w:rsid w:val="009E671C"/>
    <w:rsid w:val="009E6817"/>
    <w:rsid w:val="009E6DC5"/>
    <w:rsid w:val="009E723F"/>
    <w:rsid w:val="009E7273"/>
    <w:rsid w:val="009E7392"/>
    <w:rsid w:val="009E7528"/>
    <w:rsid w:val="009E7782"/>
    <w:rsid w:val="009E7AE8"/>
    <w:rsid w:val="009E7F9F"/>
    <w:rsid w:val="009F036D"/>
    <w:rsid w:val="009F0407"/>
    <w:rsid w:val="009F067A"/>
    <w:rsid w:val="009F0911"/>
    <w:rsid w:val="009F1211"/>
    <w:rsid w:val="009F1F3B"/>
    <w:rsid w:val="009F20FD"/>
    <w:rsid w:val="009F222F"/>
    <w:rsid w:val="009F251B"/>
    <w:rsid w:val="009F2555"/>
    <w:rsid w:val="009F257D"/>
    <w:rsid w:val="009F274A"/>
    <w:rsid w:val="009F2786"/>
    <w:rsid w:val="009F291B"/>
    <w:rsid w:val="009F2B91"/>
    <w:rsid w:val="009F33A0"/>
    <w:rsid w:val="009F3434"/>
    <w:rsid w:val="009F37C2"/>
    <w:rsid w:val="009F403B"/>
    <w:rsid w:val="009F40A2"/>
    <w:rsid w:val="009F432B"/>
    <w:rsid w:val="009F44BE"/>
    <w:rsid w:val="009F460B"/>
    <w:rsid w:val="009F480F"/>
    <w:rsid w:val="009F491B"/>
    <w:rsid w:val="009F496F"/>
    <w:rsid w:val="009F49FD"/>
    <w:rsid w:val="009F4DF4"/>
    <w:rsid w:val="009F4E59"/>
    <w:rsid w:val="009F53F5"/>
    <w:rsid w:val="009F5928"/>
    <w:rsid w:val="009F5D7B"/>
    <w:rsid w:val="009F5EBA"/>
    <w:rsid w:val="009F6089"/>
    <w:rsid w:val="009F63B2"/>
    <w:rsid w:val="009F6478"/>
    <w:rsid w:val="009F6863"/>
    <w:rsid w:val="009F6BA8"/>
    <w:rsid w:val="009F70DF"/>
    <w:rsid w:val="009F7552"/>
    <w:rsid w:val="009F7560"/>
    <w:rsid w:val="009F78EC"/>
    <w:rsid w:val="009F7C7C"/>
    <w:rsid w:val="009F7CD5"/>
    <w:rsid w:val="009F7FBE"/>
    <w:rsid w:val="00A00300"/>
    <w:rsid w:val="00A003BD"/>
    <w:rsid w:val="00A0088B"/>
    <w:rsid w:val="00A008D7"/>
    <w:rsid w:val="00A00FDD"/>
    <w:rsid w:val="00A01003"/>
    <w:rsid w:val="00A0110D"/>
    <w:rsid w:val="00A0118F"/>
    <w:rsid w:val="00A01197"/>
    <w:rsid w:val="00A014FF"/>
    <w:rsid w:val="00A016AE"/>
    <w:rsid w:val="00A01F76"/>
    <w:rsid w:val="00A026D3"/>
    <w:rsid w:val="00A02F20"/>
    <w:rsid w:val="00A02FDB"/>
    <w:rsid w:val="00A03156"/>
    <w:rsid w:val="00A03987"/>
    <w:rsid w:val="00A04336"/>
    <w:rsid w:val="00A045AD"/>
    <w:rsid w:val="00A04621"/>
    <w:rsid w:val="00A05067"/>
    <w:rsid w:val="00A0518B"/>
    <w:rsid w:val="00A051B3"/>
    <w:rsid w:val="00A05774"/>
    <w:rsid w:val="00A05AFB"/>
    <w:rsid w:val="00A05B4D"/>
    <w:rsid w:val="00A05E49"/>
    <w:rsid w:val="00A060DD"/>
    <w:rsid w:val="00A06228"/>
    <w:rsid w:val="00A062C0"/>
    <w:rsid w:val="00A06811"/>
    <w:rsid w:val="00A0682B"/>
    <w:rsid w:val="00A0693C"/>
    <w:rsid w:val="00A06FC6"/>
    <w:rsid w:val="00A07277"/>
    <w:rsid w:val="00A07822"/>
    <w:rsid w:val="00A07B34"/>
    <w:rsid w:val="00A10204"/>
    <w:rsid w:val="00A1029C"/>
    <w:rsid w:val="00A104B7"/>
    <w:rsid w:val="00A109F6"/>
    <w:rsid w:val="00A110E2"/>
    <w:rsid w:val="00A11208"/>
    <w:rsid w:val="00A11516"/>
    <w:rsid w:val="00A11CFE"/>
    <w:rsid w:val="00A123E2"/>
    <w:rsid w:val="00A12428"/>
    <w:rsid w:val="00A12541"/>
    <w:rsid w:val="00A12662"/>
    <w:rsid w:val="00A1291E"/>
    <w:rsid w:val="00A12A1E"/>
    <w:rsid w:val="00A12AA5"/>
    <w:rsid w:val="00A12B19"/>
    <w:rsid w:val="00A12C35"/>
    <w:rsid w:val="00A12D17"/>
    <w:rsid w:val="00A132C2"/>
    <w:rsid w:val="00A132E1"/>
    <w:rsid w:val="00A1366E"/>
    <w:rsid w:val="00A138D7"/>
    <w:rsid w:val="00A13A78"/>
    <w:rsid w:val="00A13AE0"/>
    <w:rsid w:val="00A13CA7"/>
    <w:rsid w:val="00A14A47"/>
    <w:rsid w:val="00A14BD2"/>
    <w:rsid w:val="00A14D2C"/>
    <w:rsid w:val="00A152C7"/>
    <w:rsid w:val="00A15658"/>
    <w:rsid w:val="00A15967"/>
    <w:rsid w:val="00A15D53"/>
    <w:rsid w:val="00A15FB5"/>
    <w:rsid w:val="00A16460"/>
    <w:rsid w:val="00A1660D"/>
    <w:rsid w:val="00A169FF"/>
    <w:rsid w:val="00A16ADE"/>
    <w:rsid w:val="00A16D34"/>
    <w:rsid w:val="00A16D98"/>
    <w:rsid w:val="00A16F90"/>
    <w:rsid w:val="00A170B2"/>
    <w:rsid w:val="00A17164"/>
    <w:rsid w:val="00A171F4"/>
    <w:rsid w:val="00A172D2"/>
    <w:rsid w:val="00A1739B"/>
    <w:rsid w:val="00A17C9D"/>
    <w:rsid w:val="00A17DA7"/>
    <w:rsid w:val="00A17DE9"/>
    <w:rsid w:val="00A17F6B"/>
    <w:rsid w:val="00A20176"/>
    <w:rsid w:val="00A202F1"/>
    <w:rsid w:val="00A20454"/>
    <w:rsid w:val="00A20519"/>
    <w:rsid w:val="00A20585"/>
    <w:rsid w:val="00A20672"/>
    <w:rsid w:val="00A20738"/>
    <w:rsid w:val="00A20765"/>
    <w:rsid w:val="00A209E2"/>
    <w:rsid w:val="00A20C16"/>
    <w:rsid w:val="00A20E58"/>
    <w:rsid w:val="00A21109"/>
    <w:rsid w:val="00A211E5"/>
    <w:rsid w:val="00A2193D"/>
    <w:rsid w:val="00A21ABA"/>
    <w:rsid w:val="00A21EFF"/>
    <w:rsid w:val="00A21F83"/>
    <w:rsid w:val="00A22078"/>
    <w:rsid w:val="00A2207C"/>
    <w:rsid w:val="00A22157"/>
    <w:rsid w:val="00A22350"/>
    <w:rsid w:val="00A22A69"/>
    <w:rsid w:val="00A22F14"/>
    <w:rsid w:val="00A230D8"/>
    <w:rsid w:val="00A2348F"/>
    <w:rsid w:val="00A236B4"/>
    <w:rsid w:val="00A236B7"/>
    <w:rsid w:val="00A23891"/>
    <w:rsid w:val="00A23AB5"/>
    <w:rsid w:val="00A23E49"/>
    <w:rsid w:val="00A2404E"/>
    <w:rsid w:val="00A241CE"/>
    <w:rsid w:val="00A24831"/>
    <w:rsid w:val="00A2492C"/>
    <w:rsid w:val="00A24A42"/>
    <w:rsid w:val="00A250BB"/>
    <w:rsid w:val="00A25681"/>
    <w:rsid w:val="00A25803"/>
    <w:rsid w:val="00A25872"/>
    <w:rsid w:val="00A25DDF"/>
    <w:rsid w:val="00A25F42"/>
    <w:rsid w:val="00A266FE"/>
    <w:rsid w:val="00A2705C"/>
    <w:rsid w:val="00A2735F"/>
    <w:rsid w:val="00A277BA"/>
    <w:rsid w:val="00A277EB"/>
    <w:rsid w:val="00A278BE"/>
    <w:rsid w:val="00A27B99"/>
    <w:rsid w:val="00A27D9B"/>
    <w:rsid w:val="00A27F1D"/>
    <w:rsid w:val="00A27F73"/>
    <w:rsid w:val="00A27FA5"/>
    <w:rsid w:val="00A3000C"/>
    <w:rsid w:val="00A30999"/>
    <w:rsid w:val="00A309E5"/>
    <w:rsid w:val="00A30AD8"/>
    <w:rsid w:val="00A30BAB"/>
    <w:rsid w:val="00A30FC9"/>
    <w:rsid w:val="00A31043"/>
    <w:rsid w:val="00A312FE"/>
    <w:rsid w:val="00A31532"/>
    <w:rsid w:val="00A31871"/>
    <w:rsid w:val="00A32092"/>
    <w:rsid w:val="00A32344"/>
    <w:rsid w:val="00A32508"/>
    <w:rsid w:val="00A32AFC"/>
    <w:rsid w:val="00A33AC2"/>
    <w:rsid w:val="00A3404A"/>
    <w:rsid w:val="00A34246"/>
    <w:rsid w:val="00A350C0"/>
    <w:rsid w:val="00A35141"/>
    <w:rsid w:val="00A352F4"/>
    <w:rsid w:val="00A355E3"/>
    <w:rsid w:val="00A35704"/>
    <w:rsid w:val="00A35C1F"/>
    <w:rsid w:val="00A35D0C"/>
    <w:rsid w:val="00A35DA6"/>
    <w:rsid w:val="00A35EB3"/>
    <w:rsid w:val="00A35ECE"/>
    <w:rsid w:val="00A360E0"/>
    <w:rsid w:val="00A363FC"/>
    <w:rsid w:val="00A36411"/>
    <w:rsid w:val="00A36561"/>
    <w:rsid w:val="00A3660E"/>
    <w:rsid w:val="00A367DD"/>
    <w:rsid w:val="00A36B57"/>
    <w:rsid w:val="00A36EBC"/>
    <w:rsid w:val="00A36F1A"/>
    <w:rsid w:val="00A36FAD"/>
    <w:rsid w:val="00A373BF"/>
    <w:rsid w:val="00A37425"/>
    <w:rsid w:val="00A3746E"/>
    <w:rsid w:val="00A3770A"/>
    <w:rsid w:val="00A37F33"/>
    <w:rsid w:val="00A4007F"/>
    <w:rsid w:val="00A40C80"/>
    <w:rsid w:val="00A40F7F"/>
    <w:rsid w:val="00A41041"/>
    <w:rsid w:val="00A41109"/>
    <w:rsid w:val="00A412A0"/>
    <w:rsid w:val="00A412D7"/>
    <w:rsid w:val="00A41772"/>
    <w:rsid w:val="00A419F3"/>
    <w:rsid w:val="00A41A80"/>
    <w:rsid w:val="00A41D45"/>
    <w:rsid w:val="00A41DB2"/>
    <w:rsid w:val="00A42A08"/>
    <w:rsid w:val="00A430FB"/>
    <w:rsid w:val="00A431D4"/>
    <w:rsid w:val="00A432B8"/>
    <w:rsid w:val="00A432D8"/>
    <w:rsid w:val="00A4347A"/>
    <w:rsid w:val="00A43585"/>
    <w:rsid w:val="00A435C3"/>
    <w:rsid w:val="00A437FE"/>
    <w:rsid w:val="00A43A11"/>
    <w:rsid w:val="00A43C3D"/>
    <w:rsid w:val="00A43ED6"/>
    <w:rsid w:val="00A441BB"/>
    <w:rsid w:val="00A4436A"/>
    <w:rsid w:val="00A44575"/>
    <w:rsid w:val="00A44643"/>
    <w:rsid w:val="00A447F2"/>
    <w:rsid w:val="00A44B64"/>
    <w:rsid w:val="00A45083"/>
    <w:rsid w:val="00A45978"/>
    <w:rsid w:val="00A45A3E"/>
    <w:rsid w:val="00A46098"/>
    <w:rsid w:val="00A46565"/>
    <w:rsid w:val="00A4661B"/>
    <w:rsid w:val="00A467AC"/>
    <w:rsid w:val="00A470DC"/>
    <w:rsid w:val="00A47FAF"/>
    <w:rsid w:val="00A500F6"/>
    <w:rsid w:val="00A502AC"/>
    <w:rsid w:val="00A5062C"/>
    <w:rsid w:val="00A5068E"/>
    <w:rsid w:val="00A5099D"/>
    <w:rsid w:val="00A509B9"/>
    <w:rsid w:val="00A50C99"/>
    <w:rsid w:val="00A50D14"/>
    <w:rsid w:val="00A51008"/>
    <w:rsid w:val="00A512DE"/>
    <w:rsid w:val="00A51402"/>
    <w:rsid w:val="00A51411"/>
    <w:rsid w:val="00A51632"/>
    <w:rsid w:val="00A51B57"/>
    <w:rsid w:val="00A51CE2"/>
    <w:rsid w:val="00A51CFB"/>
    <w:rsid w:val="00A51EDD"/>
    <w:rsid w:val="00A5203A"/>
    <w:rsid w:val="00A52146"/>
    <w:rsid w:val="00A5274B"/>
    <w:rsid w:val="00A52F73"/>
    <w:rsid w:val="00A530F2"/>
    <w:rsid w:val="00A53179"/>
    <w:rsid w:val="00A53261"/>
    <w:rsid w:val="00A5343F"/>
    <w:rsid w:val="00A535AC"/>
    <w:rsid w:val="00A535C4"/>
    <w:rsid w:val="00A53655"/>
    <w:rsid w:val="00A536D8"/>
    <w:rsid w:val="00A53761"/>
    <w:rsid w:val="00A53D0F"/>
    <w:rsid w:val="00A53EFA"/>
    <w:rsid w:val="00A53FCE"/>
    <w:rsid w:val="00A5404E"/>
    <w:rsid w:val="00A541E2"/>
    <w:rsid w:val="00A546A0"/>
    <w:rsid w:val="00A5485C"/>
    <w:rsid w:val="00A54908"/>
    <w:rsid w:val="00A5510D"/>
    <w:rsid w:val="00A5588A"/>
    <w:rsid w:val="00A55A09"/>
    <w:rsid w:val="00A55C76"/>
    <w:rsid w:val="00A55C91"/>
    <w:rsid w:val="00A55E5C"/>
    <w:rsid w:val="00A55ED7"/>
    <w:rsid w:val="00A56087"/>
    <w:rsid w:val="00A561B4"/>
    <w:rsid w:val="00A56285"/>
    <w:rsid w:val="00A562E2"/>
    <w:rsid w:val="00A5655F"/>
    <w:rsid w:val="00A565FD"/>
    <w:rsid w:val="00A56934"/>
    <w:rsid w:val="00A56E57"/>
    <w:rsid w:val="00A56E7C"/>
    <w:rsid w:val="00A56E8A"/>
    <w:rsid w:val="00A570A5"/>
    <w:rsid w:val="00A571D3"/>
    <w:rsid w:val="00A577A4"/>
    <w:rsid w:val="00A577D4"/>
    <w:rsid w:val="00A577FA"/>
    <w:rsid w:val="00A57BBE"/>
    <w:rsid w:val="00A57EA9"/>
    <w:rsid w:val="00A57F45"/>
    <w:rsid w:val="00A57FFC"/>
    <w:rsid w:val="00A6004B"/>
    <w:rsid w:val="00A606DD"/>
    <w:rsid w:val="00A60D55"/>
    <w:rsid w:val="00A60D8D"/>
    <w:rsid w:val="00A611DB"/>
    <w:rsid w:val="00A61209"/>
    <w:rsid w:val="00A615F9"/>
    <w:rsid w:val="00A6166F"/>
    <w:rsid w:val="00A616A5"/>
    <w:rsid w:val="00A617D9"/>
    <w:rsid w:val="00A62350"/>
    <w:rsid w:val="00A62352"/>
    <w:rsid w:val="00A6237B"/>
    <w:rsid w:val="00A6280C"/>
    <w:rsid w:val="00A62931"/>
    <w:rsid w:val="00A62937"/>
    <w:rsid w:val="00A629D3"/>
    <w:rsid w:val="00A62B33"/>
    <w:rsid w:val="00A62CC7"/>
    <w:rsid w:val="00A62CEC"/>
    <w:rsid w:val="00A62D49"/>
    <w:rsid w:val="00A633D6"/>
    <w:rsid w:val="00A633F2"/>
    <w:rsid w:val="00A635C8"/>
    <w:rsid w:val="00A63750"/>
    <w:rsid w:val="00A63CC8"/>
    <w:rsid w:val="00A640DA"/>
    <w:rsid w:val="00A64212"/>
    <w:rsid w:val="00A64238"/>
    <w:rsid w:val="00A644E6"/>
    <w:rsid w:val="00A64919"/>
    <w:rsid w:val="00A64AEC"/>
    <w:rsid w:val="00A64F6F"/>
    <w:rsid w:val="00A64FAC"/>
    <w:rsid w:val="00A65295"/>
    <w:rsid w:val="00A65366"/>
    <w:rsid w:val="00A65447"/>
    <w:rsid w:val="00A6560A"/>
    <w:rsid w:val="00A65665"/>
    <w:rsid w:val="00A658AB"/>
    <w:rsid w:val="00A659C0"/>
    <w:rsid w:val="00A65B91"/>
    <w:rsid w:val="00A662FA"/>
    <w:rsid w:val="00A665B9"/>
    <w:rsid w:val="00A6693E"/>
    <w:rsid w:val="00A66ABB"/>
    <w:rsid w:val="00A66F19"/>
    <w:rsid w:val="00A670DC"/>
    <w:rsid w:val="00A679A3"/>
    <w:rsid w:val="00A67A96"/>
    <w:rsid w:val="00A67CBB"/>
    <w:rsid w:val="00A700D3"/>
    <w:rsid w:val="00A70119"/>
    <w:rsid w:val="00A70505"/>
    <w:rsid w:val="00A70B99"/>
    <w:rsid w:val="00A70BED"/>
    <w:rsid w:val="00A70C91"/>
    <w:rsid w:val="00A710B0"/>
    <w:rsid w:val="00A715ED"/>
    <w:rsid w:val="00A71764"/>
    <w:rsid w:val="00A71989"/>
    <w:rsid w:val="00A71C98"/>
    <w:rsid w:val="00A71E3A"/>
    <w:rsid w:val="00A722D8"/>
    <w:rsid w:val="00A72333"/>
    <w:rsid w:val="00A72608"/>
    <w:rsid w:val="00A72770"/>
    <w:rsid w:val="00A72BDF"/>
    <w:rsid w:val="00A73111"/>
    <w:rsid w:val="00A734B9"/>
    <w:rsid w:val="00A73A5C"/>
    <w:rsid w:val="00A73B90"/>
    <w:rsid w:val="00A73C29"/>
    <w:rsid w:val="00A74062"/>
    <w:rsid w:val="00A74559"/>
    <w:rsid w:val="00A74775"/>
    <w:rsid w:val="00A749A1"/>
    <w:rsid w:val="00A74A18"/>
    <w:rsid w:val="00A74AD8"/>
    <w:rsid w:val="00A7539C"/>
    <w:rsid w:val="00A7552E"/>
    <w:rsid w:val="00A75580"/>
    <w:rsid w:val="00A756B1"/>
    <w:rsid w:val="00A75912"/>
    <w:rsid w:val="00A75A59"/>
    <w:rsid w:val="00A760D9"/>
    <w:rsid w:val="00A7619D"/>
    <w:rsid w:val="00A762F1"/>
    <w:rsid w:val="00A76440"/>
    <w:rsid w:val="00A7649B"/>
    <w:rsid w:val="00A765A5"/>
    <w:rsid w:val="00A766C2"/>
    <w:rsid w:val="00A77026"/>
    <w:rsid w:val="00A772A4"/>
    <w:rsid w:val="00A777F2"/>
    <w:rsid w:val="00A77A0C"/>
    <w:rsid w:val="00A77A85"/>
    <w:rsid w:val="00A77D86"/>
    <w:rsid w:val="00A800B3"/>
    <w:rsid w:val="00A8012C"/>
    <w:rsid w:val="00A8022B"/>
    <w:rsid w:val="00A80881"/>
    <w:rsid w:val="00A80F8B"/>
    <w:rsid w:val="00A813B8"/>
    <w:rsid w:val="00A81594"/>
    <w:rsid w:val="00A8167A"/>
    <w:rsid w:val="00A81CBF"/>
    <w:rsid w:val="00A81DE6"/>
    <w:rsid w:val="00A8202C"/>
    <w:rsid w:val="00A82382"/>
    <w:rsid w:val="00A82448"/>
    <w:rsid w:val="00A82500"/>
    <w:rsid w:val="00A8254C"/>
    <w:rsid w:val="00A8258E"/>
    <w:rsid w:val="00A8271F"/>
    <w:rsid w:val="00A82A54"/>
    <w:rsid w:val="00A82C29"/>
    <w:rsid w:val="00A82F82"/>
    <w:rsid w:val="00A83440"/>
    <w:rsid w:val="00A839AE"/>
    <w:rsid w:val="00A83B75"/>
    <w:rsid w:val="00A84294"/>
    <w:rsid w:val="00A8432D"/>
    <w:rsid w:val="00A84435"/>
    <w:rsid w:val="00A8485D"/>
    <w:rsid w:val="00A84A5D"/>
    <w:rsid w:val="00A84BD1"/>
    <w:rsid w:val="00A85366"/>
    <w:rsid w:val="00A85751"/>
    <w:rsid w:val="00A85C52"/>
    <w:rsid w:val="00A85E89"/>
    <w:rsid w:val="00A860A3"/>
    <w:rsid w:val="00A860F5"/>
    <w:rsid w:val="00A8637D"/>
    <w:rsid w:val="00A8672A"/>
    <w:rsid w:val="00A869F4"/>
    <w:rsid w:val="00A86CE3"/>
    <w:rsid w:val="00A870D5"/>
    <w:rsid w:val="00A871E7"/>
    <w:rsid w:val="00A872E6"/>
    <w:rsid w:val="00A8749E"/>
    <w:rsid w:val="00A8756B"/>
    <w:rsid w:val="00A8772E"/>
    <w:rsid w:val="00A87815"/>
    <w:rsid w:val="00A878C6"/>
    <w:rsid w:val="00A87B35"/>
    <w:rsid w:val="00A87C28"/>
    <w:rsid w:val="00A900AD"/>
    <w:rsid w:val="00A900DF"/>
    <w:rsid w:val="00A90259"/>
    <w:rsid w:val="00A9041D"/>
    <w:rsid w:val="00A909DF"/>
    <w:rsid w:val="00A90D96"/>
    <w:rsid w:val="00A9104E"/>
    <w:rsid w:val="00A913B7"/>
    <w:rsid w:val="00A91651"/>
    <w:rsid w:val="00A9186C"/>
    <w:rsid w:val="00A918B2"/>
    <w:rsid w:val="00A918E9"/>
    <w:rsid w:val="00A91E0E"/>
    <w:rsid w:val="00A92052"/>
    <w:rsid w:val="00A92064"/>
    <w:rsid w:val="00A92261"/>
    <w:rsid w:val="00A922A3"/>
    <w:rsid w:val="00A923B5"/>
    <w:rsid w:val="00A925CD"/>
    <w:rsid w:val="00A92634"/>
    <w:rsid w:val="00A92646"/>
    <w:rsid w:val="00A92C96"/>
    <w:rsid w:val="00A92C9D"/>
    <w:rsid w:val="00A92D52"/>
    <w:rsid w:val="00A92D6E"/>
    <w:rsid w:val="00A92E7A"/>
    <w:rsid w:val="00A93125"/>
    <w:rsid w:val="00A933FE"/>
    <w:rsid w:val="00A934C0"/>
    <w:rsid w:val="00A937F4"/>
    <w:rsid w:val="00A937F9"/>
    <w:rsid w:val="00A93AF3"/>
    <w:rsid w:val="00A93C05"/>
    <w:rsid w:val="00A9402D"/>
    <w:rsid w:val="00A9438E"/>
    <w:rsid w:val="00A9470E"/>
    <w:rsid w:val="00A94953"/>
    <w:rsid w:val="00A94BE1"/>
    <w:rsid w:val="00A94C7D"/>
    <w:rsid w:val="00A94C9E"/>
    <w:rsid w:val="00A951D8"/>
    <w:rsid w:val="00A95216"/>
    <w:rsid w:val="00A95488"/>
    <w:rsid w:val="00A955B6"/>
    <w:rsid w:val="00A95F39"/>
    <w:rsid w:val="00A95F46"/>
    <w:rsid w:val="00A960E7"/>
    <w:rsid w:val="00A9691C"/>
    <w:rsid w:val="00A96989"/>
    <w:rsid w:val="00A96A1D"/>
    <w:rsid w:val="00A96FF2"/>
    <w:rsid w:val="00A9730D"/>
    <w:rsid w:val="00A973BD"/>
    <w:rsid w:val="00A97431"/>
    <w:rsid w:val="00A97AF1"/>
    <w:rsid w:val="00A97B4E"/>
    <w:rsid w:val="00A97E0C"/>
    <w:rsid w:val="00A97E0D"/>
    <w:rsid w:val="00A97F8D"/>
    <w:rsid w:val="00AA02F6"/>
    <w:rsid w:val="00AA04B9"/>
    <w:rsid w:val="00AA0535"/>
    <w:rsid w:val="00AA056A"/>
    <w:rsid w:val="00AA05C9"/>
    <w:rsid w:val="00AA0752"/>
    <w:rsid w:val="00AA0882"/>
    <w:rsid w:val="00AA0B4F"/>
    <w:rsid w:val="00AA0C88"/>
    <w:rsid w:val="00AA0CF1"/>
    <w:rsid w:val="00AA0DB0"/>
    <w:rsid w:val="00AA1202"/>
    <w:rsid w:val="00AA1228"/>
    <w:rsid w:val="00AA17A4"/>
    <w:rsid w:val="00AA1BF9"/>
    <w:rsid w:val="00AA20B1"/>
    <w:rsid w:val="00AA236F"/>
    <w:rsid w:val="00AA2400"/>
    <w:rsid w:val="00AA24C5"/>
    <w:rsid w:val="00AA3035"/>
    <w:rsid w:val="00AA344A"/>
    <w:rsid w:val="00AA366B"/>
    <w:rsid w:val="00AA366E"/>
    <w:rsid w:val="00AA3B84"/>
    <w:rsid w:val="00AA3CDA"/>
    <w:rsid w:val="00AA41C0"/>
    <w:rsid w:val="00AA4437"/>
    <w:rsid w:val="00AA4A1F"/>
    <w:rsid w:val="00AA4B06"/>
    <w:rsid w:val="00AA4D35"/>
    <w:rsid w:val="00AA5162"/>
    <w:rsid w:val="00AA5288"/>
    <w:rsid w:val="00AA589E"/>
    <w:rsid w:val="00AA5BD0"/>
    <w:rsid w:val="00AA5D04"/>
    <w:rsid w:val="00AA63D7"/>
    <w:rsid w:val="00AA647B"/>
    <w:rsid w:val="00AA6766"/>
    <w:rsid w:val="00AA6811"/>
    <w:rsid w:val="00AA69EC"/>
    <w:rsid w:val="00AA6A8E"/>
    <w:rsid w:val="00AA6B3A"/>
    <w:rsid w:val="00AA6C13"/>
    <w:rsid w:val="00AA6C62"/>
    <w:rsid w:val="00AA6C86"/>
    <w:rsid w:val="00AA6DB2"/>
    <w:rsid w:val="00AA7074"/>
    <w:rsid w:val="00AA7093"/>
    <w:rsid w:val="00AA7109"/>
    <w:rsid w:val="00AA73AC"/>
    <w:rsid w:val="00AA73DA"/>
    <w:rsid w:val="00AA747A"/>
    <w:rsid w:val="00AA7587"/>
    <w:rsid w:val="00AB02F1"/>
    <w:rsid w:val="00AB064F"/>
    <w:rsid w:val="00AB069B"/>
    <w:rsid w:val="00AB0941"/>
    <w:rsid w:val="00AB0A3A"/>
    <w:rsid w:val="00AB0B25"/>
    <w:rsid w:val="00AB0BAA"/>
    <w:rsid w:val="00AB0CA2"/>
    <w:rsid w:val="00AB0CBF"/>
    <w:rsid w:val="00AB0F2A"/>
    <w:rsid w:val="00AB11C8"/>
    <w:rsid w:val="00AB11CB"/>
    <w:rsid w:val="00AB1341"/>
    <w:rsid w:val="00AB139C"/>
    <w:rsid w:val="00AB140E"/>
    <w:rsid w:val="00AB145C"/>
    <w:rsid w:val="00AB147F"/>
    <w:rsid w:val="00AB14AF"/>
    <w:rsid w:val="00AB170C"/>
    <w:rsid w:val="00AB17F5"/>
    <w:rsid w:val="00AB1818"/>
    <w:rsid w:val="00AB1C0D"/>
    <w:rsid w:val="00AB1FDD"/>
    <w:rsid w:val="00AB20B0"/>
    <w:rsid w:val="00AB2189"/>
    <w:rsid w:val="00AB23CF"/>
    <w:rsid w:val="00AB285F"/>
    <w:rsid w:val="00AB293C"/>
    <w:rsid w:val="00AB2DC6"/>
    <w:rsid w:val="00AB2E06"/>
    <w:rsid w:val="00AB2E53"/>
    <w:rsid w:val="00AB3052"/>
    <w:rsid w:val="00AB3133"/>
    <w:rsid w:val="00AB31D7"/>
    <w:rsid w:val="00AB3586"/>
    <w:rsid w:val="00AB36EE"/>
    <w:rsid w:val="00AB3875"/>
    <w:rsid w:val="00AB3B33"/>
    <w:rsid w:val="00AB3D4E"/>
    <w:rsid w:val="00AB3D8C"/>
    <w:rsid w:val="00AB447D"/>
    <w:rsid w:val="00AB4669"/>
    <w:rsid w:val="00AB493C"/>
    <w:rsid w:val="00AB4AB8"/>
    <w:rsid w:val="00AB4ABB"/>
    <w:rsid w:val="00AB4D4B"/>
    <w:rsid w:val="00AB510B"/>
    <w:rsid w:val="00AB5210"/>
    <w:rsid w:val="00AB55F4"/>
    <w:rsid w:val="00AB58A2"/>
    <w:rsid w:val="00AB592C"/>
    <w:rsid w:val="00AB5968"/>
    <w:rsid w:val="00AB5B2A"/>
    <w:rsid w:val="00AB5B5A"/>
    <w:rsid w:val="00AB6009"/>
    <w:rsid w:val="00AB60D7"/>
    <w:rsid w:val="00AB715F"/>
    <w:rsid w:val="00AB7215"/>
    <w:rsid w:val="00AB772F"/>
    <w:rsid w:val="00AB79DA"/>
    <w:rsid w:val="00AB7D7C"/>
    <w:rsid w:val="00AC0038"/>
    <w:rsid w:val="00AC01C7"/>
    <w:rsid w:val="00AC04C3"/>
    <w:rsid w:val="00AC0B2E"/>
    <w:rsid w:val="00AC0C05"/>
    <w:rsid w:val="00AC0D47"/>
    <w:rsid w:val="00AC0E4A"/>
    <w:rsid w:val="00AC0EF9"/>
    <w:rsid w:val="00AC0F2F"/>
    <w:rsid w:val="00AC113E"/>
    <w:rsid w:val="00AC131A"/>
    <w:rsid w:val="00AC18BD"/>
    <w:rsid w:val="00AC2284"/>
    <w:rsid w:val="00AC289D"/>
    <w:rsid w:val="00AC28BE"/>
    <w:rsid w:val="00AC2C13"/>
    <w:rsid w:val="00AC3571"/>
    <w:rsid w:val="00AC3774"/>
    <w:rsid w:val="00AC3863"/>
    <w:rsid w:val="00AC3944"/>
    <w:rsid w:val="00AC3CE7"/>
    <w:rsid w:val="00AC3D92"/>
    <w:rsid w:val="00AC3EA3"/>
    <w:rsid w:val="00AC4080"/>
    <w:rsid w:val="00AC42D6"/>
    <w:rsid w:val="00AC44F2"/>
    <w:rsid w:val="00AC4812"/>
    <w:rsid w:val="00AC4A72"/>
    <w:rsid w:val="00AC4B10"/>
    <w:rsid w:val="00AC4C1C"/>
    <w:rsid w:val="00AC4C80"/>
    <w:rsid w:val="00AC56C4"/>
    <w:rsid w:val="00AC5AA7"/>
    <w:rsid w:val="00AC5AE1"/>
    <w:rsid w:val="00AC5AE3"/>
    <w:rsid w:val="00AC6223"/>
    <w:rsid w:val="00AC633E"/>
    <w:rsid w:val="00AC6BF5"/>
    <w:rsid w:val="00AC6D17"/>
    <w:rsid w:val="00AC6DC4"/>
    <w:rsid w:val="00AC734D"/>
    <w:rsid w:val="00AC7919"/>
    <w:rsid w:val="00AC7BCE"/>
    <w:rsid w:val="00AC7D5D"/>
    <w:rsid w:val="00AC7E35"/>
    <w:rsid w:val="00AD0108"/>
    <w:rsid w:val="00AD0828"/>
    <w:rsid w:val="00AD0EDA"/>
    <w:rsid w:val="00AD10BB"/>
    <w:rsid w:val="00AD1115"/>
    <w:rsid w:val="00AD11A4"/>
    <w:rsid w:val="00AD1218"/>
    <w:rsid w:val="00AD1499"/>
    <w:rsid w:val="00AD159F"/>
    <w:rsid w:val="00AD181F"/>
    <w:rsid w:val="00AD1B18"/>
    <w:rsid w:val="00AD1F71"/>
    <w:rsid w:val="00AD2193"/>
    <w:rsid w:val="00AD21FC"/>
    <w:rsid w:val="00AD221B"/>
    <w:rsid w:val="00AD2382"/>
    <w:rsid w:val="00AD24A3"/>
    <w:rsid w:val="00AD251F"/>
    <w:rsid w:val="00AD2620"/>
    <w:rsid w:val="00AD2A20"/>
    <w:rsid w:val="00AD2B71"/>
    <w:rsid w:val="00AD2D3F"/>
    <w:rsid w:val="00AD31EF"/>
    <w:rsid w:val="00AD337B"/>
    <w:rsid w:val="00AD35CF"/>
    <w:rsid w:val="00AD3663"/>
    <w:rsid w:val="00AD36B8"/>
    <w:rsid w:val="00AD3ABB"/>
    <w:rsid w:val="00AD3AC8"/>
    <w:rsid w:val="00AD3D9F"/>
    <w:rsid w:val="00AD3DE8"/>
    <w:rsid w:val="00AD4215"/>
    <w:rsid w:val="00AD431D"/>
    <w:rsid w:val="00AD4434"/>
    <w:rsid w:val="00AD4942"/>
    <w:rsid w:val="00AD527F"/>
    <w:rsid w:val="00AD58B3"/>
    <w:rsid w:val="00AD59BE"/>
    <w:rsid w:val="00AD5CE4"/>
    <w:rsid w:val="00AD5DED"/>
    <w:rsid w:val="00AD5E0A"/>
    <w:rsid w:val="00AD5E62"/>
    <w:rsid w:val="00AD6409"/>
    <w:rsid w:val="00AD681A"/>
    <w:rsid w:val="00AD692F"/>
    <w:rsid w:val="00AD695D"/>
    <w:rsid w:val="00AD7094"/>
    <w:rsid w:val="00AD7163"/>
    <w:rsid w:val="00AD7423"/>
    <w:rsid w:val="00AD75E1"/>
    <w:rsid w:val="00AD7BE5"/>
    <w:rsid w:val="00AD7C24"/>
    <w:rsid w:val="00AD7DF7"/>
    <w:rsid w:val="00AD7F96"/>
    <w:rsid w:val="00AD7FEB"/>
    <w:rsid w:val="00AE0013"/>
    <w:rsid w:val="00AE00A6"/>
    <w:rsid w:val="00AE0520"/>
    <w:rsid w:val="00AE06EF"/>
    <w:rsid w:val="00AE08D3"/>
    <w:rsid w:val="00AE09D9"/>
    <w:rsid w:val="00AE1035"/>
    <w:rsid w:val="00AE1546"/>
    <w:rsid w:val="00AE169D"/>
    <w:rsid w:val="00AE1898"/>
    <w:rsid w:val="00AE1B38"/>
    <w:rsid w:val="00AE1E17"/>
    <w:rsid w:val="00AE2153"/>
    <w:rsid w:val="00AE2533"/>
    <w:rsid w:val="00AE26D7"/>
    <w:rsid w:val="00AE2B43"/>
    <w:rsid w:val="00AE2C4F"/>
    <w:rsid w:val="00AE2E6A"/>
    <w:rsid w:val="00AE30A3"/>
    <w:rsid w:val="00AE324F"/>
    <w:rsid w:val="00AE391D"/>
    <w:rsid w:val="00AE3AFB"/>
    <w:rsid w:val="00AE3D55"/>
    <w:rsid w:val="00AE3FEF"/>
    <w:rsid w:val="00AE403F"/>
    <w:rsid w:val="00AE44CB"/>
    <w:rsid w:val="00AE4592"/>
    <w:rsid w:val="00AE47D3"/>
    <w:rsid w:val="00AE4A01"/>
    <w:rsid w:val="00AE4AB7"/>
    <w:rsid w:val="00AE5091"/>
    <w:rsid w:val="00AE598A"/>
    <w:rsid w:val="00AE5AD9"/>
    <w:rsid w:val="00AE5D04"/>
    <w:rsid w:val="00AE60E1"/>
    <w:rsid w:val="00AE61AB"/>
    <w:rsid w:val="00AE62BB"/>
    <w:rsid w:val="00AE62C3"/>
    <w:rsid w:val="00AE6C32"/>
    <w:rsid w:val="00AE7193"/>
    <w:rsid w:val="00AE77F7"/>
    <w:rsid w:val="00AE7BBC"/>
    <w:rsid w:val="00AE7C01"/>
    <w:rsid w:val="00AE7C49"/>
    <w:rsid w:val="00AE7F18"/>
    <w:rsid w:val="00AF015C"/>
    <w:rsid w:val="00AF04EB"/>
    <w:rsid w:val="00AF05E7"/>
    <w:rsid w:val="00AF0728"/>
    <w:rsid w:val="00AF09A5"/>
    <w:rsid w:val="00AF0D8D"/>
    <w:rsid w:val="00AF0FCC"/>
    <w:rsid w:val="00AF100C"/>
    <w:rsid w:val="00AF10A6"/>
    <w:rsid w:val="00AF1901"/>
    <w:rsid w:val="00AF19BE"/>
    <w:rsid w:val="00AF1B8B"/>
    <w:rsid w:val="00AF1D26"/>
    <w:rsid w:val="00AF2298"/>
    <w:rsid w:val="00AF2529"/>
    <w:rsid w:val="00AF25E0"/>
    <w:rsid w:val="00AF25F2"/>
    <w:rsid w:val="00AF2637"/>
    <w:rsid w:val="00AF28AB"/>
    <w:rsid w:val="00AF29CE"/>
    <w:rsid w:val="00AF2C5A"/>
    <w:rsid w:val="00AF2D04"/>
    <w:rsid w:val="00AF300F"/>
    <w:rsid w:val="00AF39B0"/>
    <w:rsid w:val="00AF3AA5"/>
    <w:rsid w:val="00AF3FE9"/>
    <w:rsid w:val="00AF4572"/>
    <w:rsid w:val="00AF45B4"/>
    <w:rsid w:val="00AF4677"/>
    <w:rsid w:val="00AF46E1"/>
    <w:rsid w:val="00AF47C2"/>
    <w:rsid w:val="00AF4830"/>
    <w:rsid w:val="00AF5C1B"/>
    <w:rsid w:val="00AF6035"/>
    <w:rsid w:val="00AF633B"/>
    <w:rsid w:val="00AF6A55"/>
    <w:rsid w:val="00AF6AFA"/>
    <w:rsid w:val="00AF6D77"/>
    <w:rsid w:val="00AF6F61"/>
    <w:rsid w:val="00AF7001"/>
    <w:rsid w:val="00AF7002"/>
    <w:rsid w:val="00AF7526"/>
    <w:rsid w:val="00AF7531"/>
    <w:rsid w:val="00AF7B25"/>
    <w:rsid w:val="00B0087A"/>
    <w:rsid w:val="00B009AC"/>
    <w:rsid w:val="00B00A24"/>
    <w:rsid w:val="00B0218D"/>
    <w:rsid w:val="00B02227"/>
    <w:rsid w:val="00B02378"/>
    <w:rsid w:val="00B028C1"/>
    <w:rsid w:val="00B028D8"/>
    <w:rsid w:val="00B02BC5"/>
    <w:rsid w:val="00B02D14"/>
    <w:rsid w:val="00B02ECF"/>
    <w:rsid w:val="00B02F4A"/>
    <w:rsid w:val="00B02FE2"/>
    <w:rsid w:val="00B03017"/>
    <w:rsid w:val="00B0354A"/>
    <w:rsid w:val="00B03561"/>
    <w:rsid w:val="00B035DE"/>
    <w:rsid w:val="00B037A6"/>
    <w:rsid w:val="00B03CE1"/>
    <w:rsid w:val="00B03E8F"/>
    <w:rsid w:val="00B03F53"/>
    <w:rsid w:val="00B03F76"/>
    <w:rsid w:val="00B040F4"/>
    <w:rsid w:val="00B0411F"/>
    <w:rsid w:val="00B04163"/>
    <w:rsid w:val="00B0425C"/>
    <w:rsid w:val="00B04605"/>
    <w:rsid w:val="00B04751"/>
    <w:rsid w:val="00B04E58"/>
    <w:rsid w:val="00B04EDF"/>
    <w:rsid w:val="00B04FA3"/>
    <w:rsid w:val="00B0536F"/>
    <w:rsid w:val="00B05804"/>
    <w:rsid w:val="00B0587D"/>
    <w:rsid w:val="00B05959"/>
    <w:rsid w:val="00B05A4F"/>
    <w:rsid w:val="00B05C7E"/>
    <w:rsid w:val="00B06052"/>
    <w:rsid w:val="00B06798"/>
    <w:rsid w:val="00B068F5"/>
    <w:rsid w:val="00B06AC0"/>
    <w:rsid w:val="00B06CF5"/>
    <w:rsid w:val="00B07379"/>
    <w:rsid w:val="00B0741A"/>
    <w:rsid w:val="00B07501"/>
    <w:rsid w:val="00B077F8"/>
    <w:rsid w:val="00B07900"/>
    <w:rsid w:val="00B07AF4"/>
    <w:rsid w:val="00B07DF8"/>
    <w:rsid w:val="00B07F97"/>
    <w:rsid w:val="00B10121"/>
    <w:rsid w:val="00B10190"/>
    <w:rsid w:val="00B102E4"/>
    <w:rsid w:val="00B1034A"/>
    <w:rsid w:val="00B10526"/>
    <w:rsid w:val="00B10727"/>
    <w:rsid w:val="00B10730"/>
    <w:rsid w:val="00B10B2E"/>
    <w:rsid w:val="00B10D4B"/>
    <w:rsid w:val="00B111EF"/>
    <w:rsid w:val="00B1126F"/>
    <w:rsid w:val="00B11481"/>
    <w:rsid w:val="00B11B9A"/>
    <w:rsid w:val="00B11DF6"/>
    <w:rsid w:val="00B122B6"/>
    <w:rsid w:val="00B1246F"/>
    <w:rsid w:val="00B124E0"/>
    <w:rsid w:val="00B127CE"/>
    <w:rsid w:val="00B12841"/>
    <w:rsid w:val="00B12960"/>
    <w:rsid w:val="00B12A70"/>
    <w:rsid w:val="00B12A7F"/>
    <w:rsid w:val="00B12E59"/>
    <w:rsid w:val="00B13175"/>
    <w:rsid w:val="00B1363E"/>
    <w:rsid w:val="00B13740"/>
    <w:rsid w:val="00B13896"/>
    <w:rsid w:val="00B13A04"/>
    <w:rsid w:val="00B14298"/>
    <w:rsid w:val="00B1465D"/>
    <w:rsid w:val="00B1489E"/>
    <w:rsid w:val="00B14F98"/>
    <w:rsid w:val="00B15126"/>
    <w:rsid w:val="00B1566F"/>
    <w:rsid w:val="00B15CCD"/>
    <w:rsid w:val="00B15CDF"/>
    <w:rsid w:val="00B15E7C"/>
    <w:rsid w:val="00B1623B"/>
    <w:rsid w:val="00B16CED"/>
    <w:rsid w:val="00B16D73"/>
    <w:rsid w:val="00B16EAA"/>
    <w:rsid w:val="00B17147"/>
    <w:rsid w:val="00B171B1"/>
    <w:rsid w:val="00B172B4"/>
    <w:rsid w:val="00B172D1"/>
    <w:rsid w:val="00B17361"/>
    <w:rsid w:val="00B17859"/>
    <w:rsid w:val="00B2004E"/>
    <w:rsid w:val="00B209CC"/>
    <w:rsid w:val="00B20B03"/>
    <w:rsid w:val="00B20E6A"/>
    <w:rsid w:val="00B21060"/>
    <w:rsid w:val="00B211E4"/>
    <w:rsid w:val="00B212F5"/>
    <w:rsid w:val="00B21502"/>
    <w:rsid w:val="00B21854"/>
    <w:rsid w:val="00B219CF"/>
    <w:rsid w:val="00B21DC3"/>
    <w:rsid w:val="00B21ECF"/>
    <w:rsid w:val="00B221E1"/>
    <w:rsid w:val="00B22320"/>
    <w:rsid w:val="00B22366"/>
    <w:rsid w:val="00B226E8"/>
    <w:rsid w:val="00B22778"/>
    <w:rsid w:val="00B22DA1"/>
    <w:rsid w:val="00B23D79"/>
    <w:rsid w:val="00B23F2B"/>
    <w:rsid w:val="00B243CA"/>
    <w:rsid w:val="00B24A53"/>
    <w:rsid w:val="00B24B07"/>
    <w:rsid w:val="00B24D1D"/>
    <w:rsid w:val="00B24DA2"/>
    <w:rsid w:val="00B24E24"/>
    <w:rsid w:val="00B25146"/>
    <w:rsid w:val="00B25428"/>
    <w:rsid w:val="00B256A4"/>
    <w:rsid w:val="00B2578D"/>
    <w:rsid w:val="00B258AB"/>
    <w:rsid w:val="00B25B03"/>
    <w:rsid w:val="00B25E55"/>
    <w:rsid w:val="00B2627E"/>
    <w:rsid w:val="00B266B8"/>
    <w:rsid w:val="00B269AF"/>
    <w:rsid w:val="00B27046"/>
    <w:rsid w:val="00B272A6"/>
    <w:rsid w:val="00B27357"/>
    <w:rsid w:val="00B273B9"/>
    <w:rsid w:val="00B277C8"/>
    <w:rsid w:val="00B27D9A"/>
    <w:rsid w:val="00B27F62"/>
    <w:rsid w:val="00B30397"/>
    <w:rsid w:val="00B3065E"/>
    <w:rsid w:val="00B306C8"/>
    <w:rsid w:val="00B30CC4"/>
    <w:rsid w:val="00B30DF9"/>
    <w:rsid w:val="00B30E37"/>
    <w:rsid w:val="00B31121"/>
    <w:rsid w:val="00B316A9"/>
    <w:rsid w:val="00B31700"/>
    <w:rsid w:val="00B31A1A"/>
    <w:rsid w:val="00B31A63"/>
    <w:rsid w:val="00B31B4F"/>
    <w:rsid w:val="00B31F4C"/>
    <w:rsid w:val="00B32110"/>
    <w:rsid w:val="00B322D9"/>
    <w:rsid w:val="00B32329"/>
    <w:rsid w:val="00B32500"/>
    <w:rsid w:val="00B326D3"/>
    <w:rsid w:val="00B3274C"/>
    <w:rsid w:val="00B32C11"/>
    <w:rsid w:val="00B32E03"/>
    <w:rsid w:val="00B32EC3"/>
    <w:rsid w:val="00B3320C"/>
    <w:rsid w:val="00B33723"/>
    <w:rsid w:val="00B34415"/>
    <w:rsid w:val="00B3460B"/>
    <w:rsid w:val="00B3460E"/>
    <w:rsid w:val="00B3460F"/>
    <w:rsid w:val="00B34652"/>
    <w:rsid w:val="00B350AC"/>
    <w:rsid w:val="00B35296"/>
    <w:rsid w:val="00B358F2"/>
    <w:rsid w:val="00B35D1F"/>
    <w:rsid w:val="00B35D26"/>
    <w:rsid w:val="00B360E6"/>
    <w:rsid w:val="00B3615A"/>
    <w:rsid w:val="00B36478"/>
    <w:rsid w:val="00B365F0"/>
    <w:rsid w:val="00B3682A"/>
    <w:rsid w:val="00B36AB6"/>
    <w:rsid w:val="00B36B09"/>
    <w:rsid w:val="00B36B9C"/>
    <w:rsid w:val="00B36C24"/>
    <w:rsid w:val="00B36EC7"/>
    <w:rsid w:val="00B37102"/>
    <w:rsid w:val="00B371C0"/>
    <w:rsid w:val="00B3731B"/>
    <w:rsid w:val="00B3799B"/>
    <w:rsid w:val="00B37E84"/>
    <w:rsid w:val="00B37F65"/>
    <w:rsid w:val="00B4007C"/>
    <w:rsid w:val="00B4068F"/>
    <w:rsid w:val="00B409E3"/>
    <w:rsid w:val="00B4145D"/>
    <w:rsid w:val="00B4161E"/>
    <w:rsid w:val="00B41654"/>
    <w:rsid w:val="00B41CE7"/>
    <w:rsid w:val="00B42220"/>
    <w:rsid w:val="00B422F7"/>
    <w:rsid w:val="00B423B5"/>
    <w:rsid w:val="00B424CA"/>
    <w:rsid w:val="00B4256D"/>
    <w:rsid w:val="00B42915"/>
    <w:rsid w:val="00B42C70"/>
    <w:rsid w:val="00B42E00"/>
    <w:rsid w:val="00B433E5"/>
    <w:rsid w:val="00B43A38"/>
    <w:rsid w:val="00B43C4E"/>
    <w:rsid w:val="00B43D93"/>
    <w:rsid w:val="00B43DCE"/>
    <w:rsid w:val="00B43F4C"/>
    <w:rsid w:val="00B43F51"/>
    <w:rsid w:val="00B44694"/>
    <w:rsid w:val="00B4476F"/>
    <w:rsid w:val="00B44872"/>
    <w:rsid w:val="00B44C84"/>
    <w:rsid w:val="00B44F53"/>
    <w:rsid w:val="00B451B9"/>
    <w:rsid w:val="00B45656"/>
    <w:rsid w:val="00B458F0"/>
    <w:rsid w:val="00B45983"/>
    <w:rsid w:val="00B45A0D"/>
    <w:rsid w:val="00B463F3"/>
    <w:rsid w:val="00B46785"/>
    <w:rsid w:val="00B4683C"/>
    <w:rsid w:val="00B46CAB"/>
    <w:rsid w:val="00B4750F"/>
    <w:rsid w:val="00B476BC"/>
    <w:rsid w:val="00B478C5"/>
    <w:rsid w:val="00B47A06"/>
    <w:rsid w:val="00B47ADE"/>
    <w:rsid w:val="00B47E1C"/>
    <w:rsid w:val="00B502DD"/>
    <w:rsid w:val="00B502F8"/>
    <w:rsid w:val="00B50704"/>
    <w:rsid w:val="00B509C3"/>
    <w:rsid w:val="00B509D1"/>
    <w:rsid w:val="00B50D6E"/>
    <w:rsid w:val="00B50E15"/>
    <w:rsid w:val="00B510B8"/>
    <w:rsid w:val="00B510BC"/>
    <w:rsid w:val="00B51101"/>
    <w:rsid w:val="00B51600"/>
    <w:rsid w:val="00B516B8"/>
    <w:rsid w:val="00B51959"/>
    <w:rsid w:val="00B51A32"/>
    <w:rsid w:val="00B51D0E"/>
    <w:rsid w:val="00B51D89"/>
    <w:rsid w:val="00B52427"/>
    <w:rsid w:val="00B52632"/>
    <w:rsid w:val="00B52E96"/>
    <w:rsid w:val="00B52EFF"/>
    <w:rsid w:val="00B530C5"/>
    <w:rsid w:val="00B53137"/>
    <w:rsid w:val="00B5320A"/>
    <w:rsid w:val="00B53387"/>
    <w:rsid w:val="00B53527"/>
    <w:rsid w:val="00B53684"/>
    <w:rsid w:val="00B5373F"/>
    <w:rsid w:val="00B53F0B"/>
    <w:rsid w:val="00B541C2"/>
    <w:rsid w:val="00B54450"/>
    <w:rsid w:val="00B5446B"/>
    <w:rsid w:val="00B545B8"/>
    <w:rsid w:val="00B5460E"/>
    <w:rsid w:val="00B54614"/>
    <w:rsid w:val="00B548B8"/>
    <w:rsid w:val="00B54AFA"/>
    <w:rsid w:val="00B54B2F"/>
    <w:rsid w:val="00B54C54"/>
    <w:rsid w:val="00B54E86"/>
    <w:rsid w:val="00B554F8"/>
    <w:rsid w:val="00B55708"/>
    <w:rsid w:val="00B55951"/>
    <w:rsid w:val="00B55DD7"/>
    <w:rsid w:val="00B55E4F"/>
    <w:rsid w:val="00B5612B"/>
    <w:rsid w:val="00B56702"/>
    <w:rsid w:val="00B568D0"/>
    <w:rsid w:val="00B56B1D"/>
    <w:rsid w:val="00B56DBF"/>
    <w:rsid w:val="00B56DF6"/>
    <w:rsid w:val="00B56E5E"/>
    <w:rsid w:val="00B57005"/>
    <w:rsid w:val="00B57059"/>
    <w:rsid w:val="00B570C7"/>
    <w:rsid w:val="00B57215"/>
    <w:rsid w:val="00B5740C"/>
    <w:rsid w:val="00B576A7"/>
    <w:rsid w:val="00B57EC7"/>
    <w:rsid w:val="00B57F9F"/>
    <w:rsid w:val="00B605D4"/>
    <w:rsid w:val="00B6068C"/>
    <w:rsid w:val="00B6087A"/>
    <w:rsid w:val="00B608B7"/>
    <w:rsid w:val="00B60AE1"/>
    <w:rsid w:val="00B60CF1"/>
    <w:rsid w:val="00B60DFE"/>
    <w:rsid w:val="00B610BC"/>
    <w:rsid w:val="00B610F6"/>
    <w:rsid w:val="00B6189A"/>
    <w:rsid w:val="00B619B7"/>
    <w:rsid w:val="00B61A4A"/>
    <w:rsid w:val="00B61C1A"/>
    <w:rsid w:val="00B61C83"/>
    <w:rsid w:val="00B61ED8"/>
    <w:rsid w:val="00B61FFE"/>
    <w:rsid w:val="00B62106"/>
    <w:rsid w:val="00B6241C"/>
    <w:rsid w:val="00B62446"/>
    <w:rsid w:val="00B628E0"/>
    <w:rsid w:val="00B62A0A"/>
    <w:rsid w:val="00B62A65"/>
    <w:rsid w:val="00B62CAB"/>
    <w:rsid w:val="00B62E9E"/>
    <w:rsid w:val="00B62F8A"/>
    <w:rsid w:val="00B6359D"/>
    <w:rsid w:val="00B63907"/>
    <w:rsid w:val="00B63A53"/>
    <w:rsid w:val="00B63B12"/>
    <w:rsid w:val="00B63B4D"/>
    <w:rsid w:val="00B63D8D"/>
    <w:rsid w:val="00B63EEB"/>
    <w:rsid w:val="00B640F1"/>
    <w:rsid w:val="00B641A0"/>
    <w:rsid w:val="00B64941"/>
    <w:rsid w:val="00B64A47"/>
    <w:rsid w:val="00B64C2B"/>
    <w:rsid w:val="00B64F17"/>
    <w:rsid w:val="00B64FE9"/>
    <w:rsid w:val="00B65063"/>
    <w:rsid w:val="00B650AC"/>
    <w:rsid w:val="00B650E2"/>
    <w:rsid w:val="00B65413"/>
    <w:rsid w:val="00B6552E"/>
    <w:rsid w:val="00B65B72"/>
    <w:rsid w:val="00B65E79"/>
    <w:rsid w:val="00B663BA"/>
    <w:rsid w:val="00B663BE"/>
    <w:rsid w:val="00B663EF"/>
    <w:rsid w:val="00B6654A"/>
    <w:rsid w:val="00B666F0"/>
    <w:rsid w:val="00B667ED"/>
    <w:rsid w:val="00B66801"/>
    <w:rsid w:val="00B6689D"/>
    <w:rsid w:val="00B66927"/>
    <w:rsid w:val="00B66BB5"/>
    <w:rsid w:val="00B66D07"/>
    <w:rsid w:val="00B6703C"/>
    <w:rsid w:val="00B6708F"/>
    <w:rsid w:val="00B6709B"/>
    <w:rsid w:val="00B671B0"/>
    <w:rsid w:val="00B672DE"/>
    <w:rsid w:val="00B679F7"/>
    <w:rsid w:val="00B67A0E"/>
    <w:rsid w:val="00B67D16"/>
    <w:rsid w:val="00B7021F"/>
    <w:rsid w:val="00B70524"/>
    <w:rsid w:val="00B7059D"/>
    <w:rsid w:val="00B70872"/>
    <w:rsid w:val="00B709C4"/>
    <w:rsid w:val="00B70CD9"/>
    <w:rsid w:val="00B70E5C"/>
    <w:rsid w:val="00B70E8F"/>
    <w:rsid w:val="00B71478"/>
    <w:rsid w:val="00B71565"/>
    <w:rsid w:val="00B717A0"/>
    <w:rsid w:val="00B7192A"/>
    <w:rsid w:val="00B71F8A"/>
    <w:rsid w:val="00B72112"/>
    <w:rsid w:val="00B72396"/>
    <w:rsid w:val="00B72737"/>
    <w:rsid w:val="00B727AC"/>
    <w:rsid w:val="00B727B7"/>
    <w:rsid w:val="00B727FB"/>
    <w:rsid w:val="00B7287F"/>
    <w:rsid w:val="00B72AA6"/>
    <w:rsid w:val="00B733A1"/>
    <w:rsid w:val="00B73541"/>
    <w:rsid w:val="00B7363B"/>
    <w:rsid w:val="00B73695"/>
    <w:rsid w:val="00B73C9E"/>
    <w:rsid w:val="00B73F35"/>
    <w:rsid w:val="00B740A0"/>
    <w:rsid w:val="00B74170"/>
    <w:rsid w:val="00B74385"/>
    <w:rsid w:val="00B74748"/>
    <w:rsid w:val="00B7495F"/>
    <w:rsid w:val="00B74991"/>
    <w:rsid w:val="00B74A3C"/>
    <w:rsid w:val="00B74BAD"/>
    <w:rsid w:val="00B74D43"/>
    <w:rsid w:val="00B74D7E"/>
    <w:rsid w:val="00B74DF4"/>
    <w:rsid w:val="00B7509E"/>
    <w:rsid w:val="00B75757"/>
    <w:rsid w:val="00B757CB"/>
    <w:rsid w:val="00B7670F"/>
    <w:rsid w:val="00B7672A"/>
    <w:rsid w:val="00B7690D"/>
    <w:rsid w:val="00B76A94"/>
    <w:rsid w:val="00B76DC8"/>
    <w:rsid w:val="00B77658"/>
    <w:rsid w:val="00B776F2"/>
    <w:rsid w:val="00B77950"/>
    <w:rsid w:val="00B77C17"/>
    <w:rsid w:val="00B77C63"/>
    <w:rsid w:val="00B77CE5"/>
    <w:rsid w:val="00B802D6"/>
    <w:rsid w:val="00B809E3"/>
    <w:rsid w:val="00B80A8A"/>
    <w:rsid w:val="00B80AB1"/>
    <w:rsid w:val="00B80C20"/>
    <w:rsid w:val="00B80D31"/>
    <w:rsid w:val="00B80D6B"/>
    <w:rsid w:val="00B80D8C"/>
    <w:rsid w:val="00B8108B"/>
    <w:rsid w:val="00B8151E"/>
    <w:rsid w:val="00B81567"/>
    <w:rsid w:val="00B8162F"/>
    <w:rsid w:val="00B81DB1"/>
    <w:rsid w:val="00B81E14"/>
    <w:rsid w:val="00B821E8"/>
    <w:rsid w:val="00B8222D"/>
    <w:rsid w:val="00B8279D"/>
    <w:rsid w:val="00B82B3C"/>
    <w:rsid w:val="00B82DCD"/>
    <w:rsid w:val="00B83187"/>
    <w:rsid w:val="00B831E0"/>
    <w:rsid w:val="00B83413"/>
    <w:rsid w:val="00B8374A"/>
    <w:rsid w:val="00B83790"/>
    <w:rsid w:val="00B83A48"/>
    <w:rsid w:val="00B83D12"/>
    <w:rsid w:val="00B840DF"/>
    <w:rsid w:val="00B8427B"/>
    <w:rsid w:val="00B847CB"/>
    <w:rsid w:val="00B84976"/>
    <w:rsid w:val="00B84C1D"/>
    <w:rsid w:val="00B84DD7"/>
    <w:rsid w:val="00B84E02"/>
    <w:rsid w:val="00B8527E"/>
    <w:rsid w:val="00B8550B"/>
    <w:rsid w:val="00B8572A"/>
    <w:rsid w:val="00B857D9"/>
    <w:rsid w:val="00B85904"/>
    <w:rsid w:val="00B85B3F"/>
    <w:rsid w:val="00B85E07"/>
    <w:rsid w:val="00B85F3C"/>
    <w:rsid w:val="00B86212"/>
    <w:rsid w:val="00B86215"/>
    <w:rsid w:val="00B866E5"/>
    <w:rsid w:val="00B86986"/>
    <w:rsid w:val="00B86990"/>
    <w:rsid w:val="00B86AF7"/>
    <w:rsid w:val="00B86DE8"/>
    <w:rsid w:val="00B86E61"/>
    <w:rsid w:val="00B86FE4"/>
    <w:rsid w:val="00B871A7"/>
    <w:rsid w:val="00B87501"/>
    <w:rsid w:val="00B8762C"/>
    <w:rsid w:val="00B8785D"/>
    <w:rsid w:val="00B87C81"/>
    <w:rsid w:val="00B87CA6"/>
    <w:rsid w:val="00B87ED8"/>
    <w:rsid w:val="00B9021B"/>
    <w:rsid w:val="00B90491"/>
    <w:rsid w:val="00B90970"/>
    <w:rsid w:val="00B909BA"/>
    <w:rsid w:val="00B90A39"/>
    <w:rsid w:val="00B90AFC"/>
    <w:rsid w:val="00B90C29"/>
    <w:rsid w:val="00B90E57"/>
    <w:rsid w:val="00B9169F"/>
    <w:rsid w:val="00B916A8"/>
    <w:rsid w:val="00B91B29"/>
    <w:rsid w:val="00B91CDE"/>
    <w:rsid w:val="00B91F5F"/>
    <w:rsid w:val="00B924D7"/>
    <w:rsid w:val="00B927DC"/>
    <w:rsid w:val="00B928BE"/>
    <w:rsid w:val="00B92DEF"/>
    <w:rsid w:val="00B9311A"/>
    <w:rsid w:val="00B931A8"/>
    <w:rsid w:val="00B933F4"/>
    <w:rsid w:val="00B937A9"/>
    <w:rsid w:val="00B937AD"/>
    <w:rsid w:val="00B939D9"/>
    <w:rsid w:val="00B93BD9"/>
    <w:rsid w:val="00B93E39"/>
    <w:rsid w:val="00B93F17"/>
    <w:rsid w:val="00B94005"/>
    <w:rsid w:val="00B9406B"/>
    <w:rsid w:val="00B942CE"/>
    <w:rsid w:val="00B94602"/>
    <w:rsid w:val="00B94AD9"/>
    <w:rsid w:val="00B94CF7"/>
    <w:rsid w:val="00B95924"/>
    <w:rsid w:val="00B95CC8"/>
    <w:rsid w:val="00B95CCC"/>
    <w:rsid w:val="00B95E97"/>
    <w:rsid w:val="00B9605C"/>
    <w:rsid w:val="00B9639C"/>
    <w:rsid w:val="00B965DE"/>
    <w:rsid w:val="00B96DA1"/>
    <w:rsid w:val="00B96E09"/>
    <w:rsid w:val="00B96E2E"/>
    <w:rsid w:val="00B96F79"/>
    <w:rsid w:val="00B96FA6"/>
    <w:rsid w:val="00B9712B"/>
    <w:rsid w:val="00B975BD"/>
    <w:rsid w:val="00B979BD"/>
    <w:rsid w:val="00B979CE"/>
    <w:rsid w:val="00B97EA7"/>
    <w:rsid w:val="00B97FF1"/>
    <w:rsid w:val="00BA02D5"/>
    <w:rsid w:val="00BA0306"/>
    <w:rsid w:val="00BA08BB"/>
    <w:rsid w:val="00BA0A2A"/>
    <w:rsid w:val="00BA0ADC"/>
    <w:rsid w:val="00BA0B47"/>
    <w:rsid w:val="00BA0C68"/>
    <w:rsid w:val="00BA0DA2"/>
    <w:rsid w:val="00BA13C1"/>
    <w:rsid w:val="00BA15AD"/>
    <w:rsid w:val="00BA1716"/>
    <w:rsid w:val="00BA1794"/>
    <w:rsid w:val="00BA195C"/>
    <w:rsid w:val="00BA1A23"/>
    <w:rsid w:val="00BA1D25"/>
    <w:rsid w:val="00BA1D4F"/>
    <w:rsid w:val="00BA1D86"/>
    <w:rsid w:val="00BA1EBC"/>
    <w:rsid w:val="00BA22A9"/>
    <w:rsid w:val="00BA2372"/>
    <w:rsid w:val="00BA24B4"/>
    <w:rsid w:val="00BA2548"/>
    <w:rsid w:val="00BA2634"/>
    <w:rsid w:val="00BA2C07"/>
    <w:rsid w:val="00BA3028"/>
    <w:rsid w:val="00BA3130"/>
    <w:rsid w:val="00BA3775"/>
    <w:rsid w:val="00BA3913"/>
    <w:rsid w:val="00BA3BA1"/>
    <w:rsid w:val="00BA3FF1"/>
    <w:rsid w:val="00BA432A"/>
    <w:rsid w:val="00BA456A"/>
    <w:rsid w:val="00BA4634"/>
    <w:rsid w:val="00BA4A1D"/>
    <w:rsid w:val="00BA4AB8"/>
    <w:rsid w:val="00BA4C87"/>
    <w:rsid w:val="00BA4DD0"/>
    <w:rsid w:val="00BA5065"/>
    <w:rsid w:val="00BA525F"/>
    <w:rsid w:val="00BA52DD"/>
    <w:rsid w:val="00BA5450"/>
    <w:rsid w:val="00BA5544"/>
    <w:rsid w:val="00BA5AF3"/>
    <w:rsid w:val="00BA5C12"/>
    <w:rsid w:val="00BA5D00"/>
    <w:rsid w:val="00BA5E84"/>
    <w:rsid w:val="00BA602D"/>
    <w:rsid w:val="00BA6103"/>
    <w:rsid w:val="00BA6378"/>
    <w:rsid w:val="00BA64F8"/>
    <w:rsid w:val="00BA65E2"/>
    <w:rsid w:val="00BA676E"/>
    <w:rsid w:val="00BA695C"/>
    <w:rsid w:val="00BA6A19"/>
    <w:rsid w:val="00BA6EAE"/>
    <w:rsid w:val="00BA6F3F"/>
    <w:rsid w:val="00BA702C"/>
    <w:rsid w:val="00BA7036"/>
    <w:rsid w:val="00BA72A1"/>
    <w:rsid w:val="00BA72C8"/>
    <w:rsid w:val="00BB0163"/>
    <w:rsid w:val="00BB01DD"/>
    <w:rsid w:val="00BB0266"/>
    <w:rsid w:val="00BB02D4"/>
    <w:rsid w:val="00BB05C9"/>
    <w:rsid w:val="00BB0634"/>
    <w:rsid w:val="00BB0784"/>
    <w:rsid w:val="00BB0922"/>
    <w:rsid w:val="00BB0BA8"/>
    <w:rsid w:val="00BB0CF5"/>
    <w:rsid w:val="00BB1148"/>
    <w:rsid w:val="00BB1458"/>
    <w:rsid w:val="00BB169D"/>
    <w:rsid w:val="00BB1792"/>
    <w:rsid w:val="00BB1897"/>
    <w:rsid w:val="00BB1BA9"/>
    <w:rsid w:val="00BB1CF1"/>
    <w:rsid w:val="00BB2036"/>
    <w:rsid w:val="00BB2483"/>
    <w:rsid w:val="00BB2550"/>
    <w:rsid w:val="00BB259E"/>
    <w:rsid w:val="00BB271F"/>
    <w:rsid w:val="00BB2B5A"/>
    <w:rsid w:val="00BB2CDB"/>
    <w:rsid w:val="00BB2D69"/>
    <w:rsid w:val="00BB300B"/>
    <w:rsid w:val="00BB30CE"/>
    <w:rsid w:val="00BB33A7"/>
    <w:rsid w:val="00BB343D"/>
    <w:rsid w:val="00BB358A"/>
    <w:rsid w:val="00BB3AF0"/>
    <w:rsid w:val="00BB42FB"/>
    <w:rsid w:val="00BB4B18"/>
    <w:rsid w:val="00BB4F56"/>
    <w:rsid w:val="00BB5111"/>
    <w:rsid w:val="00BB538C"/>
    <w:rsid w:val="00BB5545"/>
    <w:rsid w:val="00BB55CD"/>
    <w:rsid w:val="00BB5608"/>
    <w:rsid w:val="00BB583D"/>
    <w:rsid w:val="00BB5A17"/>
    <w:rsid w:val="00BB5D74"/>
    <w:rsid w:val="00BB5D96"/>
    <w:rsid w:val="00BB5FCD"/>
    <w:rsid w:val="00BB6309"/>
    <w:rsid w:val="00BB640E"/>
    <w:rsid w:val="00BB642E"/>
    <w:rsid w:val="00BB6513"/>
    <w:rsid w:val="00BB68B9"/>
    <w:rsid w:val="00BB69EC"/>
    <w:rsid w:val="00BB6C08"/>
    <w:rsid w:val="00BB6F01"/>
    <w:rsid w:val="00BB72AA"/>
    <w:rsid w:val="00BB7554"/>
    <w:rsid w:val="00BB768E"/>
    <w:rsid w:val="00BB7B43"/>
    <w:rsid w:val="00BB7BFA"/>
    <w:rsid w:val="00BC0386"/>
    <w:rsid w:val="00BC0850"/>
    <w:rsid w:val="00BC0D7D"/>
    <w:rsid w:val="00BC0E26"/>
    <w:rsid w:val="00BC0E2C"/>
    <w:rsid w:val="00BC0F87"/>
    <w:rsid w:val="00BC11D9"/>
    <w:rsid w:val="00BC1264"/>
    <w:rsid w:val="00BC1A23"/>
    <w:rsid w:val="00BC1AB3"/>
    <w:rsid w:val="00BC1C8F"/>
    <w:rsid w:val="00BC1F4C"/>
    <w:rsid w:val="00BC225E"/>
    <w:rsid w:val="00BC2362"/>
    <w:rsid w:val="00BC2364"/>
    <w:rsid w:val="00BC2738"/>
    <w:rsid w:val="00BC2AA6"/>
    <w:rsid w:val="00BC2D27"/>
    <w:rsid w:val="00BC2D47"/>
    <w:rsid w:val="00BC2F56"/>
    <w:rsid w:val="00BC358E"/>
    <w:rsid w:val="00BC3A18"/>
    <w:rsid w:val="00BC3A27"/>
    <w:rsid w:val="00BC3D8A"/>
    <w:rsid w:val="00BC4026"/>
    <w:rsid w:val="00BC41EE"/>
    <w:rsid w:val="00BC425B"/>
    <w:rsid w:val="00BC430D"/>
    <w:rsid w:val="00BC4773"/>
    <w:rsid w:val="00BC47D0"/>
    <w:rsid w:val="00BC4AA9"/>
    <w:rsid w:val="00BC50B1"/>
    <w:rsid w:val="00BC5291"/>
    <w:rsid w:val="00BC54D6"/>
    <w:rsid w:val="00BC5A01"/>
    <w:rsid w:val="00BC6114"/>
    <w:rsid w:val="00BC61D3"/>
    <w:rsid w:val="00BC6220"/>
    <w:rsid w:val="00BC6393"/>
    <w:rsid w:val="00BC67F7"/>
    <w:rsid w:val="00BC68B3"/>
    <w:rsid w:val="00BC6A00"/>
    <w:rsid w:val="00BC6BCA"/>
    <w:rsid w:val="00BC6C9A"/>
    <w:rsid w:val="00BC6DF6"/>
    <w:rsid w:val="00BC74F2"/>
    <w:rsid w:val="00BC77C6"/>
    <w:rsid w:val="00BC783B"/>
    <w:rsid w:val="00BC78DF"/>
    <w:rsid w:val="00BC7B7E"/>
    <w:rsid w:val="00BC7BE4"/>
    <w:rsid w:val="00BC7C26"/>
    <w:rsid w:val="00BD0148"/>
    <w:rsid w:val="00BD08B6"/>
    <w:rsid w:val="00BD08C7"/>
    <w:rsid w:val="00BD09BA"/>
    <w:rsid w:val="00BD0A3D"/>
    <w:rsid w:val="00BD1250"/>
    <w:rsid w:val="00BD1339"/>
    <w:rsid w:val="00BD146D"/>
    <w:rsid w:val="00BD149D"/>
    <w:rsid w:val="00BD178E"/>
    <w:rsid w:val="00BD19AE"/>
    <w:rsid w:val="00BD1DE9"/>
    <w:rsid w:val="00BD20E9"/>
    <w:rsid w:val="00BD20F4"/>
    <w:rsid w:val="00BD2310"/>
    <w:rsid w:val="00BD247E"/>
    <w:rsid w:val="00BD265E"/>
    <w:rsid w:val="00BD2679"/>
    <w:rsid w:val="00BD2759"/>
    <w:rsid w:val="00BD2857"/>
    <w:rsid w:val="00BD2894"/>
    <w:rsid w:val="00BD2A20"/>
    <w:rsid w:val="00BD2AEA"/>
    <w:rsid w:val="00BD2C21"/>
    <w:rsid w:val="00BD2C57"/>
    <w:rsid w:val="00BD3258"/>
    <w:rsid w:val="00BD3746"/>
    <w:rsid w:val="00BD3809"/>
    <w:rsid w:val="00BD3CEA"/>
    <w:rsid w:val="00BD3D09"/>
    <w:rsid w:val="00BD3D86"/>
    <w:rsid w:val="00BD3E7A"/>
    <w:rsid w:val="00BD41DC"/>
    <w:rsid w:val="00BD501D"/>
    <w:rsid w:val="00BD50A0"/>
    <w:rsid w:val="00BD53B1"/>
    <w:rsid w:val="00BD5483"/>
    <w:rsid w:val="00BD5506"/>
    <w:rsid w:val="00BD5A25"/>
    <w:rsid w:val="00BD5A91"/>
    <w:rsid w:val="00BD5B17"/>
    <w:rsid w:val="00BD5BC8"/>
    <w:rsid w:val="00BD5DB1"/>
    <w:rsid w:val="00BD633B"/>
    <w:rsid w:val="00BD674C"/>
    <w:rsid w:val="00BD6779"/>
    <w:rsid w:val="00BD6817"/>
    <w:rsid w:val="00BD6836"/>
    <w:rsid w:val="00BD6ABD"/>
    <w:rsid w:val="00BD6DDB"/>
    <w:rsid w:val="00BD714C"/>
    <w:rsid w:val="00BD72AB"/>
    <w:rsid w:val="00BD7B2E"/>
    <w:rsid w:val="00BD7EAF"/>
    <w:rsid w:val="00BE01CE"/>
    <w:rsid w:val="00BE0C61"/>
    <w:rsid w:val="00BE0EB8"/>
    <w:rsid w:val="00BE0FAE"/>
    <w:rsid w:val="00BE1260"/>
    <w:rsid w:val="00BE143D"/>
    <w:rsid w:val="00BE15E2"/>
    <w:rsid w:val="00BE1D3A"/>
    <w:rsid w:val="00BE1DB6"/>
    <w:rsid w:val="00BE1ED9"/>
    <w:rsid w:val="00BE24C0"/>
    <w:rsid w:val="00BE28B3"/>
    <w:rsid w:val="00BE2B80"/>
    <w:rsid w:val="00BE2C8C"/>
    <w:rsid w:val="00BE2CA0"/>
    <w:rsid w:val="00BE2F3E"/>
    <w:rsid w:val="00BE2FA9"/>
    <w:rsid w:val="00BE3091"/>
    <w:rsid w:val="00BE30A9"/>
    <w:rsid w:val="00BE3206"/>
    <w:rsid w:val="00BE32FD"/>
    <w:rsid w:val="00BE3469"/>
    <w:rsid w:val="00BE3731"/>
    <w:rsid w:val="00BE4818"/>
    <w:rsid w:val="00BE49F5"/>
    <w:rsid w:val="00BE4A23"/>
    <w:rsid w:val="00BE4BB3"/>
    <w:rsid w:val="00BE4BD7"/>
    <w:rsid w:val="00BE4FD6"/>
    <w:rsid w:val="00BE5198"/>
    <w:rsid w:val="00BE573A"/>
    <w:rsid w:val="00BE58FD"/>
    <w:rsid w:val="00BE5B80"/>
    <w:rsid w:val="00BE5CEF"/>
    <w:rsid w:val="00BE5D4C"/>
    <w:rsid w:val="00BE5D55"/>
    <w:rsid w:val="00BE6935"/>
    <w:rsid w:val="00BE6B0A"/>
    <w:rsid w:val="00BE6DBF"/>
    <w:rsid w:val="00BE6E60"/>
    <w:rsid w:val="00BE6E9A"/>
    <w:rsid w:val="00BE6EE3"/>
    <w:rsid w:val="00BE737D"/>
    <w:rsid w:val="00BE759A"/>
    <w:rsid w:val="00BE759E"/>
    <w:rsid w:val="00BE7877"/>
    <w:rsid w:val="00BE78C9"/>
    <w:rsid w:val="00BE7C77"/>
    <w:rsid w:val="00BF008E"/>
    <w:rsid w:val="00BF0168"/>
    <w:rsid w:val="00BF0183"/>
    <w:rsid w:val="00BF01C9"/>
    <w:rsid w:val="00BF02B3"/>
    <w:rsid w:val="00BF09ED"/>
    <w:rsid w:val="00BF0A04"/>
    <w:rsid w:val="00BF0AD2"/>
    <w:rsid w:val="00BF0AD6"/>
    <w:rsid w:val="00BF0DF7"/>
    <w:rsid w:val="00BF0FC3"/>
    <w:rsid w:val="00BF144C"/>
    <w:rsid w:val="00BF198F"/>
    <w:rsid w:val="00BF20A5"/>
    <w:rsid w:val="00BF24A0"/>
    <w:rsid w:val="00BF24B9"/>
    <w:rsid w:val="00BF25AE"/>
    <w:rsid w:val="00BF278D"/>
    <w:rsid w:val="00BF2CCF"/>
    <w:rsid w:val="00BF2D5E"/>
    <w:rsid w:val="00BF2FCB"/>
    <w:rsid w:val="00BF3316"/>
    <w:rsid w:val="00BF3351"/>
    <w:rsid w:val="00BF3461"/>
    <w:rsid w:val="00BF3496"/>
    <w:rsid w:val="00BF36E1"/>
    <w:rsid w:val="00BF3B00"/>
    <w:rsid w:val="00BF3D12"/>
    <w:rsid w:val="00BF3EA7"/>
    <w:rsid w:val="00BF4387"/>
    <w:rsid w:val="00BF4976"/>
    <w:rsid w:val="00BF4978"/>
    <w:rsid w:val="00BF4B37"/>
    <w:rsid w:val="00BF4C79"/>
    <w:rsid w:val="00BF507C"/>
    <w:rsid w:val="00BF52B3"/>
    <w:rsid w:val="00BF5943"/>
    <w:rsid w:val="00BF5C37"/>
    <w:rsid w:val="00BF60F0"/>
    <w:rsid w:val="00BF60FF"/>
    <w:rsid w:val="00BF6112"/>
    <w:rsid w:val="00BF6204"/>
    <w:rsid w:val="00BF65CA"/>
    <w:rsid w:val="00BF6600"/>
    <w:rsid w:val="00BF668A"/>
    <w:rsid w:val="00BF67F7"/>
    <w:rsid w:val="00BF6AE6"/>
    <w:rsid w:val="00BF6B9B"/>
    <w:rsid w:val="00BF6E0E"/>
    <w:rsid w:val="00BF6E6A"/>
    <w:rsid w:val="00BF7453"/>
    <w:rsid w:val="00BF75AF"/>
    <w:rsid w:val="00BF7648"/>
    <w:rsid w:val="00BF7830"/>
    <w:rsid w:val="00BF7AB1"/>
    <w:rsid w:val="00BF7D9B"/>
    <w:rsid w:val="00BF7E63"/>
    <w:rsid w:val="00BF7FB5"/>
    <w:rsid w:val="00C0047E"/>
    <w:rsid w:val="00C005A9"/>
    <w:rsid w:val="00C0063B"/>
    <w:rsid w:val="00C0070B"/>
    <w:rsid w:val="00C00878"/>
    <w:rsid w:val="00C00899"/>
    <w:rsid w:val="00C01017"/>
    <w:rsid w:val="00C012FE"/>
    <w:rsid w:val="00C01333"/>
    <w:rsid w:val="00C01334"/>
    <w:rsid w:val="00C014C5"/>
    <w:rsid w:val="00C017D1"/>
    <w:rsid w:val="00C018F7"/>
    <w:rsid w:val="00C01CF6"/>
    <w:rsid w:val="00C0233E"/>
    <w:rsid w:val="00C02A40"/>
    <w:rsid w:val="00C02A4B"/>
    <w:rsid w:val="00C02B37"/>
    <w:rsid w:val="00C035E6"/>
    <w:rsid w:val="00C037EB"/>
    <w:rsid w:val="00C03A00"/>
    <w:rsid w:val="00C04093"/>
    <w:rsid w:val="00C04110"/>
    <w:rsid w:val="00C044A9"/>
    <w:rsid w:val="00C04560"/>
    <w:rsid w:val="00C04946"/>
    <w:rsid w:val="00C04B51"/>
    <w:rsid w:val="00C053A8"/>
    <w:rsid w:val="00C05431"/>
    <w:rsid w:val="00C05451"/>
    <w:rsid w:val="00C054F9"/>
    <w:rsid w:val="00C05584"/>
    <w:rsid w:val="00C055BB"/>
    <w:rsid w:val="00C05AFE"/>
    <w:rsid w:val="00C05B49"/>
    <w:rsid w:val="00C05ECC"/>
    <w:rsid w:val="00C0603E"/>
    <w:rsid w:val="00C061D8"/>
    <w:rsid w:val="00C0632A"/>
    <w:rsid w:val="00C0636D"/>
    <w:rsid w:val="00C063E4"/>
    <w:rsid w:val="00C06458"/>
    <w:rsid w:val="00C0676A"/>
    <w:rsid w:val="00C067F9"/>
    <w:rsid w:val="00C06934"/>
    <w:rsid w:val="00C06A97"/>
    <w:rsid w:val="00C06B1F"/>
    <w:rsid w:val="00C06DDF"/>
    <w:rsid w:val="00C06EEE"/>
    <w:rsid w:val="00C07261"/>
    <w:rsid w:val="00C073BE"/>
    <w:rsid w:val="00C07683"/>
    <w:rsid w:val="00C07AD9"/>
    <w:rsid w:val="00C07B3F"/>
    <w:rsid w:val="00C07ED3"/>
    <w:rsid w:val="00C10058"/>
    <w:rsid w:val="00C103C9"/>
    <w:rsid w:val="00C10657"/>
    <w:rsid w:val="00C10761"/>
    <w:rsid w:val="00C10912"/>
    <w:rsid w:val="00C10CD1"/>
    <w:rsid w:val="00C10CF7"/>
    <w:rsid w:val="00C10D1D"/>
    <w:rsid w:val="00C1147D"/>
    <w:rsid w:val="00C116FD"/>
    <w:rsid w:val="00C11A08"/>
    <w:rsid w:val="00C11D18"/>
    <w:rsid w:val="00C11EC9"/>
    <w:rsid w:val="00C123C3"/>
    <w:rsid w:val="00C12410"/>
    <w:rsid w:val="00C1296D"/>
    <w:rsid w:val="00C12D57"/>
    <w:rsid w:val="00C12DFD"/>
    <w:rsid w:val="00C12E0E"/>
    <w:rsid w:val="00C12E43"/>
    <w:rsid w:val="00C13072"/>
    <w:rsid w:val="00C1361E"/>
    <w:rsid w:val="00C137BE"/>
    <w:rsid w:val="00C138F7"/>
    <w:rsid w:val="00C138FF"/>
    <w:rsid w:val="00C139DE"/>
    <w:rsid w:val="00C14106"/>
    <w:rsid w:val="00C1410F"/>
    <w:rsid w:val="00C14126"/>
    <w:rsid w:val="00C14253"/>
    <w:rsid w:val="00C142D1"/>
    <w:rsid w:val="00C14320"/>
    <w:rsid w:val="00C14584"/>
    <w:rsid w:val="00C14CBD"/>
    <w:rsid w:val="00C14D7A"/>
    <w:rsid w:val="00C14FDF"/>
    <w:rsid w:val="00C15672"/>
    <w:rsid w:val="00C15674"/>
    <w:rsid w:val="00C158F4"/>
    <w:rsid w:val="00C15A65"/>
    <w:rsid w:val="00C15B1A"/>
    <w:rsid w:val="00C16099"/>
    <w:rsid w:val="00C163CC"/>
    <w:rsid w:val="00C1640C"/>
    <w:rsid w:val="00C1673D"/>
    <w:rsid w:val="00C16BEB"/>
    <w:rsid w:val="00C174DD"/>
    <w:rsid w:val="00C17683"/>
    <w:rsid w:val="00C177DC"/>
    <w:rsid w:val="00C17806"/>
    <w:rsid w:val="00C17817"/>
    <w:rsid w:val="00C17C33"/>
    <w:rsid w:val="00C17D54"/>
    <w:rsid w:val="00C17D94"/>
    <w:rsid w:val="00C17DA5"/>
    <w:rsid w:val="00C201DB"/>
    <w:rsid w:val="00C2055F"/>
    <w:rsid w:val="00C2096B"/>
    <w:rsid w:val="00C20BEF"/>
    <w:rsid w:val="00C20C20"/>
    <w:rsid w:val="00C21076"/>
    <w:rsid w:val="00C211B7"/>
    <w:rsid w:val="00C21495"/>
    <w:rsid w:val="00C2192D"/>
    <w:rsid w:val="00C21D94"/>
    <w:rsid w:val="00C21FF3"/>
    <w:rsid w:val="00C22041"/>
    <w:rsid w:val="00C221DC"/>
    <w:rsid w:val="00C2221E"/>
    <w:rsid w:val="00C2257D"/>
    <w:rsid w:val="00C22593"/>
    <w:rsid w:val="00C22A58"/>
    <w:rsid w:val="00C22C9E"/>
    <w:rsid w:val="00C22CCE"/>
    <w:rsid w:val="00C22E97"/>
    <w:rsid w:val="00C22F68"/>
    <w:rsid w:val="00C22FB0"/>
    <w:rsid w:val="00C23071"/>
    <w:rsid w:val="00C232F8"/>
    <w:rsid w:val="00C23618"/>
    <w:rsid w:val="00C23CBD"/>
    <w:rsid w:val="00C23DA7"/>
    <w:rsid w:val="00C23F78"/>
    <w:rsid w:val="00C242D7"/>
    <w:rsid w:val="00C24310"/>
    <w:rsid w:val="00C24AC5"/>
    <w:rsid w:val="00C24C38"/>
    <w:rsid w:val="00C24C48"/>
    <w:rsid w:val="00C24ED2"/>
    <w:rsid w:val="00C2539A"/>
    <w:rsid w:val="00C2560F"/>
    <w:rsid w:val="00C2574F"/>
    <w:rsid w:val="00C25AB9"/>
    <w:rsid w:val="00C25C0F"/>
    <w:rsid w:val="00C25C3A"/>
    <w:rsid w:val="00C26139"/>
    <w:rsid w:val="00C26568"/>
    <w:rsid w:val="00C26569"/>
    <w:rsid w:val="00C2674F"/>
    <w:rsid w:val="00C27876"/>
    <w:rsid w:val="00C279FA"/>
    <w:rsid w:val="00C3042E"/>
    <w:rsid w:val="00C304E8"/>
    <w:rsid w:val="00C305C0"/>
    <w:rsid w:val="00C30749"/>
    <w:rsid w:val="00C30809"/>
    <w:rsid w:val="00C30C19"/>
    <w:rsid w:val="00C317D9"/>
    <w:rsid w:val="00C31A4F"/>
    <w:rsid w:val="00C31B03"/>
    <w:rsid w:val="00C31D3E"/>
    <w:rsid w:val="00C32B74"/>
    <w:rsid w:val="00C32C81"/>
    <w:rsid w:val="00C32C84"/>
    <w:rsid w:val="00C33509"/>
    <w:rsid w:val="00C335E4"/>
    <w:rsid w:val="00C3360C"/>
    <w:rsid w:val="00C33808"/>
    <w:rsid w:val="00C33C62"/>
    <w:rsid w:val="00C33C90"/>
    <w:rsid w:val="00C34358"/>
    <w:rsid w:val="00C34AC5"/>
    <w:rsid w:val="00C353FD"/>
    <w:rsid w:val="00C35563"/>
    <w:rsid w:val="00C35A38"/>
    <w:rsid w:val="00C35CA7"/>
    <w:rsid w:val="00C365A7"/>
    <w:rsid w:val="00C36682"/>
    <w:rsid w:val="00C36D0F"/>
    <w:rsid w:val="00C36E07"/>
    <w:rsid w:val="00C37155"/>
    <w:rsid w:val="00C37348"/>
    <w:rsid w:val="00C373F8"/>
    <w:rsid w:val="00C37677"/>
    <w:rsid w:val="00C37766"/>
    <w:rsid w:val="00C37A3A"/>
    <w:rsid w:val="00C37B5A"/>
    <w:rsid w:val="00C37DA7"/>
    <w:rsid w:val="00C413BA"/>
    <w:rsid w:val="00C414BC"/>
    <w:rsid w:val="00C41689"/>
    <w:rsid w:val="00C41845"/>
    <w:rsid w:val="00C42051"/>
    <w:rsid w:val="00C427A8"/>
    <w:rsid w:val="00C427FA"/>
    <w:rsid w:val="00C42A64"/>
    <w:rsid w:val="00C42C05"/>
    <w:rsid w:val="00C42D5F"/>
    <w:rsid w:val="00C42EB6"/>
    <w:rsid w:val="00C4300A"/>
    <w:rsid w:val="00C43159"/>
    <w:rsid w:val="00C43287"/>
    <w:rsid w:val="00C43806"/>
    <w:rsid w:val="00C439CE"/>
    <w:rsid w:val="00C439E5"/>
    <w:rsid w:val="00C43F9D"/>
    <w:rsid w:val="00C44002"/>
    <w:rsid w:val="00C4403B"/>
    <w:rsid w:val="00C44425"/>
    <w:rsid w:val="00C44467"/>
    <w:rsid w:val="00C44B7B"/>
    <w:rsid w:val="00C44C23"/>
    <w:rsid w:val="00C44CF4"/>
    <w:rsid w:val="00C45235"/>
    <w:rsid w:val="00C45323"/>
    <w:rsid w:val="00C45BF0"/>
    <w:rsid w:val="00C45CDC"/>
    <w:rsid w:val="00C45E18"/>
    <w:rsid w:val="00C46B39"/>
    <w:rsid w:val="00C46C98"/>
    <w:rsid w:val="00C478BC"/>
    <w:rsid w:val="00C47942"/>
    <w:rsid w:val="00C47A4C"/>
    <w:rsid w:val="00C47A9A"/>
    <w:rsid w:val="00C47E1A"/>
    <w:rsid w:val="00C47FF2"/>
    <w:rsid w:val="00C502F4"/>
    <w:rsid w:val="00C505E7"/>
    <w:rsid w:val="00C5063A"/>
    <w:rsid w:val="00C506B1"/>
    <w:rsid w:val="00C50745"/>
    <w:rsid w:val="00C507C2"/>
    <w:rsid w:val="00C50AE9"/>
    <w:rsid w:val="00C5129D"/>
    <w:rsid w:val="00C5182E"/>
    <w:rsid w:val="00C5185E"/>
    <w:rsid w:val="00C519FF"/>
    <w:rsid w:val="00C51CF8"/>
    <w:rsid w:val="00C51DB3"/>
    <w:rsid w:val="00C52092"/>
    <w:rsid w:val="00C5233C"/>
    <w:rsid w:val="00C52389"/>
    <w:rsid w:val="00C5251F"/>
    <w:rsid w:val="00C52788"/>
    <w:rsid w:val="00C52A56"/>
    <w:rsid w:val="00C530BF"/>
    <w:rsid w:val="00C53298"/>
    <w:rsid w:val="00C535E3"/>
    <w:rsid w:val="00C53697"/>
    <w:rsid w:val="00C53A35"/>
    <w:rsid w:val="00C53A76"/>
    <w:rsid w:val="00C53C0C"/>
    <w:rsid w:val="00C53D14"/>
    <w:rsid w:val="00C53D34"/>
    <w:rsid w:val="00C53E6C"/>
    <w:rsid w:val="00C53FCB"/>
    <w:rsid w:val="00C546C1"/>
    <w:rsid w:val="00C54907"/>
    <w:rsid w:val="00C549C1"/>
    <w:rsid w:val="00C54AE4"/>
    <w:rsid w:val="00C54B1F"/>
    <w:rsid w:val="00C54BEB"/>
    <w:rsid w:val="00C54C9D"/>
    <w:rsid w:val="00C557B2"/>
    <w:rsid w:val="00C55A35"/>
    <w:rsid w:val="00C55EE3"/>
    <w:rsid w:val="00C55F5A"/>
    <w:rsid w:val="00C55FE9"/>
    <w:rsid w:val="00C560F0"/>
    <w:rsid w:val="00C564A5"/>
    <w:rsid w:val="00C56754"/>
    <w:rsid w:val="00C56A77"/>
    <w:rsid w:val="00C56B7B"/>
    <w:rsid w:val="00C56D5E"/>
    <w:rsid w:val="00C56DD0"/>
    <w:rsid w:val="00C56DEE"/>
    <w:rsid w:val="00C56E49"/>
    <w:rsid w:val="00C56F79"/>
    <w:rsid w:val="00C56FB1"/>
    <w:rsid w:val="00C5720A"/>
    <w:rsid w:val="00C5743F"/>
    <w:rsid w:val="00C57AE2"/>
    <w:rsid w:val="00C57E14"/>
    <w:rsid w:val="00C57EE0"/>
    <w:rsid w:val="00C6000B"/>
    <w:rsid w:val="00C604DC"/>
    <w:rsid w:val="00C60766"/>
    <w:rsid w:val="00C6079A"/>
    <w:rsid w:val="00C608DC"/>
    <w:rsid w:val="00C609EF"/>
    <w:rsid w:val="00C60AC2"/>
    <w:rsid w:val="00C60B51"/>
    <w:rsid w:val="00C60C94"/>
    <w:rsid w:val="00C60E96"/>
    <w:rsid w:val="00C61084"/>
    <w:rsid w:val="00C612DC"/>
    <w:rsid w:val="00C6164F"/>
    <w:rsid w:val="00C61B61"/>
    <w:rsid w:val="00C61CD9"/>
    <w:rsid w:val="00C61CE0"/>
    <w:rsid w:val="00C61CE8"/>
    <w:rsid w:val="00C61D59"/>
    <w:rsid w:val="00C62493"/>
    <w:rsid w:val="00C628D1"/>
    <w:rsid w:val="00C62CFF"/>
    <w:rsid w:val="00C63039"/>
    <w:rsid w:val="00C6335E"/>
    <w:rsid w:val="00C637AB"/>
    <w:rsid w:val="00C637E0"/>
    <w:rsid w:val="00C63814"/>
    <w:rsid w:val="00C63906"/>
    <w:rsid w:val="00C63978"/>
    <w:rsid w:val="00C63D8C"/>
    <w:rsid w:val="00C64097"/>
    <w:rsid w:val="00C64122"/>
    <w:rsid w:val="00C643E7"/>
    <w:rsid w:val="00C6443A"/>
    <w:rsid w:val="00C645DC"/>
    <w:rsid w:val="00C645EE"/>
    <w:rsid w:val="00C647E1"/>
    <w:rsid w:val="00C64A9C"/>
    <w:rsid w:val="00C64B20"/>
    <w:rsid w:val="00C64C7B"/>
    <w:rsid w:val="00C64D90"/>
    <w:rsid w:val="00C64F8E"/>
    <w:rsid w:val="00C64FEB"/>
    <w:rsid w:val="00C6509D"/>
    <w:rsid w:val="00C650A1"/>
    <w:rsid w:val="00C650F6"/>
    <w:rsid w:val="00C6541A"/>
    <w:rsid w:val="00C6573F"/>
    <w:rsid w:val="00C65A9E"/>
    <w:rsid w:val="00C65B88"/>
    <w:rsid w:val="00C662F0"/>
    <w:rsid w:val="00C6630F"/>
    <w:rsid w:val="00C671A6"/>
    <w:rsid w:val="00C676EC"/>
    <w:rsid w:val="00C679AD"/>
    <w:rsid w:val="00C67B36"/>
    <w:rsid w:val="00C67CE8"/>
    <w:rsid w:val="00C67D6C"/>
    <w:rsid w:val="00C67F29"/>
    <w:rsid w:val="00C703FE"/>
    <w:rsid w:val="00C708FC"/>
    <w:rsid w:val="00C70904"/>
    <w:rsid w:val="00C70A02"/>
    <w:rsid w:val="00C70AE9"/>
    <w:rsid w:val="00C70DEF"/>
    <w:rsid w:val="00C70DF3"/>
    <w:rsid w:val="00C70ECC"/>
    <w:rsid w:val="00C70F51"/>
    <w:rsid w:val="00C710A0"/>
    <w:rsid w:val="00C710B2"/>
    <w:rsid w:val="00C711A4"/>
    <w:rsid w:val="00C711CB"/>
    <w:rsid w:val="00C71261"/>
    <w:rsid w:val="00C715A5"/>
    <w:rsid w:val="00C716AD"/>
    <w:rsid w:val="00C71888"/>
    <w:rsid w:val="00C7192F"/>
    <w:rsid w:val="00C71A09"/>
    <w:rsid w:val="00C71ACE"/>
    <w:rsid w:val="00C72152"/>
    <w:rsid w:val="00C721F1"/>
    <w:rsid w:val="00C722B7"/>
    <w:rsid w:val="00C72A8D"/>
    <w:rsid w:val="00C72BFB"/>
    <w:rsid w:val="00C72F27"/>
    <w:rsid w:val="00C73032"/>
    <w:rsid w:val="00C73564"/>
    <w:rsid w:val="00C741F9"/>
    <w:rsid w:val="00C742C7"/>
    <w:rsid w:val="00C742F8"/>
    <w:rsid w:val="00C748AE"/>
    <w:rsid w:val="00C74921"/>
    <w:rsid w:val="00C749AE"/>
    <w:rsid w:val="00C74C93"/>
    <w:rsid w:val="00C74CA9"/>
    <w:rsid w:val="00C750AB"/>
    <w:rsid w:val="00C753B2"/>
    <w:rsid w:val="00C754E6"/>
    <w:rsid w:val="00C75557"/>
    <w:rsid w:val="00C75E47"/>
    <w:rsid w:val="00C75EB6"/>
    <w:rsid w:val="00C760B6"/>
    <w:rsid w:val="00C7626B"/>
    <w:rsid w:val="00C76363"/>
    <w:rsid w:val="00C76498"/>
    <w:rsid w:val="00C764E4"/>
    <w:rsid w:val="00C76857"/>
    <w:rsid w:val="00C769BA"/>
    <w:rsid w:val="00C76D15"/>
    <w:rsid w:val="00C76F3F"/>
    <w:rsid w:val="00C76F97"/>
    <w:rsid w:val="00C7706A"/>
    <w:rsid w:val="00C778E8"/>
    <w:rsid w:val="00C77E79"/>
    <w:rsid w:val="00C80337"/>
    <w:rsid w:val="00C80474"/>
    <w:rsid w:val="00C8067A"/>
    <w:rsid w:val="00C80768"/>
    <w:rsid w:val="00C80982"/>
    <w:rsid w:val="00C80F81"/>
    <w:rsid w:val="00C810CB"/>
    <w:rsid w:val="00C810EB"/>
    <w:rsid w:val="00C813F4"/>
    <w:rsid w:val="00C8166C"/>
    <w:rsid w:val="00C81A53"/>
    <w:rsid w:val="00C81AA8"/>
    <w:rsid w:val="00C81F74"/>
    <w:rsid w:val="00C82076"/>
    <w:rsid w:val="00C82097"/>
    <w:rsid w:val="00C822AC"/>
    <w:rsid w:val="00C825B7"/>
    <w:rsid w:val="00C828E6"/>
    <w:rsid w:val="00C82B6B"/>
    <w:rsid w:val="00C82D49"/>
    <w:rsid w:val="00C83255"/>
    <w:rsid w:val="00C83A44"/>
    <w:rsid w:val="00C847BB"/>
    <w:rsid w:val="00C84973"/>
    <w:rsid w:val="00C84E59"/>
    <w:rsid w:val="00C84F1A"/>
    <w:rsid w:val="00C85115"/>
    <w:rsid w:val="00C8515E"/>
    <w:rsid w:val="00C858B7"/>
    <w:rsid w:val="00C86623"/>
    <w:rsid w:val="00C8662A"/>
    <w:rsid w:val="00C8692C"/>
    <w:rsid w:val="00C86AD1"/>
    <w:rsid w:val="00C87012"/>
    <w:rsid w:val="00C875AE"/>
    <w:rsid w:val="00C877DE"/>
    <w:rsid w:val="00C87983"/>
    <w:rsid w:val="00C87BBD"/>
    <w:rsid w:val="00C87FD0"/>
    <w:rsid w:val="00C90691"/>
    <w:rsid w:val="00C908C0"/>
    <w:rsid w:val="00C909B6"/>
    <w:rsid w:val="00C90E68"/>
    <w:rsid w:val="00C914BB"/>
    <w:rsid w:val="00C91551"/>
    <w:rsid w:val="00C918E7"/>
    <w:rsid w:val="00C91D74"/>
    <w:rsid w:val="00C91DDF"/>
    <w:rsid w:val="00C922B9"/>
    <w:rsid w:val="00C9250B"/>
    <w:rsid w:val="00C92861"/>
    <w:rsid w:val="00C92872"/>
    <w:rsid w:val="00C928E2"/>
    <w:rsid w:val="00C929F1"/>
    <w:rsid w:val="00C92B56"/>
    <w:rsid w:val="00C92C8B"/>
    <w:rsid w:val="00C92CC4"/>
    <w:rsid w:val="00C92ED8"/>
    <w:rsid w:val="00C930C1"/>
    <w:rsid w:val="00C930D5"/>
    <w:rsid w:val="00C931B8"/>
    <w:rsid w:val="00C932C2"/>
    <w:rsid w:val="00C93359"/>
    <w:rsid w:val="00C937AC"/>
    <w:rsid w:val="00C93927"/>
    <w:rsid w:val="00C93948"/>
    <w:rsid w:val="00C93AC5"/>
    <w:rsid w:val="00C94109"/>
    <w:rsid w:val="00C94139"/>
    <w:rsid w:val="00C941AF"/>
    <w:rsid w:val="00C942B7"/>
    <w:rsid w:val="00C94599"/>
    <w:rsid w:val="00C94A6A"/>
    <w:rsid w:val="00C94C97"/>
    <w:rsid w:val="00C94D10"/>
    <w:rsid w:val="00C950C5"/>
    <w:rsid w:val="00C9535C"/>
    <w:rsid w:val="00C959D3"/>
    <w:rsid w:val="00C95A22"/>
    <w:rsid w:val="00C95A3E"/>
    <w:rsid w:val="00C95AF6"/>
    <w:rsid w:val="00C95BED"/>
    <w:rsid w:val="00C95C11"/>
    <w:rsid w:val="00C95CB1"/>
    <w:rsid w:val="00C95E53"/>
    <w:rsid w:val="00C960A3"/>
    <w:rsid w:val="00C963FE"/>
    <w:rsid w:val="00C967A1"/>
    <w:rsid w:val="00C96AAA"/>
    <w:rsid w:val="00C96B4C"/>
    <w:rsid w:val="00C96BF9"/>
    <w:rsid w:val="00C96FF6"/>
    <w:rsid w:val="00C970D3"/>
    <w:rsid w:val="00C97194"/>
    <w:rsid w:val="00C97343"/>
    <w:rsid w:val="00C97373"/>
    <w:rsid w:val="00C9749C"/>
    <w:rsid w:val="00C97984"/>
    <w:rsid w:val="00C979C7"/>
    <w:rsid w:val="00CA058F"/>
    <w:rsid w:val="00CA08E5"/>
    <w:rsid w:val="00CA0A60"/>
    <w:rsid w:val="00CA0D3C"/>
    <w:rsid w:val="00CA0F1E"/>
    <w:rsid w:val="00CA0FC6"/>
    <w:rsid w:val="00CA107B"/>
    <w:rsid w:val="00CA13D1"/>
    <w:rsid w:val="00CA16EB"/>
    <w:rsid w:val="00CA17D0"/>
    <w:rsid w:val="00CA1976"/>
    <w:rsid w:val="00CA1BDC"/>
    <w:rsid w:val="00CA1DA9"/>
    <w:rsid w:val="00CA1F0A"/>
    <w:rsid w:val="00CA1F5A"/>
    <w:rsid w:val="00CA1FFA"/>
    <w:rsid w:val="00CA20CC"/>
    <w:rsid w:val="00CA25DB"/>
    <w:rsid w:val="00CA28BD"/>
    <w:rsid w:val="00CA2922"/>
    <w:rsid w:val="00CA2AC8"/>
    <w:rsid w:val="00CA2B39"/>
    <w:rsid w:val="00CA2CD6"/>
    <w:rsid w:val="00CA2DE9"/>
    <w:rsid w:val="00CA2E6F"/>
    <w:rsid w:val="00CA3220"/>
    <w:rsid w:val="00CA342C"/>
    <w:rsid w:val="00CA3729"/>
    <w:rsid w:val="00CA3910"/>
    <w:rsid w:val="00CA3B06"/>
    <w:rsid w:val="00CA3C60"/>
    <w:rsid w:val="00CA3D5B"/>
    <w:rsid w:val="00CA3D70"/>
    <w:rsid w:val="00CA41AD"/>
    <w:rsid w:val="00CA4437"/>
    <w:rsid w:val="00CA480B"/>
    <w:rsid w:val="00CA49BB"/>
    <w:rsid w:val="00CA4AD8"/>
    <w:rsid w:val="00CA4B06"/>
    <w:rsid w:val="00CA4CA3"/>
    <w:rsid w:val="00CA4DF9"/>
    <w:rsid w:val="00CA4F39"/>
    <w:rsid w:val="00CA51E4"/>
    <w:rsid w:val="00CA542A"/>
    <w:rsid w:val="00CA5597"/>
    <w:rsid w:val="00CA5945"/>
    <w:rsid w:val="00CA5A8F"/>
    <w:rsid w:val="00CA65C0"/>
    <w:rsid w:val="00CA6780"/>
    <w:rsid w:val="00CA68D0"/>
    <w:rsid w:val="00CA6C26"/>
    <w:rsid w:val="00CA6EFD"/>
    <w:rsid w:val="00CA6FF2"/>
    <w:rsid w:val="00CA7188"/>
    <w:rsid w:val="00CA7627"/>
    <w:rsid w:val="00CA7D59"/>
    <w:rsid w:val="00CA7D62"/>
    <w:rsid w:val="00CA7E97"/>
    <w:rsid w:val="00CA7F21"/>
    <w:rsid w:val="00CB0265"/>
    <w:rsid w:val="00CB02F5"/>
    <w:rsid w:val="00CB0670"/>
    <w:rsid w:val="00CB0769"/>
    <w:rsid w:val="00CB0990"/>
    <w:rsid w:val="00CB11D1"/>
    <w:rsid w:val="00CB120E"/>
    <w:rsid w:val="00CB1914"/>
    <w:rsid w:val="00CB1997"/>
    <w:rsid w:val="00CB1B5E"/>
    <w:rsid w:val="00CB1DDB"/>
    <w:rsid w:val="00CB1E2C"/>
    <w:rsid w:val="00CB1FA3"/>
    <w:rsid w:val="00CB20D1"/>
    <w:rsid w:val="00CB22A9"/>
    <w:rsid w:val="00CB26E7"/>
    <w:rsid w:val="00CB29CD"/>
    <w:rsid w:val="00CB2F78"/>
    <w:rsid w:val="00CB2FAA"/>
    <w:rsid w:val="00CB3408"/>
    <w:rsid w:val="00CB346C"/>
    <w:rsid w:val="00CB363C"/>
    <w:rsid w:val="00CB382E"/>
    <w:rsid w:val="00CB3B56"/>
    <w:rsid w:val="00CB3F25"/>
    <w:rsid w:val="00CB42D9"/>
    <w:rsid w:val="00CB4572"/>
    <w:rsid w:val="00CB46CE"/>
    <w:rsid w:val="00CB475A"/>
    <w:rsid w:val="00CB4765"/>
    <w:rsid w:val="00CB482E"/>
    <w:rsid w:val="00CB4BEF"/>
    <w:rsid w:val="00CB4CCF"/>
    <w:rsid w:val="00CB5410"/>
    <w:rsid w:val="00CB554B"/>
    <w:rsid w:val="00CB5C53"/>
    <w:rsid w:val="00CB5F2C"/>
    <w:rsid w:val="00CB6077"/>
    <w:rsid w:val="00CB6154"/>
    <w:rsid w:val="00CB61A3"/>
    <w:rsid w:val="00CB62A3"/>
    <w:rsid w:val="00CB65DD"/>
    <w:rsid w:val="00CB6739"/>
    <w:rsid w:val="00CB6FC4"/>
    <w:rsid w:val="00CB7280"/>
    <w:rsid w:val="00CB78AA"/>
    <w:rsid w:val="00CB7CBA"/>
    <w:rsid w:val="00CB7D94"/>
    <w:rsid w:val="00CB7DC3"/>
    <w:rsid w:val="00CC028E"/>
    <w:rsid w:val="00CC0371"/>
    <w:rsid w:val="00CC039F"/>
    <w:rsid w:val="00CC03F0"/>
    <w:rsid w:val="00CC08CA"/>
    <w:rsid w:val="00CC0B5E"/>
    <w:rsid w:val="00CC0CF9"/>
    <w:rsid w:val="00CC1263"/>
    <w:rsid w:val="00CC1597"/>
    <w:rsid w:val="00CC15D0"/>
    <w:rsid w:val="00CC1661"/>
    <w:rsid w:val="00CC171E"/>
    <w:rsid w:val="00CC1FB4"/>
    <w:rsid w:val="00CC2307"/>
    <w:rsid w:val="00CC2324"/>
    <w:rsid w:val="00CC2484"/>
    <w:rsid w:val="00CC252D"/>
    <w:rsid w:val="00CC26E2"/>
    <w:rsid w:val="00CC27F8"/>
    <w:rsid w:val="00CC298E"/>
    <w:rsid w:val="00CC2B4B"/>
    <w:rsid w:val="00CC2DD9"/>
    <w:rsid w:val="00CC316E"/>
    <w:rsid w:val="00CC3264"/>
    <w:rsid w:val="00CC3425"/>
    <w:rsid w:val="00CC35FC"/>
    <w:rsid w:val="00CC386E"/>
    <w:rsid w:val="00CC3ABB"/>
    <w:rsid w:val="00CC3FAF"/>
    <w:rsid w:val="00CC40C6"/>
    <w:rsid w:val="00CC44C6"/>
    <w:rsid w:val="00CC45F2"/>
    <w:rsid w:val="00CC487E"/>
    <w:rsid w:val="00CC48CF"/>
    <w:rsid w:val="00CC49EA"/>
    <w:rsid w:val="00CC4BA7"/>
    <w:rsid w:val="00CC4EFC"/>
    <w:rsid w:val="00CC51F2"/>
    <w:rsid w:val="00CC52B2"/>
    <w:rsid w:val="00CC53B7"/>
    <w:rsid w:val="00CC5706"/>
    <w:rsid w:val="00CC5988"/>
    <w:rsid w:val="00CC598B"/>
    <w:rsid w:val="00CC5C70"/>
    <w:rsid w:val="00CC5D25"/>
    <w:rsid w:val="00CC5DA0"/>
    <w:rsid w:val="00CC615A"/>
    <w:rsid w:val="00CC61E0"/>
    <w:rsid w:val="00CC6316"/>
    <w:rsid w:val="00CC65CD"/>
    <w:rsid w:val="00CC6793"/>
    <w:rsid w:val="00CC6E47"/>
    <w:rsid w:val="00CC729B"/>
    <w:rsid w:val="00CC753A"/>
    <w:rsid w:val="00CC7553"/>
    <w:rsid w:val="00CC7870"/>
    <w:rsid w:val="00CC79E5"/>
    <w:rsid w:val="00CC7A12"/>
    <w:rsid w:val="00CC7C81"/>
    <w:rsid w:val="00CC7F1C"/>
    <w:rsid w:val="00CC7FB6"/>
    <w:rsid w:val="00CD0188"/>
    <w:rsid w:val="00CD0378"/>
    <w:rsid w:val="00CD043A"/>
    <w:rsid w:val="00CD04C9"/>
    <w:rsid w:val="00CD0CC8"/>
    <w:rsid w:val="00CD0CE7"/>
    <w:rsid w:val="00CD0E96"/>
    <w:rsid w:val="00CD1027"/>
    <w:rsid w:val="00CD21BD"/>
    <w:rsid w:val="00CD2202"/>
    <w:rsid w:val="00CD2423"/>
    <w:rsid w:val="00CD25AD"/>
    <w:rsid w:val="00CD275D"/>
    <w:rsid w:val="00CD27B4"/>
    <w:rsid w:val="00CD2AAD"/>
    <w:rsid w:val="00CD2C44"/>
    <w:rsid w:val="00CD2E05"/>
    <w:rsid w:val="00CD300E"/>
    <w:rsid w:val="00CD3126"/>
    <w:rsid w:val="00CD3760"/>
    <w:rsid w:val="00CD39BB"/>
    <w:rsid w:val="00CD3FED"/>
    <w:rsid w:val="00CD40D5"/>
    <w:rsid w:val="00CD4312"/>
    <w:rsid w:val="00CD44D9"/>
    <w:rsid w:val="00CD45A5"/>
    <w:rsid w:val="00CD477E"/>
    <w:rsid w:val="00CD47E5"/>
    <w:rsid w:val="00CD4BFE"/>
    <w:rsid w:val="00CD4FBF"/>
    <w:rsid w:val="00CD51EC"/>
    <w:rsid w:val="00CD55AC"/>
    <w:rsid w:val="00CD56FF"/>
    <w:rsid w:val="00CD5A86"/>
    <w:rsid w:val="00CD6234"/>
    <w:rsid w:val="00CD63C9"/>
    <w:rsid w:val="00CD66E7"/>
    <w:rsid w:val="00CD673A"/>
    <w:rsid w:val="00CD6B8D"/>
    <w:rsid w:val="00CD6D1D"/>
    <w:rsid w:val="00CD6DD7"/>
    <w:rsid w:val="00CD70F2"/>
    <w:rsid w:val="00CD7C05"/>
    <w:rsid w:val="00CD7E9E"/>
    <w:rsid w:val="00CD7F14"/>
    <w:rsid w:val="00CE0634"/>
    <w:rsid w:val="00CE07F0"/>
    <w:rsid w:val="00CE0F1A"/>
    <w:rsid w:val="00CE0F6D"/>
    <w:rsid w:val="00CE130F"/>
    <w:rsid w:val="00CE1422"/>
    <w:rsid w:val="00CE1B7B"/>
    <w:rsid w:val="00CE2035"/>
    <w:rsid w:val="00CE2181"/>
    <w:rsid w:val="00CE22C2"/>
    <w:rsid w:val="00CE22F5"/>
    <w:rsid w:val="00CE2848"/>
    <w:rsid w:val="00CE28BB"/>
    <w:rsid w:val="00CE2BC5"/>
    <w:rsid w:val="00CE2D5F"/>
    <w:rsid w:val="00CE2D62"/>
    <w:rsid w:val="00CE2F56"/>
    <w:rsid w:val="00CE31AD"/>
    <w:rsid w:val="00CE3383"/>
    <w:rsid w:val="00CE3755"/>
    <w:rsid w:val="00CE3756"/>
    <w:rsid w:val="00CE384D"/>
    <w:rsid w:val="00CE3870"/>
    <w:rsid w:val="00CE3923"/>
    <w:rsid w:val="00CE3F08"/>
    <w:rsid w:val="00CE4093"/>
    <w:rsid w:val="00CE4325"/>
    <w:rsid w:val="00CE4968"/>
    <w:rsid w:val="00CE49D8"/>
    <w:rsid w:val="00CE4ABA"/>
    <w:rsid w:val="00CE4D51"/>
    <w:rsid w:val="00CE5182"/>
    <w:rsid w:val="00CE55CF"/>
    <w:rsid w:val="00CE566B"/>
    <w:rsid w:val="00CE57A2"/>
    <w:rsid w:val="00CE58A0"/>
    <w:rsid w:val="00CE5D49"/>
    <w:rsid w:val="00CE5F14"/>
    <w:rsid w:val="00CE615F"/>
    <w:rsid w:val="00CE6310"/>
    <w:rsid w:val="00CE6632"/>
    <w:rsid w:val="00CE6670"/>
    <w:rsid w:val="00CE66FA"/>
    <w:rsid w:val="00CE676C"/>
    <w:rsid w:val="00CE6832"/>
    <w:rsid w:val="00CE69B0"/>
    <w:rsid w:val="00CE6E24"/>
    <w:rsid w:val="00CE7335"/>
    <w:rsid w:val="00CE7430"/>
    <w:rsid w:val="00CE75EB"/>
    <w:rsid w:val="00CE7DCB"/>
    <w:rsid w:val="00CF02E7"/>
    <w:rsid w:val="00CF07D1"/>
    <w:rsid w:val="00CF09E2"/>
    <w:rsid w:val="00CF0C3C"/>
    <w:rsid w:val="00CF10E7"/>
    <w:rsid w:val="00CF1403"/>
    <w:rsid w:val="00CF1801"/>
    <w:rsid w:val="00CF1A5A"/>
    <w:rsid w:val="00CF1B27"/>
    <w:rsid w:val="00CF1B4C"/>
    <w:rsid w:val="00CF1DB2"/>
    <w:rsid w:val="00CF1E7B"/>
    <w:rsid w:val="00CF1EB9"/>
    <w:rsid w:val="00CF2222"/>
    <w:rsid w:val="00CF2278"/>
    <w:rsid w:val="00CF2299"/>
    <w:rsid w:val="00CF2318"/>
    <w:rsid w:val="00CF2BC4"/>
    <w:rsid w:val="00CF2CFC"/>
    <w:rsid w:val="00CF2F50"/>
    <w:rsid w:val="00CF2FF1"/>
    <w:rsid w:val="00CF309A"/>
    <w:rsid w:val="00CF3308"/>
    <w:rsid w:val="00CF34CC"/>
    <w:rsid w:val="00CF3823"/>
    <w:rsid w:val="00CF3857"/>
    <w:rsid w:val="00CF38D0"/>
    <w:rsid w:val="00CF3A6C"/>
    <w:rsid w:val="00CF41C9"/>
    <w:rsid w:val="00CF41D9"/>
    <w:rsid w:val="00CF440F"/>
    <w:rsid w:val="00CF45CD"/>
    <w:rsid w:val="00CF5373"/>
    <w:rsid w:val="00CF53AF"/>
    <w:rsid w:val="00CF5524"/>
    <w:rsid w:val="00CF55DE"/>
    <w:rsid w:val="00CF5FEA"/>
    <w:rsid w:val="00CF6074"/>
    <w:rsid w:val="00CF60D4"/>
    <w:rsid w:val="00CF613C"/>
    <w:rsid w:val="00CF6374"/>
    <w:rsid w:val="00CF65FF"/>
    <w:rsid w:val="00CF671E"/>
    <w:rsid w:val="00CF67D8"/>
    <w:rsid w:val="00CF67E2"/>
    <w:rsid w:val="00CF6B77"/>
    <w:rsid w:val="00CF6BEB"/>
    <w:rsid w:val="00CF6E2F"/>
    <w:rsid w:val="00CF6F47"/>
    <w:rsid w:val="00CF70B7"/>
    <w:rsid w:val="00CF73F8"/>
    <w:rsid w:val="00CF7462"/>
    <w:rsid w:val="00CF794B"/>
    <w:rsid w:val="00CF7D10"/>
    <w:rsid w:val="00CF7E50"/>
    <w:rsid w:val="00D00BE9"/>
    <w:rsid w:val="00D01143"/>
    <w:rsid w:val="00D0136F"/>
    <w:rsid w:val="00D014BE"/>
    <w:rsid w:val="00D01686"/>
    <w:rsid w:val="00D01814"/>
    <w:rsid w:val="00D0183F"/>
    <w:rsid w:val="00D018D5"/>
    <w:rsid w:val="00D01B16"/>
    <w:rsid w:val="00D01DC6"/>
    <w:rsid w:val="00D0257D"/>
    <w:rsid w:val="00D02790"/>
    <w:rsid w:val="00D029B5"/>
    <w:rsid w:val="00D02A1D"/>
    <w:rsid w:val="00D02E46"/>
    <w:rsid w:val="00D0315D"/>
    <w:rsid w:val="00D036B4"/>
    <w:rsid w:val="00D03A2C"/>
    <w:rsid w:val="00D04749"/>
    <w:rsid w:val="00D04D91"/>
    <w:rsid w:val="00D05056"/>
    <w:rsid w:val="00D05A26"/>
    <w:rsid w:val="00D05D38"/>
    <w:rsid w:val="00D05D4F"/>
    <w:rsid w:val="00D05DD3"/>
    <w:rsid w:val="00D05E6F"/>
    <w:rsid w:val="00D05EC7"/>
    <w:rsid w:val="00D06138"/>
    <w:rsid w:val="00D06143"/>
    <w:rsid w:val="00D0669E"/>
    <w:rsid w:val="00D06894"/>
    <w:rsid w:val="00D0695D"/>
    <w:rsid w:val="00D06A20"/>
    <w:rsid w:val="00D06B04"/>
    <w:rsid w:val="00D06DD6"/>
    <w:rsid w:val="00D070DA"/>
    <w:rsid w:val="00D07D54"/>
    <w:rsid w:val="00D07FE5"/>
    <w:rsid w:val="00D10531"/>
    <w:rsid w:val="00D10548"/>
    <w:rsid w:val="00D105EA"/>
    <w:rsid w:val="00D10BE3"/>
    <w:rsid w:val="00D10CE1"/>
    <w:rsid w:val="00D10EB2"/>
    <w:rsid w:val="00D110CA"/>
    <w:rsid w:val="00D1115E"/>
    <w:rsid w:val="00D11294"/>
    <w:rsid w:val="00D1163A"/>
    <w:rsid w:val="00D11806"/>
    <w:rsid w:val="00D11ADA"/>
    <w:rsid w:val="00D11DFB"/>
    <w:rsid w:val="00D12020"/>
    <w:rsid w:val="00D12044"/>
    <w:rsid w:val="00D1226F"/>
    <w:rsid w:val="00D122C9"/>
    <w:rsid w:val="00D1263C"/>
    <w:rsid w:val="00D12645"/>
    <w:rsid w:val="00D1277D"/>
    <w:rsid w:val="00D1281A"/>
    <w:rsid w:val="00D129BB"/>
    <w:rsid w:val="00D12BA5"/>
    <w:rsid w:val="00D12E46"/>
    <w:rsid w:val="00D130A1"/>
    <w:rsid w:val="00D130AB"/>
    <w:rsid w:val="00D130FF"/>
    <w:rsid w:val="00D13127"/>
    <w:rsid w:val="00D13580"/>
    <w:rsid w:val="00D137EB"/>
    <w:rsid w:val="00D13842"/>
    <w:rsid w:val="00D13881"/>
    <w:rsid w:val="00D138F3"/>
    <w:rsid w:val="00D1397C"/>
    <w:rsid w:val="00D139DD"/>
    <w:rsid w:val="00D13C4D"/>
    <w:rsid w:val="00D13E4F"/>
    <w:rsid w:val="00D13E81"/>
    <w:rsid w:val="00D13F7D"/>
    <w:rsid w:val="00D13F97"/>
    <w:rsid w:val="00D1407A"/>
    <w:rsid w:val="00D1433E"/>
    <w:rsid w:val="00D1441D"/>
    <w:rsid w:val="00D144C4"/>
    <w:rsid w:val="00D14708"/>
    <w:rsid w:val="00D1494C"/>
    <w:rsid w:val="00D14B63"/>
    <w:rsid w:val="00D14B94"/>
    <w:rsid w:val="00D14C9E"/>
    <w:rsid w:val="00D14CC8"/>
    <w:rsid w:val="00D14F8D"/>
    <w:rsid w:val="00D151B4"/>
    <w:rsid w:val="00D1533D"/>
    <w:rsid w:val="00D154CA"/>
    <w:rsid w:val="00D15768"/>
    <w:rsid w:val="00D1576D"/>
    <w:rsid w:val="00D15791"/>
    <w:rsid w:val="00D15858"/>
    <w:rsid w:val="00D15889"/>
    <w:rsid w:val="00D15BB1"/>
    <w:rsid w:val="00D162F9"/>
    <w:rsid w:val="00D16345"/>
    <w:rsid w:val="00D1647C"/>
    <w:rsid w:val="00D16943"/>
    <w:rsid w:val="00D16C42"/>
    <w:rsid w:val="00D1706A"/>
    <w:rsid w:val="00D17192"/>
    <w:rsid w:val="00D171AE"/>
    <w:rsid w:val="00D175F5"/>
    <w:rsid w:val="00D17B65"/>
    <w:rsid w:val="00D17BCE"/>
    <w:rsid w:val="00D17C14"/>
    <w:rsid w:val="00D17E28"/>
    <w:rsid w:val="00D2000D"/>
    <w:rsid w:val="00D20161"/>
    <w:rsid w:val="00D205D2"/>
    <w:rsid w:val="00D20875"/>
    <w:rsid w:val="00D20A95"/>
    <w:rsid w:val="00D20BA8"/>
    <w:rsid w:val="00D20CD9"/>
    <w:rsid w:val="00D2103A"/>
    <w:rsid w:val="00D21086"/>
    <w:rsid w:val="00D215AA"/>
    <w:rsid w:val="00D2161A"/>
    <w:rsid w:val="00D219BC"/>
    <w:rsid w:val="00D21B79"/>
    <w:rsid w:val="00D21C53"/>
    <w:rsid w:val="00D220BB"/>
    <w:rsid w:val="00D22634"/>
    <w:rsid w:val="00D226B0"/>
    <w:rsid w:val="00D22870"/>
    <w:rsid w:val="00D22912"/>
    <w:rsid w:val="00D22B73"/>
    <w:rsid w:val="00D22ED4"/>
    <w:rsid w:val="00D22EFF"/>
    <w:rsid w:val="00D22F9C"/>
    <w:rsid w:val="00D23365"/>
    <w:rsid w:val="00D23388"/>
    <w:rsid w:val="00D233BB"/>
    <w:rsid w:val="00D233C4"/>
    <w:rsid w:val="00D23AB4"/>
    <w:rsid w:val="00D2478C"/>
    <w:rsid w:val="00D24C13"/>
    <w:rsid w:val="00D24C4D"/>
    <w:rsid w:val="00D24EA1"/>
    <w:rsid w:val="00D24FC1"/>
    <w:rsid w:val="00D24FC8"/>
    <w:rsid w:val="00D252E0"/>
    <w:rsid w:val="00D25398"/>
    <w:rsid w:val="00D25723"/>
    <w:rsid w:val="00D259D9"/>
    <w:rsid w:val="00D25AE7"/>
    <w:rsid w:val="00D25FFD"/>
    <w:rsid w:val="00D2667B"/>
    <w:rsid w:val="00D2671A"/>
    <w:rsid w:val="00D2692B"/>
    <w:rsid w:val="00D26AC1"/>
    <w:rsid w:val="00D26C3A"/>
    <w:rsid w:val="00D27043"/>
    <w:rsid w:val="00D27429"/>
    <w:rsid w:val="00D274FF"/>
    <w:rsid w:val="00D276AB"/>
    <w:rsid w:val="00D27C61"/>
    <w:rsid w:val="00D27F16"/>
    <w:rsid w:val="00D30173"/>
    <w:rsid w:val="00D301A0"/>
    <w:rsid w:val="00D306A4"/>
    <w:rsid w:val="00D30DE0"/>
    <w:rsid w:val="00D30FCC"/>
    <w:rsid w:val="00D3182A"/>
    <w:rsid w:val="00D31AC9"/>
    <w:rsid w:val="00D31BDE"/>
    <w:rsid w:val="00D31C90"/>
    <w:rsid w:val="00D31CD1"/>
    <w:rsid w:val="00D31D4F"/>
    <w:rsid w:val="00D31E0B"/>
    <w:rsid w:val="00D31F70"/>
    <w:rsid w:val="00D32120"/>
    <w:rsid w:val="00D321E9"/>
    <w:rsid w:val="00D323A5"/>
    <w:rsid w:val="00D3274C"/>
    <w:rsid w:val="00D32949"/>
    <w:rsid w:val="00D32A64"/>
    <w:rsid w:val="00D32C20"/>
    <w:rsid w:val="00D32FEA"/>
    <w:rsid w:val="00D3324D"/>
    <w:rsid w:val="00D332C8"/>
    <w:rsid w:val="00D333A4"/>
    <w:rsid w:val="00D3368F"/>
    <w:rsid w:val="00D33717"/>
    <w:rsid w:val="00D33A65"/>
    <w:rsid w:val="00D33E68"/>
    <w:rsid w:val="00D33F89"/>
    <w:rsid w:val="00D34129"/>
    <w:rsid w:val="00D341DB"/>
    <w:rsid w:val="00D34570"/>
    <w:rsid w:val="00D34935"/>
    <w:rsid w:val="00D34A37"/>
    <w:rsid w:val="00D34BC5"/>
    <w:rsid w:val="00D34DB7"/>
    <w:rsid w:val="00D34F8F"/>
    <w:rsid w:val="00D35039"/>
    <w:rsid w:val="00D351D2"/>
    <w:rsid w:val="00D3527D"/>
    <w:rsid w:val="00D3536E"/>
    <w:rsid w:val="00D353C4"/>
    <w:rsid w:val="00D35595"/>
    <w:rsid w:val="00D355BD"/>
    <w:rsid w:val="00D35BF3"/>
    <w:rsid w:val="00D35CC3"/>
    <w:rsid w:val="00D360CE"/>
    <w:rsid w:val="00D3623A"/>
    <w:rsid w:val="00D364D4"/>
    <w:rsid w:val="00D366F5"/>
    <w:rsid w:val="00D36B71"/>
    <w:rsid w:val="00D36DB9"/>
    <w:rsid w:val="00D36F11"/>
    <w:rsid w:val="00D3701A"/>
    <w:rsid w:val="00D37272"/>
    <w:rsid w:val="00D376D6"/>
    <w:rsid w:val="00D37A1C"/>
    <w:rsid w:val="00D37DD9"/>
    <w:rsid w:val="00D37EA1"/>
    <w:rsid w:val="00D37F9D"/>
    <w:rsid w:val="00D4028B"/>
    <w:rsid w:val="00D402FF"/>
    <w:rsid w:val="00D40519"/>
    <w:rsid w:val="00D40598"/>
    <w:rsid w:val="00D408E9"/>
    <w:rsid w:val="00D40DCE"/>
    <w:rsid w:val="00D40DD2"/>
    <w:rsid w:val="00D40E21"/>
    <w:rsid w:val="00D41168"/>
    <w:rsid w:val="00D417A6"/>
    <w:rsid w:val="00D41BDB"/>
    <w:rsid w:val="00D421C1"/>
    <w:rsid w:val="00D42A3D"/>
    <w:rsid w:val="00D42B25"/>
    <w:rsid w:val="00D435BB"/>
    <w:rsid w:val="00D4360B"/>
    <w:rsid w:val="00D43752"/>
    <w:rsid w:val="00D43ACC"/>
    <w:rsid w:val="00D43F72"/>
    <w:rsid w:val="00D441F1"/>
    <w:rsid w:val="00D448A8"/>
    <w:rsid w:val="00D44982"/>
    <w:rsid w:val="00D44FD5"/>
    <w:rsid w:val="00D45066"/>
    <w:rsid w:val="00D45109"/>
    <w:rsid w:val="00D451BD"/>
    <w:rsid w:val="00D451E9"/>
    <w:rsid w:val="00D457AF"/>
    <w:rsid w:val="00D458C0"/>
    <w:rsid w:val="00D45A4F"/>
    <w:rsid w:val="00D45A63"/>
    <w:rsid w:val="00D45C4F"/>
    <w:rsid w:val="00D45E39"/>
    <w:rsid w:val="00D46307"/>
    <w:rsid w:val="00D46842"/>
    <w:rsid w:val="00D46C8D"/>
    <w:rsid w:val="00D471F2"/>
    <w:rsid w:val="00D4725B"/>
    <w:rsid w:val="00D4750F"/>
    <w:rsid w:val="00D4781F"/>
    <w:rsid w:val="00D47A6F"/>
    <w:rsid w:val="00D47C1A"/>
    <w:rsid w:val="00D47C3F"/>
    <w:rsid w:val="00D47DAC"/>
    <w:rsid w:val="00D47F19"/>
    <w:rsid w:val="00D47F1D"/>
    <w:rsid w:val="00D47F51"/>
    <w:rsid w:val="00D500D2"/>
    <w:rsid w:val="00D5063E"/>
    <w:rsid w:val="00D50845"/>
    <w:rsid w:val="00D508EA"/>
    <w:rsid w:val="00D50903"/>
    <w:rsid w:val="00D50955"/>
    <w:rsid w:val="00D50A6F"/>
    <w:rsid w:val="00D50CF6"/>
    <w:rsid w:val="00D50D6A"/>
    <w:rsid w:val="00D512A2"/>
    <w:rsid w:val="00D51468"/>
    <w:rsid w:val="00D51902"/>
    <w:rsid w:val="00D51E14"/>
    <w:rsid w:val="00D52007"/>
    <w:rsid w:val="00D5223E"/>
    <w:rsid w:val="00D5224A"/>
    <w:rsid w:val="00D522A5"/>
    <w:rsid w:val="00D52330"/>
    <w:rsid w:val="00D52541"/>
    <w:rsid w:val="00D52955"/>
    <w:rsid w:val="00D52CBF"/>
    <w:rsid w:val="00D52D01"/>
    <w:rsid w:val="00D52D29"/>
    <w:rsid w:val="00D52F50"/>
    <w:rsid w:val="00D52FF4"/>
    <w:rsid w:val="00D531FA"/>
    <w:rsid w:val="00D5365E"/>
    <w:rsid w:val="00D537CC"/>
    <w:rsid w:val="00D53A08"/>
    <w:rsid w:val="00D53C60"/>
    <w:rsid w:val="00D53E7F"/>
    <w:rsid w:val="00D5424B"/>
    <w:rsid w:val="00D544AE"/>
    <w:rsid w:val="00D549DC"/>
    <w:rsid w:val="00D55121"/>
    <w:rsid w:val="00D553E9"/>
    <w:rsid w:val="00D553F3"/>
    <w:rsid w:val="00D554B2"/>
    <w:rsid w:val="00D555DF"/>
    <w:rsid w:val="00D556B4"/>
    <w:rsid w:val="00D557FF"/>
    <w:rsid w:val="00D55916"/>
    <w:rsid w:val="00D55F71"/>
    <w:rsid w:val="00D561D2"/>
    <w:rsid w:val="00D564A2"/>
    <w:rsid w:val="00D56924"/>
    <w:rsid w:val="00D57755"/>
    <w:rsid w:val="00D57989"/>
    <w:rsid w:val="00D5799B"/>
    <w:rsid w:val="00D57DA3"/>
    <w:rsid w:val="00D6047A"/>
    <w:rsid w:val="00D6048B"/>
    <w:rsid w:val="00D60519"/>
    <w:rsid w:val="00D60688"/>
    <w:rsid w:val="00D606D1"/>
    <w:rsid w:val="00D60805"/>
    <w:rsid w:val="00D6082B"/>
    <w:rsid w:val="00D6089F"/>
    <w:rsid w:val="00D60ACD"/>
    <w:rsid w:val="00D60DF8"/>
    <w:rsid w:val="00D60ED9"/>
    <w:rsid w:val="00D60F81"/>
    <w:rsid w:val="00D61217"/>
    <w:rsid w:val="00D6139E"/>
    <w:rsid w:val="00D61558"/>
    <w:rsid w:val="00D61975"/>
    <w:rsid w:val="00D61979"/>
    <w:rsid w:val="00D61CAF"/>
    <w:rsid w:val="00D61ED7"/>
    <w:rsid w:val="00D6291A"/>
    <w:rsid w:val="00D629A6"/>
    <w:rsid w:val="00D62D9F"/>
    <w:rsid w:val="00D62E56"/>
    <w:rsid w:val="00D62EFE"/>
    <w:rsid w:val="00D632ED"/>
    <w:rsid w:val="00D63313"/>
    <w:rsid w:val="00D6338C"/>
    <w:rsid w:val="00D6350C"/>
    <w:rsid w:val="00D63A06"/>
    <w:rsid w:val="00D63FB5"/>
    <w:rsid w:val="00D64097"/>
    <w:rsid w:val="00D6414C"/>
    <w:rsid w:val="00D6459D"/>
    <w:rsid w:val="00D645E2"/>
    <w:rsid w:val="00D64783"/>
    <w:rsid w:val="00D64AF2"/>
    <w:rsid w:val="00D64B15"/>
    <w:rsid w:val="00D64CC2"/>
    <w:rsid w:val="00D65060"/>
    <w:rsid w:val="00D650F8"/>
    <w:rsid w:val="00D65254"/>
    <w:rsid w:val="00D652C1"/>
    <w:rsid w:val="00D653C6"/>
    <w:rsid w:val="00D655F7"/>
    <w:rsid w:val="00D65663"/>
    <w:rsid w:val="00D659C9"/>
    <w:rsid w:val="00D65EE0"/>
    <w:rsid w:val="00D65F8E"/>
    <w:rsid w:val="00D66694"/>
    <w:rsid w:val="00D667A4"/>
    <w:rsid w:val="00D66AFB"/>
    <w:rsid w:val="00D66F1C"/>
    <w:rsid w:val="00D66FB8"/>
    <w:rsid w:val="00D67348"/>
    <w:rsid w:val="00D675AC"/>
    <w:rsid w:val="00D6799A"/>
    <w:rsid w:val="00D679D5"/>
    <w:rsid w:val="00D67AEB"/>
    <w:rsid w:val="00D67F75"/>
    <w:rsid w:val="00D70295"/>
    <w:rsid w:val="00D7035A"/>
    <w:rsid w:val="00D70A34"/>
    <w:rsid w:val="00D70F37"/>
    <w:rsid w:val="00D710E3"/>
    <w:rsid w:val="00D713B6"/>
    <w:rsid w:val="00D715C2"/>
    <w:rsid w:val="00D715FF"/>
    <w:rsid w:val="00D71B55"/>
    <w:rsid w:val="00D71B9C"/>
    <w:rsid w:val="00D71CE9"/>
    <w:rsid w:val="00D72072"/>
    <w:rsid w:val="00D724A1"/>
    <w:rsid w:val="00D724A9"/>
    <w:rsid w:val="00D726AE"/>
    <w:rsid w:val="00D72A30"/>
    <w:rsid w:val="00D73A7D"/>
    <w:rsid w:val="00D74095"/>
    <w:rsid w:val="00D74254"/>
    <w:rsid w:val="00D742CD"/>
    <w:rsid w:val="00D74D3D"/>
    <w:rsid w:val="00D75A24"/>
    <w:rsid w:val="00D75C00"/>
    <w:rsid w:val="00D75F81"/>
    <w:rsid w:val="00D76265"/>
    <w:rsid w:val="00D7633B"/>
    <w:rsid w:val="00D76AC1"/>
    <w:rsid w:val="00D76E93"/>
    <w:rsid w:val="00D76EC6"/>
    <w:rsid w:val="00D76FB6"/>
    <w:rsid w:val="00D7750F"/>
    <w:rsid w:val="00D77511"/>
    <w:rsid w:val="00D77930"/>
    <w:rsid w:val="00D77C45"/>
    <w:rsid w:val="00D77D1B"/>
    <w:rsid w:val="00D80450"/>
    <w:rsid w:val="00D807BA"/>
    <w:rsid w:val="00D8104E"/>
    <w:rsid w:val="00D8137C"/>
    <w:rsid w:val="00D813C2"/>
    <w:rsid w:val="00D815E3"/>
    <w:rsid w:val="00D819C2"/>
    <w:rsid w:val="00D81A32"/>
    <w:rsid w:val="00D81C73"/>
    <w:rsid w:val="00D81DFD"/>
    <w:rsid w:val="00D825DE"/>
    <w:rsid w:val="00D826EB"/>
    <w:rsid w:val="00D8271A"/>
    <w:rsid w:val="00D8294D"/>
    <w:rsid w:val="00D82C63"/>
    <w:rsid w:val="00D83341"/>
    <w:rsid w:val="00D8381C"/>
    <w:rsid w:val="00D83F72"/>
    <w:rsid w:val="00D84391"/>
    <w:rsid w:val="00D8439B"/>
    <w:rsid w:val="00D8446A"/>
    <w:rsid w:val="00D84638"/>
    <w:rsid w:val="00D8467F"/>
    <w:rsid w:val="00D84881"/>
    <w:rsid w:val="00D84D66"/>
    <w:rsid w:val="00D850CB"/>
    <w:rsid w:val="00D851E9"/>
    <w:rsid w:val="00D853F0"/>
    <w:rsid w:val="00D8562E"/>
    <w:rsid w:val="00D85652"/>
    <w:rsid w:val="00D856C2"/>
    <w:rsid w:val="00D85936"/>
    <w:rsid w:val="00D85FD0"/>
    <w:rsid w:val="00D86145"/>
    <w:rsid w:val="00D86499"/>
    <w:rsid w:val="00D865EE"/>
    <w:rsid w:val="00D869D8"/>
    <w:rsid w:val="00D86E88"/>
    <w:rsid w:val="00D87108"/>
    <w:rsid w:val="00D87287"/>
    <w:rsid w:val="00D90640"/>
    <w:rsid w:val="00D906C2"/>
    <w:rsid w:val="00D908F6"/>
    <w:rsid w:val="00D90B09"/>
    <w:rsid w:val="00D90DAB"/>
    <w:rsid w:val="00D90EB4"/>
    <w:rsid w:val="00D9102C"/>
    <w:rsid w:val="00D91787"/>
    <w:rsid w:val="00D917FB"/>
    <w:rsid w:val="00D91B83"/>
    <w:rsid w:val="00D91C8C"/>
    <w:rsid w:val="00D9206D"/>
    <w:rsid w:val="00D921B1"/>
    <w:rsid w:val="00D922A7"/>
    <w:rsid w:val="00D924C1"/>
    <w:rsid w:val="00D9256C"/>
    <w:rsid w:val="00D925B8"/>
    <w:rsid w:val="00D92BB8"/>
    <w:rsid w:val="00D92BC1"/>
    <w:rsid w:val="00D92D76"/>
    <w:rsid w:val="00D92E81"/>
    <w:rsid w:val="00D930D6"/>
    <w:rsid w:val="00D934BD"/>
    <w:rsid w:val="00D936A4"/>
    <w:rsid w:val="00D936D3"/>
    <w:rsid w:val="00D93825"/>
    <w:rsid w:val="00D939A0"/>
    <w:rsid w:val="00D93BDC"/>
    <w:rsid w:val="00D93DFA"/>
    <w:rsid w:val="00D93E78"/>
    <w:rsid w:val="00D94103"/>
    <w:rsid w:val="00D94631"/>
    <w:rsid w:val="00D94760"/>
    <w:rsid w:val="00D94767"/>
    <w:rsid w:val="00D94892"/>
    <w:rsid w:val="00D94B07"/>
    <w:rsid w:val="00D94C6D"/>
    <w:rsid w:val="00D94D61"/>
    <w:rsid w:val="00D94E80"/>
    <w:rsid w:val="00D95060"/>
    <w:rsid w:val="00D951B8"/>
    <w:rsid w:val="00D954D6"/>
    <w:rsid w:val="00D955CC"/>
    <w:rsid w:val="00D9567A"/>
    <w:rsid w:val="00D95736"/>
    <w:rsid w:val="00D95D7B"/>
    <w:rsid w:val="00D962A9"/>
    <w:rsid w:val="00D96589"/>
    <w:rsid w:val="00D96743"/>
    <w:rsid w:val="00D96BB5"/>
    <w:rsid w:val="00D97012"/>
    <w:rsid w:val="00D973A4"/>
    <w:rsid w:val="00D973A8"/>
    <w:rsid w:val="00D9749D"/>
    <w:rsid w:val="00D97530"/>
    <w:rsid w:val="00D975EB"/>
    <w:rsid w:val="00D97741"/>
    <w:rsid w:val="00D97995"/>
    <w:rsid w:val="00D979B5"/>
    <w:rsid w:val="00D97A87"/>
    <w:rsid w:val="00D97B9C"/>
    <w:rsid w:val="00DA0286"/>
    <w:rsid w:val="00DA0300"/>
    <w:rsid w:val="00DA05C5"/>
    <w:rsid w:val="00DA07C3"/>
    <w:rsid w:val="00DA0896"/>
    <w:rsid w:val="00DA093A"/>
    <w:rsid w:val="00DA0DA6"/>
    <w:rsid w:val="00DA15CB"/>
    <w:rsid w:val="00DA1648"/>
    <w:rsid w:val="00DA17A8"/>
    <w:rsid w:val="00DA1A97"/>
    <w:rsid w:val="00DA1C8C"/>
    <w:rsid w:val="00DA1D9C"/>
    <w:rsid w:val="00DA205F"/>
    <w:rsid w:val="00DA2085"/>
    <w:rsid w:val="00DA30DB"/>
    <w:rsid w:val="00DA35F6"/>
    <w:rsid w:val="00DA368D"/>
    <w:rsid w:val="00DA3947"/>
    <w:rsid w:val="00DA397D"/>
    <w:rsid w:val="00DA3E7D"/>
    <w:rsid w:val="00DA4346"/>
    <w:rsid w:val="00DA44B8"/>
    <w:rsid w:val="00DA5187"/>
    <w:rsid w:val="00DA5278"/>
    <w:rsid w:val="00DA5462"/>
    <w:rsid w:val="00DA54CA"/>
    <w:rsid w:val="00DA56E6"/>
    <w:rsid w:val="00DA5C58"/>
    <w:rsid w:val="00DA5D59"/>
    <w:rsid w:val="00DA5F95"/>
    <w:rsid w:val="00DA636A"/>
    <w:rsid w:val="00DA6845"/>
    <w:rsid w:val="00DA68B3"/>
    <w:rsid w:val="00DA6921"/>
    <w:rsid w:val="00DA6998"/>
    <w:rsid w:val="00DA6BA1"/>
    <w:rsid w:val="00DA74B0"/>
    <w:rsid w:val="00DA78A6"/>
    <w:rsid w:val="00DA78AE"/>
    <w:rsid w:val="00DA799B"/>
    <w:rsid w:val="00DA79D5"/>
    <w:rsid w:val="00DA7A3A"/>
    <w:rsid w:val="00DA7AFC"/>
    <w:rsid w:val="00DA7CB4"/>
    <w:rsid w:val="00DA7E75"/>
    <w:rsid w:val="00DB010B"/>
    <w:rsid w:val="00DB05DD"/>
    <w:rsid w:val="00DB07C7"/>
    <w:rsid w:val="00DB08BA"/>
    <w:rsid w:val="00DB08EE"/>
    <w:rsid w:val="00DB1658"/>
    <w:rsid w:val="00DB1770"/>
    <w:rsid w:val="00DB2502"/>
    <w:rsid w:val="00DB2901"/>
    <w:rsid w:val="00DB305B"/>
    <w:rsid w:val="00DB310C"/>
    <w:rsid w:val="00DB3272"/>
    <w:rsid w:val="00DB33EC"/>
    <w:rsid w:val="00DB346D"/>
    <w:rsid w:val="00DB370B"/>
    <w:rsid w:val="00DB3733"/>
    <w:rsid w:val="00DB3793"/>
    <w:rsid w:val="00DB3A29"/>
    <w:rsid w:val="00DB3A2F"/>
    <w:rsid w:val="00DB3EA3"/>
    <w:rsid w:val="00DB4394"/>
    <w:rsid w:val="00DB457D"/>
    <w:rsid w:val="00DB4584"/>
    <w:rsid w:val="00DB4696"/>
    <w:rsid w:val="00DB4DA8"/>
    <w:rsid w:val="00DB4F46"/>
    <w:rsid w:val="00DB518F"/>
    <w:rsid w:val="00DB51B1"/>
    <w:rsid w:val="00DB5452"/>
    <w:rsid w:val="00DB5A02"/>
    <w:rsid w:val="00DB5ACC"/>
    <w:rsid w:val="00DB5C75"/>
    <w:rsid w:val="00DB5F09"/>
    <w:rsid w:val="00DB6390"/>
    <w:rsid w:val="00DB6587"/>
    <w:rsid w:val="00DB674A"/>
    <w:rsid w:val="00DB6F5A"/>
    <w:rsid w:val="00DB74CF"/>
    <w:rsid w:val="00DB7C61"/>
    <w:rsid w:val="00DB7D7B"/>
    <w:rsid w:val="00DC0076"/>
    <w:rsid w:val="00DC0711"/>
    <w:rsid w:val="00DC0CCF"/>
    <w:rsid w:val="00DC0E18"/>
    <w:rsid w:val="00DC1194"/>
    <w:rsid w:val="00DC1290"/>
    <w:rsid w:val="00DC1317"/>
    <w:rsid w:val="00DC139C"/>
    <w:rsid w:val="00DC15F6"/>
    <w:rsid w:val="00DC198A"/>
    <w:rsid w:val="00DC1C0E"/>
    <w:rsid w:val="00DC1DA5"/>
    <w:rsid w:val="00DC1FCE"/>
    <w:rsid w:val="00DC213E"/>
    <w:rsid w:val="00DC232D"/>
    <w:rsid w:val="00DC241A"/>
    <w:rsid w:val="00DC2486"/>
    <w:rsid w:val="00DC2771"/>
    <w:rsid w:val="00DC29C7"/>
    <w:rsid w:val="00DC2CDA"/>
    <w:rsid w:val="00DC2FCF"/>
    <w:rsid w:val="00DC310D"/>
    <w:rsid w:val="00DC32D1"/>
    <w:rsid w:val="00DC3702"/>
    <w:rsid w:val="00DC3740"/>
    <w:rsid w:val="00DC3F15"/>
    <w:rsid w:val="00DC40A1"/>
    <w:rsid w:val="00DC4820"/>
    <w:rsid w:val="00DC4C95"/>
    <w:rsid w:val="00DC4F26"/>
    <w:rsid w:val="00DC4FFB"/>
    <w:rsid w:val="00DC5124"/>
    <w:rsid w:val="00DC5291"/>
    <w:rsid w:val="00DC564F"/>
    <w:rsid w:val="00DC5AD6"/>
    <w:rsid w:val="00DC65F0"/>
    <w:rsid w:val="00DC6A9D"/>
    <w:rsid w:val="00DC6B07"/>
    <w:rsid w:val="00DC73ED"/>
    <w:rsid w:val="00DC7617"/>
    <w:rsid w:val="00DC7802"/>
    <w:rsid w:val="00DC7817"/>
    <w:rsid w:val="00DC785E"/>
    <w:rsid w:val="00DC7866"/>
    <w:rsid w:val="00DC7977"/>
    <w:rsid w:val="00DC7B21"/>
    <w:rsid w:val="00DC7F9E"/>
    <w:rsid w:val="00DD013B"/>
    <w:rsid w:val="00DD067D"/>
    <w:rsid w:val="00DD0690"/>
    <w:rsid w:val="00DD077B"/>
    <w:rsid w:val="00DD0792"/>
    <w:rsid w:val="00DD0A92"/>
    <w:rsid w:val="00DD0C70"/>
    <w:rsid w:val="00DD0D51"/>
    <w:rsid w:val="00DD1071"/>
    <w:rsid w:val="00DD150B"/>
    <w:rsid w:val="00DD17B3"/>
    <w:rsid w:val="00DD1896"/>
    <w:rsid w:val="00DD1CC3"/>
    <w:rsid w:val="00DD1DE5"/>
    <w:rsid w:val="00DD21CF"/>
    <w:rsid w:val="00DD223F"/>
    <w:rsid w:val="00DD25CD"/>
    <w:rsid w:val="00DD33F0"/>
    <w:rsid w:val="00DD35E0"/>
    <w:rsid w:val="00DD3648"/>
    <w:rsid w:val="00DD36A6"/>
    <w:rsid w:val="00DD3745"/>
    <w:rsid w:val="00DD3D62"/>
    <w:rsid w:val="00DD3EAE"/>
    <w:rsid w:val="00DD4087"/>
    <w:rsid w:val="00DD40A5"/>
    <w:rsid w:val="00DD4151"/>
    <w:rsid w:val="00DD42BA"/>
    <w:rsid w:val="00DD4400"/>
    <w:rsid w:val="00DD4567"/>
    <w:rsid w:val="00DD49E8"/>
    <w:rsid w:val="00DD4C52"/>
    <w:rsid w:val="00DD4C60"/>
    <w:rsid w:val="00DD4EF2"/>
    <w:rsid w:val="00DD514C"/>
    <w:rsid w:val="00DD533F"/>
    <w:rsid w:val="00DD5746"/>
    <w:rsid w:val="00DD60DA"/>
    <w:rsid w:val="00DD6316"/>
    <w:rsid w:val="00DD635E"/>
    <w:rsid w:val="00DD6547"/>
    <w:rsid w:val="00DD65E6"/>
    <w:rsid w:val="00DD65ED"/>
    <w:rsid w:val="00DD6977"/>
    <w:rsid w:val="00DD69C3"/>
    <w:rsid w:val="00DD6AAF"/>
    <w:rsid w:val="00DD6C73"/>
    <w:rsid w:val="00DD6CB8"/>
    <w:rsid w:val="00DD6E12"/>
    <w:rsid w:val="00DD6E49"/>
    <w:rsid w:val="00DD6F47"/>
    <w:rsid w:val="00DD6FF1"/>
    <w:rsid w:val="00DD70F5"/>
    <w:rsid w:val="00DD72DA"/>
    <w:rsid w:val="00DD7D13"/>
    <w:rsid w:val="00DE00B4"/>
    <w:rsid w:val="00DE0289"/>
    <w:rsid w:val="00DE04BD"/>
    <w:rsid w:val="00DE0E5D"/>
    <w:rsid w:val="00DE0FE9"/>
    <w:rsid w:val="00DE11BA"/>
    <w:rsid w:val="00DE1265"/>
    <w:rsid w:val="00DE19CB"/>
    <w:rsid w:val="00DE1E8A"/>
    <w:rsid w:val="00DE20A5"/>
    <w:rsid w:val="00DE2302"/>
    <w:rsid w:val="00DE2679"/>
    <w:rsid w:val="00DE2867"/>
    <w:rsid w:val="00DE2891"/>
    <w:rsid w:val="00DE29AC"/>
    <w:rsid w:val="00DE2FF8"/>
    <w:rsid w:val="00DE35A3"/>
    <w:rsid w:val="00DE3EE0"/>
    <w:rsid w:val="00DE3F76"/>
    <w:rsid w:val="00DE3F95"/>
    <w:rsid w:val="00DE40B3"/>
    <w:rsid w:val="00DE463E"/>
    <w:rsid w:val="00DE46C2"/>
    <w:rsid w:val="00DE470E"/>
    <w:rsid w:val="00DE4917"/>
    <w:rsid w:val="00DE4A89"/>
    <w:rsid w:val="00DE4A8B"/>
    <w:rsid w:val="00DE4CBF"/>
    <w:rsid w:val="00DE517C"/>
    <w:rsid w:val="00DE5CFF"/>
    <w:rsid w:val="00DE5D37"/>
    <w:rsid w:val="00DE63E5"/>
    <w:rsid w:val="00DE66B3"/>
    <w:rsid w:val="00DE6726"/>
    <w:rsid w:val="00DE69B3"/>
    <w:rsid w:val="00DE6EBD"/>
    <w:rsid w:val="00DE6F0F"/>
    <w:rsid w:val="00DE6FED"/>
    <w:rsid w:val="00DE723D"/>
    <w:rsid w:val="00DE7590"/>
    <w:rsid w:val="00DE7FD8"/>
    <w:rsid w:val="00DF025C"/>
    <w:rsid w:val="00DF07B1"/>
    <w:rsid w:val="00DF09B6"/>
    <w:rsid w:val="00DF0CF1"/>
    <w:rsid w:val="00DF0D07"/>
    <w:rsid w:val="00DF0DB0"/>
    <w:rsid w:val="00DF111F"/>
    <w:rsid w:val="00DF1430"/>
    <w:rsid w:val="00DF1511"/>
    <w:rsid w:val="00DF15E4"/>
    <w:rsid w:val="00DF1664"/>
    <w:rsid w:val="00DF1A0D"/>
    <w:rsid w:val="00DF1DCC"/>
    <w:rsid w:val="00DF1F39"/>
    <w:rsid w:val="00DF2344"/>
    <w:rsid w:val="00DF25A6"/>
    <w:rsid w:val="00DF2B7B"/>
    <w:rsid w:val="00DF2D9F"/>
    <w:rsid w:val="00DF348E"/>
    <w:rsid w:val="00DF35ED"/>
    <w:rsid w:val="00DF3729"/>
    <w:rsid w:val="00DF38BD"/>
    <w:rsid w:val="00DF3E3B"/>
    <w:rsid w:val="00DF3E4A"/>
    <w:rsid w:val="00DF3E97"/>
    <w:rsid w:val="00DF3EA4"/>
    <w:rsid w:val="00DF4479"/>
    <w:rsid w:val="00DF4A83"/>
    <w:rsid w:val="00DF4BB1"/>
    <w:rsid w:val="00DF4DCB"/>
    <w:rsid w:val="00DF4F23"/>
    <w:rsid w:val="00DF4F87"/>
    <w:rsid w:val="00DF5167"/>
    <w:rsid w:val="00DF56B8"/>
    <w:rsid w:val="00DF592A"/>
    <w:rsid w:val="00DF5984"/>
    <w:rsid w:val="00DF5A3C"/>
    <w:rsid w:val="00DF5A43"/>
    <w:rsid w:val="00DF5B3D"/>
    <w:rsid w:val="00DF5E0C"/>
    <w:rsid w:val="00DF5F0B"/>
    <w:rsid w:val="00DF5FC1"/>
    <w:rsid w:val="00DF6309"/>
    <w:rsid w:val="00DF653C"/>
    <w:rsid w:val="00DF67E9"/>
    <w:rsid w:val="00DF6994"/>
    <w:rsid w:val="00DF7282"/>
    <w:rsid w:val="00DF7B63"/>
    <w:rsid w:val="00DF7DFC"/>
    <w:rsid w:val="00DF7F3A"/>
    <w:rsid w:val="00E000ED"/>
    <w:rsid w:val="00E0052B"/>
    <w:rsid w:val="00E0081C"/>
    <w:rsid w:val="00E00CD0"/>
    <w:rsid w:val="00E01017"/>
    <w:rsid w:val="00E01036"/>
    <w:rsid w:val="00E01184"/>
    <w:rsid w:val="00E01194"/>
    <w:rsid w:val="00E016DD"/>
    <w:rsid w:val="00E01725"/>
    <w:rsid w:val="00E018BC"/>
    <w:rsid w:val="00E01B3D"/>
    <w:rsid w:val="00E02189"/>
    <w:rsid w:val="00E02278"/>
    <w:rsid w:val="00E0242E"/>
    <w:rsid w:val="00E02A79"/>
    <w:rsid w:val="00E02AB6"/>
    <w:rsid w:val="00E02C13"/>
    <w:rsid w:val="00E02C37"/>
    <w:rsid w:val="00E02D00"/>
    <w:rsid w:val="00E02DC1"/>
    <w:rsid w:val="00E033D0"/>
    <w:rsid w:val="00E039FC"/>
    <w:rsid w:val="00E03ABA"/>
    <w:rsid w:val="00E03ACE"/>
    <w:rsid w:val="00E03FD6"/>
    <w:rsid w:val="00E0409F"/>
    <w:rsid w:val="00E042DF"/>
    <w:rsid w:val="00E04405"/>
    <w:rsid w:val="00E04441"/>
    <w:rsid w:val="00E04449"/>
    <w:rsid w:val="00E04695"/>
    <w:rsid w:val="00E04E7B"/>
    <w:rsid w:val="00E05151"/>
    <w:rsid w:val="00E0517F"/>
    <w:rsid w:val="00E0551B"/>
    <w:rsid w:val="00E05590"/>
    <w:rsid w:val="00E05973"/>
    <w:rsid w:val="00E05AEF"/>
    <w:rsid w:val="00E05B26"/>
    <w:rsid w:val="00E05D8A"/>
    <w:rsid w:val="00E05FAF"/>
    <w:rsid w:val="00E063EC"/>
    <w:rsid w:val="00E06A0A"/>
    <w:rsid w:val="00E06CA6"/>
    <w:rsid w:val="00E06D06"/>
    <w:rsid w:val="00E07127"/>
    <w:rsid w:val="00E071C5"/>
    <w:rsid w:val="00E07B56"/>
    <w:rsid w:val="00E07BD3"/>
    <w:rsid w:val="00E07CA6"/>
    <w:rsid w:val="00E100EF"/>
    <w:rsid w:val="00E10A66"/>
    <w:rsid w:val="00E10ADC"/>
    <w:rsid w:val="00E10B26"/>
    <w:rsid w:val="00E10CF5"/>
    <w:rsid w:val="00E10EA9"/>
    <w:rsid w:val="00E110CA"/>
    <w:rsid w:val="00E1111C"/>
    <w:rsid w:val="00E11B7A"/>
    <w:rsid w:val="00E12374"/>
    <w:rsid w:val="00E12410"/>
    <w:rsid w:val="00E1248D"/>
    <w:rsid w:val="00E12538"/>
    <w:rsid w:val="00E1264F"/>
    <w:rsid w:val="00E12888"/>
    <w:rsid w:val="00E12AA1"/>
    <w:rsid w:val="00E135E1"/>
    <w:rsid w:val="00E135E6"/>
    <w:rsid w:val="00E13821"/>
    <w:rsid w:val="00E13870"/>
    <w:rsid w:val="00E13A1A"/>
    <w:rsid w:val="00E13C4E"/>
    <w:rsid w:val="00E13D11"/>
    <w:rsid w:val="00E13E38"/>
    <w:rsid w:val="00E13EEE"/>
    <w:rsid w:val="00E13FA8"/>
    <w:rsid w:val="00E14050"/>
    <w:rsid w:val="00E140A6"/>
    <w:rsid w:val="00E1478C"/>
    <w:rsid w:val="00E147A0"/>
    <w:rsid w:val="00E149AF"/>
    <w:rsid w:val="00E14CE0"/>
    <w:rsid w:val="00E14ECD"/>
    <w:rsid w:val="00E14F62"/>
    <w:rsid w:val="00E153E1"/>
    <w:rsid w:val="00E159CD"/>
    <w:rsid w:val="00E1601D"/>
    <w:rsid w:val="00E1601E"/>
    <w:rsid w:val="00E16102"/>
    <w:rsid w:val="00E1649D"/>
    <w:rsid w:val="00E16767"/>
    <w:rsid w:val="00E167B8"/>
    <w:rsid w:val="00E16954"/>
    <w:rsid w:val="00E16D4C"/>
    <w:rsid w:val="00E1713E"/>
    <w:rsid w:val="00E17237"/>
    <w:rsid w:val="00E1740E"/>
    <w:rsid w:val="00E1757E"/>
    <w:rsid w:val="00E2055E"/>
    <w:rsid w:val="00E206A1"/>
    <w:rsid w:val="00E2094F"/>
    <w:rsid w:val="00E209B7"/>
    <w:rsid w:val="00E20BE1"/>
    <w:rsid w:val="00E20D73"/>
    <w:rsid w:val="00E2169E"/>
    <w:rsid w:val="00E219A6"/>
    <w:rsid w:val="00E21A5B"/>
    <w:rsid w:val="00E21CB7"/>
    <w:rsid w:val="00E21D6F"/>
    <w:rsid w:val="00E21DE4"/>
    <w:rsid w:val="00E21E79"/>
    <w:rsid w:val="00E21F4B"/>
    <w:rsid w:val="00E21F5F"/>
    <w:rsid w:val="00E221FD"/>
    <w:rsid w:val="00E22471"/>
    <w:rsid w:val="00E22639"/>
    <w:rsid w:val="00E227AC"/>
    <w:rsid w:val="00E22E13"/>
    <w:rsid w:val="00E22F95"/>
    <w:rsid w:val="00E22FB2"/>
    <w:rsid w:val="00E2320D"/>
    <w:rsid w:val="00E2336E"/>
    <w:rsid w:val="00E23734"/>
    <w:rsid w:val="00E23755"/>
    <w:rsid w:val="00E2383A"/>
    <w:rsid w:val="00E238D5"/>
    <w:rsid w:val="00E23B4F"/>
    <w:rsid w:val="00E23B80"/>
    <w:rsid w:val="00E241C8"/>
    <w:rsid w:val="00E2472B"/>
    <w:rsid w:val="00E247E9"/>
    <w:rsid w:val="00E24B69"/>
    <w:rsid w:val="00E24F80"/>
    <w:rsid w:val="00E2516D"/>
    <w:rsid w:val="00E2534D"/>
    <w:rsid w:val="00E25950"/>
    <w:rsid w:val="00E25C10"/>
    <w:rsid w:val="00E25E5E"/>
    <w:rsid w:val="00E25E99"/>
    <w:rsid w:val="00E260D2"/>
    <w:rsid w:val="00E2625B"/>
    <w:rsid w:val="00E26421"/>
    <w:rsid w:val="00E267C4"/>
    <w:rsid w:val="00E26A28"/>
    <w:rsid w:val="00E26BA4"/>
    <w:rsid w:val="00E26BBA"/>
    <w:rsid w:val="00E26C55"/>
    <w:rsid w:val="00E26D02"/>
    <w:rsid w:val="00E273BE"/>
    <w:rsid w:val="00E2748F"/>
    <w:rsid w:val="00E2757D"/>
    <w:rsid w:val="00E30DFC"/>
    <w:rsid w:val="00E30EA8"/>
    <w:rsid w:val="00E31051"/>
    <w:rsid w:val="00E313FD"/>
    <w:rsid w:val="00E31439"/>
    <w:rsid w:val="00E31697"/>
    <w:rsid w:val="00E316DC"/>
    <w:rsid w:val="00E3185F"/>
    <w:rsid w:val="00E3190F"/>
    <w:rsid w:val="00E31E0D"/>
    <w:rsid w:val="00E32016"/>
    <w:rsid w:val="00E322C3"/>
    <w:rsid w:val="00E323B7"/>
    <w:rsid w:val="00E323FF"/>
    <w:rsid w:val="00E326A4"/>
    <w:rsid w:val="00E32967"/>
    <w:rsid w:val="00E32BC9"/>
    <w:rsid w:val="00E32DFD"/>
    <w:rsid w:val="00E330BC"/>
    <w:rsid w:val="00E33142"/>
    <w:rsid w:val="00E3342C"/>
    <w:rsid w:val="00E33671"/>
    <w:rsid w:val="00E33786"/>
    <w:rsid w:val="00E33CB4"/>
    <w:rsid w:val="00E34034"/>
    <w:rsid w:val="00E3404D"/>
    <w:rsid w:val="00E3490B"/>
    <w:rsid w:val="00E34DF1"/>
    <w:rsid w:val="00E34FB5"/>
    <w:rsid w:val="00E350F8"/>
    <w:rsid w:val="00E35547"/>
    <w:rsid w:val="00E3554A"/>
    <w:rsid w:val="00E356BF"/>
    <w:rsid w:val="00E35773"/>
    <w:rsid w:val="00E35BA5"/>
    <w:rsid w:val="00E35C53"/>
    <w:rsid w:val="00E36394"/>
    <w:rsid w:val="00E366A9"/>
    <w:rsid w:val="00E367CD"/>
    <w:rsid w:val="00E3689B"/>
    <w:rsid w:val="00E369F0"/>
    <w:rsid w:val="00E36A93"/>
    <w:rsid w:val="00E37180"/>
    <w:rsid w:val="00E373E7"/>
    <w:rsid w:val="00E377B1"/>
    <w:rsid w:val="00E379E5"/>
    <w:rsid w:val="00E37CFE"/>
    <w:rsid w:val="00E402B6"/>
    <w:rsid w:val="00E402CB"/>
    <w:rsid w:val="00E40A96"/>
    <w:rsid w:val="00E40B65"/>
    <w:rsid w:val="00E4175C"/>
    <w:rsid w:val="00E417CC"/>
    <w:rsid w:val="00E419F7"/>
    <w:rsid w:val="00E41A95"/>
    <w:rsid w:val="00E41D8D"/>
    <w:rsid w:val="00E42230"/>
    <w:rsid w:val="00E422DD"/>
    <w:rsid w:val="00E423C4"/>
    <w:rsid w:val="00E4250F"/>
    <w:rsid w:val="00E42625"/>
    <w:rsid w:val="00E4263F"/>
    <w:rsid w:val="00E42843"/>
    <w:rsid w:val="00E4287D"/>
    <w:rsid w:val="00E428D2"/>
    <w:rsid w:val="00E42AD3"/>
    <w:rsid w:val="00E42AE4"/>
    <w:rsid w:val="00E43438"/>
    <w:rsid w:val="00E435E7"/>
    <w:rsid w:val="00E435F9"/>
    <w:rsid w:val="00E437C0"/>
    <w:rsid w:val="00E43A84"/>
    <w:rsid w:val="00E43B04"/>
    <w:rsid w:val="00E43BAF"/>
    <w:rsid w:val="00E43DB9"/>
    <w:rsid w:val="00E43EB1"/>
    <w:rsid w:val="00E43F1C"/>
    <w:rsid w:val="00E442FF"/>
    <w:rsid w:val="00E447BF"/>
    <w:rsid w:val="00E448B8"/>
    <w:rsid w:val="00E44924"/>
    <w:rsid w:val="00E44966"/>
    <w:rsid w:val="00E44D3C"/>
    <w:rsid w:val="00E4509F"/>
    <w:rsid w:val="00E457AB"/>
    <w:rsid w:val="00E457D2"/>
    <w:rsid w:val="00E457EA"/>
    <w:rsid w:val="00E458AA"/>
    <w:rsid w:val="00E45C7C"/>
    <w:rsid w:val="00E45E09"/>
    <w:rsid w:val="00E45EE0"/>
    <w:rsid w:val="00E45F33"/>
    <w:rsid w:val="00E46232"/>
    <w:rsid w:val="00E46351"/>
    <w:rsid w:val="00E463C2"/>
    <w:rsid w:val="00E4673C"/>
    <w:rsid w:val="00E469DD"/>
    <w:rsid w:val="00E469ED"/>
    <w:rsid w:val="00E46F44"/>
    <w:rsid w:val="00E4740F"/>
    <w:rsid w:val="00E47438"/>
    <w:rsid w:val="00E47795"/>
    <w:rsid w:val="00E4788C"/>
    <w:rsid w:val="00E47D3D"/>
    <w:rsid w:val="00E47E62"/>
    <w:rsid w:val="00E47E6E"/>
    <w:rsid w:val="00E47EBB"/>
    <w:rsid w:val="00E50337"/>
    <w:rsid w:val="00E505E9"/>
    <w:rsid w:val="00E50E43"/>
    <w:rsid w:val="00E50E85"/>
    <w:rsid w:val="00E50FDD"/>
    <w:rsid w:val="00E5152A"/>
    <w:rsid w:val="00E518E0"/>
    <w:rsid w:val="00E51AB3"/>
    <w:rsid w:val="00E51AE7"/>
    <w:rsid w:val="00E51D39"/>
    <w:rsid w:val="00E51E5B"/>
    <w:rsid w:val="00E51E9D"/>
    <w:rsid w:val="00E51F15"/>
    <w:rsid w:val="00E51F58"/>
    <w:rsid w:val="00E51FEA"/>
    <w:rsid w:val="00E52130"/>
    <w:rsid w:val="00E52994"/>
    <w:rsid w:val="00E52A15"/>
    <w:rsid w:val="00E52B26"/>
    <w:rsid w:val="00E52B36"/>
    <w:rsid w:val="00E52EF4"/>
    <w:rsid w:val="00E52FCF"/>
    <w:rsid w:val="00E53378"/>
    <w:rsid w:val="00E535E3"/>
    <w:rsid w:val="00E53970"/>
    <w:rsid w:val="00E53A11"/>
    <w:rsid w:val="00E53A4A"/>
    <w:rsid w:val="00E53B74"/>
    <w:rsid w:val="00E53CFF"/>
    <w:rsid w:val="00E53D9D"/>
    <w:rsid w:val="00E541F2"/>
    <w:rsid w:val="00E544FD"/>
    <w:rsid w:val="00E5461C"/>
    <w:rsid w:val="00E54620"/>
    <w:rsid w:val="00E54829"/>
    <w:rsid w:val="00E548C4"/>
    <w:rsid w:val="00E54DCD"/>
    <w:rsid w:val="00E54E3A"/>
    <w:rsid w:val="00E55000"/>
    <w:rsid w:val="00E55056"/>
    <w:rsid w:val="00E56002"/>
    <w:rsid w:val="00E56A1E"/>
    <w:rsid w:val="00E56A2E"/>
    <w:rsid w:val="00E56C6C"/>
    <w:rsid w:val="00E56DE4"/>
    <w:rsid w:val="00E56DFF"/>
    <w:rsid w:val="00E56F19"/>
    <w:rsid w:val="00E5708F"/>
    <w:rsid w:val="00E5731B"/>
    <w:rsid w:val="00E5734A"/>
    <w:rsid w:val="00E577BA"/>
    <w:rsid w:val="00E57859"/>
    <w:rsid w:val="00E57AA3"/>
    <w:rsid w:val="00E57BDD"/>
    <w:rsid w:val="00E57E49"/>
    <w:rsid w:val="00E600D6"/>
    <w:rsid w:val="00E60111"/>
    <w:rsid w:val="00E60208"/>
    <w:rsid w:val="00E60243"/>
    <w:rsid w:val="00E60265"/>
    <w:rsid w:val="00E60816"/>
    <w:rsid w:val="00E608ED"/>
    <w:rsid w:val="00E60DB1"/>
    <w:rsid w:val="00E60F77"/>
    <w:rsid w:val="00E61115"/>
    <w:rsid w:val="00E6126A"/>
    <w:rsid w:val="00E6195E"/>
    <w:rsid w:val="00E61BDA"/>
    <w:rsid w:val="00E61C84"/>
    <w:rsid w:val="00E61CEA"/>
    <w:rsid w:val="00E61CFA"/>
    <w:rsid w:val="00E62176"/>
    <w:rsid w:val="00E621EC"/>
    <w:rsid w:val="00E62527"/>
    <w:rsid w:val="00E627A6"/>
    <w:rsid w:val="00E62ECD"/>
    <w:rsid w:val="00E62FBD"/>
    <w:rsid w:val="00E63152"/>
    <w:rsid w:val="00E6316E"/>
    <w:rsid w:val="00E635F9"/>
    <w:rsid w:val="00E63FCF"/>
    <w:rsid w:val="00E63FE0"/>
    <w:rsid w:val="00E640AB"/>
    <w:rsid w:val="00E64837"/>
    <w:rsid w:val="00E64E5B"/>
    <w:rsid w:val="00E65010"/>
    <w:rsid w:val="00E651C5"/>
    <w:rsid w:val="00E6535A"/>
    <w:rsid w:val="00E65384"/>
    <w:rsid w:val="00E6658F"/>
    <w:rsid w:val="00E66650"/>
    <w:rsid w:val="00E66656"/>
    <w:rsid w:val="00E66670"/>
    <w:rsid w:val="00E6669D"/>
    <w:rsid w:val="00E6684B"/>
    <w:rsid w:val="00E66983"/>
    <w:rsid w:val="00E669D7"/>
    <w:rsid w:val="00E66BA3"/>
    <w:rsid w:val="00E66F06"/>
    <w:rsid w:val="00E670CA"/>
    <w:rsid w:val="00E6717F"/>
    <w:rsid w:val="00E674F4"/>
    <w:rsid w:val="00E67550"/>
    <w:rsid w:val="00E679E2"/>
    <w:rsid w:val="00E67C4D"/>
    <w:rsid w:val="00E67FEB"/>
    <w:rsid w:val="00E70193"/>
    <w:rsid w:val="00E708A6"/>
    <w:rsid w:val="00E70A93"/>
    <w:rsid w:val="00E70C64"/>
    <w:rsid w:val="00E70D4D"/>
    <w:rsid w:val="00E7101C"/>
    <w:rsid w:val="00E716A2"/>
    <w:rsid w:val="00E716D0"/>
    <w:rsid w:val="00E717A9"/>
    <w:rsid w:val="00E717F4"/>
    <w:rsid w:val="00E7188E"/>
    <w:rsid w:val="00E71C88"/>
    <w:rsid w:val="00E72065"/>
    <w:rsid w:val="00E723B0"/>
    <w:rsid w:val="00E7269A"/>
    <w:rsid w:val="00E72761"/>
    <w:rsid w:val="00E72A2C"/>
    <w:rsid w:val="00E72B90"/>
    <w:rsid w:val="00E72BA7"/>
    <w:rsid w:val="00E72BD3"/>
    <w:rsid w:val="00E72F6B"/>
    <w:rsid w:val="00E73304"/>
    <w:rsid w:val="00E733E0"/>
    <w:rsid w:val="00E73530"/>
    <w:rsid w:val="00E736CE"/>
    <w:rsid w:val="00E73943"/>
    <w:rsid w:val="00E73A19"/>
    <w:rsid w:val="00E73B1E"/>
    <w:rsid w:val="00E73BCF"/>
    <w:rsid w:val="00E73C74"/>
    <w:rsid w:val="00E74069"/>
    <w:rsid w:val="00E7456C"/>
    <w:rsid w:val="00E74586"/>
    <w:rsid w:val="00E745B0"/>
    <w:rsid w:val="00E74768"/>
    <w:rsid w:val="00E75095"/>
    <w:rsid w:val="00E75339"/>
    <w:rsid w:val="00E75807"/>
    <w:rsid w:val="00E75897"/>
    <w:rsid w:val="00E75BCA"/>
    <w:rsid w:val="00E76138"/>
    <w:rsid w:val="00E76268"/>
    <w:rsid w:val="00E763E5"/>
    <w:rsid w:val="00E76405"/>
    <w:rsid w:val="00E766A3"/>
    <w:rsid w:val="00E767DC"/>
    <w:rsid w:val="00E76AAF"/>
    <w:rsid w:val="00E76EB9"/>
    <w:rsid w:val="00E771D6"/>
    <w:rsid w:val="00E774C6"/>
    <w:rsid w:val="00E778F0"/>
    <w:rsid w:val="00E77D15"/>
    <w:rsid w:val="00E805C8"/>
    <w:rsid w:val="00E807F5"/>
    <w:rsid w:val="00E80B2C"/>
    <w:rsid w:val="00E80DE6"/>
    <w:rsid w:val="00E81061"/>
    <w:rsid w:val="00E81787"/>
    <w:rsid w:val="00E8192E"/>
    <w:rsid w:val="00E81E68"/>
    <w:rsid w:val="00E81EC4"/>
    <w:rsid w:val="00E81EE7"/>
    <w:rsid w:val="00E82078"/>
    <w:rsid w:val="00E820F0"/>
    <w:rsid w:val="00E82453"/>
    <w:rsid w:val="00E82820"/>
    <w:rsid w:val="00E8286B"/>
    <w:rsid w:val="00E82FB6"/>
    <w:rsid w:val="00E8322D"/>
    <w:rsid w:val="00E834E0"/>
    <w:rsid w:val="00E835A9"/>
    <w:rsid w:val="00E83FC5"/>
    <w:rsid w:val="00E84078"/>
    <w:rsid w:val="00E84373"/>
    <w:rsid w:val="00E84661"/>
    <w:rsid w:val="00E84B52"/>
    <w:rsid w:val="00E84BF2"/>
    <w:rsid w:val="00E84CA4"/>
    <w:rsid w:val="00E84D41"/>
    <w:rsid w:val="00E84F05"/>
    <w:rsid w:val="00E84F0B"/>
    <w:rsid w:val="00E85AE8"/>
    <w:rsid w:val="00E85B2F"/>
    <w:rsid w:val="00E85B88"/>
    <w:rsid w:val="00E85C8F"/>
    <w:rsid w:val="00E85D56"/>
    <w:rsid w:val="00E85D7C"/>
    <w:rsid w:val="00E861F8"/>
    <w:rsid w:val="00E8631B"/>
    <w:rsid w:val="00E867D7"/>
    <w:rsid w:val="00E86A69"/>
    <w:rsid w:val="00E86A9A"/>
    <w:rsid w:val="00E86F92"/>
    <w:rsid w:val="00E877D8"/>
    <w:rsid w:val="00E87F6B"/>
    <w:rsid w:val="00E90017"/>
    <w:rsid w:val="00E90126"/>
    <w:rsid w:val="00E906C4"/>
    <w:rsid w:val="00E90723"/>
    <w:rsid w:val="00E9076B"/>
    <w:rsid w:val="00E907F6"/>
    <w:rsid w:val="00E90ACF"/>
    <w:rsid w:val="00E90B84"/>
    <w:rsid w:val="00E9130F"/>
    <w:rsid w:val="00E91549"/>
    <w:rsid w:val="00E918C7"/>
    <w:rsid w:val="00E91AE8"/>
    <w:rsid w:val="00E91C81"/>
    <w:rsid w:val="00E91D25"/>
    <w:rsid w:val="00E91D3F"/>
    <w:rsid w:val="00E9227D"/>
    <w:rsid w:val="00E922DD"/>
    <w:rsid w:val="00E92578"/>
    <w:rsid w:val="00E92A2C"/>
    <w:rsid w:val="00E92B5E"/>
    <w:rsid w:val="00E92E9B"/>
    <w:rsid w:val="00E92F68"/>
    <w:rsid w:val="00E9327A"/>
    <w:rsid w:val="00E9342C"/>
    <w:rsid w:val="00E93552"/>
    <w:rsid w:val="00E9355C"/>
    <w:rsid w:val="00E9366B"/>
    <w:rsid w:val="00E936F1"/>
    <w:rsid w:val="00E937E5"/>
    <w:rsid w:val="00E93BBD"/>
    <w:rsid w:val="00E940FF"/>
    <w:rsid w:val="00E9426E"/>
    <w:rsid w:val="00E944BF"/>
    <w:rsid w:val="00E9455D"/>
    <w:rsid w:val="00E9499B"/>
    <w:rsid w:val="00E94AED"/>
    <w:rsid w:val="00E94AF1"/>
    <w:rsid w:val="00E94BD0"/>
    <w:rsid w:val="00E94C2A"/>
    <w:rsid w:val="00E94EA2"/>
    <w:rsid w:val="00E94F79"/>
    <w:rsid w:val="00E94FF3"/>
    <w:rsid w:val="00E95000"/>
    <w:rsid w:val="00E956CC"/>
    <w:rsid w:val="00E959B9"/>
    <w:rsid w:val="00E95A93"/>
    <w:rsid w:val="00E95B22"/>
    <w:rsid w:val="00E95C37"/>
    <w:rsid w:val="00E95C5C"/>
    <w:rsid w:val="00E96637"/>
    <w:rsid w:val="00E968D2"/>
    <w:rsid w:val="00E968E2"/>
    <w:rsid w:val="00E96AC7"/>
    <w:rsid w:val="00E96D09"/>
    <w:rsid w:val="00E96E2B"/>
    <w:rsid w:val="00E96F32"/>
    <w:rsid w:val="00E97B2C"/>
    <w:rsid w:val="00E97B86"/>
    <w:rsid w:val="00E97B8F"/>
    <w:rsid w:val="00E97CBB"/>
    <w:rsid w:val="00E97ECA"/>
    <w:rsid w:val="00EA02B3"/>
    <w:rsid w:val="00EA0CCF"/>
    <w:rsid w:val="00EA0D26"/>
    <w:rsid w:val="00EA0D9D"/>
    <w:rsid w:val="00EA12CB"/>
    <w:rsid w:val="00EA142E"/>
    <w:rsid w:val="00EA1526"/>
    <w:rsid w:val="00EA177A"/>
    <w:rsid w:val="00EA18BB"/>
    <w:rsid w:val="00EA1A45"/>
    <w:rsid w:val="00EA1F0A"/>
    <w:rsid w:val="00EA1FC5"/>
    <w:rsid w:val="00EA20AF"/>
    <w:rsid w:val="00EA24A3"/>
    <w:rsid w:val="00EA263F"/>
    <w:rsid w:val="00EA270A"/>
    <w:rsid w:val="00EA2755"/>
    <w:rsid w:val="00EA2BED"/>
    <w:rsid w:val="00EA3074"/>
    <w:rsid w:val="00EA3A11"/>
    <w:rsid w:val="00EA3A73"/>
    <w:rsid w:val="00EA3CEC"/>
    <w:rsid w:val="00EA3E40"/>
    <w:rsid w:val="00EA441B"/>
    <w:rsid w:val="00EA44E2"/>
    <w:rsid w:val="00EA45DA"/>
    <w:rsid w:val="00EA4BEA"/>
    <w:rsid w:val="00EA4D1F"/>
    <w:rsid w:val="00EA4D4F"/>
    <w:rsid w:val="00EA4E6E"/>
    <w:rsid w:val="00EA4EFA"/>
    <w:rsid w:val="00EA5024"/>
    <w:rsid w:val="00EA529D"/>
    <w:rsid w:val="00EA52DD"/>
    <w:rsid w:val="00EA534D"/>
    <w:rsid w:val="00EA5557"/>
    <w:rsid w:val="00EA556F"/>
    <w:rsid w:val="00EA56C3"/>
    <w:rsid w:val="00EA65FD"/>
    <w:rsid w:val="00EA6C03"/>
    <w:rsid w:val="00EA70EF"/>
    <w:rsid w:val="00EA72FA"/>
    <w:rsid w:val="00EA7E16"/>
    <w:rsid w:val="00EB076A"/>
    <w:rsid w:val="00EB0D12"/>
    <w:rsid w:val="00EB0E66"/>
    <w:rsid w:val="00EB13FD"/>
    <w:rsid w:val="00EB1657"/>
    <w:rsid w:val="00EB1664"/>
    <w:rsid w:val="00EB1693"/>
    <w:rsid w:val="00EB18C5"/>
    <w:rsid w:val="00EB1DFD"/>
    <w:rsid w:val="00EB1FFF"/>
    <w:rsid w:val="00EB2470"/>
    <w:rsid w:val="00EB268F"/>
    <w:rsid w:val="00EB292E"/>
    <w:rsid w:val="00EB2AD2"/>
    <w:rsid w:val="00EB2BF7"/>
    <w:rsid w:val="00EB2C76"/>
    <w:rsid w:val="00EB2D13"/>
    <w:rsid w:val="00EB316B"/>
    <w:rsid w:val="00EB326E"/>
    <w:rsid w:val="00EB3586"/>
    <w:rsid w:val="00EB38A4"/>
    <w:rsid w:val="00EB3992"/>
    <w:rsid w:val="00EB3CA4"/>
    <w:rsid w:val="00EB3DDC"/>
    <w:rsid w:val="00EB4426"/>
    <w:rsid w:val="00EB442B"/>
    <w:rsid w:val="00EB4B65"/>
    <w:rsid w:val="00EB4C6E"/>
    <w:rsid w:val="00EB4F3F"/>
    <w:rsid w:val="00EB519A"/>
    <w:rsid w:val="00EB5386"/>
    <w:rsid w:val="00EB541D"/>
    <w:rsid w:val="00EB5430"/>
    <w:rsid w:val="00EB57B2"/>
    <w:rsid w:val="00EB5825"/>
    <w:rsid w:val="00EB58C0"/>
    <w:rsid w:val="00EB5A68"/>
    <w:rsid w:val="00EB5BFB"/>
    <w:rsid w:val="00EB5DF7"/>
    <w:rsid w:val="00EB61D6"/>
    <w:rsid w:val="00EB64E7"/>
    <w:rsid w:val="00EB6762"/>
    <w:rsid w:val="00EB6A07"/>
    <w:rsid w:val="00EB6B5E"/>
    <w:rsid w:val="00EB6E40"/>
    <w:rsid w:val="00EB71A0"/>
    <w:rsid w:val="00EB7370"/>
    <w:rsid w:val="00EB7658"/>
    <w:rsid w:val="00EB7761"/>
    <w:rsid w:val="00EB7C5A"/>
    <w:rsid w:val="00EC0124"/>
    <w:rsid w:val="00EC0561"/>
    <w:rsid w:val="00EC0587"/>
    <w:rsid w:val="00EC0BED"/>
    <w:rsid w:val="00EC130E"/>
    <w:rsid w:val="00EC152F"/>
    <w:rsid w:val="00EC188D"/>
    <w:rsid w:val="00EC1A79"/>
    <w:rsid w:val="00EC1D08"/>
    <w:rsid w:val="00EC1DC1"/>
    <w:rsid w:val="00EC1ECC"/>
    <w:rsid w:val="00EC2261"/>
    <w:rsid w:val="00EC237A"/>
    <w:rsid w:val="00EC254C"/>
    <w:rsid w:val="00EC25D3"/>
    <w:rsid w:val="00EC2724"/>
    <w:rsid w:val="00EC2805"/>
    <w:rsid w:val="00EC29C1"/>
    <w:rsid w:val="00EC2AFC"/>
    <w:rsid w:val="00EC2CD9"/>
    <w:rsid w:val="00EC2DF8"/>
    <w:rsid w:val="00EC2E7D"/>
    <w:rsid w:val="00EC34EE"/>
    <w:rsid w:val="00EC3749"/>
    <w:rsid w:val="00EC3A68"/>
    <w:rsid w:val="00EC3B71"/>
    <w:rsid w:val="00EC3D12"/>
    <w:rsid w:val="00EC415D"/>
    <w:rsid w:val="00EC43E8"/>
    <w:rsid w:val="00EC4831"/>
    <w:rsid w:val="00EC4B65"/>
    <w:rsid w:val="00EC4D3A"/>
    <w:rsid w:val="00EC4EDD"/>
    <w:rsid w:val="00EC4FAA"/>
    <w:rsid w:val="00EC502C"/>
    <w:rsid w:val="00EC5284"/>
    <w:rsid w:val="00EC5552"/>
    <w:rsid w:val="00EC5F29"/>
    <w:rsid w:val="00EC60F3"/>
    <w:rsid w:val="00EC6381"/>
    <w:rsid w:val="00EC64A6"/>
    <w:rsid w:val="00EC6772"/>
    <w:rsid w:val="00EC6864"/>
    <w:rsid w:val="00EC6B8E"/>
    <w:rsid w:val="00EC6CCC"/>
    <w:rsid w:val="00EC6D16"/>
    <w:rsid w:val="00EC6FBB"/>
    <w:rsid w:val="00EC71AC"/>
    <w:rsid w:val="00EC7545"/>
    <w:rsid w:val="00EC789D"/>
    <w:rsid w:val="00EC7CEA"/>
    <w:rsid w:val="00ED0000"/>
    <w:rsid w:val="00ED020B"/>
    <w:rsid w:val="00ED0482"/>
    <w:rsid w:val="00ED0656"/>
    <w:rsid w:val="00ED09F8"/>
    <w:rsid w:val="00ED0BB6"/>
    <w:rsid w:val="00ED0BBA"/>
    <w:rsid w:val="00ED1178"/>
    <w:rsid w:val="00ED1562"/>
    <w:rsid w:val="00ED168E"/>
    <w:rsid w:val="00ED1AE8"/>
    <w:rsid w:val="00ED1CD7"/>
    <w:rsid w:val="00ED2027"/>
    <w:rsid w:val="00ED22FC"/>
    <w:rsid w:val="00ED23F8"/>
    <w:rsid w:val="00ED24DB"/>
    <w:rsid w:val="00ED2582"/>
    <w:rsid w:val="00ED2ECE"/>
    <w:rsid w:val="00ED2FAA"/>
    <w:rsid w:val="00ED35BF"/>
    <w:rsid w:val="00ED44A3"/>
    <w:rsid w:val="00ED48AA"/>
    <w:rsid w:val="00ED49FA"/>
    <w:rsid w:val="00ED4DB5"/>
    <w:rsid w:val="00ED50DB"/>
    <w:rsid w:val="00ED544B"/>
    <w:rsid w:val="00ED5485"/>
    <w:rsid w:val="00ED5543"/>
    <w:rsid w:val="00ED55AA"/>
    <w:rsid w:val="00ED55E5"/>
    <w:rsid w:val="00ED57E1"/>
    <w:rsid w:val="00ED5859"/>
    <w:rsid w:val="00ED5888"/>
    <w:rsid w:val="00ED58F3"/>
    <w:rsid w:val="00ED5B48"/>
    <w:rsid w:val="00ED5BEB"/>
    <w:rsid w:val="00ED5CD0"/>
    <w:rsid w:val="00ED61B2"/>
    <w:rsid w:val="00ED6281"/>
    <w:rsid w:val="00ED678C"/>
    <w:rsid w:val="00ED68B7"/>
    <w:rsid w:val="00ED69DD"/>
    <w:rsid w:val="00ED6C95"/>
    <w:rsid w:val="00ED6F5D"/>
    <w:rsid w:val="00ED718C"/>
    <w:rsid w:val="00ED7501"/>
    <w:rsid w:val="00ED7F17"/>
    <w:rsid w:val="00EE0217"/>
    <w:rsid w:val="00EE0224"/>
    <w:rsid w:val="00EE02CA"/>
    <w:rsid w:val="00EE0304"/>
    <w:rsid w:val="00EE050C"/>
    <w:rsid w:val="00EE1127"/>
    <w:rsid w:val="00EE1160"/>
    <w:rsid w:val="00EE128D"/>
    <w:rsid w:val="00EE1481"/>
    <w:rsid w:val="00EE16CA"/>
    <w:rsid w:val="00EE1826"/>
    <w:rsid w:val="00EE18E7"/>
    <w:rsid w:val="00EE2153"/>
    <w:rsid w:val="00EE22BB"/>
    <w:rsid w:val="00EE24FD"/>
    <w:rsid w:val="00EE2524"/>
    <w:rsid w:val="00EE282B"/>
    <w:rsid w:val="00EE2B09"/>
    <w:rsid w:val="00EE2B6F"/>
    <w:rsid w:val="00EE2BB4"/>
    <w:rsid w:val="00EE2BFF"/>
    <w:rsid w:val="00EE367E"/>
    <w:rsid w:val="00EE378D"/>
    <w:rsid w:val="00EE3B74"/>
    <w:rsid w:val="00EE3B7A"/>
    <w:rsid w:val="00EE3BDF"/>
    <w:rsid w:val="00EE3EF5"/>
    <w:rsid w:val="00EE4572"/>
    <w:rsid w:val="00EE46DC"/>
    <w:rsid w:val="00EE48A2"/>
    <w:rsid w:val="00EE49F5"/>
    <w:rsid w:val="00EE4F86"/>
    <w:rsid w:val="00EE51CE"/>
    <w:rsid w:val="00EE52EB"/>
    <w:rsid w:val="00EE543E"/>
    <w:rsid w:val="00EE5551"/>
    <w:rsid w:val="00EE5641"/>
    <w:rsid w:val="00EE5867"/>
    <w:rsid w:val="00EE59D0"/>
    <w:rsid w:val="00EE5B1F"/>
    <w:rsid w:val="00EE602D"/>
    <w:rsid w:val="00EE610B"/>
    <w:rsid w:val="00EE666E"/>
    <w:rsid w:val="00EE6693"/>
    <w:rsid w:val="00EE672A"/>
    <w:rsid w:val="00EE67B0"/>
    <w:rsid w:val="00EE6CAA"/>
    <w:rsid w:val="00EE703A"/>
    <w:rsid w:val="00EE77F5"/>
    <w:rsid w:val="00EE782A"/>
    <w:rsid w:val="00EE7941"/>
    <w:rsid w:val="00EE7B5D"/>
    <w:rsid w:val="00EE7C9B"/>
    <w:rsid w:val="00EE7EB3"/>
    <w:rsid w:val="00EF0348"/>
    <w:rsid w:val="00EF095A"/>
    <w:rsid w:val="00EF0FC4"/>
    <w:rsid w:val="00EF14B5"/>
    <w:rsid w:val="00EF1AF5"/>
    <w:rsid w:val="00EF1E2A"/>
    <w:rsid w:val="00EF1E7D"/>
    <w:rsid w:val="00EF20F4"/>
    <w:rsid w:val="00EF2266"/>
    <w:rsid w:val="00EF22CB"/>
    <w:rsid w:val="00EF2426"/>
    <w:rsid w:val="00EF2429"/>
    <w:rsid w:val="00EF27D2"/>
    <w:rsid w:val="00EF283D"/>
    <w:rsid w:val="00EF2865"/>
    <w:rsid w:val="00EF2A2C"/>
    <w:rsid w:val="00EF2FC6"/>
    <w:rsid w:val="00EF339F"/>
    <w:rsid w:val="00EF3948"/>
    <w:rsid w:val="00EF3B2C"/>
    <w:rsid w:val="00EF3B88"/>
    <w:rsid w:val="00EF3CC4"/>
    <w:rsid w:val="00EF441E"/>
    <w:rsid w:val="00EF486E"/>
    <w:rsid w:val="00EF49E2"/>
    <w:rsid w:val="00EF4DF8"/>
    <w:rsid w:val="00EF4E5B"/>
    <w:rsid w:val="00EF5046"/>
    <w:rsid w:val="00EF50E4"/>
    <w:rsid w:val="00EF50F7"/>
    <w:rsid w:val="00EF57AD"/>
    <w:rsid w:val="00EF57C7"/>
    <w:rsid w:val="00EF5A88"/>
    <w:rsid w:val="00EF5A9B"/>
    <w:rsid w:val="00EF5F3E"/>
    <w:rsid w:val="00EF5FD9"/>
    <w:rsid w:val="00EF61AA"/>
    <w:rsid w:val="00EF667A"/>
    <w:rsid w:val="00EF6848"/>
    <w:rsid w:val="00EF6C30"/>
    <w:rsid w:val="00EF6C7F"/>
    <w:rsid w:val="00EF6DA0"/>
    <w:rsid w:val="00EF6DE0"/>
    <w:rsid w:val="00EF6E11"/>
    <w:rsid w:val="00EF6E35"/>
    <w:rsid w:val="00EF6FCB"/>
    <w:rsid w:val="00EF71D0"/>
    <w:rsid w:val="00EF730E"/>
    <w:rsid w:val="00EF79E1"/>
    <w:rsid w:val="00EF7BB4"/>
    <w:rsid w:val="00EF7E64"/>
    <w:rsid w:val="00EF7FAF"/>
    <w:rsid w:val="00F00269"/>
    <w:rsid w:val="00F003AF"/>
    <w:rsid w:val="00F00DFD"/>
    <w:rsid w:val="00F00F85"/>
    <w:rsid w:val="00F01009"/>
    <w:rsid w:val="00F01511"/>
    <w:rsid w:val="00F01830"/>
    <w:rsid w:val="00F01931"/>
    <w:rsid w:val="00F01E93"/>
    <w:rsid w:val="00F01F31"/>
    <w:rsid w:val="00F02150"/>
    <w:rsid w:val="00F02293"/>
    <w:rsid w:val="00F022E9"/>
    <w:rsid w:val="00F02446"/>
    <w:rsid w:val="00F0256D"/>
    <w:rsid w:val="00F02B71"/>
    <w:rsid w:val="00F02C65"/>
    <w:rsid w:val="00F02FF4"/>
    <w:rsid w:val="00F034ED"/>
    <w:rsid w:val="00F034F5"/>
    <w:rsid w:val="00F035DA"/>
    <w:rsid w:val="00F03C29"/>
    <w:rsid w:val="00F03D81"/>
    <w:rsid w:val="00F0464E"/>
    <w:rsid w:val="00F048D0"/>
    <w:rsid w:val="00F050AB"/>
    <w:rsid w:val="00F05518"/>
    <w:rsid w:val="00F05953"/>
    <w:rsid w:val="00F05A33"/>
    <w:rsid w:val="00F05E51"/>
    <w:rsid w:val="00F05EA9"/>
    <w:rsid w:val="00F05F02"/>
    <w:rsid w:val="00F06B2E"/>
    <w:rsid w:val="00F06E65"/>
    <w:rsid w:val="00F06FB9"/>
    <w:rsid w:val="00F070A2"/>
    <w:rsid w:val="00F079AA"/>
    <w:rsid w:val="00F07E1E"/>
    <w:rsid w:val="00F10001"/>
    <w:rsid w:val="00F104BF"/>
    <w:rsid w:val="00F10968"/>
    <w:rsid w:val="00F109E5"/>
    <w:rsid w:val="00F10DFC"/>
    <w:rsid w:val="00F10F0B"/>
    <w:rsid w:val="00F11031"/>
    <w:rsid w:val="00F11437"/>
    <w:rsid w:val="00F1158B"/>
    <w:rsid w:val="00F11643"/>
    <w:rsid w:val="00F116D5"/>
    <w:rsid w:val="00F117CA"/>
    <w:rsid w:val="00F11871"/>
    <w:rsid w:val="00F1194B"/>
    <w:rsid w:val="00F11950"/>
    <w:rsid w:val="00F11B5C"/>
    <w:rsid w:val="00F11DFC"/>
    <w:rsid w:val="00F11EB7"/>
    <w:rsid w:val="00F1216E"/>
    <w:rsid w:val="00F1241A"/>
    <w:rsid w:val="00F125CB"/>
    <w:rsid w:val="00F125CD"/>
    <w:rsid w:val="00F12632"/>
    <w:rsid w:val="00F12648"/>
    <w:rsid w:val="00F127F7"/>
    <w:rsid w:val="00F12881"/>
    <w:rsid w:val="00F129E5"/>
    <w:rsid w:val="00F12A56"/>
    <w:rsid w:val="00F12EAD"/>
    <w:rsid w:val="00F13195"/>
    <w:rsid w:val="00F1344F"/>
    <w:rsid w:val="00F13629"/>
    <w:rsid w:val="00F13869"/>
    <w:rsid w:val="00F138EB"/>
    <w:rsid w:val="00F13CBD"/>
    <w:rsid w:val="00F13CC3"/>
    <w:rsid w:val="00F13D94"/>
    <w:rsid w:val="00F14036"/>
    <w:rsid w:val="00F141B8"/>
    <w:rsid w:val="00F14225"/>
    <w:rsid w:val="00F14C84"/>
    <w:rsid w:val="00F154C0"/>
    <w:rsid w:val="00F155F7"/>
    <w:rsid w:val="00F158F7"/>
    <w:rsid w:val="00F15BDA"/>
    <w:rsid w:val="00F15D08"/>
    <w:rsid w:val="00F16155"/>
    <w:rsid w:val="00F163BF"/>
    <w:rsid w:val="00F16978"/>
    <w:rsid w:val="00F16F79"/>
    <w:rsid w:val="00F170F9"/>
    <w:rsid w:val="00F17B3B"/>
    <w:rsid w:val="00F17BF1"/>
    <w:rsid w:val="00F17D3B"/>
    <w:rsid w:val="00F17E70"/>
    <w:rsid w:val="00F17EEB"/>
    <w:rsid w:val="00F200D9"/>
    <w:rsid w:val="00F20283"/>
    <w:rsid w:val="00F206DD"/>
    <w:rsid w:val="00F207B7"/>
    <w:rsid w:val="00F2125D"/>
    <w:rsid w:val="00F212CF"/>
    <w:rsid w:val="00F213BF"/>
    <w:rsid w:val="00F213D9"/>
    <w:rsid w:val="00F215F8"/>
    <w:rsid w:val="00F216AD"/>
    <w:rsid w:val="00F216DA"/>
    <w:rsid w:val="00F21992"/>
    <w:rsid w:val="00F21E9E"/>
    <w:rsid w:val="00F22276"/>
    <w:rsid w:val="00F22284"/>
    <w:rsid w:val="00F22408"/>
    <w:rsid w:val="00F22459"/>
    <w:rsid w:val="00F225D5"/>
    <w:rsid w:val="00F226CF"/>
    <w:rsid w:val="00F22C80"/>
    <w:rsid w:val="00F23089"/>
    <w:rsid w:val="00F233A7"/>
    <w:rsid w:val="00F23613"/>
    <w:rsid w:val="00F23838"/>
    <w:rsid w:val="00F239E6"/>
    <w:rsid w:val="00F23A18"/>
    <w:rsid w:val="00F23A69"/>
    <w:rsid w:val="00F23BDE"/>
    <w:rsid w:val="00F23CBA"/>
    <w:rsid w:val="00F241FD"/>
    <w:rsid w:val="00F24347"/>
    <w:rsid w:val="00F24432"/>
    <w:rsid w:val="00F246ED"/>
    <w:rsid w:val="00F248AB"/>
    <w:rsid w:val="00F248C2"/>
    <w:rsid w:val="00F2495B"/>
    <w:rsid w:val="00F24E62"/>
    <w:rsid w:val="00F24F35"/>
    <w:rsid w:val="00F24F85"/>
    <w:rsid w:val="00F24FDF"/>
    <w:rsid w:val="00F25137"/>
    <w:rsid w:val="00F2542E"/>
    <w:rsid w:val="00F254BC"/>
    <w:rsid w:val="00F25656"/>
    <w:rsid w:val="00F25799"/>
    <w:rsid w:val="00F2595E"/>
    <w:rsid w:val="00F25A19"/>
    <w:rsid w:val="00F25C95"/>
    <w:rsid w:val="00F25ED5"/>
    <w:rsid w:val="00F2624D"/>
    <w:rsid w:val="00F2650A"/>
    <w:rsid w:val="00F26C6E"/>
    <w:rsid w:val="00F2791F"/>
    <w:rsid w:val="00F27B99"/>
    <w:rsid w:val="00F27D5B"/>
    <w:rsid w:val="00F301A7"/>
    <w:rsid w:val="00F303A2"/>
    <w:rsid w:val="00F306A4"/>
    <w:rsid w:val="00F308D3"/>
    <w:rsid w:val="00F30A31"/>
    <w:rsid w:val="00F310E4"/>
    <w:rsid w:val="00F31304"/>
    <w:rsid w:val="00F318BD"/>
    <w:rsid w:val="00F31CA0"/>
    <w:rsid w:val="00F31D3C"/>
    <w:rsid w:val="00F31F22"/>
    <w:rsid w:val="00F3230A"/>
    <w:rsid w:val="00F32629"/>
    <w:rsid w:val="00F326AC"/>
    <w:rsid w:val="00F32939"/>
    <w:rsid w:val="00F32AB5"/>
    <w:rsid w:val="00F32F51"/>
    <w:rsid w:val="00F33891"/>
    <w:rsid w:val="00F33DED"/>
    <w:rsid w:val="00F3400D"/>
    <w:rsid w:val="00F343A4"/>
    <w:rsid w:val="00F34553"/>
    <w:rsid w:val="00F34725"/>
    <w:rsid w:val="00F34A11"/>
    <w:rsid w:val="00F34A8A"/>
    <w:rsid w:val="00F34E41"/>
    <w:rsid w:val="00F34EC9"/>
    <w:rsid w:val="00F34ECB"/>
    <w:rsid w:val="00F34FC0"/>
    <w:rsid w:val="00F34FFD"/>
    <w:rsid w:val="00F35750"/>
    <w:rsid w:val="00F357CF"/>
    <w:rsid w:val="00F35884"/>
    <w:rsid w:val="00F35E21"/>
    <w:rsid w:val="00F35F4E"/>
    <w:rsid w:val="00F361EC"/>
    <w:rsid w:val="00F3623F"/>
    <w:rsid w:val="00F3635F"/>
    <w:rsid w:val="00F36C2F"/>
    <w:rsid w:val="00F36D03"/>
    <w:rsid w:val="00F36E07"/>
    <w:rsid w:val="00F371CB"/>
    <w:rsid w:val="00F372FA"/>
    <w:rsid w:val="00F376CB"/>
    <w:rsid w:val="00F3785C"/>
    <w:rsid w:val="00F37926"/>
    <w:rsid w:val="00F37AAB"/>
    <w:rsid w:val="00F37B53"/>
    <w:rsid w:val="00F37E46"/>
    <w:rsid w:val="00F406DA"/>
    <w:rsid w:val="00F40781"/>
    <w:rsid w:val="00F408C1"/>
    <w:rsid w:val="00F40A21"/>
    <w:rsid w:val="00F40B4B"/>
    <w:rsid w:val="00F40C50"/>
    <w:rsid w:val="00F40E1F"/>
    <w:rsid w:val="00F40E7C"/>
    <w:rsid w:val="00F411CA"/>
    <w:rsid w:val="00F41283"/>
    <w:rsid w:val="00F412A9"/>
    <w:rsid w:val="00F414D8"/>
    <w:rsid w:val="00F418FF"/>
    <w:rsid w:val="00F41CF2"/>
    <w:rsid w:val="00F41FE7"/>
    <w:rsid w:val="00F42240"/>
    <w:rsid w:val="00F424F5"/>
    <w:rsid w:val="00F426A2"/>
    <w:rsid w:val="00F42763"/>
    <w:rsid w:val="00F427BD"/>
    <w:rsid w:val="00F42805"/>
    <w:rsid w:val="00F42BDD"/>
    <w:rsid w:val="00F43328"/>
    <w:rsid w:val="00F43588"/>
    <w:rsid w:val="00F4368D"/>
    <w:rsid w:val="00F436BF"/>
    <w:rsid w:val="00F43E4B"/>
    <w:rsid w:val="00F43EF5"/>
    <w:rsid w:val="00F440CC"/>
    <w:rsid w:val="00F4414A"/>
    <w:rsid w:val="00F443E3"/>
    <w:rsid w:val="00F449B7"/>
    <w:rsid w:val="00F44EE0"/>
    <w:rsid w:val="00F44FBC"/>
    <w:rsid w:val="00F45111"/>
    <w:rsid w:val="00F455FE"/>
    <w:rsid w:val="00F457DF"/>
    <w:rsid w:val="00F45CB3"/>
    <w:rsid w:val="00F45D58"/>
    <w:rsid w:val="00F462B5"/>
    <w:rsid w:val="00F468D5"/>
    <w:rsid w:val="00F46A75"/>
    <w:rsid w:val="00F46AF8"/>
    <w:rsid w:val="00F46E36"/>
    <w:rsid w:val="00F4710E"/>
    <w:rsid w:val="00F4729B"/>
    <w:rsid w:val="00F4759A"/>
    <w:rsid w:val="00F4771C"/>
    <w:rsid w:val="00F477AE"/>
    <w:rsid w:val="00F477F8"/>
    <w:rsid w:val="00F47BA7"/>
    <w:rsid w:val="00F47C44"/>
    <w:rsid w:val="00F500B5"/>
    <w:rsid w:val="00F50192"/>
    <w:rsid w:val="00F508A4"/>
    <w:rsid w:val="00F50B70"/>
    <w:rsid w:val="00F50ECB"/>
    <w:rsid w:val="00F50FEC"/>
    <w:rsid w:val="00F5139A"/>
    <w:rsid w:val="00F5197E"/>
    <w:rsid w:val="00F51C0E"/>
    <w:rsid w:val="00F51C6B"/>
    <w:rsid w:val="00F51E26"/>
    <w:rsid w:val="00F51F08"/>
    <w:rsid w:val="00F523AC"/>
    <w:rsid w:val="00F526EC"/>
    <w:rsid w:val="00F526ED"/>
    <w:rsid w:val="00F52810"/>
    <w:rsid w:val="00F52937"/>
    <w:rsid w:val="00F5300D"/>
    <w:rsid w:val="00F53413"/>
    <w:rsid w:val="00F5356B"/>
    <w:rsid w:val="00F538F5"/>
    <w:rsid w:val="00F53938"/>
    <w:rsid w:val="00F53C3A"/>
    <w:rsid w:val="00F53C48"/>
    <w:rsid w:val="00F53DDC"/>
    <w:rsid w:val="00F53DFD"/>
    <w:rsid w:val="00F53F60"/>
    <w:rsid w:val="00F54250"/>
    <w:rsid w:val="00F54714"/>
    <w:rsid w:val="00F548C8"/>
    <w:rsid w:val="00F54F61"/>
    <w:rsid w:val="00F552F0"/>
    <w:rsid w:val="00F5554E"/>
    <w:rsid w:val="00F5582E"/>
    <w:rsid w:val="00F559B8"/>
    <w:rsid w:val="00F55B35"/>
    <w:rsid w:val="00F55EFF"/>
    <w:rsid w:val="00F5620E"/>
    <w:rsid w:val="00F569A5"/>
    <w:rsid w:val="00F56B47"/>
    <w:rsid w:val="00F56CF3"/>
    <w:rsid w:val="00F57600"/>
    <w:rsid w:val="00F5767E"/>
    <w:rsid w:val="00F576D9"/>
    <w:rsid w:val="00F57A5E"/>
    <w:rsid w:val="00F57FA9"/>
    <w:rsid w:val="00F60106"/>
    <w:rsid w:val="00F6045E"/>
    <w:rsid w:val="00F60A45"/>
    <w:rsid w:val="00F60CB1"/>
    <w:rsid w:val="00F615CF"/>
    <w:rsid w:val="00F61F05"/>
    <w:rsid w:val="00F620F4"/>
    <w:rsid w:val="00F621D8"/>
    <w:rsid w:val="00F62954"/>
    <w:rsid w:val="00F62A91"/>
    <w:rsid w:val="00F62AF4"/>
    <w:rsid w:val="00F62CBD"/>
    <w:rsid w:val="00F62D01"/>
    <w:rsid w:val="00F6311E"/>
    <w:rsid w:val="00F63172"/>
    <w:rsid w:val="00F6318E"/>
    <w:rsid w:val="00F6344F"/>
    <w:rsid w:val="00F6356E"/>
    <w:rsid w:val="00F63670"/>
    <w:rsid w:val="00F6370F"/>
    <w:rsid w:val="00F63736"/>
    <w:rsid w:val="00F63862"/>
    <w:rsid w:val="00F63906"/>
    <w:rsid w:val="00F63A38"/>
    <w:rsid w:val="00F63AB2"/>
    <w:rsid w:val="00F63E78"/>
    <w:rsid w:val="00F6400A"/>
    <w:rsid w:val="00F64028"/>
    <w:rsid w:val="00F643C2"/>
    <w:rsid w:val="00F64522"/>
    <w:rsid w:val="00F6464F"/>
    <w:rsid w:val="00F6466C"/>
    <w:rsid w:val="00F64E92"/>
    <w:rsid w:val="00F64EE1"/>
    <w:rsid w:val="00F6513C"/>
    <w:rsid w:val="00F656CE"/>
    <w:rsid w:val="00F6574F"/>
    <w:rsid w:val="00F6579B"/>
    <w:rsid w:val="00F65EAB"/>
    <w:rsid w:val="00F65EEB"/>
    <w:rsid w:val="00F65FEF"/>
    <w:rsid w:val="00F6600A"/>
    <w:rsid w:val="00F662B2"/>
    <w:rsid w:val="00F66338"/>
    <w:rsid w:val="00F665BD"/>
    <w:rsid w:val="00F6682C"/>
    <w:rsid w:val="00F669B2"/>
    <w:rsid w:val="00F66B56"/>
    <w:rsid w:val="00F66C97"/>
    <w:rsid w:val="00F66CCA"/>
    <w:rsid w:val="00F6708E"/>
    <w:rsid w:val="00F6715C"/>
    <w:rsid w:val="00F671F1"/>
    <w:rsid w:val="00F6722F"/>
    <w:rsid w:val="00F67295"/>
    <w:rsid w:val="00F67829"/>
    <w:rsid w:val="00F67B06"/>
    <w:rsid w:val="00F67D61"/>
    <w:rsid w:val="00F67EBD"/>
    <w:rsid w:val="00F67F98"/>
    <w:rsid w:val="00F70013"/>
    <w:rsid w:val="00F70095"/>
    <w:rsid w:val="00F703C6"/>
    <w:rsid w:val="00F7068C"/>
    <w:rsid w:val="00F70C5D"/>
    <w:rsid w:val="00F70C88"/>
    <w:rsid w:val="00F70E11"/>
    <w:rsid w:val="00F70F6C"/>
    <w:rsid w:val="00F7140B"/>
    <w:rsid w:val="00F71C6F"/>
    <w:rsid w:val="00F71CB9"/>
    <w:rsid w:val="00F720E5"/>
    <w:rsid w:val="00F723CB"/>
    <w:rsid w:val="00F725A9"/>
    <w:rsid w:val="00F72DB0"/>
    <w:rsid w:val="00F72FAF"/>
    <w:rsid w:val="00F7320E"/>
    <w:rsid w:val="00F73653"/>
    <w:rsid w:val="00F736CB"/>
    <w:rsid w:val="00F73A44"/>
    <w:rsid w:val="00F73B5F"/>
    <w:rsid w:val="00F73D67"/>
    <w:rsid w:val="00F73FB6"/>
    <w:rsid w:val="00F7463A"/>
    <w:rsid w:val="00F74655"/>
    <w:rsid w:val="00F747C3"/>
    <w:rsid w:val="00F749BA"/>
    <w:rsid w:val="00F74C37"/>
    <w:rsid w:val="00F751CB"/>
    <w:rsid w:val="00F752CF"/>
    <w:rsid w:val="00F755B7"/>
    <w:rsid w:val="00F75801"/>
    <w:rsid w:val="00F758AE"/>
    <w:rsid w:val="00F75D04"/>
    <w:rsid w:val="00F75D78"/>
    <w:rsid w:val="00F7640C"/>
    <w:rsid w:val="00F76411"/>
    <w:rsid w:val="00F76655"/>
    <w:rsid w:val="00F76764"/>
    <w:rsid w:val="00F76B87"/>
    <w:rsid w:val="00F7730F"/>
    <w:rsid w:val="00F773C7"/>
    <w:rsid w:val="00F77B7F"/>
    <w:rsid w:val="00F80413"/>
    <w:rsid w:val="00F8057B"/>
    <w:rsid w:val="00F805B0"/>
    <w:rsid w:val="00F806A3"/>
    <w:rsid w:val="00F80D1B"/>
    <w:rsid w:val="00F80D7E"/>
    <w:rsid w:val="00F81370"/>
    <w:rsid w:val="00F8154C"/>
    <w:rsid w:val="00F81786"/>
    <w:rsid w:val="00F817A5"/>
    <w:rsid w:val="00F818C4"/>
    <w:rsid w:val="00F8191E"/>
    <w:rsid w:val="00F81A0F"/>
    <w:rsid w:val="00F81A3A"/>
    <w:rsid w:val="00F81A74"/>
    <w:rsid w:val="00F81B8C"/>
    <w:rsid w:val="00F81BDA"/>
    <w:rsid w:val="00F82597"/>
    <w:rsid w:val="00F82955"/>
    <w:rsid w:val="00F82BCD"/>
    <w:rsid w:val="00F830FA"/>
    <w:rsid w:val="00F833A5"/>
    <w:rsid w:val="00F835AE"/>
    <w:rsid w:val="00F837FA"/>
    <w:rsid w:val="00F8385D"/>
    <w:rsid w:val="00F83DC8"/>
    <w:rsid w:val="00F83E1C"/>
    <w:rsid w:val="00F83E74"/>
    <w:rsid w:val="00F83FBB"/>
    <w:rsid w:val="00F84040"/>
    <w:rsid w:val="00F84069"/>
    <w:rsid w:val="00F84678"/>
    <w:rsid w:val="00F84A7E"/>
    <w:rsid w:val="00F84CD7"/>
    <w:rsid w:val="00F85126"/>
    <w:rsid w:val="00F8519B"/>
    <w:rsid w:val="00F8536D"/>
    <w:rsid w:val="00F85547"/>
    <w:rsid w:val="00F85810"/>
    <w:rsid w:val="00F8585B"/>
    <w:rsid w:val="00F859DB"/>
    <w:rsid w:val="00F85C0B"/>
    <w:rsid w:val="00F85D7A"/>
    <w:rsid w:val="00F85DFD"/>
    <w:rsid w:val="00F86014"/>
    <w:rsid w:val="00F86599"/>
    <w:rsid w:val="00F86A0F"/>
    <w:rsid w:val="00F86A35"/>
    <w:rsid w:val="00F86AF3"/>
    <w:rsid w:val="00F86EC1"/>
    <w:rsid w:val="00F86EC7"/>
    <w:rsid w:val="00F873DB"/>
    <w:rsid w:val="00F87702"/>
    <w:rsid w:val="00F87CCC"/>
    <w:rsid w:val="00F905C0"/>
    <w:rsid w:val="00F90725"/>
    <w:rsid w:val="00F90731"/>
    <w:rsid w:val="00F9073E"/>
    <w:rsid w:val="00F91972"/>
    <w:rsid w:val="00F91A16"/>
    <w:rsid w:val="00F92003"/>
    <w:rsid w:val="00F923D6"/>
    <w:rsid w:val="00F92B6D"/>
    <w:rsid w:val="00F92D89"/>
    <w:rsid w:val="00F92FA7"/>
    <w:rsid w:val="00F9307F"/>
    <w:rsid w:val="00F93248"/>
    <w:rsid w:val="00F93542"/>
    <w:rsid w:val="00F938E5"/>
    <w:rsid w:val="00F93C8D"/>
    <w:rsid w:val="00F93D7B"/>
    <w:rsid w:val="00F93E91"/>
    <w:rsid w:val="00F93ED9"/>
    <w:rsid w:val="00F93FD9"/>
    <w:rsid w:val="00F94054"/>
    <w:rsid w:val="00F9411B"/>
    <w:rsid w:val="00F944AC"/>
    <w:rsid w:val="00F94827"/>
    <w:rsid w:val="00F949C8"/>
    <w:rsid w:val="00F949DD"/>
    <w:rsid w:val="00F94B50"/>
    <w:rsid w:val="00F94B71"/>
    <w:rsid w:val="00F95096"/>
    <w:rsid w:val="00F951CD"/>
    <w:rsid w:val="00F95453"/>
    <w:rsid w:val="00F9557F"/>
    <w:rsid w:val="00F955DA"/>
    <w:rsid w:val="00F9569B"/>
    <w:rsid w:val="00F958C0"/>
    <w:rsid w:val="00F95AC8"/>
    <w:rsid w:val="00F95AD5"/>
    <w:rsid w:val="00F95DFD"/>
    <w:rsid w:val="00F96003"/>
    <w:rsid w:val="00F96270"/>
    <w:rsid w:val="00F96523"/>
    <w:rsid w:val="00F96537"/>
    <w:rsid w:val="00F96684"/>
    <w:rsid w:val="00F9676F"/>
    <w:rsid w:val="00F96B24"/>
    <w:rsid w:val="00F96DA8"/>
    <w:rsid w:val="00F97621"/>
    <w:rsid w:val="00F9769E"/>
    <w:rsid w:val="00F976D2"/>
    <w:rsid w:val="00F97A5F"/>
    <w:rsid w:val="00F97AD9"/>
    <w:rsid w:val="00F97C0C"/>
    <w:rsid w:val="00FA001F"/>
    <w:rsid w:val="00FA0281"/>
    <w:rsid w:val="00FA0500"/>
    <w:rsid w:val="00FA0686"/>
    <w:rsid w:val="00FA07F5"/>
    <w:rsid w:val="00FA0A71"/>
    <w:rsid w:val="00FA0C64"/>
    <w:rsid w:val="00FA0E6B"/>
    <w:rsid w:val="00FA0F0D"/>
    <w:rsid w:val="00FA119E"/>
    <w:rsid w:val="00FA13E0"/>
    <w:rsid w:val="00FA14D5"/>
    <w:rsid w:val="00FA16AE"/>
    <w:rsid w:val="00FA1951"/>
    <w:rsid w:val="00FA1B58"/>
    <w:rsid w:val="00FA210F"/>
    <w:rsid w:val="00FA2215"/>
    <w:rsid w:val="00FA234D"/>
    <w:rsid w:val="00FA26FB"/>
    <w:rsid w:val="00FA293F"/>
    <w:rsid w:val="00FA2BE6"/>
    <w:rsid w:val="00FA2F37"/>
    <w:rsid w:val="00FA3053"/>
    <w:rsid w:val="00FA35B4"/>
    <w:rsid w:val="00FA3747"/>
    <w:rsid w:val="00FA3987"/>
    <w:rsid w:val="00FA3AC5"/>
    <w:rsid w:val="00FA3E47"/>
    <w:rsid w:val="00FA3FEC"/>
    <w:rsid w:val="00FA421C"/>
    <w:rsid w:val="00FA434C"/>
    <w:rsid w:val="00FA448D"/>
    <w:rsid w:val="00FA4535"/>
    <w:rsid w:val="00FA45AA"/>
    <w:rsid w:val="00FA46E3"/>
    <w:rsid w:val="00FA472C"/>
    <w:rsid w:val="00FA4941"/>
    <w:rsid w:val="00FA4A54"/>
    <w:rsid w:val="00FA4C19"/>
    <w:rsid w:val="00FA4C70"/>
    <w:rsid w:val="00FA4F2F"/>
    <w:rsid w:val="00FA52CF"/>
    <w:rsid w:val="00FA53A4"/>
    <w:rsid w:val="00FA5B3C"/>
    <w:rsid w:val="00FA5B77"/>
    <w:rsid w:val="00FA5E95"/>
    <w:rsid w:val="00FA6078"/>
    <w:rsid w:val="00FA607C"/>
    <w:rsid w:val="00FA6166"/>
    <w:rsid w:val="00FA6174"/>
    <w:rsid w:val="00FA62D4"/>
    <w:rsid w:val="00FA6340"/>
    <w:rsid w:val="00FA65B1"/>
    <w:rsid w:val="00FA66B5"/>
    <w:rsid w:val="00FA690F"/>
    <w:rsid w:val="00FA72BC"/>
    <w:rsid w:val="00FA77B5"/>
    <w:rsid w:val="00FA7842"/>
    <w:rsid w:val="00FA78D9"/>
    <w:rsid w:val="00FA7C63"/>
    <w:rsid w:val="00FA7F98"/>
    <w:rsid w:val="00FB008C"/>
    <w:rsid w:val="00FB00CB"/>
    <w:rsid w:val="00FB0365"/>
    <w:rsid w:val="00FB056C"/>
    <w:rsid w:val="00FB06DB"/>
    <w:rsid w:val="00FB06E1"/>
    <w:rsid w:val="00FB08B5"/>
    <w:rsid w:val="00FB0A12"/>
    <w:rsid w:val="00FB0A45"/>
    <w:rsid w:val="00FB0C2D"/>
    <w:rsid w:val="00FB0FC2"/>
    <w:rsid w:val="00FB10BC"/>
    <w:rsid w:val="00FB1828"/>
    <w:rsid w:val="00FB1B61"/>
    <w:rsid w:val="00FB1B6D"/>
    <w:rsid w:val="00FB2070"/>
    <w:rsid w:val="00FB24CF"/>
    <w:rsid w:val="00FB2E23"/>
    <w:rsid w:val="00FB35AD"/>
    <w:rsid w:val="00FB3679"/>
    <w:rsid w:val="00FB36CB"/>
    <w:rsid w:val="00FB38A4"/>
    <w:rsid w:val="00FB3996"/>
    <w:rsid w:val="00FB39A6"/>
    <w:rsid w:val="00FB3ABC"/>
    <w:rsid w:val="00FB3AD9"/>
    <w:rsid w:val="00FB3CE1"/>
    <w:rsid w:val="00FB3E17"/>
    <w:rsid w:val="00FB3F55"/>
    <w:rsid w:val="00FB4090"/>
    <w:rsid w:val="00FB425A"/>
    <w:rsid w:val="00FB4297"/>
    <w:rsid w:val="00FB4382"/>
    <w:rsid w:val="00FB45BB"/>
    <w:rsid w:val="00FB4830"/>
    <w:rsid w:val="00FB4A64"/>
    <w:rsid w:val="00FB4D9B"/>
    <w:rsid w:val="00FB50F1"/>
    <w:rsid w:val="00FB5223"/>
    <w:rsid w:val="00FB5BE8"/>
    <w:rsid w:val="00FB5D11"/>
    <w:rsid w:val="00FB5D34"/>
    <w:rsid w:val="00FB5DB0"/>
    <w:rsid w:val="00FB6388"/>
    <w:rsid w:val="00FB68DD"/>
    <w:rsid w:val="00FB6A48"/>
    <w:rsid w:val="00FB6BC8"/>
    <w:rsid w:val="00FB6F50"/>
    <w:rsid w:val="00FB7215"/>
    <w:rsid w:val="00FB7E46"/>
    <w:rsid w:val="00FB7F09"/>
    <w:rsid w:val="00FB7FCA"/>
    <w:rsid w:val="00FC02E6"/>
    <w:rsid w:val="00FC062D"/>
    <w:rsid w:val="00FC09D0"/>
    <w:rsid w:val="00FC0AA3"/>
    <w:rsid w:val="00FC0E52"/>
    <w:rsid w:val="00FC1893"/>
    <w:rsid w:val="00FC1948"/>
    <w:rsid w:val="00FC22B3"/>
    <w:rsid w:val="00FC2809"/>
    <w:rsid w:val="00FC2C21"/>
    <w:rsid w:val="00FC2E90"/>
    <w:rsid w:val="00FC2F04"/>
    <w:rsid w:val="00FC2FC5"/>
    <w:rsid w:val="00FC31F4"/>
    <w:rsid w:val="00FC3671"/>
    <w:rsid w:val="00FC388E"/>
    <w:rsid w:val="00FC3973"/>
    <w:rsid w:val="00FC3D60"/>
    <w:rsid w:val="00FC3D7D"/>
    <w:rsid w:val="00FC3E6D"/>
    <w:rsid w:val="00FC42D4"/>
    <w:rsid w:val="00FC439C"/>
    <w:rsid w:val="00FC4918"/>
    <w:rsid w:val="00FC4AB4"/>
    <w:rsid w:val="00FC4B54"/>
    <w:rsid w:val="00FC4CB7"/>
    <w:rsid w:val="00FC4DF7"/>
    <w:rsid w:val="00FC4EC6"/>
    <w:rsid w:val="00FC4F8C"/>
    <w:rsid w:val="00FC51BE"/>
    <w:rsid w:val="00FC542D"/>
    <w:rsid w:val="00FC56BD"/>
    <w:rsid w:val="00FC56F4"/>
    <w:rsid w:val="00FC5844"/>
    <w:rsid w:val="00FC5B50"/>
    <w:rsid w:val="00FC5C85"/>
    <w:rsid w:val="00FC5CD9"/>
    <w:rsid w:val="00FC5E6A"/>
    <w:rsid w:val="00FC5F88"/>
    <w:rsid w:val="00FC6043"/>
    <w:rsid w:val="00FC6094"/>
    <w:rsid w:val="00FC60EA"/>
    <w:rsid w:val="00FC65D4"/>
    <w:rsid w:val="00FC6655"/>
    <w:rsid w:val="00FC670E"/>
    <w:rsid w:val="00FC6A47"/>
    <w:rsid w:val="00FC6BAD"/>
    <w:rsid w:val="00FC6CA7"/>
    <w:rsid w:val="00FC710C"/>
    <w:rsid w:val="00FC7167"/>
    <w:rsid w:val="00FC7177"/>
    <w:rsid w:val="00FC719D"/>
    <w:rsid w:val="00FC7259"/>
    <w:rsid w:val="00FC7865"/>
    <w:rsid w:val="00FC7C01"/>
    <w:rsid w:val="00FC7C1D"/>
    <w:rsid w:val="00FC7F41"/>
    <w:rsid w:val="00FD019E"/>
    <w:rsid w:val="00FD036C"/>
    <w:rsid w:val="00FD04BE"/>
    <w:rsid w:val="00FD05AA"/>
    <w:rsid w:val="00FD0A4F"/>
    <w:rsid w:val="00FD0D8C"/>
    <w:rsid w:val="00FD1271"/>
    <w:rsid w:val="00FD146B"/>
    <w:rsid w:val="00FD16AC"/>
    <w:rsid w:val="00FD1A69"/>
    <w:rsid w:val="00FD1E60"/>
    <w:rsid w:val="00FD1E9C"/>
    <w:rsid w:val="00FD1E9D"/>
    <w:rsid w:val="00FD1EFB"/>
    <w:rsid w:val="00FD1F4B"/>
    <w:rsid w:val="00FD2756"/>
    <w:rsid w:val="00FD28A9"/>
    <w:rsid w:val="00FD28FE"/>
    <w:rsid w:val="00FD2908"/>
    <w:rsid w:val="00FD314D"/>
    <w:rsid w:val="00FD31CC"/>
    <w:rsid w:val="00FD32B5"/>
    <w:rsid w:val="00FD33B0"/>
    <w:rsid w:val="00FD34CD"/>
    <w:rsid w:val="00FD34CE"/>
    <w:rsid w:val="00FD397E"/>
    <w:rsid w:val="00FD39E4"/>
    <w:rsid w:val="00FD3EB5"/>
    <w:rsid w:val="00FD4247"/>
    <w:rsid w:val="00FD445D"/>
    <w:rsid w:val="00FD4770"/>
    <w:rsid w:val="00FD48AC"/>
    <w:rsid w:val="00FD4C7E"/>
    <w:rsid w:val="00FD5017"/>
    <w:rsid w:val="00FD53BC"/>
    <w:rsid w:val="00FD5A7F"/>
    <w:rsid w:val="00FD5A93"/>
    <w:rsid w:val="00FD5E4F"/>
    <w:rsid w:val="00FD5ECF"/>
    <w:rsid w:val="00FD6374"/>
    <w:rsid w:val="00FD6711"/>
    <w:rsid w:val="00FD67DC"/>
    <w:rsid w:val="00FD6827"/>
    <w:rsid w:val="00FD68FC"/>
    <w:rsid w:val="00FD6B0E"/>
    <w:rsid w:val="00FD6CD6"/>
    <w:rsid w:val="00FD6D5E"/>
    <w:rsid w:val="00FD6E26"/>
    <w:rsid w:val="00FD6E36"/>
    <w:rsid w:val="00FD6FEF"/>
    <w:rsid w:val="00FD6FF7"/>
    <w:rsid w:val="00FD72A0"/>
    <w:rsid w:val="00FD72E9"/>
    <w:rsid w:val="00FD73E0"/>
    <w:rsid w:val="00FD7527"/>
    <w:rsid w:val="00FD75E9"/>
    <w:rsid w:val="00FD75F3"/>
    <w:rsid w:val="00FD771B"/>
    <w:rsid w:val="00FD777F"/>
    <w:rsid w:val="00FD798A"/>
    <w:rsid w:val="00FD7B25"/>
    <w:rsid w:val="00FD7DC5"/>
    <w:rsid w:val="00FD7FD7"/>
    <w:rsid w:val="00FE0243"/>
    <w:rsid w:val="00FE02FE"/>
    <w:rsid w:val="00FE037D"/>
    <w:rsid w:val="00FE0A8F"/>
    <w:rsid w:val="00FE0CDD"/>
    <w:rsid w:val="00FE0F5F"/>
    <w:rsid w:val="00FE0F7D"/>
    <w:rsid w:val="00FE1029"/>
    <w:rsid w:val="00FE1517"/>
    <w:rsid w:val="00FE1B4E"/>
    <w:rsid w:val="00FE1F54"/>
    <w:rsid w:val="00FE1F72"/>
    <w:rsid w:val="00FE20D2"/>
    <w:rsid w:val="00FE23E8"/>
    <w:rsid w:val="00FE24E9"/>
    <w:rsid w:val="00FE2B4F"/>
    <w:rsid w:val="00FE338E"/>
    <w:rsid w:val="00FE363F"/>
    <w:rsid w:val="00FE36C5"/>
    <w:rsid w:val="00FE3B01"/>
    <w:rsid w:val="00FE3F48"/>
    <w:rsid w:val="00FE4060"/>
    <w:rsid w:val="00FE44CD"/>
    <w:rsid w:val="00FE468D"/>
    <w:rsid w:val="00FE49B8"/>
    <w:rsid w:val="00FE49EB"/>
    <w:rsid w:val="00FE4C5A"/>
    <w:rsid w:val="00FE4CC6"/>
    <w:rsid w:val="00FE4E17"/>
    <w:rsid w:val="00FE5168"/>
    <w:rsid w:val="00FE55FF"/>
    <w:rsid w:val="00FE5721"/>
    <w:rsid w:val="00FE58E4"/>
    <w:rsid w:val="00FE5BEE"/>
    <w:rsid w:val="00FE5D7E"/>
    <w:rsid w:val="00FE5E07"/>
    <w:rsid w:val="00FE5E24"/>
    <w:rsid w:val="00FE5E7B"/>
    <w:rsid w:val="00FE613C"/>
    <w:rsid w:val="00FE613D"/>
    <w:rsid w:val="00FE6246"/>
    <w:rsid w:val="00FE6313"/>
    <w:rsid w:val="00FE6346"/>
    <w:rsid w:val="00FE6551"/>
    <w:rsid w:val="00FE6625"/>
    <w:rsid w:val="00FE67C2"/>
    <w:rsid w:val="00FE699B"/>
    <w:rsid w:val="00FE6B89"/>
    <w:rsid w:val="00FE70A0"/>
    <w:rsid w:val="00FE7663"/>
    <w:rsid w:val="00FE77F6"/>
    <w:rsid w:val="00FE7B5C"/>
    <w:rsid w:val="00FE7D5A"/>
    <w:rsid w:val="00FE7FCA"/>
    <w:rsid w:val="00FF00F5"/>
    <w:rsid w:val="00FF00FB"/>
    <w:rsid w:val="00FF0688"/>
    <w:rsid w:val="00FF0732"/>
    <w:rsid w:val="00FF07DB"/>
    <w:rsid w:val="00FF08C6"/>
    <w:rsid w:val="00FF0A4A"/>
    <w:rsid w:val="00FF0CC0"/>
    <w:rsid w:val="00FF1073"/>
    <w:rsid w:val="00FF1367"/>
    <w:rsid w:val="00FF17E0"/>
    <w:rsid w:val="00FF1EAA"/>
    <w:rsid w:val="00FF1FFF"/>
    <w:rsid w:val="00FF215D"/>
    <w:rsid w:val="00FF2200"/>
    <w:rsid w:val="00FF2218"/>
    <w:rsid w:val="00FF2DFF"/>
    <w:rsid w:val="00FF3019"/>
    <w:rsid w:val="00FF32A9"/>
    <w:rsid w:val="00FF3410"/>
    <w:rsid w:val="00FF3943"/>
    <w:rsid w:val="00FF3BB9"/>
    <w:rsid w:val="00FF3BF7"/>
    <w:rsid w:val="00FF3C6A"/>
    <w:rsid w:val="00FF3F3C"/>
    <w:rsid w:val="00FF3F63"/>
    <w:rsid w:val="00FF40C4"/>
    <w:rsid w:val="00FF414E"/>
    <w:rsid w:val="00FF455D"/>
    <w:rsid w:val="00FF485E"/>
    <w:rsid w:val="00FF486D"/>
    <w:rsid w:val="00FF48AA"/>
    <w:rsid w:val="00FF4942"/>
    <w:rsid w:val="00FF4945"/>
    <w:rsid w:val="00FF49E1"/>
    <w:rsid w:val="00FF4ECB"/>
    <w:rsid w:val="00FF5397"/>
    <w:rsid w:val="00FF5421"/>
    <w:rsid w:val="00FF54F8"/>
    <w:rsid w:val="00FF556D"/>
    <w:rsid w:val="00FF5927"/>
    <w:rsid w:val="00FF5D52"/>
    <w:rsid w:val="00FF5E10"/>
    <w:rsid w:val="00FF5E2B"/>
    <w:rsid w:val="00FF6015"/>
    <w:rsid w:val="00FF603C"/>
    <w:rsid w:val="00FF638B"/>
    <w:rsid w:val="00FF6936"/>
    <w:rsid w:val="00FF696E"/>
    <w:rsid w:val="00FF6D34"/>
    <w:rsid w:val="00FF6E28"/>
    <w:rsid w:val="00FF6E4D"/>
    <w:rsid w:val="00FF757D"/>
    <w:rsid w:val="00FF7692"/>
    <w:rsid w:val="00FF77DE"/>
    <w:rsid w:val="00FF7890"/>
    <w:rsid w:val="00FF78B2"/>
    <w:rsid w:val="00FF7999"/>
    <w:rsid w:val="00FF79DC"/>
    <w:rsid w:val="00FF7F15"/>
    <w:rsid w:val="0AC32819"/>
    <w:rsid w:val="16D4E8D9"/>
    <w:rsid w:val="1E18FBC9"/>
    <w:rsid w:val="3FC1E8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C8720A"/>
  <w15:chartTrackingRefBased/>
  <w15:docId w15:val="{D85E7B46-812F-4675-ACE6-EBCF9822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07DB"/>
    <w:pPr>
      <w:widowControl w:val="0"/>
      <w:autoSpaceDE w:val="0"/>
      <w:autoSpaceDN w:val="0"/>
      <w:adjustRightInd w:val="0"/>
    </w:pPr>
    <w:rPr>
      <w:szCs w:val="24"/>
    </w:rPr>
  </w:style>
  <w:style w:type="paragraph" w:styleId="Heading1">
    <w:name w:val="heading 1"/>
    <w:basedOn w:val="Normal"/>
    <w:next w:val="Normal"/>
    <w:link w:val="Heading1Char"/>
    <w:qFormat/>
    <w:rsid w:val="00FF07DB"/>
    <w:pPr>
      <w:keepNext/>
      <w:outlineLvl w:val="0"/>
    </w:pPr>
    <w:rPr>
      <w:b/>
      <w:bCs/>
      <w:sz w:val="24"/>
    </w:rPr>
  </w:style>
  <w:style w:type="paragraph" w:styleId="Heading2">
    <w:name w:val="heading 2"/>
    <w:basedOn w:val="Normal"/>
    <w:next w:val="Normal"/>
    <w:link w:val="Heading2Char"/>
    <w:qFormat/>
    <w:rsid w:val="00FF07DB"/>
    <w:pPr>
      <w:keepNext/>
      <w:ind w:left="2160"/>
      <w:outlineLvl w:val="1"/>
    </w:pPr>
    <w:rPr>
      <w:sz w:val="24"/>
    </w:rPr>
  </w:style>
  <w:style w:type="paragraph" w:styleId="Heading3">
    <w:name w:val="heading 3"/>
    <w:basedOn w:val="Normal"/>
    <w:next w:val="Normal"/>
    <w:link w:val="Heading3Char"/>
    <w:qFormat/>
    <w:rsid w:val="00FF07DB"/>
    <w:pPr>
      <w:keepNext/>
      <w:ind w:left="1440" w:hanging="360"/>
      <w:outlineLvl w:val="2"/>
    </w:pPr>
    <w:rPr>
      <w:sz w:val="24"/>
    </w:rPr>
  </w:style>
  <w:style w:type="paragraph" w:styleId="Heading4">
    <w:name w:val="heading 4"/>
    <w:basedOn w:val="Normal"/>
    <w:next w:val="Normal"/>
    <w:link w:val="Heading4Char"/>
    <w:qFormat/>
    <w:rsid w:val="00FF07D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F07DB"/>
    <w:rPr>
      <w:b/>
      <w:bCs/>
      <w:sz w:val="24"/>
      <w:szCs w:val="24"/>
      <w:lang w:val="en-US" w:eastAsia="en-US" w:bidi="ar-SA"/>
    </w:rPr>
  </w:style>
  <w:style w:type="character" w:customStyle="1" w:styleId="Heading2Char">
    <w:name w:val="Heading 2 Char"/>
    <w:link w:val="Heading2"/>
    <w:semiHidden/>
    <w:locked/>
    <w:rsid w:val="00FF07DB"/>
    <w:rPr>
      <w:sz w:val="24"/>
      <w:szCs w:val="24"/>
      <w:lang w:val="en-US" w:eastAsia="en-US" w:bidi="ar-SA"/>
    </w:rPr>
  </w:style>
  <w:style w:type="character" w:customStyle="1" w:styleId="Heading3Char">
    <w:name w:val="Heading 3 Char"/>
    <w:link w:val="Heading3"/>
    <w:semiHidden/>
    <w:locked/>
    <w:rsid w:val="00FF07DB"/>
    <w:rPr>
      <w:sz w:val="24"/>
      <w:szCs w:val="24"/>
      <w:lang w:val="en-US" w:eastAsia="en-US" w:bidi="ar-SA"/>
    </w:rPr>
  </w:style>
  <w:style w:type="character" w:customStyle="1" w:styleId="Heading4Char">
    <w:name w:val="Heading 4 Char"/>
    <w:link w:val="Heading4"/>
    <w:semiHidden/>
    <w:locked/>
    <w:rsid w:val="00FF07DB"/>
    <w:rPr>
      <w:sz w:val="24"/>
      <w:szCs w:val="24"/>
      <w:lang w:val="en-US" w:eastAsia="en-US" w:bidi="ar-SA"/>
    </w:rPr>
  </w:style>
  <w:style w:type="paragraph" w:styleId="BodyTextIndent">
    <w:name w:val="Body Text Indent"/>
    <w:basedOn w:val="Normal"/>
    <w:link w:val="BodyTextIndentChar"/>
    <w:semiHidden/>
    <w:rsid w:val="00FF07DB"/>
    <w:pPr>
      <w:ind w:left="720"/>
    </w:pPr>
    <w:rPr>
      <w:rFonts w:ascii="Baskerville Old Face" w:hAnsi="Baskerville Old Face"/>
      <w:sz w:val="24"/>
    </w:rPr>
  </w:style>
  <w:style w:type="character" w:customStyle="1" w:styleId="BodyTextIndentChar">
    <w:name w:val="Body Text Indent Char"/>
    <w:link w:val="BodyTextIndent"/>
    <w:semiHidden/>
    <w:locked/>
    <w:rsid w:val="00FF07DB"/>
    <w:rPr>
      <w:rFonts w:ascii="Baskerville Old Face" w:hAnsi="Baskerville Old Face"/>
      <w:sz w:val="24"/>
      <w:szCs w:val="24"/>
      <w:lang w:val="en-US" w:eastAsia="en-US" w:bidi="ar-SA"/>
    </w:rPr>
  </w:style>
  <w:style w:type="paragraph" w:styleId="BodyTextIndent2">
    <w:name w:val="Body Text Indent 2"/>
    <w:basedOn w:val="Normal"/>
    <w:link w:val="BodyTextIndent2Char"/>
    <w:semiHidden/>
    <w:rsid w:val="00FF07DB"/>
    <w:pPr>
      <w:ind w:left="1080"/>
    </w:pPr>
    <w:rPr>
      <w:sz w:val="24"/>
    </w:rPr>
  </w:style>
  <w:style w:type="character" w:customStyle="1" w:styleId="BodyTextIndent2Char">
    <w:name w:val="Body Text Indent 2 Char"/>
    <w:link w:val="BodyTextIndent2"/>
    <w:semiHidden/>
    <w:locked/>
    <w:rsid w:val="00FF07DB"/>
    <w:rPr>
      <w:sz w:val="24"/>
      <w:szCs w:val="24"/>
      <w:lang w:val="en-US" w:eastAsia="en-US" w:bidi="ar-SA"/>
    </w:rPr>
  </w:style>
  <w:style w:type="paragraph" w:styleId="BodyText">
    <w:name w:val="Body Text"/>
    <w:basedOn w:val="Normal"/>
    <w:link w:val="BodyTextChar"/>
    <w:semiHidden/>
    <w:rsid w:val="00FF07DB"/>
    <w:rPr>
      <w:sz w:val="24"/>
    </w:rPr>
  </w:style>
  <w:style w:type="character" w:customStyle="1" w:styleId="BodyTextChar">
    <w:name w:val="Body Text Char"/>
    <w:link w:val="BodyText"/>
    <w:semiHidden/>
    <w:locked/>
    <w:rsid w:val="00FF07DB"/>
    <w:rPr>
      <w:sz w:val="24"/>
      <w:szCs w:val="24"/>
      <w:lang w:val="en-US" w:eastAsia="en-US" w:bidi="ar-SA"/>
    </w:rPr>
  </w:style>
  <w:style w:type="character" w:styleId="Hyperlink">
    <w:name w:val="Hyperlink"/>
    <w:semiHidden/>
    <w:rsid w:val="00FF07DB"/>
    <w:rPr>
      <w:rFonts w:cs="Times New Roman"/>
      <w:color w:val="0000FF"/>
      <w:u w:val="single"/>
    </w:rPr>
  </w:style>
  <w:style w:type="paragraph" w:styleId="Footer">
    <w:name w:val="footer"/>
    <w:basedOn w:val="Normal"/>
    <w:rsid w:val="00FF07DB"/>
    <w:pPr>
      <w:tabs>
        <w:tab w:val="center" w:pos="4320"/>
        <w:tab w:val="right" w:pos="8640"/>
      </w:tabs>
    </w:pPr>
  </w:style>
  <w:style w:type="character" w:styleId="PageNumber">
    <w:name w:val="page number"/>
    <w:basedOn w:val="DefaultParagraphFont"/>
    <w:rsid w:val="00FF07DB"/>
  </w:style>
  <w:style w:type="character" w:styleId="CommentReference">
    <w:name w:val="annotation reference"/>
    <w:semiHidden/>
    <w:rsid w:val="00FF07DB"/>
    <w:rPr>
      <w:sz w:val="16"/>
      <w:szCs w:val="16"/>
    </w:rPr>
  </w:style>
  <w:style w:type="paragraph" w:styleId="CommentText">
    <w:name w:val="annotation text"/>
    <w:basedOn w:val="Normal"/>
    <w:semiHidden/>
    <w:rsid w:val="00FF07DB"/>
    <w:rPr>
      <w:szCs w:val="20"/>
    </w:rPr>
  </w:style>
  <w:style w:type="paragraph" w:styleId="BalloonText">
    <w:name w:val="Balloon Text"/>
    <w:basedOn w:val="Normal"/>
    <w:semiHidden/>
    <w:rsid w:val="00FF07DB"/>
    <w:rPr>
      <w:rFonts w:ascii="Tahoma" w:hAnsi="Tahoma" w:cs="Tahoma"/>
      <w:sz w:val="16"/>
      <w:szCs w:val="16"/>
    </w:rPr>
  </w:style>
  <w:style w:type="paragraph" w:styleId="CommentSubject">
    <w:name w:val="annotation subject"/>
    <w:basedOn w:val="CommentText"/>
    <w:next w:val="CommentText"/>
    <w:semiHidden/>
    <w:rsid w:val="00AC0B2E"/>
    <w:rPr>
      <w:b/>
      <w:bCs/>
    </w:rPr>
  </w:style>
  <w:style w:type="character" w:styleId="FollowedHyperlink">
    <w:name w:val="FollowedHyperlink"/>
    <w:rsid w:val="00EC6D16"/>
    <w:rPr>
      <w:color w:val="800080"/>
      <w:u w:val="single"/>
    </w:rPr>
  </w:style>
  <w:style w:type="paragraph" w:styleId="FootnoteText">
    <w:name w:val="footnote text"/>
    <w:basedOn w:val="Normal"/>
    <w:link w:val="FootnoteTextChar"/>
    <w:rsid w:val="003E15D7"/>
    <w:rPr>
      <w:szCs w:val="20"/>
    </w:rPr>
  </w:style>
  <w:style w:type="character" w:customStyle="1" w:styleId="FootnoteTextChar">
    <w:name w:val="Footnote Text Char"/>
    <w:basedOn w:val="DefaultParagraphFont"/>
    <w:link w:val="FootnoteText"/>
    <w:rsid w:val="003E15D7"/>
  </w:style>
  <w:style w:type="character" w:styleId="FootnoteReference">
    <w:name w:val="footnote reference"/>
    <w:rsid w:val="003E15D7"/>
    <w:rPr>
      <w:vertAlign w:val="superscript"/>
    </w:rPr>
  </w:style>
  <w:style w:type="paragraph" w:styleId="Revision">
    <w:name w:val="Revision"/>
    <w:hidden/>
    <w:uiPriority w:val="99"/>
    <w:semiHidden/>
    <w:rsid w:val="009D6F91"/>
    <w:rPr>
      <w:szCs w:val="24"/>
    </w:rPr>
  </w:style>
  <w:style w:type="paragraph" w:styleId="ListParagraph">
    <w:name w:val="List Paragraph"/>
    <w:basedOn w:val="Normal"/>
    <w:uiPriority w:val="34"/>
    <w:qFormat/>
    <w:rsid w:val="007E05DC"/>
    <w:pPr>
      <w:ind w:left="720"/>
      <w:contextualSpacing/>
    </w:pPr>
  </w:style>
  <w:style w:type="paragraph" w:customStyle="1" w:styleId="Default">
    <w:name w:val="Default"/>
    <w:rsid w:val="007E05DC"/>
    <w:pPr>
      <w:widowControl w:val="0"/>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D7573"/>
    <w:rPr>
      <w:color w:val="605E5C"/>
      <w:shd w:val="clear" w:color="auto" w:fill="E1DFDD"/>
    </w:rPr>
  </w:style>
  <w:style w:type="paragraph" w:styleId="Header">
    <w:name w:val="header"/>
    <w:basedOn w:val="Normal"/>
    <w:link w:val="HeaderChar"/>
    <w:rsid w:val="005833FE"/>
    <w:pPr>
      <w:tabs>
        <w:tab w:val="center" w:pos="4680"/>
        <w:tab w:val="right" w:pos="9360"/>
      </w:tabs>
    </w:pPr>
  </w:style>
  <w:style w:type="character" w:customStyle="1" w:styleId="HeaderChar">
    <w:name w:val="Header Char"/>
    <w:basedOn w:val="DefaultParagraphFont"/>
    <w:link w:val="Header"/>
    <w:rsid w:val="005833FE"/>
    <w:rPr>
      <w:szCs w:val="24"/>
    </w:rPr>
  </w:style>
  <w:style w:type="character" w:styleId="Strong">
    <w:name w:val="Strong"/>
    <w:basedOn w:val="DefaultParagraphFont"/>
    <w:uiPriority w:val="22"/>
    <w:qFormat/>
    <w:rsid w:val="00365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hrp.cit.nih.gov/search/search.aspx?styp=bsc"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ohrp.cit.nih.gov/e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930C-DD6F-4165-95AE-C6DFEB125515}">
  <ds:schemaRefs>
    <ds:schemaRef ds:uri="http://schemas.microsoft.com/sharepoint/v3/contenttype/forms"/>
  </ds:schemaRefs>
</ds:datastoreItem>
</file>

<file path=customXml/itemProps2.xml><?xml version="1.0" encoding="utf-8"?>
<ds:datastoreItem xmlns:ds="http://schemas.openxmlformats.org/officeDocument/2006/customXml" ds:itemID="{216F8278-DEBB-4A44-B4A7-C05EB14E5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A5435-CD60-46A9-B769-2CCB8E5C9136}">
  <ds:schemaRefs>
    <ds:schemaRef ds:uri="http://schemas.microsoft.com/office/2006/metadata/properties"/>
    <ds:schemaRef ds:uri="http://schemas.openxmlformats.org/package/2006/metadata/core-properties"/>
    <ds:schemaRef ds:uri="http://purl.org/dc/elements/1.1/"/>
    <ds:schemaRef ds:uri="005c7616-ae63-4067-a993-1e0971f19fc0"/>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37985b96-cfc3-4df9-88cc-8acb6f1ff2d3"/>
  </ds:schemaRefs>
</ds:datastoreItem>
</file>

<file path=customXml/itemProps4.xml><?xml version="1.0" encoding="utf-8"?>
<ds:datastoreItem xmlns:ds="http://schemas.openxmlformats.org/officeDocument/2006/customXml" ds:itemID="{04D75719-3390-4470-BA15-FCA5BD139AC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286</TotalTime>
  <Pages>12</Pages>
  <Words>4089</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Statement for the Federalwide Assurance (FWA)</vt:lpstr>
    </vt:vector>
  </TitlesOfParts>
  <Company>DHHS</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for the Federalwide Assurance (FWA)</dc:title>
  <dc:creator>istithco</dc:creator>
  <cp:lastModifiedBy>Stidham, Michael (HHS/OASH)</cp:lastModifiedBy>
  <cp:revision>7</cp:revision>
  <cp:lastPrinted>2010-12-22T13:21:00Z</cp:lastPrinted>
  <dcterms:created xsi:type="dcterms:W3CDTF">2025-04-26T01:55:00Z</dcterms:created>
  <dcterms:modified xsi:type="dcterms:W3CDTF">2025-06-04T11:04:00Z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ies>
</file>