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12E2C" w:rsidRPr="009F07DC" w:rsidP="00F12E2C" w14:paraId="172C923B" w14:textId="50E9521E">
      <w:pPr>
        <w:shd w:val="clear" w:color="auto" w:fill="FFFFFF"/>
        <w:spacing w:after="160"/>
        <w:jc w:val="center"/>
        <w:rPr>
          <w:b/>
          <w:bCs/>
          <w:sz w:val="36"/>
          <w:szCs w:val="36"/>
          <w:u w:val="single"/>
        </w:rPr>
      </w:pPr>
      <w:r w:rsidRPr="009F07DC">
        <w:rPr>
          <w:b/>
          <w:bCs/>
          <w:sz w:val="36"/>
          <w:szCs w:val="36"/>
          <w:u w:val="single"/>
        </w:rPr>
        <w:t xml:space="preserve">Distress </w:t>
      </w:r>
      <w:r w:rsidR="009F07DC">
        <w:rPr>
          <w:b/>
          <w:bCs/>
          <w:sz w:val="36"/>
          <w:szCs w:val="36"/>
          <w:u w:val="single"/>
        </w:rPr>
        <w:t>G</w:t>
      </w:r>
      <w:r w:rsidRPr="009F07DC">
        <w:rPr>
          <w:b/>
          <w:bCs/>
          <w:sz w:val="36"/>
          <w:szCs w:val="36"/>
          <w:u w:val="single"/>
        </w:rPr>
        <w:t>u</w:t>
      </w:r>
      <w:r w:rsidR="007132E8">
        <w:rPr>
          <w:b/>
          <w:bCs/>
          <w:sz w:val="36"/>
          <w:szCs w:val="36"/>
          <w:u w:val="single"/>
        </w:rPr>
        <w:t>ide</w:t>
      </w:r>
    </w:p>
    <w:p w:rsidR="009B487F" w:rsidRPr="00335745" w:rsidP="009B487F" w14:paraId="4BAF60D9" w14:textId="77777777">
      <w:pPr>
        <w:shd w:val="clear" w:color="auto" w:fill="FFFFFF"/>
        <w:rPr>
          <w:b/>
          <w:bCs/>
          <w:sz w:val="28"/>
          <w:szCs w:val="28"/>
        </w:rPr>
      </w:pPr>
      <w:r w:rsidRPr="00335745">
        <w:rPr>
          <w:b/>
          <w:bCs/>
          <w:sz w:val="28"/>
          <w:szCs w:val="28"/>
        </w:rPr>
        <w:t>Level 1 Mild Distress:</w:t>
      </w:r>
    </w:p>
    <w:p w:rsidR="009B487F" w:rsidRPr="00297677" w:rsidP="009B487F" w14:paraId="22234139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 xml:space="preserve">Respondent actions: </w:t>
      </w:r>
    </w:p>
    <w:p w:rsidR="009B487F" w:rsidRPr="00297677" w:rsidP="009B487F" w14:paraId="3D89D9C2" w14:textId="77777777">
      <w:pPr>
        <w:pStyle w:val="ListParagraph"/>
        <w:numPr>
          <w:ilvl w:val="0"/>
          <w:numId w:val="1"/>
        </w:num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 xml:space="preserve">Change in voice tone or </w:t>
      </w:r>
      <w:r w:rsidRPr="00297677">
        <w:rPr>
          <w:sz w:val="22"/>
          <w:szCs w:val="22"/>
        </w:rPr>
        <w:t>volume</w:t>
      </w:r>
    </w:p>
    <w:p w:rsidR="009B487F" w:rsidRPr="00297677" w:rsidP="009B487F" w14:paraId="6C73CE33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Change in </w:t>
      </w:r>
      <w:r w:rsidRPr="00297677">
        <w:rPr>
          <w:sz w:val="22"/>
          <w:szCs w:val="22"/>
        </w:rPr>
        <w:t>focus</w:t>
      </w:r>
    </w:p>
    <w:p w:rsidR="009B487F" w:rsidRPr="00297677" w:rsidP="009B487F" w14:paraId="31BA7BDB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Hesitancy to answer questions or </w:t>
      </w:r>
      <w:r w:rsidRPr="00297677">
        <w:rPr>
          <w:sz w:val="22"/>
          <w:szCs w:val="22"/>
        </w:rPr>
        <w:t>probes</w:t>
      </w:r>
    </w:p>
    <w:p w:rsidR="009B487F" w:rsidRPr="00297677" w:rsidP="009B487F" w14:paraId="5A2E47D0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Fidgeting</w:t>
      </w:r>
    </w:p>
    <w:p w:rsidR="009B487F" w:rsidRPr="00297677" w:rsidP="009B487F" w14:paraId="3C85ECCD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Use of inappropriate language</w:t>
      </w:r>
    </w:p>
    <w:p w:rsidR="009B487F" w:rsidRPr="00297677" w:rsidP="009B487F" w14:paraId="78DA4012" w14:textId="77777777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Non-relevant answers</w:t>
      </w:r>
    </w:p>
    <w:p w:rsidR="009B487F" w:rsidRPr="00297677" w:rsidP="009B487F" w14:paraId="0A7A8277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>Interviewer actions:</w:t>
      </w:r>
    </w:p>
    <w:p w:rsidR="009B487F" w:rsidRPr="00297677" w:rsidP="009B487F" w14:paraId="18EBBCA4" w14:textId="77777777">
      <w:pPr>
        <w:pStyle w:val="ListParagraph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 xml:space="preserve">Pause give respondent time to recover/compose </w:t>
      </w:r>
      <w:r w:rsidRPr="00297677">
        <w:rPr>
          <w:sz w:val="22"/>
          <w:szCs w:val="22"/>
        </w:rPr>
        <w:t>themselves</w:t>
      </w:r>
    </w:p>
    <w:p w:rsidR="009B487F" w:rsidRPr="00297677" w:rsidP="51DFF7B7" w14:paraId="26B095E7" w14:textId="0A914DB4">
      <w:pPr>
        <w:pStyle w:val="ListParagraph"/>
        <w:numPr>
          <w:ilvl w:val="0"/>
          <w:numId w:val="2"/>
        </w:numPr>
        <w:shd w:val="clear" w:color="auto" w:fill="FFFFFF" w:themeFill="background1"/>
        <w:spacing w:after="160"/>
        <w:rPr>
          <w:sz w:val="22"/>
          <w:szCs w:val="22"/>
        </w:rPr>
      </w:pPr>
      <w:r w:rsidRPr="4E4D3246">
        <w:rPr>
          <w:sz w:val="22"/>
          <w:szCs w:val="22"/>
        </w:rPr>
        <w:t xml:space="preserve">Check </w:t>
      </w:r>
      <w:r w:rsidRPr="4E4D3246" w:rsidR="38E88EBD">
        <w:rPr>
          <w:sz w:val="22"/>
          <w:szCs w:val="22"/>
        </w:rPr>
        <w:t xml:space="preserve">if </w:t>
      </w:r>
      <w:r w:rsidRPr="4E4D3246">
        <w:rPr>
          <w:sz w:val="22"/>
          <w:szCs w:val="22"/>
        </w:rPr>
        <w:t xml:space="preserve">respondent </w:t>
      </w:r>
      <w:r w:rsidRPr="4E4D3246" w:rsidR="78761E72">
        <w:rPr>
          <w:sz w:val="22"/>
          <w:szCs w:val="22"/>
        </w:rPr>
        <w:t>wants</w:t>
      </w:r>
      <w:r w:rsidRPr="4E4D3246">
        <w:rPr>
          <w:sz w:val="22"/>
          <w:szCs w:val="22"/>
        </w:rPr>
        <w:t xml:space="preserve"> to continue if they have not already indicated that they would like to stop – terminate interview if </w:t>
      </w:r>
      <w:r w:rsidRPr="4E4D3246">
        <w:rPr>
          <w:sz w:val="22"/>
          <w:szCs w:val="22"/>
        </w:rPr>
        <w:t>necessary</w:t>
      </w:r>
    </w:p>
    <w:p w:rsidR="009B487F" w:rsidRPr="00297677" w:rsidP="009B487F" w14:paraId="5F738CD8" w14:textId="77777777">
      <w:pPr>
        <w:pStyle w:val="ListParagraph"/>
        <w:numPr>
          <w:ilvl w:val="0"/>
          <w:numId w:val="2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Change topic/move to next question/</w:t>
      </w:r>
      <w:r w:rsidRPr="00297677">
        <w:rPr>
          <w:sz w:val="22"/>
          <w:szCs w:val="22"/>
        </w:rPr>
        <w:t>topic</w:t>
      </w:r>
    </w:p>
    <w:p w:rsidR="009B487F" w:rsidRPr="00297677" w:rsidP="009B487F" w14:paraId="6EEF10B5" w14:textId="77777777">
      <w:pPr>
        <w:pStyle w:val="ListParagraph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>Inform PI</w:t>
      </w:r>
    </w:p>
    <w:p w:rsidR="009B487F" w:rsidRPr="00297677" w:rsidP="009B487F" w14:paraId="6460F294" w14:textId="77777777">
      <w:pPr>
        <w:pStyle w:val="ListParagraph"/>
        <w:numPr>
          <w:ilvl w:val="0"/>
          <w:numId w:val="2"/>
        </w:numPr>
        <w:shd w:val="clear" w:color="auto" w:fill="FFFFFF"/>
        <w:rPr>
          <w:color w:val="FF0000"/>
          <w:sz w:val="22"/>
          <w:szCs w:val="22"/>
        </w:rPr>
      </w:pPr>
      <w:r w:rsidRPr="00297677">
        <w:rPr>
          <w:color w:val="FF0000"/>
          <w:sz w:val="22"/>
          <w:szCs w:val="22"/>
        </w:rPr>
        <w:t xml:space="preserve">Offer appropriate helpline numbers at the end of the </w:t>
      </w:r>
      <w:r w:rsidRPr="00297677">
        <w:rPr>
          <w:color w:val="FF0000"/>
          <w:sz w:val="22"/>
          <w:szCs w:val="22"/>
        </w:rPr>
        <w:t>interview</w:t>
      </w:r>
    </w:p>
    <w:p w:rsidR="009B487F" w:rsidP="009B487F" w14:paraId="7646F74C" w14:textId="77777777">
      <w:pPr>
        <w:shd w:val="clear" w:color="auto" w:fill="FFFFFF"/>
        <w:rPr>
          <w:b/>
          <w:bCs/>
          <w:sz w:val="24"/>
        </w:rPr>
      </w:pPr>
    </w:p>
    <w:p w:rsidR="009B487F" w:rsidRPr="00335745" w:rsidP="009B487F" w14:paraId="1B8A0F27" w14:textId="77777777">
      <w:pPr>
        <w:shd w:val="clear" w:color="auto" w:fill="FFFFFF"/>
        <w:rPr>
          <w:b/>
          <w:bCs/>
          <w:sz w:val="28"/>
          <w:szCs w:val="28"/>
        </w:rPr>
      </w:pPr>
      <w:r w:rsidRPr="00335745">
        <w:rPr>
          <w:b/>
          <w:bCs/>
          <w:sz w:val="28"/>
          <w:szCs w:val="28"/>
        </w:rPr>
        <w:t>Level 2: Moderate distress</w:t>
      </w:r>
    </w:p>
    <w:p w:rsidR="009B487F" w:rsidRPr="00297677" w:rsidP="009B487F" w14:paraId="1A741E6A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 xml:space="preserve">Respondent actions: </w:t>
      </w:r>
    </w:p>
    <w:p w:rsidR="009B487F" w:rsidRPr="00297677" w:rsidP="009B487F" w14:paraId="73BF9AC7" w14:textId="77777777">
      <w:p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 xml:space="preserve">Level one signs plus… </w:t>
      </w:r>
    </w:p>
    <w:p w:rsidR="009B487F" w:rsidRPr="00297677" w:rsidP="009B487F" w14:paraId="18A1AF12" w14:textId="72414FDC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Long pauses and sig</w:t>
      </w:r>
      <w:r w:rsidR="00362414">
        <w:rPr>
          <w:sz w:val="22"/>
          <w:szCs w:val="22"/>
        </w:rPr>
        <w:t>hing</w:t>
      </w:r>
    </w:p>
    <w:p w:rsidR="009B487F" w:rsidRPr="00297677" w:rsidP="009B487F" w14:paraId="0DC5F2E0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Tearful / crying</w:t>
      </w:r>
    </w:p>
    <w:p w:rsidR="009B487F" w:rsidRPr="00297677" w:rsidP="009B487F" w14:paraId="7E032ABA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Extreme forms of agitation</w:t>
      </w:r>
    </w:p>
    <w:p w:rsidR="009B487F" w:rsidRPr="00297677" w:rsidP="009B487F" w14:paraId="5A8B19FB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Non-responsiveness</w:t>
      </w:r>
    </w:p>
    <w:p w:rsidR="009B487F" w:rsidRPr="00297677" w:rsidP="009B487F" w14:paraId="25708821" w14:textId="77777777">
      <w:pPr>
        <w:pStyle w:val="ListParagraph"/>
        <w:numPr>
          <w:ilvl w:val="0"/>
          <w:numId w:val="3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Nonsensical responses to questions or probes</w:t>
      </w:r>
    </w:p>
    <w:p w:rsidR="009B487F" w:rsidP="51DFF7B7" w14:paraId="69231A93" w14:textId="77777777">
      <w:pPr>
        <w:pStyle w:val="ListParagraph"/>
        <w:numPr>
          <w:ilvl w:val="0"/>
          <w:numId w:val="3"/>
        </w:numPr>
        <w:shd w:val="clear" w:color="auto" w:fill="FFFFFF" w:themeFill="background1"/>
        <w:spacing w:after="160"/>
        <w:rPr>
          <w:sz w:val="22"/>
          <w:szCs w:val="22"/>
        </w:rPr>
      </w:pPr>
      <w:r w:rsidRPr="7DAEAF70">
        <w:rPr>
          <w:sz w:val="22"/>
          <w:szCs w:val="22"/>
        </w:rPr>
        <w:t>Asks for your advice/</w:t>
      </w:r>
      <w:r w:rsidRPr="7DAEAF70">
        <w:rPr>
          <w:sz w:val="22"/>
          <w:szCs w:val="22"/>
        </w:rPr>
        <w:t>help</w:t>
      </w:r>
    </w:p>
    <w:p w:rsidR="00BE091B" w:rsidRPr="00BE091B" w:rsidP="00BE091B" w14:paraId="072F1A5F" w14:textId="7777777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E091B">
        <w:rPr>
          <w:sz w:val="22"/>
          <w:szCs w:val="22"/>
        </w:rPr>
        <w:t xml:space="preserve">Says, does not want to continue with </w:t>
      </w:r>
      <w:r w:rsidRPr="00BE091B">
        <w:rPr>
          <w:sz w:val="22"/>
          <w:szCs w:val="22"/>
        </w:rPr>
        <w:t>interview</w:t>
      </w:r>
    </w:p>
    <w:p w:rsidR="00BE091B" w:rsidRPr="00297677" w:rsidP="00BE091B" w14:paraId="3E0C5C09" w14:textId="77777777">
      <w:pPr>
        <w:pStyle w:val="ListParagraph"/>
        <w:shd w:val="clear" w:color="auto" w:fill="FFFFFF" w:themeFill="background1"/>
        <w:spacing w:after="160"/>
        <w:rPr>
          <w:sz w:val="22"/>
          <w:szCs w:val="22"/>
        </w:rPr>
      </w:pPr>
    </w:p>
    <w:p w:rsidR="009B487F" w:rsidRPr="00297677" w:rsidP="009B487F" w14:paraId="02BF6946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>Interviewer actions:</w:t>
      </w:r>
    </w:p>
    <w:p w:rsidR="009B487F" w:rsidRPr="00297677" w:rsidP="009B487F" w14:paraId="04365D2D" w14:textId="77777777">
      <w:pPr>
        <w:pStyle w:val="ListParagraph"/>
        <w:numPr>
          <w:ilvl w:val="0"/>
          <w:numId w:val="5"/>
        </w:numPr>
        <w:shd w:val="clear" w:color="auto" w:fill="FFFFFF"/>
        <w:rPr>
          <w:color w:val="FF0000"/>
          <w:sz w:val="22"/>
          <w:szCs w:val="22"/>
        </w:rPr>
      </w:pPr>
      <w:r w:rsidRPr="00297677">
        <w:rPr>
          <w:color w:val="FF0000"/>
          <w:sz w:val="22"/>
          <w:szCs w:val="22"/>
        </w:rPr>
        <w:t xml:space="preserve">Stop interview and offer helpline </w:t>
      </w:r>
      <w:r w:rsidRPr="00297677">
        <w:rPr>
          <w:color w:val="FF0000"/>
          <w:sz w:val="22"/>
          <w:szCs w:val="22"/>
        </w:rPr>
        <w:t>numbers</w:t>
      </w:r>
    </w:p>
    <w:p w:rsidR="009B487F" w:rsidRPr="00297677" w:rsidP="009B487F" w14:paraId="34A14A69" w14:textId="77777777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Inform PI and Operations team </w:t>
      </w:r>
      <w:r w:rsidRPr="00297677">
        <w:rPr>
          <w:sz w:val="22"/>
          <w:szCs w:val="22"/>
        </w:rPr>
        <w:t>lead</w:t>
      </w:r>
    </w:p>
    <w:p w:rsidR="009B487F" w:rsidP="009B487F" w14:paraId="2AB07E6B" w14:textId="207CCA26">
      <w:pPr>
        <w:pStyle w:val="ListParagraph"/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 w:rsidRPr="00297677">
        <w:rPr>
          <w:sz w:val="22"/>
          <w:szCs w:val="22"/>
        </w:rPr>
        <w:t>Complete respondent distress report form</w:t>
      </w:r>
    </w:p>
    <w:p w:rsidR="00ED6360" w:rsidRPr="00297677" w:rsidP="009B487F" w14:paraId="08421FE8" w14:textId="251BEA74">
      <w:pPr>
        <w:pStyle w:val="ListParagraph"/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 w:rsidRPr="00ED6360">
        <w:rPr>
          <w:sz w:val="22"/>
          <w:szCs w:val="22"/>
        </w:rPr>
        <w:t xml:space="preserve">Operations team lead to submit incident report to </w:t>
      </w:r>
      <w:r w:rsidRPr="00ED6360">
        <w:rPr>
          <w:sz w:val="22"/>
          <w:szCs w:val="22"/>
        </w:rPr>
        <w:t>ERB</w:t>
      </w:r>
    </w:p>
    <w:p w:rsidR="009B487F" w:rsidP="009B487F" w14:paraId="4FEEA91F" w14:textId="77777777">
      <w:pPr>
        <w:shd w:val="clear" w:color="auto" w:fill="FFFFFF"/>
        <w:rPr>
          <w:b/>
          <w:bCs/>
          <w:sz w:val="24"/>
        </w:rPr>
      </w:pPr>
    </w:p>
    <w:p w:rsidR="009B487F" w:rsidRPr="00335745" w:rsidP="009B487F" w14:paraId="11DAEF15" w14:textId="77777777">
      <w:pPr>
        <w:shd w:val="clear" w:color="auto" w:fill="FFFFFF"/>
        <w:rPr>
          <w:b/>
          <w:bCs/>
          <w:sz w:val="28"/>
          <w:szCs w:val="28"/>
        </w:rPr>
      </w:pPr>
      <w:r w:rsidRPr="00335745">
        <w:rPr>
          <w:b/>
          <w:bCs/>
          <w:sz w:val="28"/>
          <w:szCs w:val="28"/>
        </w:rPr>
        <w:t>Level 3: Severe distress</w:t>
      </w:r>
    </w:p>
    <w:p w:rsidR="009B487F" w:rsidRPr="00297677" w:rsidP="009B487F" w14:paraId="1712A823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 xml:space="preserve">Respondent actions: </w:t>
      </w:r>
    </w:p>
    <w:p w:rsidR="009B487F" w:rsidRPr="00297677" w:rsidP="009B487F" w14:paraId="41C90056" w14:textId="77777777">
      <w:pPr>
        <w:pStyle w:val="ListParagraph"/>
        <w:numPr>
          <w:ilvl w:val="0"/>
          <w:numId w:val="4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Mentions suicidal </w:t>
      </w:r>
      <w:r w:rsidRPr="00297677">
        <w:rPr>
          <w:sz w:val="22"/>
          <w:szCs w:val="22"/>
        </w:rPr>
        <w:t>thoughts</w:t>
      </w:r>
    </w:p>
    <w:p w:rsidR="009B487F" w:rsidRPr="00297677" w:rsidP="009B487F" w14:paraId="571EB0DE" w14:textId="77777777">
      <w:pPr>
        <w:pStyle w:val="ListParagraph"/>
        <w:numPr>
          <w:ilvl w:val="0"/>
          <w:numId w:val="4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Talks about wishing another person was dead or talks about committing harm to another </w:t>
      </w:r>
      <w:r w:rsidRPr="00297677">
        <w:rPr>
          <w:sz w:val="22"/>
          <w:szCs w:val="22"/>
        </w:rPr>
        <w:t>person</w:t>
      </w:r>
    </w:p>
    <w:p w:rsidR="009B487F" w:rsidRPr="00297677" w:rsidP="009B487F" w14:paraId="4F741561" w14:textId="77777777">
      <w:pPr>
        <w:pStyle w:val="ListParagraph"/>
        <w:numPr>
          <w:ilvl w:val="0"/>
          <w:numId w:val="4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Respondent asks for immediate help from a health care </w:t>
      </w:r>
      <w:r w:rsidRPr="00297677">
        <w:rPr>
          <w:sz w:val="22"/>
          <w:szCs w:val="22"/>
        </w:rPr>
        <w:t>professional</w:t>
      </w:r>
    </w:p>
    <w:p w:rsidR="009B487F" w:rsidRPr="00297677" w:rsidP="009B487F" w14:paraId="3365172F" w14:textId="77777777">
      <w:pPr>
        <w:shd w:val="clear" w:color="auto" w:fill="FFFFFF"/>
        <w:rPr>
          <w:i/>
          <w:iCs/>
          <w:sz w:val="22"/>
          <w:szCs w:val="22"/>
        </w:rPr>
      </w:pPr>
      <w:r w:rsidRPr="00297677">
        <w:rPr>
          <w:i/>
          <w:iCs/>
          <w:sz w:val="22"/>
          <w:szCs w:val="22"/>
        </w:rPr>
        <w:t>Interviewer actions:</w:t>
      </w:r>
    </w:p>
    <w:p w:rsidR="009B487F" w:rsidRPr="00297677" w:rsidP="009B487F" w14:paraId="483743F6" w14:textId="77777777">
      <w:pPr>
        <w:pStyle w:val="ListParagraph"/>
        <w:numPr>
          <w:ilvl w:val="0"/>
          <w:numId w:val="5"/>
        </w:numPr>
        <w:shd w:val="clear" w:color="auto" w:fill="FFFFFF"/>
        <w:rPr>
          <w:color w:val="FF0000"/>
          <w:sz w:val="22"/>
          <w:szCs w:val="22"/>
        </w:rPr>
      </w:pPr>
      <w:r w:rsidRPr="00297677">
        <w:rPr>
          <w:color w:val="FF0000"/>
          <w:sz w:val="22"/>
          <w:szCs w:val="22"/>
        </w:rPr>
        <w:t xml:space="preserve">Stop interview and offer helpline </w:t>
      </w:r>
      <w:r w:rsidRPr="00297677">
        <w:rPr>
          <w:color w:val="FF0000"/>
          <w:sz w:val="22"/>
          <w:szCs w:val="22"/>
        </w:rPr>
        <w:t>numbers</w:t>
      </w:r>
    </w:p>
    <w:p w:rsidR="009B487F" w:rsidRPr="00297677" w:rsidP="009B487F" w14:paraId="0B36FEB3" w14:textId="77777777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 xml:space="preserve">Inform PI and Operations team </w:t>
      </w:r>
      <w:r w:rsidRPr="00297677">
        <w:rPr>
          <w:sz w:val="22"/>
          <w:szCs w:val="22"/>
        </w:rPr>
        <w:t>lead</w:t>
      </w:r>
    </w:p>
    <w:p w:rsidR="009B487F" w:rsidRPr="00297677" w:rsidP="009B487F" w14:paraId="57D5D3B2" w14:textId="77777777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sz w:val="22"/>
          <w:szCs w:val="22"/>
        </w:rPr>
      </w:pPr>
      <w:r w:rsidRPr="00297677">
        <w:rPr>
          <w:sz w:val="22"/>
          <w:szCs w:val="22"/>
        </w:rPr>
        <w:t>Complete respondent distress report form</w:t>
      </w:r>
    </w:p>
    <w:p w:rsidR="004B5C4E" w:rsidRPr="00F12E2C" w:rsidP="009B487F" w14:paraId="61216E8F" w14:textId="4C8F1398">
      <w:pPr>
        <w:pStyle w:val="ListParagraph"/>
        <w:numPr>
          <w:ilvl w:val="0"/>
          <w:numId w:val="5"/>
        </w:numPr>
        <w:shd w:val="clear" w:color="auto" w:fill="FFFFFF"/>
        <w:spacing w:after="160"/>
        <w:rPr>
          <w:sz w:val="22"/>
          <w:szCs w:val="22"/>
        </w:rPr>
      </w:pPr>
      <w:bookmarkStart w:id="0" w:name="_Hlk170137204"/>
      <w:r w:rsidRPr="00297677">
        <w:rPr>
          <w:sz w:val="22"/>
          <w:szCs w:val="22"/>
        </w:rPr>
        <w:t xml:space="preserve">Operations team lead to submit incident report to </w:t>
      </w:r>
      <w:r w:rsidRPr="00297677">
        <w:rPr>
          <w:sz w:val="22"/>
          <w:szCs w:val="22"/>
        </w:rPr>
        <w:t>ERB</w:t>
      </w:r>
      <w:bookmarkEnd w:id="0"/>
    </w:p>
    <w:p w:rsidR="009B487F" w:rsidRPr="00335745" w:rsidP="009B487F" w14:paraId="4018EE70" w14:textId="148583E4">
      <w:pPr>
        <w:shd w:val="clear" w:color="auto" w:fill="FFFFFF"/>
        <w:spacing w:after="160"/>
        <w:rPr>
          <w:b/>
          <w:bCs/>
          <w:sz w:val="28"/>
          <w:szCs w:val="28"/>
          <w:u w:val="single"/>
        </w:rPr>
      </w:pPr>
      <w:r w:rsidRPr="00335745">
        <w:rPr>
          <w:b/>
          <w:bCs/>
          <w:sz w:val="28"/>
          <w:szCs w:val="28"/>
          <w:u w:val="single"/>
        </w:rPr>
        <w:t>Helpline telephone numbers and web resources</w:t>
      </w:r>
    </w:p>
    <w:p w:rsidR="009B487F" w:rsidRPr="009828FA" w:rsidP="009B487F" w14:paraId="17801B87" w14:textId="77777777">
      <w:pPr>
        <w:shd w:val="clear" w:color="auto" w:fill="FFFFFF"/>
        <w:spacing w:after="160"/>
        <w:rPr>
          <w:i/>
          <w:iCs/>
          <w:sz w:val="24"/>
          <w:u w:val="single"/>
        </w:rPr>
      </w:pPr>
    </w:p>
    <w:p w:rsidR="009B487F" w:rsidRPr="00C15419" w:rsidP="7DAEAF70" w14:paraId="28ACBF8B" w14:textId="510F3F09">
      <w:pPr>
        <w:shd w:val="clear" w:color="auto" w:fill="FFFFFF" w:themeFill="background1"/>
        <w:spacing w:after="240"/>
        <w:rPr>
          <w:b/>
          <w:bCs/>
          <w:i/>
          <w:iCs/>
          <w:sz w:val="28"/>
          <w:szCs w:val="28"/>
        </w:rPr>
      </w:pPr>
      <w:r w:rsidRPr="7DAEAF70">
        <w:rPr>
          <w:b/>
          <w:bCs/>
          <w:i/>
          <w:iCs/>
          <w:sz w:val="28"/>
          <w:szCs w:val="28"/>
        </w:rPr>
        <w:t>For help with emotional distress</w:t>
      </w:r>
      <w:r>
        <w:rPr>
          <w:rStyle w:val="FootnoteReference"/>
          <w:b/>
          <w:bCs/>
          <w:i/>
          <w:iCs/>
          <w:sz w:val="28"/>
          <w:szCs w:val="28"/>
        </w:rPr>
        <w:footnoteReference w:id="2"/>
      </w:r>
      <w:r w:rsidRPr="7DAEAF70">
        <w:rPr>
          <w:b/>
          <w:bCs/>
          <w:i/>
          <w:iCs/>
          <w:sz w:val="28"/>
          <w:szCs w:val="28"/>
        </w:rPr>
        <w:t>:</w:t>
      </w:r>
    </w:p>
    <w:p w:rsidR="009B487F" w:rsidRPr="00C15419" w:rsidP="51DFF7B7" w14:paraId="063D0580" w14:textId="17D20D40">
      <w:pPr>
        <w:shd w:val="clear" w:color="auto" w:fill="FFFFFF" w:themeFill="background1"/>
        <w:spacing w:after="240"/>
        <w:rPr>
          <w:sz w:val="28"/>
          <w:szCs w:val="28"/>
        </w:rPr>
      </w:pPr>
      <w:r w:rsidRPr="7DAEAF70">
        <w:rPr>
          <w:sz w:val="28"/>
          <w:szCs w:val="28"/>
        </w:rPr>
        <w:t xml:space="preserve">National Suicide Prevention </w:t>
      </w:r>
      <w:r w:rsidRPr="7DAEAF70" w:rsidR="006E69A2">
        <w:rPr>
          <w:sz w:val="28"/>
          <w:szCs w:val="28"/>
        </w:rPr>
        <w:t>lifeline #</w:t>
      </w:r>
      <w:r w:rsidRPr="7DAEAF70" w:rsidR="018950B0">
        <w:rPr>
          <w:b/>
          <w:bCs/>
          <w:sz w:val="28"/>
          <w:szCs w:val="28"/>
        </w:rPr>
        <w:t>988</w:t>
      </w:r>
    </w:p>
    <w:p w:rsidR="008B4566" w:rsidP="009B487F" w14:paraId="23EB527F" w14:textId="0E5D0EF8">
      <w:pPr>
        <w:shd w:val="clear" w:color="auto" w:fill="FFFFFF"/>
        <w:spacing w:after="160"/>
        <w:rPr>
          <w:rStyle w:val="Hyperlink"/>
          <w:sz w:val="28"/>
          <w:szCs w:val="28"/>
        </w:rPr>
      </w:pPr>
      <w:r w:rsidRPr="00C15419">
        <w:rPr>
          <w:sz w:val="28"/>
          <w:szCs w:val="28"/>
        </w:rPr>
        <w:t xml:space="preserve">Additional resources can be found on the CDC Website: </w:t>
      </w:r>
      <w:hyperlink r:id="rId9" w:history="1">
        <w:r w:rsidRPr="00C15419">
          <w:rPr>
            <w:rStyle w:val="Hyperlink"/>
            <w:sz w:val="28"/>
            <w:szCs w:val="28"/>
          </w:rPr>
          <w:t>https://www.cdc.gov/violenceprevention/</w:t>
        </w:r>
      </w:hyperlink>
      <w:r w:rsidR="001E7454">
        <w:rPr>
          <w:rStyle w:val="Hyperlink"/>
          <w:sz w:val="28"/>
          <w:szCs w:val="28"/>
        </w:rPr>
        <w:t xml:space="preserve"> </w:t>
      </w:r>
    </w:p>
    <w:p w:rsidR="008B4566" w:rsidRPr="008B4566" w:rsidP="009B487F" w14:paraId="4E1DE91A" w14:textId="77777777">
      <w:pPr>
        <w:shd w:val="clear" w:color="auto" w:fill="FFFFFF"/>
        <w:spacing w:after="160"/>
        <w:rPr>
          <w:color w:val="0563C1"/>
          <w:sz w:val="28"/>
          <w:szCs w:val="28"/>
          <w:u w:val="single"/>
        </w:rPr>
      </w:pPr>
    </w:p>
    <w:p w:rsidR="008B4566" w:rsidRPr="008B4566" w:rsidP="008B4566" w14:paraId="0FF178F4" w14:textId="77F86BC0">
      <w:pPr>
        <w:pStyle w:val="NoSpacing"/>
        <w:rPr>
          <w:sz w:val="28"/>
          <w:szCs w:val="28"/>
        </w:rPr>
      </w:pPr>
      <w:r w:rsidRPr="008B4566">
        <w:rPr>
          <w:sz w:val="28"/>
          <w:szCs w:val="28"/>
        </w:rPr>
        <w:t xml:space="preserve">Resources for </w:t>
      </w:r>
      <w:r w:rsidRPr="008B4566" w:rsidR="00650AFA">
        <w:rPr>
          <w:sz w:val="28"/>
          <w:szCs w:val="28"/>
        </w:rPr>
        <w:t>Cognitive</w:t>
      </w:r>
      <w:r w:rsidRPr="008B4566">
        <w:rPr>
          <w:sz w:val="28"/>
          <w:szCs w:val="28"/>
        </w:rPr>
        <w:t xml:space="preserve"> Health and Older Adults</w:t>
      </w:r>
    </w:p>
    <w:p w:rsidR="008B4566" w:rsidRPr="008B4566" w:rsidP="008B4566" w14:paraId="25761DC1" w14:textId="03C9B6E9">
      <w:pPr>
        <w:pStyle w:val="NoSpacing"/>
        <w:rPr>
          <w:sz w:val="28"/>
          <w:szCs w:val="28"/>
        </w:rPr>
      </w:pPr>
      <w:hyperlink r:id="rId10" w:history="1">
        <w:r w:rsidRPr="008B4566">
          <w:rPr>
            <w:color w:val="0000FF"/>
            <w:sz w:val="28"/>
            <w:szCs w:val="28"/>
            <w:u w:val="single"/>
          </w:rPr>
          <w:t>Cognitive Health and Older Adults | National Institute on Aging (nih.gov)</w:t>
        </w:r>
      </w:hyperlink>
      <w:r w:rsidRPr="008B4566">
        <w:rPr>
          <w:sz w:val="28"/>
          <w:szCs w:val="28"/>
        </w:rPr>
        <w:t xml:space="preserve"> </w:t>
      </w:r>
    </w:p>
    <w:p w:rsidR="008B4566" w:rsidP="009B487F" w14:paraId="1B0DC3AF" w14:textId="77777777">
      <w:pPr>
        <w:shd w:val="clear" w:color="auto" w:fill="FFFFFF"/>
        <w:spacing w:after="240"/>
        <w:rPr>
          <w:sz w:val="28"/>
          <w:szCs w:val="28"/>
        </w:rPr>
      </w:pPr>
    </w:p>
    <w:p w:rsidR="00650AFA" w:rsidRPr="00A758D0" w:rsidP="009B487F" w14:paraId="16AD642C" w14:textId="7AD37913">
      <w:pPr>
        <w:shd w:val="clear" w:color="auto" w:fill="FFFFFF"/>
        <w:spacing w:after="240"/>
        <w:rPr>
          <w:sz w:val="28"/>
          <w:szCs w:val="28"/>
        </w:rPr>
      </w:pPr>
      <w:r w:rsidRPr="00A758D0">
        <w:rPr>
          <w:sz w:val="28"/>
          <w:szCs w:val="28"/>
        </w:rPr>
        <w:t>More Information about Cog</w:t>
      </w:r>
      <w:r w:rsidRPr="00A758D0" w:rsidR="00A758D0">
        <w:rPr>
          <w:sz w:val="28"/>
          <w:szCs w:val="28"/>
        </w:rPr>
        <w:t>nitive</w:t>
      </w:r>
      <w:r w:rsidRPr="00A758D0">
        <w:rPr>
          <w:sz w:val="28"/>
          <w:szCs w:val="28"/>
        </w:rPr>
        <w:t xml:space="preserve"> Health</w:t>
      </w:r>
      <w:r w:rsidRPr="00A758D0" w:rsidR="006021E2">
        <w:rPr>
          <w:sz w:val="28"/>
          <w:szCs w:val="28"/>
        </w:rPr>
        <w:t xml:space="preserve">, </w:t>
      </w:r>
      <w:r w:rsidRPr="00A758D0" w:rsidR="00A758D0">
        <w:rPr>
          <w:sz w:val="28"/>
          <w:szCs w:val="28"/>
        </w:rPr>
        <w:t xml:space="preserve">Dementia </w:t>
      </w:r>
      <w:r w:rsidRPr="00A758D0" w:rsidR="006021E2">
        <w:rPr>
          <w:sz w:val="28"/>
          <w:szCs w:val="28"/>
        </w:rPr>
        <w:t xml:space="preserve">and </w:t>
      </w:r>
      <w:r w:rsidRPr="00A758D0" w:rsidR="00A758D0">
        <w:rPr>
          <w:sz w:val="28"/>
          <w:szCs w:val="28"/>
        </w:rPr>
        <w:t>Alzheimer’s</w:t>
      </w:r>
      <w:r w:rsidRPr="00A758D0" w:rsidR="006021E2">
        <w:rPr>
          <w:sz w:val="28"/>
          <w:szCs w:val="28"/>
        </w:rPr>
        <w:t xml:space="preserve">: </w:t>
      </w:r>
    </w:p>
    <w:p w:rsidR="00A758D0" w:rsidP="009B487F" w14:paraId="042809F7" w14:textId="77777777">
      <w:pPr>
        <w:pStyle w:val="FootnoteText"/>
        <w:rPr>
          <w:color w:val="000000"/>
          <w:sz w:val="28"/>
          <w:szCs w:val="28"/>
          <w:shd w:val="clear" w:color="auto" w:fill="FFFFFF"/>
        </w:rPr>
      </w:pPr>
      <w:r w:rsidRPr="00A758D0">
        <w:rPr>
          <w:sz w:val="28"/>
          <w:szCs w:val="28"/>
        </w:rPr>
        <w:t>NIA Alzheimer’s and related Dementias Education and Referral (ADEAR) Center</w:t>
      </w:r>
      <w:r w:rsidRPr="00A758D0" w:rsidR="000E4E47">
        <w:rPr>
          <w:sz w:val="28"/>
          <w:szCs w:val="28"/>
        </w:rPr>
        <w:t xml:space="preserve"> (</w:t>
      </w:r>
      <w:hyperlink r:id="rId11" w:history="1">
        <w:r w:rsidRPr="00A758D0" w:rsidR="000E4E47">
          <w:rPr>
            <w:color w:val="204E34"/>
            <w:sz w:val="28"/>
            <w:szCs w:val="28"/>
            <w:u w:val="single"/>
            <w:shd w:val="clear" w:color="auto" w:fill="FFFFFF"/>
          </w:rPr>
          <w:t>www.nia.nih.gov/alzheimers</w:t>
        </w:r>
      </w:hyperlink>
      <w:r w:rsidRPr="00A758D0" w:rsidR="000E4E4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A758D0">
        <w:rPr>
          <w:sz w:val="28"/>
          <w:szCs w:val="28"/>
        </w:rPr>
        <w:t>Phone Number</w:t>
      </w:r>
      <w:r w:rsidRPr="00A758D0" w:rsidR="006021E2">
        <w:rPr>
          <w:sz w:val="28"/>
          <w:szCs w:val="28"/>
        </w:rPr>
        <w:t xml:space="preserve">: </w:t>
      </w:r>
      <w:r w:rsidRPr="00A758D0">
        <w:rPr>
          <w:color w:val="000000"/>
          <w:sz w:val="28"/>
          <w:szCs w:val="28"/>
          <w:shd w:val="clear" w:color="auto" w:fill="FFFFFF"/>
        </w:rPr>
        <w:t>800-438-4380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EB3DDF" w:rsidRPr="00A758D0" w:rsidP="009B487F" w14:paraId="34B3A411" w14:textId="63DE6BE5">
      <w:pPr>
        <w:pStyle w:val="FootnoteTex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E</w:t>
      </w:r>
      <w:r w:rsidRPr="00A758D0" w:rsidR="006021E2">
        <w:rPr>
          <w:color w:val="000000"/>
          <w:sz w:val="28"/>
          <w:szCs w:val="28"/>
          <w:shd w:val="clear" w:color="auto" w:fill="FFFFFF"/>
        </w:rPr>
        <w:t xml:space="preserve">mail: </w:t>
      </w:r>
      <w:hyperlink r:id="rId12" w:history="1">
        <w:r w:rsidRPr="00A758D0" w:rsidR="00813D92">
          <w:rPr>
            <w:rStyle w:val="Hyperlink"/>
            <w:sz w:val="28"/>
            <w:szCs w:val="28"/>
            <w:shd w:val="clear" w:color="auto" w:fill="FFFFFF"/>
          </w:rPr>
          <w:t>Adear@nia.nih.gov</w:t>
        </w:r>
      </w:hyperlink>
    </w:p>
    <w:p w:rsidR="00813D92" w:rsidP="009B487F" w14:paraId="68789465" w14:textId="77777777">
      <w:pPr>
        <w:pStyle w:val="FootnoteText"/>
        <w:rPr>
          <w:rFonts w:ascii="Helvetica" w:hAnsi="Helvetica" w:cs="Helvetica"/>
          <w:color w:val="000000"/>
          <w:sz w:val="35"/>
          <w:szCs w:val="35"/>
          <w:shd w:val="clear" w:color="auto" w:fill="FFFFFF"/>
        </w:rPr>
      </w:pPr>
    </w:p>
    <w:p w:rsidR="00813D92" w:rsidRPr="00A758D0" w:rsidP="009B487F" w14:paraId="1262F82E" w14:textId="36D27426">
      <w:pPr>
        <w:pStyle w:val="FootnoteText"/>
        <w:rPr>
          <w:color w:val="000000"/>
          <w:sz w:val="28"/>
          <w:szCs w:val="28"/>
          <w:shd w:val="clear" w:color="auto" w:fill="FFFFFF"/>
        </w:rPr>
      </w:pPr>
      <w:r w:rsidRPr="00A758D0">
        <w:rPr>
          <w:b/>
          <w:bCs/>
          <w:color w:val="000000"/>
          <w:sz w:val="28"/>
          <w:szCs w:val="28"/>
          <w:shd w:val="clear" w:color="auto" w:fill="FFFFFF"/>
        </w:rPr>
        <w:t>Alzheimer's Association</w:t>
      </w:r>
      <w:r w:rsidRPr="00A758D0">
        <w:rPr>
          <w:color w:val="000000"/>
          <w:sz w:val="28"/>
          <w:szCs w:val="28"/>
          <w:shd w:val="clear" w:color="auto" w:fill="FFFFFF"/>
        </w:rPr>
        <w:br/>
        <w:t>800-272-3900 </w:t>
      </w:r>
      <w:r w:rsidRPr="00A758D0">
        <w:rPr>
          <w:color w:val="000000"/>
          <w:sz w:val="28"/>
          <w:szCs w:val="28"/>
          <w:shd w:val="clear" w:color="auto" w:fill="FFFFFF"/>
        </w:rPr>
        <w:br/>
        <w:t>866-403-3073 (TTY)</w:t>
      </w:r>
      <w:r w:rsidRPr="00A758D0">
        <w:rPr>
          <w:color w:val="000000"/>
          <w:sz w:val="28"/>
          <w:szCs w:val="28"/>
          <w:shd w:val="clear" w:color="auto" w:fill="FFFFFF"/>
        </w:rPr>
        <w:br/>
      </w:r>
      <w:hyperlink r:id="rId13" w:history="1">
        <w:r w:rsidRPr="00A758D0">
          <w:rPr>
            <w:rStyle w:val="Hyperlink"/>
            <w:sz w:val="28"/>
            <w:szCs w:val="28"/>
            <w:shd w:val="clear" w:color="auto" w:fill="FFFFFF"/>
          </w:rPr>
          <w:t>info@alz.org</w:t>
        </w:r>
      </w:hyperlink>
      <w:r w:rsidRPr="00A758D0">
        <w:rPr>
          <w:color w:val="000000"/>
          <w:sz w:val="28"/>
          <w:szCs w:val="28"/>
          <w:shd w:val="clear" w:color="auto" w:fill="FFFFFF"/>
        </w:rPr>
        <w:br/>
      </w:r>
      <w:hyperlink r:id="rId14" w:tgtFrame="_blank" w:history="1">
        <w:r w:rsidRPr="00A758D0">
          <w:rPr>
            <w:rStyle w:val="Hyperlink"/>
            <w:sz w:val="28"/>
            <w:szCs w:val="28"/>
            <w:shd w:val="clear" w:color="auto" w:fill="FFFFFF"/>
          </w:rPr>
          <w:t>www.alz.org </w:t>
        </w:r>
      </w:hyperlink>
    </w:p>
    <w:p w:rsidR="00813D92" w:rsidP="009B487F" w14:paraId="402E89A9" w14:textId="77777777">
      <w:pPr>
        <w:pStyle w:val="FootnoteText"/>
        <w:rPr>
          <w:rFonts w:ascii="Helvetica" w:hAnsi="Helvetica" w:cs="Helvetica"/>
          <w:color w:val="000000"/>
          <w:sz w:val="35"/>
          <w:szCs w:val="35"/>
          <w:shd w:val="clear" w:color="auto" w:fill="FFFFFF"/>
        </w:rPr>
      </w:pPr>
    </w:p>
    <w:p w:rsidR="00813D92" w:rsidRPr="00A758D0" w:rsidP="009B487F" w14:paraId="18C6BFAE" w14:textId="574A1B7F">
      <w:pPr>
        <w:pStyle w:val="FootnoteText"/>
        <w:rPr>
          <w:color w:val="000000"/>
          <w:sz w:val="28"/>
          <w:szCs w:val="28"/>
          <w:shd w:val="clear" w:color="auto" w:fill="FFFFFF"/>
        </w:rPr>
      </w:pPr>
      <w:r w:rsidRPr="00A758D0">
        <w:rPr>
          <w:b/>
          <w:bCs/>
          <w:color w:val="000000"/>
          <w:sz w:val="28"/>
          <w:szCs w:val="28"/>
          <w:shd w:val="clear" w:color="auto" w:fill="FFFFFF"/>
        </w:rPr>
        <w:t>Alzheimer’s Foundation of America</w:t>
      </w:r>
      <w:r w:rsidRPr="00A758D0">
        <w:rPr>
          <w:color w:val="000000"/>
          <w:sz w:val="28"/>
          <w:szCs w:val="28"/>
          <w:shd w:val="clear" w:color="auto" w:fill="FFFFFF"/>
        </w:rPr>
        <w:br/>
        <w:t>866-232-8484</w:t>
      </w:r>
      <w:r w:rsidRPr="00A758D0">
        <w:rPr>
          <w:color w:val="000000"/>
          <w:sz w:val="28"/>
          <w:szCs w:val="28"/>
          <w:shd w:val="clear" w:color="auto" w:fill="FFFFFF"/>
        </w:rPr>
        <w:br/>
      </w:r>
      <w:hyperlink r:id="rId15" w:history="1">
        <w:r w:rsidRPr="00A758D0">
          <w:rPr>
            <w:rStyle w:val="Hyperlink"/>
            <w:sz w:val="28"/>
            <w:szCs w:val="28"/>
            <w:shd w:val="clear" w:color="auto" w:fill="FFFFFF"/>
          </w:rPr>
          <w:t>info@alzfdn.org</w:t>
        </w:r>
      </w:hyperlink>
      <w:r w:rsidRPr="00A758D0">
        <w:rPr>
          <w:color w:val="000000"/>
          <w:sz w:val="28"/>
          <w:szCs w:val="28"/>
          <w:shd w:val="clear" w:color="auto" w:fill="FFFFFF"/>
        </w:rPr>
        <w:br/>
      </w:r>
      <w:hyperlink r:id="rId16" w:tgtFrame="_blank" w:history="1">
        <w:r w:rsidRPr="00A758D0">
          <w:rPr>
            <w:rStyle w:val="Hyperlink"/>
            <w:sz w:val="28"/>
            <w:szCs w:val="28"/>
            <w:shd w:val="clear" w:color="auto" w:fill="FFFFFF"/>
          </w:rPr>
          <w:t>www.alzfdn.org</w:t>
        </w:r>
      </w:hyperlink>
    </w:p>
    <w:p w:rsidR="009B487F" w:rsidP="009B487F" w14:paraId="481DF751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40A5B6C4" w14:textId="7DB9014E">
      <w:pPr>
        <w:shd w:val="clear" w:color="auto" w:fill="FFFFFF"/>
        <w:spacing w:after="160"/>
        <w:rPr>
          <w:sz w:val="24"/>
        </w:rPr>
      </w:pPr>
      <w:r w:rsidRPr="00F95073">
        <w:rPr>
          <w:sz w:val="24"/>
        </w:rPr>
        <w:t xml:space="preserve">The CCQDER operations </w:t>
      </w:r>
      <w:r>
        <w:rPr>
          <w:sz w:val="24"/>
        </w:rPr>
        <w:t xml:space="preserve">study </w:t>
      </w:r>
      <w:r w:rsidRPr="00F95073">
        <w:rPr>
          <w:sz w:val="24"/>
        </w:rPr>
        <w:t xml:space="preserve">team lead </w:t>
      </w:r>
      <w:r w:rsidRPr="00C15419">
        <w:rPr>
          <w:b/>
          <w:bCs/>
          <w:sz w:val="24"/>
        </w:rPr>
        <w:t>Kristen Gregory-Lee</w:t>
      </w:r>
      <w:r w:rsidR="00815D5C">
        <w:rPr>
          <w:b/>
          <w:bCs/>
          <w:sz w:val="24"/>
        </w:rPr>
        <w:t>/Amanda Titus</w:t>
      </w:r>
      <w:r>
        <w:rPr>
          <w:sz w:val="24"/>
        </w:rPr>
        <w:t xml:space="preserve"> </w:t>
      </w:r>
      <w:r w:rsidRPr="00F95073">
        <w:rPr>
          <w:sz w:val="24"/>
        </w:rPr>
        <w:t xml:space="preserve">and the study PI will be informed of distress displayed during the interview. </w:t>
      </w:r>
    </w:p>
    <w:p w:rsidR="009B487F" w:rsidP="009B487F" w14:paraId="30615CF6" w14:textId="187F52D0">
      <w:pPr>
        <w:shd w:val="clear" w:color="auto" w:fill="FFFFFF"/>
        <w:spacing w:after="160"/>
        <w:rPr>
          <w:sz w:val="24"/>
        </w:rPr>
      </w:pPr>
      <w:r w:rsidRPr="00F95073">
        <w:rPr>
          <w:sz w:val="24"/>
        </w:rPr>
        <w:t>The operations team lead will be responsible for reporting any signs of</w:t>
      </w:r>
      <w:r w:rsidR="006810C4">
        <w:rPr>
          <w:sz w:val="24"/>
        </w:rPr>
        <w:t xml:space="preserve"> </w:t>
      </w:r>
      <w:r w:rsidRPr="006810C4" w:rsidR="006810C4">
        <w:rPr>
          <w:b/>
          <w:bCs/>
          <w:sz w:val="24"/>
          <w:u w:val="single"/>
        </w:rPr>
        <w:t>moderate or</w:t>
      </w:r>
      <w:r w:rsidRPr="006810C4">
        <w:rPr>
          <w:b/>
          <w:bCs/>
          <w:sz w:val="24"/>
          <w:u w:val="single"/>
        </w:rPr>
        <w:t xml:space="preserve"> severe</w:t>
      </w:r>
      <w:r w:rsidRPr="00F95073">
        <w:rPr>
          <w:sz w:val="24"/>
        </w:rPr>
        <w:t xml:space="preserve"> distress to the ERB.</w:t>
      </w:r>
    </w:p>
    <w:p w:rsidR="009B487F" w:rsidP="009B487F" w14:paraId="22382874" w14:textId="77777777">
      <w:pPr>
        <w:shd w:val="clear" w:color="auto" w:fill="FFFFFF"/>
        <w:spacing w:after="160"/>
        <w:rPr>
          <w:sz w:val="24"/>
        </w:rPr>
      </w:pPr>
    </w:p>
    <w:p w:rsidR="009B487F" w:rsidRPr="000C6637" w:rsidP="7DAEAF70" w14:paraId="1AB246D6" w14:textId="5590847F">
      <w:pPr>
        <w:spacing w:after="160" w:line="259" w:lineRule="auto"/>
        <w:rPr>
          <w:b/>
          <w:bCs/>
          <w:sz w:val="24"/>
          <w:u w:val="single"/>
        </w:rPr>
      </w:pPr>
      <w:r w:rsidRPr="7DAEAF70">
        <w:rPr>
          <w:b/>
          <w:bCs/>
          <w:sz w:val="24"/>
          <w:u w:val="single"/>
        </w:rPr>
        <w:br w:type="page"/>
      </w:r>
      <w:r w:rsidRPr="7DAEAF70">
        <w:rPr>
          <w:b/>
          <w:bCs/>
          <w:sz w:val="24"/>
          <w:u w:val="single"/>
        </w:rPr>
        <w:t xml:space="preserve"> Respondent Distress Report form</w:t>
      </w:r>
    </w:p>
    <w:p w:rsidR="009B487F" w:rsidP="009B487F" w14:paraId="445441D4" w14:textId="77777777">
      <w:pPr>
        <w:shd w:val="clear" w:color="auto" w:fill="FFFFFF"/>
        <w:spacing w:after="160"/>
        <w:rPr>
          <w:sz w:val="24"/>
        </w:rPr>
      </w:pPr>
    </w:p>
    <w:p w:rsidR="009B487F" w:rsidRPr="000C6637" w:rsidP="009B487F" w14:paraId="6F6E43CB" w14:textId="77777777">
      <w:pPr>
        <w:shd w:val="clear" w:color="auto" w:fill="FFFFFF"/>
        <w:spacing w:after="160"/>
        <w:rPr>
          <w:sz w:val="24"/>
        </w:rPr>
      </w:pPr>
      <w:r w:rsidRPr="00D05950">
        <w:rPr>
          <w:sz w:val="24"/>
        </w:rPr>
        <w:t>CASE ID number</w:t>
      </w:r>
      <w:r>
        <w:rPr>
          <w:sz w:val="24"/>
        </w:rPr>
        <w:t>___________</w:t>
      </w:r>
    </w:p>
    <w:p w:rsidR="009B487F" w:rsidP="009B487F" w14:paraId="742BC485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4E1F133C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Interviewer name_______________________________________________________________</w:t>
      </w:r>
    </w:p>
    <w:p w:rsidR="009B487F" w:rsidP="009B487F" w14:paraId="1931B473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22E4567A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Name of PI____________________________________________________________________</w:t>
      </w:r>
    </w:p>
    <w:p w:rsidR="009B487F" w:rsidP="009B487F" w14:paraId="2CD650BA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34E3B135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Level of distress (moderate/</w:t>
      </w:r>
      <w:r>
        <w:rPr>
          <w:sz w:val="24"/>
        </w:rPr>
        <w:t>severe)_</w:t>
      </w:r>
      <w:r>
        <w:rPr>
          <w:sz w:val="24"/>
        </w:rPr>
        <w:t>________________________________________________</w:t>
      </w:r>
    </w:p>
    <w:p w:rsidR="009B487F" w:rsidP="009B487F" w14:paraId="1E121C97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37DF9AA2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Distress Description</w:t>
      </w:r>
    </w:p>
    <w:p w:rsidR="009B487F" w:rsidP="009B487F" w14:paraId="183C0129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87F" w:rsidP="009B487F" w14:paraId="5105403C" w14:textId="77777777">
      <w:pPr>
        <w:shd w:val="clear" w:color="auto" w:fill="FFFFFF"/>
        <w:spacing w:after="160"/>
        <w:rPr>
          <w:sz w:val="24"/>
        </w:rPr>
      </w:pPr>
    </w:p>
    <w:p w:rsidR="009B487F" w:rsidP="009B487F" w14:paraId="517E1C6E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Interviewer Actions</w:t>
      </w:r>
    </w:p>
    <w:p w:rsidR="009B487F" w:rsidP="009B487F" w14:paraId="6E15919B" w14:textId="77777777">
      <w:pPr>
        <w:shd w:val="clear" w:color="auto" w:fill="FFFFFF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87F" w:rsidP="009B487F" w14:paraId="4C7FEBDB" w14:textId="77777777">
      <w:pPr>
        <w:shd w:val="clear" w:color="auto" w:fill="FFFFFF"/>
        <w:spacing w:after="160"/>
        <w:rPr>
          <w:sz w:val="24"/>
        </w:rPr>
      </w:pPr>
    </w:p>
    <w:p w:rsidR="009B487F" w:rsidRPr="000C6637" w:rsidP="009B487F" w14:paraId="628816D5" w14:textId="77777777">
      <w:pPr>
        <w:shd w:val="clear" w:color="auto" w:fill="FFFFFF"/>
        <w:spacing w:after="160"/>
        <w:rPr>
          <w:sz w:val="24"/>
        </w:rPr>
      </w:pPr>
      <w:r>
        <w:rPr>
          <w:sz w:val="24"/>
        </w:rPr>
        <w:t>Date reported to PI and Operations team lead_________________________________________</w:t>
      </w:r>
    </w:p>
    <w:p w:rsidR="009B487F" w:rsidP="009B487F" w14:paraId="19E0E743" w14:textId="77777777">
      <w:pPr>
        <w:rPr>
          <w:sz w:val="24"/>
        </w:rPr>
      </w:pPr>
    </w:p>
    <w:p w:rsidR="009B487F" w:rsidRPr="00C15419" w:rsidP="009B487F" w14:paraId="6414AECF" w14:textId="77777777">
      <w:pPr>
        <w:rPr>
          <w:sz w:val="24"/>
          <w:u w:val="single"/>
        </w:rPr>
      </w:pPr>
      <w:r w:rsidRPr="00C15419">
        <w:rPr>
          <w:sz w:val="24"/>
          <w:u w:val="single"/>
        </w:rPr>
        <w:t>Severe distress</w:t>
      </w:r>
    </w:p>
    <w:p w:rsidR="009B487F" w:rsidP="009B487F" w14:paraId="08832141" w14:textId="77777777">
      <w:pPr>
        <w:rPr>
          <w:sz w:val="24"/>
        </w:rPr>
      </w:pPr>
    </w:p>
    <w:p w:rsidR="009B487F" w:rsidP="009B487F" w14:paraId="299F7D3A" w14:textId="77777777">
      <w:pPr>
        <w:rPr>
          <w:sz w:val="24"/>
        </w:rPr>
      </w:pPr>
      <w:r>
        <w:rPr>
          <w:sz w:val="24"/>
        </w:rPr>
        <w:t>Date reported to ERB____________________________________________________________</w:t>
      </w:r>
    </w:p>
    <w:p w:rsidR="009B487F" w:rsidP="009B487F" w14:paraId="6693DFE7" w14:textId="77777777">
      <w:pPr>
        <w:rPr>
          <w:sz w:val="24"/>
        </w:rPr>
      </w:pPr>
    </w:p>
    <w:p w:rsidR="009B487F" w:rsidP="009B487F" w14:paraId="520185D8" w14:textId="77777777">
      <w:pPr>
        <w:rPr>
          <w:sz w:val="24"/>
        </w:rPr>
      </w:pPr>
    </w:p>
    <w:p w:rsidR="009B487F" w:rsidP="009B487F" w14:paraId="7CA90902" w14:textId="1F78A303">
      <w:r>
        <w:rPr>
          <w:sz w:val="24"/>
        </w:rPr>
        <w:t>Name of operations team lead making report____</w:t>
      </w:r>
    </w:p>
    <w:sectPr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9EFDAA0" w14:textId="77777777" w:rsidTr="7DAEAF70">
      <w:tblPrEx>
        <w:tblW w:w="0" w:type="auto"/>
        <w:tblLayout w:type="fixed"/>
        <w:tblLook w:val="06A0"/>
      </w:tblPrEx>
      <w:tc>
        <w:tcPr>
          <w:tcW w:w="3120" w:type="dxa"/>
        </w:tcPr>
        <w:p w:rsidR="7DAEAF70" w:rsidP="7DAEAF70" w14:paraId="75A6A5C2" w14:textId="62FD8108">
          <w:pPr>
            <w:pStyle w:val="Header"/>
            <w:ind w:left="-115"/>
            <w:rPr>
              <w:szCs w:val="20"/>
            </w:rPr>
          </w:pPr>
        </w:p>
      </w:tc>
      <w:tc>
        <w:tcPr>
          <w:tcW w:w="3120" w:type="dxa"/>
        </w:tcPr>
        <w:p w:rsidR="7DAEAF70" w:rsidP="7DAEAF70" w14:paraId="56C6731F" w14:textId="5721FC75">
          <w:pPr>
            <w:pStyle w:val="Header"/>
            <w:jc w:val="center"/>
            <w:rPr>
              <w:szCs w:val="20"/>
            </w:rPr>
          </w:pPr>
        </w:p>
      </w:tc>
      <w:tc>
        <w:tcPr>
          <w:tcW w:w="3120" w:type="dxa"/>
        </w:tcPr>
        <w:p w:rsidR="7DAEAF70" w:rsidP="7DAEAF70" w14:paraId="0054C7BA" w14:textId="7BD2C5E0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:rsidR="7DAEAF70" w:rsidP="7DAEAF70" w14:paraId="19DA8F25" w14:textId="2C8AB58B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B487F" w:rsidP="009B487F" w14:paraId="4C29A6A3" w14:textId="77777777">
      <w:r>
        <w:separator/>
      </w:r>
    </w:p>
  </w:footnote>
  <w:footnote w:type="continuationSeparator" w:id="1">
    <w:p w:rsidR="009B487F" w:rsidP="009B487F" w14:paraId="134E1FAE" w14:textId="77777777">
      <w:r>
        <w:continuationSeparator/>
      </w:r>
    </w:p>
  </w:footnote>
  <w:footnote w:id="2">
    <w:p w:rsidR="7DAEAF70" w:rsidP="7DAEAF70" w14:paraId="67CC41FA" w14:textId="5E4417D2">
      <w:pPr>
        <w:pStyle w:val="FootnoteText"/>
      </w:pPr>
      <w:r w:rsidRPr="7DAEAF70">
        <w:rPr>
          <w:rStyle w:val="FootnoteReference"/>
        </w:rPr>
        <w:footnoteRef/>
      </w:r>
      <w:r w:rsidRPr="7DAEAF70">
        <w:t xml:space="preserve"> Links and phone numbers updated on: </w:t>
      </w:r>
      <w:r w:rsidR="006E69A2">
        <w:t>06/24/2024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28DDAB76" w14:textId="77777777" w:rsidTr="7DAEAF70">
      <w:tblPrEx>
        <w:tblW w:w="0" w:type="auto"/>
        <w:tblLayout w:type="fixed"/>
        <w:tblLook w:val="06A0"/>
      </w:tblPrEx>
      <w:tc>
        <w:tcPr>
          <w:tcW w:w="3120" w:type="dxa"/>
        </w:tcPr>
        <w:p w:rsidR="7DAEAF70" w:rsidP="7DAEAF70" w14:paraId="370089ED" w14:textId="1706A312">
          <w:pPr>
            <w:pStyle w:val="Header"/>
            <w:ind w:left="-115"/>
            <w:rPr>
              <w:szCs w:val="20"/>
            </w:rPr>
          </w:pPr>
        </w:p>
      </w:tc>
      <w:tc>
        <w:tcPr>
          <w:tcW w:w="3120" w:type="dxa"/>
        </w:tcPr>
        <w:p w:rsidR="7DAEAF70" w:rsidP="7DAEAF70" w14:paraId="5D2B5AAB" w14:textId="64B2EC4C">
          <w:pPr>
            <w:pStyle w:val="Header"/>
            <w:jc w:val="center"/>
            <w:rPr>
              <w:szCs w:val="20"/>
            </w:rPr>
          </w:pPr>
        </w:p>
      </w:tc>
      <w:tc>
        <w:tcPr>
          <w:tcW w:w="3120" w:type="dxa"/>
        </w:tcPr>
        <w:p w:rsidR="7DAEAF70" w:rsidP="7DAEAF70" w14:paraId="5E392842" w14:textId="0873979C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:rsidR="7DAEAF70" w:rsidP="7DAEAF70" w14:paraId="640D8C4F" w14:textId="77309AB1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E43F7D"/>
    <w:multiLevelType w:val="hybridMultilevel"/>
    <w:tmpl w:val="3D80B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65634"/>
    <w:multiLevelType w:val="hybridMultilevel"/>
    <w:tmpl w:val="808AC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A3BEE"/>
    <w:multiLevelType w:val="hybridMultilevel"/>
    <w:tmpl w:val="91EA6A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65E41"/>
    <w:multiLevelType w:val="hybridMultilevel"/>
    <w:tmpl w:val="368AC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81014"/>
    <w:multiLevelType w:val="hybridMultilevel"/>
    <w:tmpl w:val="0AC80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92E82"/>
    <w:multiLevelType w:val="hybridMultilevel"/>
    <w:tmpl w:val="DC9AC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66161">
    <w:abstractNumId w:val="4"/>
  </w:num>
  <w:num w:numId="2" w16cid:durableId="1487093837">
    <w:abstractNumId w:val="1"/>
  </w:num>
  <w:num w:numId="3" w16cid:durableId="897085438">
    <w:abstractNumId w:val="0"/>
  </w:num>
  <w:num w:numId="4" w16cid:durableId="1006521742">
    <w:abstractNumId w:val="3"/>
  </w:num>
  <w:num w:numId="5" w16cid:durableId="81338282">
    <w:abstractNumId w:val="5"/>
  </w:num>
  <w:num w:numId="6" w16cid:durableId="167144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7F"/>
    <w:rsid w:val="000C6637"/>
    <w:rsid w:val="000E4E47"/>
    <w:rsid w:val="001E7454"/>
    <w:rsid w:val="002039E7"/>
    <w:rsid w:val="00297677"/>
    <w:rsid w:val="00335745"/>
    <w:rsid w:val="00362414"/>
    <w:rsid w:val="00371B2D"/>
    <w:rsid w:val="00436933"/>
    <w:rsid w:val="004B5C4E"/>
    <w:rsid w:val="004F5293"/>
    <w:rsid w:val="005D0848"/>
    <w:rsid w:val="006021E2"/>
    <w:rsid w:val="00650AFA"/>
    <w:rsid w:val="006810C4"/>
    <w:rsid w:val="006E69A2"/>
    <w:rsid w:val="007132E8"/>
    <w:rsid w:val="00813D92"/>
    <w:rsid w:val="00815D5C"/>
    <w:rsid w:val="008B4566"/>
    <w:rsid w:val="009828FA"/>
    <w:rsid w:val="009B487F"/>
    <w:rsid w:val="009F07DC"/>
    <w:rsid w:val="00A03870"/>
    <w:rsid w:val="00A758D0"/>
    <w:rsid w:val="00BE091B"/>
    <w:rsid w:val="00C15419"/>
    <w:rsid w:val="00D05950"/>
    <w:rsid w:val="00EB3DDF"/>
    <w:rsid w:val="00ED6360"/>
    <w:rsid w:val="00ED658F"/>
    <w:rsid w:val="00F12E2C"/>
    <w:rsid w:val="00F95073"/>
    <w:rsid w:val="00FD547C"/>
    <w:rsid w:val="018950B0"/>
    <w:rsid w:val="17AD2098"/>
    <w:rsid w:val="19311A3D"/>
    <w:rsid w:val="1B9D04ED"/>
    <w:rsid w:val="1C09D265"/>
    <w:rsid w:val="29DB4E17"/>
    <w:rsid w:val="38E88EBD"/>
    <w:rsid w:val="3AF34EED"/>
    <w:rsid w:val="3CD53AB7"/>
    <w:rsid w:val="41FDC2D6"/>
    <w:rsid w:val="4878AA03"/>
    <w:rsid w:val="4A31392E"/>
    <w:rsid w:val="4E4D3246"/>
    <w:rsid w:val="51DFF7B7"/>
    <w:rsid w:val="5456F193"/>
    <w:rsid w:val="54CFED13"/>
    <w:rsid w:val="5AF034AF"/>
    <w:rsid w:val="6630BC47"/>
    <w:rsid w:val="6A948E33"/>
    <w:rsid w:val="73331E4B"/>
    <w:rsid w:val="754D38F1"/>
    <w:rsid w:val="78761E72"/>
    <w:rsid w:val="78FF84F8"/>
    <w:rsid w:val="7979FE67"/>
    <w:rsid w:val="7CC0D834"/>
    <w:rsid w:val="7DAEAF70"/>
    <w:rsid w:val="7EA789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8D6A80"/>
  <w15:chartTrackingRefBased/>
  <w15:docId w15:val="{97C46FCF-6A41-4525-93C0-7B7A39D3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87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487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87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87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B487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8B456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nia.nih.gov/health/brain-health/cognitive-health-and-older-adults" TargetMode="External" /><Relationship Id="rId11" Type="http://schemas.openxmlformats.org/officeDocument/2006/relationships/hyperlink" Target="https://www.nia.nih.gov/alzheimers" TargetMode="External" /><Relationship Id="rId12" Type="http://schemas.openxmlformats.org/officeDocument/2006/relationships/hyperlink" Target="mailto:Adear@nia.nih.gov" TargetMode="External" /><Relationship Id="rId13" Type="http://schemas.openxmlformats.org/officeDocument/2006/relationships/hyperlink" Target="mailto:info@alz.org" TargetMode="External" /><Relationship Id="rId14" Type="http://schemas.openxmlformats.org/officeDocument/2006/relationships/hyperlink" Target="http://www.alz.org/" TargetMode="External" /><Relationship Id="rId15" Type="http://schemas.openxmlformats.org/officeDocument/2006/relationships/hyperlink" Target="mailto:info@alzfdn.org" TargetMode="External" /><Relationship Id="rId16" Type="http://schemas.openxmlformats.org/officeDocument/2006/relationships/hyperlink" Target="http://www.alzfdn.org/" TargetMode="External" /><Relationship Id="rId17" Type="http://schemas.openxmlformats.org/officeDocument/2006/relationships/header" Target="header1.xm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settings" Target="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https://www.cdc.gov/violencepreven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9aba49-0b2d-4cc1-a0cd-3a53f65dc42e">MQ3NJPM7XP6Q-1280322958-383</_dlc_DocId>
    <_dlc_DocIdUrl xmlns="8d9aba49-0b2d-4cc1-a0cd-3a53f65dc42e">
      <Url>https://cdc.sharepoint.com/sites/NCHS-bizops/clearance/_layouts/15/DocIdRedir.aspx?ID=MQ3NJPM7XP6Q-1280322958-383</Url>
      <Description>MQ3NJPM7XP6Q-1280322958-383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B6AF587268E43B5574117C2DB507D" ma:contentTypeVersion="4" ma:contentTypeDescription="Create a new document." ma:contentTypeScope="" ma:versionID="4c50f02457a872c9c80e5d90760f7625">
  <xsd:schema xmlns:xsd="http://www.w3.org/2001/XMLSchema" xmlns:xs="http://www.w3.org/2001/XMLSchema" xmlns:p="http://schemas.microsoft.com/office/2006/metadata/properties" xmlns:ns2="8d9aba49-0b2d-4cc1-a0cd-3a53f65dc42e" xmlns:ns3="68553609-54f4-488f-b432-0fcf69d749ac" xmlns:ns4="9c8abb87-4b5b-427d-be89-bed62b79348e" targetNamespace="http://schemas.microsoft.com/office/2006/metadata/properties" ma:root="true" ma:fieldsID="d82d25d7838d020ded19de2d8d088673" ns2:_="" ns3:_="" ns4:_="">
    <xsd:import namespace="8d9aba49-0b2d-4cc1-a0cd-3a53f65dc42e"/>
    <xsd:import namespace="68553609-54f4-488f-b432-0fcf69d749ac"/>
    <xsd:import namespace="9c8abb87-4b5b-427d-be89-bed62b7934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ba49-0b2d-4cc1-a0cd-3a53f65dc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3609-54f4-488f-b432-0fcf69d74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bb87-4b5b-427d-be89-bed62b793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AA955F-6798-4A02-9A19-93A23EAB0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0EB0D-F9B5-445C-A84C-87E65F46A950}">
  <ds:schemaRefs>
    <ds:schemaRef ds:uri="http://schemas.microsoft.com/office/2006/metadata/properties"/>
    <ds:schemaRef ds:uri="http://schemas.microsoft.com/office/infopath/2007/PartnerControls"/>
    <ds:schemaRef ds:uri="8d9aba49-0b2d-4cc1-a0cd-3a53f65dc42e"/>
  </ds:schemaRefs>
</ds:datastoreItem>
</file>

<file path=customXml/itemProps3.xml><?xml version="1.0" encoding="utf-8"?>
<ds:datastoreItem xmlns:ds="http://schemas.openxmlformats.org/officeDocument/2006/customXml" ds:itemID="{4B111974-2981-4879-97C2-03E65FF30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aba49-0b2d-4cc1-a0cd-3a53f65dc42e"/>
    <ds:schemaRef ds:uri="68553609-54f4-488f-b432-0fcf69d749ac"/>
    <ds:schemaRef ds:uri="9c8abb87-4b5b-427d-be89-bed62b793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34973-9761-4A39-90C5-A5502B15BC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Wilmot, Amanda (CDC/DDPHSS/NCHS/DRM)</dc:creator>
  <cp:lastModifiedBy>Titus, Amanda (CDC/IOD/OPHDST/NCHS)</cp:lastModifiedBy>
  <cp:revision>2</cp:revision>
  <dcterms:created xsi:type="dcterms:W3CDTF">2024-07-08T15:44:00Z</dcterms:created>
  <dcterms:modified xsi:type="dcterms:W3CDTF">2024-07-08T15:44:00Z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0x010100314B6AF587268E43B5574117C2DB507D</vt:lpwstr>
  </property>
  <property fmtid="{D5CDD505-2E9C-101B-9397-08002B2CF9AE}" pid="3" name="MSIP_Label_8af03ff0-41c5-4c41-b55e-fabb8fae94be_ActionId">
    <vt:lpwstr>70754822-751f-4fd3-9b69-af3fec06be7c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2021-04-29T16:08:00Z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_dlc_DocIdItemGuid">
    <vt:lpwstr>c971d073-6d61-4e11-ac29-87999b08eadb</vt:lpwstr>
  </property>
</Properties>
</file>