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D153F" w14:paraId="74C6C8BB" w14:textId="1433CB5A">
      <w:pPr>
        <w:rPr>
          <w:b/>
          <w:color w:val="000000"/>
          <w:sz w:val="30"/>
        </w:rPr>
      </w:pPr>
      <w:r w:rsidRPr="006B653B">
        <w:rPr>
          <w:noProof/>
        </w:rPr>
        <mc:AlternateContent>
          <mc:Choice Requires="wps">
            <w:drawing>
              <wp:inline distT="0" distB="0" distL="0" distR="0">
                <wp:extent cx="7791450" cy="714375"/>
                <wp:effectExtent l="0" t="0" r="19050" b="28575"/>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91450" cy="714375"/>
                        </a:xfrm>
                        <a:prstGeom prst="rect">
                          <a:avLst/>
                        </a:prstGeom>
                        <a:solidFill>
                          <a:srgbClr val="FFFFFF"/>
                        </a:solidFill>
                        <a:ln w="9525">
                          <a:solidFill>
                            <a:srgbClr val="000000"/>
                          </a:solidFill>
                          <a:miter lim="800000"/>
                          <a:headEnd/>
                          <a:tailEnd/>
                        </a:ln>
                      </wps:spPr>
                      <wps:txbx>
                        <w:txbxContent>
                          <w:p w:rsidR="001142E6" w:rsidP="00EF397F" w14:textId="11818068">
                            <w:pPr>
                              <w:spacing w:after="120"/>
                              <w:rPr>
                                <w:rFonts w:ascii="Arial" w:hAnsi="Arial" w:cs="Arial"/>
                                <w:sz w:val="12"/>
                                <w:szCs w:val="12"/>
                              </w:rPr>
                            </w:pPr>
                            <w:r w:rsidRPr="00786889">
                              <w:rPr>
                                <w:rFonts w:ascii="Arial" w:hAnsi="Arial" w:cs="Arial"/>
                                <w:b/>
                                <w:bCs/>
                                <w:i/>
                                <w:iCs/>
                                <w:sz w:val="12"/>
                                <w:szCs w:val="12"/>
                              </w:rPr>
                              <w:t xml:space="preserve">Public Burden Statement: </w:t>
                            </w:r>
                            <w:r w:rsidRPr="00786889">
                              <w:rPr>
                                <w:rFonts w:ascii="Arial" w:hAnsi="Arial" w:cs="Arial"/>
                                <w:i/>
                                <w:iCs/>
                                <w:sz w:val="12"/>
                                <w:szCs w:val="12"/>
                              </w:rPr>
                              <w:t xml:space="preserve">The BHW Performance Report for Grants and Cooperative Agreements (PRGCA) is an annual performance and progress report required from each health professions and nursing education grantee that has an approved, funded project with a project period of one year or more. The report is required to determine the extent to which objectives of the project have been met so that a decision regarding continuation funding can be made. An agency may not conduct or sponsor, and a person is not required to respond to, a collection of information unless it displays a currently valid OMB control number. The OMB control number for this information collection is </w:t>
                            </w:r>
                            <w:r>
                              <w:rPr>
                                <w:rFonts w:ascii="Arial" w:hAnsi="Arial" w:cs="Arial"/>
                                <w:i/>
                                <w:iCs/>
                                <w:sz w:val="12"/>
                                <w:szCs w:val="12"/>
                              </w:rPr>
                              <w:t>0906</w:t>
                            </w:r>
                            <w:r w:rsidRPr="00786889">
                              <w:rPr>
                                <w:rFonts w:ascii="Arial" w:hAnsi="Arial" w:cs="Arial"/>
                                <w:i/>
                                <w:iCs/>
                                <w:sz w:val="12"/>
                                <w:szCs w:val="12"/>
                              </w:rPr>
                              <w:t>-00</w:t>
                            </w:r>
                            <w:r>
                              <w:rPr>
                                <w:rFonts w:ascii="Arial" w:hAnsi="Arial" w:cs="Arial"/>
                                <w:i/>
                                <w:iCs/>
                                <w:sz w:val="12"/>
                                <w:szCs w:val="12"/>
                              </w:rPr>
                              <w:t>86</w:t>
                            </w:r>
                            <w:r w:rsidRPr="00786889">
                              <w:rPr>
                                <w:rFonts w:ascii="Arial" w:hAnsi="Arial" w:cs="Arial"/>
                                <w:i/>
                                <w:iCs/>
                                <w:sz w:val="12"/>
                                <w:szCs w:val="12"/>
                              </w:rPr>
                              <w:t xml:space="preserve"> and it is valid until</w:t>
                            </w:r>
                            <w:r w:rsidR="00212E9B">
                              <w:rPr>
                                <w:rFonts w:ascii="Arial" w:hAnsi="Arial" w:cs="Arial"/>
                                <w:i/>
                                <w:iCs/>
                                <w:sz w:val="12"/>
                                <w:szCs w:val="12"/>
                              </w:rPr>
                              <w:t xml:space="preserve"> xx/xx/xxx</w:t>
                            </w:r>
                            <w:r w:rsidR="00F07154">
                              <w:rPr>
                                <w:rFonts w:ascii="Arial" w:hAnsi="Arial" w:cs="Arial"/>
                                <w:i/>
                                <w:iCs/>
                                <w:sz w:val="12"/>
                                <w:szCs w:val="12"/>
                              </w:rPr>
                              <w:t>x.</w:t>
                            </w:r>
                            <w:r w:rsidRPr="00786889">
                              <w:rPr>
                                <w:rFonts w:ascii="Arial" w:hAnsi="Arial" w:cs="Arial"/>
                                <w:i/>
                                <w:iCs/>
                                <w:sz w:val="12"/>
                                <w:szCs w:val="12"/>
                              </w:rPr>
                              <w:t xml:space="preserve">. This information collection is required to obtain or retain a benefit (Government Performance and Results Act (GPRA) of 1993 and the GPRA Modernization Act of 2010). The information will be kept private to the extent permitted by law (see 42 USC 292 et seq). Public reporting burden for this collection of information is estimated to average </w:t>
                            </w:r>
                            <w:r w:rsidR="00212E9B">
                              <w:rPr>
                                <w:rFonts w:ascii="Arial" w:hAnsi="Arial" w:cs="Arial"/>
                                <w:i/>
                                <w:iCs/>
                                <w:sz w:val="12"/>
                                <w:szCs w:val="12"/>
                              </w:rPr>
                              <w:t>xx</w:t>
                            </w:r>
                            <w:r w:rsidRPr="00786889">
                              <w:rPr>
                                <w:rFonts w:ascii="Arial" w:hAnsi="Arial" w:cs="Arial"/>
                                <w:i/>
                                <w:iCs/>
                                <w:sz w:val="12"/>
                                <w:szCs w:val="12"/>
                              </w:rPr>
                              <w:t xml:space="preserve"> hours per response to the annual performance report,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C767BB">
                              <w:rPr>
                                <w:rFonts w:ascii="Arial" w:hAnsi="Arial" w:cs="Arial"/>
                                <w:i/>
                                <w:iCs/>
                                <w:sz w:val="12"/>
                                <w:szCs w:val="12"/>
                              </w:rPr>
                              <w:t>13N82</w:t>
                            </w:r>
                            <w:r w:rsidRPr="00786889">
                              <w:rPr>
                                <w:rFonts w:ascii="Arial" w:hAnsi="Arial" w:cs="Arial"/>
                                <w:i/>
                                <w:iCs/>
                                <w:sz w:val="12"/>
                                <w:szCs w:val="12"/>
                              </w:rPr>
                              <w:t>, Rockville, Maryland, 20857</w:t>
                            </w:r>
                            <w:r w:rsidR="002A42AA">
                              <w:rPr>
                                <w:rFonts w:ascii="Arial" w:hAnsi="Arial" w:cs="Arial"/>
                                <w:i/>
                                <w:iCs/>
                                <w:sz w:val="12"/>
                                <w:szCs w:val="12"/>
                              </w:rPr>
                              <w:t>.</w:t>
                            </w:r>
                          </w:p>
                          <w:p w:rsidR="00EF397F" w:rsidRPr="00786889" w:rsidP="00082136" w14:textId="77777777">
                            <w:pPr>
                              <w:rPr>
                                <w:rFonts w:ascii="Arial" w:hAnsi="Arial" w:cs="Arial"/>
                                <w:sz w:val="12"/>
                                <w:szCs w:val="12"/>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613.5pt;height:56.25pt;mso-left-percent:-10001;mso-position-horizontal-relative:char;mso-position-vertical-relative:line;mso-top-percent:-10001;mso-wrap-style:square;visibility:visible;v-text-anchor:top">
                <v:textbox>
                  <w:txbxContent>
                    <w:p w:rsidR="001142E6" w:rsidP="00EF397F" w14:paraId="11CB9B3E" w14:textId="11818068">
                      <w:pPr>
                        <w:spacing w:after="120"/>
                        <w:rPr>
                          <w:rFonts w:ascii="Arial" w:hAnsi="Arial" w:cs="Arial"/>
                          <w:sz w:val="12"/>
                          <w:szCs w:val="12"/>
                        </w:rPr>
                      </w:pPr>
                      <w:r w:rsidRPr="00786889">
                        <w:rPr>
                          <w:rFonts w:ascii="Arial" w:hAnsi="Arial" w:cs="Arial"/>
                          <w:b/>
                          <w:bCs/>
                          <w:i/>
                          <w:iCs/>
                          <w:sz w:val="12"/>
                          <w:szCs w:val="12"/>
                        </w:rPr>
                        <w:t xml:space="preserve">Public Burden Statement: </w:t>
                      </w:r>
                      <w:r w:rsidRPr="00786889">
                        <w:rPr>
                          <w:rFonts w:ascii="Arial" w:hAnsi="Arial" w:cs="Arial"/>
                          <w:i/>
                          <w:iCs/>
                          <w:sz w:val="12"/>
                          <w:szCs w:val="12"/>
                        </w:rPr>
                        <w:t xml:space="preserve">The BHW Performance Report for Grants and Cooperative Agreements (PRGCA) is an annual performance and progress report required from each health professions and nursing education grantee that has an approved, funded project with a project period of one year or more. The report is required to determine the extent to which objectives of the project have been met so that a decision regarding continuation funding can be made. An agency may not conduct or sponsor, and a person is not required to respond to, a collection of information unless it displays a currently valid OMB control number. The OMB control number for this information collection is </w:t>
                      </w:r>
                      <w:r>
                        <w:rPr>
                          <w:rFonts w:ascii="Arial" w:hAnsi="Arial" w:cs="Arial"/>
                          <w:i/>
                          <w:iCs/>
                          <w:sz w:val="12"/>
                          <w:szCs w:val="12"/>
                        </w:rPr>
                        <w:t>0906</w:t>
                      </w:r>
                      <w:r w:rsidRPr="00786889">
                        <w:rPr>
                          <w:rFonts w:ascii="Arial" w:hAnsi="Arial" w:cs="Arial"/>
                          <w:i/>
                          <w:iCs/>
                          <w:sz w:val="12"/>
                          <w:szCs w:val="12"/>
                        </w:rPr>
                        <w:t>-00</w:t>
                      </w:r>
                      <w:r>
                        <w:rPr>
                          <w:rFonts w:ascii="Arial" w:hAnsi="Arial" w:cs="Arial"/>
                          <w:i/>
                          <w:iCs/>
                          <w:sz w:val="12"/>
                          <w:szCs w:val="12"/>
                        </w:rPr>
                        <w:t>86</w:t>
                      </w:r>
                      <w:r w:rsidRPr="00786889">
                        <w:rPr>
                          <w:rFonts w:ascii="Arial" w:hAnsi="Arial" w:cs="Arial"/>
                          <w:i/>
                          <w:iCs/>
                          <w:sz w:val="12"/>
                          <w:szCs w:val="12"/>
                        </w:rPr>
                        <w:t xml:space="preserve"> and it is valid until</w:t>
                      </w:r>
                      <w:r w:rsidR="00212E9B">
                        <w:rPr>
                          <w:rFonts w:ascii="Arial" w:hAnsi="Arial" w:cs="Arial"/>
                          <w:i/>
                          <w:iCs/>
                          <w:sz w:val="12"/>
                          <w:szCs w:val="12"/>
                        </w:rPr>
                        <w:t xml:space="preserve"> xx/xx/xxx</w:t>
                      </w:r>
                      <w:r w:rsidR="00F07154">
                        <w:rPr>
                          <w:rFonts w:ascii="Arial" w:hAnsi="Arial" w:cs="Arial"/>
                          <w:i/>
                          <w:iCs/>
                          <w:sz w:val="12"/>
                          <w:szCs w:val="12"/>
                        </w:rPr>
                        <w:t>x.</w:t>
                      </w:r>
                      <w:r w:rsidRPr="00786889">
                        <w:rPr>
                          <w:rFonts w:ascii="Arial" w:hAnsi="Arial" w:cs="Arial"/>
                          <w:i/>
                          <w:iCs/>
                          <w:sz w:val="12"/>
                          <w:szCs w:val="12"/>
                        </w:rPr>
                        <w:t xml:space="preserve">. This information collection is required to obtain or retain a benefit (Government Performance and Results Act (GPRA) of 1993 and the GPRA Modernization Act of 2010). The information will be kept private to the extent permitted by law (see 42 USC 292 et seq). Public reporting burden for this collection of information is estimated to average </w:t>
                      </w:r>
                      <w:r w:rsidR="00212E9B">
                        <w:rPr>
                          <w:rFonts w:ascii="Arial" w:hAnsi="Arial" w:cs="Arial"/>
                          <w:i/>
                          <w:iCs/>
                          <w:sz w:val="12"/>
                          <w:szCs w:val="12"/>
                        </w:rPr>
                        <w:t>xx</w:t>
                      </w:r>
                      <w:r w:rsidRPr="00786889">
                        <w:rPr>
                          <w:rFonts w:ascii="Arial" w:hAnsi="Arial" w:cs="Arial"/>
                          <w:i/>
                          <w:iCs/>
                          <w:sz w:val="12"/>
                          <w:szCs w:val="12"/>
                        </w:rPr>
                        <w:t xml:space="preserve"> hours per response to the annual performance report,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C767BB">
                        <w:rPr>
                          <w:rFonts w:ascii="Arial" w:hAnsi="Arial" w:cs="Arial"/>
                          <w:i/>
                          <w:iCs/>
                          <w:sz w:val="12"/>
                          <w:szCs w:val="12"/>
                        </w:rPr>
                        <w:t>13N82</w:t>
                      </w:r>
                      <w:r w:rsidRPr="00786889">
                        <w:rPr>
                          <w:rFonts w:ascii="Arial" w:hAnsi="Arial" w:cs="Arial"/>
                          <w:i/>
                          <w:iCs/>
                          <w:sz w:val="12"/>
                          <w:szCs w:val="12"/>
                        </w:rPr>
                        <w:t>, Rockville, Maryland, 20857</w:t>
                      </w:r>
                      <w:r w:rsidR="002A42AA">
                        <w:rPr>
                          <w:rFonts w:ascii="Arial" w:hAnsi="Arial" w:cs="Arial"/>
                          <w:i/>
                          <w:iCs/>
                          <w:sz w:val="12"/>
                          <w:szCs w:val="12"/>
                        </w:rPr>
                        <w:t>.</w:t>
                      </w:r>
                    </w:p>
                    <w:p w:rsidR="00EF397F" w:rsidRPr="00786889" w:rsidP="00082136" w14:paraId="01736E0F" w14:textId="77777777">
                      <w:pPr>
                        <w:rPr>
                          <w:rFonts w:ascii="Arial" w:hAnsi="Arial" w:cs="Arial"/>
                          <w:sz w:val="12"/>
                          <w:szCs w:val="12"/>
                        </w:rPr>
                      </w:pPr>
                    </w:p>
                  </w:txbxContent>
                </v:textbox>
                <w10:wrap type="none"/>
                <w10:anchorlock/>
              </v:shape>
            </w:pict>
          </mc:Fallback>
        </mc:AlternateContent>
      </w:r>
    </w:p>
    <w:p w:rsidR="0028006E" w14:paraId="0A14F93B" w14:textId="77777777">
      <w:pPr>
        <w:rPr>
          <w:b/>
          <w:color w:val="000000"/>
          <w:sz w:val="30"/>
        </w:rPr>
      </w:pPr>
    </w:p>
    <w:p w:rsidR="00223398" w14:paraId="7F991191" w14:textId="598979DD">
      <w:pPr>
        <w:rPr>
          <w:b/>
          <w:color w:val="000000"/>
          <w:sz w:val="30"/>
        </w:rPr>
      </w:pPr>
      <w:r>
        <w:rPr>
          <w:b/>
          <w:color w:val="000000"/>
          <w:sz w:val="30"/>
        </w:rPr>
        <w:t>Table of Contents</w:t>
      </w:r>
    </w:p>
    <w:p w:rsidR="001F3F9D" w14:paraId="7FF52C85" w14:textId="77777777">
      <w:pPr>
        <w:rPr>
          <w:b/>
          <w:color w:val="000000"/>
          <w:sz w:val="30"/>
        </w:rPr>
      </w:pPr>
    </w:p>
    <w:p w:rsidR="0043004B" w14:paraId="7F991192" w14:textId="0BA2B183">
      <w:pPr>
        <w:pStyle w:val="TOC1"/>
        <w:tabs>
          <w:tab w:val="right" w:leader="dot" w:pos="12230"/>
        </w:tabs>
        <w:rPr>
          <w:rFonts w:asciiTheme="minorHAnsi" w:hAnsiTheme="minorHAnsi"/>
          <w:noProof/>
          <w:sz w:val="22"/>
        </w:rPr>
      </w:pPr>
      <w:r>
        <w:rPr>
          <w:b/>
          <w:color w:val="000000"/>
          <w:sz w:val="30"/>
        </w:rPr>
        <w:fldChar w:fldCharType="begin"/>
      </w:r>
      <w:r>
        <w:rPr>
          <w:b/>
          <w:color w:val="000000"/>
          <w:sz w:val="30"/>
        </w:rPr>
        <w:instrText>TOC \o "1-2" \h \u</w:instrText>
      </w:r>
      <w:r>
        <w:rPr>
          <w:b/>
          <w:color w:val="000000"/>
          <w:sz w:val="30"/>
        </w:rPr>
        <w:fldChar w:fldCharType="separate"/>
      </w:r>
      <w:hyperlink w:anchor="_Toc256001947" w:history="1">
        <w:r w:rsidRPr="00401F57">
          <w:rPr>
            <w:rStyle w:val="Hyperlink"/>
            <w:rFonts w:ascii="Cambria" w:eastAsia="Cambria" w:hAnsi="Cambria" w:cs="Cambria"/>
            <w:b/>
            <w:noProof/>
          </w:rPr>
          <w:t>1. Setup Forms</w:t>
        </w:r>
        <w:r>
          <w:rPr>
            <w:rStyle w:val="Hyperlink"/>
          </w:rPr>
          <w:tab/>
        </w:r>
        <w:r>
          <w:fldChar w:fldCharType="begin"/>
        </w:r>
        <w:r>
          <w:rPr>
            <w:rStyle w:val="Hyperlink"/>
          </w:rPr>
          <w:instrText xml:space="preserve"> PAGEREF _Toc256001947 \h </w:instrText>
        </w:r>
        <w:r>
          <w:fldChar w:fldCharType="separate"/>
        </w:r>
        <w:r w:rsidR="000B49E0">
          <w:rPr>
            <w:rStyle w:val="Hyperlink"/>
            <w:noProof/>
          </w:rPr>
          <w:t>2</w:t>
        </w:r>
        <w:r>
          <w:fldChar w:fldCharType="end"/>
        </w:r>
      </w:hyperlink>
    </w:p>
    <w:p w:rsidR="0043004B" w14:paraId="7F991193" w14:textId="4B32903E">
      <w:pPr>
        <w:pStyle w:val="TOC2"/>
        <w:tabs>
          <w:tab w:val="right" w:leader="dot" w:pos="12230"/>
        </w:tabs>
        <w:rPr>
          <w:rFonts w:asciiTheme="minorHAnsi" w:hAnsiTheme="minorHAnsi"/>
          <w:noProof/>
          <w:sz w:val="22"/>
        </w:rPr>
      </w:pPr>
      <w:hyperlink w:anchor="_Toc256001948" w:history="1">
        <w:r>
          <w:rPr>
            <w:rStyle w:val="Hyperlink"/>
            <w:rFonts w:ascii="Cambria" w:eastAsia="Cambria" w:hAnsi="Cambria" w:cs="Cambria"/>
            <w:noProof/>
          </w:rPr>
          <w:t>1.1.   Grant Purpose – Setup</w:t>
        </w:r>
        <w:r>
          <w:rPr>
            <w:rStyle w:val="Hyperlink"/>
          </w:rPr>
          <w:tab/>
        </w:r>
        <w:r>
          <w:fldChar w:fldCharType="begin"/>
        </w:r>
        <w:r>
          <w:rPr>
            <w:rStyle w:val="Hyperlink"/>
          </w:rPr>
          <w:instrText xml:space="preserve"> PAGEREF _Toc256001948 \h </w:instrText>
        </w:r>
        <w:r>
          <w:fldChar w:fldCharType="separate"/>
        </w:r>
        <w:r w:rsidR="000B49E0">
          <w:rPr>
            <w:rStyle w:val="Hyperlink"/>
            <w:noProof/>
          </w:rPr>
          <w:t>2</w:t>
        </w:r>
        <w:r>
          <w:fldChar w:fldCharType="end"/>
        </w:r>
      </w:hyperlink>
    </w:p>
    <w:p w:rsidR="0043004B" w14:paraId="7F991194" w14:textId="16F9FF3A">
      <w:pPr>
        <w:pStyle w:val="TOC2"/>
        <w:tabs>
          <w:tab w:val="right" w:leader="dot" w:pos="12230"/>
        </w:tabs>
        <w:rPr>
          <w:rFonts w:asciiTheme="minorHAnsi" w:hAnsiTheme="minorHAnsi"/>
          <w:noProof/>
          <w:sz w:val="22"/>
        </w:rPr>
      </w:pPr>
      <w:hyperlink w:anchor="_Toc256001949" w:history="1">
        <w:r>
          <w:rPr>
            <w:rStyle w:val="Hyperlink"/>
            <w:rFonts w:ascii="Cambria" w:eastAsia="Cambria" w:hAnsi="Cambria" w:cs="Cambria"/>
            <w:noProof/>
          </w:rPr>
          <w:t xml:space="preserve">1.2.   Training Program </w:t>
        </w:r>
        <w:r w:rsidRPr="00D64291" w:rsidR="00D64291">
          <w:rPr>
            <w:rStyle w:val="Hyperlink"/>
            <w:rFonts w:ascii="Cambria" w:eastAsia="Cambria" w:hAnsi="Cambria" w:cs="Cambria"/>
            <w:noProof/>
          </w:rPr>
          <w:t>–</w:t>
        </w:r>
        <w:r w:rsidR="00D64291">
          <w:rPr>
            <w:rStyle w:val="Hyperlink"/>
            <w:rFonts w:ascii="Cambria" w:eastAsia="Cambria" w:hAnsi="Cambria" w:cs="Cambria"/>
            <w:noProof/>
          </w:rPr>
          <w:t xml:space="preserve"> </w:t>
        </w:r>
        <w:r>
          <w:rPr>
            <w:rStyle w:val="Hyperlink"/>
            <w:rFonts w:ascii="Cambria" w:eastAsia="Cambria" w:hAnsi="Cambria" w:cs="Cambria"/>
            <w:noProof/>
          </w:rPr>
          <w:t>Setup</w:t>
        </w:r>
        <w:r>
          <w:rPr>
            <w:rStyle w:val="Hyperlink"/>
          </w:rPr>
          <w:tab/>
        </w:r>
        <w:r>
          <w:fldChar w:fldCharType="begin"/>
        </w:r>
        <w:r>
          <w:rPr>
            <w:rStyle w:val="Hyperlink"/>
          </w:rPr>
          <w:instrText xml:space="preserve"> PAGEREF _Toc256001949 \h </w:instrText>
        </w:r>
        <w:r>
          <w:fldChar w:fldCharType="separate"/>
        </w:r>
        <w:r w:rsidR="000B49E0">
          <w:rPr>
            <w:rStyle w:val="Hyperlink"/>
            <w:noProof/>
          </w:rPr>
          <w:t>5</w:t>
        </w:r>
        <w:r>
          <w:fldChar w:fldCharType="end"/>
        </w:r>
      </w:hyperlink>
    </w:p>
    <w:p w:rsidR="0043004B" w14:paraId="7F991195" w14:textId="1F1ABF0F">
      <w:pPr>
        <w:pStyle w:val="TOC2"/>
        <w:tabs>
          <w:tab w:val="right" w:leader="dot" w:pos="12230"/>
        </w:tabs>
        <w:rPr>
          <w:rFonts w:asciiTheme="minorHAnsi" w:hAnsiTheme="minorHAnsi"/>
          <w:noProof/>
          <w:sz w:val="22"/>
        </w:rPr>
      </w:pPr>
      <w:hyperlink w:anchor="_Toc256001950" w:history="1">
        <w:r>
          <w:rPr>
            <w:rStyle w:val="Hyperlink"/>
            <w:rFonts w:ascii="Cambria" w:eastAsia="Cambria" w:hAnsi="Cambria" w:cs="Cambria"/>
            <w:noProof/>
          </w:rPr>
          <w:t>1.3.   Faculty Development – Setup</w:t>
        </w:r>
        <w:r>
          <w:rPr>
            <w:rStyle w:val="Hyperlink"/>
          </w:rPr>
          <w:tab/>
        </w:r>
        <w:r>
          <w:fldChar w:fldCharType="begin"/>
        </w:r>
        <w:r>
          <w:rPr>
            <w:rStyle w:val="Hyperlink"/>
          </w:rPr>
          <w:instrText xml:space="preserve"> PAGEREF _Toc256001950 \h </w:instrText>
        </w:r>
        <w:r>
          <w:fldChar w:fldCharType="separate"/>
        </w:r>
        <w:r w:rsidR="000B49E0">
          <w:rPr>
            <w:rStyle w:val="Hyperlink"/>
            <w:noProof/>
          </w:rPr>
          <w:t>6</w:t>
        </w:r>
        <w:r>
          <w:fldChar w:fldCharType="end"/>
        </w:r>
      </w:hyperlink>
    </w:p>
    <w:p w:rsidR="0043004B" w14:paraId="7F991196" w14:textId="5672D567">
      <w:pPr>
        <w:pStyle w:val="TOC1"/>
        <w:tabs>
          <w:tab w:val="right" w:leader="dot" w:pos="12230"/>
        </w:tabs>
        <w:rPr>
          <w:rFonts w:asciiTheme="minorHAnsi" w:hAnsiTheme="minorHAnsi"/>
          <w:noProof/>
          <w:sz w:val="22"/>
        </w:rPr>
      </w:pPr>
      <w:hyperlink w:anchor="_Toc256001951" w:history="1">
        <w:r w:rsidRPr="00401F57">
          <w:rPr>
            <w:rStyle w:val="Hyperlink"/>
            <w:rFonts w:ascii="Cambria" w:eastAsia="Cambria" w:hAnsi="Cambria" w:cs="Cambria"/>
            <w:b/>
            <w:noProof/>
          </w:rPr>
          <w:t>2. Program Characteristics—PC</w:t>
        </w:r>
        <w:r>
          <w:rPr>
            <w:rStyle w:val="Hyperlink"/>
          </w:rPr>
          <w:tab/>
        </w:r>
        <w:r>
          <w:fldChar w:fldCharType="begin"/>
        </w:r>
        <w:r>
          <w:rPr>
            <w:rStyle w:val="Hyperlink"/>
          </w:rPr>
          <w:instrText xml:space="preserve"> PAGEREF _Toc256001951 \h </w:instrText>
        </w:r>
        <w:r>
          <w:fldChar w:fldCharType="separate"/>
        </w:r>
        <w:r w:rsidR="000B49E0">
          <w:rPr>
            <w:rStyle w:val="Hyperlink"/>
            <w:noProof/>
          </w:rPr>
          <w:t>7</w:t>
        </w:r>
        <w:r>
          <w:fldChar w:fldCharType="end"/>
        </w:r>
      </w:hyperlink>
    </w:p>
    <w:p w:rsidR="0043004B" w14:paraId="7F991197" w14:textId="3B2FE58B">
      <w:pPr>
        <w:pStyle w:val="TOC2"/>
        <w:tabs>
          <w:tab w:val="right" w:leader="dot" w:pos="12230"/>
        </w:tabs>
        <w:rPr>
          <w:rFonts w:asciiTheme="minorHAnsi" w:hAnsiTheme="minorHAnsi"/>
          <w:noProof/>
          <w:sz w:val="22"/>
        </w:rPr>
      </w:pPr>
      <w:hyperlink w:anchor="_Toc256001952" w:history="1">
        <w:r>
          <w:rPr>
            <w:rStyle w:val="Hyperlink"/>
            <w:rFonts w:ascii="Cambria" w:eastAsia="Cambria" w:hAnsi="Cambria" w:cs="Cambria"/>
            <w:noProof/>
          </w:rPr>
          <w:t>2.1.   PC-1: Program Characteristics – Degree/Diploma/Certificate Training Programs</w:t>
        </w:r>
        <w:r>
          <w:rPr>
            <w:rStyle w:val="Hyperlink"/>
          </w:rPr>
          <w:tab/>
        </w:r>
        <w:r>
          <w:fldChar w:fldCharType="begin"/>
        </w:r>
        <w:r>
          <w:rPr>
            <w:rStyle w:val="Hyperlink"/>
          </w:rPr>
          <w:instrText xml:space="preserve"> PAGEREF _Toc256001952 \h </w:instrText>
        </w:r>
        <w:r>
          <w:fldChar w:fldCharType="separate"/>
        </w:r>
        <w:r w:rsidR="000B49E0">
          <w:rPr>
            <w:rStyle w:val="Hyperlink"/>
            <w:noProof/>
          </w:rPr>
          <w:t>7</w:t>
        </w:r>
        <w:r>
          <w:fldChar w:fldCharType="end"/>
        </w:r>
      </w:hyperlink>
    </w:p>
    <w:p w:rsidR="0043004B" w14:paraId="7F991198" w14:textId="258AFB47">
      <w:pPr>
        <w:pStyle w:val="TOC2"/>
        <w:tabs>
          <w:tab w:val="right" w:leader="dot" w:pos="12230"/>
        </w:tabs>
        <w:rPr>
          <w:rFonts w:asciiTheme="minorHAnsi" w:hAnsiTheme="minorHAnsi"/>
          <w:noProof/>
          <w:sz w:val="22"/>
        </w:rPr>
      </w:pPr>
      <w:hyperlink w:anchor="_Toc256001953" w:history="1">
        <w:r>
          <w:rPr>
            <w:rStyle w:val="Hyperlink"/>
            <w:rFonts w:ascii="Cambria" w:eastAsia="Cambria" w:hAnsi="Cambria" w:cs="Cambria"/>
            <w:noProof/>
          </w:rPr>
          <w:t>2.2.   PC-2: Program Characteristics – Non-degree bearing Unstructured Training Programs</w:t>
        </w:r>
        <w:r>
          <w:rPr>
            <w:rStyle w:val="Hyperlink"/>
          </w:rPr>
          <w:tab/>
        </w:r>
        <w:r>
          <w:fldChar w:fldCharType="begin"/>
        </w:r>
        <w:r>
          <w:rPr>
            <w:rStyle w:val="Hyperlink"/>
          </w:rPr>
          <w:instrText xml:space="preserve"> PAGEREF _Toc256001953 \h </w:instrText>
        </w:r>
        <w:r>
          <w:fldChar w:fldCharType="separate"/>
        </w:r>
        <w:r w:rsidR="000B49E0">
          <w:rPr>
            <w:rStyle w:val="Hyperlink"/>
            <w:noProof/>
          </w:rPr>
          <w:t>8</w:t>
        </w:r>
        <w:r>
          <w:fldChar w:fldCharType="end"/>
        </w:r>
      </w:hyperlink>
    </w:p>
    <w:p w:rsidR="0043004B" w14:paraId="7F991199" w14:textId="4867A302">
      <w:pPr>
        <w:pStyle w:val="TOC2"/>
        <w:tabs>
          <w:tab w:val="right" w:leader="dot" w:pos="12230"/>
        </w:tabs>
        <w:rPr>
          <w:rFonts w:asciiTheme="minorHAnsi" w:hAnsiTheme="minorHAnsi"/>
          <w:noProof/>
          <w:sz w:val="22"/>
        </w:rPr>
      </w:pPr>
      <w:hyperlink w:anchor="_Toc256001954" w:history="1">
        <w:r>
          <w:rPr>
            <w:rStyle w:val="Hyperlink"/>
            <w:rFonts w:ascii="Cambria" w:eastAsia="Cambria" w:hAnsi="Cambria" w:cs="Cambria"/>
            <w:noProof/>
          </w:rPr>
          <w:t>2.3.   PC-3: Program Characteristics – Non-degree bearing Structured Training Programs</w:t>
        </w:r>
        <w:r>
          <w:rPr>
            <w:rStyle w:val="Hyperlink"/>
          </w:rPr>
          <w:tab/>
        </w:r>
        <w:r>
          <w:fldChar w:fldCharType="begin"/>
        </w:r>
        <w:r>
          <w:rPr>
            <w:rStyle w:val="Hyperlink"/>
          </w:rPr>
          <w:instrText xml:space="preserve"> PAGEREF _Toc256001954 \h </w:instrText>
        </w:r>
        <w:r>
          <w:fldChar w:fldCharType="separate"/>
        </w:r>
        <w:r w:rsidR="000B49E0">
          <w:rPr>
            <w:rStyle w:val="Hyperlink"/>
            <w:noProof/>
          </w:rPr>
          <w:t>9</w:t>
        </w:r>
        <w:r>
          <w:fldChar w:fldCharType="end"/>
        </w:r>
      </w:hyperlink>
    </w:p>
    <w:p w:rsidR="0043004B" w14:paraId="7F99119A" w14:textId="5C60140E">
      <w:pPr>
        <w:pStyle w:val="TOC2"/>
        <w:tabs>
          <w:tab w:val="right" w:leader="dot" w:pos="12230"/>
        </w:tabs>
        <w:rPr>
          <w:rFonts w:asciiTheme="minorHAnsi" w:hAnsiTheme="minorHAnsi"/>
          <w:noProof/>
          <w:sz w:val="22"/>
        </w:rPr>
      </w:pPr>
      <w:hyperlink w:anchor="_Toc256001955" w:history="1">
        <w:r>
          <w:rPr>
            <w:rStyle w:val="Hyperlink"/>
            <w:rFonts w:ascii="Cambria" w:eastAsia="Cambria" w:hAnsi="Cambria" w:cs="Cambria"/>
            <w:noProof/>
          </w:rPr>
          <w:t>2.4.   PC-4: Program Characteristics – Internship Programs</w:t>
        </w:r>
        <w:r>
          <w:rPr>
            <w:rStyle w:val="Hyperlink"/>
          </w:rPr>
          <w:tab/>
        </w:r>
        <w:r>
          <w:fldChar w:fldCharType="begin"/>
        </w:r>
        <w:r>
          <w:rPr>
            <w:rStyle w:val="Hyperlink"/>
          </w:rPr>
          <w:instrText xml:space="preserve"> PAGEREF _Toc256001955 \h </w:instrText>
        </w:r>
        <w:r>
          <w:fldChar w:fldCharType="separate"/>
        </w:r>
        <w:r w:rsidR="000B49E0">
          <w:rPr>
            <w:rStyle w:val="Hyperlink"/>
            <w:noProof/>
          </w:rPr>
          <w:t>10</w:t>
        </w:r>
        <w:r>
          <w:fldChar w:fldCharType="end"/>
        </w:r>
      </w:hyperlink>
    </w:p>
    <w:p w:rsidR="0043004B" w14:paraId="7F99119B" w14:textId="093F7977">
      <w:pPr>
        <w:pStyle w:val="TOC2"/>
        <w:tabs>
          <w:tab w:val="right" w:leader="dot" w:pos="12230"/>
        </w:tabs>
        <w:rPr>
          <w:rFonts w:asciiTheme="minorHAnsi" w:hAnsiTheme="minorHAnsi"/>
          <w:noProof/>
          <w:sz w:val="22"/>
        </w:rPr>
      </w:pPr>
      <w:hyperlink w:anchor="_Toc256001956" w:history="1">
        <w:r>
          <w:rPr>
            <w:rStyle w:val="Hyperlink"/>
            <w:rFonts w:ascii="Cambria" w:eastAsia="Cambria" w:hAnsi="Cambria" w:cs="Cambria"/>
            <w:noProof/>
          </w:rPr>
          <w:t>2.5.   PC-5: Program Characteristics – One Year Retraining Programs</w:t>
        </w:r>
        <w:r>
          <w:rPr>
            <w:rStyle w:val="Hyperlink"/>
          </w:rPr>
          <w:tab/>
        </w:r>
        <w:r>
          <w:fldChar w:fldCharType="begin"/>
        </w:r>
        <w:r>
          <w:rPr>
            <w:rStyle w:val="Hyperlink"/>
          </w:rPr>
          <w:instrText xml:space="preserve"> PAGEREF _Toc256001956 \h </w:instrText>
        </w:r>
        <w:r>
          <w:fldChar w:fldCharType="separate"/>
        </w:r>
        <w:r w:rsidR="000B49E0">
          <w:rPr>
            <w:rStyle w:val="Hyperlink"/>
            <w:noProof/>
          </w:rPr>
          <w:t>11</w:t>
        </w:r>
        <w:r>
          <w:fldChar w:fldCharType="end"/>
        </w:r>
      </w:hyperlink>
    </w:p>
    <w:p w:rsidR="0043004B" w14:paraId="7F99119C" w14:textId="61FC6D0C">
      <w:pPr>
        <w:pStyle w:val="TOC2"/>
        <w:tabs>
          <w:tab w:val="right" w:leader="dot" w:pos="12230"/>
        </w:tabs>
        <w:rPr>
          <w:rFonts w:asciiTheme="minorHAnsi" w:hAnsiTheme="minorHAnsi"/>
          <w:noProof/>
          <w:sz w:val="22"/>
        </w:rPr>
      </w:pPr>
      <w:hyperlink w:anchor="_Toc256001957" w:history="1">
        <w:r>
          <w:rPr>
            <w:rStyle w:val="Hyperlink"/>
            <w:rFonts w:ascii="Cambria" w:eastAsia="Cambria" w:hAnsi="Cambria" w:cs="Cambria"/>
            <w:noProof/>
          </w:rPr>
          <w:t>2.6.   PC-6: Program Characteristics – Fellowship Programs</w:t>
        </w:r>
        <w:r>
          <w:rPr>
            <w:rStyle w:val="Hyperlink"/>
          </w:rPr>
          <w:tab/>
        </w:r>
        <w:r>
          <w:fldChar w:fldCharType="begin"/>
        </w:r>
        <w:r>
          <w:rPr>
            <w:rStyle w:val="Hyperlink"/>
          </w:rPr>
          <w:instrText xml:space="preserve"> PAGEREF _Toc256001957 \h </w:instrText>
        </w:r>
        <w:r>
          <w:fldChar w:fldCharType="separate"/>
        </w:r>
        <w:r w:rsidR="000B49E0">
          <w:rPr>
            <w:rStyle w:val="Hyperlink"/>
            <w:noProof/>
          </w:rPr>
          <w:t>12</w:t>
        </w:r>
        <w:r>
          <w:fldChar w:fldCharType="end"/>
        </w:r>
      </w:hyperlink>
    </w:p>
    <w:p w:rsidR="0043004B" w14:paraId="7F99119D" w14:textId="3D55FAF0">
      <w:pPr>
        <w:pStyle w:val="TOC2"/>
        <w:tabs>
          <w:tab w:val="right" w:leader="dot" w:pos="12230"/>
        </w:tabs>
        <w:rPr>
          <w:rFonts w:asciiTheme="minorHAnsi" w:hAnsiTheme="minorHAnsi"/>
          <w:noProof/>
          <w:sz w:val="22"/>
        </w:rPr>
      </w:pPr>
      <w:hyperlink w:anchor="_Toc256001958" w:history="1">
        <w:r>
          <w:rPr>
            <w:rStyle w:val="Hyperlink"/>
            <w:rFonts w:ascii="Cambria" w:eastAsia="Cambria" w:hAnsi="Cambria" w:cs="Cambria"/>
            <w:noProof/>
          </w:rPr>
          <w:t>2.7.   PC-7: Program Characteristics – Practica and Field Placements</w:t>
        </w:r>
        <w:r>
          <w:rPr>
            <w:rStyle w:val="Hyperlink"/>
          </w:rPr>
          <w:tab/>
        </w:r>
        <w:r>
          <w:fldChar w:fldCharType="begin"/>
        </w:r>
        <w:r>
          <w:rPr>
            <w:rStyle w:val="Hyperlink"/>
          </w:rPr>
          <w:instrText xml:space="preserve"> PAGEREF _Toc256001958 \h </w:instrText>
        </w:r>
        <w:r>
          <w:fldChar w:fldCharType="separate"/>
        </w:r>
        <w:r w:rsidR="000B49E0">
          <w:rPr>
            <w:rStyle w:val="Hyperlink"/>
            <w:noProof/>
          </w:rPr>
          <w:t>13</w:t>
        </w:r>
        <w:r>
          <w:fldChar w:fldCharType="end"/>
        </w:r>
      </w:hyperlink>
    </w:p>
    <w:p w:rsidR="0043004B" w14:paraId="7F99119E" w14:textId="62089F0B">
      <w:pPr>
        <w:pStyle w:val="TOC2"/>
        <w:tabs>
          <w:tab w:val="right" w:leader="dot" w:pos="12230"/>
        </w:tabs>
        <w:rPr>
          <w:rFonts w:asciiTheme="minorHAnsi" w:hAnsiTheme="minorHAnsi"/>
          <w:noProof/>
          <w:sz w:val="22"/>
        </w:rPr>
      </w:pPr>
      <w:hyperlink w:anchor="_Toc256001959" w:history="1">
        <w:r>
          <w:rPr>
            <w:rStyle w:val="Hyperlink"/>
            <w:rFonts w:ascii="Cambria" w:eastAsia="Cambria" w:hAnsi="Cambria" w:cs="Cambria"/>
            <w:noProof/>
          </w:rPr>
          <w:t>2.8.   PC-8: Program Characteristics – Residency Programs</w:t>
        </w:r>
        <w:r>
          <w:rPr>
            <w:rStyle w:val="Hyperlink"/>
          </w:rPr>
          <w:tab/>
        </w:r>
        <w:r>
          <w:fldChar w:fldCharType="begin"/>
        </w:r>
        <w:r>
          <w:rPr>
            <w:rStyle w:val="Hyperlink"/>
          </w:rPr>
          <w:instrText xml:space="preserve"> PAGEREF _Toc256001959 \h </w:instrText>
        </w:r>
        <w:r>
          <w:fldChar w:fldCharType="separate"/>
        </w:r>
        <w:r w:rsidR="000B49E0">
          <w:rPr>
            <w:rStyle w:val="Hyperlink"/>
            <w:noProof/>
          </w:rPr>
          <w:t>14</w:t>
        </w:r>
        <w:r>
          <w:fldChar w:fldCharType="end"/>
        </w:r>
      </w:hyperlink>
    </w:p>
    <w:p w:rsidR="0043004B" w14:paraId="7F99119F" w14:textId="2D8C0B97">
      <w:pPr>
        <w:pStyle w:val="TOC2"/>
        <w:tabs>
          <w:tab w:val="right" w:leader="dot" w:pos="12230"/>
        </w:tabs>
        <w:rPr>
          <w:rFonts w:asciiTheme="minorHAnsi" w:hAnsiTheme="minorHAnsi"/>
          <w:noProof/>
          <w:sz w:val="22"/>
        </w:rPr>
      </w:pPr>
      <w:hyperlink w:anchor="_Toc256001960" w:history="1">
        <w:r>
          <w:rPr>
            <w:rStyle w:val="Hyperlink"/>
            <w:rFonts w:ascii="Cambria" w:eastAsia="Cambria" w:hAnsi="Cambria" w:cs="Cambria"/>
            <w:noProof/>
          </w:rPr>
          <w:t>2.9.   PC-9: Program Characteristics –</w:t>
        </w:r>
        <w:r w:rsidR="00D64291">
          <w:rPr>
            <w:rStyle w:val="Hyperlink"/>
            <w:rFonts w:ascii="Cambria" w:eastAsia="Cambria" w:hAnsi="Cambria" w:cs="Cambria"/>
            <w:noProof/>
          </w:rPr>
          <w:t xml:space="preserve"> </w:t>
        </w:r>
        <w:r>
          <w:rPr>
            <w:rStyle w:val="Hyperlink"/>
            <w:rFonts w:ascii="Cambria" w:eastAsia="Cambria" w:hAnsi="Cambria" w:cs="Cambria"/>
            <w:noProof/>
          </w:rPr>
          <w:t>Positions Description</w:t>
        </w:r>
        <w:r>
          <w:rPr>
            <w:rStyle w:val="Hyperlink"/>
          </w:rPr>
          <w:tab/>
        </w:r>
        <w:r>
          <w:fldChar w:fldCharType="begin"/>
        </w:r>
        <w:r>
          <w:rPr>
            <w:rStyle w:val="Hyperlink"/>
          </w:rPr>
          <w:instrText xml:space="preserve"> PAGEREF _Toc256001960 \h </w:instrText>
        </w:r>
        <w:r>
          <w:fldChar w:fldCharType="separate"/>
        </w:r>
        <w:r w:rsidR="000B49E0">
          <w:rPr>
            <w:rStyle w:val="Hyperlink"/>
            <w:noProof/>
          </w:rPr>
          <w:t>15</w:t>
        </w:r>
        <w:r>
          <w:fldChar w:fldCharType="end"/>
        </w:r>
      </w:hyperlink>
    </w:p>
    <w:p w:rsidR="0043004B" w14:paraId="7F9911A0" w14:textId="78FA2998">
      <w:pPr>
        <w:pStyle w:val="TOC2"/>
        <w:tabs>
          <w:tab w:val="right" w:leader="dot" w:pos="12230"/>
        </w:tabs>
        <w:rPr>
          <w:rFonts w:asciiTheme="minorHAnsi" w:hAnsiTheme="minorHAnsi"/>
          <w:noProof/>
          <w:sz w:val="22"/>
        </w:rPr>
      </w:pPr>
      <w:hyperlink w:anchor="_Toc256001961" w:history="1">
        <w:r>
          <w:rPr>
            <w:rStyle w:val="Hyperlink"/>
            <w:rFonts w:ascii="Cambria" w:eastAsia="Cambria" w:hAnsi="Cambria" w:cs="Cambria"/>
            <w:noProof/>
          </w:rPr>
          <w:t>2.10.   PC-10: Program Characteristics – Major Participating Sites/Rotation Sites</w:t>
        </w:r>
        <w:r>
          <w:rPr>
            <w:rStyle w:val="Hyperlink"/>
          </w:rPr>
          <w:tab/>
        </w:r>
        <w:r>
          <w:fldChar w:fldCharType="begin"/>
        </w:r>
        <w:r>
          <w:rPr>
            <w:rStyle w:val="Hyperlink"/>
          </w:rPr>
          <w:instrText xml:space="preserve"> PAGEREF _Toc256001961 \h </w:instrText>
        </w:r>
        <w:r>
          <w:fldChar w:fldCharType="separate"/>
        </w:r>
        <w:r w:rsidR="000B49E0">
          <w:rPr>
            <w:rStyle w:val="Hyperlink"/>
            <w:noProof/>
          </w:rPr>
          <w:t>16</w:t>
        </w:r>
        <w:r>
          <w:fldChar w:fldCharType="end"/>
        </w:r>
      </w:hyperlink>
    </w:p>
    <w:p w:rsidR="0043004B" w14:paraId="7F9911A1" w14:textId="074D5FE7">
      <w:pPr>
        <w:pStyle w:val="TOC1"/>
        <w:tabs>
          <w:tab w:val="right" w:leader="dot" w:pos="12230"/>
        </w:tabs>
        <w:rPr>
          <w:rFonts w:asciiTheme="minorHAnsi" w:hAnsiTheme="minorHAnsi"/>
          <w:noProof/>
          <w:sz w:val="22"/>
        </w:rPr>
      </w:pPr>
      <w:hyperlink w:anchor="_Toc256001962" w:history="1">
        <w:r w:rsidRPr="00401F57">
          <w:rPr>
            <w:rStyle w:val="Hyperlink"/>
            <w:rFonts w:ascii="Cambria" w:eastAsia="Cambria" w:hAnsi="Cambria" w:cs="Cambria"/>
            <w:b/>
            <w:noProof/>
          </w:rPr>
          <w:t>3. Legislative Requirements &amp; Demographic Variables—LR and DV</w:t>
        </w:r>
        <w:r>
          <w:rPr>
            <w:rStyle w:val="Hyperlink"/>
          </w:rPr>
          <w:tab/>
        </w:r>
        <w:r>
          <w:fldChar w:fldCharType="begin"/>
        </w:r>
        <w:r>
          <w:rPr>
            <w:rStyle w:val="Hyperlink"/>
          </w:rPr>
          <w:instrText xml:space="preserve"> PAGEREF _Toc256001962 \h </w:instrText>
        </w:r>
        <w:r>
          <w:fldChar w:fldCharType="separate"/>
        </w:r>
        <w:r w:rsidR="000B49E0">
          <w:rPr>
            <w:rStyle w:val="Hyperlink"/>
            <w:noProof/>
          </w:rPr>
          <w:t>17</w:t>
        </w:r>
        <w:r>
          <w:fldChar w:fldCharType="end"/>
        </w:r>
      </w:hyperlink>
    </w:p>
    <w:p w:rsidR="0043004B" w14:paraId="7F9911A2" w14:textId="3E34CCDB">
      <w:pPr>
        <w:pStyle w:val="TOC2"/>
        <w:tabs>
          <w:tab w:val="right" w:leader="dot" w:pos="12230"/>
        </w:tabs>
        <w:rPr>
          <w:rFonts w:asciiTheme="minorHAnsi" w:hAnsiTheme="minorHAnsi"/>
          <w:noProof/>
          <w:sz w:val="22"/>
        </w:rPr>
      </w:pPr>
      <w:hyperlink w:anchor="_Toc256001963" w:history="1">
        <w:r>
          <w:rPr>
            <w:rStyle w:val="Hyperlink"/>
            <w:rFonts w:ascii="Cambria" w:eastAsia="Cambria" w:hAnsi="Cambria" w:cs="Cambria"/>
            <w:noProof/>
          </w:rPr>
          <w:t>3.1.   LR-1a: Trainees by Training Category</w:t>
        </w:r>
        <w:r>
          <w:rPr>
            <w:rStyle w:val="Hyperlink"/>
          </w:rPr>
          <w:tab/>
        </w:r>
        <w:r>
          <w:fldChar w:fldCharType="begin"/>
        </w:r>
        <w:r>
          <w:rPr>
            <w:rStyle w:val="Hyperlink"/>
          </w:rPr>
          <w:instrText xml:space="preserve"> PAGEREF _Toc256001963 \h </w:instrText>
        </w:r>
        <w:r>
          <w:fldChar w:fldCharType="separate"/>
        </w:r>
        <w:r w:rsidR="000B49E0">
          <w:rPr>
            <w:rStyle w:val="Hyperlink"/>
            <w:noProof/>
          </w:rPr>
          <w:t>17</w:t>
        </w:r>
        <w:r>
          <w:fldChar w:fldCharType="end"/>
        </w:r>
      </w:hyperlink>
    </w:p>
    <w:p w:rsidR="0043004B" w:rsidRPr="00B44E0A" w14:paraId="7F9911A7" w14:textId="457007BE">
      <w:pPr>
        <w:pStyle w:val="TOC1"/>
        <w:tabs>
          <w:tab w:val="right" w:leader="dot" w:pos="12230"/>
        </w:tabs>
        <w:rPr>
          <w:rFonts w:asciiTheme="minorHAnsi" w:hAnsiTheme="minorHAnsi"/>
          <w:noProof/>
          <w:sz w:val="22"/>
        </w:rPr>
      </w:pPr>
      <w:hyperlink w:anchor="_Toc256001968" w:history="1">
        <w:r w:rsidRPr="00B44E0A">
          <w:rPr>
            <w:rStyle w:val="Hyperlink"/>
            <w:rFonts w:ascii="Cambria" w:eastAsia="Cambria" w:hAnsi="Cambria" w:cs="Cambria"/>
            <w:b/>
            <w:noProof/>
            <w:color w:val="auto"/>
          </w:rPr>
          <w:t>4. Individual-level Data—INDGEN</w:t>
        </w:r>
        <w:r w:rsidRPr="00B44E0A">
          <w:rPr>
            <w:rStyle w:val="Hyperlink"/>
            <w:color w:val="auto"/>
          </w:rPr>
          <w:tab/>
        </w:r>
        <w:r w:rsidRPr="00B44E0A">
          <w:fldChar w:fldCharType="begin"/>
        </w:r>
        <w:r w:rsidRPr="00B44E0A">
          <w:rPr>
            <w:rStyle w:val="Hyperlink"/>
            <w:color w:val="auto"/>
          </w:rPr>
          <w:instrText xml:space="preserve"> PAGEREF _Toc256001968 \h </w:instrText>
        </w:r>
        <w:r w:rsidRPr="00B44E0A">
          <w:fldChar w:fldCharType="separate"/>
        </w:r>
        <w:r w:rsidR="000B49E0">
          <w:rPr>
            <w:rStyle w:val="Hyperlink"/>
            <w:noProof/>
            <w:color w:val="auto"/>
          </w:rPr>
          <w:t>18</w:t>
        </w:r>
        <w:r w:rsidRPr="00B44E0A">
          <w:fldChar w:fldCharType="end"/>
        </w:r>
      </w:hyperlink>
    </w:p>
    <w:p w:rsidR="0043004B" w:rsidRPr="00B44E0A" w14:paraId="7F9911A8" w14:textId="0D6C253F">
      <w:pPr>
        <w:pStyle w:val="TOC2"/>
        <w:tabs>
          <w:tab w:val="right" w:leader="dot" w:pos="12230"/>
        </w:tabs>
        <w:rPr>
          <w:rFonts w:asciiTheme="minorHAnsi" w:hAnsiTheme="minorHAnsi"/>
          <w:noProof/>
          <w:sz w:val="22"/>
        </w:rPr>
      </w:pPr>
      <w:hyperlink w:anchor="_Toc256001969" w:history="1">
        <w:r w:rsidRPr="00B44E0A">
          <w:rPr>
            <w:rStyle w:val="Hyperlink"/>
            <w:rFonts w:ascii="Cambria" w:eastAsia="Cambria" w:hAnsi="Cambria" w:cs="Cambria"/>
            <w:noProof/>
            <w:color w:val="auto"/>
          </w:rPr>
          <w:t>4.1.   IND-GEN: Individual Characteristics</w:t>
        </w:r>
        <w:r w:rsidRPr="00B44E0A">
          <w:rPr>
            <w:rStyle w:val="Hyperlink"/>
            <w:color w:val="auto"/>
          </w:rPr>
          <w:tab/>
        </w:r>
        <w:r w:rsidRPr="00B44E0A">
          <w:fldChar w:fldCharType="begin"/>
        </w:r>
        <w:r w:rsidRPr="00B44E0A">
          <w:rPr>
            <w:rStyle w:val="Hyperlink"/>
            <w:color w:val="auto"/>
          </w:rPr>
          <w:instrText xml:space="preserve"> PAGEREF _Toc256001969 \h </w:instrText>
        </w:r>
        <w:r w:rsidRPr="00B44E0A">
          <w:fldChar w:fldCharType="separate"/>
        </w:r>
        <w:r w:rsidR="000B49E0">
          <w:rPr>
            <w:rStyle w:val="Hyperlink"/>
            <w:noProof/>
            <w:color w:val="auto"/>
          </w:rPr>
          <w:t>18</w:t>
        </w:r>
        <w:r w:rsidRPr="00B44E0A">
          <w:fldChar w:fldCharType="end"/>
        </w:r>
      </w:hyperlink>
    </w:p>
    <w:p w:rsidR="0043004B" w:rsidRPr="00B44E0A" w14:paraId="7F9911A9" w14:textId="38D75586">
      <w:pPr>
        <w:pStyle w:val="TOC2"/>
        <w:tabs>
          <w:tab w:val="right" w:leader="dot" w:pos="12230"/>
        </w:tabs>
        <w:rPr>
          <w:rFonts w:asciiTheme="minorHAnsi" w:hAnsiTheme="minorHAnsi"/>
          <w:noProof/>
          <w:sz w:val="22"/>
        </w:rPr>
      </w:pPr>
      <w:hyperlink w:anchor="_Toc256001970" w:history="1">
        <w:r w:rsidRPr="00B44E0A">
          <w:rPr>
            <w:rStyle w:val="Hyperlink"/>
            <w:rFonts w:ascii="Cambria" w:eastAsia="Cambria" w:hAnsi="Cambria" w:cs="Cambria"/>
            <w:noProof/>
            <w:color w:val="auto"/>
          </w:rPr>
          <w:t>4.2.   INDGEN-PY: Individual Prior Year</w:t>
        </w:r>
        <w:r w:rsidRPr="00B44E0A">
          <w:rPr>
            <w:rStyle w:val="Hyperlink"/>
            <w:color w:val="auto"/>
          </w:rPr>
          <w:tab/>
        </w:r>
        <w:r w:rsidRPr="00B44E0A">
          <w:fldChar w:fldCharType="begin"/>
        </w:r>
        <w:r w:rsidRPr="00B44E0A">
          <w:rPr>
            <w:rStyle w:val="Hyperlink"/>
            <w:color w:val="auto"/>
          </w:rPr>
          <w:instrText xml:space="preserve"> PAGEREF _Toc256001970 \h </w:instrText>
        </w:r>
        <w:r w:rsidRPr="00B44E0A">
          <w:fldChar w:fldCharType="separate"/>
        </w:r>
        <w:r w:rsidR="000B49E0">
          <w:rPr>
            <w:rStyle w:val="Hyperlink"/>
            <w:noProof/>
            <w:color w:val="auto"/>
          </w:rPr>
          <w:t>23</w:t>
        </w:r>
        <w:r w:rsidRPr="00B44E0A">
          <w:fldChar w:fldCharType="end"/>
        </w:r>
      </w:hyperlink>
    </w:p>
    <w:p w:rsidR="0043004B" w14:paraId="7F9911AA" w14:textId="60A822B1">
      <w:pPr>
        <w:pStyle w:val="TOC1"/>
        <w:tabs>
          <w:tab w:val="right" w:leader="dot" w:pos="12230"/>
        </w:tabs>
        <w:rPr>
          <w:rFonts w:asciiTheme="minorHAnsi" w:hAnsiTheme="minorHAnsi"/>
          <w:noProof/>
          <w:sz w:val="22"/>
        </w:rPr>
      </w:pPr>
      <w:hyperlink w:anchor="_Toc256001971" w:history="1">
        <w:r w:rsidRPr="00401F57">
          <w:rPr>
            <w:rStyle w:val="Hyperlink"/>
            <w:rFonts w:ascii="Cambria" w:eastAsia="Cambria" w:hAnsi="Cambria" w:cs="Cambria"/>
            <w:b/>
            <w:noProof/>
          </w:rPr>
          <w:t>5. Experiential Characteristics—EXP</w:t>
        </w:r>
        <w:r>
          <w:rPr>
            <w:rStyle w:val="Hyperlink"/>
          </w:rPr>
          <w:tab/>
        </w:r>
        <w:r>
          <w:fldChar w:fldCharType="begin"/>
        </w:r>
        <w:r>
          <w:rPr>
            <w:rStyle w:val="Hyperlink"/>
          </w:rPr>
          <w:instrText xml:space="preserve"> PAGEREF _Toc256001971 \h </w:instrText>
        </w:r>
        <w:r>
          <w:fldChar w:fldCharType="separate"/>
        </w:r>
        <w:r w:rsidR="000B49E0">
          <w:rPr>
            <w:rStyle w:val="Hyperlink"/>
            <w:noProof/>
          </w:rPr>
          <w:t>24</w:t>
        </w:r>
        <w:r>
          <w:fldChar w:fldCharType="end"/>
        </w:r>
      </w:hyperlink>
    </w:p>
    <w:p w:rsidR="0043004B" w14:paraId="7F9911AB" w14:textId="3657AABF">
      <w:pPr>
        <w:pStyle w:val="TOC2"/>
        <w:tabs>
          <w:tab w:val="right" w:leader="dot" w:pos="12230"/>
        </w:tabs>
        <w:rPr>
          <w:rFonts w:asciiTheme="minorHAnsi" w:hAnsiTheme="minorHAnsi"/>
          <w:noProof/>
          <w:sz w:val="22"/>
        </w:rPr>
      </w:pPr>
      <w:hyperlink w:anchor="_Toc256001972" w:history="1">
        <w:r>
          <w:rPr>
            <w:rStyle w:val="Hyperlink"/>
            <w:rFonts w:ascii="Cambria" w:eastAsia="Cambria" w:hAnsi="Cambria" w:cs="Cambria"/>
            <w:noProof/>
          </w:rPr>
          <w:t>5.1.   EXP-1: Training Site Setup</w:t>
        </w:r>
        <w:r>
          <w:rPr>
            <w:rStyle w:val="Hyperlink"/>
          </w:rPr>
          <w:tab/>
        </w:r>
        <w:r>
          <w:fldChar w:fldCharType="begin"/>
        </w:r>
        <w:r>
          <w:rPr>
            <w:rStyle w:val="Hyperlink"/>
          </w:rPr>
          <w:instrText xml:space="preserve"> PAGEREF _Toc256001972 \h </w:instrText>
        </w:r>
        <w:r>
          <w:fldChar w:fldCharType="separate"/>
        </w:r>
        <w:r w:rsidR="000B49E0">
          <w:rPr>
            <w:rStyle w:val="Hyperlink"/>
            <w:noProof/>
          </w:rPr>
          <w:t>24</w:t>
        </w:r>
        <w:r>
          <w:fldChar w:fldCharType="end"/>
        </w:r>
      </w:hyperlink>
    </w:p>
    <w:p w:rsidR="0043004B" w14:paraId="7F9911AC" w14:textId="7A628201">
      <w:pPr>
        <w:pStyle w:val="TOC2"/>
        <w:tabs>
          <w:tab w:val="right" w:leader="dot" w:pos="12230"/>
        </w:tabs>
        <w:rPr>
          <w:rFonts w:asciiTheme="minorHAnsi" w:hAnsiTheme="minorHAnsi"/>
          <w:noProof/>
          <w:sz w:val="22"/>
        </w:rPr>
      </w:pPr>
      <w:hyperlink w:anchor="_Toc256001973" w:history="1">
        <w:r>
          <w:rPr>
            <w:rStyle w:val="Hyperlink"/>
            <w:rFonts w:ascii="Cambria" w:eastAsia="Cambria" w:hAnsi="Cambria" w:cs="Cambria"/>
            <w:noProof/>
          </w:rPr>
          <w:t xml:space="preserve">5.2.   EXP-2: Experiential Characteristics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Trainees by Profession/Discipline</w:t>
        </w:r>
        <w:r>
          <w:rPr>
            <w:rStyle w:val="Hyperlink"/>
          </w:rPr>
          <w:tab/>
        </w:r>
        <w:r>
          <w:fldChar w:fldCharType="begin"/>
        </w:r>
        <w:r>
          <w:rPr>
            <w:rStyle w:val="Hyperlink"/>
          </w:rPr>
          <w:instrText xml:space="preserve"> PAGEREF _Toc256001973 \h </w:instrText>
        </w:r>
        <w:r>
          <w:fldChar w:fldCharType="separate"/>
        </w:r>
        <w:r w:rsidR="000B49E0">
          <w:rPr>
            <w:rStyle w:val="Hyperlink"/>
            <w:noProof/>
          </w:rPr>
          <w:t>25</w:t>
        </w:r>
        <w:r>
          <w:fldChar w:fldCharType="end"/>
        </w:r>
      </w:hyperlink>
    </w:p>
    <w:p w:rsidR="0043004B" w14:paraId="7F9911AD" w14:textId="3A9A5AA1">
      <w:pPr>
        <w:pStyle w:val="TOC1"/>
        <w:tabs>
          <w:tab w:val="right" w:leader="dot" w:pos="12230"/>
        </w:tabs>
        <w:rPr>
          <w:rFonts w:asciiTheme="minorHAnsi" w:hAnsiTheme="minorHAnsi"/>
          <w:noProof/>
          <w:sz w:val="22"/>
        </w:rPr>
      </w:pPr>
      <w:hyperlink w:anchor="_Toc256001974" w:history="1">
        <w:r w:rsidRPr="00401F57">
          <w:rPr>
            <w:rStyle w:val="Hyperlink"/>
            <w:rFonts w:ascii="Cambria" w:eastAsia="Cambria" w:hAnsi="Cambria" w:cs="Cambria"/>
            <w:b/>
            <w:noProof/>
          </w:rPr>
          <w:t>6. CHGME Hospital Data—CHD</w:t>
        </w:r>
        <w:r>
          <w:rPr>
            <w:rStyle w:val="Hyperlink"/>
          </w:rPr>
          <w:tab/>
        </w:r>
        <w:r>
          <w:fldChar w:fldCharType="begin"/>
        </w:r>
        <w:r>
          <w:rPr>
            <w:rStyle w:val="Hyperlink"/>
          </w:rPr>
          <w:instrText xml:space="preserve"> PAGEREF _Toc256001974 \h </w:instrText>
        </w:r>
        <w:r>
          <w:fldChar w:fldCharType="separate"/>
        </w:r>
        <w:r w:rsidR="000B49E0">
          <w:rPr>
            <w:rStyle w:val="Hyperlink"/>
            <w:noProof/>
          </w:rPr>
          <w:t>26</w:t>
        </w:r>
        <w:r>
          <w:fldChar w:fldCharType="end"/>
        </w:r>
      </w:hyperlink>
    </w:p>
    <w:p w:rsidR="0043004B" w14:paraId="7F9911AE" w14:textId="0F784486">
      <w:pPr>
        <w:pStyle w:val="TOC2"/>
        <w:tabs>
          <w:tab w:val="right" w:leader="dot" w:pos="12230"/>
        </w:tabs>
        <w:rPr>
          <w:rFonts w:asciiTheme="minorHAnsi" w:hAnsiTheme="minorHAnsi"/>
          <w:noProof/>
          <w:sz w:val="22"/>
        </w:rPr>
      </w:pPr>
      <w:hyperlink w:anchor="_Toc256001975" w:history="1">
        <w:r>
          <w:rPr>
            <w:rStyle w:val="Hyperlink"/>
            <w:rFonts w:ascii="Cambria" w:eastAsia="Cambria" w:hAnsi="Cambria" w:cs="Cambria"/>
            <w:noProof/>
          </w:rPr>
          <w:t>6.1.   CHD-1: CHGME Hospital Data - Hospital Discharge Data</w:t>
        </w:r>
        <w:r>
          <w:rPr>
            <w:rStyle w:val="Hyperlink"/>
          </w:rPr>
          <w:tab/>
        </w:r>
        <w:r>
          <w:fldChar w:fldCharType="begin"/>
        </w:r>
        <w:r>
          <w:rPr>
            <w:rStyle w:val="Hyperlink"/>
          </w:rPr>
          <w:instrText xml:space="preserve"> PAGEREF _Toc256001975 \h </w:instrText>
        </w:r>
        <w:r>
          <w:fldChar w:fldCharType="separate"/>
        </w:r>
        <w:r w:rsidR="000B49E0">
          <w:rPr>
            <w:rStyle w:val="Hyperlink"/>
            <w:noProof/>
          </w:rPr>
          <w:t>26</w:t>
        </w:r>
        <w:r>
          <w:fldChar w:fldCharType="end"/>
        </w:r>
      </w:hyperlink>
    </w:p>
    <w:p w:rsidR="0043004B" w14:paraId="7F9911AF" w14:textId="7E66E68C">
      <w:pPr>
        <w:pStyle w:val="TOC2"/>
        <w:tabs>
          <w:tab w:val="right" w:leader="dot" w:pos="12230"/>
        </w:tabs>
        <w:rPr>
          <w:rFonts w:asciiTheme="minorHAnsi" w:hAnsiTheme="minorHAnsi"/>
          <w:noProof/>
          <w:sz w:val="22"/>
        </w:rPr>
      </w:pPr>
      <w:hyperlink w:anchor="_Toc256001976" w:history="1">
        <w:r>
          <w:rPr>
            <w:rStyle w:val="Hyperlink"/>
            <w:rFonts w:ascii="Cambria" w:eastAsia="Cambria" w:hAnsi="Cambria" w:cs="Cambria"/>
            <w:noProof/>
          </w:rPr>
          <w:t>6.2.   CHD-2: CHGME Hospital Data – Hospital Discharge and Safety Data</w:t>
        </w:r>
        <w:r>
          <w:rPr>
            <w:rStyle w:val="Hyperlink"/>
          </w:rPr>
          <w:tab/>
        </w:r>
        <w:r>
          <w:fldChar w:fldCharType="begin"/>
        </w:r>
        <w:r>
          <w:rPr>
            <w:rStyle w:val="Hyperlink"/>
          </w:rPr>
          <w:instrText xml:space="preserve"> PAGEREF _Toc256001976 \h </w:instrText>
        </w:r>
        <w:r>
          <w:fldChar w:fldCharType="separate"/>
        </w:r>
        <w:r w:rsidR="000B49E0">
          <w:rPr>
            <w:rStyle w:val="Hyperlink"/>
            <w:noProof/>
          </w:rPr>
          <w:t>27</w:t>
        </w:r>
        <w:r>
          <w:fldChar w:fldCharType="end"/>
        </w:r>
      </w:hyperlink>
    </w:p>
    <w:p w:rsidR="0043004B" w14:paraId="7F9911B0" w14:textId="4FDAD83C">
      <w:pPr>
        <w:pStyle w:val="TOC2"/>
        <w:tabs>
          <w:tab w:val="right" w:leader="dot" w:pos="12230"/>
        </w:tabs>
        <w:rPr>
          <w:rFonts w:asciiTheme="minorHAnsi" w:hAnsiTheme="minorHAnsi"/>
          <w:noProof/>
          <w:sz w:val="22"/>
        </w:rPr>
      </w:pPr>
      <w:hyperlink w:anchor="_Toc256001977" w:history="1">
        <w:r>
          <w:rPr>
            <w:rStyle w:val="Hyperlink"/>
            <w:rFonts w:ascii="Cambria" w:eastAsia="Cambria" w:hAnsi="Cambria" w:cs="Cambria"/>
            <w:noProof/>
          </w:rPr>
          <w:t>6.3.   CHD-3: CHGME Hospital Data – Hospital Discharge Data by Zip Code</w:t>
        </w:r>
        <w:r>
          <w:rPr>
            <w:rStyle w:val="Hyperlink"/>
          </w:rPr>
          <w:tab/>
        </w:r>
        <w:r>
          <w:fldChar w:fldCharType="begin"/>
        </w:r>
        <w:r>
          <w:rPr>
            <w:rStyle w:val="Hyperlink"/>
          </w:rPr>
          <w:instrText xml:space="preserve"> PAGEREF _Toc256001977 \h </w:instrText>
        </w:r>
        <w:r>
          <w:fldChar w:fldCharType="separate"/>
        </w:r>
        <w:r w:rsidR="000B49E0">
          <w:rPr>
            <w:rStyle w:val="Hyperlink"/>
            <w:noProof/>
          </w:rPr>
          <w:t>28</w:t>
        </w:r>
        <w:r>
          <w:fldChar w:fldCharType="end"/>
        </w:r>
      </w:hyperlink>
    </w:p>
    <w:p w:rsidR="0043004B" w14:paraId="7F9911B1" w14:textId="1D32C76A">
      <w:pPr>
        <w:pStyle w:val="TOC1"/>
        <w:tabs>
          <w:tab w:val="right" w:leader="dot" w:pos="12230"/>
        </w:tabs>
        <w:rPr>
          <w:rFonts w:asciiTheme="minorHAnsi" w:hAnsiTheme="minorHAnsi"/>
          <w:noProof/>
          <w:sz w:val="22"/>
        </w:rPr>
      </w:pPr>
      <w:hyperlink w:anchor="_Toc256001978" w:history="1">
        <w:r w:rsidRPr="00401F57">
          <w:rPr>
            <w:rStyle w:val="Hyperlink"/>
            <w:rFonts w:ascii="Cambria" w:eastAsia="Cambria" w:hAnsi="Cambria" w:cs="Cambria"/>
            <w:b/>
            <w:noProof/>
          </w:rPr>
          <w:t>7. Program Curriculum Changes</w:t>
        </w:r>
        <w:r>
          <w:rPr>
            <w:rStyle w:val="Hyperlink"/>
          </w:rPr>
          <w:tab/>
        </w:r>
        <w:r>
          <w:fldChar w:fldCharType="begin"/>
        </w:r>
        <w:r>
          <w:rPr>
            <w:rStyle w:val="Hyperlink"/>
          </w:rPr>
          <w:instrText xml:space="preserve"> PAGEREF _Toc256001978 \h </w:instrText>
        </w:r>
        <w:r>
          <w:fldChar w:fldCharType="separate"/>
        </w:r>
        <w:r w:rsidR="000B49E0">
          <w:rPr>
            <w:rStyle w:val="Hyperlink"/>
            <w:noProof/>
          </w:rPr>
          <w:t>29</w:t>
        </w:r>
        <w:r>
          <w:fldChar w:fldCharType="end"/>
        </w:r>
      </w:hyperlink>
    </w:p>
    <w:p w:rsidR="0043004B" w14:paraId="7F9911B2" w14:textId="17228236">
      <w:pPr>
        <w:pStyle w:val="TOC2"/>
        <w:tabs>
          <w:tab w:val="right" w:leader="dot" w:pos="12230"/>
        </w:tabs>
        <w:rPr>
          <w:rFonts w:asciiTheme="minorHAnsi" w:hAnsiTheme="minorHAnsi"/>
          <w:noProof/>
          <w:sz w:val="22"/>
        </w:rPr>
      </w:pPr>
      <w:hyperlink w:anchor="_Toc256001979" w:history="1">
        <w:r>
          <w:rPr>
            <w:rStyle w:val="Hyperlink"/>
            <w:rFonts w:ascii="Cambria" w:eastAsia="Cambria" w:hAnsi="Cambria" w:cs="Cambria"/>
            <w:noProof/>
          </w:rPr>
          <w:t>7.1.   PCC: Program Curriculum Changes</w:t>
        </w:r>
        <w:r>
          <w:rPr>
            <w:rStyle w:val="Hyperlink"/>
          </w:rPr>
          <w:tab/>
        </w:r>
        <w:r>
          <w:fldChar w:fldCharType="begin"/>
        </w:r>
        <w:r>
          <w:rPr>
            <w:rStyle w:val="Hyperlink"/>
          </w:rPr>
          <w:instrText xml:space="preserve"> PAGEREF _Toc256001979 \h </w:instrText>
        </w:r>
        <w:r>
          <w:fldChar w:fldCharType="separate"/>
        </w:r>
        <w:r w:rsidR="000B49E0">
          <w:rPr>
            <w:rStyle w:val="Hyperlink"/>
            <w:noProof/>
          </w:rPr>
          <w:t>29</w:t>
        </w:r>
        <w:r>
          <w:fldChar w:fldCharType="end"/>
        </w:r>
      </w:hyperlink>
    </w:p>
    <w:p w:rsidR="0043004B" w14:paraId="7F9911B3" w14:textId="2AF48E55">
      <w:pPr>
        <w:pStyle w:val="TOC1"/>
        <w:tabs>
          <w:tab w:val="right" w:leader="dot" w:pos="12230"/>
        </w:tabs>
        <w:rPr>
          <w:rFonts w:asciiTheme="minorHAnsi" w:hAnsiTheme="minorHAnsi"/>
          <w:noProof/>
          <w:sz w:val="22"/>
        </w:rPr>
      </w:pPr>
      <w:hyperlink w:anchor="_Toc256001980" w:history="1">
        <w:r w:rsidRPr="00401F57">
          <w:rPr>
            <w:rStyle w:val="Hyperlink"/>
            <w:rFonts w:ascii="Cambria" w:eastAsia="Cambria" w:hAnsi="Cambria" w:cs="Cambria"/>
            <w:b/>
            <w:noProof/>
          </w:rPr>
          <w:t>8. Retention Form</w:t>
        </w:r>
        <w:r>
          <w:rPr>
            <w:rStyle w:val="Hyperlink"/>
          </w:rPr>
          <w:tab/>
        </w:r>
        <w:r>
          <w:fldChar w:fldCharType="begin"/>
        </w:r>
        <w:r>
          <w:rPr>
            <w:rStyle w:val="Hyperlink"/>
          </w:rPr>
          <w:instrText xml:space="preserve"> PAGEREF _Toc256001980 \h </w:instrText>
        </w:r>
        <w:r>
          <w:fldChar w:fldCharType="separate"/>
        </w:r>
        <w:r w:rsidR="000B49E0">
          <w:rPr>
            <w:rStyle w:val="Hyperlink"/>
            <w:noProof/>
          </w:rPr>
          <w:t>30</w:t>
        </w:r>
        <w:r>
          <w:fldChar w:fldCharType="end"/>
        </w:r>
      </w:hyperlink>
    </w:p>
    <w:p w:rsidR="0043004B" w14:paraId="7F9911B4" w14:textId="739DB98C">
      <w:pPr>
        <w:pStyle w:val="TOC2"/>
        <w:tabs>
          <w:tab w:val="right" w:leader="dot" w:pos="12230"/>
        </w:tabs>
        <w:rPr>
          <w:rFonts w:asciiTheme="minorHAnsi" w:hAnsiTheme="minorHAnsi"/>
          <w:noProof/>
          <w:sz w:val="22"/>
        </w:rPr>
      </w:pPr>
      <w:hyperlink w:anchor="_Toc256001981" w:history="1">
        <w:r>
          <w:rPr>
            <w:rStyle w:val="Hyperlink"/>
            <w:rFonts w:ascii="Cambria" w:eastAsia="Cambria" w:hAnsi="Cambria" w:cs="Cambria"/>
            <w:noProof/>
          </w:rPr>
          <w:t>8.1.   RET: Retention Programs</w:t>
        </w:r>
        <w:r>
          <w:rPr>
            <w:rStyle w:val="Hyperlink"/>
          </w:rPr>
          <w:tab/>
        </w:r>
        <w:r>
          <w:fldChar w:fldCharType="begin"/>
        </w:r>
        <w:r>
          <w:rPr>
            <w:rStyle w:val="Hyperlink"/>
          </w:rPr>
          <w:instrText xml:space="preserve"> PAGEREF _Toc256001981 \h </w:instrText>
        </w:r>
        <w:r>
          <w:fldChar w:fldCharType="separate"/>
        </w:r>
        <w:r w:rsidR="000B49E0">
          <w:rPr>
            <w:rStyle w:val="Hyperlink"/>
            <w:noProof/>
          </w:rPr>
          <w:t>30</w:t>
        </w:r>
        <w:r>
          <w:fldChar w:fldCharType="end"/>
        </w:r>
      </w:hyperlink>
    </w:p>
    <w:p w:rsidR="0043004B" w14:paraId="7F9911B5" w14:textId="3D68C8DA">
      <w:pPr>
        <w:pStyle w:val="TOC1"/>
        <w:tabs>
          <w:tab w:val="right" w:leader="dot" w:pos="12230"/>
        </w:tabs>
        <w:rPr>
          <w:rFonts w:asciiTheme="minorHAnsi" w:hAnsiTheme="minorHAnsi"/>
          <w:noProof/>
          <w:sz w:val="22"/>
        </w:rPr>
      </w:pPr>
      <w:hyperlink w:anchor="_Toc256001982" w:history="1">
        <w:r w:rsidRPr="00401F57">
          <w:rPr>
            <w:rStyle w:val="Hyperlink"/>
            <w:rFonts w:ascii="Cambria" w:eastAsia="Cambria" w:hAnsi="Cambria" w:cs="Cambria"/>
            <w:b/>
            <w:noProof/>
          </w:rPr>
          <w:t>9. Course Development and Enhancement—CDE</w:t>
        </w:r>
        <w:r>
          <w:rPr>
            <w:rStyle w:val="Hyperlink"/>
          </w:rPr>
          <w:tab/>
        </w:r>
        <w:r>
          <w:fldChar w:fldCharType="begin"/>
        </w:r>
        <w:r>
          <w:rPr>
            <w:rStyle w:val="Hyperlink"/>
          </w:rPr>
          <w:instrText xml:space="preserve"> PAGEREF _Toc256001982 \h </w:instrText>
        </w:r>
        <w:r>
          <w:fldChar w:fldCharType="separate"/>
        </w:r>
        <w:r w:rsidR="000B49E0">
          <w:rPr>
            <w:rStyle w:val="Hyperlink"/>
            <w:noProof/>
          </w:rPr>
          <w:t>31</w:t>
        </w:r>
        <w:r>
          <w:fldChar w:fldCharType="end"/>
        </w:r>
      </w:hyperlink>
    </w:p>
    <w:p w:rsidR="0043004B" w14:paraId="7F9911B6" w14:textId="301660E9">
      <w:pPr>
        <w:pStyle w:val="TOC2"/>
        <w:tabs>
          <w:tab w:val="right" w:leader="dot" w:pos="12230"/>
        </w:tabs>
        <w:rPr>
          <w:rFonts w:asciiTheme="minorHAnsi" w:hAnsiTheme="minorHAnsi"/>
          <w:noProof/>
          <w:sz w:val="22"/>
        </w:rPr>
      </w:pPr>
      <w:hyperlink w:anchor="_Toc256001983" w:history="1">
        <w:r>
          <w:rPr>
            <w:rStyle w:val="Hyperlink"/>
            <w:rFonts w:ascii="Cambria" w:eastAsia="Cambria" w:hAnsi="Cambria" w:cs="Cambria"/>
            <w:noProof/>
          </w:rPr>
          <w:t xml:space="preserve">9.1.   CDE-1:  Course Development and Enhancement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Course Information</w:t>
        </w:r>
        <w:r>
          <w:rPr>
            <w:rStyle w:val="Hyperlink"/>
          </w:rPr>
          <w:tab/>
        </w:r>
        <w:r>
          <w:fldChar w:fldCharType="begin"/>
        </w:r>
        <w:r>
          <w:rPr>
            <w:rStyle w:val="Hyperlink"/>
          </w:rPr>
          <w:instrText xml:space="preserve"> PAGEREF _Toc256001983 \h </w:instrText>
        </w:r>
        <w:r>
          <w:fldChar w:fldCharType="separate"/>
        </w:r>
        <w:r w:rsidR="000B49E0">
          <w:rPr>
            <w:rStyle w:val="Hyperlink"/>
            <w:noProof/>
          </w:rPr>
          <w:t>31</w:t>
        </w:r>
        <w:r>
          <w:fldChar w:fldCharType="end"/>
        </w:r>
      </w:hyperlink>
    </w:p>
    <w:p w:rsidR="0043004B" w14:paraId="7F9911B7" w14:textId="79679630">
      <w:pPr>
        <w:pStyle w:val="TOC2"/>
        <w:tabs>
          <w:tab w:val="right" w:leader="dot" w:pos="12230"/>
        </w:tabs>
        <w:rPr>
          <w:rFonts w:asciiTheme="minorHAnsi" w:hAnsiTheme="minorHAnsi"/>
          <w:noProof/>
          <w:sz w:val="22"/>
        </w:rPr>
      </w:pPr>
      <w:hyperlink w:anchor="_Toc256001984" w:history="1">
        <w:r>
          <w:rPr>
            <w:rStyle w:val="Hyperlink"/>
            <w:rFonts w:ascii="Cambria" w:eastAsia="Cambria" w:hAnsi="Cambria" w:cs="Cambria"/>
            <w:noProof/>
          </w:rPr>
          <w:t xml:space="preserve">9.2.   CDE-2: Course Development and Enhancement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Trainees by Profession/Discipline</w:t>
        </w:r>
        <w:r>
          <w:rPr>
            <w:rStyle w:val="Hyperlink"/>
          </w:rPr>
          <w:tab/>
        </w:r>
        <w:r>
          <w:fldChar w:fldCharType="begin"/>
        </w:r>
        <w:r>
          <w:rPr>
            <w:rStyle w:val="Hyperlink"/>
          </w:rPr>
          <w:instrText xml:space="preserve"> PAGEREF _Toc256001984 \h </w:instrText>
        </w:r>
        <w:r>
          <w:fldChar w:fldCharType="separate"/>
        </w:r>
        <w:r w:rsidR="000B49E0">
          <w:rPr>
            <w:rStyle w:val="Hyperlink"/>
            <w:noProof/>
          </w:rPr>
          <w:t>32</w:t>
        </w:r>
        <w:r>
          <w:fldChar w:fldCharType="end"/>
        </w:r>
      </w:hyperlink>
    </w:p>
    <w:p w:rsidR="0043004B" w14:paraId="7F9911B8" w14:textId="7ABAACA3">
      <w:pPr>
        <w:pStyle w:val="TOC1"/>
        <w:tabs>
          <w:tab w:val="right" w:leader="dot" w:pos="12230"/>
        </w:tabs>
        <w:rPr>
          <w:rFonts w:asciiTheme="minorHAnsi" w:hAnsiTheme="minorHAnsi"/>
          <w:noProof/>
          <w:sz w:val="22"/>
        </w:rPr>
      </w:pPr>
      <w:hyperlink w:anchor="_Toc256001985" w:history="1">
        <w:r w:rsidRPr="00401F57">
          <w:rPr>
            <w:rStyle w:val="Hyperlink"/>
            <w:rFonts w:ascii="Cambria" w:eastAsia="Cambria" w:hAnsi="Cambria" w:cs="Cambria"/>
            <w:b/>
            <w:noProof/>
          </w:rPr>
          <w:t>10. Faculty Development, Instruction, and Recruitment—FD</w:t>
        </w:r>
        <w:r>
          <w:rPr>
            <w:rStyle w:val="Hyperlink"/>
          </w:rPr>
          <w:tab/>
        </w:r>
        <w:r>
          <w:fldChar w:fldCharType="begin"/>
        </w:r>
        <w:r>
          <w:rPr>
            <w:rStyle w:val="Hyperlink"/>
          </w:rPr>
          <w:instrText xml:space="preserve"> PAGEREF _Toc256001985 \h </w:instrText>
        </w:r>
        <w:r>
          <w:fldChar w:fldCharType="separate"/>
        </w:r>
        <w:r w:rsidR="000B49E0">
          <w:rPr>
            <w:rStyle w:val="Hyperlink"/>
            <w:noProof/>
          </w:rPr>
          <w:t>33</w:t>
        </w:r>
        <w:r>
          <w:fldChar w:fldCharType="end"/>
        </w:r>
      </w:hyperlink>
    </w:p>
    <w:p w:rsidR="0043004B" w14:paraId="7F9911B9" w14:textId="609A4155">
      <w:pPr>
        <w:pStyle w:val="TOC2"/>
        <w:tabs>
          <w:tab w:val="right" w:leader="dot" w:pos="12230"/>
        </w:tabs>
        <w:rPr>
          <w:rFonts w:asciiTheme="minorHAnsi" w:hAnsiTheme="minorHAnsi"/>
          <w:noProof/>
          <w:sz w:val="22"/>
        </w:rPr>
      </w:pPr>
      <w:hyperlink w:anchor="_Toc256001986" w:history="1">
        <w:r>
          <w:rPr>
            <w:rStyle w:val="Hyperlink"/>
            <w:rFonts w:ascii="Cambria" w:eastAsia="Cambria" w:hAnsi="Cambria" w:cs="Cambria"/>
            <w:noProof/>
          </w:rPr>
          <w:t>10.1.   FD-1a: Faculty Development</w:t>
        </w:r>
        <w:r w:rsidR="00D64291">
          <w:rPr>
            <w:rStyle w:val="Hyperlink"/>
            <w:rFonts w:ascii="Cambria" w:eastAsia="Cambria" w:hAnsi="Cambria" w:cs="Cambria"/>
            <w:noProof/>
          </w:rPr>
          <w:t xml:space="preserve">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Structured Faculty Development Training Programs</w:t>
        </w:r>
        <w:r>
          <w:rPr>
            <w:rStyle w:val="Hyperlink"/>
          </w:rPr>
          <w:tab/>
        </w:r>
        <w:r>
          <w:fldChar w:fldCharType="begin"/>
        </w:r>
        <w:r>
          <w:rPr>
            <w:rStyle w:val="Hyperlink"/>
          </w:rPr>
          <w:instrText xml:space="preserve"> PAGEREF _Toc256001986 \h </w:instrText>
        </w:r>
        <w:r>
          <w:fldChar w:fldCharType="separate"/>
        </w:r>
        <w:r w:rsidR="000B49E0">
          <w:rPr>
            <w:rStyle w:val="Hyperlink"/>
            <w:noProof/>
          </w:rPr>
          <w:t>33</w:t>
        </w:r>
        <w:r>
          <w:fldChar w:fldCharType="end"/>
        </w:r>
      </w:hyperlink>
    </w:p>
    <w:p w:rsidR="0043004B" w14:paraId="7F9911BA" w14:textId="4B527187">
      <w:pPr>
        <w:pStyle w:val="TOC2"/>
        <w:tabs>
          <w:tab w:val="right" w:leader="dot" w:pos="12230"/>
        </w:tabs>
        <w:rPr>
          <w:rFonts w:asciiTheme="minorHAnsi" w:hAnsiTheme="minorHAnsi"/>
          <w:noProof/>
          <w:sz w:val="22"/>
        </w:rPr>
      </w:pPr>
      <w:hyperlink w:anchor="_Toc256001987" w:history="1">
        <w:r>
          <w:rPr>
            <w:rStyle w:val="Hyperlink"/>
            <w:rFonts w:ascii="Cambria" w:eastAsia="Cambria" w:hAnsi="Cambria" w:cs="Cambria"/>
            <w:noProof/>
          </w:rPr>
          <w:t xml:space="preserve">10.2.   FD-1b: Faculty Development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Faculty Trained By Profession/Discipline</w:t>
        </w:r>
        <w:r>
          <w:rPr>
            <w:rStyle w:val="Hyperlink"/>
          </w:rPr>
          <w:tab/>
        </w:r>
        <w:r>
          <w:fldChar w:fldCharType="begin"/>
        </w:r>
        <w:r>
          <w:rPr>
            <w:rStyle w:val="Hyperlink"/>
          </w:rPr>
          <w:instrText xml:space="preserve"> PAGEREF _Toc256001987 \h </w:instrText>
        </w:r>
        <w:r>
          <w:fldChar w:fldCharType="separate"/>
        </w:r>
        <w:r w:rsidR="000B49E0">
          <w:rPr>
            <w:rStyle w:val="Hyperlink"/>
            <w:noProof/>
          </w:rPr>
          <w:t>34</w:t>
        </w:r>
        <w:r>
          <w:fldChar w:fldCharType="end"/>
        </w:r>
      </w:hyperlink>
    </w:p>
    <w:p w:rsidR="0043004B" w14:paraId="7F9911BB" w14:textId="2EB493E3">
      <w:pPr>
        <w:pStyle w:val="TOC2"/>
        <w:tabs>
          <w:tab w:val="right" w:leader="dot" w:pos="12230"/>
        </w:tabs>
        <w:rPr>
          <w:rFonts w:asciiTheme="minorHAnsi" w:hAnsiTheme="minorHAnsi"/>
          <w:noProof/>
          <w:sz w:val="22"/>
        </w:rPr>
      </w:pPr>
      <w:hyperlink w:anchor="_Toc256001988" w:history="1">
        <w:r>
          <w:rPr>
            <w:rStyle w:val="Hyperlink"/>
            <w:rFonts w:ascii="Cambria" w:eastAsia="Cambria" w:hAnsi="Cambria" w:cs="Cambria"/>
            <w:noProof/>
          </w:rPr>
          <w:t xml:space="preserve">10.3.   FD-2a: Faculty Development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Faculty Development Activities</w:t>
        </w:r>
        <w:r>
          <w:rPr>
            <w:rStyle w:val="Hyperlink"/>
          </w:rPr>
          <w:tab/>
        </w:r>
        <w:r>
          <w:fldChar w:fldCharType="begin"/>
        </w:r>
        <w:r>
          <w:rPr>
            <w:rStyle w:val="Hyperlink"/>
          </w:rPr>
          <w:instrText xml:space="preserve"> PAGEREF _Toc256001988 \h </w:instrText>
        </w:r>
        <w:r>
          <w:fldChar w:fldCharType="separate"/>
        </w:r>
        <w:r w:rsidR="000B49E0">
          <w:rPr>
            <w:rStyle w:val="Hyperlink"/>
            <w:noProof/>
          </w:rPr>
          <w:t>35</w:t>
        </w:r>
        <w:r>
          <w:fldChar w:fldCharType="end"/>
        </w:r>
      </w:hyperlink>
    </w:p>
    <w:p w:rsidR="0043004B" w14:paraId="7F9911BC" w14:textId="7ABDA0E8">
      <w:pPr>
        <w:pStyle w:val="TOC2"/>
        <w:tabs>
          <w:tab w:val="right" w:leader="dot" w:pos="12230"/>
        </w:tabs>
        <w:rPr>
          <w:rFonts w:asciiTheme="minorHAnsi" w:hAnsiTheme="minorHAnsi"/>
          <w:noProof/>
          <w:sz w:val="22"/>
        </w:rPr>
      </w:pPr>
      <w:hyperlink w:anchor="_Toc256001989" w:history="1">
        <w:r>
          <w:rPr>
            <w:rStyle w:val="Hyperlink"/>
            <w:rFonts w:ascii="Cambria" w:eastAsia="Cambria" w:hAnsi="Cambria" w:cs="Cambria"/>
            <w:noProof/>
          </w:rPr>
          <w:t xml:space="preserve">10.4.   FD-2b: Faculty Development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Faculty Trained By Profession/Discipline</w:t>
        </w:r>
        <w:r>
          <w:rPr>
            <w:rStyle w:val="Hyperlink"/>
          </w:rPr>
          <w:tab/>
        </w:r>
        <w:r>
          <w:fldChar w:fldCharType="begin"/>
        </w:r>
        <w:r>
          <w:rPr>
            <w:rStyle w:val="Hyperlink"/>
          </w:rPr>
          <w:instrText xml:space="preserve"> PAGEREF _Toc256001989 \h </w:instrText>
        </w:r>
        <w:r>
          <w:fldChar w:fldCharType="separate"/>
        </w:r>
        <w:r w:rsidR="000B49E0">
          <w:rPr>
            <w:rStyle w:val="Hyperlink"/>
            <w:noProof/>
          </w:rPr>
          <w:t>36</w:t>
        </w:r>
        <w:r>
          <w:fldChar w:fldCharType="end"/>
        </w:r>
      </w:hyperlink>
    </w:p>
    <w:p w:rsidR="0043004B" w14:paraId="7F9911BD" w14:textId="519CAEE5">
      <w:pPr>
        <w:pStyle w:val="TOC2"/>
        <w:tabs>
          <w:tab w:val="right" w:leader="dot" w:pos="12230"/>
        </w:tabs>
        <w:rPr>
          <w:rFonts w:asciiTheme="minorHAnsi" w:hAnsiTheme="minorHAnsi"/>
          <w:noProof/>
          <w:sz w:val="22"/>
        </w:rPr>
      </w:pPr>
      <w:hyperlink w:anchor="_Toc256001990" w:history="1">
        <w:r>
          <w:rPr>
            <w:rStyle w:val="Hyperlink"/>
            <w:rFonts w:ascii="Cambria" w:eastAsia="Cambria" w:hAnsi="Cambria" w:cs="Cambria"/>
            <w:noProof/>
          </w:rPr>
          <w:t xml:space="preserve">10.5.   FD-3: Faculty Development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Faculty-Student Collaboration Projects</w:t>
        </w:r>
        <w:r>
          <w:rPr>
            <w:rStyle w:val="Hyperlink"/>
          </w:rPr>
          <w:tab/>
        </w:r>
        <w:r>
          <w:fldChar w:fldCharType="begin"/>
        </w:r>
        <w:r>
          <w:rPr>
            <w:rStyle w:val="Hyperlink"/>
          </w:rPr>
          <w:instrText xml:space="preserve"> PAGEREF _Toc256001990 \h </w:instrText>
        </w:r>
        <w:r>
          <w:fldChar w:fldCharType="separate"/>
        </w:r>
        <w:r w:rsidR="000B49E0">
          <w:rPr>
            <w:rStyle w:val="Hyperlink"/>
            <w:noProof/>
          </w:rPr>
          <w:t>37</w:t>
        </w:r>
        <w:r>
          <w:fldChar w:fldCharType="end"/>
        </w:r>
      </w:hyperlink>
    </w:p>
    <w:p w:rsidR="0043004B" w14:paraId="7F9911BE" w14:textId="0FB3CE92">
      <w:pPr>
        <w:pStyle w:val="TOC2"/>
        <w:tabs>
          <w:tab w:val="right" w:leader="dot" w:pos="12230"/>
        </w:tabs>
        <w:rPr>
          <w:rFonts w:asciiTheme="minorHAnsi" w:hAnsiTheme="minorHAnsi"/>
          <w:noProof/>
          <w:sz w:val="22"/>
        </w:rPr>
      </w:pPr>
      <w:hyperlink w:anchor="_Toc256001991" w:history="1">
        <w:r>
          <w:rPr>
            <w:rStyle w:val="Hyperlink"/>
            <w:rFonts w:ascii="Cambria" w:eastAsia="Cambria" w:hAnsi="Cambria" w:cs="Cambria"/>
            <w:noProof/>
          </w:rPr>
          <w:t xml:space="preserve">10.6.   FD-4a: Faculty Development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Faculty Instruction</w:t>
        </w:r>
        <w:r>
          <w:rPr>
            <w:rStyle w:val="Hyperlink"/>
          </w:rPr>
          <w:tab/>
        </w:r>
        <w:r>
          <w:fldChar w:fldCharType="begin"/>
        </w:r>
        <w:r>
          <w:rPr>
            <w:rStyle w:val="Hyperlink"/>
          </w:rPr>
          <w:instrText xml:space="preserve"> PAGEREF _Toc256001991 \h </w:instrText>
        </w:r>
        <w:r>
          <w:fldChar w:fldCharType="separate"/>
        </w:r>
        <w:r w:rsidR="000B49E0">
          <w:rPr>
            <w:rStyle w:val="Hyperlink"/>
            <w:noProof/>
          </w:rPr>
          <w:t>38</w:t>
        </w:r>
        <w:r>
          <w:fldChar w:fldCharType="end"/>
        </w:r>
      </w:hyperlink>
    </w:p>
    <w:p w:rsidR="0043004B" w14:paraId="7F9911BF" w14:textId="5F0D8591">
      <w:pPr>
        <w:pStyle w:val="TOC2"/>
        <w:tabs>
          <w:tab w:val="right" w:leader="dot" w:pos="12230"/>
        </w:tabs>
        <w:rPr>
          <w:rFonts w:asciiTheme="minorHAnsi" w:hAnsiTheme="minorHAnsi"/>
          <w:noProof/>
          <w:sz w:val="22"/>
        </w:rPr>
      </w:pPr>
      <w:hyperlink w:anchor="_Toc256001992" w:history="1">
        <w:r>
          <w:rPr>
            <w:rStyle w:val="Hyperlink"/>
            <w:rFonts w:ascii="Cambria" w:eastAsia="Cambria" w:hAnsi="Cambria" w:cs="Cambria"/>
            <w:noProof/>
          </w:rPr>
          <w:t xml:space="preserve">10.7.   FD-4b: Faculty Development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Faculty Trained by Profession/Discipline</w:t>
        </w:r>
        <w:r>
          <w:rPr>
            <w:rStyle w:val="Hyperlink"/>
          </w:rPr>
          <w:tab/>
        </w:r>
        <w:r>
          <w:fldChar w:fldCharType="begin"/>
        </w:r>
        <w:r>
          <w:rPr>
            <w:rStyle w:val="Hyperlink"/>
          </w:rPr>
          <w:instrText xml:space="preserve"> PAGEREF _Toc256001992 \h </w:instrText>
        </w:r>
        <w:r>
          <w:fldChar w:fldCharType="separate"/>
        </w:r>
        <w:r w:rsidR="000B49E0">
          <w:rPr>
            <w:rStyle w:val="Hyperlink"/>
            <w:noProof/>
          </w:rPr>
          <w:t>39</w:t>
        </w:r>
        <w:r>
          <w:fldChar w:fldCharType="end"/>
        </w:r>
      </w:hyperlink>
    </w:p>
    <w:p w:rsidR="0043004B" w14:paraId="7F9911C0" w14:textId="6FE71EBA">
      <w:pPr>
        <w:pStyle w:val="TOC2"/>
        <w:tabs>
          <w:tab w:val="right" w:leader="dot" w:pos="12230"/>
        </w:tabs>
        <w:rPr>
          <w:rFonts w:asciiTheme="minorHAnsi" w:hAnsiTheme="minorHAnsi"/>
          <w:noProof/>
          <w:sz w:val="22"/>
        </w:rPr>
      </w:pPr>
      <w:hyperlink w:anchor="_Toc256001993" w:history="1">
        <w:r>
          <w:rPr>
            <w:rStyle w:val="Hyperlink"/>
            <w:rFonts w:ascii="Cambria" w:eastAsia="Cambria" w:hAnsi="Cambria" w:cs="Cambria"/>
            <w:noProof/>
          </w:rPr>
          <w:t xml:space="preserve">10.8.   FD-5: Faculty Development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Faculty Recruitment</w:t>
        </w:r>
        <w:r>
          <w:rPr>
            <w:rStyle w:val="Hyperlink"/>
          </w:rPr>
          <w:tab/>
        </w:r>
        <w:r>
          <w:fldChar w:fldCharType="begin"/>
        </w:r>
        <w:r>
          <w:rPr>
            <w:rStyle w:val="Hyperlink"/>
          </w:rPr>
          <w:instrText xml:space="preserve"> PAGEREF _Toc256001993 \h </w:instrText>
        </w:r>
        <w:r>
          <w:fldChar w:fldCharType="separate"/>
        </w:r>
        <w:r w:rsidR="000B49E0">
          <w:rPr>
            <w:rStyle w:val="Hyperlink"/>
            <w:noProof/>
          </w:rPr>
          <w:t>40</w:t>
        </w:r>
        <w:r>
          <w:fldChar w:fldCharType="end"/>
        </w:r>
      </w:hyperlink>
    </w:p>
    <w:p w:rsidR="0043004B" w14:paraId="7F9911C3" w14:textId="37819590">
      <w:pPr>
        <w:pStyle w:val="TOC1"/>
        <w:tabs>
          <w:tab w:val="right" w:leader="dot" w:pos="12230"/>
        </w:tabs>
        <w:rPr>
          <w:rFonts w:asciiTheme="minorHAnsi" w:hAnsiTheme="minorHAnsi"/>
          <w:noProof/>
          <w:sz w:val="22"/>
        </w:rPr>
      </w:pPr>
      <w:hyperlink w:anchor="_Toc256001996" w:history="1">
        <w:r w:rsidRPr="00401F57">
          <w:rPr>
            <w:rStyle w:val="Hyperlink"/>
            <w:rFonts w:ascii="Cambria" w:eastAsia="Cambria" w:hAnsi="Cambria" w:cs="Cambria"/>
            <w:b/>
            <w:noProof/>
          </w:rPr>
          <w:t>11. Continuing Education Activities—CE</w:t>
        </w:r>
        <w:r>
          <w:rPr>
            <w:rStyle w:val="Hyperlink"/>
          </w:rPr>
          <w:tab/>
        </w:r>
        <w:r>
          <w:fldChar w:fldCharType="begin"/>
        </w:r>
        <w:r>
          <w:rPr>
            <w:rStyle w:val="Hyperlink"/>
          </w:rPr>
          <w:instrText xml:space="preserve"> PAGEREF _Toc256001996 \h </w:instrText>
        </w:r>
        <w:r>
          <w:fldChar w:fldCharType="separate"/>
        </w:r>
        <w:r w:rsidR="000B49E0">
          <w:rPr>
            <w:rStyle w:val="Hyperlink"/>
            <w:noProof/>
          </w:rPr>
          <w:t>41</w:t>
        </w:r>
        <w:r>
          <w:fldChar w:fldCharType="end"/>
        </w:r>
      </w:hyperlink>
    </w:p>
    <w:p w:rsidR="0043004B" w14:paraId="7F9911C4" w14:textId="66617537">
      <w:pPr>
        <w:pStyle w:val="TOC2"/>
        <w:tabs>
          <w:tab w:val="right" w:leader="dot" w:pos="12230"/>
        </w:tabs>
        <w:rPr>
          <w:rFonts w:asciiTheme="minorHAnsi" w:hAnsiTheme="minorHAnsi"/>
          <w:noProof/>
          <w:sz w:val="22"/>
        </w:rPr>
      </w:pPr>
      <w:hyperlink w:anchor="_Toc256001997" w:history="1">
        <w:r>
          <w:rPr>
            <w:rStyle w:val="Hyperlink"/>
            <w:rFonts w:ascii="Cambria" w:eastAsia="Cambria" w:hAnsi="Cambria" w:cs="Cambria"/>
            <w:noProof/>
          </w:rPr>
          <w:t xml:space="preserve">11.1.   CE-1: Continuing Education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Course Characteristics and Content</w:t>
        </w:r>
        <w:r>
          <w:rPr>
            <w:rStyle w:val="Hyperlink"/>
          </w:rPr>
          <w:tab/>
        </w:r>
        <w:r>
          <w:fldChar w:fldCharType="begin"/>
        </w:r>
        <w:r>
          <w:rPr>
            <w:rStyle w:val="Hyperlink"/>
          </w:rPr>
          <w:instrText xml:space="preserve"> PAGEREF _Toc256001997 \h </w:instrText>
        </w:r>
        <w:r>
          <w:fldChar w:fldCharType="separate"/>
        </w:r>
        <w:r w:rsidR="000B49E0">
          <w:rPr>
            <w:rStyle w:val="Hyperlink"/>
            <w:noProof/>
          </w:rPr>
          <w:t>41</w:t>
        </w:r>
        <w:r>
          <w:fldChar w:fldCharType="end"/>
        </w:r>
      </w:hyperlink>
    </w:p>
    <w:p w:rsidR="0043004B" w14:paraId="7F9911C5" w14:textId="3530D5EF">
      <w:pPr>
        <w:pStyle w:val="TOC2"/>
        <w:tabs>
          <w:tab w:val="right" w:leader="dot" w:pos="12230"/>
        </w:tabs>
        <w:rPr>
          <w:rFonts w:asciiTheme="minorHAnsi" w:hAnsiTheme="minorHAnsi"/>
          <w:noProof/>
          <w:sz w:val="22"/>
        </w:rPr>
      </w:pPr>
      <w:hyperlink w:anchor="_Toc256001998" w:history="1">
        <w:r>
          <w:rPr>
            <w:rStyle w:val="Hyperlink"/>
            <w:rFonts w:ascii="Cambria" w:eastAsia="Cambria" w:hAnsi="Cambria" w:cs="Cambria"/>
            <w:noProof/>
          </w:rPr>
          <w:t xml:space="preserve">11.2.   CE-2: Continuing Education </w:t>
        </w:r>
        <w:r w:rsidRPr="00D64291" w:rsidR="00D64291">
          <w:rPr>
            <w:rStyle w:val="Hyperlink"/>
            <w:rFonts w:ascii="Cambria" w:eastAsia="Cambria" w:hAnsi="Cambria" w:cs="Cambria"/>
            <w:noProof/>
          </w:rPr>
          <w:t>–</w:t>
        </w:r>
        <w:r>
          <w:rPr>
            <w:rStyle w:val="Hyperlink"/>
            <w:rFonts w:ascii="Cambria" w:eastAsia="Cambria" w:hAnsi="Cambria" w:cs="Cambria"/>
            <w:noProof/>
          </w:rPr>
          <w:t xml:space="preserve"> Individuals Trained by Profession/Discipline</w:t>
        </w:r>
        <w:r>
          <w:rPr>
            <w:rStyle w:val="Hyperlink"/>
          </w:rPr>
          <w:tab/>
        </w:r>
        <w:r>
          <w:fldChar w:fldCharType="begin"/>
        </w:r>
        <w:r>
          <w:rPr>
            <w:rStyle w:val="Hyperlink"/>
          </w:rPr>
          <w:instrText xml:space="preserve"> PAGEREF _Toc256001998 \h </w:instrText>
        </w:r>
        <w:r>
          <w:fldChar w:fldCharType="separate"/>
        </w:r>
        <w:r w:rsidR="000B49E0">
          <w:rPr>
            <w:rStyle w:val="Hyperlink"/>
            <w:noProof/>
          </w:rPr>
          <w:t>42</w:t>
        </w:r>
        <w:r>
          <w:fldChar w:fldCharType="end"/>
        </w:r>
      </w:hyperlink>
    </w:p>
    <w:p w:rsidR="0043004B" w14:paraId="7F9911C6" w14:textId="0F512B61">
      <w:pPr>
        <w:pStyle w:val="TOC1"/>
        <w:tabs>
          <w:tab w:val="right" w:leader="dot" w:pos="12230"/>
        </w:tabs>
        <w:rPr>
          <w:rFonts w:asciiTheme="minorHAnsi" w:hAnsiTheme="minorHAnsi"/>
          <w:noProof/>
          <w:sz w:val="22"/>
        </w:rPr>
      </w:pPr>
      <w:hyperlink w:anchor="_Toc256001999" w:history="1">
        <w:r w:rsidRPr="00401F57">
          <w:rPr>
            <w:rStyle w:val="Hyperlink"/>
            <w:rFonts w:ascii="Cambria" w:eastAsia="Cambria" w:hAnsi="Cambria" w:cs="Cambria"/>
            <w:b/>
            <w:noProof/>
          </w:rPr>
          <w:t>12. State Oral Health Workforce—SOHWP</w:t>
        </w:r>
        <w:r>
          <w:rPr>
            <w:rStyle w:val="Hyperlink"/>
          </w:rPr>
          <w:tab/>
        </w:r>
        <w:r>
          <w:fldChar w:fldCharType="begin"/>
        </w:r>
        <w:r>
          <w:rPr>
            <w:rStyle w:val="Hyperlink"/>
          </w:rPr>
          <w:instrText xml:space="preserve"> PAGEREF _Toc256001999 \h </w:instrText>
        </w:r>
        <w:r>
          <w:fldChar w:fldCharType="separate"/>
        </w:r>
        <w:r w:rsidR="000B49E0">
          <w:rPr>
            <w:rStyle w:val="Hyperlink"/>
            <w:noProof/>
          </w:rPr>
          <w:t>43</w:t>
        </w:r>
        <w:r>
          <w:fldChar w:fldCharType="end"/>
        </w:r>
      </w:hyperlink>
    </w:p>
    <w:p w:rsidR="0043004B" w14:paraId="7F9911C7" w14:textId="0691771D">
      <w:pPr>
        <w:pStyle w:val="TOC2"/>
        <w:tabs>
          <w:tab w:val="right" w:leader="dot" w:pos="12230"/>
        </w:tabs>
        <w:rPr>
          <w:rFonts w:asciiTheme="minorHAnsi" w:hAnsiTheme="minorHAnsi"/>
          <w:noProof/>
          <w:sz w:val="22"/>
        </w:rPr>
      </w:pPr>
      <w:hyperlink w:anchor="_Toc256002000" w:history="1">
        <w:r>
          <w:rPr>
            <w:rStyle w:val="Hyperlink"/>
            <w:rFonts w:ascii="Cambria" w:eastAsia="Cambria" w:hAnsi="Cambria" w:cs="Cambria"/>
            <w:noProof/>
          </w:rPr>
          <w:t>12.1.   SOHWP-A: New Facilities</w:t>
        </w:r>
        <w:r>
          <w:rPr>
            <w:rStyle w:val="Hyperlink"/>
          </w:rPr>
          <w:tab/>
        </w:r>
        <w:r>
          <w:fldChar w:fldCharType="begin"/>
        </w:r>
        <w:r>
          <w:rPr>
            <w:rStyle w:val="Hyperlink"/>
          </w:rPr>
          <w:instrText xml:space="preserve"> PAGEREF _Toc256002000 \h </w:instrText>
        </w:r>
        <w:r>
          <w:fldChar w:fldCharType="separate"/>
        </w:r>
        <w:r w:rsidR="000B49E0">
          <w:rPr>
            <w:rStyle w:val="Hyperlink"/>
            <w:noProof/>
          </w:rPr>
          <w:t>43</w:t>
        </w:r>
        <w:r>
          <w:fldChar w:fldCharType="end"/>
        </w:r>
      </w:hyperlink>
    </w:p>
    <w:p w:rsidR="0043004B" w14:paraId="7F9911C8" w14:textId="4F965E90">
      <w:pPr>
        <w:pStyle w:val="TOC2"/>
        <w:tabs>
          <w:tab w:val="right" w:leader="dot" w:pos="12230"/>
        </w:tabs>
        <w:rPr>
          <w:rFonts w:asciiTheme="minorHAnsi" w:hAnsiTheme="minorHAnsi"/>
          <w:noProof/>
          <w:sz w:val="22"/>
        </w:rPr>
      </w:pPr>
      <w:hyperlink w:anchor="_Toc256002001" w:history="1">
        <w:r>
          <w:rPr>
            <w:rStyle w:val="Hyperlink"/>
            <w:rFonts w:ascii="Cambria" w:eastAsia="Cambria" w:hAnsi="Cambria" w:cs="Cambria"/>
            <w:noProof/>
          </w:rPr>
          <w:t>12.2.   SOHWP-B: Expanded Facilities</w:t>
        </w:r>
        <w:r>
          <w:rPr>
            <w:rStyle w:val="Hyperlink"/>
          </w:rPr>
          <w:tab/>
        </w:r>
        <w:r>
          <w:fldChar w:fldCharType="begin"/>
        </w:r>
        <w:r>
          <w:rPr>
            <w:rStyle w:val="Hyperlink"/>
          </w:rPr>
          <w:instrText xml:space="preserve"> PAGEREF _Toc256002001 \h </w:instrText>
        </w:r>
        <w:r>
          <w:fldChar w:fldCharType="separate"/>
        </w:r>
        <w:r w:rsidR="000B49E0">
          <w:rPr>
            <w:rStyle w:val="Hyperlink"/>
            <w:noProof/>
          </w:rPr>
          <w:t>44</w:t>
        </w:r>
        <w:r>
          <w:fldChar w:fldCharType="end"/>
        </w:r>
      </w:hyperlink>
    </w:p>
    <w:p w:rsidR="0043004B" w14:paraId="7F9911C9" w14:textId="33A6A1A1">
      <w:pPr>
        <w:pStyle w:val="TOC2"/>
        <w:tabs>
          <w:tab w:val="right" w:leader="dot" w:pos="12230"/>
        </w:tabs>
        <w:rPr>
          <w:rFonts w:asciiTheme="minorHAnsi" w:hAnsiTheme="minorHAnsi"/>
          <w:noProof/>
          <w:sz w:val="22"/>
        </w:rPr>
      </w:pPr>
      <w:hyperlink w:anchor="_Toc256002002" w:history="1">
        <w:r>
          <w:rPr>
            <w:rStyle w:val="Hyperlink"/>
            <w:rFonts w:ascii="Cambria" w:eastAsia="Cambria" w:hAnsi="Cambria" w:cs="Cambria"/>
            <w:noProof/>
          </w:rPr>
          <w:t>12.3.   SOHWP-C: Teledentistry</w:t>
        </w:r>
        <w:r>
          <w:rPr>
            <w:rStyle w:val="Hyperlink"/>
          </w:rPr>
          <w:tab/>
        </w:r>
        <w:r>
          <w:fldChar w:fldCharType="begin"/>
        </w:r>
        <w:r>
          <w:rPr>
            <w:rStyle w:val="Hyperlink"/>
          </w:rPr>
          <w:instrText xml:space="preserve"> PAGEREF _Toc256002002 \h </w:instrText>
        </w:r>
        <w:r>
          <w:fldChar w:fldCharType="separate"/>
        </w:r>
        <w:r w:rsidR="000B49E0">
          <w:rPr>
            <w:rStyle w:val="Hyperlink"/>
            <w:noProof/>
          </w:rPr>
          <w:t>45</w:t>
        </w:r>
        <w:r>
          <w:fldChar w:fldCharType="end"/>
        </w:r>
      </w:hyperlink>
    </w:p>
    <w:p w:rsidR="0043004B" w14:paraId="7F9911CA" w14:textId="2305A957">
      <w:pPr>
        <w:pStyle w:val="TOC2"/>
        <w:tabs>
          <w:tab w:val="right" w:leader="dot" w:pos="12230"/>
        </w:tabs>
        <w:rPr>
          <w:rFonts w:asciiTheme="minorHAnsi" w:hAnsiTheme="minorHAnsi"/>
          <w:noProof/>
          <w:sz w:val="22"/>
        </w:rPr>
      </w:pPr>
      <w:hyperlink w:anchor="_Toc256002003" w:history="1">
        <w:r>
          <w:rPr>
            <w:rStyle w:val="Hyperlink"/>
            <w:rFonts w:ascii="Cambria" w:eastAsia="Cambria" w:hAnsi="Cambria" w:cs="Cambria"/>
            <w:noProof/>
          </w:rPr>
          <w:t>12.4.   SOHWP-D: Prevention Services</w:t>
        </w:r>
        <w:r>
          <w:rPr>
            <w:rStyle w:val="Hyperlink"/>
          </w:rPr>
          <w:tab/>
        </w:r>
        <w:r>
          <w:fldChar w:fldCharType="begin"/>
        </w:r>
        <w:r>
          <w:rPr>
            <w:rStyle w:val="Hyperlink"/>
          </w:rPr>
          <w:instrText xml:space="preserve"> PAGEREF _Toc256002003 \h </w:instrText>
        </w:r>
        <w:r>
          <w:fldChar w:fldCharType="separate"/>
        </w:r>
        <w:r w:rsidR="000B49E0">
          <w:rPr>
            <w:rStyle w:val="Hyperlink"/>
            <w:noProof/>
          </w:rPr>
          <w:t>46</w:t>
        </w:r>
        <w:r>
          <w:fldChar w:fldCharType="end"/>
        </w:r>
      </w:hyperlink>
    </w:p>
    <w:p w:rsidR="0043004B" w14:paraId="7F9911CB" w14:textId="0D93C46E">
      <w:pPr>
        <w:pStyle w:val="TOC2"/>
        <w:tabs>
          <w:tab w:val="right" w:leader="dot" w:pos="12230"/>
        </w:tabs>
        <w:rPr>
          <w:rFonts w:asciiTheme="minorHAnsi" w:hAnsiTheme="minorHAnsi"/>
          <w:noProof/>
          <w:sz w:val="22"/>
        </w:rPr>
      </w:pPr>
      <w:hyperlink w:anchor="_Toc256002004" w:history="1">
        <w:r>
          <w:rPr>
            <w:rStyle w:val="Hyperlink"/>
            <w:rFonts w:ascii="Cambria" w:eastAsia="Cambria" w:hAnsi="Cambria" w:cs="Cambria"/>
            <w:noProof/>
          </w:rPr>
          <w:t>12.5.   SOHWP-E: Promotional Events</w:t>
        </w:r>
        <w:r>
          <w:rPr>
            <w:rStyle w:val="Hyperlink"/>
          </w:rPr>
          <w:tab/>
        </w:r>
        <w:r>
          <w:fldChar w:fldCharType="begin"/>
        </w:r>
        <w:r>
          <w:rPr>
            <w:rStyle w:val="Hyperlink"/>
          </w:rPr>
          <w:instrText xml:space="preserve"> PAGEREF _Toc256002004 \h </w:instrText>
        </w:r>
        <w:r>
          <w:fldChar w:fldCharType="separate"/>
        </w:r>
        <w:r w:rsidR="000B49E0">
          <w:rPr>
            <w:rStyle w:val="Hyperlink"/>
            <w:noProof/>
          </w:rPr>
          <w:t>47</w:t>
        </w:r>
        <w:r>
          <w:fldChar w:fldCharType="end"/>
        </w:r>
      </w:hyperlink>
    </w:p>
    <w:p w:rsidR="0043004B" w14:paraId="7F9911CC" w14:textId="44C4045F">
      <w:pPr>
        <w:pStyle w:val="TOC2"/>
        <w:tabs>
          <w:tab w:val="right" w:leader="dot" w:pos="12230"/>
        </w:tabs>
        <w:rPr>
          <w:rFonts w:asciiTheme="minorHAnsi" w:hAnsiTheme="minorHAnsi"/>
          <w:noProof/>
          <w:sz w:val="22"/>
        </w:rPr>
      </w:pPr>
      <w:hyperlink w:anchor="_Toc256002005" w:history="1">
        <w:r>
          <w:rPr>
            <w:rStyle w:val="Hyperlink"/>
            <w:rFonts w:ascii="Cambria" w:eastAsia="Cambria" w:hAnsi="Cambria" w:cs="Cambria"/>
            <w:noProof/>
          </w:rPr>
          <w:t>12.6.   SOHWP-F: State Dental Offices</w:t>
        </w:r>
        <w:r>
          <w:rPr>
            <w:rStyle w:val="Hyperlink"/>
          </w:rPr>
          <w:tab/>
        </w:r>
        <w:r>
          <w:fldChar w:fldCharType="begin"/>
        </w:r>
        <w:r>
          <w:rPr>
            <w:rStyle w:val="Hyperlink"/>
          </w:rPr>
          <w:instrText xml:space="preserve"> PAGEREF _Toc256002005 \h </w:instrText>
        </w:r>
        <w:r>
          <w:fldChar w:fldCharType="separate"/>
        </w:r>
        <w:r w:rsidR="000B49E0">
          <w:rPr>
            <w:rStyle w:val="Hyperlink"/>
            <w:noProof/>
          </w:rPr>
          <w:t>48</w:t>
        </w:r>
        <w:r>
          <w:fldChar w:fldCharType="end"/>
        </w:r>
      </w:hyperlink>
    </w:p>
    <w:p w:rsidR="0043004B" w14:paraId="7F9911CD" w14:textId="28CE7EDA">
      <w:pPr>
        <w:pStyle w:val="TOC2"/>
        <w:tabs>
          <w:tab w:val="right" w:leader="dot" w:pos="12230"/>
        </w:tabs>
        <w:rPr>
          <w:rFonts w:asciiTheme="minorHAnsi" w:hAnsiTheme="minorHAnsi"/>
          <w:noProof/>
          <w:sz w:val="22"/>
        </w:rPr>
      </w:pPr>
      <w:hyperlink w:anchor="_Toc256002006" w:history="1">
        <w:r>
          <w:rPr>
            <w:rStyle w:val="Hyperlink"/>
            <w:rFonts w:ascii="Cambria" w:eastAsia="Cambria" w:hAnsi="Cambria" w:cs="Cambria"/>
            <w:noProof/>
          </w:rPr>
          <w:t>12.7.   SOHWP-G: Other Activities</w:t>
        </w:r>
        <w:r>
          <w:rPr>
            <w:rStyle w:val="Hyperlink"/>
          </w:rPr>
          <w:tab/>
        </w:r>
        <w:r>
          <w:fldChar w:fldCharType="begin"/>
        </w:r>
        <w:r>
          <w:rPr>
            <w:rStyle w:val="Hyperlink"/>
          </w:rPr>
          <w:instrText xml:space="preserve"> PAGEREF _Toc256002006 \h </w:instrText>
        </w:r>
        <w:r>
          <w:fldChar w:fldCharType="separate"/>
        </w:r>
        <w:r w:rsidR="000B49E0">
          <w:rPr>
            <w:rStyle w:val="Hyperlink"/>
            <w:noProof/>
          </w:rPr>
          <w:t>49</w:t>
        </w:r>
        <w:r>
          <w:fldChar w:fldCharType="end"/>
        </w:r>
      </w:hyperlink>
    </w:p>
    <w:p w:rsidR="0043004B" w14:paraId="7F9911CE" w14:textId="3B9928A6">
      <w:pPr>
        <w:pStyle w:val="TOC1"/>
        <w:tabs>
          <w:tab w:val="right" w:leader="dot" w:pos="12230"/>
        </w:tabs>
        <w:rPr>
          <w:rFonts w:asciiTheme="minorHAnsi" w:hAnsiTheme="minorHAnsi"/>
          <w:noProof/>
          <w:sz w:val="22"/>
        </w:rPr>
      </w:pPr>
      <w:hyperlink w:anchor="_Toc256002007" w:history="1">
        <w:r w:rsidRPr="00401F57">
          <w:rPr>
            <w:rStyle w:val="Hyperlink"/>
            <w:rFonts w:ascii="Cambria" w:eastAsia="Cambria" w:hAnsi="Cambria" w:cs="Cambria"/>
            <w:b/>
            <w:noProof/>
          </w:rPr>
          <w:t>13. Primary Care Office-PCO</w:t>
        </w:r>
        <w:r>
          <w:rPr>
            <w:rStyle w:val="Hyperlink"/>
          </w:rPr>
          <w:tab/>
        </w:r>
        <w:r>
          <w:fldChar w:fldCharType="begin"/>
        </w:r>
        <w:r>
          <w:rPr>
            <w:rStyle w:val="Hyperlink"/>
          </w:rPr>
          <w:instrText xml:space="preserve"> PAGEREF _Toc256002007 \h </w:instrText>
        </w:r>
        <w:r>
          <w:fldChar w:fldCharType="separate"/>
        </w:r>
        <w:r w:rsidR="000B49E0">
          <w:rPr>
            <w:rStyle w:val="Hyperlink"/>
            <w:noProof/>
          </w:rPr>
          <w:t>50</w:t>
        </w:r>
        <w:r>
          <w:fldChar w:fldCharType="end"/>
        </w:r>
      </w:hyperlink>
    </w:p>
    <w:p w:rsidR="0043004B" w14:paraId="7F9911CF" w14:textId="46ACDCCE">
      <w:pPr>
        <w:pStyle w:val="TOC2"/>
        <w:tabs>
          <w:tab w:val="right" w:leader="dot" w:pos="12230"/>
        </w:tabs>
        <w:rPr>
          <w:rFonts w:asciiTheme="minorHAnsi" w:hAnsiTheme="minorHAnsi"/>
          <w:noProof/>
          <w:sz w:val="22"/>
        </w:rPr>
      </w:pPr>
      <w:hyperlink w:anchor="_Toc256002008" w:history="1">
        <w:r>
          <w:rPr>
            <w:rStyle w:val="Hyperlink"/>
            <w:rFonts w:ascii="Cambria" w:eastAsia="Cambria" w:hAnsi="Cambria" w:cs="Cambria"/>
            <w:noProof/>
          </w:rPr>
          <w:t>13.1.   PCO-1: NHSC Site Application Forms</w:t>
        </w:r>
        <w:r>
          <w:rPr>
            <w:rStyle w:val="Hyperlink"/>
          </w:rPr>
          <w:tab/>
        </w:r>
        <w:r>
          <w:fldChar w:fldCharType="begin"/>
        </w:r>
        <w:r>
          <w:rPr>
            <w:rStyle w:val="Hyperlink"/>
          </w:rPr>
          <w:instrText xml:space="preserve"> PAGEREF _Toc256002008 \h </w:instrText>
        </w:r>
        <w:r>
          <w:fldChar w:fldCharType="separate"/>
        </w:r>
        <w:r w:rsidR="000B49E0">
          <w:rPr>
            <w:rStyle w:val="Hyperlink"/>
            <w:noProof/>
          </w:rPr>
          <w:t>50</w:t>
        </w:r>
        <w:r>
          <w:fldChar w:fldCharType="end"/>
        </w:r>
      </w:hyperlink>
    </w:p>
    <w:p w:rsidR="0043004B" w14:paraId="7F9911D0" w14:textId="35DF6525">
      <w:pPr>
        <w:pStyle w:val="TOC2"/>
        <w:tabs>
          <w:tab w:val="right" w:leader="dot" w:pos="12230"/>
        </w:tabs>
        <w:rPr>
          <w:rFonts w:asciiTheme="minorHAnsi" w:hAnsiTheme="minorHAnsi"/>
          <w:noProof/>
          <w:sz w:val="22"/>
        </w:rPr>
      </w:pPr>
      <w:hyperlink w:anchor="_Toc256002009" w:history="1">
        <w:r>
          <w:rPr>
            <w:rStyle w:val="Hyperlink"/>
            <w:rFonts w:ascii="Cambria" w:eastAsia="Cambria" w:hAnsi="Cambria" w:cs="Cambria"/>
            <w:noProof/>
          </w:rPr>
          <w:t>13.2.   PCO-2: OP Impact on HPSAs</w:t>
        </w:r>
        <w:r>
          <w:rPr>
            <w:rStyle w:val="Hyperlink"/>
          </w:rPr>
          <w:tab/>
        </w:r>
        <w:r>
          <w:fldChar w:fldCharType="begin"/>
        </w:r>
        <w:r>
          <w:rPr>
            <w:rStyle w:val="Hyperlink"/>
          </w:rPr>
          <w:instrText xml:space="preserve"> PAGEREF _Toc256002009 \h </w:instrText>
        </w:r>
        <w:r>
          <w:fldChar w:fldCharType="separate"/>
        </w:r>
        <w:r w:rsidR="000B49E0">
          <w:rPr>
            <w:rStyle w:val="Hyperlink"/>
            <w:noProof/>
          </w:rPr>
          <w:t>51</w:t>
        </w:r>
        <w:r>
          <w:fldChar w:fldCharType="end"/>
        </w:r>
      </w:hyperlink>
    </w:p>
    <w:p w:rsidR="0043004B" w14:paraId="7F9911D1" w14:textId="3DA23D86">
      <w:pPr>
        <w:pStyle w:val="TOC2"/>
        <w:tabs>
          <w:tab w:val="right" w:leader="dot" w:pos="12230"/>
        </w:tabs>
        <w:rPr>
          <w:rFonts w:asciiTheme="minorHAnsi" w:hAnsiTheme="minorHAnsi"/>
          <w:noProof/>
          <w:sz w:val="22"/>
        </w:rPr>
      </w:pPr>
      <w:hyperlink w:anchor="_Toc256002010" w:history="1">
        <w:r>
          <w:rPr>
            <w:rStyle w:val="Hyperlink"/>
            <w:rFonts w:ascii="Cambria" w:eastAsia="Cambria" w:hAnsi="Cambria" w:cs="Cambria"/>
            <w:noProof/>
          </w:rPr>
          <w:t>13.3.   PCO-3a: Clients Receiving Technical Assistance</w:t>
        </w:r>
        <w:r>
          <w:rPr>
            <w:rStyle w:val="Hyperlink"/>
          </w:rPr>
          <w:tab/>
        </w:r>
        <w:r>
          <w:fldChar w:fldCharType="begin"/>
        </w:r>
        <w:r>
          <w:rPr>
            <w:rStyle w:val="Hyperlink"/>
          </w:rPr>
          <w:instrText xml:space="preserve"> PAGEREF _Toc256002010 \h </w:instrText>
        </w:r>
        <w:r>
          <w:fldChar w:fldCharType="separate"/>
        </w:r>
        <w:r w:rsidR="000B49E0">
          <w:rPr>
            <w:rStyle w:val="Hyperlink"/>
            <w:noProof/>
          </w:rPr>
          <w:t>52</w:t>
        </w:r>
        <w:r>
          <w:fldChar w:fldCharType="end"/>
        </w:r>
      </w:hyperlink>
    </w:p>
    <w:p w:rsidR="0043004B" w14:paraId="7F9911D2" w14:textId="05BF730C">
      <w:pPr>
        <w:pStyle w:val="TOC2"/>
        <w:tabs>
          <w:tab w:val="right" w:leader="dot" w:pos="12230"/>
        </w:tabs>
        <w:rPr>
          <w:rFonts w:asciiTheme="minorHAnsi" w:hAnsiTheme="minorHAnsi"/>
          <w:noProof/>
          <w:sz w:val="22"/>
        </w:rPr>
      </w:pPr>
      <w:hyperlink w:anchor="_Toc256002011" w:history="1">
        <w:r>
          <w:rPr>
            <w:rStyle w:val="Hyperlink"/>
            <w:rFonts w:ascii="Cambria" w:eastAsia="Cambria" w:hAnsi="Cambria" w:cs="Cambria"/>
            <w:noProof/>
          </w:rPr>
          <w:t>13.4.   PCO-3b: Groups Receiving Technical Assistance</w:t>
        </w:r>
        <w:r>
          <w:rPr>
            <w:rStyle w:val="Hyperlink"/>
          </w:rPr>
          <w:tab/>
        </w:r>
        <w:r>
          <w:fldChar w:fldCharType="begin"/>
        </w:r>
        <w:r>
          <w:rPr>
            <w:rStyle w:val="Hyperlink"/>
          </w:rPr>
          <w:instrText xml:space="preserve"> PAGEREF _Toc256002011 \h </w:instrText>
        </w:r>
        <w:r>
          <w:fldChar w:fldCharType="separate"/>
        </w:r>
        <w:r w:rsidR="000B49E0">
          <w:rPr>
            <w:rStyle w:val="Hyperlink"/>
            <w:noProof/>
          </w:rPr>
          <w:t>53</w:t>
        </w:r>
        <w:r>
          <w:fldChar w:fldCharType="end"/>
        </w:r>
      </w:hyperlink>
    </w:p>
    <w:p w:rsidR="00223398" w14:paraId="7F9911D8" w14:textId="77777777">
      <w:pPr>
        <w:rPr>
          <w:b/>
          <w:color w:val="000000"/>
          <w:sz w:val="30"/>
        </w:rPr>
        <w:sectPr>
          <w:headerReference w:type="default" r:id="rId9"/>
          <w:pgSz w:w="15840" w:h="24480" w:orient="landscape"/>
          <w:pgMar w:top="1440" w:right="1800" w:bottom="1440" w:left="1800" w:header="708" w:footer="708" w:gutter="0"/>
          <w:cols w:space="708"/>
          <w:docGrid w:linePitch="360"/>
        </w:sectPr>
      </w:pPr>
      <w:r>
        <w:rPr>
          <w:b/>
          <w:color w:val="000000"/>
          <w:sz w:val="30"/>
        </w:rPr>
        <w:fldChar w:fldCharType="end"/>
      </w:r>
    </w:p>
    <w:p w:rsidR="00223398" w:rsidP="00741992" w14:paraId="7F9911D9" w14:textId="77777777">
      <w:pPr>
        <w:pStyle w:val="Heading1"/>
        <w:tabs>
          <w:tab w:val="center" w:pos="10800"/>
          <w:tab w:val="right" w:pos="22176"/>
        </w:tabs>
        <w:spacing w:before="0"/>
        <w:rPr>
          <w:rFonts w:ascii="Cambria" w:eastAsia="Cambria" w:hAnsi="Cambria" w:cs="Cambria"/>
          <w:b/>
          <w:color w:val="365F91"/>
          <w:sz w:val="28"/>
        </w:rPr>
      </w:pPr>
      <w:bookmarkStart w:id="0" w:name="_Toc256001947"/>
      <w:bookmarkStart w:id="1" w:name="_Toc256001878"/>
      <w:bookmarkStart w:id="2" w:name="_Toc256001810"/>
      <w:bookmarkStart w:id="3" w:name="_Toc256001743"/>
      <w:bookmarkStart w:id="4" w:name="_Toc256001678"/>
      <w:bookmarkStart w:id="5" w:name="_Toc256001614"/>
      <w:bookmarkStart w:id="6" w:name="_Toc256001551"/>
      <w:bookmarkStart w:id="7" w:name="_Toc256001489"/>
      <w:bookmarkStart w:id="8" w:name="_Toc256001429"/>
      <w:bookmarkStart w:id="9" w:name="_Toc256001370"/>
      <w:bookmarkStart w:id="10" w:name="_Toc256001312"/>
      <w:bookmarkStart w:id="11" w:name="_Toc256001255"/>
      <w:bookmarkStart w:id="12" w:name="_Toc256001199"/>
      <w:bookmarkStart w:id="13" w:name="_Toc256001144"/>
      <w:bookmarkStart w:id="14" w:name="_Toc256001090"/>
      <w:bookmarkStart w:id="15" w:name="_Toc256001038"/>
      <w:bookmarkStart w:id="16" w:name="_Toc256000987"/>
      <w:bookmarkStart w:id="17" w:name="_Toc256000938"/>
      <w:bookmarkStart w:id="18" w:name="_Toc256000890"/>
      <w:bookmarkStart w:id="19" w:name="_Toc256000843"/>
      <w:bookmarkStart w:id="20" w:name="_Toc256000797"/>
      <w:bookmarkStart w:id="21" w:name="_Toc256000752"/>
      <w:bookmarkStart w:id="22" w:name="_Toc256000708"/>
      <w:bookmarkStart w:id="23" w:name="_Toc256000665"/>
      <w:bookmarkStart w:id="24" w:name="_Toc256000623"/>
      <w:bookmarkStart w:id="25" w:name="_Toc256000582"/>
      <w:bookmarkStart w:id="26" w:name="_Toc256000542"/>
      <w:bookmarkStart w:id="27" w:name="_Toc256000504"/>
      <w:bookmarkStart w:id="28" w:name="_Toc256000467"/>
      <w:bookmarkStart w:id="29" w:name="_Toc256000432"/>
      <w:bookmarkStart w:id="30" w:name="_Toc256000399"/>
      <w:bookmarkStart w:id="31" w:name="_Toc256000368"/>
      <w:bookmarkStart w:id="32" w:name="_Toc256000338"/>
      <w:bookmarkStart w:id="33" w:name="_Toc256000309"/>
      <w:bookmarkStart w:id="34" w:name="_Toc256000282"/>
      <w:bookmarkStart w:id="35" w:name="_Toc256000256"/>
      <w:bookmarkStart w:id="36" w:name="_Toc256000232"/>
      <w:bookmarkStart w:id="37" w:name="_Toc256000209"/>
      <w:bookmarkStart w:id="38" w:name="_Toc256000188"/>
      <w:bookmarkStart w:id="39" w:name="_Toc256000168"/>
      <w:bookmarkStart w:id="40" w:name="_Toc256000149"/>
      <w:bookmarkStart w:id="41" w:name="_Toc256000131"/>
      <w:bookmarkStart w:id="42" w:name="_Toc256000114"/>
      <w:bookmarkStart w:id="43" w:name="_Toc256000099"/>
      <w:bookmarkStart w:id="44" w:name="_Toc256000085"/>
      <w:bookmarkStart w:id="45" w:name="_Toc256000072"/>
      <w:bookmarkStart w:id="46" w:name="_Toc256000060"/>
      <w:bookmarkStart w:id="47" w:name="_Toc256000049"/>
      <w:bookmarkStart w:id="48" w:name="_Toc256000039"/>
      <w:bookmarkStart w:id="49" w:name="_Toc256000030"/>
      <w:bookmarkStart w:id="50" w:name="_Toc256000022"/>
      <w:bookmarkStart w:id="51" w:name="_Toc256000015"/>
      <w:bookmarkStart w:id="52" w:name="_Toc256000009"/>
      <w:bookmarkStart w:id="53" w:name="_Toc256000005"/>
      <w:bookmarkStart w:id="54" w:name="_Toc256000002"/>
      <w:bookmarkStart w:id="55" w:name="_Toc256000000"/>
      <w:r w:rsidRPr="00401F57">
        <w:rPr>
          <w:rFonts w:ascii="Cambria" w:eastAsia="Cambria" w:hAnsi="Cambria" w:cs="Cambria"/>
          <w:b/>
          <w:noProof/>
          <w:color w:val="365F91"/>
          <w:sz w:val="28"/>
        </w:rPr>
        <w:t>1. Setup Forms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223398" w:rsidRPr="00401F57" w:rsidP="00741992" w14:paraId="7F9911DA" w14:textId="77777777">
      <w:pPr>
        <w:pStyle w:val="Heading2"/>
        <w:rPr>
          <w:rFonts w:ascii="Cambria" w:eastAsia="Cambria" w:hAnsi="Cambria" w:cs="Cambria"/>
          <w:noProof/>
          <w:color w:val="4F81BD"/>
          <w:sz w:val="26"/>
        </w:rPr>
      </w:pPr>
      <w:bookmarkStart w:id="56" w:name="_Toc256001948"/>
      <w:bookmarkStart w:id="57" w:name="_Toc256001879"/>
      <w:bookmarkStart w:id="58" w:name="_Toc256001811"/>
      <w:bookmarkStart w:id="59" w:name="_Toc256001744"/>
      <w:bookmarkStart w:id="60" w:name="_Toc256001679"/>
      <w:bookmarkStart w:id="61" w:name="_Toc256001615"/>
      <w:bookmarkStart w:id="62" w:name="_Toc256001552"/>
      <w:bookmarkStart w:id="63" w:name="_Toc256001490"/>
      <w:bookmarkStart w:id="64" w:name="_Toc256001430"/>
      <w:bookmarkStart w:id="65" w:name="_Toc256001371"/>
      <w:bookmarkStart w:id="66" w:name="_Toc256001313"/>
      <w:bookmarkStart w:id="67" w:name="_Toc256001256"/>
      <w:bookmarkStart w:id="68" w:name="_Toc256001200"/>
      <w:bookmarkStart w:id="69" w:name="_Toc256001145"/>
      <w:bookmarkStart w:id="70" w:name="_Toc256001091"/>
      <w:bookmarkStart w:id="71" w:name="_Toc256001039"/>
      <w:bookmarkStart w:id="72" w:name="_Toc256000988"/>
      <w:bookmarkStart w:id="73" w:name="_Toc256000939"/>
      <w:bookmarkStart w:id="74" w:name="_Toc256000891"/>
      <w:bookmarkStart w:id="75" w:name="_Toc256000844"/>
      <w:bookmarkStart w:id="76" w:name="_Toc256000798"/>
      <w:bookmarkStart w:id="77" w:name="_Toc256000753"/>
      <w:bookmarkStart w:id="78" w:name="_Toc256000709"/>
      <w:bookmarkStart w:id="79" w:name="_Toc256000666"/>
      <w:bookmarkStart w:id="80" w:name="_Toc256000624"/>
      <w:bookmarkStart w:id="81" w:name="_Toc256000583"/>
      <w:bookmarkStart w:id="82" w:name="_Toc256000543"/>
      <w:bookmarkStart w:id="83" w:name="_Toc256000505"/>
      <w:bookmarkStart w:id="84" w:name="_Toc256000468"/>
      <w:bookmarkStart w:id="85" w:name="_Toc256000433"/>
      <w:bookmarkStart w:id="86" w:name="_Toc256000400"/>
      <w:bookmarkStart w:id="87" w:name="_Toc256000369"/>
      <w:bookmarkStart w:id="88" w:name="_Toc256000339"/>
      <w:bookmarkStart w:id="89" w:name="_Toc256000310"/>
      <w:bookmarkStart w:id="90" w:name="_Toc256000283"/>
      <w:bookmarkStart w:id="91" w:name="_Toc256000257"/>
      <w:bookmarkStart w:id="92" w:name="_Toc256000233"/>
      <w:bookmarkStart w:id="93" w:name="_Toc256000210"/>
      <w:bookmarkStart w:id="94" w:name="_Toc256000189"/>
      <w:bookmarkStart w:id="95" w:name="_Toc256000169"/>
      <w:bookmarkStart w:id="96" w:name="_Toc256000150"/>
      <w:bookmarkStart w:id="97" w:name="_Toc256000132"/>
      <w:bookmarkStart w:id="98" w:name="_Toc256000115"/>
      <w:bookmarkStart w:id="99" w:name="_Toc256000100"/>
      <w:bookmarkStart w:id="100" w:name="_Toc256000086"/>
      <w:bookmarkStart w:id="101" w:name="_Toc256000073"/>
      <w:bookmarkStart w:id="102" w:name="_Toc256000061"/>
      <w:bookmarkStart w:id="103" w:name="_Toc256000050"/>
      <w:bookmarkStart w:id="104" w:name="_Toc256000040"/>
      <w:bookmarkStart w:id="105" w:name="_Toc256000031"/>
      <w:bookmarkStart w:id="106" w:name="_Toc256000023"/>
      <w:bookmarkStart w:id="107" w:name="_Toc256000016"/>
      <w:bookmarkStart w:id="108" w:name="_Toc256000010"/>
      <w:bookmarkStart w:id="109" w:name="_Toc256000006"/>
      <w:bookmarkStart w:id="110" w:name="_Toc256000003"/>
      <w:bookmarkStart w:id="111" w:name="_Toc256000001"/>
      <w:r>
        <w:rPr>
          <w:rFonts w:ascii="Cambria" w:eastAsia="Cambria" w:hAnsi="Cambria" w:cs="Cambria"/>
          <w:noProof/>
          <w:color w:val="4F81BD"/>
          <w:sz w:val="26"/>
        </w:rPr>
        <w:t>1.1.   Grant Purpose – Setup</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43004B" w14:paraId="7F9911DB" w14:textId="368A38E6">
      <w:pPr>
        <w:spacing w:after="240"/>
      </w:pPr>
      <w:r>
        <w:rPr>
          <w:rFonts w:ascii="Calibri" w:eastAsia="Calibri" w:hAnsi="Calibri" w:cs="Calibri"/>
          <w:color w:val="000000"/>
        </w:rPr>
        <w:t>The Grant Purpose Setup form captures information about the types of activities conducted by grantees of multipurpose or hybrid programs during the reporting period. Please select the type(s) of activity(</w:t>
      </w:r>
      <w:r>
        <w:rPr>
          <w:rFonts w:ascii="Calibri" w:eastAsia="Calibri" w:hAnsi="Calibri" w:cs="Calibri"/>
          <w:color w:val="000000"/>
        </w:rPr>
        <w:t>ies</w:t>
      </w:r>
      <w:r>
        <w:rPr>
          <w:rFonts w:ascii="Calibri" w:eastAsia="Calibri" w:hAnsi="Calibri" w:cs="Calibri"/>
          <w:color w:val="000000"/>
        </w:rPr>
        <w:t xml:space="preserve">) that were conducted during the reporting period with </w:t>
      </w:r>
      <w:r w:rsidR="008A6061">
        <w:rPr>
          <w:rFonts w:ascii="Calibri" w:eastAsia="Calibri" w:hAnsi="Calibri" w:cs="Calibri"/>
          <w:color w:val="000000"/>
        </w:rPr>
        <w:t>BHW</w:t>
      </w:r>
      <w:r>
        <w:rPr>
          <w:rFonts w:ascii="Calibri" w:eastAsia="Calibri" w:hAnsi="Calibri" w:cs="Calibri"/>
          <w:color w:val="000000"/>
        </w:rPr>
        <w:t xml:space="preserve"> funds and then click ‘Save and Validate’. Selections on this form affect all subsequent forms. If you are unsure about which options to select, please refer to the instruction manual and/or contact your Government Project Officer.  Also, if you wish to view data that were submitted in the prior reporting period, click on the ‘View Prior Period Data’ link and a read-only version of your most recent prior performance report will pop-up in a new screen.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21187"/>
        <w:gridCol w:w="853"/>
      </w:tblGrid>
      <w:tr w14:paraId="7F9911DE"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1DC" w14:textId="77777777">
            <w:pPr>
              <w:shd w:val="clear" w:color="auto" w:fill="BBD5EA"/>
              <w:rPr>
                <w:rFonts w:ascii="Calibri" w:eastAsia="Calibri" w:hAnsi="Calibri" w:cs="Calibri"/>
                <w:b/>
                <w:bCs/>
                <w:color w:val="10405D"/>
              </w:rPr>
            </w:pPr>
            <w:r>
              <w:rPr>
                <w:rFonts w:ascii="Calibri" w:eastAsia="Calibri" w:hAnsi="Calibri" w:cs="Calibri"/>
                <w:b/>
                <w:bCs/>
                <w:color w:val="10405D"/>
              </w:rPr>
              <w:t>Grant Purpose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1DD" w14:textId="77777777">
            <w:pPr>
              <w:shd w:val="clear" w:color="auto" w:fill="BBD5EA"/>
              <w:rPr>
                <w:rFonts w:ascii="Calibri" w:eastAsia="Calibri" w:hAnsi="Calibri" w:cs="Calibri"/>
                <w:b/>
                <w:bCs/>
                <w:color w:val="10405D"/>
              </w:rPr>
            </w:pPr>
            <w:r>
              <w:rPr>
                <w:rFonts w:ascii="Calibri" w:eastAsia="Calibri" w:hAnsi="Calibri" w:cs="Calibri"/>
                <w:b/>
                <w:bCs/>
                <w:color w:val="10405D"/>
              </w:rPr>
              <w:t>Select</w:t>
            </w:r>
          </w:p>
        </w:tc>
      </w:tr>
      <w:tr w14:paraId="7F9911E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DF" w14:textId="77777777">
            <w:pPr>
              <w:shd w:val="clear" w:color="auto" w:fill="FFFFFF"/>
              <w:spacing w:line="270" w:lineRule="atLeast"/>
              <w:rPr>
                <w:rFonts w:ascii="Calibri" w:eastAsia="Calibri" w:hAnsi="Calibri" w:cs="Calibri"/>
              </w:rPr>
            </w:pPr>
            <w:r>
              <w:rPr>
                <w:rFonts w:ascii="Calibri" w:eastAsia="Calibri" w:hAnsi="Calibri" w:cs="Calibri"/>
              </w:rPr>
              <w:t>AHEC-1: Health careers recruitment of underrepresented minority populations or individuals from disadvantaged or rural backgrounds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E0"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E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E2" w14:textId="77777777">
            <w:pPr>
              <w:shd w:val="clear" w:color="auto" w:fill="EFEFEF"/>
              <w:spacing w:line="270" w:lineRule="atLeast"/>
              <w:rPr>
                <w:rFonts w:ascii="Calibri" w:eastAsia="Calibri" w:hAnsi="Calibri" w:cs="Calibri"/>
              </w:rPr>
            </w:pPr>
            <w:r>
              <w:rPr>
                <w:rFonts w:ascii="Calibri" w:eastAsia="Calibri" w:hAnsi="Calibri" w:cs="Calibri"/>
              </w:rPr>
              <w:t>AHEC-2: Community-based training and education with emphasis on primary care</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E3"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E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E5" w14:textId="77777777">
            <w:pPr>
              <w:shd w:val="clear" w:color="auto" w:fill="FFFFFF"/>
              <w:spacing w:line="270" w:lineRule="atLeast"/>
              <w:rPr>
                <w:rFonts w:ascii="Calibri" w:eastAsia="Calibri" w:hAnsi="Calibri" w:cs="Calibri"/>
              </w:rPr>
            </w:pPr>
            <w:r>
              <w:rPr>
                <w:rFonts w:ascii="Calibri" w:eastAsia="Calibri" w:hAnsi="Calibri" w:cs="Calibri"/>
              </w:rPr>
              <w:t>AHEC-3: Continuing education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E6"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E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E8" w14:textId="77777777">
            <w:pPr>
              <w:shd w:val="clear" w:color="auto" w:fill="EFEFEF"/>
              <w:spacing w:line="270" w:lineRule="atLeast"/>
              <w:rPr>
                <w:rFonts w:ascii="Calibri" w:eastAsia="Calibri" w:hAnsi="Calibri" w:cs="Calibri"/>
              </w:rPr>
            </w:pPr>
            <w:r>
              <w:rPr>
                <w:rFonts w:ascii="Calibri" w:eastAsia="Calibri" w:hAnsi="Calibri" w:cs="Calibri"/>
              </w:rPr>
              <w:t>AHEC-4: Public health careers exposure to youth</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E9"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E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EB" w14:textId="77777777">
            <w:pPr>
              <w:shd w:val="clear" w:color="auto" w:fill="FFFFFF"/>
              <w:spacing w:line="270" w:lineRule="atLeast"/>
              <w:rPr>
                <w:rFonts w:ascii="Calibri" w:eastAsia="Calibri" w:hAnsi="Calibri" w:cs="Calibri"/>
              </w:rPr>
            </w:pPr>
            <w:r>
              <w:rPr>
                <w:rFonts w:ascii="Calibri" w:eastAsia="Calibri" w:hAnsi="Calibri" w:cs="Calibri"/>
              </w:rPr>
              <w:t>AHEC-5: Curriculum Development and Enhancement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EC"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F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EE" w14:textId="77777777">
            <w:pPr>
              <w:shd w:val="clear" w:color="auto" w:fill="EFEFEF"/>
              <w:spacing w:line="270" w:lineRule="atLeast"/>
              <w:rPr>
                <w:rFonts w:ascii="Calibri" w:eastAsia="Calibri" w:hAnsi="Calibri" w:cs="Calibri"/>
              </w:rPr>
            </w:pPr>
            <w:r>
              <w:rPr>
                <w:rFonts w:ascii="Calibri" w:eastAsia="Calibri" w:hAnsi="Calibri" w:cs="Calibri"/>
              </w:rPr>
              <w:t>AHEC-6: Active AHEC Scholar Program with participants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EF"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F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F1" w14:textId="77777777">
            <w:pPr>
              <w:shd w:val="clear" w:color="auto" w:fill="FFFFFF"/>
              <w:spacing w:line="270" w:lineRule="atLeast"/>
              <w:rPr>
                <w:rFonts w:ascii="Calibri" w:eastAsia="Calibri" w:hAnsi="Calibri" w:cs="Calibri"/>
              </w:rPr>
            </w:pPr>
            <w:r>
              <w:rPr>
                <w:rFonts w:ascii="Calibri" w:eastAsia="Calibri" w:hAnsi="Calibri" w:cs="Calibri"/>
              </w:rPr>
              <w:t>BHWET-1: Professional Track- Add to existing, expand, and/or foster the development of (a) pre-degree internships for psychology doctoral students (PhD/PsyD), or (b) field placement/practicum slots for graduate–level behavioral health students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F2"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F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F4" w14:textId="77777777">
            <w:pPr>
              <w:shd w:val="clear" w:color="auto" w:fill="EFEFEF"/>
              <w:spacing w:line="270" w:lineRule="atLeast"/>
              <w:rPr>
                <w:rFonts w:ascii="Calibri" w:eastAsia="Calibri" w:hAnsi="Calibri" w:cs="Calibri"/>
              </w:rPr>
            </w:pPr>
            <w:r>
              <w:rPr>
                <w:rFonts w:ascii="Calibri" w:eastAsia="Calibri" w:hAnsi="Calibri" w:cs="Calibri"/>
              </w:rPr>
              <w:t>BHWET-2: Paraprofessional Track- Add to existing, expand, and/or foster the development of paraprofessional certificate programs for students in behavioral health training programs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1F5"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1F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F7" w14:textId="77777777">
            <w:pPr>
              <w:shd w:val="clear" w:color="auto" w:fill="FFFFFF"/>
              <w:spacing w:line="270" w:lineRule="atLeast"/>
              <w:rPr>
                <w:rFonts w:ascii="Calibri" w:eastAsia="Calibri" w:hAnsi="Calibri" w:cs="Calibri"/>
              </w:rPr>
            </w:pPr>
            <w:r>
              <w:rPr>
                <w:rFonts w:ascii="Calibri" w:eastAsia="Calibri" w:hAnsi="Calibri" w:cs="Calibri"/>
              </w:rPr>
              <w:t>BHWET-3: Curriculum Development and Enhancement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1F8"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0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06" w14:textId="77777777">
            <w:pPr>
              <w:shd w:val="clear" w:color="auto" w:fill="EFEFEF"/>
              <w:spacing w:line="270" w:lineRule="atLeast"/>
              <w:rPr>
                <w:rFonts w:ascii="Calibri" w:eastAsia="Calibri" w:hAnsi="Calibri" w:cs="Calibri"/>
              </w:rPr>
            </w:pPr>
            <w:r>
              <w:rPr>
                <w:rFonts w:ascii="Calibri" w:eastAsia="Calibri" w:hAnsi="Calibri" w:cs="Calibri"/>
              </w:rPr>
              <w:t>COE-1: Increase the competitive applicant pool</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07"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0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09" w14:textId="77777777">
            <w:pPr>
              <w:shd w:val="clear" w:color="auto" w:fill="FFFFFF"/>
              <w:spacing w:line="270" w:lineRule="atLeast"/>
              <w:rPr>
                <w:rFonts w:ascii="Calibri" w:eastAsia="Calibri" w:hAnsi="Calibri" w:cs="Calibri"/>
              </w:rPr>
            </w:pPr>
            <w:r>
              <w:rPr>
                <w:rFonts w:ascii="Calibri" w:eastAsia="Calibri" w:hAnsi="Calibri" w:cs="Calibri"/>
              </w:rPr>
              <w:t>COE-2: Enhance student performance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0A"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0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0C" w14:textId="77777777">
            <w:pPr>
              <w:shd w:val="clear" w:color="auto" w:fill="EFEFEF"/>
              <w:spacing w:line="270" w:lineRule="atLeast"/>
              <w:rPr>
                <w:rFonts w:ascii="Calibri" w:eastAsia="Calibri" w:hAnsi="Calibri" w:cs="Calibri"/>
              </w:rPr>
            </w:pPr>
            <w:r>
              <w:rPr>
                <w:rFonts w:ascii="Calibri" w:eastAsia="Calibri" w:hAnsi="Calibri" w:cs="Calibri"/>
              </w:rPr>
              <w:t>COE-3: Improve the capacity for faculty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0D"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1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0F" w14:textId="77777777">
            <w:pPr>
              <w:shd w:val="clear" w:color="auto" w:fill="FFFFFF"/>
              <w:spacing w:line="270" w:lineRule="atLeast"/>
              <w:rPr>
                <w:rFonts w:ascii="Calibri" w:eastAsia="Calibri" w:hAnsi="Calibri" w:cs="Calibri"/>
              </w:rPr>
            </w:pPr>
            <w:r>
              <w:rPr>
                <w:rFonts w:ascii="Calibri" w:eastAsia="Calibri" w:hAnsi="Calibri" w:cs="Calibri"/>
              </w:rPr>
              <w:t>COE-4: Facilitate faculty and student research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10"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1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12" w14:textId="77777777">
            <w:pPr>
              <w:shd w:val="clear" w:color="auto" w:fill="EFEFEF"/>
              <w:spacing w:line="270" w:lineRule="atLeast"/>
              <w:rPr>
                <w:rFonts w:ascii="Calibri" w:eastAsia="Calibri" w:hAnsi="Calibri" w:cs="Calibri"/>
              </w:rPr>
            </w:pPr>
            <w:r>
              <w:rPr>
                <w:rFonts w:ascii="Calibri" w:eastAsia="Calibri" w:hAnsi="Calibri" w:cs="Calibri"/>
              </w:rPr>
              <w:t>COE-5: Carry out student training in providing health care services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13"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1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15" w14:textId="77777777">
            <w:pPr>
              <w:shd w:val="clear" w:color="auto" w:fill="FFFFFF"/>
              <w:spacing w:line="270" w:lineRule="atLeast"/>
              <w:rPr>
                <w:rFonts w:ascii="Calibri" w:eastAsia="Calibri" w:hAnsi="Calibri" w:cs="Calibri"/>
              </w:rPr>
            </w:pPr>
            <w:r>
              <w:rPr>
                <w:rFonts w:ascii="Calibri" w:eastAsia="Calibri" w:hAnsi="Calibri" w:cs="Calibri"/>
              </w:rPr>
              <w:t>COE-6: Improve information/curriculum design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16"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2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27" w14:textId="77777777">
            <w:pPr>
              <w:shd w:val="clear" w:color="auto" w:fill="FFFFFF"/>
              <w:spacing w:line="270" w:lineRule="atLeast"/>
              <w:rPr>
                <w:rFonts w:ascii="Calibri" w:eastAsia="Calibri" w:hAnsi="Calibri" w:cs="Calibri"/>
              </w:rPr>
            </w:pPr>
            <w:r>
              <w:rPr>
                <w:rFonts w:ascii="Calibri" w:eastAsia="Calibri" w:hAnsi="Calibri" w:cs="Calibri"/>
              </w:rPr>
              <w:t>GPE-1: Faculty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28"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2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2A" w14:textId="77777777">
            <w:pPr>
              <w:shd w:val="clear" w:color="auto" w:fill="EFEFEF"/>
              <w:spacing w:line="270" w:lineRule="atLeast"/>
              <w:rPr>
                <w:rFonts w:ascii="Calibri" w:eastAsia="Calibri" w:hAnsi="Calibri" w:cs="Calibri"/>
              </w:rPr>
            </w:pPr>
            <w:r>
              <w:rPr>
                <w:rFonts w:ascii="Calibri" w:eastAsia="Calibri" w:hAnsi="Calibri" w:cs="Calibri"/>
              </w:rPr>
              <w:t>GPE-2: Curricula &amp; Instructional Design / Program Enhancement</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2B"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2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2D" w14:textId="77777777">
            <w:pPr>
              <w:shd w:val="clear" w:color="auto" w:fill="FFFFFF"/>
              <w:spacing w:line="270" w:lineRule="atLeast"/>
              <w:rPr>
                <w:rFonts w:ascii="Calibri" w:eastAsia="Calibri" w:hAnsi="Calibri" w:cs="Calibri"/>
              </w:rPr>
            </w:pPr>
            <w:r>
              <w:rPr>
                <w:rFonts w:ascii="Calibri" w:eastAsia="Calibri" w:hAnsi="Calibri" w:cs="Calibri"/>
              </w:rPr>
              <w:t>GPE-3: Practica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2E"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3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30" w14:textId="77777777">
            <w:pPr>
              <w:shd w:val="clear" w:color="auto" w:fill="EFEFEF"/>
              <w:spacing w:line="270" w:lineRule="atLeast"/>
              <w:rPr>
                <w:rFonts w:ascii="Calibri" w:eastAsia="Calibri" w:hAnsi="Calibri" w:cs="Calibri"/>
              </w:rPr>
            </w:pPr>
            <w:r>
              <w:rPr>
                <w:rFonts w:ascii="Calibri" w:eastAsia="Calibri" w:hAnsi="Calibri" w:cs="Calibri"/>
              </w:rPr>
              <w:t>GPE-4: Internships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31"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3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33" w14:textId="77777777">
            <w:pPr>
              <w:shd w:val="clear" w:color="auto" w:fill="FFFFFF"/>
              <w:spacing w:line="270" w:lineRule="atLeast"/>
              <w:rPr>
                <w:rFonts w:ascii="Calibri" w:eastAsia="Calibri" w:hAnsi="Calibri" w:cs="Calibri"/>
              </w:rPr>
            </w:pPr>
            <w:r>
              <w:rPr>
                <w:rFonts w:ascii="Calibri" w:eastAsia="Calibri" w:hAnsi="Calibri" w:cs="Calibri"/>
              </w:rPr>
              <w:t>GPE-5: Post-doctorate fellowships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34"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6F08060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F2246F" w14:paraId="2512AE54" w14:textId="51429E63">
            <w:pPr>
              <w:shd w:val="clear" w:color="auto" w:fill="EFEFEF"/>
              <w:spacing w:line="270" w:lineRule="atLeast"/>
              <w:rPr>
                <w:rFonts w:ascii="Calibri" w:eastAsia="Calibri" w:hAnsi="Calibri" w:cs="Calibri"/>
              </w:rPr>
            </w:pPr>
            <w:r w:rsidRPr="0023096A">
              <w:rPr>
                <w:rFonts w:ascii="Calibri" w:eastAsia="Calibri" w:hAnsi="Calibri" w:cs="Calibri"/>
              </w:rPr>
              <w:t>C</w:t>
            </w:r>
            <w:r w:rsidRPr="00B53BC9">
              <w:rPr>
                <w:rFonts w:ascii="Calibri" w:eastAsia="Calibri" w:hAnsi="Calibri" w:cs="Calibri"/>
              </w:rPr>
              <w:t>onduct Active Training Programs and Maintain and Administer NFLP Loan Fund</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F2246F" w14:paraId="58B691E6" w14:textId="3C4C2894">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6A58CE4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F2246F" w14:paraId="106F5773" w14:textId="5E564B35">
            <w:pPr>
              <w:shd w:val="clear" w:color="auto" w:fill="EFEFEF"/>
              <w:spacing w:line="270" w:lineRule="atLeast"/>
              <w:rPr>
                <w:rFonts w:ascii="Calibri" w:eastAsia="Calibri" w:hAnsi="Calibri" w:cs="Calibri"/>
              </w:rPr>
            </w:pPr>
            <w:r>
              <w:rPr>
                <w:rFonts w:ascii="Calibri" w:eastAsia="Calibri" w:hAnsi="Calibri" w:cs="Calibri"/>
              </w:rPr>
              <w:t>Maintain NFLP Loan Fund</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F2246F" w14:paraId="1A7A8BFB" w14:textId="50BD8E2E">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4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48" w14:textId="77777777">
            <w:pPr>
              <w:shd w:val="clear" w:color="auto" w:fill="EFEFEF"/>
              <w:spacing w:line="270" w:lineRule="atLeast"/>
              <w:rPr>
                <w:rFonts w:ascii="Calibri" w:eastAsia="Calibri" w:hAnsi="Calibri" w:cs="Calibri"/>
              </w:rPr>
            </w:pPr>
            <w:r>
              <w:rPr>
                <w:rFonts w:ascii="Calibri" w:eastAsia="Calibri" w:hAnsi="Calibri" w:cs="Calibri"/>
              </w:rPr>
              <w:t>NWD-1: Assist underrepresented students throughout the educational pipeline to become registered nurses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49"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4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4B" w14:textId="77777777">
            <w:pPr>
              <w:shd w:val="clear" w:color="auto" w:fill="FFFFFF"/>
              <w:spacing w:line="270" w:lineRule="atLeast"/>
              <w:rPr>
                <w:rFonts w:ascii="Calibri" w:eastAsia="Calibri" w:hAnsi="Calibri" w:cs="Calibri"/>
              </w:rPr>
            </w:pPr>
            <w:r>
              <w:rPr>
                <w:rFonts w:ascii="Calibri" w:eastAsia="Calibri" w:hAnsi="Calibri" w:cs="Calibri"/>
              </w:rPr>
              <w:t>NWD-2: Facilitate diploma or associate degree registered nurses becoming baccalaureate prepared registered nurses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4C"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5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4E" w14:textId="77777777">
            <w:pPr>
              <w:shd w:val="clear" w:color="auto" w:fill="EFEFEF"/>
              <w:spacing w:line="270" w:lineRule="atLeast"/>
              <w:rPr>
                <w:rFonts w:ascii="Calibri" w:eastAsia="Calibri" w:hAnsi="Calibri" w:cs="Calibri"/>
              </w:rPr>
            </w:pPr>
            <w:r>
              <w:rPr>
                <w:rFonts w:ascii="Calibri" w:eastAsia="Calibri" w:hAnsi="Calibri" w:cs="Calibri"/>
              </w:rPr>
              <w:t>NWD-3: Prepare practicing registered nurses for advanced nursing education</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4F"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5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51" w14:textId="77777777">
            <w:pPr>
              <w:shd w:val="clear" w:color="auto" w:fill="FFFFFF"/>
              <w:spacing w:line="270" w:lineRule="atLeast"/>
              <w:rPr>
                <w:rFonts w:ascii="Calibri" w:eastAsia="Calibri" w:hAnsi="Calibri" w:cs="Calibri"/>
              </w:rPr>
            </w:pPr>
            <w:r>
              <w:rPr>
                <w:rFonts w:ascii="Calibri" w:eastAsia="Calibri" w:hAnsi="Calibri" w:cs="Calibri"/>
              </w:rPr>
              <w:t>NWD-4: Nursing Workforce Diversity - Eldercare Enhancement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52"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7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72" w14:textId="77777777">
            <w:pPr>
              <w:shd w:val="clear" w:color="auto" w:fill="EFEFEF"/>
              <w:spacing w:line="270" w:lineRule="atLeast"/>
              <w:rPr>
                <w:rFonts w:ascii="Calibri" w:eastAsia="Calibri" w:hAnsi="Calibri" w:cs="Calibri"/>
              </w:rPr>
            </w:pPr>
            <w:r>
              <w:rPr>
                <w:rFonts w:ascii="Calibri" w:eastAsia="Calibri" w:hAnsi="Calibri" w:cs="Calibri"/>
              </w:rPr>
              <w:t>PCTE-1: Plan, develop, and operate a degree, fellowship or residency program in addition to infrastructure activities (curriculum development, faculty development, and/or continuing education)</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73"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7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75" w14:textId="77777777">
            <w:pPr>
              <w:shd w:val="clear" w:color="auto" w:fill="FFFFFF"/>
              <w:spacing w:line="270" w:lineRule="atLeast"/>
              <w:rPr>
                <w:rFonts w:ascii="Calibri" w:eastAsia="Calibri" w:hAnsi="Calibri" w:cs="Calibri"/>
              </w:rPr>
            </w:pPr>
            <w:r>
              <w:rPr>
                <w:rFonts w:ascii="Calibri" w:eastAsia="Calibri" w:hAnsi="Calibri" w:cs="Calibri"/>
              </w:rPr>
              <w:t>PCTE-2: Faculty Development Programs and Activities Only (no degree, fellowship, or residency programs offered)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76"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7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78" w14:textId="77777777">
            <w:pPr>
              <w:shd w:val="clear" w:color="auto" w:fill="EFEFEF"/>
              <w:spacing w:line="270" w:lineRule="atLeast"/>
              <w:rPr>
                <w:rFonts w:ascii="Calibri" w:eastAsia="Calibri" w:hAnsi="Calibri" w:cs="Calibri"/>
              </w:rPr>
            </w:pPr>
            <w:r>
              <w:rPr>
                <w:rFonts w:ascii="Calibri" w:eastAsia="Calibri" w:hAnsi="Calibri" w:cs="Calibri"/>
              </w:rPr>
              <w:t xml:space="preserve">PCTE-IBHPC 3 (PCTE-Integrating Behavioral Health and Primary Care 3): Plan, develop, and operate a degree or residency program in addition to infrastructure activities (curriculum development, faculty development, and/or continuing education) </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79"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7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7B" w14:textId="77777777">
            <w:pPr>
              <w:shd w:val="clear" w:color="auto" w:fill="FFFFFF"/>
              <w:spacing w:line="270" w:lineRule="atLeast"/>
              <w:rPr>
                <w:rFonts w:ascii="Calibri" w:eastAsia="Calibri" w:hAnsi="Calibri" w:cs="Calibri"/>
              </w:rPr>
            </w:pPr>
            <w:r>
              <w:rPr>
                <w:rFonts w:ascii="Calibri" w:eastAsia="Calibri" w:hAnsi="Calibri" w:cs="Calibri"/>
              </w:rPr>
              <w:t>PD</w:t>
            </w:r>
            <w:r>
              <w:rPr>
                <w:rFonts w:ascii="Calibri" w:eastAsia="Calibri" w:hAnsi="Calibri" w:cs="Calibri"/>
              </w:rPr>
              <w:t>-1: Plan, develop, and operate or participate in an approved professional training program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7C"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8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7E" w14:textId="77777777">
            <w:pPr>
              <w:shd w:val="clear" w:color="auto" w:fill="EFEFEF"/>
              <w:spacing w:line="270" w:lineRule="atLeast"/>
              <w:rPr>
                <w:rFonts w:ascii="Calibri" w:eastAsia="Calibri" w:hAnsi="Calibri" w:cs="Calibri"/>
              </w:rPr>
            </w:pPr>
            <w:r>
              <w:rPr>
                <w:rFonts w:ascii="Calibri" w:eastAsia="Calibri" w:hAnsi="Calibri" w:cs="Calibri"/>
              </w:rPr>
              <w:t>PD</w:t>
            </w:r>
            <w:r>
              <w:rPr>
                <w:rFonts w:ascii="Calibri" w:eastAsia="Calibri" w:hAnsi="Calibri" w:cs="Calibri"/>
              </w:rPr>
              <w:t>-2: Support of an accredited master’s in public health program for dental and dental hygiene students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7F"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8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81" w14:textId="77777777">
            <w:pPr>
              <w:shd w:val="clear" w:color="auto" w:fill="FFFFFF"/>
              <w:spacing w:line="270" w:lineRule="atLeast"/>
              <w:rPr>
                <w:rFonts w:ascii="Calibri" w:eastAsia="Calibri" w:hAnsi="Calibri" w:cs="Calibri"/>
              </w:rPr>
            </w:pPr>
            <w:r>
              <w:rPr>
                <w:rFonts w:ascii="Calibri" w:eastAsia="Calibri" w:hAnsi="Calibri" w:cs="Calibri"/>
              </w:rPr>
              <w:t>PD</w:t>
            </w:r>
            <w:r>
              <w:rPr>
                <w:rFonts w:ascii="Calibri" w:eastAsia="Calibri" w:hAnsi="Calibri" w:cs="Calibri"/>
              </w:rPr>
              <w:t>-3: Meet the costs of projects to establish, maintain, or improve pre-doctoral training in primary 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82"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8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84" w14:textId="77777777">
            <w:pPr>
              <w:shd w:val="clear" w:color="auto" w:fill="EFEFEF"/>
              <w:spacing w:line="270" w:lineRule="atLeast"/>
              <w:rPr>
                <w:rFonts w:ascii="Calibri" w:eastAsia="Calibri" w:hAnsi="Calibri" w:cs="Calibri"/>
              </w:rPr>
            </w:pPr>
            <w:r>
              <w:rPr>
                <w:rFonts w:ascii="Calibri" w:eastAsia="Calibri" w:hAnsi="Calibri" w:cs="Calibri"/>
              </w:rPr>
              <w:t>PD</w:t>
            </w:r>
            <w:r>
              <w:rPr>
                <w:rFonts w:ascii="Calibri" w:eastAsia="Calibri" w:hAnsi="Calibri" w:cs="Calibri"/>
              </w:rPr>
              <w:t>-4: Provide financial assistance to dental or dental hygiene students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85"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8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87" w14:textId="77777777">
            <w:pPr>
              <w:shd w:val="clear" w:color="auto" w:fill="FFFFFF"/>
              <w:spacing w:line="270" w:lineRule="atLeast"/>
              <w:rPr>
                <w:rFonts w:ascii="Calibri" w:eastAsia="Calibri" w:hAnsi="Calibri" w:cs="Calibri"/>
              </w:rPr>
            </w:pPr>
            <w:r>
              <w:rPr>
                <w:rFonts w:ascii="Calibri" w:eastAsia="Calibri" w:hAnsi="Calibri" w:cs="Calibri"/>
              </w:rPr>
              <w:t>PDD-1: Plan, develop, and operate or participate in an approved professional training program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88"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8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8A" w14:textId="77777777">
            <w:pPr>
              <w:shd w:val="clear" w:color="auto" w:fill="EFEFEF"/>
              <w:spacing w:line="270" w:lineRule="atLeast"/>
              <w:rPr>
                <w:rFonts w:ascii="Calibri" w:eastAsia="Calibri" w:hAnsi="Calibri" w:cs="Calibri"/>
              </w:rPr>
            </w:pPr>
            <w:r>
              <w:rPr>
                <w:rFonts w:ascii="Calibri" w:eastAsia="Calibri" w:hAnsi="Calibri" w:cs="Calibri"/>
              </w:rPr>
              <w:t>PDD-2: Support of an accredited master’s degree in public health program for dental residents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8B"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8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8D" w14:textId="77777777">
            <w:pPr>
              <w:shd w:val="clear" w:color="auto" w:fill="FFFFFF"/>
              <w:spacing w:line="270" w:lineRule="atLeast"/>
              <w:rPr>
                <w:rFonts w:ascii="Calibri" w:eastAsia="Calibri" w:hAnsi="Calibri" w:cs="Calibri"/>
              </w:rPr>
            </w:pPr>
            <w:r>
              <w:rPr>
                <w:rFonts w:ascii="Calibri" w:eastAsia="Calibri" w:hAnsi="Calibri" w:cs="Calibri"/>
              </w:rPr>
              <w:t>PDD-3: Meet the costs of projects to establish, maintain, or improve post-doctoral training in primary care dentistry programs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8E"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9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90" w14:textId="77777777">
            <w:pPr>
              <w:shd w:val="clear" w:color="auto" w:fill="EFEFEF"/>
              <w:spacing w:line="270" w:lineRule="atLeast"/>
              <w:rPr>
                <w:rFonts w:ascii="Calibri" w:eastAsia="Calibri" w:hAnsi="Calibri" w:cs="Calibri"/>
              </w:rPr>
            </w:pPr>
            <w:r>
              <w:rPr>
                <w:rFonts w:ascii="Calibri" w:eastAsia="Calibri" w:hAnsi="Calibri" w:cs="Calibri"/>
              </w:rPr>
              <w:t>PDD-4: Provide financial assistance to dental residents or practicing dentists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91"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9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93" w14:textId="77777777">
            <w:pPr>
              <w:shd w:val="clear" w:color="auto" w:fill="FFFFFF"/>
              <w:spacing w:line="270" w:lineRule="atLeast"/>
              <w:rPr>
                <w:rFonts w:ascii="Calibri" w:eastAsia="Calibri" w:hAnsi="Calibri" w:cs="Calibri"/>
              </w:rPr>
            </w:pPr>
            <w:r>
              <w:rPr>
                <w:rFonts w:ascii="Calibri" w:eastAsia="Calibri" w:hAnsi="Calibri" w:cs="Calibri"/>
              </w:rPr>
              <w:t>PMR-1: Support resident costs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94"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9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96" w14:textId="77777777">
            <w:pPr>
              <w:shd w:val="clear" w:color="auto" w:fill="EFEFEF"/>
              <w:spacing w:line="270" w:lineRule="atLeast"/>
              <w:rPr>
                <w:rFonts w:ascii="Calibri" w:eastAsia="Calibri" w:hAnsi="Calibri" w:cs="Calibri"/>
              </w:rPr>
            </w:pPr>
            <w:r>
              <w:rPr>
                <w:rFonts w:ascii="Calibri" w:eastAsia="Calibri" w:hAnsi="Calibri" w:cs="Calibri"/>
              </w:rPr>
              <w:t>PMR-2: Infrastructure and curriculum design</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97"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A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AB" w14:textId="77777777">
            <w:pPr>
              <w:shd w:val="clear" w:color="auto" w:fill="FFFFFF"/>
              <w:spacing w:line="270" w:lineRule="atLeast"/>
              <w:rPr>
                <w:rFonts w:ascii="Calibri" w:eastAsia="Calibri" w:hAnsi="Calibri" w:cs="Calibri"/>
              </w:rPr>
            </w:pPr>
            <w:r>
              <w:rPr>
                <w:rFonts w:ascii="Calibri" w:eastAsia="Calibri" w:hAnsi="Calibri" w:cs="Calibri"/>
              </w:rPr>
              <w:t>SOHWP-1: Loan forgiveness and repayment programs for dentists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AC"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670A388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7CDB518D" w14:textId="14852A3B">
            <w:pPr>
              <w:shd w:val="clear" w:color="auto" w:fill="EFEFEF"/>
              <w:spacing w:line="270" w:lineRule="atLeast"/>
              <w:rPr>
                <w:rFonts w:ascii="Calibri" w:eastAsia="Calibri" w:hAnsi="Calibri" w:cs="Calibri"/>
              </w:rPr>
            </w:pPr>
            <w:r>
              <w:rPr>
                <w:rFonts w:ascii="Calibri" w:eastAsia="Calibri" w:hAnsi="Calibri" w:cs="Calibri"/>
              </w:rPr>
              <w:t>SOHWP-2: Dental recruitment and retention efforts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04D47E9E" w14:textId="691FC085">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1C61E29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7C4DC391" w14:textId="022990B4">
            <w:pPr>
              <w:shd w:val="clear" w:color="auto" w:fill="EFEFEF"/>
              <w:spacing w:line="270" w:lineRule="atLeast"/>
              <w:rPr>
                <w:rFonts w:ascii="Calibri" w:eastAsia="Calibri" w:hAnsi="Calibri" w:cs="Calibri"/>
              </w:rPr>
            </w:pPr>
            <w:r>
              <w:rPr>
                <w:rFonts w:ascii="Calibri" w:eastAsia="Calibri" w:hAnsi="Calibri" w:cs="Calibri"/>
              </w:rPr>
              <w:t>SOHWP-3: Grants and low-interest or no-interest loans to help dentists who participate in the Medicaid program</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4E548AE9" w14:textId="0FA0E9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4CEB861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3DD4C3D8" w14:textId="2B2923D2">
            <w:pPr>
              <w:shd w:val="clear" w:color="auto" w:fill="EFEFEF"/>
              <w:spacing w:line="270" w:lineRule="atLeast"/>
              <w:rPr>
                <w:rFonts w:ascii="Calibri" w:eastAsia="Calibri" w:hAnsi="Calibri" w:cs="Calibri"/>
              </w:rPr>
            </w:pPr>
            <w:r>
              <w:rPr>
                <w:rFonts w:ascii="Calibri" w:eastAsia="Calibri" w:hAnsi="Calibri" w:cs="Calibri"/>
              </w:rPr>
              <w:t>SOHWP-4: The establishment or expansion of dental residency programs in coordination with accredited dental training institutions in States without dental schools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266A0917" w14:textId="644FF27F">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088F673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23593CC0" w14:textId="6A16EFB7">
            <w:pPr>
              <w:shd w:val="clear" w:color="auto" w:fill="EFEFEF"/>
              <w:spacing w:line="270" w:lineRule="atLeast"/>
              <w:rPr>
                <w:rFonts w:ascii="Calibri" w:eastAsia="Calibri" w:hAnsi="Calibri" w:cs="Calibri"/>
              </w:rPr>
            </w:pPr>
            <w:r>
              <w:rPr>
                <w:rFonts w:ascii="Calibri" w:eastAsia="Calibri" w:hAnsi="Calibri" w:cs="Calibri"/>
              </w:rPr>
              <w:t>SOHWP-5: Programs developed in consultation with State and local dental societies to expand or establish oral health services and facilities in dental health professional shortage areas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317C4C7F" w14:textId="0CF729CF">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459CDAA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0F45AC78" w14:textId="010B9403">
            <w:pPr>
              <w:shd w:val="clear" w:color="auto" w:fill="EFEFEF"/>
              <w:spacing w:line="270" w:lineRule="atLeast"/>
              <w:rPr>
                <w:rFonts w:ascii="Calibri" w:eastAsia="Calibri" w:hAnsi="Calibri" w:cs="Calibri"/>
              </w:rPr>
            </w:pPr>
            <w:r>
              <w:rPr>
                <w:rFonts w:ascii="Calibri" w:eastAsia="Calibri" w:hAnsi="Calibri" w:cs="Calibri"/>
              </w:rPr>
              <w:t>SOHWP-6: Placement and support of dental students, dental residents, and advanced dentistry trainees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7EF63003" w14:textId="3439F834">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55D359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75F88592" w14:textId="2EF3B6D0">
            <w:pPr>
              <w:shd w:val="clear" w:color="auto" w:fill="EFEFEF"/>
              <w:spacing w:line="270" w:lineRule="atLeast"/>
              <w:rPr>
                <w:rFonts w:ascii="Calibri" w:eastAsia="Calibri" w:hAnsi="Calibri" w:cs="Calibri"/>
              </w:rPr>
            </w:pPr>
            <w:r>
              <w:rPr>
                <w:rFonts w:ascii="Calibri" w:eastAsia="Calibri" w:hAnsi="Calibri" w:cs="Calibri"/>
              </w:rPr>
              <w:t>SOHWP-7: Continuing dental education, including distance-based education</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5A2916D1" w14:textId="56B91953">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4F1302F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5442F3CC" w14:textId="160D597D">
            <w:pPr>
              <w:shd w:val="clear" w:color="auto" w:fill="EFEFEF"/>
              <w:spacing w:line="270" w:lineRule="atLeast"/>
              <w:rPr>
                <w:rFonts w:ascii="Calibri" w:eastAsia="Calibri" w:hAnsi="Calibri" w:cs="Calibri"/>
              </w:rPr>
            </w:pPr>
            <w:r>
              <w:rPr>
                <w:rFonts w:ascii="Calibri" w:eastAsia="Calibri" w:hAnsi="Calibri" w:cs="Calibri"/>
              </w:rPr>
              <w:t xml:space="preserve">SOHWP-8: Practice support through </w:t>
            </w:r>
            <w:r>
              <w:rPr>
                <w:rFonts w:ascii="Calibri" w:eastAsia="Calibri" w:hAnsi="Calibri" w:cs="Calibri"/>
              </w:rPr>
              <w:t>teledentistry</w:t>
            </w:r>
            <w:r>
              <w:rPr>
                <w:rFonts w:ascii="Calibri" w:eastAsia="Calibri" w:hAnsi="Calibri" w:cs="Calibri"/>
              </w:rPr>
              <w:t xml:space="preserve"> in accordance with State laws in accordance with State laws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278FB4AC" w14:textId="192EC16A">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2061E2A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03B721F8" w14:textId="31BED168">
            <w:pPr>
              <w:shd w:val="clear" w:color="auto" w:fill="EFEFEF"/>
              <w:spacing w:line="270" w:lineRule="atLeast"/>
              <w:rPr>
                <w:rFonts w:ascii="Calibri" w:eastAsia="Calibri" w:hAnsi="Calibri" w:cs="Calibri"/>
              </w:rPr>
            </w:pPr>
            <w:r>
              <w:rPr>
                <w:rFonts w:ascii="Calibri" w:eastAsia="Calibri" w:hAnsi="Calibri" w:cs="Calibri"/>
              </w:rPr>
              <w:t>SOHWP-9: Community-based prevention services such as water fluoridation and dental sealant programs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110E46" w:rsidP="00110E46" w14:paraId="239EDBC5" w14:textId="00744AB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B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AE" w14:textId="77777777">
            <w:pPr>
              <w:shd w:val="clear" w:color="auto" w:fill="EFEFEF"/>
              <w:spacing w:line="270" w:lineRule="atLeast"/>
              <w:rPr>
                <w:rFonts w:ascii="Calibri" w:eastAsia="Calibri" w:hAnsi="Calibri" w:cs="Calibri"/>
              </w:rPr>
            </w:pPr>
            <w:r>
              <w:rPr>
                <w:rFonts w:ascii="Calibri" w:eastAsia="Calibri" w:hAnsi="Calibri" w:cs="Calibri"/>
              </w:rPr>
              <w:t>SOHWP-10: Coordination with local education agencies within the State to foster programs that promote children going into oral health or science professions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AF"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B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B1" w14:textId="77777777">
            <w:pPr>
              <w:shd w:val="clear" w:color="auto" w:fill="FFFFFF"/>
              <w:spacing w:line="270" w:lineRule="atLeast"/>
              <w:rPr>
                <w:rFonts w:ascii="Calibri" w:eastAsia="Calibri" w:hAnsi="Calibri" w:cs="Calibri"/>
              </w:rPr>
            </w:pPr>
            <w:r>
              <w:rPr>
                <w:rFonts w:ascii="Calibri" w:eastAsia="Calibri" w:hAnsi="Calibri" w:cs="Calibri"/>
              </w:rPr>
              <w:t>SOHWP-11: The establishment of faculty recruitment programs at accredited dental training institutions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B2"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B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B4" w14:textId="77777777">
            <w:pPr>
              <w:shd w:val="clear" w:color="auto" w:fill="EFEFEF"/>
              <w:spacing w:line="270" w:lineRule="atLeast"/>
              <w:rPr>
                <w:rFonts w:ascii="Calibri" w:eastAsia="Calibri" w:hAnsi="Calibri" w:cs="Calibri"/>
              </w:rPr>
            </w:pPr>
            <w:r>
              <w:rPr>
                <w:rFonts w:ascii="Calibri" w:eastAsia="Calibri" w:hAnsi="Calibri" w:cs="Calibri"/>
              </w:rPr>
              <w:t>SOHWP-12: The development of a State dental officer position or the augmentation of a State dental office to coordinate oral health and access issues in the State</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B5"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B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B7" w14:textId="77777777">
            <w:pPr>
              <w:shd w:val="clear" w:color="auto" w:fill="FFFFFF"/>
              <w:spacing w:line="270" w:lineRule="atLeast"/>
              <w:rPr>
                <w:rFonts w:ascii="Calibri" w:eastAsia="Calibri" w:hAnsi="Calibri" w:cs="Calibri"/>
              </w:rPr>
            </w:pPr>
            <w:r>
              <w:rPr>
                <w:rFonts w:ascii="Calibri" w:eastAsia="Calibri" w:hAnsi="Calibri" w:cs="Calibri"/>
              </w:rPr>
              <w:t>SOHWP-13: Direct Financial Support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B8"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B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BA" w14:textId="77777777">
            <w:pPr>
              <w:shd w:val="clear" w:color="auto" w:fill="EFEFEF"/>
              <w:spacing w:line="270" w:lineRule="atLeast"/>
              <w:rPr>
                <w:rFonts w:ascii="Calibri" w:eastAsia="Calibri" w:hAnsi="Calibri" w:cs="Calibri"/>
              </w:rPr>
            </w:pPr>
            <w:r>
              <w:rPr>
                <w:rFonts w:ascii="Calibri" w:eastAsia="Calibri" w:hAnsi="Calibri" w:cs="Calibri"/>
              </w:rPr>
              <w:t>SOHWP-13: Grant Contracts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BB"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B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BD" w14:textId="77777777">
            <w:pPr>
              <w:shd w:val="clear" w:color="auto" w:fill="FFFFFF"/>
              <w:spacing w:line="270" w:lineRule="atLeast"/>
              <w:rPr>
                <w:rFonts w:ascii="Calibri" w:eastAsia="Calibri" w:hAnsi="Calibri" w:cs="Calibri"/>
              </w:rPr>
            </w:pPr>
            <w:r>
              <w:rPr>
                <w:rFonts w:ascii="Calibri" w:eastAsia="Calibri" w:hAnsi="Calibri" w:cs="Calibri"/>
              </w:rPr>
              <w:t>SOHWP-13: Other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BE"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C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C0" w14:textId="77777777">
            <w:pPr>
              <w:shd w:val="clear" w:color="auto" w:fill="EFEFEF"/>
              <w:spacing w:line="270" w:lineRule="atLeast"/>
              <w:rPr>
                <w:rFonts w:ascii="Calibri" w:eastAsia="Calibri" w:hAnsi="Calibri" w:cs="Calibri"/>
              </w:rPr>
            </w:pPr>
            <w:r>
              <w:rPr>
                <w:rFonts w:ascii="Calibri" w:eastAsia="Calibri" w:hAnsi="Calibri" w:cs="Calibri"/>
              </w:rPr>
              <w:t>SOHWP-13: Partnerships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C1"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C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C3" w14:textId="77777777">
            <w:pPr>
              <w:shd w:val="clear" w:color="auto" w:fill="FFFFFF"/>
              <w:spacing w:line="270" w:lineRule="atLeast"/>
              <w:rPr>
                <w:rFonts w:ascii="Calibri" w:eastAsia="Calibri" w:hAnsi="Calibri" w:cs="Calibri"/>
              </w:rPr>
            </w:pPr>
            <w:r>
              <w:rPr>
                <w:rFonts w:ascii="Calibri" w:eastAsia="Calibri" w:hAnsi="Calibri" w:cs="Calibri"/>
              </w:rPr>
              <w:t>SOHWP-13: Policy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C4"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C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C6" w14:textId="77777777">
            <w:pPr>
              <w:shd w:val="clear" w:color="auto" w:fill="EFEFEF"/>
              <w:spacing w:line="270" w:lineRule="atLeast"/>
              <w:rPr>
                <w:rFonts w:ascii="Calibri" w:eastAsia="Calibri" w:hAnsi="Calibri" w:cs="Calibri"/>
              </w:rPr>
            </w:pPr>
            <w:r>
              <w:rPr>
                <w:rFonts w:ascii="Calibri" w:eastAsia="Calibri" w:hAnsi="Calibri" w:cs="Calibri"/>
              </w:rPr>
              <w:t>SOHWP-13: Prevention Activity</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C7"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C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C9" w14:textId="77777777">
            <w:pPr>
              <w:shd w:val="clear" w:color="auto" w:fill="FFFFFF"/>
              <w:spacing w:line="270" w:lineRule="atLeast"/>
              <w:rPr>
                <w:rFonts w:ascii="Calibri" w:eastAsia="Calibri" w:hAnsi="Calibri" w:cs="Calibri"/>
              </w:rPr>
            </w:pPr>
            <w:r>
              <w:rPr>
                <w:rFonts w:ascii="Calibri" w:eastAsia="Calibri" w:hAnsi="Calibri" w:cs="Calibri"/>
              </w:rPr>
              <w:t>SOHWP-13: Strategic Efforts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CA"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C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CC" w14:textId="77777777">
            <w:pPr>
              <w:shd w:val="clear" w:color="auto" w:fill="EFEFEF"/>
              <w:spacing w:line="270" w:lineRule="atLeast"/>
              <w:rPr>
                <w:rFonts w:ascii="Calibri" w:eastAsia="Calibri" w:hAnsi="Calibri" w:cs="Calibri"/>
              </w:rPr>
            </w:pPr>
            <w:r>
              <w:rPr>
                <w:rFonts w:ascii="Calibri" w:eastAsia="Calibri" w:hAnsi="Calibri" w:cs="Calibri"/>
              </w:rPr>
              <w:t>SOHWP-13: Training</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CD"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D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CF" w14:textId="77777777">
            <w:pPr>
              <w:shd w:val="clear" w:color="auto" w:fill="FFFFFF"/>
              <w:spacing w:line="270" w:lineRule="atLeast"/>
              <w:rPr>
                <w:rFonts w:ascii="Calibri" w:eastAsia="Calibri" w:hAnsi="Calibri" w:cs="Calibri"/>
              </w:rPr>
            </w:pPr>
            <w:r>
              <w:rPr>
                <w:rFonts w:ascii="Calibri" w:eastAsia="Calibri" w:hAnsi="Calibri" w:cs="Calibri"/>
              </w:rPr>
              <w:t>SOHWP-13: Workforce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D0"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D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D2" w14:textId="77777777">
            <w:pPr>
              <w:shd w:val="clear" w:color="auto" w:fill="EFEFEF"/>
              <w:spacing w:line="270" w:lineRule="atLeast"/>
              <w:rPr>
                <w:rFonts w:ascii="Calibri" w:eastAsia="Calibri" w:hAnsi="Calibri" w:cs="Calibri"/>
              </w:rPr>
            </w:pPr>
            <w:r>
              <w:rPr>
                <w:rFonts w:ascii="Calibri" w:eastAsia="Calibri" w:hAnsi="Calibri" w:cs="Calibri"/>
              </w:rPr>
              <w:t>SOHWP-14: Integrating oral and primary care medical delivery systems for underserved communities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D3"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D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D5" w14:textId="77777777">
            <w:pPr>
              <w:shd w:val="clear" w:color="auto" w:fill="FFFFFF"/>
              <w:spacing w:line="270" w:lineRule="atLeast"/>
              <w:rPr>
                <w:rFonts w:ascii="Calibri" w:eastAsia="Calibri" w:hAnsi="Calibri" w:cs="Calibri"/>
              </w:rPr>
            </w:pPr>
            <w:r>
              <w:rPr>
                <w:rFonts w:ascii="Calibri" w:eastAsia="Calibri" w:hAnsi="Calibri" w:cs="Calibri"/>
              </w:rPr>
              <w:t>SOHWP-15: Programs to support oral health providers practicing in advanced roles specifically designed to improve oral health access in underserved communities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D6"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D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D8" w14:textId="77777777">
            <w:pPr>
              <w:shd w:val="clear" w:color="auto" w:fill="EFEFEF"/>
              <w:spacing w:line="270" w:lineRule="atLeast"/>
              <w:rPr>
                <w:rFonts w:ascii="Calibri" w:eastAsia="Calibri" w:hAnsi="Calibri" w:cs="Calibri"/>
              </w:rPr>
            </w:pPr>
            <w:r>
              <w:rPr>
                <w:rFonts w:ascii="Calibri" w:eastAsia="Calibri" w:hAnsi="Calibri" w:cs="Calibri"/>
              </w:rPr>
              <w:t xml:space="preserve">SOHWP-16: Practice support through </w:t>
            </w:r>
            <w:r>
              <w:rPr>
                <w:rFonts w:ascii="Calibri" w:eastAsia="Calibri" w:hAnsi="Calibri" w:cs="Calibri"/>
              </w:rPr>
              <w:t>teledentistry</w:t>
            </w:r>
            <w:r>
              <w:rPr>
                <w:rFonts w:ascii="Calibri" w:eastAsia="Calibri" w:hAnsi="Calibri" w:cs="Calibri"/>
              </w:rPr>
              <w:t xml:space="preserve"> to improve access for underserved communities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D9"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D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DB" w14:textId="77777777">
            <w:pPr>
              <w:shd w:val="clear" w:color="auto" w:fill="FFFFFF"/>
              <w:spacing w:line="270" w:lineRule="atLeast"/>
              <w:rPr>
                <w:rFonts w:ascii="Calibri" w:eastAsia="Calibri" w:hAnsi="Calibri" w:cs="Calibri"/>
              </w:rPr>
            </w:pPr>
            <w:r>
              <w:rPr>
                <w:rFonts w:ascii="Calibri" w:eastAsia="Calibri" w:hAnsi="Calibri" w:cs="Calibri"/>
              </w:rPr>
              <w:t>SOHWP-17: Community-based prevention service programs for underserved populations, such as water fluoridation and dental sealant programs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DC"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E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DE" w14:textId="77777777">
            <w:pPr>
              <w:shd w:val="clear" w:color="auto" w:fill="EFEFEF"/>
              <w:spacing w:line="270" w:lineRule="atLeast"/>
              <w:rPr>
                <w:rFonts w:ascii="Calibri" w:eastAsia="Calibri" w:hAnsi="Calibri" w:cs="Calibri"/>
              </w:rPr>
            </w:pPr>
            <w:r>
              <w:rPr>
                <w:rFonts w:ascii="Calibri" w:eastAsia="Calibri" w:hAnsi="Calibri" w:cs="Calibri"/>
              </w:rPr>
              <w:t>SOHWP-18: Programs to establish or expand oral health services and facilities in Dental HPSAs, such as the establishment or expansion of community-based dental facilities, free-standing dental clinics, school-linked dental facilities, and mobile or portable dental clinics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2DF"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2E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E1" w14:textId="77777777">
            <w:pPr>
              <w:shd w:val="clear" w:color="auto" w:fill="FFFFFF"/>
              <w:spacing w:line="270" w:lineRule="atLeast"/>
              <w:rPr>
                <w:rFonts w:ascii="Calibri" w:eastAsia="Calibri" w:hAnsi="Calibri" w:cs="Calibri"/>
              </w:rPr>
            </w:pPr>
            <w:r>
              <w:rPr>
                <w:rFonts w:ascii="Calibri" w:eastAsia="Calibri" w:hAnsi="Calibri" w:cs="Calibri"/>
              </w:rPr>
              <w:t>SOHWP-19: Grants and low-interest or no-interest loans to help dentists who participate in the Medicaid program to enhance capacity, such as through equipment purchases or the sharing of overhead costs to allow for additional hours of operation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2E2"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bl>
    <w:p w:rsidR="00223398" w:rsidRPr="00401F57" w14:paraId="7F9912FC" w14:textId="77777777">
      <w:pPr>
        <w:rPr>
          <w:noProof/>
        </w:rPr>
      </w:pPr>
    </w:p>
    <w:p w:rsidR="00223398" w:rsidRPr="00401F57" w:rsidP="00741992" w14:paraId="7F9912FD" w14:textId="77777777">
      <w:pPr>
        <w:rPr>
          <w:noProof/>
        </w:rPr>
      </w:pPr>
    </w:p>
    <w:p w:rsidR="00223398" w:rsidP="00741992" w14:paraId="7F9912FE" w14:textId="77777777">
      <w:pPr>
        <w:rPr>
          <w:rFonts w:asciiTheme="majorHAnsi" w:hAnsiTheme="majorHAnsi"/>
        </w:rPr>
        <w:sectPr w:rsidSect="00741992">
          <w:footerReference w:type="default" r:id="rId10"/>
          <w:pgSz w:w="24480" w:h="15840" w:orient="landscape" w:code="3"/>
          <w:pgMar w:top="1008" w:right="1152" w:bottom="1008" w:left="1152" w:header="720" w:footer="720" w:gutter="0"/>
          <w:cols w:space="720"/>
          <w:docGrid w:linePitch="360"/>
        </w:sectPr>
      </w:pPr>
    </w:p>
    <w:p w:rsidR="00223398" w:rsidRPr="00401F57" w:rsidP="00741992" w14:paraId="7F9912FF" w14:textId="77777777">
      <w:pPr>
        <w:pStyle w:val="Heading2"/>
        <w:rPr>
          <w:rFonts w:ascii="Cambria" w:eastAsia="Cambria" w:hAnsi="Cambria" w:cs="Cambria"/>
          <w:noProof/>
          <w:color w:val="4F81BD"/>
          <w:sz w:val="26"/>
        </w:rPr>
      </w:pPr>
      <w:bookmarkStart w:id="112" w:name="_Toc256001949"/>
      <w:bookmarkStart w:id="113" w:name="_Toc256001880"/>
      <w:bookmarkStart w:id="114" w:name="_Toc256001812"/>
      <w:bookmarkStart w:id="115" w:name="_Toc256001745"/>
      <w:bookmarkStart w:id="116" w:name="_Toc256001680"/>
      <w:bookmarkStart w:id="117" w:name="_Toc256001616"/>
      <w:bookmarkStart w:id="118" w:name="_Toc256001553"/>
      <w:bookmarkStart w:id="119" w:name="_Toc256001491"/>
      <w:bookmarkStart w:id="120" w:name="_Toc256001431"/>
      <w:bookmarkStart w:id="121" w:name="_Toc256001372"/>
      <w:bookmarkStart w:id="122" w:name="_Toc256001314"/>
      <w:bookmarkStart w:id="123" w:name="_Toc256001257"/>
      <w:bookmarkStart w:id="124" w:name="_Toc256001201"/>
      <w:bookmarkStart w:id="125" w:name="_Toc256001146"/>
      <w:bookmarkStart w:id="126" w:name="_Toc256001092"/>
      <w:bookmarkStart w:id="127" w:name="_Toc256001040"/>
      <w:bookmarkStart w:id="128" w:name="_Toc256000989"/>
      <w:bookmarkStart w:id="129" w:name="_Toc256000940"/>
      <w:bookmarkStart w:id="130" w:name="_Toc256000892"/>
      <w:bookmarkStart w:id="131" w:name="_Toc256000845"/>
      <w:bookmarkStart w:id="132" w:name="_Toc256000799"/>
      <w:bookmarkStart w:id="133" w:name="_Toc256000754"/>
      <w:bookmarkStart w:id="134" w:name="_Toc256000710"/>
      <w:bookmarkStart w:id="135" w:name="_Toc256000667"/>
      <w:bookmarkStart w:id="136" w:name="_Toc256000625"/>
      <w:bookmarkStart w:id="137" w:name="_Toc256000584"/>
      <w:bookmarkStart w:id="138" w:name="_Toc256000544"/>
      <w:bookmarkStart w:id="139" w:name="_Toc256000506"/>
      <w:bookmarkStart w:id="140" w:name="_Toc256000469"/>
      <w:bookmarkStart w:id="141" w:name="_Toc256000434"/>
      <w:bookmarkStart w:id="142" w:name="_Toc256000401"/>
      <w:bookmarkStart w:id="143" w:name="_Toc256000370"/>
      <w:bookmarkStart w:id="144" w:name="_Toc256000340"/>
      <w:bookmarkStart w:id="145" w:name="_Toc256000311"/>
      <w:bookmarkStart w:id="146" w:name="_Toc256000284"/>
      <w:bookmarkStart w:id="147" w:name="_Toc256000258"/>
      <w:bookmarkStart w:id="148" w:name="_Toc256000234"/>
      <w:bookmarkStart w:id="149" w:name="_Toc256000211"/>
      <w:bookmarkStart w:id="150" w:name="_Toc256000190"/>
      <w:bookmarkStart w:id="151" w:name="_Toc256000170"/>
      <w:bookmarkStart w:id="152" w:name="_Toc256000151"/>
      <w:bookmarkStart w:id="153" w:name="_Toc256000133"/>
      <w:bookmarkStart w:id="154" w:name="_Toc256000116"/>
      <w:bookmarkStart w:id="155" w:name="_Toc256000101"/>
      <w:bookmarkStart w:id="156" w:name="_Toc256000087"/>
      <w:bookmarkStart w:id="157" w:name="_Toc256000074"/>
      <w:bookmarkStart w:id="158" w:name="_Toc256000062"/>
      <w:bookmarkStart w:id="159" w:name="_Toc256000051"/>
      <w:bookmarkStart w:id="160" w:name="_Toc256000041"/>
      <w:bookmarkStart w:id="161" w:name="_Toc256000032"/>
      <w:bookmarkStart w:id="162" w:name="_Toc256000024"/>
      <w:bookmarkStart w:id="163" w:name="_Toc256000017"/>
      <w:bookmarkStart w:id="164" w:name="_Toc256000011"/>
      <w:bookmarkStart w:id="165" w:name="_Toc256000007"/>
      <w:bookmarkStart w:id="166" w:name="_Toc256000004"/>
      <w:r>
        <w:rPr>
          <w:rFonts w:ascii="Cambria" w:eastAsia="Cambria" w:hAnsi="Cambria" w:cs="Cambria"/>
          <w:noProof/>
          <w:color w:val="4F81BD"/>
          <w:sz w:val="26"/>
        </w:rPr>
        <w:t>1.2.   Training Program - Setup</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43004B" w14:paraId="7F991300" w14:textId="2B8BDD2A">
      <w:pPr>
        <w:spacing w:after="160"/>
        <w:rPr>
          <w:rFonts w:ascii="Calibri" w:eastAsia="Calibri" w:hAnsi="Calibri" w:cs="Calibri"/>
          <w:color w:val="000000"/>
        </w:rPr>
      </w:pPr>
      <w:r>
        <w:rPr>
          <w:rFonts w:ascii="Calibri" w:eastAsia="Calibri" w:hAnsi="Calibri" w:cs="Calibri"/>
          <w:color w:val="000000"/>
        </w:rPr>
        <w:t>The Training Program Setup form captures general information about the types of training programs that were supported with</w:t>
      </w:r>
      <w:r w:rsidRPr="00805C07">
        <w:rPr>
          <w:rFonts w:ascii="Calibri" w:eastAsia="Calibri" w:hAnsi="Calibri" w:cs="Calibri"/>
        </w:rPr>
        <w:t xml:space="preserve"> </w:t>
      </w:r>
      <w:r w:rsidR="008B65C3">
        <w:rPr>
          <w:rFonts w:ascii="Calibri" w:eastAsia="Calibri" w:hAnsi="Calibri" w:cs="Calibri"/>
        </w:rPr>
        <w:t>BHW</w:t>
      </w:r>
      <w:r w:rsidRPr="00805C07" w:rsidR="004E2D11">
        <w:rPr>
          <w:rFonts w:ascii="Calibri" w:eastAsia="Calibri" w:hAnsi="Calibri" w:cs="Calibri"/>
        </w:rPr>
        <w:t xml:space="preserve"> </w:t>
      </w:r>
      <w:r w:rsidRPr="00805C07">
        <w:rPr>
          <w:rFonts w:ascii="Calibri" w:eastAsia="Calibri" w:hAnsi="Calibri" w:cs="Calibri"/>
        </w:rPr>
        <w:t xml:space="preserve">funds during the reporting period. Please complete this setup page for each training program that was offered during the reporting period and was supported with </w:t>
      </w:r>
      <w:r w:rsidR="008B65C3">
        <w:rPr>
          <w:rFonts w:ascii="Calibri" w:eastAsia="Calibri" w:hAnsi="Calibri" w:cs="Calibri"/>
        </w:rPr>
        <w:t>BHW</w:t>
      </w:r>
      <w:r w:rsidRPr="00805C07" w:rsidR="004E2D11">
        <w:rPr>
          <w:rFonts w:ascii="Calibri" w:eastAsia="Calibri" w:hAnsi="Calibri" w:cs="Calibri"/>
        </w:rPr>
        <w:t xml:space="preserve"> </w:t>
      </w:r>
      <w:r w:rsidRPr="00805C07">
        <w:rPr>
          <w:rFonts w:ascii="Calibri" w:eastAsia="Calibri" w:hAnsi="Calibri" w:cs="Calibri"/>
        </w:rPr>
        <w:t xml:space="preserve">funds. Enter each training program separately by </w:t>
      </w:r>
      <w:r>
        <w:rPr>
          <w:rFonts w:ascii="Calibri" w:eastAsia="Calibri" w:hAnsi="Calibri" w:cs="Calibri"/>
          <w:color w:val="000000"/>
        </w:rPr>
        <w:t xml:space="preserve">selecting from the drop-down menu under the ‘Add Training Program’ section. Once selected, click the ‘Load Program Details’ button and complete the remaining follow-up question(s) related to your selection. Once you have answered all follow-up questions, click on ‘Add Record’ to save your entry. Do not include any information about faculty development or continuing education offerings in this form. If you have any questions about how to complete this form,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4561"/>
        <w:gridCol w:w="6266"/>
      </w:tblGrid>
      <w:tr w14:paraId="7F991302"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301" w14:textId="77777777">
            <w:pPr>
              <w:shd w:val="clear" w:color="auto" w:fill="BBD5EA"/>
              <w:rPr>
                <w:rFonts w:ascii="Calibri" w:eastAsia="Calibri" w:hAnsi="Calibri" w:cs="Calibri"/>
                <w:b/>
                <w:bCs/>
                <w:color w:val="10405D"/>
              </w:rPr>
            </w:pPr>
            <w:r>
              <w:rPr>
                <w:rFonts w:ascii="Calibri" w:eastAsia="Calibri" w:hAnsi="Calibri" w:cs="Calibri"/>
                <w:b/>
                <w:bCs/>
                <w:color w:val="FF0000"/>
              </w:rPr>
              <w:t>*</w:t>
            </w:r>
            <w:r>
              <w:rPr>
                <w:rFonts w:ascii="Calibri" w:eastAsia="Calibri" w:hAnsi="Calibri" w:cs="Calibri"/>
                <w:b/>
                <w:bCs/>
                <w:color w:val="10405D"/>
              </w:rPr>
              <w:t>Add Training Program</w:t>
            </w:r>
          </w:p>
        </w:tc>
      </w:tr>
      <w:tr w14:paraId="7F99130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3" w14:textId="77777777">
            <w:pPr>
              <w:rPr>
                <w:rFonts w:ascii="Calibri" w:eastAsia="Calibri" w:hAnsi="Calibri" w:cs="Calibri"/>
              </w:rPr>
            </w:pPr>
            <w:r>
              <w:rPr>
                <w:rFonts w:ascii="Calibri" w:eastAsia="Calibri" w:hAnsi="Calibri" w:cs="Calibri"/>
              </w:rPr>
              <w:t>Select Type of Training Program Offered</w:t>
            </w:r>
          </w:p>
          <w:p w:rsidR="0043004B" w14:paraId="7F991304" w14:textId="77777777">
            <w:pPr>
              <w:rPr>
                <w:rFonts w:ascii="Calibri" w:eastAsia="Calibri" w:hAnsi="Calibri" w:cs="Calibri"/>
              </w:rPr>
            </w:pPr>
            <w:r>
              <w:rPr>
                <w:rFonts w:ascii="Calibri" w:eastAsia="Calibri" w:hAnsi="Calibri" w:cs="Calibri"/>
              </w:rPr>
              <w:t>(Click the ‘Load Program Details' button after selecting your training program)</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5" w14:textId="77777777">
            <w:pPr>
              <w:rPr>
                <w:rFonts w:ascii="Calibri" w:eastAsia="Calibri" w:hAnsi="Calibri" w:cs="Calibri"/>
              </w:rPr>
            </w:pPr>
            <w:r>
              <w:rPr>
                <w:rFonts w:ascii="Calibri" w:eastAsia="Calibri" w:hAnsi="Calibri" w:cs="Calibri"/>
                <w:b/>
                <w:bCs/>
                <w:bdr w:val="single" w:sz="6" w:space="0" w:color="999999"/>
                <w:shd w:val="clear" w:color="auto" w:fill="F3F3F4"/>
              </w:rPr>
              <w:t>Load Program Details</w:t>
            </w:r>
          </w:p>
        </w:tc>
      </w:tr>
      <w:tr w14:paraId="7F99130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7" w14:textId="77777777">
            <w:pPr>
              <w:rPr>
                <w:rFonts w:ascii="Calibri" w:eastAsia="Calibri" w:hAnsi="Calibri" w:cs="Calibri"/>
              </w:rPr>
            </w:pPr>
            <w:r>
              <w:rPr>
                <w:rFonts w:ascii="Calibri" w:eastAsia="Calibri" w:hAnsi="Calibri" w:cs="Calibri"/>
              </w:rPr>
              <w:t>For a Non-degree bearing Structured or Unstructured Training Program, Select Type of Training Activity</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8" w14:textId="77777777">
            <w:pPr>
              <w:rPr>
                <w:rFonts w:ascii="Calibri" w:eastAsia="Calibri" w:hAnsi="Calibri" w:cs="Calibri"/>
              </w:rPr>
            </w:pPr>
          </w:p>
        </w:tc>
      </w:tr>
      <w:tr w14:paraId="7F99130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A" w14:textId="77777777">
            <w:pPr>
              <w:rPr>
                <w:rFonts w:ascii="Calibri" w:eastAsia="Calibri" w:hAnsi="Calibri" w:cs="Calibri"/>
              </w:rPr>
            </w:pPr>
            <w:r>
              <w:rPr>
                <w:rFonts w:ascii="Calibri" w:eastAsia="Calibri" w:hAnsi="Calibri" w:cs="Calibri"/>
              </w:rPr>
              <w:t>For a Non-degree bearing Structured or Unstructured Training Program, Enter Name of Training Activity</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B" w14:textId="77777777">
            <w:pPr>
              <w:rPr>
                <w:rFonts w:ascii="Calibri" w:eastAsia="Calibri" w:hAnsi="Calibri" w:cs="Calibri"/>
              </w:rPr>
            </w:pPr>
          </w:p>
        </w:tc>
      </w:tr>
      <w:tr w14:paraId="7F99130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D" w14:textId="77777777">
            <w:pPr>
              <w:rPr>
                <w:rFonts w:ascii="Calibri" w:eastAsia="Calibri" w:hAnsi="Calibri" w:cs="Calibri"/>
              </w:rPr>
            </w:pPr>
            <w:r>
              <w:rPr>
                <w:rFonts w:ascii="Calibri" w:eastAsia="Calibri" w:hAnsi="Calibri" w:cs="Calibri"/>
              </w:rPr>
              <w:t>For a Degree/Diploma/Certificate Program, Select Type of Degree Offered</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0E" w14:textId="77777777">
            <w:pPr>
              <w:rPr>
                <w:rFonts w:ascii="Calibri" w:eastAsia="Calibri" w:hAnsi="Calibri" w:cs="Calibri"/>
              </w:rPr>
            </w:pPr>
          </w:p>
        </w:tc>
      </w:tr>
      <w:tr w14:paraId="7F99131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0" w14:textId="77777777">
            <w:pPr>
              <w:rPr>
                <w:rFonts w:ascii="Calibri" w:eastAsia="Calibri" w:hAnsi="Calibri" w:cs="Calibri"/>
              </w:rPr>
            </w:pPr>
            <w:r>
              <w:rPr>
                <w:rFonts w:ascii="Calibri" w:eastAsia="Calibri" w:hAnsi="Calibri" w:cs="Calibri"/>
              </w:rPr>
              <w:t>For a Degree/Diploma/Certificate Program, Select Primary Focus Area</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1" w14:textId="77777777">
            <w:pPr>
              <w:rPr>
                <w:rFonts w:ascii="Calibri" w:eastAsia="Calibri" w:hAnsi="Calibri" w:cs="Calibri"/>
              </w:rPr>
            </w:pPr>
          </w:p>
        </w:tc>
      </w:tr>
      <w:tr w14:paraId="7F99131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3" w14:textId="77777777">
            <w:pPr>
              <w:rPr>
                <w:rFonts w:ascii="Calibri" w:eastAsia="Calibri" w:hAnsi="Calibri" w:cs="Calibri"/>
              </w:rPr>
            </w:pPr>
            <w:r>
              <w:rPr>
                <w:rFonts w:ascii="Calibri" w:eastAsia="Calibri" w:hAnsi="Calibri" w:cs="Calibri"/>
              </w:rPr>
              <w:t>For a Fellowship, Residency, Practicum/Field Placement, Internship or 1-year Retraining Program, Select the Primary Discipline of Individuals Trained</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4" w14:textId="77777777">
            <w:pPr>
              <w:rPr>
                <w:rFonts w:ascii="Calibri" w:eastAsia="Calibri" w:hAnsi="Calibri" w:cs="Calibri"/>
              </w:rPr>
            </w:pPr>
          </w:p>
        </w:tc>
      </w:tr>
      <w:tr w14:paraId="7F99131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6" w14:textId="77777777">
            <w:pPr>
              <w:rPr>
                <w:rFonts w:ascii="Calibri" w:eastAsia="Calibri" w:hAnsi="Calibri" w:cs="Calibri"/>
              </w:rPr>
            </w:pPr>
            <w:r>
              <w:rPr>
                <w:rFonts w:ascii="Calibri" w:eastAsia="Calibri" w:hAnsi="Calibri" w:cs="Calibri"/>
              </w:rPr>
              <w:t>Select Delivery Mode Used to Offer Program</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7" w14:textId="77777777">
            <w:pPr>
              <w:rPr>
                <w:rFonts w:ascii="Calibri" w:eastAsia="Calibri" w:hAnsi="Calibri" w:cs="Calibri"/>
              </w:rPr>
            </w:pPr>
          </w:p>
        </w:tc>
      </w:tr>
      <w:tr w14:paraId="7F99131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9" w14:textId="77777777">
            <w:pPr>
              <w:rPr>
                <w:rFonts w:ascii="Calibri" w:eastAsia="Calibri" w:hAnsi="Calibri" w:cs="Calibri"/>
              </w:rPr>
            </w:pPr>
            <w:r>
              <w:rPr>
                <w:rFonts w:ascii="Calibri" w:eastAsia="Calibri" w:hAnsi="Calibri" w:cs="Calibri"/>
              </w:rPr>
              <w:t>For a Major Participating Site/Rotation Site, Select the Program Name</w:t>
            </w:r>
          </w:p>
        </w:tc>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1A" w14:textId="77777777">
            <w:pPr>
              <w:rPr>
                <w:rFonts w:ascii="Calibri" w:eastAsia="Calibri" w:hAnsi="Calibri" w:cs="Calibri"/>
              </w:rPr>
            </w:pPr>
          </w:p>
        </w:tc>
      </w:tr>
      <w:tr w14:paraId="7F99131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31C" w14:textId="77777777">
            <w:pPr>
              <w:rPr>
                <w:rFonts w:ascii="Calibri" w:eastAsia="Calibri" w:hAnsi="Calibri" w:cs="Calibri"/>
                <w:b/>
                <w:bCs/>
                <w:bdr w:val="single" w:sz="6" w:space="0" w:color="999999"/>
                <w:shd w:val="clear" w:color="auto" w:fill="F3F3F4"/>
              </w:rPr>
            </w:pPr>
            <w:r>
              <w:rPr>
                <w:rFonts w:ascii="Calibri" w:eastAsia="Calibri" w:hAnsi="Calibri" w:cs="Calibri"/>
                <w:b/>
                <w:bCs/>
                <w:bdr w:val="single" w:sz="6" w:space="0" w:color="999999"/>
                <w:shd w:val="clear" w:color="auto" w:fill="F3F3F4"/>
              </w:rPr>
              <w:t>Add Record</w:t>
            </w:r>
          </w:p>
        </w:tc>
      </w:tr>
    </w:tbl>
    <w:p w:rsidR="0043004B" w14:paraId="7F99131E" w14:textId="77777777"/>
    <w:p w:rsidR="0043004B" w14:paraId="7F99131F" w14:textId="77777777"/>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617"/>
        <w:gridCol w:w="1962"/>
        <w:gridCol w:w="6379"/>
        <w:gridCol w:w="1192"/>
      </w:tblGrid>
      <w:tr w14:paraId="7F991325"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20"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2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22" w14:textId="77777777">
            <w:pPr>
              <w:shd w:val="clear" w:color="auto" w:fill="BBD5EA"/>
              <w:rPr>
                <w:rFonts w:ascii="Calibri" w:eastAsia="Calibri" w:hAnsi="Calibri" w:cs="Calibri"/>
                <w:b/>
                <w:bCs/>
                <w:color w:val="10405D"/>
              </w:rPr>
            </w:pPr>
            <w:r>
              <w:rPr>
                <w:rFonts w:ascii="Calibri" w:eastAsia="Calibri" w:hAnsi="Calibri" w:cs="Calibri"/>
                <w:b/>
                <w:bCs/>
                <w:color w:val="10405D"/>
              </w:rPr>
              <w:t>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2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Training Activity Status in the Current Reporting Period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2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32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26"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327"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32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32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2A" w14:textId="77777777">
            <w:pPr>
              <w:shd w:val="clear" w:color="auto" w:fill="BBD5EA"/>
              <w:jc w:val="center"/>
              <w:rPr>
                <w:rFonts w:ascii="Calibri" w:eastAsia="Calibri" w:hAnsi="Calibri" w:cs="Calibri"/>
                <w:b/>
                <w:bCs/>
                <w:color w:val="10405D"/>
              </w:rPr>
            </w:pPr>
          </w:p>
        </w:tc>
      </w:tr>
      <w:tr w14:paraId="7F99133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2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2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2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2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30" w14:textId="77777777">
            <w:pPr>
              <w:rPr>
                <w:rFonts w:ascii="Calibri" w:eastAsia="Calibri" w:hAnsi="Calibri" w:cs="Calibri"/>
              </w:rPr>
            </w:pPr>
          </w:p>
        </w:tc>
      </w:tr>
    </w:tbl>
    <w:p w:rsidR="00223398" w:rsidRPr="00401F57" w14:paraId="7F991332" w14:textId="77777777">
      <w:pPr>
        <w:rPr>
          <w:noProof/>
        </w:rPr>
      </w:pPr>
    </w:p>
    <w:p w:rsidR="00223398" w:rsidP="00741992" w14:paraId="7F991333" w14:textId="77777777">
      <w:pPr>
        <w:rPr>
          <w:rFonts w:asciiTheme="majorHAnsi" w:hAnsiTheme="majorHAnsi"/>
        </w:rPr>
        <w:sectPr w:rsidSect="00741992">
          <w:footerReference w:type="default" r:id="rId11"/>
          <w:pgSz w:w="24480" w:h="15840" w:orient="landscape" w:code="3"/>
          <w:pgMar w:top="1008" w:right="1152" w:bottom="1008" w:left="1152" w:header="720" w:footer="720" w:gutter="0"/>
          <w:cols w:space="720"/>
          <w:docGrid w:linePitch="360"/>
        </w:sectPr>
      </w:pPr>
      <w:bookmarkStart w:id="167" w:name="_GoBack_0"/>
      <w:bookmarkEnd w:id="167"/>
    </w:p>
    <w:p w:rsidR="00223398" w:rsidRPr="00805C07" w:rsidP="00741992" w14:paraId="7F991334" w14:textId="77777777">
      <w:pPr>
        <w:pStyle w:val="Heading2"/>
        <w:rPr>
          <w:rFonts w:ascii="Cambria" w:eastAsia="Cambria" w:hAnsi="Cambria" w:cs="Cambria"/>
          <w:noProof/>
          <w:sz w:val="26"/>
        </w:rPr>
      </w:pPr>
      <w:bookmarkStart w:id="168" w:name="_Toc256001950"/>
      <w:bookmarkStart w:id="169" w:name="_Toc256001881"/>
      <w:bookmarkStart w:id="170" w:name="_Toc256001813"/>
      <w:bookmarkStart w:id="171" w:name="_Toc256001746"/>
      <w:bookmarkStart w:id="172" w:name="_Toc256001681"/>
      <w:bookmarkStart w:id="173" w:name="_Toc256001617"/>
      <w:bookmarkStart w:id="174" w:name="_Toc256001554"/>
      <w:bookmarkStart w:id="175" w:name="_Toc256001492"/>
      <w:bookmarkStart w:id="176" w:name="_Toc256001432"/>
      <w:bookmarkStart w:id="177" w:name="_Toc256001373"/>
      <w:bookmarkStart w:id="178" w:name="_Toc256001315"/>
      <w:bookmarkStart w:id="179" w:name="_Toc256001258"/>
      <w:bookmarkStart w:id="180" w:name="_Toc256001202"/>
      <w:bookmarkStart w:id="181" w:name="_Toc256001147"/>
      <w:bookmarkStart w:id="182" w:name="_Toc256001093"/>
      <w:bookmarkStart w:id="183" w:name="_Toc256001041"/>
      <w:bookmarkStart w:id="184" w:name="_Toc256000990"/>
      <w:bookmarkStart w:id="185" w:name="_Toc256000941"/>
      <w:bookmarkStart w:id="186" w:name="_Toc256000893"/>
      <w:bookmarkStart w:id="187" w:name="_Toc256000846"/>
      <w:bookmarkStart w:id="188" w:name="_Toc256000800"/>
      <w:bookmarkStart w:id="189" w:name="_Toc256000755"/>
      <w:bookmarkStart w:id="190" w:name="_Toc256000711"/>
      <w:bookmarkStart w:id="191" w:name="_Toc256000668"/>
      <w:bookmarkStart w:id="192" w:name="_Toc256000626"/>
      <w:bookmarkStart w:id="193" w:name="_Toc256000585"/>
      <w:bookmarkStart w:id="194" w:name="_Toc256000545"/>
      <w:bookmarkStart w:id="195" w:name="_Toc256000507"/>
      <w:bookmarkStart w:id="196" w:name="_Toc256000470"/>
      <w:bookmarkStart w:id="197" w:name="_Toc256000435"/>
      <w:bookmarkStart w:id="198" w:name="_Toc256000402"/>
      <w:bookmarkStart w:id="199" w:name="_Toc256000371"/>
      <w:bookmarkStart w:id="200" w:name="_Toc256000341"/>
      <w:bookmarkStart w:id="201" w:name="_Toc256000312"/>
      <w:bookmarkStart w:id="202" w:name="_Toc256000285"/>
      <w:bookmarkStart w:id="203" w:name="_Toc256000259"/>
      <w:bookmarkStart w:id="204" w:name="_Toc256000235"/>
      <w:bookmarkStart w:id="205" w:name="_Toc256000212"/>
      <w:bookmarkStart w:id="206" w:name="_Toc256000191"/>
      <w:bookmarkStart w:id="207" w:name="_Toc256000171"/>
      <w:bookmarkStart w:id="208" w:name="_Toc256000152"/>
      <w:bookmarkStart w:id="209" w:name="_Toc256000134"/>
      <w:bookmarkStart w:id="210" w:name="_Toc256000117"/>
      <w:bookmarkStart w:id="211" w:name="_Toc256000102"/>
      <w:bookmarkStart w:id="212" w:name="_Toc256000088"/>
      <w:bookmarkStart w:id="213" w:name="_Toc256000075"/>
      <w:bookmarkStart w:id="214" w:name="_Toc256000063"/>
      <w:bookmarkStart w:id="215" w:name="_Toc256000052"/>
      <w:bookmarkStart w:id="216" w:name="_Toc256000042"/>
      <w:bookmarkStart w:id="217" w:name="_Toc256000033"/>
      <w:bookmarkStart w:id="218" w:name="_Toc256000025"/>
      <w:bookmarkStart w:id="219" w:name="_Toc256000018"/>
      <w:bookmarkStart w:id="220" w:name="_Toc256000012"/>
      <w:bookmarkStart w:id="221" w:name="_Toc256000008"/>
      <w:r>
        <w:rPr>
          <w:rFonts w:ascii="Cambria" w:eastAsia="Cambria" w:hAnsi="Cambria" w:cs="Cambria"/>
          <w:noProof/>
          <w:color w:val="4F81BD"/>
          <w:sz w:val="26"/>
        </w:rPr>
        <w:t>1.3.   Faculty Development – Setup</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43004B" w14:paraId="7F991335" w14:textId="17931298">
      <w:pPr>
        <w:spacing w:after="200"/>
      </w:pPr>
      <w:r w:rsidRPr="00805C07">
        <w:rPr>
          <w:rFonts w:ascii="Calibri" w:eastAsia="Calibri" w:hAnsi="Calibri" w:cs="Calibri"/>
        </w:rPr>
        <w:t xml:space="preserve">The Faculty </w:t>
      </w:r>
      <w:r w:rsidRPr="00805C07" w:rsidR="004B1E7C">
        <w:rPr>
          <w:rFonts w:ascii="Calibri" w:eastAsia="Calibri" w:hAnsi="Calibri" w:cs="Calibri"/>
        </w:rPr>
        <w:t>D</w:t>
      </w:r>
      <w:r w:rsidRPr="00805C07">
        <w:rPr>
          <w:rFonts w:ascii="Calibri" w:eastAsia="Calibri" w:hAnsi="Calibri" w:cs="Calibri"/>
        </w:rPr>
        <w:t xml:space="preserve">evelopment Setup form captures information about the specific types of faculty development activities conducted by grantees using </w:t>
      </w:r>
      <w:r w:rsidR="002D59A7">
        <w:rPr>
          <w:rFonts w:ascii="Calibri" w:eastAsia="Calibri" w:hAnsi="Calibri" w:cs="Calibri"/>
        </w:rPr>
        <w:t>BHW</w:t>
      </w:r>
      <w:r w:rsidRPr="00805C07">
        <w:rPr>
          <w:rFonts w:ascii="Calibri" w:eastAsia="Calibri" w:hAnsi="Calibri" w:cs="Calibri"/>
        </w:rPr>
        <w:t xml:space="preserve"> funds</w:t>
      </w:r>
      <w:r w:rsidRPr="00805C07" w:rsidR="004B1E7C">
        <w:rPr>
          <w:rFonts w:ascii="Calibri" w:eastAsia="Calibri" w:hAnsi="Calibri" w:cs="Calibri"/>
        </w:rPr>
        <w:t>.</w:t>
      </w:r>
      <w:r w:rsidRPr="00805C07">
        <w:rPr>
          <w:rFonts w:ascii="Calibri" w:eastAsia="Calibri" w:hAnsi="Calibri" w:cs="Calibri"/>
        </w:rPr>
        <w:t xml:space="preserve"> Please select the type(s) of faculty development activities supported that took place during the reporting period and were supported with </w:t>
      </w:r>
      <w:r w:rsidR="002D59A7">
        <w:rPr>
          <w:rFonts w:ascii="Calibri" w:eastAsia="Calibri" w:hAnsi="Calibri" w:cs="Calibri"/>
        </w:rPr>
        <w:t>BHW</w:t>
      </w:r>
      <w:r w:rsidRPr="00805C07" w:rsidR="004E2D11">
        <w:rPr>
          <w:rFonts w:ascii="Calibri" w:eastAsia="Calibri" w:hAnsi="Calibri" w:cs="Calibri"/>
        </w:rPr>
        <w:t xml:space="preserve"> </w:t>
      </w:r>
      <w:r w:rsidRPr="00805C07">
        <w:rPr>
          <w:rFonts w:ascii="Calibri" w:eastAsia="Calibri" w:hAnsi="Calibri" w:cs="Calibri"/>
        </w:rPr>
        <w:t>funds. Selections in this form will affect all subsequent faculty-related forms</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color w:val="000000"/>
        </w:rPr>
        <w:t xml:space="preserve">If you have any questions about how to complete this </w:t>
      </w:r>
      <w:r>
        <w:rPr>
          <w:rFonts w:ascii="Calibri" w:eastAsia="Calibri" w:hAnsi="Calibri" w:cs="Calibri"/>
          <w:color w:val="000000"/>
        </w:rPr>
        <w:t>subform</w:t>
      </w:r>
      <w:r>
        <w:rPr>
          <w:rFonts w:ascii="Calibri" w:eastAsia="Calibri" w:hAnsi="Calibri" w:cs="Calibri"/>
          <w:color w:val="000000"/>
        </w:rPr>
        <w:t>,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5231"/>
        <w:gridCol w:w="853"/>
      </w:tblGrid>
      <w:tr w14:paraId="7F991338"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36" w14:textId="77777777">
            <w:pPr>
              <w:shd w:val="clear" w:color="auto" w:fill="BBD5EA"/>
              <w:rPr>
                <w:rFonts w:ascii="Calibri" w:eastAsia="Calibri" w:hAnsi="Calibri" w:cs="Calibri"/>
                <w:b/>
                <w:bCs/>
                <w:color w:val="10405D"/>
              </w:rPr>
            </w:pPr>
            <w:r>
              <w:rPr>
                <w:rFonts w:ascii="Calibri" w:eastAsia="Calibri" w:hAnsi="Calibri" w:cs="Calibri"/>
                <w:b/>
                <w:bCs/>
                <w:color w:val="10405D"/>
              </w:rPr>
              <w:t>Faculty Development Activities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37" w14:textId="77777777">
            <w:pPr>
              <w:shd w:val="clear" w:color="auto" w:fill="BBD5EA"/>
              <w:rPr>
                <w:rFonts w:ascii="Calibri" w:eastAsia="Calibri" w:hAnsi="Calibri" w:cs="Calibri"/>
                <w:b/>
                <w:bCs/>
                <w:color w:val="10405D"/>
              </w:rPr>
            </w:pPr>
            <w:r>
              <w:rPr>
                <w:rFonts w:ascii="Calibri" w:eastAsia="Calibri" w:hAnsi="Calibri" w:cs="Calibri"/>
                <w:b/>
                <w:bCs/>
                <w:color w:val="10405D"/>
              </w:rPr>
              <w:t>Select</w:t>
            </w:r>
          </w:p>
        </w:tc>
      </w:tr>
      <w:tr w14:paraId="7F99133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339" w14:textId="77777777">
            <w:pPr>
              <w:shd w:val="clear" w:color="auto" w:fill="FFFFFF"/>
              <w:spacing w:line="270" w:lineRule="atLeast"/>
              <w:rPr>
                <w:rFonts w:ascii="Calibri" w:eastAsia="Calibri" w:hAnsi="Calibri" w:cs="Calibri"/>
              </w:rPr>
            </w:pPr>
            <w:r>
              <w:rPr>
                <w:rFonts w:ascii="Calibri" w:eastAsia="Calibri" w:hAnsi="Calibri" w:cs="Calibri"/>
              </w:rPr>
              <w:t>Structured Faculty Development Training Program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33A"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33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33C" w14:textId="77777777">
            <w:pPr>
              <w:shd w:val="clear" w:color="auto" w:fill="EFEFEF"/>
              <w:spacing w:line="270" w:lineRule="atLeast"/>
              <w:rPr>
                <w:rFonts w:ascii="Calibri" w:eastAsia="Calibri" w:hAnsi="Calibri" w:cs="Calibri"/>
              </w:rPr>
            </w:pPr>
            <w:r>
              <w:rPr>
                <w:rFonts w:ascii="Calibri" w:eastAsia="Calibri" w:hAnsi="Calibri" w:cs="Calibri"/>
              </w:rPr>
              <w:t>Faculty Development Activity</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33D"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34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33F" w14:textId="77777777">
            <w:pPr>
              <w:shd w:val="clear" w:color="auto" w:fill="FFFFFF"/>
              <w:spacing w:line="270" w:lineRule="atLeast"/>
              <w:rPr>
                <w:rFonts w:ascii="Calibri" w:eastAsia="Calibri" w:hAnsi="Calibri" w:cs="Calibri"/>
              </w:rPr>
            </w:pPr>
            <w:r>
              <w:rPr>
                <w:rFonts w:ascii="Calibri" w:eastAsia="Calibri" w:hAnsi="Calibri" w:cs="Calibri"/>
              </w:rPr>
              <w:t>Faculty-Student Research or Collaboration Project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340"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34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342" w14:textId="77777777">
            <w:pPr>
              <w:shd w:val="clear" w:color="auto" w:fill="EFEFEF"/>
              <w:spacing w:line="270" w:lineRule="atLeast"/>
              <w:rPr>
                <w:rFonts w:ascii="Calibri" w:eastAsia="Calibri" w:hAnsi="Calibri" w:cs="Calibri"/>
              </w:rPr>
            </w:pPr>
            <w:r>
              <w:rPr>
                <w:rFonts w:ascii="Calibri" w:eastAsia="Calibri" w:hAnsi="Calibri" w:cs="Calibri"/>
              </w:rPr>
              <w:t>Faculty Instruction</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343"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34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345" w14:textId="77777777">
            <w:pPr>
              <w:shd w:val="clear" w:color="auto" w:fill="FFFFFF"/>
              <w:spacing w:line="270" w:lineRule="atLeast"/>
              <w:rPr>
                <w:rFonts w:ascii="Calibri" w:eastAsia="Calibri" w:hAnsi="Calibri" w:cs="Calibri"/>
              </w:rPr>
            </w:pPr>
            <w:r>
              <w:rPr>
                <w:rFonts w:ascii="Calibri" w:eastAsia="Calibri" w:hAnsi="Calibri" w:cs="Calibri"/>
              </w:rPr>
              <w:t>Faculty Recruitment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346" w14:textId="77777777">
            <w:pPr>
              <w:shd w:val="clear" w:color="auto" w:fill="FFFFF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r w14:paraId="7F99134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348" w14:textId="77777777">
            <w:pPr>
              <w:shd w:val="clear" w:color="auto" w:fill="EFEFEF"/>
              <w:spacing w:line="270" w:lineRule="atLeast"/>
              <w:rPr>
                <w:rFonts w:ascii="Calibri" w:eastAsia="Calibri" w:hAnsi="Calibri" w:cs="Calibri"/>
              </w:rPr>
            </w:pPr>
            <w:r>
              <w:rPr>
                <w:rFonts w:ascii="Calibri" w:eastAsia="Calibri" w:hAnsi="Calibri" w:cs="Calibri"/>
              </w:rPr>
              <w:t>No faculty-related activities conducted</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349" w14:textId="77777777">
            <w:pPr>
              <w:shd w:val="clear" w:color="auto" w:fill="EFEFEF"/>
              <w:spacing w:line="270" w:lineRule="atLeast"/>
              <w:rPr>
                <w:rFonts w:ascii="Calibri" w:eastAsia="Calibri" w:hAnsi="Calibri" w:cs="Calibri"/>
              </w:rPr>
            </w:pPr>
            <w:r>
              <w:rPr>
                <w:rFonts w:ascii="Calibri" w:eastAsia="Calibri" w:hAnsi="Calibri" w:cs="Calibri"/>
              </w:rPr>
              <w:fldChar w:fldCharType="begin">
                <w:ffData>
                  <w:name w:val=""/>
                  <w:enabled/>
                  <w:calcOnExit w:val="0"/>
                  <w:checkBox>
                    <w:size w:val="24"/>
                    <w:default w:val="0"/>
                    <w:checked w:val="0"/>
                  </w:checkBox>
                </w:ffData>
              </w:fldChar>
            </w:r>
            <w:r>
              <w:rPr>
                <w:rFonts w:ascii="Calibri" w:eastAsia="Calibri" w:hAnsi="Calibri" w:cs="Calibri"/>
              </w:rPr>
              <w:instrText xml:space="preserve"> FORMCHECKBOX </w:instrText>
            </w:r>
            <w:r>
              <w:rPr>
                <w:rFonts w:ascii="Calibri" w:eastAsia="Calibri" w:hAnsi="Calibri" w:cs="Calibri"/>
              </w:rPr>
              <w:fldChar w:fldCharType="separate"/>
            </w:r>
            <w:r>
              <w:rPr>
                <w:rFonts w:ascii="Calibri" w:eastAsia="Calibri" w:hAnsi="Calibri" w:cs="Calibri"/>
              </w:rPr>
              <w:fldChar w:fldCharType="end"/>
            </w:r>
          </w:p>
        </w:tc>
      </w:tr>
    </w:tbl>
    <w:p w:rsidR="00223398" w:rsidRPr="00401F57" w14:paraId="7F99134B" w14:textId="77777777">
      <w:pPr>
        <w:rPr>
          <w:noProof/>
        </w:rPr>
      </w:pPr>
    </w:p>
    <w:p w:rsidR="00223398" w:rsidRPr="00401F57" w:rsidP="00741992" w14:paraId="7F99134C" w14:textId="77777777">
      <w:pPr>
        <w:rPr>
          <w:noProof/>
        </w:rPr>
      </w:pPr>
    </w:p>
    <w:p w:rsidR="00223398" w:rsidP="00741992" w14:paraId="7F99134D" w14:textId="77777777">
      <w:pPr>
        <w:rPr>
          <w:rFonts w:asciiTheme="majorHAnsi" w:hAnsiTheme="majorHAnsi"/>
        </w:rPr>
        <w:sectPr w:rsidSect="00741992">
          <w:footerReference w:type="default" r:id="rId12"/>
          <w:pgSz w:w="24480" w:h="15840" w:orient="landscape" w:code="3"/>
          <w:pgMar w:top="1008" w:right="1152" w:bottom="1008" w:left="1152" w:header="720" w:footer="720" w:gutter="0"/>
          <w:cols w:space="720"/>
          <w:docGrid w:linePitch="360"/>
        </w:sectPr>
      </w:pPr>
      <w:bookmarkStart w:id="222" w:name="_GoBack_1"/>
      <w:bookmarkEnd w:id="222"/>
    </w:p>
    <w:p w:rsidR="00223398" w:rsidP="00741992" w14:paraId="7F99134E" w14:textId="77777777">
      <w:pPr>
        <w:pStyle w:val="Heading1"/>
        <w:tabs>
          <w:tab w:val="center" w:pos="10800"/>
          <w:tab w:val="right" w:pos="22176"/>
        </w:tabs>
        <w:spacing w:before="0"/>
        <w:rPr>
          <w:rFonts w:ascii="Cambria" w:eastAsia="Cambria" w:hAnsi="Cambria" w:cs="Cambria"/>
          <w:b/>
          <w:color w:val="365F91"/>
          <w:sz w:val="28"/>
        </w:rPr>
      </w:pPr>
      <w:bookmarkStart w:id="223" w:name="_Toc256001951"/>
      <w:bookmarkStart w:id="224" w:name="_Toc256001882"/>
      <w:bookmarkStart w:id="225" w:name="_Toc256001814"/>
      <w:bookmarkStart w:id="226" w:name="_Toc256001747"/>
      <w:bookmarkStart w:id="227" w:name="_Toc256001682"/>
      <w:bookmarkStart w:id="228" w:name="_Toc256001618"/>
      <w:bookmarkStart w:id="229" w:name="_Toc256001555"/>
      <w:bookmarkStart w:id="230" w:name="_Toc256001493"/>
      <w:bookmarkStart w:id="231" w:name="_Toc256001433"/>
      <w:bookmarkStart w:id="232" w:name="_Toc256001374"/>
      <w:bookmarkStart w:id="233" w:name="_Toc256001316"/>
      <w:bookmarkStart w:id="234" w:name="_Toc256001259"/>
      <w:bookmarkStart w:id="235" w:name="_Toc256001203"/>
      <w:bookmarkStart w:id="236" w:name="_Toc256001148"/>
      <w:bookmarkStart w:id="237" w:name="_Toc256001094"/>
      <w:bookmarkStart w:id="238" w:name="_Toc256001042"/>
      <w:bookmarkStart w:id="239" w:name="_Toc256000991"/>
      <w:bookmarkStart w:id="240" w:name="_Toc256000942"/>
      <w:bookmarkStart w:id="241" w:name="_Toc256000894"/>
      <w:bookmarkStart w:id="242" w:name="_Toc256000847"/>
      <w:bookmarkStart w:id="243" w:name="_Toc256000801"/>
      <w:bookmarkStart w:id="244" w:name="_Toc256000756"/>
      <w:bookmarkStart w:id="245" w:name="_Toc256000712"/>
      <w:bookmarkStart w:id="246" w:name="_Toc256000669"/>
      <w:bookmarkStart w:id="247" w:name="_Toc256000627"/>
      <w:bookmarkStart w:id="248" w:name="_Toc256000586"/>
      <w:bookmarkStart w:id="249" w:name="_Toc256000546"/>
      <w:bookmarkStart w:id="250" w:name="_Toc256000508"/>
      <w:bookmarkStart w:id="251" w:name="_Toc256000471"/>
      <w:bookmarkStart w:id="252" w:name="_Toc256000436"/>
      <w:bookmarkStart w:id="253" w:name="_Toc256000403"/>
      <w:bookmarkStart w:id="254" w:name="_Toc256000372"/>
      <w:bookmarkStart w:id="255" w:name="_Toc256000342"/>
      <w:bookmarkStart w:id="256" w:name="_Toc256000313"/>
      <w:bookmarkStart w:id="257" w:name="_Toc256000286"/>
      <w:bookmarkStart w:id="258" w:name="_Toc256000260"/>
      <w:bookmarkStart w:id="259" w:name="_Toc256000236"/>
      <w:bookmarkStart w:id="260" w:name="_Toc256000213"/>
      <w:bookmarkStart w:id="261" w:name="_Toc256000192"/>
      <w:bookmarkStart w:id="262" w:name="_Toc256000172"/>
      <w:bookmarkStart w:id="263" w:name="_Toc256000153"/>
      <w:bookmarkStart w:id="264" w:name="_Toc256000135"/>
      <w:bookmarkStart w:id="265" w:name="_Toc256000118"/>
      <w:bookmarkStart w:id="266" w:name="_Toc256000103"/>
      <w:bookmarkStart w:id="267" w:name="_Toc256000089"/>
      <w:bookmarkStart w:id="268" w:name="_Toc256000076"/>
      <w:bookmarkStart w:id="269" w:name="_Toc256000064"/>
      <w:bookmarkStart w:id="270" w:name="_Toc256000053"/>
      <w:bookmarkStart w:id="271" w:name="_Toc256000043"/>
      <w:bookmarkStart w:id="272" w:name="_Toc256000034"/>
      <w:bookmarkStart w:id="273" w:name="_Toc256000026"/>
      <w:bookmarkStart w:id="274" w:name="_Toc256000019"/>
      <w:bookmarkStart w:id="275" w:name="_Toc256000013"/>
      <w:r w:rsidRPr="00401F57">
        <w:rPr>
          <w:rFonts w:ascii="Cambria" w:eastAsia="Cambria" w:hAnsi="Cambria" w:cs="Cambria"/>
          <w:b/>
          <w:noProof/>
          <w:color w:val="365F91"/>
          <w:sz w:val="28"/>
        </w:rPr>
        <w:t>2. Program Characteristics—PC</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401F57">
        <w:rPr>
          <w:rFonts w:ascii="Cambria" w:eastAsia="Cambria" w:hAnsi="Cambria" w:cs="Cambria"/>
          <w:b/>
          <w:noProof/>
          <w:color w:val="365F91"/>
          <w:sz w:val="28"/>
        </w:rPr>
        <w:t xml:space="preserve"> </w:t>
      </w:r>
    </w:p>
    <w:p w:rsidR="00223398" w:rsidRPr="00401F57" w:rsidP="00741992" w14:paraId="7F99134F" w14:textId="77777777">
      <w:pPr>
        <w:pStyle w:val="Heading2"/>
        <w:rPr>
          <w:rFonts w:ascii="Cambria" w:eastAsia="Cambria" w:hAnsi="Cambria" w:cs="Cambria"/>
          <w:noProof/>
          <w:color w:val="4F81BD"/>
          <w:sz w:val="26"/>
        </w:rPr>
      </w:pPr>
      <w:bookmarkStart w:id="276" w:name="_Toc256001952"/>
      <w:bookmarkStart w:id="277" w:name="_Toc256001883"/>
      <w:bookmarkStart w:id="278" w:name="_Toc256001815"/>
      <w:bookmarkStart w:id="279" w:name="_Toc256001748"/>
      <w:bookmarkStart w:id="280" w:name="_Toc256001683"/>
      <w:bookmarkStart w:id="281" w:name="_Toc256001619"/>
      <w:bookmarkStart w:id="282" w:name="_Toc256001556"/>
      <w:bookmarkStart w:id="283" w:name="_Toc256001494"/>
      <w:bookmarkStart w:id="284" w:name="_Toc256001434"/>
      <w:bookmarkStart w:id="285" w:name="_Toc256001375"/>
      <w:bookmarkStart w:id="286" w:name="_Toc256001317"/>
      <w:bookmarkStart w:id="287" w:name="_Toc256001260"/>
      <w:bookmarkStart w:id="288" w:name="_Toc256001204"/>
      <w:bookmarkStart w:id="289" w:name="_Toc256001149"/>
      <w:bookmarkStart w:id="290" w:name="_Toc256001095"/>
      <w:bookmarkStart w:id="291" w:name="_Toc256001043"/>
      <w:bookmarkStart w:id="292" w:name="_Toc256000992"/>
      <w:bookmarkStart w:id="293" w:name="_Toc256000943"/>
      <w:bookmarkStart w:id="294" w:name="_Toc256000895"/>
      <w:bookmarkStart w:id="295" w:name="_Toc256000848"/>
      <w:bookmarkStart w:id="296" w:name="_Toc256000802"/>
      <w:bookmarkStart w:id="297" w:name="_Toc256000757"/>
      <w:bookmarkStart w:id="298" w:name="_Toc256000713"/>
      <w:bookmarkStart w:id="299" w:name="_Toc256000670"/>
      <w:bookmarkStart w:id="300" w:name="_Toc256000628"/>
      <w:bookmarkStart w:id="301" w:name="_Toc256000587"/>
      <w:bookmarkStart w:id="302" w:name="_Toc256000547"/>
      <w:bookmarkStart w:id="303" w:name="_Toc256000509"/>
      <w:bookmarkStart w:id="304" w:name="_Toc256000472"/>
      <w:bookmarkStart w:id="305" w:name="_Toc256000437"/>
      <w:bookmarkStart w:id="306" w:name="_Toc256000404"/>
      <w:bookmarkStart w:id="307" w:name="_Toc256000373"/>
      <w:bookmarkStart w:id="308" w:name="_Toc256000343"/>
      <w:bookmarkStart w:id="309" w:name="_Toc256000314"/>
      <w:bookmarkStart w:id="310" w:name="_Toc256000287"/>
      <w:bookmarkStart w:id="311" w:name="_Toc256000261"/>
      <w:bookmarkStart w:id="312" w:name="_Toc256000237"/>
      <w:bookmarkStart w:id="313" w:name="_Toc256000214"/>
      <w:bookmarkStart w:id="314" w:name="_Toc256000193"/>
      <w:bookmarkStart w:id="315" w:name="_Toc256000173"/>
      <w:bookmarkStart w:id="316" w:name="_Toc256000154"/>
      <w:bookmarkStart w:id="317" w:name="_Toc256000136"/>
      <w:bookmarkStart w:id="318" w:name="_Toc256000119"/>
      <w:bookmarkStart w:id="319" w:name="_Toc256000104"/>
      <w:bookmarkStart w:id="320" w:name="_Toc256000090"/>
      <w:bookmarkStart w:id="321" w:name="_Toc256000077"/>
      <w:bookmarkStart w:id="322" w:name="_Toc256000065"/>
      <w:bookmarkStart w:id="323" w:name="_Toc256000054"/>
      <w:bookmarkStart w:id="324" w:name="_Toc256000044"/>
      <w:bookmarkStart w:id="325" w:name="_Toc256000035"/>
      <w:bookmarkStart w:id="326" w:name="_Toc256000027"/>
      <w:bookmarkStart w:id="327" w:name="_Toc256000020"/>
      <w:bookmarkStart w:id="328" w:name="_Toc256000014"/>
      <w:r>
        <w:rPr>
          <w:rFonts w:ascii="Cambria" w:eastAsia="Cambria" w:hAnsi="Cambria" w:cs="Cambria"/>
          <w:noProof/>
          <w:color w:val="4F81BD"/>
          <w:sz w:val="26"/>
        </w:rPr>
        <w:t>2.1.   PC-1: Program Characteristics – Degree/Diploma/Certificate Training Programs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43004B" w14:paraId="7F991350" w14:textId="10FC5EFA">
      <w:pPr>
        <w:spacing w:after="160"/>
        <w:rPr>
          <w:rFonts w:ascii="Calibri" w:eastAsia="Calibri" w:hAnsi="Calibri" w:cs="Calibri"/>
          <w:color w:val="000000"/>
        </w:rPr>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with </w:t>
      </w:r>
      <w:r w:rsidR="00172039">
        <w:rPr>
          <w:rFonts w:ascii="Calibri" w:eastAsia="Calibri" w:hAnsi="Calibri" w:cs="Calibri"/>
        </w:rPr>
        <w:t>BHW</w:t>
      </w:r>
      <w:r w:rsidRPr="00805C07" w:rsidR="004E2D11">
        <w:rPr>
          <w:rFonts w:ascii="Calibri" w:eastAsia="Calibri" w:hAnsi="Calibri" w:cs="Calibri"/>
        </w:rPr>
        <w:t xml:space="preserve"> </w:t>
      </w:r>
      <w:r>
        <w:rPr>
          <w:rFonts w:ascii="Calibri" w:eastAsia="Calibri" w:hAnsi="Calibri" w:cs="Calibri"/>
          <w:color w:val="000000"/>
        </w:rPr>
        <w:t xml:space="preserve">funds. 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The PC-1 </w:t>
      </w:r>
      <w:r>
        <w:rPr>
          <w:rFonts w:ascii="Calibri" w:eastAsia="Calibri" w:hAnsi="Calibri" w:cs="Calibri"/>
          <w:color w:val="000000"/>
        </w:rPr>
        <w:t>subform</w:t>
      </w:r>
      <w:r>
        <w:rPr>
          <w:rFonts w:ascii="Calibri" w:eastAsia="Calibri" w:hAnsi="Calibri" w:cs="Calibri"/>
          <w:color w:val="000000"/>
        </w:rPr>
        <w:t xml:space="preserve"> collects information specific to Degree/Diploma/Certificate Training Programs only.  If you have any questions about how to complete this form, please refer to the instruction manual and/or contact your Government Project Officer.</w:t>
      </w:r>
      <w:r>
        <w:rPr>
          <w:rFonts w:ascii="Calibri" w:eastAsia="Calibri" w:hAnsi="Calibri" w:cs="Calibri"/>
          <w:color w:val="414141"/>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7"/>
        <w:gridCol w:w="1502"/>
        <w:gridCol w:w="2547"/>
        <w:gridCol w:w="2379"/>
        <w:gridCol w:w="2007"/>
        <w:gridCol w:w="3699"/>
        <w:gridCol w:w="3991"/>
        <w:gridCol w:w="4590"/>
      </w:tblGrid>
      <w:tr w14:paraId="7F99135E" w14:textId="77777777" w:rsidTr="007A66A8">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51"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5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53"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Type of Training Program</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5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Type of Degree Offered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5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Primary Focus Area</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56"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Delivery Mode Used to Offer Program</w:t>
            </w:r>
          </w:p>
        </w:tc>
        <w:tc>
          <w:tcPr>
            <w:tcW w:w="8536" w:type="dxa"/>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5D" w14:textId="6E4AF282">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Enrolled (whether funded by </w:t>
            </w:r>
            <w:r w:rsidR="008A6061">
              <w:rPr>
                <w:rFonts w:ascii="Calibri" w:eastAsia="Calibri" w:hAnsi="Calibri" w:cs="Calibri"/>
                <w:b/>
                <w:bCs/>
                <w:color w:val="10405D"/>
                <w:sz w:val="22"/>
                <w:szCs w:val="22"/>
              </w:rPr>
              <w:t>BHW</w:t>
            </w:r>
            <w:r>
              <w:rPr>
                <w:rFonts w:ascii="Calibri" w:eastAsia="Calibri" w:hAnsi="Calibri" w:cs="Calibri"/>
                <w:b/>
                <w:bCs/>
                <w:color w:val="FF0000"/>
                <w:sz w:val="22"/>
                <w:szCs w:val="22"/>
              </w:rPr>
              <w:t xml:space="preserve"> </w:t>
            </w:r>
            <w:r>
              <w:rPr>
                <w:rFonts w:ascii="Calibri" w:eastAsia="Calibri" w:hAnsi="Calibri" w:cs="Calibri"/>
                <w:b/>
                <w:bCs/>
                <w:color w:val="10405D"/>
                <w:sz w:val="22"/>
                <w:szCs w:val="22"/>
              </w:rPr>
              <w:t>or not)</w:t>
            </w:r>
          </w:p>
        </w:tc>
      </w:tr>
      <w:tr w14:paraId="7F99136D" w14:textId="77777777" w:rsidTr="007A66A8">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7A66A8" w14:paraId="7F99135F"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A66A8" w14:paraId="7F991360"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A66A8" w14:paraId="7F991361"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A66A8" w14:paraId="7F991362"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A66A8" w14:paraId="7F991363"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A66A8" w14:paraId="7F991364" w14:textId="77777777">
            <w:pPr>
              <w:rPr>
                <w:rFonts w:ascii="Calibri" w:eastAsia="Calibri" w:hAnsi="Calibri" w:cs="Calibri"/>
                <w:b/>
                <w:bCs/>
                <w:color w:val="10405D"/>
                <w:sz w:val="22"/>
                <w:szCs w:val="22"/>
              </w:rPr>
            </w:pPr>
          </w:p>
        </w:tc>
        <w:tc>
          <w:tcPr>
            <w:tcW w:w="3961"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7A66A8" w14:paraId="7F99136B"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4545"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7A66A8" w14:paraId="7F99136C"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r>
      <w:tr w14:paraId="7F99137C" w14:textId="77777777" w:rsidTr="007A66A8">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A66A8" w14:paraId="7F99136E"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A66A8" w14:paraId="7F99136F"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A66A8" w:rsidP="00BA51C0" w14:paraId="7F99137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r>
              <w:rPr>
                <w:rFonts w:ascii="Calibri" w:eastAsia="Calibri" w:hAnsi="Calibri" w:cs="Calibri"/>
                <w:b/>
                <w:bCs/>
                <w:color w:val="10405D"/>
                <w:sz w:val="22"/>
                <w:szCs w:val="22"/>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A66A8" w:rsidP="00BA51C0" w14:paraId="7F99137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1j</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A66A8" w:rsidP="00BA51C0" w14:paraId="7F99137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w:t>
            </w:r>
            <w:r>
              <w:rPr>
                <w:rFonts w:ascii="Calibri" w:eastAsia="Calibri" w:hAnsi="Calibri" w:cs="Calibri"/>
                <w:b/>
                <w:bCs/>
                <w:color w:val="10405D"/>
                <w:sz w:val="22"/>
                <w:szCs w:val="22"/>
              </w:rPr>
              <w:br/>
              <w:t>Block 1k</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A66A8" w:rsidP="00BA51C0" w14:paraId="7F99137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1k.1</w:t>
            </w:r>
          </w:p>
        </w:tc>
        <w:tc>
          <w:tcPr>
            <w:tcW w:w="3961"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A66A8" w:rsidP="00BA51C0" w14:paraId="7F99137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r>
              <w:rPr>
                <w:rFonts w:ascii="Calibri" w:eastAsia="Calibri" w:hAnsi="Calibri" w:cs="Calibri"/>
                <w:b/>
                <w:bCs/>
                <w:color w:val="10405D"/>
                <w:sz w:val="22"/>
                <w:szCs w:val="22"/>
              </w:rPr>
              <w:br/>
              <w:t>Block 3</w:t>
            </w:r>
          </w:p>
        </w:tc>
        <w:tc>
          <w:tcPr>
            <w:tcW w:w="4545"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A66A8" w:rsidP="00BA51C0" w14:paraId="7F99137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3a</w:t>
            </w:r>
          </w:p>
        </w:tc>
      </w:tr>
      <w:tr w14:paraId="7F99138B" w14:textId="77777777" w:rsidTr="007A66A8">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A66A8" w14:paraId="7F99137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A66A8" w14:paraId="7F99137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7A66A8" w14:paraId="7F99137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7A66A8" w14:paraId="7F99138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7A66A8" w14:paraId="7F99138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7A66A8" w14:paraId="7F991382" w14:textId="77777777">
            <w:pPr>
              <w:jc w:val="center"/>
              <w:rPr>
                <w:rFonts w:ascii="Calibri" w:eastAsia="Calibri" w:hAnsi="Calibri" w:cs="Calibri"/>
                <w:color w:val="000000"/>
                <w:sz w:val="22"/>
                <w:szCs w:val="22"/>
              </w:rPr>
            </w:pPr>
          </w:p>
        </w:tc>
        <w:tc>
          <w:tcPr>
            <w:tcW w:w="39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A66A8" w14:paraId="7F991389" w14:textId="77777777">
            <w:pPr>
              <w:jc w:val="center"/>
              <w:rPr>
                <w:rFonts w:ascii="Calibri" w:eastAsia="Calibri" w:hAnsi="Calibri" w:cs="Calibri"/>
                <w:color w:val="000000"/>
                <w:sz w:val="22"/>
                <w:szCs w:val="22"/>
              </w:rPr>
            </w:pPr>
          </w:p>
        </w:tc>
        <w:tc>
          <w:tcPr>
            <w:tcW w:w="45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A66A8" w14:paraId="7F99138A" w14:textId="77777777">
            <w:pPr>
              <w:jc w:val="center"/>
              <w:rPr>
                <w:rFonts w:ascii="Calibri" w:eastAsia="Calibri" w:hAnsi="Calibri" w:cs="Calibri"/>
                <w:color w:val="000000"/>
                <w:sz w:val="22"/>
                <w:szCs w:val="22"/>
              </w:rPr>
            </w:pPr>
          </w:p>
        </w:tc>
      </w:tr>
    </w:tbl>
    <w:p w:rsidR="00223398" w:rsidRPr="00401F57" w14:paraId="7F99138C"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287"/>
        <w:gridCol w:w="3184"/>
        <w:gridCol w:w="3402"/>
        <w:gridCol w:w="3892"/>
        <w:gridCol w:w="4394"/>
      </w:tblGrid>
      <w:tr w14:paraId="7F991390"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8D" w14:textId="785D3610">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Enrolled (whether funded by </w:t>
            </w:r>
            <w:r w:rsidR="008A6061">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8E" w14:textId="217AF6F6">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Graduated/Completed (whether funded by </w:t>
            </w:r>
            <w:r w:rsidR="008A6061">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38F" w14:textId="7B3BB230">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Who left the Program Before Completion (whether funded by </w:t>
            </w:r>
            <w:r w:rsidR="008A6061">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w:t>
            </w:r>
          </w:p>
        </w:tc>
      </w:tr>
      <w:tr w14:paraId="7F99139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391"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Disadvantaged Background and not 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392"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393"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39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395"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r>
      <w:tr w14:paraId="7F99139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39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39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39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r>
              <w:rPr>
                <w:rFonts w:ascii="Calibri" w:eastAsia="Calibri" w:hAnsi="Calibri" w:cs="Calibri"/>
                <w:b/>
                <w:bCs/>
                <w:color w:val="10405D"/>
                <w:sz w:val="22"/>
                <w:szCs w:val="22"/>
              </w:rPr>
              <w:br/>
              <w:t>Block 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39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w:t>
            </w:r>
            <w:r>
              <w:rPr>
                <w:rFonts w:ascii="Calibri" w:eastAsia="Calibri" w:hAnsi="Calibri" w:cs="Calibri"/>
                <w:b/>
                <w:bCs/>
                <w:color w:val="10405D"/>
                <w:sz w:val="22"/>
                <w:szCs w:val="22"/>
              </w:rPr>
              <w:br/>
              <w:t>Block 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39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(13)</w:t>
            </w:r>
            <w:r>
              <w:rPr>
                <w:rFonts w:ascii="Calibri" w:eastAsia="Calibri" w:hAnsi="Calibri" w:cs="Calibri"/>
                <w:b/>
                <w:bCs/>
                <w:color w:val="10405D"/>
                <w:sz w:val="22"/>
                <w:szCs w:val="22"/>
              </w:rPr>
              <w:br/>
              <w:t>Block 9a</w:t>
            </w:r>
          </w:p>
        </w:tc>
      </w:tr>
      <w:tr w14:paraId="7F9913A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9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9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9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A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3A1" w14:textId="77777777">
            <w:pPr>
              <w:jc w:val="center"/>
              <w:rPr>
                <w:rFonts w:ascii="Calibri" w:eastAsia="Calibri" w:hAnsi="Calibri" w:cs="Calibri"/>
                <w:color w:val="000000"/>
                <w:sz w:val="22"/>
                <w:szCs w:val="22"/>
              </w:rPr>
            </w:pPr>
          </w:p>
        </w:tc>
      </w:tr>
    </w:tbl>
    <w:p w:rsidR="00223398" w:rsidRPr="00401F57" w14:paraId="7F9913A3" w14:textId="77777777">
      <w:pPr>
        <w:rPr>
          <w:noProof/>
        </w:rPr>
      </w:pPr>
    </w:p>
    <w:p w:rsidR="00223398" w:rsidRPr="00401F57" w14:paraId="7F9913A4" w14:textId="77777777">
      <w:pPr>
        <w:rPr>
          <w:noProof/>
        </w:rPr>
      </w:pPr>
    </w:p>
    <w:p w:rsidR="00223398" w:rsidP="00741992" w14:paraId="7F9913A5" w14:textId="77777777">
      <w:pPr>
        <w:rPr>
          <w:rFonts w:asciiTheme="majorHAnsi" w:hAnsiTheme="majorHAnsi"/>
        </w:rPr>
        <w:sectPr w:rsidSect="00741992">
          <w:footerReference w:type="default" r:id="rId13"/>
          <w:pgSz w:w="24480" w:h="15840" w:orient="landscape" w:code="3"/>
          <w:pgMar w:top="1008" w:right="1152" w:bottom="1008" w:left="1152" w:header="720" w:footer="720" w:gutter="0"/>
          <w:cols w:space="720"/>
          <w:docGrid w:linePitch="360"/>
        </w:sectPr>
      </w:pPr>
      <w:bookmarkStart w:id="329" w:name="_GoBack_2"/>
      <w:bookmarkEnd w:id="329"/>
    </w:p>
    <w:p w:rsidR="00223398" w:rsidRPr="00401F57" w:rsidP="00741992" w14:paraId="7F9913A6" w14:textId="77777777">
      <w:pPr>
        <w:pStyle w:val="Heading2"/>
        <w:rPr>
          <w:rFonts w:ascii="Cambria" w:eastAsia="Cambria" w:hAnsi="Cambria" w:cs="Cambria"/>
          <w:noProof/>
          <w:color w:val="4F81BD"/>
          <w:sz w:val="26"/>
        </w:rPr>
      </w:pPr>
      <w:bookmarkStart w:id="330" w:name="_Toc256001953"/>
      <w:bookmarkStart w:id="331" w:name="_Toc256001884"/>
      <w:bookmarkStart w:id="332" w:name="_Toc256001816"/>
      <w:bookmarkStart w:id="333" w:name="_Toc256001749"/>
      <w:bookmarkStart w:id="334" w:name="_Toc256001684"/>
      <w:bookmarkStart w:id="335" w:name="_Toc256001620"/>
      <w:bookmarkStart w:id="336" w:name="_Toc256001557"/>
      <w:bookmarkStart w:id="337" w:name="_Toc256001495"/>
      <w:bookmarkStart w:id="338" w:name="_Toc256001435"/>
      <w:bookmarkStart w:id="339" w:name="_Toc256001376"/>
      <w:bookmarkStart w:id="340" w:name="_Toc256001318"/>
      <w:bookmarkStart w:id="341" w:name="_Toc256001261"/>
      <w:bookmarkStart w:id="342" w:name="_Toc256001205"/>
      <w:bookmarkStart w:id="343" w:name="_Toc256001150"/>
      <w:bookmarkStart w:id="344" w:name="_Toc256001096"/>
      <w:bookmarkStart w:id="345" w:name="_Toc256001044"/>
      <w:bookmarkStart w:id="346" w:name="_Toc256000993"/>
      <w:bookmarkStart w:id="347" w:name="_Toc256000944"/>
      <w:bookmarkStart w:id="348" w:name="_Toc256000896"/>
      <w:bookmarkStart w:id="349" w:name="_Toc256000849"/>
      <w:bookmarkStart w:id="350" w:name="_Toc256000803"/>
      <w:bookmarkStart w:id="351" w:name="_Toc256000758"/>
      <w:bookmarkStart w:id="352" w:name="_Toc256000714"/>
      <w:bookmarkStart w:id="353" w:name="_Toc256000671"/>
      <w:bookmarkStart w:id="354" w:name="_Toc256000629"/>
      <w:bookmarkStart w:id="355" w:name="_Toc256000588"/>
      <w:bookmarkStart w:id="356" w:name="_Toc256000548"/>
      <w:bookmarkStart w:id="357" w:name="_Toc256000510"/>
      <w:bookmarkStart w:id="358" w:name="_Toc256000473"/>
      <w:bookmarkStart w:id="359" w:name="_Toc256000438"/>
      <w:bookmarkStart w:id="360" w:name="_Toc256000405"/>
      <w:bookmarkStart w:id="361" w:name="_Toc256000374"/>
      <w:bookmarkStart w:id="362" w:name="_Toc256000344"/>
      <w:bookmarkStart w:id="363" w:name="_Toc256000315"/>
      <w:bookmarkStart w:id="364" w:name="_Toc256000288"/>
      <w:bookmarkStart w:id="365" w:name="_Toc256000262"/>
      <w:bookmarkStart w:id="366" w:name="_Toc256000238"/>
      <w:bookmarkStart w:id="367" w:name="_Toc256000215"/>
      <w:bookmarkStart w:id="368" w:name="_Toc256000194"/>
      <w:bookmarkStart w:id="369" w:name="_Toc256000174"/>
      <w:bookmarkStart w:id="370" w:name="_Toc256000155"/>
      <w:bookmarkStart w:id="371" w:name="_Toc256000137"/>
      <w:bookmarkStart w:id="372" w:name="_Toc256000120"/>
      <w:bookmarkStart w:id="373" w:name="_Toc256000105"/>
      <w:bookmarkStart w:id="374" w:name="_Toc256000091"/>
      <w:bookmarkStart w:id="375" w:name="_Toc256000078"/>
      <w:bookmarkStart w:id="376" w:name="_Toc256000066"/>
      <w:bookmarkStart w:id="377" w:name="_Toc256000055"/>
      <w:bookmarkStart w:id="378" w:name="_Toc256000045"/>
      <w:bookmarkStart w:id="379" w:name="_Toc256000036"/>
      <w:bookmarkStart w:id="380" w:name="_Toc256000028"/>
      <w:bookmarkStart w:id="381" w:name="_Toc256000021"/>
      <w:r>
        <w:rPr>
          <w:rFonts w:ascii="Cambria" w:eastAsia="Cambria" w:hAnsi="Cambria" w:cs="Cambria"/>
          <w:noProof/>
          <w:color w:val="4F81BD"/>
          <w:sz w:val="26"/>
        </w:rPr>
        <w:t>2.2.   PC-2: Program Characteristics – Non-degree bearing Unstructured Training Programs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223398" w:rsidRPr="00401F57" w:rsidP="00741992" w14:paraId="7F9913A7" w14:textId="29CB33C4">
      <w:pPr>
        <w:rPr>
          <w:noProof/>
        </w:rPr>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with </w:t>
      </w:r>
      <w:r w:rsidR="00AB226A">
        <w:rPr>
          <w:rFonts w:ascii="Calibri" w:eastAsia="Calibri" w:hAnsi="Calibri" w:cs="Calibri"/>
        </w:rPr>
        <w:t>BHW</w:t>
      </w:r>
      <w:r>
        <w:rPr>
          <w:rFonts w:ascii="Calibri" w:eastAsia="Calibri" w:hAnsi="Calibri" w:cs="Calibri"/>
          <w:color w:val="000000"/>
        </w:rPr>
        <w:t xml:space="preserve"> funds. The PC-2 </w:t>
      </w:r>
      <w:r>
        <w:rPr>
          <w:rFonts w:ascii="Calibri" w:eastAsia="Calibri" w:hAnsi="Calibri" w:cs="Calibri"/>
          <w:color w:val="000000"/>
        </w:rPr>
        <w:t>subform</w:t>
      </w:r>
      <w:r>
        <w:rPr>
          <w:rFonts w:ascii="Calibri" w:eastAsia="Calibri" w:hAnsi="Calibri" w:cs="Calibri"/>
          <w:color w:val="000000"/>
        </w:rPr>
        <w:t xml:space="preserve"> collects information specific to Non-degree bearing Unstructured Training Programs only.</w:t>
      </w:r>
      <w:r>
        <w:rPr>
          <w:rFonts w:ascii="Calibri" w:eastAsia="Calibri" w:hAnsi="Calibri" w:cs="Calibri"/>
        </w:rPr>
        <w:t xml:space="preserve">  </w:t>
      </w:r>
      <w:r>
        <w:rPr>
          <w:rFonts w:ascii="Calibri" w:eastAsia="Calibri" w:hAnsi="Calibri" w:cs="Calibri"/>
          <w:color w:val="000000"/>
        </w:rPr>
        <w:t xml:space="preserve">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If you have any questions about how to complete this form,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r>
        <w:rPr>
          <w:color w:val="000000"/>
        </w:rPr>
        <w:t xml:space="preserve">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8"/>
        <w:gridCol w:w="1466"/>
        <w:gridCol w:w="2387"/>
        <w:gridCol w:w="2302"/>
        <w:gridCol w:w="2388"/>
        <w:gridCol w:w="3586"/>
        <w:gridCol w:w="4056"/>
        <w:gridCol w:w="5247"/>
      </w:tblGrid>
      <w:tr w14:paraId="7F9913B3"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A8"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A9"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AA" w14:textId="77777777">
            <w:pPr>
              <w:shd w:val="clear" w:color="auto" w:fill="BBD5EA"/>
              <w:rPr>
                <w:rFonts w:ascii="Calibri" w:eastAsia="Calibri" w:hAnsi="Calibri" w:cs="Calibri"/>
                <w:b/>
                <w:bCs/>
                <w:color w:val="10405D"/>
              </w:rPr>
            </w:pPr>
            <w:r>
              <w:rPr>
                <w:rFonts w:ascii="Calibri" w:eastAsia="Calibri" w:hAnsi="Calibri" w:cs="Calibri"/>
                <w:b/>
                <w:bCs/>
                <w:color w:val="10405D"/>
              </w:rPr>
              <w:t>Type of 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A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Type of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A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Name of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rsidP="001B6BC7" w14:paraId="7F9913AD"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Education Level(s) of Participants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AE"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Length of Training Activity in Clock Hours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B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Training Activity Status in the Current Reporting Period</w:t>
            </w:r>
          </w:p>
        </w:tc>
      </w:tr>
      <w:tr w14:paraId="7F9913B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B4"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3B5"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B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B7"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B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1a.1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B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1b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B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1c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B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p>
        </w:tc>
      </w:tr>
      <w:tr w14:paraId="7F9913CB" w14:textId="77777777" w:rsidTr="006F779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C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C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3C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3C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3C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C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C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CA" w14:textId="77777777">
            <w:pPr>
              <w:rPr>
                <w:rFonts w:ascii="Calibri" w:eastAsia="Calibri" w:hAnsi="Calibri" w:cs="Calibri"/>
              </w:rPr>
            </w:pPr>
          </w:p>
        </w:tc>
      </w:tr>
    </w:tbl>
    <w:p w:rsidR="00223398" w:rsidRPr="00401F57" w14:paraId="7F9913CC" w14:textId="77777777">
      <w:pPr>
        <w:rPr>
          <w:noProof/>
        </w:rPr>
      </w:pPr>
    </w:p>
    <w:p w:rsidR="00223398" w:rsidP="00741992" w14:paraId="7F9913CD" w14:textId="77777777">
      <w:pPr>
        <w:rPr>
          <w:rFonts w:asciiTheme="majorHAnsi" w:hAnsiTheme="majorHAnsi"/>
        </w:rPr>
        <w:sectPr w:rsidSect="00741992">
          <w:footerReference w:type="default" r:id="rId14"/>
          <w:pgSz w:w="24480" w:h="15840" w:orient="landscape" w:code="3"/>
          <w:pgMar w:top="1008" w:right="1152" w:bottom="1008" w:left="1152" w:header="720" w:footer="720" w:gutter="0"/>
          <w:cols w:space="720"/>
          <w:docGrid w:linePitch="360"/>
        </w:sectPr>
      </w:pPr>
      <w:bookmarkStart w:id="382" w:name="_GoBack_3"/>
      <w:bookmarkEnd w:id="382"/>
    </w:p>
    <w:p w:rsidR="00223398" w:rsidRPr="00401F57" w:rsidP="00741992" w14:paraId="7F9913CE" w14:textId="77777777">
      <w:pPr>
        <w:pStyle w:val="Heading2"/>
        <w:rPr>
          <w:rFonts w:ascii="Cambria" w:eastAsia="Cambria" w:hAnsi="Cambria" w:cs="Cambria"/>
          <w:noProof/>
          <w:color w:val="4F81BD"/>
          <w:sz w:val="26"/>
        </w:rPr>
      </w:pPr>
      <w:bookmarkStart w:id="383" w:name="_Toc256001954"/>
      <w:bookmarkStart w:id="384" w:name="_Toc256001885"/>
      <w:bookmarkStart w:id="385" w:name="_Toc256001817"/>
      <w:bookmarkStart w:id="386" w:name="_Toc256001750"/>
      <w:bookmarkStart w:id="387" w:name="_Toc256001685"/>
      <w:bookmarkStart w:id="388" w:name="_Toc256001621"/>
      <w:bookmarkStart w:id="389" w:name="_Toc256001558"/>
      <w:bookmarkStart w:id="390" w:name="_Toc256001496"/>
      <w:bookmarkStart w:id="391" w:name="_Toc256001436"/>
      <w:bookmarkStart w:id="392" w:name="_Toc256001377"/>
      <w:bookmarkStart w:id="393" w:name="_Toc256001319"/>
      <w:bookmarkStart w:id="394" w:name="_Toc256001262"/>
      <w:bookmarkStart w:id="395" w:name="_Toc256001206"/>
      <w:bookmarkStart w:id="396" w:name="_Toc256001151"/>
      <w:bookmarkStart w:id="397" w:name="_Toc256001097"/>
      <w:bookmarkStart w:id="398" w:name="_Toc256001045"/>
      <w:bookmarkStart w:id="399" w:name="_Toc256000994"/>
      <w:bookmarkStart w:id="400" w:name="_Toc256000945"/>
      <w:bookmarkStart w:id="401" w:name="_Toc256000897"/>
      <w:bookmarkStart w:id="402" w:name="_Toc256000850"/>
      <w:bookmarkStart w:id="403" w:name="_Toc256000804"/>
      <w:bookmarkStart w:id="404" w:name="_Toc256000759"/>
      <w:bookmarkStart w:id="405" w:name="_Toc256000715"/>
      <w:bookmarkStart w:id="406" w:name="_Toc256000672"/>
      <w:bookmarkStart w:id="407" w:name="_Toc256000630"/>
      <w:bookmarkStart w:id="408" w:name="_Toc256000589"/>
      <w:bookmarkStart w:id="409" w:name="_Toc256000549"/>
      <w:bookmarkStart w:id="410" w:name="_Toc256000511"/>
      <w:bookmarkStart w:id="411" w:name="_Toc256000474"/>
      <w:bookmarkStart w:id="412" w:name="_Toc256000439"/>
      <w:bookmarkStart w:id="413" w:name="_Toc256000406"/>
      <w:bookmarkStart w:id="414" w:name="_Toc256000375"/>
      <w:bookmarkStart w:id="415" w:name="_Toc256000345"/>
      <w:bookmarkStart w:id="416" w:name="_Toc256000316"/>
      <w:bookmarkStart w:id="417" w:name="_Toc256000289"/>
      <w:bookmarkStart w:id="418" w:name="_Toc256000263"/>
      <w:bookmarkStart w:id="419" w:name="_Toc256000239"/>
      <w:bookmarkStart w:id="420" w:name="_Toc256000216"/>
      <w:bookmarkStart w:id="421" w:name="_Toc256000195"/>
      <w:bookmarkStart w:id="422" w:name="_Toc256000175"/>
      <w:bookmarkStart w:id="423" w:name="_Toc256000156"/>
      <w:bookmarkStart w:id="424" w:name="_Toc256000138"/>
      <w:bookmarkStart w:id="425" w:name="_Toc256000121"/>
      <w:bookmarkStart w:id="426" w:name="_Toc256000106"/>
      <w:bookmarkStart w:id="427" w:name="_Toc256000092"/>
      <w:bookmarkStart w:id="428" w:name="_Toc256000079"/>
      <w:bookmarkStart w:id="429" w:name="_Toc256000067"/>
      <w:bookmarkStart w:id="430" w:name="_Toc256000056"/>
      <w:bookmarkStart w:id="431" w:name="_Toc256000046"/>
      <w:bookmarkStart w:id="432" w:name="_Toc256000037"/>
      <w:bookmarkStart w:id="433" w:name="_Toc256000029"/>
      <w:r>
        <w:rPr>
          <w:rFonts w:ascii="Cambria" w:eastAsia="Cambria" w:hAnsi="Cambria" w:cs="Cambria"/>
          <w:noProof/>
          <w:color w:val="4F81BD"/>
          <w:sz w:val="26"/>
        </w:rPr>
        <w:t>2.3.   PC-3: Program Characteristics – Non-degree bearing Structured Training Programs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223398" w:rsidRPr="00401F57" w:rsidP="00741992" w14:paraId="7F9913CF" w14:textId="737AF0A4">
      <w:pPr>
        <w:rPr>
          <w:noProof/>
        </w:rPr>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with </w:t>
      </w:r>
      <w:r w:rsidR="006D360E">
        <w:rPr>
          <w:rFonts w:ascii="Calibri" w:eastAsia="Calibri" w:hAnsi="Calibri" w:cs="Calibri"/>
        </w:rPr>
        <w:t>BHW</w:t>
      </w:r>
      <w:r>
        <w:rPr>
          <w:rFonts w:ascii="Calibri" w:eastAsia="Calibri" w:hAnsi="Calibri" w:cs="Calibri"/>
          <w:color w:val="000000"/>
        </w:rPr>
        <w:t xml:space="preserve"> funds. The PC-3 </w:t>
      </w:r>
      <w:r>
        <w:rPr>
          <w:rFonts w:ascii="Calibri" w:eastAsia="Calibri" w:hAnsi="Calibri" w:cs="Calibri"/>
          <w:color w:val="000000"/>
        </w:rPr>
        <w:t>subform</w:t>
      </w:r>
      <w:r>
        <w:rPr>
          <w:rFonts w:ascii="Calibri" w:eastAsia="Calibri" w:hAnsi="Calibri" w:cs="Calibri"/>
          <w:color w:val="000000"/>
        </w:rPr>
        <w:t xml:space="preserve"> collects information specific to Non-degree bearing Structured Training Programs only.</w:t>
      </w:r>
      <w:r>
        <w:rPr>
          <w:rFonts w:ascii="Calibri" w:eastAsia="Calibri" w:hAnsi="Calibri" w:cs="Calibri"/>
        </w:rPr>
        <w:t xml:space="preserve">  </w:t>
      </w:r>
      <w:r>
        <w:rPr>
          <w:rFonts w:ascii="Calibri" w:eastAsia="Calibri" w:hAnsi="Calibri" w:cs="Calibri"/>
          <w:color w:val="000000"/>
        </w:rPr>
        <w:t xml:space="preserve">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If you have any questions about how to complete this form,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r>
        <w:rPr>
          <w:color w:val="000000"/>
        </w:rPr>
        <w:t xml:space="preserve">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217"/>
        <w:gridCol w:w="1775"/>
        <w:gridCol w:w="1709"/>
        <w:gridCol w:w="1754"/>
        <w:gridCol w:w="2563"/>
        <w:gridCol w:w="2697"/>
        <w:gridCol w:w="3169"/>
        <w:gridCol w:w="3202"/>
        <w:gridCol w:w="3347"/>
      </w:tblGrid>
      <w:tr w14:paraId="7F9913DD"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0"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2" w14:textId="77777777">
            <w:pPr>
              <w:shd w:val="clear" w:color="auto" w:fill="BBD5EA"/>
              <w:rPr>
                <w:rFonts w:ascii="Calibri" w:eastAsia="Calibri" w:hAnsi="Calibri" w:cs="Calibri"/>
                <w:b/>
                <w:bCs/>
                <w:color w:val="10405D"/>
              </w:rPr>
            </w:pPr>
            <w:r>
              <w:rPr>
                <w:rFonts w:ascii="Calibri" w:eastAsia="Calibri" w:hAnsi="Calibri" w:cs="Calibri"/>
                <w:b/>
                <w:bCs/>
                <w:color w:val="10405D"/>
              </w:rPr>
              <w:t>Type of 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Type of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Name of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5" w14:textId="77777777">
            <w:pPr>
              <w:shd w:val="clear" w:color="auto" w:fill="BBD5EA"/>
              <w:rPr>
                <w:rFonts w:ascii="Calibri" w:eastAsia="Calibri" w:hAnsi="Calibri" w:cs="Calibri"/>
                <w:b/>
                <w:bCs/>
                <w:color w:val="10405D"/>
              </w:rPr>
            </w:pPr>
            <w:r>
              <w:rPr>
                <w:rFonts w:ascii="Calibri" w:eastAsia="Calibri" w:hAnsi="Calibri" w:cs="Calibri"/>
                <w:b/>
                <w:bCs/>
                <w:color w:val="10405D"/>
              </w:rPr>
              <w:t>Select Education Level(s) of Participants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Length of Training Program in Clock Hours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Public Health Careers Content Was Offered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Clinical or Practicum Training Was Offered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Training Activity Status in the Current Reporting Period</w:t>
            </w:r>
          </w:p>
        </w:tc>
      </w:tr>
      <w:tr w14:paraId="7F9913E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DE"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3DF"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1d.1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1e</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1f</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5"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r>
              <w:rPr>
                <w:rFonts w:ascii="Calibri" w:eastAsia="Calibri" w:hAnsi="Calibri" w:cs="Calibri"/>
                <w:b/>
                <w:bCs/>
                <w:color w:val="10405D"/>
              </w:rPr>
              <w:br/>
              <w:t>Block 1g</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1h</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3E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(10)</w:t>
            </w:r>
          </w:p>
        </w:tc>
      </w:tr>
      <w:tr w14:paraId="7F9913F9" w14:textId="77777777" w:rsidTr="006F779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E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E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3E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3E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3F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F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F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F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F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3F8" w14:textId="77777777">
            <w:pPr>
              <w:rPr>
                <w:rFonts w:ascii="Calibri" w:eastAsia="Calibri" w:hAnsi="Calibri" w:cs="Calibri"/>
              </w:rPr>
            </w:pPr>
          </w:p>
        </w:tc>
      </w:tr>
    </w:tbl>
    <w:p w:rsidR="00223398" w:rsidRPr="00401F57" w14:paraId="7F9913FA" w14:textId="77777777">
      <w:pPr>
        <w:rPr>
          <w:noProof/>
        </w:rPr>
      </w:pPr>
    </w:p>
    <w:p w:rsidR="00223398" w:rsidP="00741992" w14:paraId="7F9913FB" w14:textId="77777777">
      <w:pPr>
        <w:rPr>
          <w:rFonts w:asciiTheme="majorHAnsi" w:hAnsiTheme="majorHAnsi"/>
        </w:rPr>
        <w:sectPr w:rsidSect="00741992">
          <w:footerReference w:type="default" r:id="rId15"/>
          <w:pgSz w:w="24480" w:h="15840" w:orient="landscape" w:code="3"/>
          <w:pgMar w:top="1008" w:right="1152" w:bottom="1008" w:left="1152" w:header="720" w:footer="720" w:gutter="0"/>
          <w:cols w:space="720"/>
          <w:docGrid w:linePitch="360"/>
        </w:sectPr>
      </w:pPr>
      <w:bookmarkStart w:id="434" w:name="_GoBack_4"/>
      <w:bookmarkEnd w:id="434"/>
    </w:p>
    <w:p w:rsidR="00223398" w:rsidRPr="00401F57" w:rsidP="00741992" w14:paraId="7F9913FC" w14:textId="77777777">
      <w:pPr>
        <w:pStyle w:val="Heading2"/>
        <w:rPr>
          <w:rFonts w:ascii="Cambria" w:eastAsia="Cambria" w:hAnsi="Cambria" w:cs="Cambria"/>
          <w:noProof/>
          <w:color w:val="4F81BD"/>
          <w:sz w:val="26"/>
        </w:rPr>
      </w:pPr>
      <w:bookmarkStart w:id="435" w:name="_Toc256001955"/>
      <w:bookmarkStart w:id="436" w:name="_Toc256001886"/>
      <w:bookmarkStart w:id="437" w:name="_Toc256001818"/>
      <w:bookmarkStart w:id="438" w:name="_Toc256001751"/>
      <w:bookmarkStart w:id="439" w:name="_Toc256001686"/>
      <w:bookmarkStart w:id="440" w:name="_Toc256001622"/>
      <w:bookmarkStart w:id="441" w:name="_Toc256001559"/>
      <w:bookmarkStart w:id="442" w:name="_Toc256001497"/>
      <w:bookmarkStart w:id="443" w:name="_Toc256001437"/>
      <w:bookmarkStart w:id="444" w:name="_Toc256001378"/>
      <w:bookmarkStart w:id="445" w:name="_Toc256001320"/>
      <w:bookmarkStart w:id="446" w:name="_Toc256001263"/>
      <w:bookmarkStart w:id="447" w:name="_Toc256001207"/>
      <w:bookmarkStart w:id="448" w:name="_Toc256001152"/>
      <w:bookmarkStart w:id="449" w:name="_Toc256001098"/>
      <w:bookmarkStart w:id="450" w:name="_Toc256001046"/>
      <w:bookmarkStart w:id="451" w:name="_Toc256000995"/>
      <w:bookmarkStart w:id="452" w:name="_Toc256000946"/>
      <w:bookmarkStart w:id="453" w:name="_Toc256000898"/>
      <w:bookmarkStart w:id="454" w:name="_Toc256000851"/>
      <w:bookmarkStart w:id="455" w:name="_Toc256000805"/>
      <w:bookmarkStart w:id="456" w:name="_Toc256000760"/>
      <w:bookmarkStart w:id="457" w:name="_Toc256000716"/>
      <w:bookmarkStart w:id="458" w:name="_Toc256000673"/>
      <w:bookmarkStart w:id="459" w:name="_Toc256000631"/>
      <w:bookmarkStart w:id="460" w:name="_Toc256000590"/>
      <w:bookmarkStart w:id="461" w:name="_Toc256000550"/>
      <w:bookmarkStart w:id="462" w:name="_Toc256000512"/>
      <w:bookmarkStart w:id="463" w:name="_Toc256000475"/>
      <w:bookmarkStart w:id="464" w:name="_Toc256000440"/>
      <w:bookmarkStart w:id="465" w:name="_Toc256000407"/>
      <w:bookmarkStart w:id="466" w:name="_Toc256000376"/>
      <w:bookmarkStart w:id="467" w:name="_Toc256000346"/>
      <w:bookmarkStart w:id="468" w:name="_Toc256000317"/>
      <w:bookmarkStart w:id="469" w:name="_Toc256000290"/>
      <w:bookmarkStart w:id="470" w:name="_Toc256000264"/>
      <w:bookmarkStart w:id="471" w:name="_Toc256000240"/>
      <w:bookmarkStart w:id="472" w:name="_Toc256000217"/>
      <w:bookmarkStart w:id="473" w:name="_Toc256000196"/>
      <w:bookmarkStart w:id="474" w:name="_Toc256000176"/>
      <w:bookmarkStart w:id="475" w:name="_Toc256000157"/>
      <w:bookmarkStart w:id="476" w:name="_Toc256000139"/>
      <w:bookmarkStart w:id="477" w:name="_Toc256000122"/>
      <w:bookmarkStart w:id="478" w:name="_Toc256000107"/>
      <w:bookmarkStart w:id="479" w:name="_Toc256000093"/>
      <w:bookmarkStart w:id="480" w:name="_Toc256000080"/>
      <w:bookmarkStart w:id="481" w:name="_Toc256000068"/>
      <w:bookmarkStart w:id="482" w:name="_Toc256000057"/>
      <w:bookmarkStart w:id="483" w:name="_Toc256000047"/>
      <w:bookmarkStart w:id="484" w:name="_Toc256000038"/>
      <w:r>
        <w:rPr>
          <w:rFonts w:ascii="Cambria" w:eastAsia="Cambria" w:hAnsi="Cambria" w:cs="Cambria"/>
          <w:noProof/>
          <w:color w:val="4F81BD"/>
          <w:sz w:val="26"/>
        </w:rPr>
        <w:t>2.4.   PC-4: Program Characteristics – Internship Programs</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223398" w:rsidRPr="00401F57" w:rsidP="00741992" w14:paraId="7F9913FD" w14:textId="029F137C">
      <w:pPr>
        <w:rPr>
          <w:noProof/>
        </w:rPr>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with</w:t>
      </w:r>
      <w:r w:rsidRPr="00805C07">
        <w:rPr>
          <w:rFonts w:ascii="Calibri" w:eastAsia="Calibri" w:hAnsi="Calibri" w:cs="Calibri"/>
        </w:rPr>
        <w:t xml:space="preserve"> </w:t>
      </w:r>
      <w:r w:rsidR="00E6029F">
        <w:rPr>
          <w:rFonts w:ascii="Calibri" w:eastAsia="Calibri" w:hAnsi="Calibri" w:cs="Calibri"/>
        </w:rPr>
        <w:t>BHW</w:t>
      </w:r>
      <w:r w:rsidRPr="00805C07">
        <w:rPr>
          <w:rFonts w:ascii="Calibri" w:eastAsia="Calibri" w:hAnsi="Calibri" w:cs="Calibri"/>
        </w:rPr>
        <w:t xml:space="preserve"> </w:t>
      </w:r>
      <w:r>
        <w:rPr>
          <w:rFonts w:ascii="Calibri" w:eastAsia="Calibri" w:hAnsi="Calibri" w:cs="Calibri"/>
          <w:color w:val="000000"/>
        </w:rPr>
        <w:t>funds.</w:t>
      </w:r>
      <w:r>
        <w:rPr>
          <w:rFonts w:ascii="Calibri" w:eastAsia="Calibri" w:hAnsi="Calibri" w:cs="Calibri"/>
        </w:rPr>
        <w:t xml:space="preserve">  </w:t>
      </w:r>
      <w:r>
        <w:rPr>
          <w:rFonts w:ascii="Calibri" w:eastAsia="Calibri" w:hAnsi="Calibri" w:cs="Calibri"/>
          <w:color w:val="000000"/>
        </w:rPr>
        <w:t xml:space="preserve">The PC-4 </w:t>
      </w:r>
      <w:r>
        <w:rPr>
          <w:rFonts w:ascii="Calibri" w:eastAsia="Calibri" w:hAnsi="Calibri" w:cs="Calibri"/>
          <w:color w:val="000000"/>
        </w:rPr>
        <w:t>subform</w:t>
      </w:r>
      <w:r>
        <w:rPr>
          <w:rFonts w:ascii="Calibri" w:eastAsia="Calibri" w:hAnsi="Calibri" w:cs="Calibri"/>
          <w:color w:val="000000"/>
        </w:rPr>
        <w:t xml:space="preserve"> collects information specific to Internship Programs only.  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w:t>
      </w:r>
      <w:r>
        <w:rPr>
          <w:rFonts w:ascii="Calibri" w:eastAsia="Calibri" w:hAnsi="Calibri" w:cs="Calibri"/>
        </w:rPr>
        <w:t xml:space="preserve">  </w:t>
      </w:r>
      <w:r>
        <w:rPr>
          <w:rFonts w:ascii="Calibri" w:eastAsia="Calibri" w:hAnsi="Calibri" w:cs="Calibri"/>
          <w:color w:val="000000"/>
        </w:rPr>
        <w:t xml:space="preserve">If you have any questions about how to complete this form,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r>
        <w:rPr>
          <w:color w:val="000000"/>
        </w:rPr>
        <w:t xml:space="preserve">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314"/>
        <w:gridCol w:w="1574"/>
        <w:gridCol w:w="2943"/>
        <w:gridCol w:w="876"/>
        <w:gridCol w:w="942"/>
        <w:gridCol w:w="3017"/>
        <w:gridCol w:w="2453"/>
        <w:gridCol w:w="2626"/>
        <w:gridCol w:w="2688"/>
        <w:gridCol w:w="3000"/>
      </w:tblGrid>
      <w:tr w14:paraId="7F991408"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FE"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3FF"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00" w14:textId="77777777">
            <w:pPr>
              <w:shd w:val="clear" w:color="auto" w:fill="BBD5EA"/>
              <w:rPr>
                <w:rFonts w:ascii="Calibri" w:eastAsia="Calibri" w:hAnsi="Calibri" w:cs="Calibri"/>
                <w:b/>
                <w:bCs/>
                <w:color w:val="10405D"/>
              </w:rPr>
            </w:pPr>
            <w:r>
              <w:rPr>
                <w:rFonts w:ascii="Calibri" w:eastAsia="Calibri" w:hAnsi="Calibri" w:cs="Calibri"/>
                <w:b/>
                <w:bCs/>
                <w:color w:val="10405D"/>
              </w:rPr>
              <w:t>Training Program</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0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Primary Discipline of Individuals Trained</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05" w14:textId="6664E093">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Total # Enrolled (whether funded by </w:t>
            </w:r>
            <w:r w:rsidR="00B648EC">
              <w:rPr>
                <w:rFonts w:ascii="Calibri" w:eastAsia="Calibri" w:hAnsi="Calibri" w:cs="Calibri"/>
                <w:b/>
                <w:bCs/>
                <w:color w:val="10405D"/>
              </w:rPr>
              <w:t>BHW</w:t>
            </w:r>
            <w:r w:rsidRPr="00805C07">
              <w:rPr>
                <w:rFonts w:ascii="Calibri" w:eastAsia="Calibri" w:hAnsi="Calibri" w:cs="Calibri"/>
                <w:b/>
                <w:bCs/>
                <w:color w:val="10405D"/>
              </w:rPr>
              <w:t xml:space="preserve"> </w:t>
            </w:r>
            <w:r>
              <w:rPr>
                <w:rFonts w:ascii="Calibri" w:eastAsia="Calibri" w:hAnsi="Calibri" w:cs="Calibri"/>
                <w:b/>
                <w:bCs/>
                <w:color w:val="10405D"/>
              </w:rPr>
              <w:t>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06" w14:textId="27BDCBDE">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Total # Graduated/Completed (whether funded by </w:t>
            </w:r>
            <w:r w:rsidR="00B648EC">
              <w:rPr>
                <w:rFonts w:ascii="Calibri" w:eastAsia="Calibri" w:hAnsi="Calibri" w:cs="Calibri"/>
                <w:b/>
                <w:bCs/>
                <w:color w:val="10405D"/>
              </w:rPr>
              <w:t>BHW</w:t>
            </w:r>
            <w:r w:rsidRPr="00805C07">
              <w:rPr>
                <w:rFonts w:ascii="Calibri" w:eastAsia="Calibri" w:hAnsi="Calibri" w:cs="Calibri"/>
                <w:b/>
                <w:bCs/>
                <w:color w:val="10405D"/>
              </w:rPr>
              <w:t xml:space="preserve"> </w:t>
            </w:r>
            <w:r>
              <w:rPr>
                <w:rFonts w:ascii="Calibri" w:eastAsia="Calibri" w:hAnsi="Calibri" w:cs="Calibri"/>
                <w:b/>
                <w:bCs/>
                <w:color w:val="10405D"/>
              </w:rPr>
              <w:t>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07" w14:textId="11B76FB5">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Total # Who left the Program Before Completion (whether funded by </w:t>
            </w:r>
            <w:r w:rsidR="00B648EC">
              <w:rPr>
                <w:rFonts w:ascii="Calibri" w:eastAsia="Calibri" w:hAnsi="Calibri" w:cs="Calibri"/>
                <w:b/>
                <w:bCs/>
                <w:color w:val="10405D"/>
              </w:rPr>
              <w:t>BHW</w:t>
            </w:r>
            <w:r w:rsidRPr="00805C07">
              <w:rPr>
                <w:rFonts w:ascii="Calibri" w:eastAsia="Calibri" w:hAnsi="Calibri" w:cs="Calibri"/>
                <w:b/>
                <w:bCs/>
                <w:color w:val="10405D"/>
              </w:rPr>
              <w:t xml:space="preserve"> </w:t>
            </w:r>
            <w:r>
              <w:rPr>
                <w:rFonts w:ascii="Calibri" w:eastAsia="Calibri" w:hAnsi="Calibri" w:cs="Calibri"/>
                <w:b/>
                <w:bCs/>
                <w:color w:val="10405D"/>
              </w:rPr>
              <w:t>or not)</w:t>
            </w:r>
          </w:p>
        </w:tc>
      </w:tr>
      <w:tr w14:paraId="7F99141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805C07" w14:paraId="7F991409"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805C07" w14:paraId="7F99140A"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805C07" w14:paraId="7F99140B"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805C07" w14:paraId="7F99140C" w14:textId="77777777">
            <w:pPr>
              <w:rPr>
                <w:rFonts w:ascii="Calibri" w:eastAsia="Calibri" w:hAnsi="Calibri" w:cs="Calibri"/>
                <w:b/>
                <w:bCs/>
                <w:color w:val="10405D"/>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10"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11" w14:textId="77777777">
            <w:pPr>
              <w:shd w:val="clear" w:color="auto" w:fill="D9D9D9"/>
              <w:jc w:val="center"/>
              <w:rPr>
                <w:rFonts w:ascii="Calibri" w:eastAsia="Calibri" w:hAnsi="Calibri" w:cs="Calibri"/>
                <w:b/>
                <w:bCs/>
              </w:rPr>
            </w:pPr>
            <w:r>
              <w:rPr>
                <w:rFonts w:ascii="Calibri" w:eastAsia="Calibri" w:hAnsi="Calibri" w:cs="Calibri"/>
                <w:b/>
                <w:bCs/>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12" w14:textId="77777777">
            <w:pPr>
              <w:shd w:val="clear" w:color="auto" w:fill="D9D9D9"/>
              <w:jc w:val="center"/>
              <w:rPr>
                <w:rFonts w:ascii="Calibri" w:eastAsia="Calibri" w:hAnsi="Calibri" w:cs="Calibri"/>
                <w:b/>
                <w:bCs/>
              </w:rPr>
            </w:pPr>
            <w:r>
              <w:rPr>
                <w:rFonts w:ascii="Calibri" w:eastAsia="Calibri" w:hAnsi="Calibri" w:cs="Calibri"/>
                <w:b/>
                <w:bCs/>
              </w:rPr>
              <w:t>Disadvantaged Background and not 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13"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14" w14:textId="77777777">
            <w:pPr>
              <w:shd w:val="clear" w:color="auto" w:fill="D9D9D9"/>
              <w:jc w:val="center"/>
              <w:rPr>
                <w:rFonts w:ascii="Calibri" w:eastAsia="Calibri" w:hAnsi="Calibri" w:cs="Calibri"/>
                <w:b/>
                <w:bCs/>
              </w:rPr>
            </w:pPr>
            <w:r>
              <w:rPr>
                <w:rFonts w:ascii="Calibri" w:eastAsia="Calibri" w:hAnsi="Calibri" w:cs="Calibri"/>
                <w:b/>
                <w:bCs/>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15"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16" w14:textId="77777777">
            <w:pPr>
              <w:shd w:val="clear" w:color="auto" w:fill="D9D9D9"/>
              <w:jc w:val="center"/>
              <w:rPr>
                <w:rFonts w:ascii="Calibri" w:eastAsia="Calibri" w:hAnsi="Calibri" w:cs="Calibri"/>
                <w:b/>
                <w:bCs/>
              </w:rPr>
            </w:pPr>
            <w:r>
              <w:rPr>
                <w:rFonts w:ascii="Calibri" w:eastAsia="Calibri" w:hAnsi="Calibri" w:cs="Calibri"/>
                <w:b/>
                <w:bCs/>
              </w:rPr>
              <w:t>URM</w:t>
            </w:r>
          </w:p>
        </w:tc>
      </w:tr>
      <w:tr w14:paraId="7F99142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18"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19"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41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1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1l</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1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2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2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r>
              <w:rPr>
                <w:rFonts w:ascii="Calibri" w:eastAsia="Calibri" w:hAnsi="Calibri" w:cs="Calibri"/>
                <w:b/>
                <w:bCs/>
                <w:color w:val="10405D"/>
              </w:rPr>
              <w:br/>
              <w:t>Block 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2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2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r>
              <w:rPr>
                <w:rFonts w:ascii="Calibri" w:eastAsia="Calibri" w:hAnsi="Calibri" w:cs="Calibri"/>
                <w:b/>
                <w:bCs/>
                <w:color w:val="10405D"/>
              </w:rPr>
              <w:br/>
              <w:t>Block 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2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(9)</w:t>
            </w:r>
            <w:r>
              <w:rPr>
                <w:rFonts w:ascii="Calibri" w:eastAsia="Calibri" w:hAnsi="Calibri" w:cs="Calibri"/>
                <w:b/>
                <w:bCs/>
                <w:color w:val="10405D"/>
              </w:rPr>
              <w:br/>
              <w:t>Block 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25"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(10)</w:t>
            </w:r>
            <w:r>
              <w:rPr>
                <w:rFonts w:ascii="Calibri" w:eastAsia="Calibri" w:hAnsi="Calibri" w:cs="Calibri"/>
                <w:b/>
                <w:bCs/>
                <w:color w:val="10405D"/>
              </w:rPr>
              <w:br/>
              <w:t>Block 9a</w:t>
            </w:r>
          </w:p>
        </w:tc>
      </w:tr>
      <w:tr w14:paraId="7F991435" w14:textId="77777777" w:rsidTr="006F779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2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2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2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2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2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2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3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3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3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3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34" w14:textId="77777777">
            <w:pPr>
              <w:rPr>
                <w:rFonts w:ascii="Calibri" w:eastAsia="Calibri" w:hAnsi="Calibri" w:cs="Calibri"/>
              </w:rPr>
            </w:pPr>
          </w:p>
        </w:tc>
      </w:tr>
    </w:tbl>
    <w:p w:rsidR="00223398" w:rsidRPr="00401F57" w14:paraId="7F991436" w14:textId="77777777">
      <w:pPr>
        <w:rPr>
          <w:noProof/>
        </w:rPr>
      </w:pPr>
    </w:p>
    <w:p w:rsidR="00223398" w:rsidP="00741992" w14:paraId="7F991437" w14:textId="77777777">
      <w:pPr>
        <w:rPr>
          <w:rFonts w:asciiTheme="majorHAnsi" w:hAnsiTheme="majorHAnsi"/>
        </w:rPr>
        <w:sectPr w:rsidSect="00741992">
          <w:footerReference w:type="default" r:id="rId16"/>
          <w:pgSz w:w="24480" w:h="15840" w:orient="landscape" w:code="3"/>
          <w:pgMar w:top="1008" w:right="1152" w:bottom="1008" w:left="1152" w:header="720" w:footer="720" w:gutter="0"/>
          <w:cols w:space="720"/>
          <w:docGrid w:linePitch="360"/>
        </w:sectPr>
      </w:pPr>
      <w:bookmarkStart w:id="485" w:name="_GoBack_5"/>
      <w:bookmarkEnd w:id="485"/>
    </w:p>
    <w:p w:rsidR="00223398" w:rsidRPr="00401F57" w:rsidP="00741992" w14:paraId="7F991438" w14:textId="77777777">
      <w:pPr>
        <w:pStyle w:val="Heading2"/>
        <w:rPr>
          <w:rFonts w:ascii="Cambria" w:eastAsia="Cambria" w:hAnsi="Cambria" w:cs="Cambria"/>
          <w:noProof/>
          <w:color w:val="4F81BD"/>
          <w:sz w:val="26"/>
        </w:rPr>
      </w:pPr>
      <w:bookmarkStart w:id="486" w:name="_Toc256001956"/>
      <w:bookmarkStart w:id="487" w:name="_Toc256001887"/>
      <w:bookmarkStart w:id="488" w:name="_Toc256001819"/>
      <w:bookmarkStart w:id="489" w:name="_Toc256001752"/>
      <w:bookmarkStart w:id="490" w:name="_Toc256001687"/>
      <w:bookmarkStart w:id="491" w:name="_Toc256001623"/>
      <w:bookmarkStart w:id="492" w:name="_Toc256001560"/>
      <w:bookmarkStart w:id="493" w:name="_Toc256001498"/>
      <w:bookmarkStart w:id="494" w:name="_Toc256001438"/>
      <w:bookmarkStart w:id="495" w:name="_Toc256001379"/>
      <w:bookmarkStart w:id="496" w:name="_Toc256001321"/>
      <w:bookmarkStart w:id="497" w:name="_Toc256001264"/>
      <w:bookmarkStart w:id="498" w:name="_Toc256001208"/>
      <w:bookmarkStart w:id="499" w:name="_Toc256001153"/>
      <w:bookmarkStart w:id="500" w:name="_Toc256001099"/>
      <w:bookmarkStart w:id="501" w:name="_Toc256001047"/>
      <w:bookmarkStart w:id="502" w:name="_Toc256000996"/>
      <w:bookmarkStart w:id="503" w:name="_Toc256000947"/>
      <w:bookmarkStart w:id="504" w:name="_Toc256000899"/>
      <w:bookmarkStart w:id="505" w:name="_Toc256000852"/>
      <w:bookmarkStart w:id="506" w:name="_Toc256000806"/>
      <w:bookmarkStart w:id="507" w:name="_Toc256000761"/>
      <w:bookmarkStart w:id="508" w:name="_Toc256000717"/>
      <w:bookmarkStart w:id="509" w:name="_Toc256000674"/>
      <w:bookmarkStart w:id="510" w:name="_Toc256000632"/>
      <w:bookmarkStart w:id="511" w:name="_Toc256000591"/>
      <w:bookmarkStart w:id="512" w:name="_Toc256000551"/>
      <w:bookmarkStart w:id="513" w:name="_Toc256000513"/>
      <w:bookmarkStart w:id="514" w:name="_Toc256000476"/>
      <w:bookmarkStart w:id="515" w:name="_Toc256000441"/>
      <w:bookmarkStart w:id="516" w:name="_Toc256000408"/>
      <w:bookmarkStart w:id="517" w:name="_Toc256000377"/>
      <w:bookmarkStart w:id="518" w:name="_Toc256000347"/>
      <w:bookmarkStart w:id="519" w:name="_Toc256000318"/>
      <w:bookmarkStart w:id="520" w:name="_Toc256000291"/>
      <w:bookmarkStart w:id="521" w:name="_Toc256000265"/>
      <w:bookmarkStart w:id="522" w:name="_Toc256000241"/>
      <w:bookmarkStart w:id="523" w:name="_Toc256000218"/>
      <w:bookmarkStart w:id="524" w:name="_Toc256000197"/>
      <w:bookmarkStart w:id="525" w:name="_Toc256000177"/>
      <w:bookmarkStart w:id="526" w:name="_Toc256000158"/>
      <w:bookmarkStart w:id="527" w:name="_Toc256000140"/>
      <w:bookmarkStart w:id="528" w:name="_Toc256000123"/>
      <w:bookmarkStart w:id="529" w:name="_Toc256000108"/>
      <w:bookmarkStart w:id="530" w:name="_Toc256000094"/>
      <w:bookmarkStart w:id="531" w:name="_Toc256000081"/>
      <w:bookmarkStart w:id="532" w:name="_Toc256000069"/>
      <w:bookmarkStart w:id="533" w:name="_Toc256000058"/>
      <w:bookmarkStart w:id="534" w:name="_Toc256000048"/>
      <w:r>
        <w:rPr>
          <w:rFonts w:ascii="Cambria" w:eastAsia="Cambria" w:hAnsi="Cambria" w:cs="Cambria"/>
          <w:noProof/>
          <w:color w:val="4F81BD"/>
          <w:sz w:val="26"/>
        </w:rPr>
        <w:t>2.5.   PC-5: Program Characteristics – One Year Retraining Programs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43004B" w14:paraId="7F991439" w14:textId="447D377D">
      <w:pPr>
        <w:spacing w:after="240"/>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t>
      </w:r>
      <w:r w:rsidR="00E6029F">
        <w:rPr>
          <w:rFonts w:ascii="Calibri" w:eastAsia="Calibri" w:hAnsi="Calibri" w:cs="Calibri"/>
          <w:color w:val="000000"/>
        </w:rPr>
        <w:t>with BHW funds</w:t>
      </w:r>
      <w:r>
        <w:rPr>
          <w:rFonts w:ascii="Calibri" w:eastAsia="Calibri" w:hAnsi="Calibri" w:cs="Calibri"/>
          <w:color w:val="000000"/>
        </w:rPr>
        <w:t xml:space="preserve">. The PC-5 </w:t>
      </w:r>
      <w:r>
        <w:rPr>
          <w:rFonts w:ascii="Calibri" w:eastAsia="Calibri" w:hAnsi="Calibri" w:cs="Calibri"/>
          <w:color w:val="000000"/>
        </w:rPr>
        <w:t>subform</w:t>
      </w:r>
      <w:r>
        <w:rPr>
          <w:rFonts w:ascii="Calibri" w:eastAsia="Calibri" w:hAnsi="Calibri" w:cs="Calibri"/>
          <w:color w:val="000000"/>
        </w:rPr>
        <w:t xml:space="preserve"> collects information specific to 1-year Retraining Programs only.  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If you have any questions about how to complete this form,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300"/>
        <w:gridCol w:w="1978"/>
        <w:gridCol w:w="2880"/>
        <w:gridCol w:w="873"/>
        <w:gridCol w:w="935"/>
        <w:gridCol w:w="2961"/>
        <w:gridCol w:w="2404"/>
        <w:gridCol w:w="2574"/>
        <w:gridCol w:w="2614"/>
        <w:gridCol w:w="2914"/>
      </w:tblGrid>
      <w:tr w14:paraId="7F991444"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3A"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3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3C" w14:textId="77777777">
            <w:pPr>
              <w:shd w:val="clear" w:color="auto" w:fill="BBD5EA"/>
              <w:rPr>
                <w:rFonts w:ascii="Calibri" w:eastAsia="Calibri" w:hAnsi="Calibri" w:cs="Calibri"/>
                <w:b/>
                <w:bCs/>
                <w:color w:val="10405D"/>
              </w:rPr>
            </w:pPr>
            <w:r>
              <w:rPr>
                <w:rFonts w:ascii="Calibri" w:eastAsia="Calibri" w:hAnsi="Calibri" w:cs="Calibri"/>
                <w:b/>
                <w:bCs/>
                <w:color w:val="10405D"/>
              </w:rPr>
              <w:t>Type of Training Program</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3D"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Primary Discipline of Individuals Trained</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41" w14:textId="2FC66082">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Total # Enrolled (whether funded by </w:t>
            </w:r>
            <w:r w:rsidR="00174706">
              <w:rPr>
                <w:rFonts w:ascii="Calibri" w:eastAsia="Calibri" w:hAnsi="Calibri" w:cs="Calibri"/>
                <w:b/>
                <w:bCs/>
                <w:color w:val="10405D"/>
              </w:rPr>
              <w:t>BHW</w:t>
            </w:r>
            <w:r w:rsidRPr="00805C07">
              <w:rPr>
                <w:rFonts w:ascii="Calibri" w:eastAsia="Calibri" w:hAnsi="Calibri" w:cs="Calibri"/>
                <w:b/>
                <w:bCs/>
                <w:color w:val="10405D"/>
              </w:rPr>
              <w:t xml:space="preserve"> </w:t>
            </w:r>
            <w:r>
              <w:rPr>
                <w:rFonts w:ascii="Calibri" w:eastAsia="Calibri" w:hAnsi="Calibri" w:cs="Calibri"/>
                <w:b/>
                <w:bCs/>
                <w:color w:val="10405D"/>
              </w:rPr>
              <w:t>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42" w14:textId="026F4F5F">
            <w:pPr>
              <w:shd w:val="clear" w:color="auto" w:fill="BBD5EA"/>
              <w:jc w:val="center"/>
              <w:rPr>
                <w:rFonts w:ascii="Calibri" w:eastAsia="Calibri" w:hAnsi="Calibri" w:cs="Calibri"/>
                <w:b/>
                <w:bCs/>
                <w:color w:val="10405D"/>
              </w:rPr>
            </w:pPr>
            <w:r>
              <w:rPr>
                <w:rFonts w:ascii="Calibri" w:eastAsia="Calibri" w:hAnsi="Calibri" w:cs="Calibri"/>
                <w:b/>
                <w:bCs/>
                <w:color w:val="10405D"/>
              </w:rPr>
              <w:t>Enter Total # Graduated/Completed (whether funded by</w:t>
            </w:r>
            <w:r w:rsidRPr="00805C07">
              <w:rPr>
                <w:rFonts w:ascii="Calibri" w:eastAsia="Calibri" w:hAnsi="Calibri" w:cs="Calibri"/>
                <w:b/>
                <w:bCs/>
                <w:color w:val="10405D"/>
              </w:rPr>
              <w:t xml:space="preserve"> </w:t>
            </w:r>
            <w:r w:rsidR="00174706">
              <w:rPr>
                <w:rFonts w:ascii="Calibri" w:eastAsia="Calibri" w:hAnsi="Calibri" w:cs="Calibri"/>
                <w:b/>
                <w:bCs/>
                <w:color w:val="10405D"/>
              </w:rPr>
              <w:t>BHW</w:t>
            </w:r>
            <w:r w:rsidRPr="00805C07">
              <w:rPr>
                <w:rFonts w:ascii="Calibri" w:eastAsia="Calibri" w:hAnsi="Calibri" w:cs="Calibri"/>
                <w:b/>
                <w:bCs/>
                <w:color w:val="10405D"/>
              </w:rPr>
              <w:t xml:space="preserve"> </w:t>
            </w:r>
            <w:r>
              <w:rPr>
                <w:rFonts w:ascii="Calibri" w:eastAsia="Calibri" w:hAnsi="Calibri" w:cs="Calibri"/>
                <w:b/>
                <w:bCs/>
                <w:color w:val="10405D"/>
              </w:rPr>
              <w:t>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43" w14:textId="58628ED0">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Total # Who left the Program Before Completion (whether funded by </w:t>
            </w:r>
            <w:r w:rsidR="00174706">
              <w:rPr>
                <w:rFonts w:ascii="Calibri" w:eastAsia="Calibri" w:hAnsi="Calibri" w:cs="Calibri"/>
                <w:b/>
                <w:bCs/>
                <w:color w:val="10405D"/>
              </w:rPr>
              <w:t>BHW</w:t>
            </w:r>
            <w:r w:rsidRPr="00805C07">
              <w:rPr>
                <w:rFonts w:ascii="Calibri" w:eastAsia="Calibri" w:hAnsi="Calibri" w:cs="Calibri"/>
                <w:b/>
                <w:bCs/>
                <w:color w:val="10405D"/>
              </w:rPr>
              <w:t xml:space="preserve"> </w:t>
            </w:r>
            <w:r>
              <w:rPr>
                <w:rFonts w:ascii="Calibri" w:eastAsia="Calibri" w:hAnsi="Calibri" w:cs="Calibri"/>
                <w:b/>
                <w:bCs/>
                <w:color w:val="10405D"/>
              </w:rPr>
              <w:t>or not)</w:t>
            </w:r>
          </w:p>
        </w:tc>
      </w:tr>
      <w:tr w14:paraId="7F99145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805C07" w14:paraId="7F991445"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805C07" w14:paraId="7F991446"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805C07" w14:paraId="7F991447"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805C07" w14:paraId="7F991448" w14:textId="77777777">
            <w:pPr>
              <w:rPr>
                <w:rFonts w:ascii="Calibri" w:eastAsia="Calibri" w:hAnsi="Calibri" w:cs="Calibri"/>
                <w:b/>
                <w:bCs/>
                <w:color w:val="10405D"/>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4C"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4D" w14:textId="77777777">
            <w:pPr>
              <w:shd w:val="clear" w:color="auto" w:fill="D9D9D9"/>
              <w:jc w:val="center"/>
              <w:rPr>
                <w:rFonts w:ascii="Calibri" w:eastAsia="Calibri" w:hAnsi="Calibri" w:cs="Calibri"/>
                <w:b/>
                <w:bCs/>
              </w:rPr>
            </w:pPr>
            <w:r>
              <w:rPr>
                <w:rFonts w:ascii="Calibri" w:eastAsia="Calibri" w:hAnsi="Calibri" w:cs="Calibri"/>
                <w:b/>
                <w:bCs/>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4E" w14:textId="77777777">
            <w:pPr>
              <w:shd w:val="clear" w:color="auto" w:fill="D9D9D9"/>
              <w:jc w:val="center"/>
              <w:rPr>
                <w:rFonts w:ascii="Calibri" w:eastAsia="Calibri" w:hAnsi="Calibri" w:cs="Calibri"/>
                <w:b/>
                <w:bCs/>
              </w:rPr>
            </w:pPr>
            <w:r>
              <w:rPr>
                <w:rFonts w:ascii="Calibri" w:eastAsia="Calibri" w:hAnsi="Calibri" w:cs="Calibri"/>
                <w:b/>
                <w:bCs/>
              </w:rPr>
              <w:t>Disadvantaged Background and not 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4F"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50" w14:textId="77777777">
            <w:pPr>
              <w:shd w:val="clear" w:color="auto" w:fill="D9D9D9"/>
              <w:jc w:val="center"/>
              <w:rPr>
                <w:rFonts w:ascii="Calibri" w:eastAsia="Calibri" w:hAnsi="Calibri" w:cs="Calibri"/>
                <w:b/>
                <w:bCs/>
              </w:rPr>
            </w:pPr>
            <w:r>
              <w:rPr>
                <w:rFonts w:ascii="Calibri" w:eastAsia="Calibri" w:hAnsi="Calibri" w:cs="Calibri"/>
                <w:b/>
                <w:bCs/>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51"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52" w14:textId="77777777">
            <w:pPr>
              <w:shd w:val="clear" w:color="auto" w:fill="D9D9D9"/>
              <w:jc w:val="center"/>
              <w:rPr>
                <w:rFonts w:ascii="Calibri" w:eastAsia="Calibri" w:hAnsi="Calibri" w:cs="Calibri"/>
                <w:b/>
                <w:bCs/>
              </w:rPr>
            </w:pPr>
            <w:r>
              <w:rPr>
                <w:rFonts w:ascii="Calibri" w:eastAsia="Calibri" w:hAnsi="Calibri" w:cs="Calibri"/>
                <w:b/>
                <w:bCs/>
              </w:rPr>
              <w:t>URM</w:t>
            </w:r>
          </w:p>
        </w:tc>
      </w:tr>
      <w:tr w14:paraId="7F99146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54"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55"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45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57"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1l</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5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5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5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r>
              <w:rPr>
                <w:rFonts w:ascii="Calibri" w:eastAsia="Calibri" w:hAnsi="Calibri" w:cs="Calibri"/>
                <w:b/>
                <w:bCs/>
                <w:color w:val="10405D"/>
              </w:rPr>
              <w:br/>
              <w:t>Block 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5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5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r>
              <w:rPr>
                <w:rFonts w:ascii="Calibri" w:eastAsia="Calibri" w:hAnsi="Calibri" w:cs="Calibri"/>
                <w:b/>
                <w:bCs/>
                <w:color w:val="10405D"/>
              </w:rPr>
              <w:br/>
              <w:t>Block 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6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(9)</w:t>
            </w:r>
            <w:r>
              <w:rPr>
                <w:rFonts w:ascii="Calibri" w:eastAsia="Calibri" w:hAnsi="Calibri" w:cs="Calibri"/>
                <w:b/>
                <w:bCs/>
                <w:color w:val="10405D"/>
              </w:rPr>
              <w:br/>
              <w:t>Block 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6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(10)</w:t>
            </w:r>
            <w:r>
              <w:rPr>
                <w:rFonts w:ascii="Calibri" w:eastAsia="Calibri" w:hAnsi="Calibri" w:cs="Calibri"/>
                <w:b/>
                <w:bCs/>
                <w:color w:val="10405D"/>
              </w:rPr>
              <w:br/>
              <w:t>Block 9a</w:t>
            </w:r>
          </w:p>
        </w:tc>
      </w:tr>
      <w:tr w14:paraId="7F991471" w14:textId="77777777" w:rsidTr="006F779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6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6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6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70" w14:textId="77777777">
            <w:pPr>
              <w:rPr>
                <w:rFonts w:ascii="Calibri" w:eastAsia="Calibri" w:hAnsi="Calibri" w:cs="Calibri"/>
              </w:rPr>
            </w:pPr>
          </w:p>
        </w:tc>
      </w:tr>
    </w:tbl>
    <w:p w:rsidR="00223398" w:rsidRPr="00401F57" w14:paraId="7F991472" w14:textId="77777777">
      <w:pPr>
        <w:rPr>
          <w:noProof/>
        </w:rPr>
      </w:pPr>
    </w:p>
    <w:p w:rsidR="00223398" w:rsidP="00741992" w14:paraId="7F991473" w14:textId="77777777">
      <w:pPr>
        <w:rPr>
          <w:rFonts w:asciiTheme="majorHAnsi" w:hAnsiTheme="majorHAnsi"/>
        </w:rPr>
        <w:sectPr w:rsidSect="00741992">
          <w:footerReference w:type="default" r:id="rId17"/>
          <w:pgSz w:w="24480" w:h="15840" w:orient="landscape" w:code="3"/>
          <w:pgMar w:top="1008" w:right="1152" w:bottom="1008" w:left="1152" w:header="720" w:footer="720" w:gutter="0"/>
          <w:cols w:space="720"/>
          <w:docGrid w:linePitch="360"/>
        </w:sectPr>
      </w:pPr>
      <w:bookmarkStart w:id="535" w:name="_GoBack_6"/>
      <w:bookmarkEnd w:id="535"/>
    </w:p>
    <w:p w:rsidR="00223398" w:rsidRPr="00401F57" w:rsidP="00741992" w14:paraId="7F991474" w14:textId="77777777">
      <w:pPr>
        <w:pStyle w:val="Heading2"/>
        <w:rPr>
          <w:rFonts w:ascii="Cambria" w:eastAsia="Cambria" w:hAnsi="Cambria" w:cs="Cambria"/>
          <w:noProof/>
          <w:color w:val="4F81BD"/>
          <w:sz w:val="26"/>
        </w:rPr>
      </w:pPr>
      <w:bookmarkStart w:id="536" w:name="_Toc256001957"/>
      <w:bookmarkStart w:id="537" w:name="_Toc256001888"/>
      <w:bookmarkStart w:id="538" w:name="_Toc256001820"/>
      <w:bookmarkStart w:id="539" w:name="_Toc256001753"/>
      <w:bookmarkStart w:id="540" w:name="_Toc256001688"/>
      <w:bookmarkStart w:id="541" w:name="_Toc256001624"/>
      <w:bookmarkStart w:id="542" w:name="_Toc256001561"/>
      <w:bookmarkStart w:id="543" w:name="_Toc256001499"/>
      <w:bookmarkStart w:id="544" w:name="_Toc256001439"/>
      <w:bookmarkStart w:id="545" w:name="_Toc256001380"/>
      <w:bookmarkStart w:id="546" w:name="_Toc256001322"/>
      <w:bookmarkStart w:id="547" w:name="_Toc256001265"/>
      <w:bookmarkStart w:id="548" w:name="_Toc256001209"/>
      <w:bookmarkStart w:id="549" w:name="_Toc256001154"/>
      <w:bookmarkStart w:id="550" w:name="_Toc256001100"/>
      <w:bookmarkStart w:id="551" w:name="_Toc256001048"/>
      <w:bookmarkStart w:id="552" w:name="_Toc256000997"/>
      <w:bookmarkStart w:id="553" w:name="_Toc256000948"/>
      <w:bookmarkStart w:id="554" w:name="_Toc256000900"/>
      <w:bookmarkStart w:id="555" w:name="_Toc256000853"/>
      <w:bookmarkStart w:id="556" w:name="_Toc256000807"/>
      <w:bookmarkStart w:id="557" w:name="_Toc256000762"/>
      <w:bookmarkStart w:id="558" w:name="_Toc256000718"/>
      <w:bookmarkStart w:id="559" w:name="_Toc256000675"/>
      <w:bookmarkStart w:id="560" w:name="_Toc256000633"/>
      <w:bookmarkStart w:id="561" w:name="_Toc256000592"/>
      <w:bookmarkStart w:id="562" w:name="_Toc256000552"/>
      <w:bookmarkStart w:id="563" w:name="_Toc256000514"/>
      <w:bookmarkStart w:id="564" w:name="_Toc256000477"/>
      <w:bookmarkStart w:id="565" w:name="_Toc256000442"/>
      <w:bookmarkStart w:id="566" w:name="_Toc256000409"/>
      <w:bookmarkStart w:id="567" w:name="_Toc256000378"/>
      <w:bookmarkStart w:id="568" w:name="_Toc256000348"/>
      <w:bookmarkStart w:id="569" w:name="_Toc256000319"/>
      <w:bookmarkStart w:id="570" w:name="_Toc256000292"/>
      <w:bookmarkStart w:id="571" w:name="_Toc256000266"/>
      <w:bookmarkStart w:id="572" w:name="_Toc256000242"/>
      <w:bookmarkStart w:id="573" w:name="_Toc256000219"/>
      <w:bookmarkStart w:id="574" w:name="_Toc256000198"/>
      <w:bookmarkStart w:id="575" w:name="_Toc256000178"/>
      <w:bookmarkStart w:id="576" w:name="_Toc256000159"/>
      <w:bookmarkStart w:id="577" w:name="_Toc256000141"/>
      <w:bookmarkStart w:id="578" w:name="_Toc256000124"/>
      <w:bookmarkStart w:id="579" w:name="_Toc256000109"/>
      <w:bookmarkStart w:id="580" w:name="_Toc256000095"/>
      <w:bookmarkStart w:id="581" w:name="_Toc256000082"/>
      <w:bookmarkStart w:id="582" w:name="_Toc256000070"/>
      <w:bookmarkStart w:id="583" w:name="_Toc256000059"/>
      <w:r>
        <w:rPr>
          <w:rFonts w:ascii="Cambria" w:eastAsia="Cambria" w:hAnsi="Cambria" w:cs="Cambria"/>
          <w:noProof/>
          <w:color w:val="4F81BD"/>
          <w:sz w:val="26"/>
        </w:rPr>
        <w:t>2.6.   PC-6: Program Characteristics – Fellowship Programs</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43004B" w14:paraId="7F991475" w14:textId="64655245">
      <w:pPr>
        <w:spacing w:after="240"/>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t>
      </w:r>
      <w:r w:rsidR="00E6029F">
        <w:rPr>
          <w:rFonts w:ascii="Calibri" w:eastAsia="Calibri" w:hAnsi="Calibri" w:cs="Calibri"/>
          <w:color w:val="000000"/>
        </w:rPr>
        <w:t>with BHW funds</w:t>
      </w:r>
      <w:r>
        <w:rPr>
          <w:rFonts w:ascii="Calibri" w:eastAsia="Calibri" w:hAnsi="Calibri" w:cs="Calibri"/>
          <w:color w:val="000000"/>
        </w:rPr>
        <w:t xml:space="preserve">. The PC-6 </w:t>
      </w:r>
      <w:r>
        <w:rPr>
          <w:rFonts w:ascii="Calibri" w:eastAsia="Calibri" w:hAnsi="Calibri" w:cs="Calibri"/>
          <w:color w:val="000000"/>
        </w:rPr>
        <w:t>subform</w:t>
      </w:r>
      <w:r>
        <w:rPr>
          <w:rFonts w:ascii="Calibri" w:eastAsia="Calibri" w:hAnsi="Calibri" w:cs="Calibri"/>
          <w:color w:val="000000"/>
        </w:rPr>
        <w:t xml:space="preserve"> collects information specific to Fellowship Programs only.  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If you have any questions about how to complete this form,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7"/>
        <w:gridCol w:w="1268"/>
        <w:gridCol w:w="1973"/>
        <w:gridCol w:w="2907"/>
        <w:gridCol w:w="834"/>
        <w:gridCol w:w="902"/>
        <w:gridCol w:w="2942"/>
        <w:gridCol w:w="2406"/>
        <w:gridCol w:w="2570"/>
        <w:gridCol w:w="5661"/>
      </w:tblGrid>
      <w:tr w14:paraId="7F991481"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76"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7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78"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Type of Training Program</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7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Primary Discipline of Individuals Trained</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7E" w14:textId="6C9C366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Enrolled (whether funded by </w:t>
            </w:r>
            <w:r w:rsidR="00E42733">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7F" w14:textId="33EF5D0B">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Graduated/Completed (whether funded by </w:t>
            </w:r>
            <w:r w:rsidR="00E42733">
              <w:rPr>
                <w:rFonts w:ascii="Calibri" w:eastAsia="Calibri" w:hAnsi="Calibri" w:cs="Calibri"/>
                <w:b/>
                <w:bCs/>
                <w:color w:val="10405D"/>
                <w:sz w:val="22"/>
                <w:szCs w:val="22"/>
              </w:rPr>
              <w:t>BHW</w:t>
            </w:r>
            <w:r w:rsidRPr="00805C07">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or not)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80" w14:textId="05EF6505">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Who left the Program Before Completion (whether funded by </w:t>
            </w:r>
            <w:r w:rsidR="00E42733">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w:t>
            </w:r>
          </w:p>
        </w:tc>
      </w:tr>
      <w:tr w14:paraId="7F99149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805C07" w14:paraId="7F991482"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805C07" w14:paraId="7F991483"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805C07" w14:paraId="7F991484"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805C07" w14:paraId="7F991485" w14:textId="77777777">
            <w:pPr>
              <w:rPr>
                <w:rFonts w:ascii="Calibri" w:eastAsia="Calibri" w:hAnsi="Calibri" w:cs="Calibri"/>
                <w:b/>
                <w:bCs/>
                <w:color w:val="10405D"/>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8A"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8B"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8C"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Disadvantaged Background and not 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8D"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8E"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8F"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r>
      <w:tr w14:paraId="7F99149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91"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2"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49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r>
              <w:rPr>
                <w:rFonts w:ascii="Calibri" w:eastAsia="Calibri" w:hAnsi="Calibri" w:cs="Calibri"/>
                <w:b/>
                <w:bCs/>
                <w:color w:val="10405D"/>
                <w:sz w:val="22"/>
                <w:szCs w:val="22"/>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1l</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w:t>
            </w:r>
            <w:r>
              <w:rPr>
                <w:rFonts w:ascii="Calibri" w:eastAsia="Calibri" w:hAnsi="Calibri" w:cs="Calibri"/>
                <w:b/>
                <w:bCs/>
                <w:color w:val="10405D"/>
                <w:sz w:val="22"/>
                <w:szCs w:val="22"/>
              </w:rPr>
              <w:br/>
              <w:t>Block 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w:t>
            </w:r>
            <w:r>
              <w:rPr>
                <w:rFonts w:ascii="Calibri" w:eastAsia="Calibri" w:hAnsi="Calibri" w:cs="Calibri"/>
                <w:b/>
                <w:bCs/>
                <w:color w:val="10405D"/>
                <w:sz w:val="22"/>
                <w:szCs w:val="22"/>
              </w:rPr>
              <w:br/>
              <w:t>Block 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r>
              <w:rPr>
                <w:rFonts w:ascii="Calibri" w:eastAsia="Calibri" w:hAnsi="Calibri" w:cs="Calibri"/>
                <w:b/>
                <w:bCs/>
                <w:color w:val="10405D"/>
                <w:sz w:val="22"/>
                <w:szCs w:val="22"/>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9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9</w:t>
            </w:r>
          </w:p>
        </w:tc>
      </w:tr>
      <w:tr w14:paraId="7F9914AE" w14:textId="77777777" w:rsidTr="006F779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A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A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8"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C"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AD" w14:textId="77777777">
            <w:pPr>
              <w:jc w:val="center"/>
              <w:rPr>
                <w:rFonts w:ascii="Calibri" w:eastAsia="Calibri" w:hAnsi="Calibri" w:cs="Calibri"/>
                <w:color w:val="000000"/>
                <w:sz w:val="22"/>
                <w:szCs w:val="22"/>
              </w:rPr>
            </w:pPr>
          </w:p>
        </w:tc>
      </w:tr>
    </w:tbl>
    <w:p w:rsidR="00223398" w:rsidRPr="00401F57" w14:paraId="7F9914AF"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8301"/>
      </w:tblGrid>
      <w:tr w14:paraId="7F9914B1"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4B0" w14:textId="10C14EBF">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Total # Who left the Program Before Completion (whether funded by</w:t>
            </w:r>
            <w:r w:rsidR="004E2D11">
              <w:rPr>
                <w:rFonts w:ascii="Calibri" w:eastAsia="Calibri" w:hAnsi="Calibri" w:cs="Calibri"/>
                <w:b/>
                <w:bCs/>
                <w:color w:val="10405D"/>
                <w:sz w:val="22"/>
                <w:szCs w:val="22"/>
              </w:rPr>
              <w:t xml:space="preserve"> </w:t>
            </w:r>
            <w:r w:rsidR="00E42733">
              <w:rPr>
                <w:rFonts w:ascii="Calibri" w:eastAsia="Calibri" w:hAnsi="Calibri" w:cs="Calibri"/>
                <w:b/>
                <w:bCs/>
                <w:color w:val="10405D"/>
                <w:sz w:val="22"/>
                <w:szCs w:val="22"/>
              </w:rPr>
              <w:t>BHW</w:t>
            </w:r>
            <w:r w:rsidRPr="00805C07" w:rsidR="004E2D11">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or not)</w:t>
            </w:r>
          </w:p>
        </w:tc>
      </w:tr>
      <w:tr w14:paraId="7F9914B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4B2"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r>
      <w:tr w14:paraId="7F9914B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4B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9a</w:t>
            </w:r>
          </w:p>
        </w:tc>
      </w:tr>
      <w:tr w14:paraId="7F9914B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4B6" w14:textId="77777777">
            <w:pPr>
              <w:jc w:val="center"/>
              <w:rPr>
                <w:rFonts w:ascii="Calibri" w:eastAsia="Calibri" w:hAnsi="Calibri" w:cs="Calibri"/>
                <w:color w:val="000000"/>
                <w:sz w:val="22"/>
                <w:szCs w:val="22"/>
              </w:rPr>
            </w:pPr>
          </w:p>
        </w:tc>
      </w:tr>
    </w:tbl>
    <w:p w:rsidR="00223398" w:rsidRPr="00401F57" w14:paraId="7F9914B8" w14:textId="77777777">
      <w:pPr>
        <w:rPr>
          <w:noProof/>
        </w:rPr>
      </w:pPr>
    </w:p>
    <w:p w:rsidR="00223398" w:rsidRPr="00401F57" w14:paraId="7F9914B9" w14:textId="77777777">
      <w:pPr>
        <w:rPr>
          <w:noProof/>
        </w:rPr>
      </w:pPr>
    </w:p>
    <w:p w:rsidR="00223398" w:rsidP="00741992" w14:paraId="7F9914BA" w14:textId="77777777">
      <w:pPr>
        <w:rPr>
          <w:rFonts w:asciiTheme="majorHAnsi" w:hAnsiTheme="majorHAnsi"/>
        </w:rPr>
        <w:sectPr w:rsidSect="00741992">
          <w:footerReference w:type="default" r:id="rId18"/>
          <w:pgSz w:w="24480" w:h="15840" w:orient="landscape" w:code="3"/>
          <w:pgMar w:top="1008" w:right="1152" w:bottom="1008" w:left="1152" w:header="720" w:footer="720" w:gutter="0"/>
          <w:cols w:space="720"/>
          <w:docGrid w:linePitch="360"/>
        </w:sectPr>
      </w:pPr>
      <w:bookmarkStart w:id="584" w:name="_GoBack_7"/>
      <w:bookmarkEnd w:id="584"/>
    </w:p>
    <w:p w:rsidR="00223398" w:rsidRPr="00401F57" w:rsidP="00741992" w14:paraId="7F9914BB" w14:textId="77777777">
      <w:pPr>
        <w:pStyle w:val="Heading2"/>
        <w:rPr>
          <w:rFonts w:ascii="Cambria" w:eastAsia="Cambria" w:hAnsi="Cambria" w:cs="Cambria"/>
          <w:noProof/>
          <w:color w:val="4F81BD"/>
          <w:sz w:val="26"/>
        </w:rPr>
      </w:pPr>
      <w:bookmarkStart w:id="585" w:name="_Toc256001958"/>
      <w:bookmarkStart w:id="586" w:name="_Toc256001889"/>
      <w:bookmarkStart w:id="587" w:name="_Toc256001821"/>
      <w:bookmarkStart w:id="588" w:name="_Toc256001754"/>
      <w:bookmarkStart w:id="589" w:name="_Toc256001689"/>
      <w:bookmarkStart w:id="590" w:name="_Toc256001625"/>
      <w:bookmarkStart w:id="591" w:name="_Toc256001562"/>
      <w:bookmarkStart w:id="592" w:name="_Toc256001500"/>
      <w:bookmarkStart w:id="593" w:name="_Toc256001440"/>
      <w:bookmarkStart w:id="594" w:name="_Toc256001381"/>
      <w:bookmarkStart w:id="595" w:name="_Toc256001323"/>
      <w:bookmarkStart w:id="596" w:name="_Toc256001266"/>
      <w:bookmarkStart w:id="597" w:name="_Toc256001210"/>
      <w:bookmarkStart w:id="598" w:name="_Toc256001155"/>
      <w:bookmarkStart w:id="599" w:name="_Toc256001101"/>
      <w:bookmarkStart w:id="600" w:name="_Toc256001049"/>
      <w:bookmarkStart w:id="601" w:name="_Toc256000998"/>
      <w:bookmarkStart w:id="602" w:name="_Toc256000949"/>
      <w:bookmarkStart w:id="603" w:name="_Toc256000901"/>
      <w:bookmarkStart w:id="604" w:name="_Toc256000854"/>
      <w:bookmarkStart w:id="605" w:name="_Toc256000808"/>
      <w:bookmarkStart w:id="606" w:name="_Toc256000763"/>
      <w:bookmarkStart w:id="607" w:name="_Toc256000719"/>
      <w:bookmarkStart w:id="608" w:name="_Toc256000676"/>
      <w:bookmarkStart w:id="609" w:name="_Toc256000634"/>
      <w:bookmarkStart w:id="610" w:name="_Toc256000593"/>
      <w:bookmarkStart w:id="611" w:name="_Toc256000553"/>
      <w:bookmarkStart w:id="612" w:name="_Toc256000515"/>
      <w:bookmarkStart w:id="613" w:name="_Toc256000478"/>
      <w:bookmarkStart w:id="614" w:name="_Toc256000443"/>
      <w:bookmarkStart w:id="615" w:name="_Toc256000410"/>
      <w:bookmarkStart w:id="616" w:name="_Toc256000379"/>
      <w:bookmarkStart w:id="617" w:name="_Toc256000349"/>
      <w:bookmarkStart w:id="618" w:name="_Toc256000320"/>
      <w:bookmarkStart w:id="619" w:name="_Toc256000293"/>
      <w:bookmarkStart w:id="620" w:name="_Toc256000267"/>
      <w:bookmarkStart w:id="621" w:name="_Toc256000243"/>
      <w:bookmarkStart w:id="622" w:name="_Toc256000220"/>
      <w:bookmarkStart w:id="623" w:name="_Toc256000199"/>
      <w:bookmarkStart w:id="624" w:name="_Toc256000179"/>
      <w:bookmarkStart w:id="625" w:name="_Toc256000160"/>
      <w:bookmarkStart w:id="626" w:name="_Toc256000142"/>
      <w:bookmarkStart w:id="627" w:name="_Toc256000125"/>
      <w:bookmarkStart w:id="628" w:name="_Toc256000110"/>
      <w:bookmarkStart w:id="629" w:name="_Toc256000096"/>
      <w:bookmarkStart w:id="630" w:name="_Toc256000083"/>
      <w:bookmarkStart w:id="631" w:name="_Toc256000071"/>
      <w:r>
        <w:rPr>
          <w:rFonts w:ascii="Cambria" w:eastAsia="Cambria" w:hAnsi="Cambria" w:cs="Cambria"/>
          <w:noProof/>
          <w:color w:val="4F81BD"/>
          <w:sz w:val="26"/>
        </w:rPr>
        <w:t>2.7.   PC-7: Program Characteristics – Practica and Field Placements</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43004B" w14:paraId="7F9914BC" w14:textId="3312A51C">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t>
      </w:r>
      <w:r w:rsidR="00E6029F">
        <w:rPr>
          <w:rFonts w:ascii="Calibri" w:eastAsia="Calibri" w:hAnsi="Calibri" w:cs="Calibri"/>
          <w:color w:val="000000"/>
        </w:rPr>
        <w:t>with BHW funds</w:t>
      </w:r>
      <w:r>
        <w:rPr>
          <w:rFonts w:ascii="Calibri" w:eastAsia="Calibri" w:hAnsi="Calibri" w:cs="Calibri"/>
          <w:color w:val="000000"/>
        </w:rPr>
        <w:t xml:space="preserve">. The PC-7 </w:t>
      </w:r>
      <w:r>
        <w:rPr>
          <w:rFonts w:ascii="Calibri" w:eastAsia="Calibri" w:hAnsi="Calibri" w:cs="Calibri"/>
          <w:color w:val="000000"/>
        </w:rPr>
        <w:t>subform</w:t>
      </w:r>
      <w:r>
        <w:rPr>
          <w:rFonts w:ascii="Calibri" w:eastAsia="Calibri" w:hAnsi="Calibri" w:cs="Calibri"/>
          <w:color w:val="000000"/>
        </w:rPr>
        <w:t xml:space="preserve"> collects information specific to Practicum and Field Placement Programs only.</w:t>
      </w:r>
      <w:r>
        <w:rPr>
          <w:rFonts w:ascii="Calibri" w:eastAsia="Calibri" w:hAnsi="Calibri" w:cs="Calibri"/>
        </w:rPr>
        <w:t xml:space="preserve">  </w:t>
      </w:r>
      <w:r>
        <w:rPr>
          <w:rFonts w:ascii="Calibri" w:eastAsia="Calibri" w:hAnsi="Calibri" w:cs="Calibri"/>
          <w:color w:val="000000"/>
        </w:rPr>
        <w:t xml:space="preserve">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If you have any questions about how to complete this form,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7"/>
        <w:gridCol w:w="1178"/>
        <w:gridCol w:w="1751"/>
        <w:gridCol w:w="2516"/>
        <w:gridCol w:w="2753"/>
        <w:gridCol w:w="811"/>
        <w:gridCol w:w="863"/>
        <w:gridCol w:w="2592"/>
        <w:gridCol w:w="2105"/>
        <w:gridCol w:w="2248"/>
        <w:gridCol w:w="4646"/>
      </w:tblGrid>
      <w:tr w14:paraId="7F9914C8"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BD"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BE"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BF"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Type of Training Program</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C0"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Primary Discipline of Individuals Trained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C4"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Select Topic Area(s) Addressed by this Activity</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C5" w14:textId="121C9F43">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Enrolled (whether funded by </w:t>
            </w:r>
            <w:r w:rsidR="009D26C8">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 </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C6" w14:textId="5C836321">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Graduated/Completed (whether funded by </w:t>
            </w:r>
            <w:r w:rsidR="009D26C8">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 </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C7" w14:textId="0E6E6B59">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Who left the Program Before Completion (whether funded by </w:t>
            </w:r>
            <w:r w:rsidR="009D26C8">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 </w:t>
            </w:r>
          </w:p>
        </w:tc>
      </w:tr>
      <w:tr w14:paraId="7F9914D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805C07" w14:paraId="7F9914C9"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805C07" w14:paraId="7F9914CA"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805C07" w14:paraId="7F9914CB"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805C07" w14:paraId="7F9914CC"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805C07" w14:paraId="7F9914D0" w14:textId="77777777">
            <w:pPr>
              <w:rPr>
                <w:rFonts w:ascii="Calibri" w:eastAsia="Calibri" w:hAnsi="Calibri" w:cs="Calibri"/>
                <w:b/>
                <w:bCs/>
                <w:color w:val="10405D"/>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D1"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D2"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D3"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 xml:space="preserve">Disadvantaged Background and not URM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D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D5"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805C07" w14:paraId="7F9914D6"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r>
      <w:tr w14:paraId="7F9914E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4D8"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D9"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4D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r>
              <w:rPr>
                <w:rFonts w:ascii="Calibri" w:eastAsia="Calibri" w:hAnsi="Calibri" w:cs="Calibri"/>
                <w:b/>
                <w:bCs/>
                <w:color w:val="10405D"/>
                <w:sz w:val="22"/>
                <w:szCs w:val="22"/>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D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1l</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4D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E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E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w:t>
            </w:r>
            <w:r>
              <w:rPr>
                <w:rFonts w:ascii="Calibri" w:eastAsia="Calibri" w:hAnsi="Calibri" w:cs="Calibri"/>
                <w:b/>
                <w:bCs/>
                <w:color w:val="10405D"/>
                <w:sz w:val="22"/>
                <w:szCs w:val="22"/>
              </w:rPr>
              <w:br/>
              <w:t>Block 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E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w:t>
            </w:r>
            <w:r>
              <w:rPr>
                <w:rFonts w:ascii="Calibri" w:eastAsia="Calibri" w:hAnsi="Calibri" w:cs="Calibri"/>
                <w:b/>
                <w:bCs/>
                <w:color w:val="10405D"/>
                <w:sz w:val="22"/>
                <w:szCs w:val="22"/>
              </w:rPr>
              <w:br/>
              <w:t>Block 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E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r>
              <w:rPr>
                <w:rFonts w:ascii="Calibri" w:eastAsia="Calibri" w:hAnsi="Calibri" w:cs="Calibri"/>
                <w:b/>
                <w:bCs/>
                <w:color w:val="10405D"/>
                <w:sz w:val="22"/>
                <w:szCs w:val="22"/>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E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4E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9</w:t>
            </w:r>
          </w:p>
        </w:tc>
      </w:tr>
      <w:tr w14:paraId="7F9914F5" w14:textId="77777777" w:rsidTr="006F779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E7"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E8"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E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4E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E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E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F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F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F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F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4F4" w14:textId="77777777">
            <w:pPr>
              <w:jc w:val="center"/>
              <w:rPr>
                <w:rFonts w:ascii="Calibri" w:eastAsia="Calibri" w:hAnsi="Calibri" w:cs="Calibri"/>
                <w:color w:val="000000"/>
                <w:sz w:val="22"/>
                <w:szCs w:val="22"/>
              </w:rPr>
            </w:pPr>
          </w:p>
        </w:tc>
      </w:tr>
    </w:tbl>
    <w:p w:rsidR="00223398" w:rsidRPr="00401F57" w14:paraId="7F9914F6"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8301"/>
      </w:tblGrid>
      <w:tr w14:paraId="7F9914F8"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4F7" w14:textId="690F533F">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Who left the Program Before Completion (whether funded by </w:t>
            </w:r>
            <w:r w:rsidR="009D26C8">
              <w:rPr>
                <w:rFonts w:ascii="Calibri" w:eastAsia="Calibri" w:hAnsi="Calibri" w:cs="Calibri"/>
                <w:b/>
                <w:bCs/>
                <w:color w:val="10405D"/>
                <w:sz w:val="22"/>
                <w:szCs w:val="22"/>
              </w:rPr>
              <w:t xml:space="preserve">BHW </w:t>
            </w:r>
            <w:r>
              <w:rPr>
                <w:rFonts w:ascii="Calibri" w:eastAsia="Calibri" w:hAnsi="Calibri" w:cs="Calibri"/>
                <w:b/>
                <w:bCs/>
                <w:color w:val="10405D"/>
                <w:sz w:val="22"/>
                <w:szCs w:val="22"/>
              </w:rPr>
              <w:t xml:space="preserve">or not) </w:t>
            </w:r>
          </w:p>
        </w:tc>
      </w:tr>
      <w:tr w14:paraId="7F9914F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4F9"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r>
      <w:tr w14:paraId="7F9914F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4F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9a</w:t>
            </w:r>
          </w:p>
        </w:tc>
      </w:tr>
      <w:tr w14:paraId="7F9914F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4FD" w14:textId="77777777">
            <w:pPr>
              <w:jc w:val="center"/>
              <w:rPr>
                <w:rFonts w:ascii="Calibri" w:eastAsia="Calibri" w:hAnsi="Calibri" w:cs="Calibri"/>
                <w:color w:val="000000"/>
                <w:sz w:val="22"/>
                <w:szCs w:val="22"/>
              </w:rPr>
            </w:pPr>
          </w:p>
        </w:tc>
      </w:tr>
    </w:tbl>
    <w:p w:rsidR="00223398" w:rsidRPr="00401F57" w14:paraId="7F9914FF" w14:textId="77777777">
      <w:pPr>
        <w:rPr>
          <w:noProof/>
        </w:rPr>
      </w:pPr>
    </w:p>
    <w:p w:rsidR="00223398" w:rsidRPr="00401F57" w14:paraId="7F991500" w14:textId="77777777">
      <w:pPr>
        <w:rPr>
          <w:noProof/>
        </w:rPr>
      </w:pPr>
    </w:p>
    <w:p w:rsidR="00223398" w:rsidP="00741992" w14:paraId="7F991501" w14:textId="77777777">
      <w:pPr>
        <w:rPr>
          <w:rFonts w:asciiTheme="majorHAnsi" w:hAnsiTheme="majorHAnsi"/>
        </w:rPr>
        <w:sectPr w:rsidSect="00741992">
          <w:footerReference w:type="default" r:id="rId19"/>
          <w:pgSz w:w="24480" w:h="15840" w:orient="landscape" w:code="3"/>
          <w:pgMar w:top="1008" w:right="1152" w:bottom="1008" w:left="1152" w:header="720" w:footer="720" w:gutter="0"/>
          <w:cols w:space="720"/>
          <w:docGrid w:linePitch="360"/>
        </w:sectPr>
      </w:pPr>
      <w:bookmarkStart w:id="632" w:name="_GoBack_8"/>
      <w:bookmarkEnd w:id="632"/>
    </w:p>
    <w:p w:rsidR="00223398" w:rsidRPr="00401F57" w:rsidP="00741992" w14:paraId="7F991502" w14:textId="77777777">
      <w:pPr>
        <w:pStyle w:val="Heading2"/>
        <w:rPr>
          <w:rFonts w:ascii="Cambria" w:eastAsia="Cambria" w:hAnsi="Cambria" w:cs="Cambria"/>
          <w:noProof/>
          <w:color w:val="4F81BD"/>
          <w:sz w:val="26"/>
        </w:rPr>
      </w:pPr>
      <w:bookmarkStart w:id="633" w:name="_Toc256001959"/>
      <w:bookmarkStart w:id="634" w:name="_Toc256001890"/>
      <w:bookmarkStart w:id="635" w:name="_Toc256001822"/>
      <w:bookmarkStart w:id="636" w:name="_Toc256001755"/>
      <w:bookmarkStart w:id="637" w:name="_Toc256001690"/>
      <w:bookmarkStart w:id="638" w:name="_Toc256001626"/>
      <w:bookmarkStart w:id="639" w:name="_Toc256001563"/>
      <w:bookmarkStart w:id="640" w:name="_Toc256001501"/>
      <w:bookmarkStart w:id="641" w:name="_Toc256001441"/>
      <w:bookmarkStart w:id="642" w:name="_Toc256001382"/>
      <w:bookmarkStart w:id="643" w:name="_Toc256001324"/>
      <w:bookmarkStart w:id="644" w:name="_Toc256001267"/>
      <w:bookmarkStart w:id="645" w:name="_Toc256001211"/>
      <w:bookmarkStart w:id="646" w:name="_Toc256001156"/>
      <w:bookmarkStart w:id="647" w:name="_Toc256001102"/>
      <w:bookmarkStart w:id="648" w:name="_Toc256001050"/>
      <w:bookmarkStart w:id="649" w:name="_Toc256000999"/>
      <w:bookmarkStart w:id="650" w:name="_Toc256000950"/>
      <w:bookmarkStart w:id="651" w:name="_Toc256000902"/>
      <w:bookmarkStart w:id="652" w:name="_Toc256000855"/>
      <w:bookmarkStart w:id="653" w:name="_Toc256000809"/>
      <w:bookmarkStart w:id="654" w:name="_Toc256000764"/>
      <w:bookmarkStart w:id="655" w:name="_Toc256000720"/>
      <w:bookmarkStart w:id="656" w:name="_Toc256000677"/>
      <w:bookmarkStart w:id="657" w:name="_Toc256000635"/>
      <w:bookmarkStart w:id="658" w:name="_Toc256000594"/>
      <w:bookmarkStart w:id="659" w:name="_Toc256000554"/>
      <w:bookmarkStart w:id="660" w:name="_Toc256000516"/>
      <w:bookmarkStart w:id="661" w:name="_Toc256000479"/>
      <w:bookmarkStart w:id="662" w:name="_Toc256000444"/>
      <w:bookmarkStart w:id="663" w:name="_Toc256000411"/>
      <w:bookmarkStart w:id="664" w:name="_Toc256000380"/>
      <w:bookmarkStart w:id="665" w:name="_Toc256000350"/>
      <w:bookmarkStart w:id="666" w:name="_Toc256000321"/>
      <w:bookmarkStart w:id="667" w:name="_Toc256000294"/>
      <w:bookmarkStart w:id="668" w:name="_Toc256000268"/>
      <w:bookmarkStart w:id="669" w:name="_Toc256000244"/>
      <w:bookmarkStart w:id="670" w:name="_Toc256000221"/>
      <w:bookmarkStart w:id="671" w:name="_Toc256000200"/>
      <w:bookmarkStart w:id="672" w:name="_Toc256000180"/>
      <w:bookmarkStart w:id="673" w:name="_Toc256000161"/>
      <w:bookmarkStart w:id="674" w:name="_Toc256000143"/>
      <w:bookmarkStart w:id="675" w:name="_Toc256000126"/>
      <w:bookmarkStart w:id="676" w:name="_Toc256000111"/>
      <w:bookmarkStart w:id="677" w:name="_Toc256000097"/>
      <w:bookmarkStart w:id="678" w:name="_Toc256000084"/>
      <w:r>
        <w:rPr>
          <w:rFonts w:ascii="Cambria" w:eastAsia="Cambria" w:hAnsi="Cambria" w:cs="Cambria"/>
          <w:noProof/>
          <w:color w:val="4F81BD"/>
          <w:sz w:val="26"/>
        </w:rPr>
        <w:t>2.8.   PC-8: Program Characteristics – Residency Programs</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43004B" w14:paraId="7F991503" w14:textId="72D0FEF6">
      <w:pPr>
        <w:spacing w:after="240"/>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t>
      </w:r>
      <w:r w:rsidR="00E6029F">
        <w:rPr>
          <w:rFonts w:ascii="Calibri" w:eastAsia="Calibri" w:hAnsi="Calibri" w:cs="Calibri"/>
          <w:color w:val="000000"/>
        </w:rPr>
        <w:t>with BHW funds</w:t>
      </w:r>
      <w:r w:rsidR="006628C4">
        <w:rPr>
          <w:rFonts w:ascii="Calibri" w:eastAsia="Calibri" w:hAnsi="Calibri" w:cs="Calibri"/>
          <w:color w:val="000000"/>
        </w:rPr>
        <w:t>.</w:t>
      </w:r>
      <w:r>
        <w:rPr>
          <w:rFonts w:ascii="Calibri" w:eastAsia="Calibri" w:hAnsi="Calibri" w:cs="Calibri"/>
          <w:color w:val="000000"/>
        </w:rPr>
        <w:t xml:space="preserve"> The PC-8 </w:t>
      </w:r>
      <w:r>
        <w:rPr>
          <w:rFonts w:ascii="Calibri" w:eastAsia="Calibri" w:hAnsi="Calibri" w:cs="Calibri"/>
          <w:color w:val="000000"/>
        </w:rPr>
        <w:t>subform</w:t>
      </w:r>
      <w:r>
        <w:rPr>
          <w:rFonts w:ascii="Calibri" w:eastAsia="Calibri" w:hAnsi="Calibri" w:cs="Calibri"/>
          <w:color w:val="000000"/>
        </w:rPr>
        <w:t xml:space="preserve"> collects information specific to Residency Programs only.  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If you have any questions about how to complete this form,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7"/>
        <w:gridCol w:w="1404"/>
        <w:gridCol w:w="2307"/>
        <w:gridCol w:w="3495"/>
        <w:gridCol w:w="3029"/>
        <w:gridCol w:w="870"/>
        <w:gridCol w:w="961"/>
        <w:gridCol w:w="3469"/>
        <w:gridCol w:w="5928"/>
      </w:tblGrid>
      <w:tr w14:paraId="7F991510"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04"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0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06"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Type of Training Program</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0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Primary Discipline of Individuals Trained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08"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Type of Dental Residency Program</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0E" w14:textId="0B56E7E3">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Enrolled (whether funded by </w:t>
            </w:r>
            <w:r w:rsidR="0012642E">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0F" w14:textId="423857ED">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Graduated/Completed (whether funded by </w:t>
            </w:r>
            <w:r w:rsidR="0012642E">
              <w:rPr>
                <w:rFonts w:ascii="Calibri" w:eastAsia="Calibri" w:hAnsi="Calibri" w:cs="Calibri"/>
                <w:b/>
                <w:bCs/>
                <w:color w:val="10405D"/>
                <w:sz w:val="22"/>
                <w:szCs w:val="22"/>
              </w:rPr>
              <w:t xml:space="preserve">BHW </w:t>
            </w:r>
            <w:r>
              <w:rPr>
                <w:rFonts w:ascii="Calibri" w:eastAsia="Calibri" w:hAnsi="Calibri" w:cs="Calibri"/>
                <w:b/>
                <w:bCs/>
                <w:color w:val="10405D"/>
                <w:sz w:val="22"/>
                <w:szCs w:val="22"/>
              </w:rPr>
              <w:t>or not)</w:t>
            </w:r>
          </w:p>
        </w:tc>
      </w:tr>
      <w:tr w14:paraId="7F99151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7B269A" w14:paraId="7F991511"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B269A" w14:paraId="7F991512"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B269A" w14:paraId="7F991513"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B269A" w14:paraId="7F991514"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7B269A" w14:paraId="7F991515" w14:textId="77777777">
            <w:pPr>
              <w:rPr>
                <w:rFonts w:ascii="Calibri" w:eastAsia="Calibri" w:hAnsi="Calibri" w:cs="Calibri"/>
                <w:b/>
                <w:bCs/>
                <w:color w:val="10405D"/>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7B269A" w14:paraId="7F99151B"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7B269A" w14:paraId="7F99151C"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7B269A" w14:paraId="7F99151D"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Disadvantaged Background and not 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7B269A" w14:paraId="7F99151E"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r>
      <w:tr w14:paraId="7F99152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7B269A" w14:paraId="7F991520"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14:paraId="7F991521"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rsidP="00BA51C0" w14:paraId="7F99152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r>
              <w:rPr>
                <w:rFonts w:ascii="Calibri" w:eastAsia="Calibri" w:hAnsi="Calibri" w:cs="Calibri"/>
                <w:b/>
                <w:bCs/>
                <w:color w:val="10405D"/>
                <w:sz w:val="22"/>
                <w:szCs w:val="22"/>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14:paraId="7F99152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1l</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14:paraId="7F99152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w:t>
            </w:r>
            <w:r>
              <w:rPr>
                <w:rFonts w:ascii="Calibri" w:eastAsia="Calibri" w:hAnsi="Calibri" w:cs="Calibri"/>
                <w:b/>
                <w:bCs/>
                <w:color w:val="10405D"/>
                <w:sz w:val="22"/>
                <w:szCs w:val="22"/>
              </w:rPr>
              <w:br/>
              <w:t>Block 1m</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14:paraId="7F99152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w:t>
            </w:r>
            <w:r>
              <w:rPr>
                <w:rFonts w:ascii="Calibri" w:eastAsia="Calibri" w:hAnsi="Calibri" w:cs="Calibri"/>
                <w:b/>
                <w:bCs/>
                <w:color w:val="10405D"/>
                <w:sz w:val="22"/>
                <w:szCs w:val="22"/>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14:paraId="7F99152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w:t>
            </w:r>
            <w:r>
              <w:rPr>
                <w:rFonts w:ascii="Calibri" w:eastAsia="Calibri" w:hAnsi="Calibri" w:cs="Calibri"/>
                <w:b/>
                <w:bCs/>
                <w:color w:val="10405D"/>
                <w:sz w:val="22"/>
                <w:szCs w:val="22"/>
              </w:rPr>
              <w:br/>
              <w:t>Block 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14:paraId="7F99152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r>
              <w:rPr>
                <w:rFonts w:ascii="Calibri" w:eastAsia="Calibri" w:hAnsi="Calibri" w:cs="Calibri"/>
                <w:b/>
                <w:bCs/>
                <w:color w:val="10405D"/>
                <w:sz w:val="22"/>
                <w:szCs w:val="22"/>
              </w:rPr>
              <w:br/>
              <w:t>Block 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7B269A" w14:paraId="7F99152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8</w:t>
            </w:r>
          </w:p>
        </w:tc>
      </w:tr>
      <w:tr w14:paraId="7F99153D" w14:textId="77777777" w:rsidTr="006F779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269A" w14:paraId="7F99152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269A" w14:paraId="7F99153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7B269A" w14:paraId="7F99153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7B269A" w14:paraId="7F99153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269A" w14:paraId="7F99153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269A" w14:paraId="7F99153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269A" w14:paraId="7F99153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269A" w14:paraId="7F99153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269A" w14:paraId="7F99153C" w14:textId="77777777">
            <w:pPr>
              <w:jc w:val="center"/>
              <w:rPr>
                <w:rFonts w:ascii="Calibri" w:eastAsia="Calibri" w:hAnsi="Calibri" w:cs="Calibri"/>
                <w:color w:val="000000"/>
                <w:sz w:val="22"/>
                <w:szCs w:val="22"/>
              </w:rPr>
            </w:pPr>
          </w:p>
        </w:tc>
      </w:tr>
    </w:tbl>
    <w:p w:rsidR="00223398" w:rsidRPr="00401F57" w14:paraId="7F99153E"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6601"/>
        <w:gridCol w:w="3892"/>
        <w:gridCol w:w="4379"/>
        <w:gridCol w:w="6383"/>
      </w:tblGrid>
      <w:tr w14:paraId="7F991542" w14:textId="77777777" w:rsidTr="007B269A">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3F" w14:textId="37084D6C">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Graduated/Completed (whether funded by </w:t>
            </w:r>
            <w:r w:rsidR="0012642E">
              <w:rPr>
                <w:rFonts w:ascii="Calibri" w:eastAsia="Calibri" w:hAnsi="Calibri" w:cs="Calibri"/>
                <w:b/>
                <w:bCs/>
                <w:color w:val="10405D"/>
                <w:sz w:val="22"/>
                <w:szCs w:val="22"/>
              </w:rPr>
              <w:t>BHW</w:t>
            </w:r>
            <w:r>
              <w:rPr>
                <w:rFonts w:ascii="Calibri" w:eastAsia="Calibri" w:hAnsi="Calibri" w:cs="Calibri"/>
                <w:b/>
                <w:bCs/>
                <w:color w:val="10405D"/>
                <w:sz w:val="22"/>
                <w:szCs w:val="22"/>
              </w:rPr>
              <w:t xml:space="preserve"> or not)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40" w14:textId="6369C74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Total # Who left the Program Before Completion (whether funded by </w:t>
            </w:r>
            <w:r w:rsidR="0012642E">
              <w:rPr>
                <w:rFonts w:ascii="Calibri" w:eastAsia="Calibri" w:hAnsi="Calibri" w:cs="Calibri"/>
                <w:b/>
                <w:bCs/>
                <w:color w:val="10405D"/>
                <w:sz w:val="22"/>
                <w:szCs w:val="22"/>
              </w:rPr>
              <w:t>BHW</w:t>
            </w:r>
            <w:r w:rsidRPr="00805C07" w:rsidR="004E2D11">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or not)</w:t>
            </w:r>
          </w:p>
        </w:tc>
        <w:tc>
          <w:tcPr>
            <w:tcW w:w="6338" w:type="dxa"/>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41"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Core Physician Faculty as Reported to ACGME</w:t>
            </w:r>
          </w:p>
        </w:tc>
      </w:tr>
      <w:tr w14:paraId="7F991547" w14:textId="77777777" w:rsidTr="007B269A">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543"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54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545"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URM</w:t>
            </w:r>
          </w:p>
        </w:tc>
        <w:tc>
          <w:tcPr>
            <w:tcW w:w="6338" w:type="dxa"/>
            <w:vMerge/>
            <w:tcBorders>
              <w:top w:val="single" w:sz="6" w:space="0" w:color="000000"/>
              <w:left w:val="single" w:sz="6" w:space="0" w:color="000000"/>
              <w:right w:val="single" w:sz="6" w:space="0" w:color="000000"/>
            </w:tcBorders>
            <w:vAlign w:val="center"/>
          </w:tcPr>
          <w:p w:rsidR="0043004B" w14:paraId="7F991546" w14:textId="77777777">
            <w:pPr>
              <w:rPr>
                <w:rFonts w:ascii="Calibri" w:eastAsia="Calibri" w:hAnsi="Calibri" w:cs="Calibri"/>
                <w:b/>
                <w:bCs/>
                <w:color w:val="000000"/>
                <w:sz w:val="22"/>
                <w:szCs w:val="22"/>
              </w:rPr>
            </w:pPr>
          </w:p>
        </w:tc>
      </w:tr>
      <w:tr w14:paraId="7F99154C" w14:textId="77777777" w:rsidTr="007B269A">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4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4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4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r>
              <w:rPr>
                <w:rFonts w:ascii="Calibri" w:eastAsia="Calibri" w:hAnsi="Calibri" w:cs="Calibri"/>
                <w:b/>
                <w:bCs/>
                <w:color w:val="10405D"/>
                <w:sz w:val="22"/>
                <w:szCs w:val="22"/>
              </w:rPr>
              <w:br/>
              <w:t>Block 9a</w:t>
            </w:r>
          </w:p>
        </w:tc>
        <w:tc>
          <w:tcPr>
            <w:tcW w:w="6338"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4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w:t>
            </w:r>
          </w:p>
        </w:tc>
      </w:tr>
      <w:tr w14:paraId="7F991551" w14:textId="77777777" w:rsidTr="007B269A">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4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4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4F" w14:textId="77777777">
            <w:pPr>
              <w:jc w:val="center"/>
              <w:rPr>
                <w:rFonts w:ascii="Calibri" w:eastAsia="Calibri" w:hAnsi="Calibri" w:cs="Calibri"/>
                <w:color w:val="000000"/>
                <w:sz w:val="22"/>
                <w:szCs w:val="22"/>
              </w:rPr>
            </w:pPr>
          </w:p>
        </w:tc>
        <w:tc>
          <w:tcPr>
            <w:tcW w:w="63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50" w14:textId="77777777">
            <w:pPr>
              <w:jc w:val="center"/>
              <w:rPr>
                <w:rFonts w:ascii="Calibri" w:eastAsia="Calibri" w:hAnsi="Calibri" w:cs="Calibri"/>
                <w:color w:val="000000"/>
                <w:sz w:val="22"/>
                <w:szCs w:val="22"/>
              </w:rPr>
            </w:pPr>
          </w:p>
        </w:tc>
      </w:tr>
    </w:tbl>
    <w:p w:rsidR="00223398" w:rsidRPr="00401F57" w14:paraId="7F991552" w14:textId="77777777">
      <w:pPr>
        <w:rPr>
          <w:noProof/>
        </w:rPr>
      </w:pPr>
    </w:p>
    <w:p w:rsidR="00223398" w:rsidRPr="00401F57" w14:paraId="7F991553" w14:textId="77777777">
      <w:pPr>
        <w:rPr>
          <w:noProof/>
        </w:rPr>
      </w:pPr>
    </w:p>
    <w:p w:rsidR="00223398" w:rsidP="00741992" w14:paraId="7F991554" w14:textId="77777777">
      <w:pPr>
        <w:rPr>
          <w:rFonts w:asciiTheme="majorHAnsi" w:hAnsiTheme="majorHAnsi"/>
        </w:rPr>
        <w:sectPr w:rsidSect="00741992">
          <w:footerReference w:type="default" r:id="rId20"/>
          <w:pgSz w:w="24480" w:h="15840" w:orient="landscape" w:code="3"/>
          <w:pgMar w:top="1008" w:right="1152" w:bottom="1008" w:left="1152" w:header="720" w:footer="720" w:gutter="0"/>
          <w:cols w:space="720"/>
          <w:docGrid w:linePitch="360"/>
        </w:sectPr>
      </w:pPr>
      <w:bookmarkStart w:id="679" w:name="_GoBack_9"/>
      <w:bookmarkEnd w:id="679"/>
    </w:p>
    <w:p w:rsidR="00223398" w:rsidRPr="00401F57" w:rsidP="00741992" w14:paraId="7F991555" w14:textId="77777777">
      <w:pPr>
        <w:pStyle w:val="Heading2"/>
        <w:rPr>
          <w:rFonts w:ascii="Cambria" w:eastAsia="Cambria" w:hAnsi="Cambria" w:cs="Cambria"/>
          <w:noProof/>
          <w:color w:val="4F81BD"/>
          <w:sz w:val="26"/>
        </w:rPr>
      </w:pPr>
      <w:bookmarkStart w:id="680" w:name="_Toc256001960"/>
      <w:bookmarkStart w:id="681" w:name="_Toc256001891"/>
      <w:bookmarkStart w:id="682" w:name="_Toc256001823"/>
      <w:bookmarkStart w:id="683" w:name="_Toc256001756"/>
      <w:bookmarkStart w:id="684" w:name="_Toc256001691"/>
      <w:bookmarkStart w:id="685" w:name="_Toc256001627"/>
      <w:bookmarkStart w:id="686" w:name="_Toc256001564"/>
      <w:bookmarkStart w:id="687" w:name="_Toc256001502"/>
      <w:bookmarkStart w:id="688" w:name="_Toc256001442"/>
      <w:bookmarkStart w:id="689" w:name="_Toc256001383"/>
      <w:bookmarkStart w:id="690" w:name="_Toc256001325"/>
      <w:bookmarkStart w:id="691" w:name="_Toc256001268"/>
      <w:bookmarkStart w:id="692" w:name="_Toc256001212"/>
      <w:bookmarkStart w:id="693" w:name="_Toc256001157"/>
      <w:bookmarkStart w:id="694" w:name="_Toc256001103"/>
      <w:bookmarkStart w:id="695" w:name="_Toc256001051"/>
      <w:bookmarkStart w:id="696" w:name="_Toc256001000"/>
      <w:bookmarkStart w:id="697" w:name="_Toc256000951"/>
      <w:bookmarkStart w:id="698" w:name="_Toc256000903"/>
      <w:bookmarkStart w:id="699" w:name="_Toc256000856"/>
      <w:bookmarkStart w:id="700" w:name="_Toc256000810"/>
      <w:bookmarkStart w:id="701" w:name="_Toc256000765"/>
      <w:bookmarkStart w:id="702" w:name="_Toc256000721"/>
      <w:bookmarkStart w:id="703" w:name="_Toc256000678"/>
      <w:bookmarkStart w:id="704" w:name="_Toc256000636"/>
      <w:bookmarkStart w:id="705" w:name="_Toc256000595"/>
      <w:bookmarkStart w:id="706" w:name="_Toc256000555"/>
      <w:bookmarkStart w:id="707" w:name="_Toc256000517"/>
      <w:bookmarkStart w:id="708" w:name="_Toc256000480"/>
      <w:bookmarkStart w:id="709" w:name="_Toc256000445"/>
      <w:bookmarkStart w:id="710" w:name="_Toc256000412"/>
      <w:bookmarkStart w:id="711" w:name="_Toc256000381"/>
      <w:bookmarkStart w:id="712" w:name="_Toc256000351"/>
      <w:bookmarkStart w:id="713" w:name="_Toc256000322"/>
      <w:bookmarkStart w:id="714" w:name="_Toc256000295"/>
      <w:bookmarkStart w:id="715" w:name="_Toc256000269"/>
      <w:bookmarkStart w:id="716" w:name="_Toc256000245"/>
      <w:bookmarkStart w:id="717" w:name="_Toc256000222"/>
      <w:bookmarkStart w:id="718" w:name="_Toc256000201"/>
      <w:bookmarkStart w:id="719" w:name="_Toc256000181"/>
      <w:bookmarkStart w:id="720" w:name="_Toc256000162"/>
      <w:bookmarkStart w:id="721" w:name="_Toc256000144"/>
      <w:bookmarkStart w:id="722" w:name="_Toc256000127"/>
      <w:bookmarkStart w:id="723" w:name="_Toc256000112"/>
      <w:bookmarkStart w:id="724" w:name="_Toc256000098"/>
      <w:r>
        <w:rPr>
          <w:rFonts w:ascii="Cambria" w:eastAsia="Cambria" w:hAnsi="Cambria" w:cs="Cambria"/>
          <w:noProof/>
          <w:color w:val="4F81BD"/>
          <w:sz w:val="26"/>
        </w:rPr>
        <w:t>2.9.   PC-9: Program Characteristics –Positions Description</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Cambria" w:eastAsia="Cambria" w:hAnsi="Cambria" w:cs="Cambria"/>
          <w:noProof/>
          <w:color w:val="4F81BD"/>
          <w:sz w:val="26"/>
        </w:rPr>
        <w:t xml:space="preserve"> </w:t>
      </w:r>
    </w:p>
    <w:p w:rsidR="0043004B" w14:paraId="7F991556" w14:textId="12C31D8C">
      <w:pPr>
        <w:spacing w:after="240"/>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training programs that were offered during the reporting period and were supported </w:t>
      </w:r>
      <w:r w:rsidR="00E6029F">
        <w:rPr>
          <w:rFonts w:ascii="Calibri" w:eastAsia="Calibri" w:hAnsi="Calibri" w:cs="Calibri"/>
          <w:color w:val="000000"/>
        </w:rPr>
        <w:t>with BHW funds</w:t>
      </w:r>
      <w:r>
        <w:rPr>
          <w:rFonts w:ascii="Calibri" w:eastAsia="Calibri" w:hAnsi="Calibri" w:cs="Calibri"/>
          <w:color w:val="000000"/>
        </w:rPr>
        <w:t xml:space="preserve">. The PC-9 </w:t>
      </w:r>
      <w:r>
        <w:rPr>
          <w:rFonts w:ascii="Calibri" w:eastAsia="Calibri" w:hAnsi="Calibri" w:cs="Calibri"/>
          <w:color w:val="000000"/>
        </w:rPr>
        <w:t>subform</w:t>
      </w:r>
      <w:r>
        <w:rPr>
          <w:rFonts w:ascii="Calibri" w:eastAsia="Calibri" w:hAnsi="Calibri" w:cs="Calibri"/>
          <w:color w:val="000000"/>
        </w:rPr>
        <w:t xml:space="preserve"> collects information specific to positions or slots for certain types of primary care training programs.  Please complete the required </w:t>
      </w:r>
      <w:r>
        <w:rPr>
          <w:rFonts w:ascii="Calibri" w:eastAsia="Calibri" w:hAnsi="Calibri" w:cs="Calibri"/>
          <w:color w:val="000000"/>
        </w:rPr>
        <w:t>subforms</w:t>
      </w:r>
      <w:r>
        <w:rPr>
          <w:rFonts w:ascii="Calibri" w:eastAsia="Calibri" w:hAnsi="Calibri" w:cs="Calibri"/>
          <w:color w:val="000000"/>
        </w:rPr>
        <w:t xml:space="preserve"> for each program that was entered in the Training Program Setup form. If you have any questions about how to complete this form,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558"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557" w14:textId="77777777">
            <w:pPr>
              <w:shd w:val="clear" w:color="auto" w:fill="BBD5EA"/>
              <w:rPr>
                <w:b/>
                <w:bCs/>
                <w:color w:val="10405D"/>
              </w:rPr>
            </w:pPr>
            <w:r>
              <w:rPr>
                <w:b/>
                <w:bCs/>
                <w:color w:val="FF0000"/>
              </w:rPr>
              <w:t>*</w:t>
            </w:r>
            <w:r>
              <w:rPr>
                <w:b/>
                <w:bCs/>
                <w:color w:val="10405D"/>
              </w:rPr>
              <w:t xml:space="preserve">Add Academic/Training Year </w:t>
            </w:r>
          </w:p>
        </w:tc>
      </w:tr>
      <w:tr w14:paraId="7F99155B"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59" w14:textId="77777777">
            <w:r>
              <w:t xml:space="preserve">Select Training Program </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55A" w14:textId="77777777">
            <w:pPr>
              <w:shd w:val="clear" w:color="auto" w:fill="F4F6F9"/>
            </w:pPr>
          </w:p>
        </w:tc>
      </w:tr>
      <w:tr w14:paraId="7F99155E"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5C" w14:textId="77777777">
            <w:r>
              <w:t>Select Training Year</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55D" w14:textId="77777777">
            <w:pPr>
              <w:shd w:val="clear" w:color="auto" w:fill="F4F6F9"/>
            </w:pPr>
          </w:p>
        </w:tc>
      </w:tr>
      <w:tr w14:paraId="7F991560"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55F"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561" w14:textId="77777777">
      <w:pPr>
        <w:rPr>
          <w:noProof/>
        </w:rPr>
      </w:pPr>
    </w:p>
    <w:p w:rsidR="00223398" w:rsidRPr="00401F57" w:rsidP="00741992" w14:paraId="7F991562"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324"/>
        <w:gridCol w:w="2037"/>
        <w:gridCol w:w="1338"/>
        <w:gridCol w:w="2757"/>
        <w:gridCol w:w="4027"/>
        <w:gridCol w:w="2382"/>
        <w:gridCol w:w="3678"/>
        <w:gridCol w:w="2698"/>
        <w:gridCol w:w="1192"/>
      </w:tblGrid>
      <w:tr w14:paraId="7F99156D"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3"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5" w14:textId="77777777">
            <w:pPr>
              <w:shd w:val="clear" w:color="auto" w:fill="BBD5EA"/>
              <w:rPr>
                <w:rFonts w:ascii="Calibri" w:eastAsia="Calibri" w:hAnsi="Calibri" w:cs="Calibri"/>
                <w:b/>
                <w:bCs/>
                <w:color w:val="10405D"/>
              </w:rPr>
            </w:pPr>
            <w:r>
              <w:rPr>
                <w:rFonts w:ascii="Calibri" w:eastAsia="Calibri" w:hAnsi="Calibri" w:cs="Calibri"/>
                <w:b/>
                <w:bCs/>
                <w:color w:val="10405D"/>
              </w:rPr>
              <w:t>Type of 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Training Year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Total # of Accredited Positions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8" w14:textId="79894DA9">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Total # of </w:t>
            </w:r>
            <w:r w:rsidRPr="00805C07" w:rsidR="007C5804">
              <w:rPr>
                <w:rFonts w:ascii="Calibri" w:eastAsia="Calibri" w:hAnsi="Calibri" w:cs="Calibri"/>
                <w:b/>
                <w:bCs/>
                <w:color w:val="10405D"/>
              </w:rPr>
              <w:t xml:space="preserve">Individuals Recruited to Fill Open </w:t>
            </w:r>
            <w:r>
              <w:rPr>
                <w:rFonts w:ascii="Calibri" w:eastAsia="Calibri" w:hAnsi="Calibri" w:cs="Calibri"/>
                <w:b/>
                <w:bCs/>
                <w:color w:val="10405D"/>
              </w:rPr>
              <w:t xml:space="preserve">Positions </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9"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Total # of Positions Filled </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rsidP="006E7F42" w14:paraId="7F99156A" w14:textId="0C9577FE">
            <w:pPr>
              <w:shd w:val="clear" w:color="auto" w:fill="BBD5EA"/>
              <w:jc w:val="center"/>
              <w:rPr>
                <w:rFonts w:ascii="Calibri" w:eastAsia="Calibri" w:hAnsi="Calibri" w:cs="Calibri"/>
                <w:b/>
                <w:bCs/>
                <w:color w:val="10405D"/>
              </w:rPr>
            </w:pPr>
            <w:r>
              <w:rPr>
                <w:rFonts w:ascii="Calibri" w:eastAsia="Calibri" w:hAnsi="Calibri" w:cs="Calibri"/>
                <w:b/>
                <w:bCs/>
                <w:color w:val="10405D"/>
              </w:rPr>
              <w:t>Enter Total # of Positions Expanded using</w:t>
            </w:r>
            <w:r w:rsidRPr="00805C07" w:rsidR="004E2D11">
              <w:rPr>
                <w:rFonts w:ascii="Calibri" w:eastAsia="Calibri" w:hAnsi="Calibri" w:cs="Calibri"/>
                <w:b/>
                <w:bCs/>
                <w:color w:val="10405D"/>
              </w:rPr>
              <w:t xml:space="preserve"> </w:t>
            </w:r>
            <w:r w:rsidR="00770154">
              <w:rPr>
                <w:rFonts w:ascii="Calibri" w:eastAsia="Calibri" w:hAnsi="Calibri" w:cs="Calibri"/>
                <w:b/>
                <w:bCs/>
                <w:color w:val="10405D"/>
              </w:rPr>
              <w:t>BHW</w:t>
            </w:r>
            <w:r>
              <w:rPr>
                <w:rFonts w:ascii="Calibri" w:eastAsia="Calibri" w:hAnsi="Calibri" w:cs="Calibri"/>
                <w:b/>
                <w:bCs/>
                <w:color w:val="10405D"/>
              </w:rPr>
              <w:t xml:space="preserve"> Funds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w:t>
            </w:r>
            <w:r>
              <w:rPr>
                <w:rFonts w:ascii="Calibri" w:eastAsia="Calibri" w:hAnsi="Calibri" w:cs="Calibri"/>
                <w:b/>
                <w:bCs/>
                <w:color w:val="10405D"/>
              </w:rPr>
              <w:t xml:space="preserve"> </w:t>
            </w:r>
            <w:r>
              <w:rPr>
                <w:rFonts w:ascii="Calibri" w:eastAsia="Calibri" w:hAnsi="Calibri" w:cs="Calibri"/>
                <w:b/>
                <w:bCs/>
                <w:color w:val="10405D"/>
              </w:rPr>
              <w:t># of Residents</w:t>
            </w:r>
            <w:r>
              <w:rPr>
                <w:rFonts w:ascii="Calibri" w:eastAsia="Calibri" w:hAnsi="Calibri" w:cs="Calibri"/>
                <w:b/>
                <w:bCs/>
                <w:color w:val="10405D"/>
              </w:rPr>
              <w:t xml:space="preserve"> in FTE Positions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57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6E"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6F"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57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7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7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7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7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575"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r>
              <w:rPr>
                <w:rFonts w:ascii="Calibri" w:eastAsia="Calibri" w:hAnsi="Calibri" w:cs="Calibri"/>
                <w:b/>
                <w:bCs/>
                <w:color w:val="10405D"/>
              </w:rPr>
              <w:br/>
              <w:t>Block 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57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577" w14:textId="77777777">
            <w:pPr>
              <w:shd w:val="clear" w:color="auto" w:fill="BBD5EA"/>
              <w:jc w:val="center"/>
              <w:rPr>
                <w:rFonts w:ascii="Calibri" w:eastAsia="Calibri" w:hAnsi="Calibri" w:cs="Calibri"/>
                <w:b/>
                <w:bCs/>
                <w:color w:val="10405D"/>
              </w:rPr>
            </w:pPr>
          </w:p>
        </w:tc>
      </w:tr>
      <w:tr w14:paraId="7F991583" w14:textId="77777777" w:rsidTr="007C5804">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7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7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57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7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7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7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7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8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8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582" w14:textId="77777777">
            <w:pPr>
              <w:rPr>
                <w:rFonts w:ascii="Calibri" w:eastAsia="Calibri" w:hAnsi="Calibri" w:cs="Calibri"/>
              </w:rPr>
            </w:pPr>
          </w:p>
        </w:tc>
      </w:tr>
    </w:tbl>
    <w:p w:rsidR="00223398" w:rsidRPr="00401F57" w14:paraId="7F991584" w14:textId="77777777">
      <w:pPr>
        <w:rPr>
          <w:noProof/>
        </w:rPr>
      </w:pPr>
    </w:p>
    <w:p w:rsidR="00223398" w:rsidP="00741992" w14:paraId="7F991585" w14:textId="77777777">
      <w:pPr>
        <w:rPr>
          <w:rFonts w:asciiTheme="majorHAnsi" w:hAnsiTheme="majorHAnsi"/>
        </w:rPr>
        <w:sectPr w:rsidSect="00741992">
          <w:footerReference w:type="default" r:id="rId21"/>
          <w:pgSz w:w="24480" w:h="15840" w:orient="landscape" w:code="3"/>
          <w:pgMar w:top="1008" w:right="1152" w:bottom="1008" w:left="1152" w:header="720" w:footer="720" w:gutter="0"/>
          <w:cols w:space="720"/>
          <w:docGrid w:linePitch="360"/>
        </w:sectPr>
      </w:pPr>
      <w:bookmarkStart w:id="725" w:name="_GoBack_10"/>
      <w:bookmarkEnd w:id="725"/>
    </w:p>
    <w:p w:rsidR="00223398" w:rsidRPr="00401F57" w:rsidP="00741992" w14:paraId="7F991586" w14:textId="77777777">
      <w:pPr>
        <w:pStyle w:val="Heading2"/>
        <w:rPr>
          <w:rFonts w:ascii="Cambria" w:eastAsia="Cambria" w:hAnsi="Cambria" w:cs="Cambria"/>
          <w:noProof/>
          <w:color w:val="4F81BD"/>
          <w:sz w:val="26"/>
        </w:rPr>
      </w:pPr>
      <w:bookmarkStart w:id="726" w:name="_Toc256001961"/>
      <w:bookmarkStart w:id="727" w:name="_Toc256001892"/>
      <w:bookmarkStart w:id="728" w:name="_Toc256001824"/>
      <w:bookmarkStart w:id="729" w:name="_Toc256001757"/>
      <w:bookmarkStart w:id="730" w:name="_Toc256001692"/>
      <w:bookmarkStart w:id="731" w:name="_Toc256001628"/>
      <w:bookmarkStart w:id="732" w:name="_Toc256001565"/>
      <w:bookmarkStart w:id="733" w:name="_Toc256001503"/>
      <w:bookmarkStart w:id="734" w:name="_Toc256001443"/>
      <w:bookmarkStart w:id="735" w:name="_Toc256001384"/>
      <w:bookmarkStart w:id="736" w:name="_Toc256001326"/>
      <w:bookmarkStart w:id="737" w:name="_Toc256001269"/>
      <w:bookmarkStart w:id="738" w:name="_Toc256001213"/>
      <w:bookmarkStart w:id="739" w:name="_Toc256001158"/>
      <w:bookmarkStart w:id="740" w:name="_Toc256001104"/>
      <w:bookmarkStart w:id="741" w:name="_Toc256001052"/>
      <w:bookmarkStart w:id="742" w:name="_Toc256001001"/>
      <w:bookmarkStart w:id="743" w:name="_Toc256000952"/>
      <w:bookmarkStart w:id="744" w:name="_Toc256000904"/>
      <w:bookmarkStart w:id="745" w:name="_Toc256000857"/>
      <w:bookmarkStart w:id="746" w:name="_Toc256000811"/>
      <w:bookmarkStart w:id="747" w:name="_Toc256000766"/>
      <w:bookmarkStart w:id="748" w:name="_Toc256000722"/>
      <w:bookmarkStart w:id="749" w:name="_Toc256000679"/>
      <w:bookmarkStart w:id="750" w:name="_Toc256000637"/>
      <w:bookmarkStart w:id="751" w:name="_Toc256000596"/>
      <w:bookmarkStart w:id="752" w:name="_Toc256000556"/>
      <w:bookmarkStart w:id="753" w:name="_Toc256000518"/>
      <w:bookmarkStart w:id="754" w:name="_Toc256000481"/>
      <w:bookmarkStart w:id="755" w:name="_Toc256000446"/>
      <w:bookmarkStart w:id="756" w:name="_Toc256000413"/>
      <w:bookmarkStart w:id="757" w:name="_Toc256000382"/>
      <w:bookmarkStart w:id="758" w:name="_Toc256000352"/>
      <w:bookmarkStart w:id="759" w:name="_Toc256000323"/>
      <w:bookmarkStart w:id="760" w:name="_Toc256000296"/>
      <w:bookmarkStart w:id="761" w:name="_Toc256000270"/>
      <w:bookmarkStart w:id="762" w:name="_Toc256000246"/>
      <w:bookmarkStart w:id="763" w:name="_Toc256000223"/>
      <w:bookmarkStart w:id="764" w:name="_Toc256000202"/>
      <w:bookmarkStart w:id="765" w:name="_Toc256000182"/>
      <w:bookmarkStart w:id="766" w:name="_Toc256000163"/>
      <w:bookmarkStart w:id="767" w:name="_Toc256000145"/>
      <w:bookmarkStart w:id="768" w:name="_Toc256000128"/>
      <w:bookmarkStart w:id="769" w:name="_Toc256000113"/>
      <w:r>
        <w:rPr>
          <w:rFonts w:ascii="Cambria" w:eastAsia="Cambria" w:hAnsi="Cambria" w:cs="Cambria"/>
          <w:noProof/>
          <w:color w:val="4F81BD"/>
          <w:sz w:val="26"/>
        </w:rPr>
        <w:t>2.10.   PC-10: Program Characteristics – Major Participating Sites/Rotation Sites</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rsidR="0043004B" w14:paraId="7F991587" w14:textId="620F410A">
      <w:pPr>
        <w:spacing w:after="240"/>
      </w:pPr>
      <w:r>
        <w:rPr>
          <w:rFonts w:ascii="Calibri" w:eastAsia="Calibri" w:hAnsi="Calibri" w:cs="Calibri"/>
          <w:color w:val="000000"/>
        </w:rPr>
        <w:t xml:space="preserve">The Program Characteristics (PC) </w:t>
      </w:r>
      <w:r>
        <w:rPr>
          <w:rFonts w:ascii="Calibri" w:eastAsia="Calibri" w:hAnsi="Calibri" w:cs="Calibri"/>
          <w:color w:val="000000"/>
        </w:rPr>
        <w:t>subforms</w:t>
      </w:r>
      <w:r>
        <w:rPr>
          <w:rFonts w:ascii="Calibri" w:eastAsia="Calibri" w:hAnsi="Calibri" w:cs="Calibri"/>
          <w:color w:val="000000"/>
        </w:rPr>
        <w:t xml:space="preserve"> are designed to collect additional information about the training programs that were offered during the reporting period and wer</w:t>
      </w:r>
      <w:r w:rsidRPr="00805C07">
        <w:rPr>
          <w:rFonts w:ascii="Calibri" w:eastAsia="Calibri" w:hAnsi="Calibri" w:cs="Calibri"/>
          <w:color w:val="000000"/>
        </w:rPr>
        <w:t>e supported</w:t>
      </w:r>
      <w:r>
        <w:rPr>
          <w:rFonts w:ascii="Calibri" w:eastAsia="Calibri" w:hAnsi="Calibri" w:cs="Calibri"/>
          <w:color w:val="000000"/>
        </w:rPr>
        <w:t xml:space="preserve"> </w:t>
      </w:r>
      <w:r w:rsidR="00E6029F">
        <w:rPr>
          <w:rFonts w:ascii="Calibri" w:eastAsia="Calibri" w:hAnsi="Calibri" w:cs="Calibri"/>
          <w:color w:val="000000"/>
        </w:rPr>
        <w:t>with BHW funds</w:t>
      </w:r>
      <w:r>
        <w:rPr>
          <w:rFonts w:ascii="Calibri" w:eastAsia="Calibri" w:hAnsi="Calibri" w:cs="Calibri"/>
          <w:color w:val="000000"/>
        </w:rPr>
        <w:t xml:space="preserve">. The PC-10 </w:t>
      </w:r>
      <w:r>
        <w:rPr>
          <w:rFonts w:ascii="Calibri" w:eastAsia="Calibri" w:hAnsi="Calibri" w:cs="Calibri"/>
          <w:color w:val="000000"/>
        </w:rPr>
        <w:t>subform</w:t>
      </w:r>
      <w:r>
        <w:rPr>
          <w:rFonts w:ascii="Calibri" w:eastAsia="Calibri" w:hAnsi="Calibri" w:cs="Calibri"/>
          <w:color w:val="000000"/>
        </w:rPr>
        <w:t xml:space="preserve"> collects information specific to the Major Participating Sites/Rotation Sites identified in the Training Program Setup form. Each line of this </w:t>
      </w:r>
      <w:r>
        <w:rPr>
          <w:rFonts w:ascii="Calibri" w:eastAsia="Calibri" w:hAnsi="Calibri" w:cs="Calibri"/>
          <w:color w:val="000000"/>
        </w:rPr>
        <w:t>subform</w:t>
      </w:r>
      <w:r>
        <w:rPr>
          <w:rFonts w:ascii="Calibri" w:eastAsia="Calibri" w:hAnsi="Calibri" w:cs="Calibri"/>
          <w:color w:val="000000"/>
        </w:rPr>
        <w:t xml:space="preserve"> contains one of the training programs (rotation sites) that was entered in the Training Program Setup form. Please complete the information requested for each identified Major Participating Site/Rotation Site. If you have any questions about how to complete this form, please refer to the instruction manual and/or contact your Government Project Officer.</w:t>
      </w:r>
    </w:p>
    <w:p w:rsidR="0043004B" w14:paraId="7F991588" w14:textId="77777777">
      <w:pPr>
        <w:spacing w:after="200"/>
        <w:ind w:left="180"/>
      </w:pPr>
      <w:r>
        <w:rPr>
          <w:rFonts w:ascii="Calibri" w:eastAsia="Calibri" w:hAnsi="Calibri" w:cs="Calibri"/>
          <w:color w:val="000000"/>
        </w:rPr>
        <w:t>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236"/>
        <w:gridCol w:w="1821"/>
        <w:gridCol w:w="1377"/>
        <w:gridCol w:w="2087"/>
        <w:gridCol w:w="2069"/>
        <w:gridCol w:w="2345"/>
        <w:gridCol w:w="2876"/>
        <w:gridCol w:w="4073"/>
        <w:gridCol w:w="3549"/>
      </w:tblGrid>
      <w:tr w14:paraId="7F991596"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89"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8A"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8B" w14:textId="77777777">
            <w:pPr>
              <w:shd w:val="clear" w:color="auto" w:fill="BBD5EA"/>
              <w:rPr>
                <w:rFonts w:ascii="Calibri" w:eastAsia="Calibri" w:hAnsi="Calibri" w:cs="Calibri"/>
                <w:b/>
                <w:bCs/>
                <w:color w:val="10405D"/>
              </w:rPr>
            </w:pPr>
            <w:r>
              <w:rPr>
                <w:rFonts w:ascii="Calibri" w:eastAsia="Calibri" w:hAnsi="Calibri" w:cs="Calibri"/>
                <w:b/>
                <w:bCs/>
                <w:color w:val="10405D"/>
              </w:rPr>
              <w:t>Type of 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8C" w14:textId="77777777">
            <w:pPr>
              <w:shd w:val="clear" w:color="auto" w:fill="BBD5EA"/>
              <w:rPr>
                <w:rFonts w:ascii="Calibri" w:eastAsia="Calibri" w:hAnsi="Calibri" w:cs="Calibri"/>
                <w:b/>
                <w:bCs/>
                <w:color w:val="10405D"/>
              </w:rPr>
            </w:pPr>
            <w:r>
              <w:rPr>
                <w:rFonts w:ascii="Calibri" w:eastAsia="Calibri" w:hAnsi="Calibri" w:cs="Calibri"/>
                <w:b/>
                <w:bCs/>
                <w:color w:val="10405D"/>
              </w:rPr>
              <w:t>Program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90"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Approved Positions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9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Recruited Positions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9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Approved Positions Filled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9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Residents Rotating Through Programs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9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w:t>
            </w:r>
            <w:r>
              <w:rPr>
                <w:rFonts w:ascii="Calibri" w:eastAsia="Calibri" w:hAnsi="Calibri" w:cs="Calibri"/>
                <w:b/>
                <w:bCs/>
                <w:color w:val="10405D"/>
              </w:rPr>
              <w:t xml:space="preserve"> </w:t>
            </w:r>
            <w:r>
              <w:rPr>
                <w:rFonts w:ascii="Calibri" w:eastAsia="Calibri" w:hAnsi="Calibri" w:cs="Calibri"/>
                <w:b/>
                <w:bCs/>
                <w:color w:val="10405D"/>
              </w:rPr>
              <w:t># of Trainees</w:t>
            </w:r>
            <w:r>
              <w:rPr>
                <w:rFonts w:ascii="Calibri" w:eastAsia="Calibri" w:hAnsi="Calibri" w:cs="Calibri"/>
                <w:b/>
                <w:bCs/>
                <w:color w:val="10405D"/>
              </w:rPr>
              <w:t xml:space="preserve"> Spending &gt; 75% under Children's Hospital Supervision</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9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Core Physician Faculty as Reported to ACGME or AOA</w:t>
            </w:r>
          </w:p>
        </w:tc>
      </w:tr>
      <w:tr w14:paraId="7F9915A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805C07" w14:paraId="7F991597"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598"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59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rsidP="00BA51C0" w14:paraId="7F99159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59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59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5A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5A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5A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805C07" w14:paraId="7F9915A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(9)</w:t>
            </w:r>
          </w:p>
        </w:tc>
      </w:tr>
      <w:tr w14:paraId="7F9915B2" w14:textId="77777777" w:rsidTr="007C5804">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A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A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5A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805C07" w14:paraId="7F9915A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A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A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A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A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B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05C07" w14:paraId="7F9915B1" w14:textId="77777777">
            <w:pPr>
              <w:rPr>
                <w:rFonts w:ascii="Calibri" w:eastAsia="Calibri" w:hAnsi="Calibri" w:cs="Calibri"/>
              </w:rPr>
            </w:pPr>
          </w:p>
        </w:tc>
      </w:tr>
    </w:tbl>
    <w:p w:rsidR="00223398" w:rsidRPr="00401F57" w14:paraId="7F9915B3" w14:textId="77777777">
      <w:pPr>
        <w:rPr>
          <w:noProof/>
        </w:rPr>
      </w:pPr>
    </w:p>
    <w:p w:rsidR="00223398" w:rsidP="00741992" w14:paraId="7F9915B4" w14:textId="77777777">
      <w:pPr>
        <w:rPr>
          <w:rFonts w:asciiTheme="majorHAnsi" w:hAnsiTheme="majorHAnsi"/>
        </w:rPr>
        <w:sectPr w:rsidSect="00741992">
          <w:footerReference w:type="default" r:id="rId22"/>
          <w:pgSz w:w="24480" w:h="15840" w:orient="landscape" w:code="3"/>
          <w:pgMar w:top="1008" w:right="1152" w:bottom="1008" w:left="1152" w:header="720" w:footer="720" w:gutter="0"/>
          <w:cols w:space="720"/>
          <w:docGrid w:linePitch="360"/>
        </w:sectPr>
      </w:pPr>
      <w:bookmarkStart w:id="770" w:name="_GoBack_11"/>
      <w:bookmarkEnd w:id="770"/>
    </w:p>
    <w:p w:rsidR="00223398" w:rsidP="00741992" w14:paraId="7F9915B5" w14:textId="77777777">
      <w:pPr>
        <w:pStyle w:val="Heading1"/>
        <w:tabs>
          <w:tab w:val="center" w:pos="10800"/>
          <w:tab w:val="right" w:pos="22176"/>
        </w:tabs>
        <w:spacing w:before="0"/>
        <w:rPr>
          <w:rFonts w:ascii="Cambria" w:eastAsia="Cambria" w:hAnsi="Cambria" w:cs="Cambria"/>
          <w:b/>
          <w:color w:val="365F91"/>
          <w:sz w:val="28"/>
        </w:rPr>
      </w:pPr>
      <w:bookmarkStart w:id="771" w:name="_Toc256001962"/>
      <w:bookmarkStart w:id="772" w:name="_Toc256001893"/>
      <w:bookmarkStart w:id="773" w:name="_Toc256001825"/>
      <w:bookmarkStart w:id="774" w:name="_Toc256001758"/>
      <w:bookmarkStart w:id="775" w:name="_Toc256001693"/>
      <w:bookmarkStart w:id="776" w:name="_Toc256001629"/>
      <w:bookmarkStart w:id="777" w:name="_Toc256001566"/>
      <w:bookmarkStart w:id="778" w:name="_Toc256001504"/>
      <w:bookmarkStart w:id="779" w:name="_Toc256001444"/>
      <w:bookmarkStart w:id="780" w:name="_Toc256001385"/>
      <w:bookmarkStart w:id="781" w:name="_Toc256001327"/>
      <w:bookmarkStart w:id="782" w:name="_Toc256001270"/>
      <w:bookmarkStart w:id="783" w:name="_Toc256001214"/>
      <w:bookmarkStart w:id="784" w:name="_Toc256001159"/>
      <w:bookmarkStart w:id="785" w:name="_Toc256001105"/>
      <w:bookmarkStart w:id="786" w:name="_Toc256001053"/>
      <w:bookmarkStart w:id="787" w:name="_Toc256001002"/>
      <w:bookmarkStart w:id="788" w:name="_Toc256000953"/>
      <w:bookmarkStart w:id="789" w:name="_Toc256000905"/>
      <w:bookmarkStart w:id="790" w:name="_Toc256000858"/>
      <w:bookmarkStart w:id="791" w:name="_Toc256000812"/>
      <w:bookmarkStart w:id="792" w:name="_Toc256000767"/>
      <w:bookmarkStart w:id="793" w:name="_Toc256000723"/>
      <w:bookmarkStart w:id="794" w:name="_Toc256000680"/>
      <w:bookmarkStart w:id="795" w:name="_Toc256000638"/>
      <w:bookmarkStart w:id="796" w:name="_Toc256000597"/>
      <w:bookmarkStart w:id="797" w:name="_Toc256000557"/>
      <w:bookmarkStart w:id="798" w:name="_Toc256000519"/>
      <w:bookmarkStart w:id="799" w:name="_Toc256000482"/>
      <w:bookmarkStart w:id="800" w:name="_Toc256000447"/>
      <w:bookmarkStart w:id="801" w:name="_Toc256000414"/>
      <w:bookmarkStart w:id="802" w:name="_Toc256000383"/>
      <w:bookmarkStart w:id="803" w:name="_Toc256000353"/>
      <w:bookmarkStart w:id="804" w:name="_Toc256000324"/>
      <w:bookmarkStart w:id="805" w:name="_Toc256000297"/>
      <w:bookmarkStart w:id="806" w:name="_Toc256000271"/>
      <w:bookmarkStart w:id="807" w:name="_Toc256000247"/>
      <w:bookmarkStart w:id="808" w:name="_Toc256000224"/>
      <w:bookmarkStart w:id="809" w:name="_Toc256000203"/>
      <w:bookmarkStart w:id="810" w:name="_Toc256000183"/>
      <w:bookmarkStart w:id="811" w:name="_Toc256000164"/>
      <w:bookmarkStart w:id="812" w:name="_Toc256000146"/>
      <w:bookmarkStart w:id="813" w:name="_Toc256000129"/>
      <w:r w:rsidRPr="00401F57">
        <w:rPr>
          <w:rFonts w:ascii="Cambria" w:eastAsia="Cambria" w:hAnsi="Cambria" w:cs="Cambria"/>
          <w:b/>
          <w:noProof/>
          <w:color w:val="365F91"/>
          <w:sz w:val="28"/>
        </w:rPr>
        <w:t>3. Legislative Requirements &amp; Demographic Variables—LR and DV</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Pr="00401F57">
        <w:rPr>
          <w:rFonts w:ascii="Cambria" w:eastAsia="Cambria" w:hAnsi="Cambria" w:cs="Cambria"/>
          <w:b/>
          <w:noProof/>
          <w:color w:val="365F91"/>
          <w:sz w:val="28"/>
        </w:rPr>
        <w:t xml:space="preserve"> </w:t>
      </w:r>
    </w:p>
    <w:p w:rsidR="00223398" w:rsidRPr="00401F57" w:rsidP="00741992" w14:paraId="7F9915B6" w14:textId="77777777">
      <w:pPr>
        <w:pStyle w:val="Heading2"/>
        <w:rPr>
          <w:rFonts w:ascii="Cambria" w:eastAsia="Cambria" w:hAnsi="Cambria" w:cs="Cambria"/>
          <w:noProof/>
          <w:color w:val="4F81BD"/>
          <w:sz w:val="26"/>
        </w:rPr>
      </w:pPr>
      <w:bookmarkStart w:id="814" w:name="_Toc256001963"/>
      <w:bookmarkStart w:id="815" w:name="_Toc256001894"/>
      <w:bookmarkStart w:id="816" w:name="_Toc256001826"/>
      <w:bookmarkStart w:id="817" w:name="_Toc256001759"/>
      <w:bookmarkStart w:id="818" w:name="_Toc256001694"/>
      <w:bookmarkStart w:id="819" w:name="_Toc256001630"/>
      <w:bookmarkStart w:id="820" w:name="_Toc256001567"/>
      <w:bookmarkStart w:id="821" w:name="_Toc256001505"/>
      <w:bookmarkStart w:id="822" w:name="_Toc256001445"/>
      <w:bookmarkStart w:id="823" w:name="_Toc256001386"/>
      <w:bookmarkStart w:id="824" w:name="_Toc256001328"/>
      <w:bookmarkStart w:id="825" w:name="_Toc256001271"/>
      <w:bookmarkStart w:id="826" w:name="_Toc256001215"/>
      <w:bookmarkStart w:id="827" w:name="_Toc256001160"/>
      <w:bookmarkStart w:id="828" w:name="_Toc256001106"/>
      <w:bookmarkStart w:id="829" w:name="_Toc256001054"/>
      <w:bookmarkStart w:id="830" w:name="_Toc256001003"/>
      <w:bookmarkStart w:id="831" w:name="_Toc256000954"/>
      <w:bookmarkStart w:id="832" w:name="_Toc256000906"/>
      <w:bookmarkStart w:id="833" w:name="_Toc256000859"/>
      <w:bookmarkStart w:id="834" w:name="_Toc256000813"/>
      <w:bookmarkStart w:id="835" w:name="_Toc256000768"/>
      <w:bookmarkStart w:id="836" w:name="_Toc256000724"/>
      <w:bookmarkStart w:id="837" w:name="_Toc256000681"/>
      <w:bookmarkStart w:id="838" w:name="_Toc256000639"/>
      <w:bookmarkStart w:id="839" w:name="_Toc256000598"/>
      <w:bookmarkStart w:id="840" w:name="_Toc256000558"/>
      <w:bookmarkStart w:id="841" w:name="_Toc256000520"/>
      <w:bookmarkStart w:id="842" w:name="_Toc256000483"/>
      <w:bookmarkStart w:id="843" w:name="_Toc256000448"/>
      <w:bookmarkStart w:id="844" w:name="_Toc256000415"/>
      <w:bookmarkStart w:id="845" w:name="_Toc256000384"/>
      <w:bookmarkStart w:id="846" w:name="_Toc256000354"/>
      <w:bookmarkStart w:id="847" w:name="_Toc256000325"/>
      <w:bookmarkStart w:id="848" w:name="_Toc256000298"/>
      <w:bookmarkStart w:id="849" w:name="_Toc256000272"/>
      <w:bookmarkStart w:id="850" w:name="_Toc256000248"/>
      <w:bookmarkStart w:id="851" w:name="_Toc256000225"/>
      <w:bookmarkStart w:id="852" w:name="_Toc256000204"/>
      <w:bookmarkStart w:id="853" w:name="_Toc256000184"/>
      <w:bookmarkStart w:id="854" w:name="_Toc256000165"/>
      <w:bookmarkStart w:id="855" w:name="_Toc256000147"/>
      <w:bookmarkStart w:id="856" w:name="_Toc256000130"/>
      <w:r>
        <w:rPr>
          <w:rFonts w:ascii="Cambria" w:eastAsia="Cambria" w:hAnsi="Cambria" w:cs="Cambria"/>
          <w:noProof/>
          <w:color w:val="4F81BD"/>
          <w:sz w:val="26"/>
        </w:rPr>
        <w:t>3.1.   LR-1a: Trainees by Training Category</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rsidR="0043004B" w14:paraId="7F9915B7" w14:textId="77777777">
      <w:pPr>
        <w:spacing w:after="200"/>
      </w:pPr>
      <w:r>
        <w:rPr>
          <w:rFonts w:ascii="Calibri" w:eastAsia="Calibri" w:hAnsi="Calibri" w:cs="Calibri"/>
          <w:color w:val="000000"/>
        </w:rPr>
        <w:t xml:space="preserve">The LR-1a </w:t>
      </w:r>
      <w:r>
        <w:rPr>
          <w:rFonts w:ascii="Calibri" w:eastAsia="Calibri" w:hAnsi="Calibri" w:cs="Calibri"/>
          <w:color w:val="000000"/>
        </w:rPr>
        <w:t>subform</w:t>
      </w:r>
      <w:r>
        <w:rPr>
          <w:rFonts w:ascii="Calibri" w:eastAsia="Calibri" w:hAnsi="Calibri" w:cs="Calibri"/>
          <w:color w:val="000000"/>
        </w:rPr>
        <w:t xml:space="preserve"> captures aggregate-level information about the number of trainees who participated in specific types of programs or activities entered in the Training Program Setup form. Please complete this </w:t>
      </w:r>
      <w:r>
        <w:rPr>
          <w:rFonts w:ascii="Calibri" w:eastAsia="Calibri" w:hAnsi="Calibri" w:cs="Calibri"/>
          <w:color w:val="000000"/>
        </w:rPr>
        <w:t>subform</w:t>
      </w:r>
      <w:r>
        <w:rPr>
          <w:rFonts w:ascii="Calibri" w:eastAsia="Calibri" w:hAnsi="Calibri" w:cs="Calibri"/>
          <w:color w:val="000000"/>
        </w:rPr>
        <w:t xml:space="preserve"> for each training program listed below. If you have any questions about how to complete this </w:t>
      </w:r>
      <w:r>
        <w:rPr>
          <w:rFonts w:ascii="Calibri" w:eastAsia="Calibri" w:hAnsi="Calibri" w:cs="Calibri"/>
          <w:color w:val="000000"/>
        </w:rPr>
        <w:t>subform</w:t>
      </w:r>
      <w:r>
        <w:rPr>
          <w:rFonts w:ascii="Calibri" w:eastAsia="Calibri" w:hAnsi="Calibri" w:cs="Calibri"/>
          <w:color w:val="000000"/>
        </w:rPr>
        <w:t>,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pPr w:leftFromText="180" w:rightFromText="180" w:vertAnchor="text" w:tblpY="1"/>
        <w:tblOverlap w:val="never"/>
        <w:tblW w:w="213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8"/>
        <w:gridCol w:w="1047"/>
        <w:gridCol w:w="2700"/>
        <w:gridCol w:w="4860"/>
        <w:gridCol w:w="4967"/>
        <w:gridCol w:w="4303"/>
        <w:gridCol w:w="2880"/>
      </w:tblGrid>
      <w:tr w14:paraId="7F9915BE" w14:textId="3613EB83" w:rsidTr="00C24111">
        <w:tblPrEx>
          <w:tblW w:w="213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rPr>
          <w:trHeight w:val="20"/>
          <w:tblCellSpacing w:w="15" w:type="dxa"/>
        </w:trPr>
        <w:tc>
          <w:tcPr>
            <w:tcW w:w="523" w:type="dxa"/>
            <w:vMerge w:val="restart"/>
            <w:shd w:val="clear" w:color="auto" w:fill="BBD5EA"/>
            <w:tcMar>
              <w:top w:w="60" w:type="dxa"/>
              <w:left w:w="105" w:type="dxa"/>
              <w:bottom w:w="60" w:type="dxa"/>
              <w:right w:w="75" w:type="dxa"/>
            </w:tcMar>
          </w:tcPr>
          <w:p w:rsidR="00C24111" w:rsidP="00612331" w14:paraId="7F9915B8"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1017" w:type="dxa"/>
            <w:vMerge w:val="restart"/>
            <w:shd w:val="clear" w:color="auto" w:fill="BBD5EA"/>
            <w:tcMar>
              <w:top w:w="60" w:type="dxa"/>
              <w:left w:w="105" w:type="dxa"/>
              <w:bottom w:w="60" w:type="dxa"/>
              <w:right w:w="75" w:type="dxa"/>
            </w:tcMar>
          </w:tcPr>
          <w:p w:rsidR="00C24111" w:rsidP="00612331" w14:paraId="7F9915B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2670" w:type="dxa"/>
            <w:vMerge w:val="restart"/>
            <w:shd w:val="clear" w:color="auto" w:fill="BBD5EA"/>
            <w:tcMar>
              <w:top w:w="60" w:type="dxa"/>
              <w:left w:w="105" w:type="dxa"/>
              <w:bottom w:w="60" w:type="dxa"/>
              <w:right w:w="75" w:type="dxa"/>
            </w:tcMar>
          </w:tcPr>
          <w:p w:rsidR="00C24111" w:rsidP="00612331" w14:paraId="7F9915BA"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Type of Training Program</w:t>
            </w:r>
          </w:p>
        </w:tc>
        <w:tc>
          <w:tcPr>
            <w:tcW w:w="4830" w:type="dxa"/>
            <w:shd w:val="clear" w:color="auto" w:fill="BBD5EA"/>
            <w:tcMar>
              <w:top w:w="60" w:type="dxa"/>
              <w:left w:w="105" w:type="dxa"/>
              <w:bottom w:w="60" w:type="dxa"/>
              <w:right w:w="75" w:type="dxa"/>
            </w:tcMar>
          </w:tcPr>
          <w:p w:rsidR="00C24111" w:rsidP="00612331" w14:paraId="50E1C2E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Trainees by Training Category</w:t>
            </w:r>
          </w:p>
        </w:tc>
        <w:tc>
          <w:tcPr>
            <w:tcW w:w="9240" w:type="dxa"/>
            <w:gridSpan w:val="2"/>
            <w:shd w:val="clear" w:color="auto" w:fill="BDD6EE" w:themeFill="accent1" w:themeFillTint="66"/>
          </w:tcPr>
          <w:p w:rsidR="00C24111" w:rsidP="00612331" w14:paraId="09456B21" w14:textId="6B002D49">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Attrition</w:t>
            </w:r>
          </w:p>
        </w:tc>
        <w:tc>
          <w:tcPr>
            <w:tcW w:w="2835" w:type="dxa"/>
            <w:vMerge w:val="restart"/>
            <w:shd w:val="clear" w:color="auto" w:fill="BDD6EE" w:themeFill="accent1" w:themeFillTint="66"/>
          </w:tcPr>
          <w:p w:rsidR="00C24111" w:rsidP="00612331" w14:paraId="353EE0E0" w14:textId="5DD3DD9D">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Select Training </w:t>
            </w:r>
            <w:r w:rsidRPr="0053553C">
              <w:rPr>
                <w:rFonts w:ascii="Calibri" w:eastAsia="Calibri" w:hAnsi="Calibri" w:cs="Calibri"/>
                <w:b/>
                <w:bCs/>
                <w:color w:val="10405D"/>
                <w:sz w:val="22"/>
                <w:szCs w:val="22"/>
                <w:shd w:val="clear" w:color="auto" w:fill="BDD6EE" w:themeFill="accent1" w:themeFillTint="66"/>
              </w:rPr>
              <w:t>Activity Status</w:t>
            </w:r>
            <w:r>
              <w:rPr>
                <w:rFonts w:ascii="Calibri" w:eastAsia="Calibri" w:hAnsi="Calibri" w:cs="Calibri"/>
                <w:b/>
                <w:bCs/>
                <w:color w:val="10405D"/>
                <w:sz w:val="22"/>
                <w:szCs w:val="22"/>
              </w:rPr>
              <w:t xml:space="preserve"> in the Current Reporting Period</w:t>
            </w:r>
          </w:p>
        </w:tc>
      </w:tr>
      <w:tr w14:paraId="7F9915CD" w14:textId="2D599732" w:rsidTr="00C24111">
        <w:tblPrEx>
          <w:tblW w:w="21325" w:type="dxa"/>
          <w:tblCellSpacing w:w="15" w:type="dxa"/>
          <w:tblLayout w:type="fixed"/>
          <w:tblCellMar>
            <w:top w:w="15" w:type="dxa"/>
            <w:left w:w="15" w:type="dxa"/>
            <w:bottom w:w="15" w:type="dxa"/>
            <w:right w:w="15" w:type="dxa"/>
          </w:tblCellMar>
          <w:tblLook w:val="04A0"/>
        </w:tblPrEx>
        <w:trPr>
          <w:trHeight w:val="672"/>
          <w:tblCellSpacing w:w="15" w:type="dxa"/>
        </w:trPr>
        <w:tc>
          <w:tcPr>
            <w:tcW w:w="523" w:type="dxa"/>
            <w:vMerge/>
            <w:vAlign w:val="center"/>
          </w:tcPr>
          <w:p w:rsidR="00C24111" w:rsidP="00612331" w14:paraId="7F9915BF" w14:textId="77777777">
            <w:pPr>
              <w:rPr>
                <w:rFonts w:ascii="Calibri" w:eastAsia="Calibri" w:hAnsi="Calibri" w:cs="Calibri"/>
                <w:b/>
                <w:bCs/>
                <w:color w:val="10405D"/>
                <w:sz w:val="22"/>
                <w:szCs w:val="22"/>
              </w:rPr>
            </w:pPr>
          </w:p>
        </w:tc>
        <w:tc>
          <w:tcPr>
            <w:tcW w:w="1017" w:type="dxa"/>
            <w:vMerge/>
            <w:vAlign w:val="center"/>
          </w:tcPr>
          <w:p w:rsidR="00C24111" w:rsidP="00612331" w14:paraId="7F9915C0" w14:textId="77777777">
            <w:pPr>
              <w:rPr>
                <w:rFonts w:ascii="Calibri" w:eastAsia="Calibri" w:hAnsi="Calibri" w:cs="Calibri"/>
                <w:b/>
                <w:bCs/>
                <w:color w:val="10405D"/>
                <w:sz w:val="22"/>
                <w:szCs w:val="22"/>
              </w:rPr>
            </w:pPr>
          </w:p>
        </w:tc>
        <w:tc>
          <w:tcPr>
            <w:tcW w:w="2670" w:type="dxa"/>
            <w:vMerge/>
            <w:vAlign w:val="center"/>
          </w:tcPr>
          <w:p w:rsidR="00C24111" w:rsidP="00612331" w14:paraId="7F9915C1" w14:textId="77777777">
            <w:pPr>
              <w:rPr>
                <w:rFonts w:ascii="Calibri" w:eastAsia="Calibri" w:hAnsi="Calibri" w:cs="Calibri"/>
                <w:b/>
                <w:bCs/>
                <w:color w:val="10405D"/>
                <w:sz w:val="22"/>
                <w:szCs w:val="22"/>
              </w:rPr>
            </w:pPr>
          </w:p>
        </w:tc>
        <w:tc>
          <w:tcPr>
            <w:tcW w:w="4830" w:type="dxa"/>
            <w:shd w:val="clear" w:color="auto" w:fill="D9D9D9"/>
            <w:tcMar>
              <w:top w:w="15" w:type="dxa"/>
              <w:left w:w="15" w:type="dxa"/>
              <w:bottom w:w="15" w:type="dxa"/>
              <w:right w:w="15" w:type="dxa"/>
            </w:tcMar>
          </w:tcPr>
          <w:p w:rsidR="00C24111" w:rsidP="00612331" w14:paraId="7F9915C2"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Ongoing Trainees</w:t>
            </w:r>
          </w:p>
        </w:tc>
        <w:tc>
          <w:tcPr>
            <w:tcW w:w="4937" w:type="dxa"/>
            <w:shd w:val="clear" w:color="auto" w:fill="D9D9D9" w:themeFill="background1" w:themeFillShade="D9"/>
          </w:tcPr>
          <w:p w:rsidR="00C24111" w:rsidP="00612331" w14:paraId="43B2AF24" w14:textId="122F56B9">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 # of Individuals who left the Program before Completion</w:t>
            </w:r>
          </w:p>
        </w:tc>
        <w:tc>
          <w:tcPr>
            <w:tcW w:w="4273" w:type="dxa"/>
            <w:shd w:val="clear" w:color="auto" w:fill="D9D9D9" w:themeFill="background1" w:themeFillShade="D9"/>
          </w:tcPr>
          <w:p w:rsidR="00C24111" w:rsidP="00612331" w14:paraId="38F5D1FE" w14:textId="3D1EAC1B">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 xml:space="preserve">Enter # </w:t>
            </w:r>
            <w:r w:rsidRPr="007301B9">
              <w:rPr>
                <w:rFonts w:ascii="Calibri" w:eastAsia="Calibri" w:hAnsi="Calibri" w:cs="Calibri"/>
                <w:b/>
                <w:bCs/>
                <w:color w:val="000000"/>
                <w:sz w:val="22"/>
                <w:szCs w:val="22"/>
                <w:shd w:val="clear" w:color="auto" w:fill="D9D9D9" w:themeFill="background1" w:themeFillShade="D9"/>
              </w:rPr>
              <w:t>of URM who left the Program before Completion</w:t>
            </w:r>
          </w:p>
        </w:tc>
        <w:tc>
          <w:tcPr>
            <w:tcW w:w="2835" w:type="dxa"/>
            <w:vMerge/>
            <w:shd w:val="clear" w:color="auto" w:fill="BDD6EE" w:themeFill="accent1" w:themeFillTint="66"/>
          </w:tcPr>
          <w:p w:rsidR="00C24111" w:rsidP="00612331" w14:paraId="73F5C543" w14:textId="77777777">
            <w:pPr>
              <w:shd w:val="clear" w:color="auto" w:fill="BBD5EA"/>
              <w:jc w:val="center"/>
              <w:rPr>
                <w:rFonts w:ascii="Calibri" w:eastAsia="Calibri" w:hAnsi="Calibri" w:cs="Calibri"/>
                <w:b/>
                <w:bCs/>
                <w:color w:val="10405D"/>
                <w:sz w:val="22"/>
                <w:szCs w:val="22"/>
              </w:rPr>
            </w:pPr>
          </w:p>
        </w:tc>
      </w:tr>
      <w:tr w14:paraId="7F9915DC" w14:textId="52A72CA5" w:rsidTr="009F7C16">
        <w:tblPrEx>
          <w:tblW w:w="21325" w:type="dxa"/>
          <w:tblCellSpacing w:w="15" w:type="dxa"/>
          <w:tblLayout w:type="fixed"/>
          <w:tblCellMar>
            <w:top w:w="15" w:type="dxa"/>
            <w:left w:w="15" w:type="dxa"/>
            <w:bottom w:w="15" w:type="dxa"/>
            <w:right w:w="15" w:type="dxa"/>
          </w:tblCellMar>
          <w:tblLook w:val="04A0"/>
        </w:tblPrEx>
        <w:trPr>
          <w:tblCellSpacing w:w="15" w:type="dxa"/>
        </w:trPr>
        <w:tc>
          <w:tcPr>
            <w:tcW w:w="523" w:type="dxa"/>
            <w:shd w:val="clear" w:color="auto" w:fill="BBD5EA"/>
            <w:tcMar>
              <w:top w:w="60" w:type="dxa"/>
              <w:left w:w="105" w:type="dxa"/>
              <w:bottom w:w="60" w:type="dxa"/>
              <w:right w:w="75" w:type="dxa"/>
            </w:tcMar>
          </w:tcPr>
          <w:p w:rsidR="00C24111" w:rsidP="00612331" w14:paraId="7F9915CE" w14:textId="77777777">
            <w:pPr>
              <w:shd w:val="clear" w:color="auto" w:fill="BBD5EA"/>
              <w:rPr>
                <w:rFonts w:ascii="Calibri" w:eastAsia="Calibri" w:hAnsi="Calibri" w:cs="Calibri"/>
                <w:b/>
                <w:bCs/>
                <w:color w:val="10405D"/>
                <w:sz w:val="22"/>
                <w:szCs w:val="22"/>
              </w:rPr>
            </w:pPr>
          </w:p>
        </w:tc>
        <w:tc>
          <w:tcPr>
            <w:tcW w:w="1017" w:type="dxa"/>
            <w:shd w:val="clear" w:color="auto" w:fill="8DB3E2"/>
            <w:tcMar>
              <w:top w:w="60" w:type="dxa"/>
              <w:left w:w="105" w:type="dxa"/>
              <w:bottom w:w="60" w:type="dxa"/>
              <w:right w:w="75" w:type="dxa"/>
            </w:tcMar>
          </w:tcPr>
          <w:p w:rsidR="00C24111" w:rsidP="00612331" w14:paraId="7F9915CF" w14:textId="77777777">
            <w:pPr>
              <w:shd w:val="clear" w:color="auto" w:fill="8DB3E2"/>
              <w:jc w:val="center"/>
              <w:rPr>
                <w:rFonts w:ascii="Calibri" w:eastAsia="Calibri" w:hAnsi="Calibri" w:cs="Calibri"/>
                <w:b/>
                <w:bCs/>
                <w:color w:val="10405D"/>
                <w:sz w:val="22"/>
                <w:szCs w:val="22"/>
              </w:rPr>
            </w:pPr>
          </w:p>
        </w:tc>
        <w:tc>
          <w:tcPr>
            <w:tcW w:w="2670" w:type="dxa"/>
            <w:shd w:val="clear" w:color="auto" w:fill="8DB3E2"/>
            <w:tcMar>
              <w:top w:w="60" w:type="dxa"/>
              <w:left w:w="105" w:type="dxa"/>
              <w:bottom w:w="60" w:type="dxa"/>
              <w:right w:w="75" w:type="dxa"/>
            </w:tcMar>
          </w:tcPr>
          <w:p w:rsidR="00C24111" w:rsidP="00612331" w14:paraId="7F9915D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p>
        </w:tc>
        <w:tc>
          <w:tcPr>
            <w:tcW w:w="4830" w:type="dxa"/>
            <w:shd w:val="clear" w:color="auto" w:fill="8DB3E2"/>
            <w:tcMar>
              <w:top w:w="60" w:type="dxa"/>
              <w:left w:w="105" w:type="dxa"/>
              <w:bottom w:w="60" w:type="dxa"/>
              <w:right w:w="75" w:type="dxa"/>
            </w:tcMar>
          </w:tcPr>
          <w:p w:rsidR="00C24111" w:rsidP="00612331" w14:paraId="7F9915D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(1a)</w:t>
            </w:r>
          </w:p>
        </w:tc>
        <w:tc>
          <w:tcPr>
            <w:tcW w:w="4937" w:type="dxa"/>
            <w:shd w:val="clear" w:color="auto" w:fill="8DB3E2"/>
          </w:tcPr>
          <w:p w:rsidR="00C24111" w:rsidP="00612331" w14:paraId="49FB13EC" w14:textId="5CBD6ACA">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r>
              <w:rPr>
                <w:rFonts w:ascii="Calibri" w:eastAsia="Calibri" w:hAnsi="Calibri" w:cs="Calibri"/>
                <w:b/>
                <w:bCs/>
                <w:color w:val="10405D"/>
                <w:sz w:val="22"/>
                <w:szCs w:val="22"/>
              </w:rPr>
              <w:br/>
              <w:t>Block 6</w:t>
            </w:r>
          </w:p>
        </w:tc>
        <w:tc>
          <w:tcPr>
            <w:tcW w:w="4273" w:type="dxa"/>
            <w:shd w:val="clear" w:color="auto" w:fill="8DB3E2"/>
          </w:tcPr>
          <w:p w:rsidR="00C24111" w:rsidP="00612331" w14:paraId="40382278" w14:textId="69B69F32">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6a</w:t>
            </w:r>
          </w:p>
        </w:tc>
        <w:tc>
          <w:tcPr>
            <w:tcW w:w="2835" w:type="dxa"/>
            <w:shd w:val="clear" w:color="auto" w:fill="8DB3E2"/>
          </w:tcPr>
          <w:p w:rsidR="00C24111" w:rsidP="00612331" w14:paraId="29A67756" w14:textId="77777777">
            <w:pPr>
              <w:shd w:val="clear" w:color="auto" w:fill="8DB3E2"/>
              <w:jc w:val="center"/>
              <w:rPr>
                <w:rFonts w:ascii="Calibri" w:eastAsia="Calibri" w:hAnsi="Calibri" w:cs="Calibri"/>
                <w:b/>
                <w:bCs/>
                <w:color w:val="10405D"/>
                <w:sz w:val="22"/>
                <w:szCs w:val="22"/>
              </w:rPr>
            </w:pPr>
          </w:p>
          <w:p w:rsidR="00C24111" w:rsidP="00612331" w14:paraId="4F79C820" w14:textId="69A2E7E0">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(16)</w:t>
            </w:r>
          </w:p>
          <w:p w:rsidR="00C24111" w:rsidP="00612331" w14:paraId="0488A525" w14:textId="0DFF63DF">
            <w:pPr>
              <w:shd w:val="clear" w:color="auto" w:fill="8DB3E2"/>
              <w:jc w:val="center"/>
              <w:rPr>
                <w:rFonts w:ascii="Calibri" w:eastAsia="Calibri" w:hAnsi="Calibri" w:cs="Calibri"/>
                <w:b/>
                <w:bCs/>
                <w:color w:val="10405D"/>
                <w:sz w:val="22"/>
                <w:szCs w:val="22"/>
              </w:rPr>
            </w:pPr>
            <w:r w:rsidRPr="00F35931">
              <w:rPr>
                <w:rFonts w:ascii="Calibri" w:eastAsia="Calibri" w:hAnsi="Calibri" w:cs="Calibri"/>
                <w:b/>
                <w:bCs/>
                <w:color w:val="8DB3E2"/>
                <w:sz w:val="22"/>
                <w:szCs w:val="22"/>
              </w:rPr>
              <w:t>.</w:t>
            </w:r>
          </w:p>
        </w:tc>
      </w:tr>
      <w:tr w14:paraId="7F9915EB" w14:textId="4D1303D5" w:rsidTr="00C24111">
        <w:tblPrEx>
          <w:tblW w:w="21325" w:type="dxa"/>
          <w:tblCellSpacing w:w="15" w:type="dxa"/>
          <w:tblLayout w:type="fixed"/>
          <w:tblCellMar>
            <w:top w:w="15" w:type="dxa"/>
            <w:left w:w="15" w:type="dxa"/>
            <w:bottom w:w="15" w:type="dxa"/>
            <w:right w:w="15" w:type="dxa"/>
          </w:tblCellMar>
          <w:tblLook w:val="04A0"/>
        </w:tblPrEx>
        <w:trPr>
          <w:tblCellSpacing w:w="15" w:type="dxa"/>
        </w:trPr>
        <w:tc>
          <w:tcPr>
            <w:tcW w:w="523" w:type="dxa"/>
            <w:tcMar>
              <w:top w:w="15" w:type="dxa"/>
              <w:left w:w="15" w:type="dxa"/>
              <w:bottom w:w="15" w:type="dxa"/>
              <w:right w:w="15" w:type="dxa"/>
            </w:tcMar>
            <w:vAlign w:val="center"/>
          </w:tcPr>
          <w:p w:rsidR="00C24111" w:rsidP="00612331" w14:paraId="7F9915DD" w14:textId="77777777">
            <w:pPr>
              <w:jc w:val="center"/>
              <w:rPr>
                <w:rFonts w:ascii="Calibri" w:eastAsia="Calibri" w:hAnsi="Calibri" w:cs="Calibri"/>
                <w:color w:val="000000"/>
                <w:sz w:val="22"/>
                <w:szCs w:val="22"/>
              </w:rPr>
            </w:pPr>
          </w:p>
        </w:tc>
        <w:tc>
          <w:tcPr>
            <w:tcW w:w="1017" w:type="dxa"/>
            <w:tcMar>
              <w:top w:w="15" w:type="dxa"/>
              <w:left w:w="15" w:type="dxa"/>
              <w:bottom w:w="15" w:type="dxa"/>
              <w:right w:w="15" w:type="dxa"/>
            </w:tcMar>
            <w:vAlign w:val="center"/>
          </w:tcPr>
          <w:p w:rsidR="00C24111" w:rsidP="00612331" w14:paraId="7F9915DE" w14:textId="77777777">
            <w:pPr>
              <w:jc w:val="center"/>
              <w:rPr>
                <w:rFonts w:ascii="Calibri" w:eastAsia="Calibri" w:hAnsi="Calibri" w:cs="Calibri"/>
                <w:color w:val="000000"/>
                <w:sz w:val="22"/>
                <w:szCs w:val="22"/>
              </w:rPr>
            </w:pPr>
          </w:p>
        </w:tc>
        <w:tc>
          <w:tcPr>
            <w:tcW w:w="2670" w:type="dxa"/>
            <w:shd w:val="clear" w:color="auto" w:fill="D9D9D9" w:themeFill="background1" w:themeFillShade="D9"/>
            <w:tcMar>
              <w:top w:w="15" w:type="dxa"/>
              <w:left w:w="15" w:type="dxa"/>
              <w:bottom w:w="15" w:type="dxa"/>
              <w:right w:w="15" w:type="dxa"/>
            </w:tcMar>
            <w:vAlign w:val="center"/>
          </w:tcPr>
          <w:p w:rsidR="00C24111" w:rsidP="00612331" w14:paraId="7F9915DF" w14:textId="77777777">
            <w:pPr>
              <w:jc w:val="center"/>
              <w:rPr>
                <w:rFonts w:ascii="Calibri" w:eastAsia="Calibri" w:hAnsi="Calibri" w:cs="Calibri"/>
                <w:color w:val="000000"/>
                <w:sz w:val="22"/>
                <w:szCs w:val="22"/>
              </w:rPr>
            </w:pPr>
          </w:p>
        </w:tc>
        <w:tc>
          <w:tcPr>
            <w:tcW w:w="4830" w:type="dxa"/>
            <w:tcMar>
              <w:top w:w="15" w:type="dxa"/>
              <w:left w:w="15" w:type="dxa"/>
              <w:bottom w:w="15" w:type="dxa"/>
              <w:right w:w="15" w:type="dxa"/>
            </w:tcMar>
            <w:vAlign w:val="center"/>
          </w:tcPr>
          <w:p w:rsidR="00C24111" w:rsidP="00612331" w14:paraId="7F9915E0" w14:textId="77777777">
            <w:pPr>
              <w:jc w:val="center"/>
              <w:rPr>
                <w:rFonts w:ascii="Calibri" w:eastAsia="Calibri" w:hAnsi="Calibri" w:cs="Calibri"/>
                <w:color w:val="000000"/>
                <w:sz w:val="22"/>
                <w:szCs w:val="22"/>
              </w:rPr>
            </w:pPr>
          </w:p>
        </w:tc>
        <w:tc>
          <w:tcPr>
            <w:tcW w:w="4937" w:type="dxa"/>
            <w:vAlign w:val="center"/>
          </w:tcPr>
          <w:p w:rsidR="00C24111" w:rsidP="00612331" w14:paraId="5EFE28E5" w14:textId="77777777">
            <w:pPr>
              <w:jc w:val="center"/>
              <w:rPr>
                <w:rFonts w:ascii="Calibri" w:eastAsia="Calibri" w:hAnsi="Calibri" w:cs="Calibri"/>
                <w:color w:val="000000"/>
                <w:sz w:val="22"/>
                <w:szCs w:val="22"/>
              </w:rPr>
            </w:pPr>
          </w:p>
        </w:tc>
        <w:tc>
          <w:tcPr>
            <w:tcW w:w="4273" w:type="dxa"/>
            <w:vAlign w:val="center"/>
          </w:tcPr>
          <w:p w:rsidR="00C24111" w:rsidP="00612331" w14:paraId="5773CE3A" w14:textId="77777777">
            <w:pPr>
              <w:jc w:val="center"/>
              <w:rPr>
                <w:rFonts w:ascii="Calibri" w:eastAsia="Calibri" w:hAnsi="Calibri" w:cs="Calibri"/>
                <w:color w:val="000000"/>
                <w:sz w:val="22"/>
                <w:szCs w:val="22"/>
              </w:rPr>
            </w:pPr>
          </w:p>
        </w:tc>
        <w:tc>
          <w:tcPr>
            <w:tcW w:w="2835" w:type="dxa"/>
          </w:tcPr>
          <w:p w:rsidR="00C24111" w:rsidP="00612331" w14:paraId="3C756A16" w14:textId="77777777">
            <w:pPr>
              <w:jc w:val="center"/>
              <w:rPr>
                <w:rFonts w:ascii="Calibri" w:eastAsia="Calibri" w:hAnsi="Calibri" w:cs="Calibri"/>
                <w:color w:val="000000"/>
                <w:sz w:val="22"/>
                <w:szCs w:val="22"/>
              </w:rPr>
            </w:pPr>
          </w:p>
        </w:tc>
      </w:tr>
    </w:tbl>
    <w:p w:rsidR="00223398" w:rsidRPr="00401F57" w14:paraId="7F9915EC" w14:textId="6480DC4C">
      <w:pPr>
        <w:rPr>
          <w:noProof/>
        </w:rPr>
      </w:pPr>
      <w:r>
        <w:rPr>
          <w:noProof/>
        </w:rPr>
        <w:br w:type="textWrapping" w:clear="all"/>
      </w:r>
    </w:p>
    <w:p w:rsidR="00223398" w:rsidRPr="00401F57" w14:paraId="7F991602" w14:textId="77777777">
      <w:pPr>
        <w:rPr>
          <w:noProof/>
        </w:rPr>
      </w:pPr>
    </w:p>
    <w:p w:rsidR="00223398" w:rsidRPr="00401F57" w14:paraId="7F991603" w14:textId="77777777">
      <w:pPr>
        <w:rPr>
          <w:noProof/>
        </w:rPr>
      </w:pPr>
    </w:p>
    <w:p w:rsidR="00223398" w:rsidP="00741992" w14:paraId="7F991604" w14:textId="77777777">
      <w:pPr>
        <w:rPr>
          <w:rFonts w:asciiTheme="majorHAnsi" w:hAnsiTheme="majorHAnsi"/>
        </w:rPr>
        <w:sectPr w:rsidSect="00741992">
          <w:footerReference w:type="default" r:id="rId23"/>
          <w:pgSz w:w="24480" w:h="15840" w:orient="landscape" w:code="3"/>
          <w:pgMar w:top="1008" w:right="1152" w:bottom="1008" w:left="1152" w:header="720" w:footer="720" w:gutter="0"/>
          <w:cols w:space="720"/>
          <w:docGrid w:linePitch="360"/>
        </w:sectPr>
      </w:pPr>
      <w:bookmarkStart w:id="857" w:name="_GoBack_12"/>
      <w:bookmarkEnd w:id="857"/>
    </w:p>
    <w:p w:rsidR="00223398" w:rsidP="00ED79E7" w14:paraId="7F99186F" w14:textId="650A634E">
      <w:pPr>
        <w:rPr>
          <w:rFonts w:ascii="Cambria" w:eastAsia="Cambria" w:hAnsi="Cambria" w:cs="Cambria"/>
          <w:b/>
          <w:color w:val="365F91"/>
          <w:sz w:val="28"/>
        </w:rPr>
      </w:pPr>
      <w:r w:rsidRPr="00401F57">
        <w:rPr>
          <w:noProof/>
        </w:rPr>
        <w:br/>
      </w:r>
      <w:bookmarkStart w:id="858" w:name="_GoBack_16"/>
      <w:bookmarkStart w:id="859" w:name="_Toc256001968"/>
      <w:bookmarkStart w:id="860" w:name="_Toc256001899"/>
      <w:bookmarkStart w:id="861" w:name="_Toc256001831"/>
      <w:bookmarkStart w:id="862" w:name="_Toc256001764"/>
      <w:bookmarkStart w:id="863" w:name="_Toc256001699"/>
      <w:bookmarkStart w:id="864" w:name="_Toc256001635"/>
      <w:bookmarkStart w:id="865" w:name="_Toc256001572"/>
      <w:bookmarkStart w:id="866" w:name="_Toc256001510"/>
      <w:bookmarkStart w:id="867" w:name="_Toc256001450"/>
      <w:bookmarkStart w:id="868" w:name="_Toc256001391"/>
      <w:bookmarkStart w:id="869" w:name="_Toc256001333"/>
      <w:bookmarkStart w:id="870" w:name="_Toc256001276"/>
      <w:bookmarkStart w:id="871" w:name="_Toc256001220"/>
      <w:bookmarkStart w:id="872" w:name="_Toc256001165"/>
      <w:bookmarkStart w:id="873" w:name="_Toc256001111"/>
      <w:bookmarkStart w:id="874" w:name="_Toc256001059"/>
      <w:bookmarkStart w:id="875" w:name="_Toc256001008"/>
      <w:bookmarkStart w:id="876" w:name="_Toc256000959"/>
      <w:bookmarkStart w:id="877" w:name="_Toc256000911"/>
      <w:bookmarkStart w:id="878" w:name="_Toc256000864"/>
      <w:bookmarkStart w:id="879" w:name="_Toc256000818"/>
      <w:bookmarkStart w:id="880" w:name="_Toc256000773"/>
      <w:bookmarkStart w:id="881" w:name="_Toc256000729"/>
      <w:bookmarkStart w:id="882" w:name="_Toc256000686"/>
      <w:bookmarkStart w:id="883" w:name="_Toc256000644"/>
      <w:bookmarkStart w:id="884" w:name="_Toc256000603"/>
      <w:bookmarkStart w:id="885" w:name="_Toc256000563"/>
      <w:bookmarkStart w:id="886" w:name="_Toc256000525"/>
      <w:bookmarkStart w:id="887" w:name="_Toc256000488"/>
      <w:bookmarkStart w:id="888" w:name="_Toc256000453"/>
      <w:bookmarkStart w:id="889" w:name="_Toc256000420"/>
      <w:bookmarkStart w:id="890" w:name="_Toc256000389"/>
      <w:bookmarkStart w:id="891" w:name="_Toc256000359"/>
      <w:bookmarkStart w:id="892" w:name="_Toc256000330"/>
      <w:bookmarkStart w:id="893" w:name="_Toc256000303"/>
      <w:bookmarkStart w:id="894" w:name="_Toc256000277"/>
      <w:bookmarkStart w:id="895" w:name="_Toc256000253"/>
      <w:bookmarkStart w:id="896" w:name="_Toc256000230"/>
      <w:bookmarkEnd w:id="858"/>
      <w:r w:rsidRPr="00401F57">
        <w:rPr>
          <w:rFonts w:ascii="Cambria" w:eastAsia="Cambria" w:hAnsi="Cambria" w:cs="Cambria"/>
          <w:b/>
          <w:noProof/>
          <w:color w:val="365F91"/>
          <w:sz w:val="28"/>
        </w:rPr>
        <w:t>4. Individual-level Data—IND</w:t>
      </w:r>
      <w:r w:rsidRPr="00EA4CB2">
        <w:rPr>
          <w:rFonts w:ascii="Cambria" w:eastAsia="Cambria" w:hAnsi="Cambria" w:cs="Cambria"/>
          <w:b/>
          <w:noProof/>
          <w:color w:val="365F91"/>
          <w:sz w:val="28"/>
        </w:rPr>
        <w:t>GEN</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sidRPr="00401F57">
        <w:rPr>
          <w:rFonts w:ascii="Cambria" w:eastAsia="Cambria" w:hAnsi="Cambria" w:cs="Cambria"/>
          <w:b/>
          <w:noProof/>
          <w:color w:val="365F91"/>
          <w:sz w:val="28"/>
        </w:rPr>
        <w:t xml:space="preserve"> </w:t>
      </w:r>
    </w:p>
    <w:p w:rsidR="00223398" w:rsidRPr="00401F57" w:rsidP="00741992" w14:paraId="7F991870" w14:textId="77777777">
      <w:pPr>
        <w:pStyle w:val="Heading2"/>
        <w:rPr>
          <w:rFonts w:ascii="Cambria" w:eastAsia="Cambria" w:hAnsi="Cambria" w:cs="Cambria"/>
          <w:noProof/>
          <w:color w:val="4F81BD"/>
          <w:sz w:val="26"/>
        </w:rPr>
      </w:pPr>
      <w:bookmarkStart w:id="897" w:name="_Toc256001969"/>
      <w:bookmarkStart w:id="898" w:name="_Toc256001900"/>
      <w:bookmarkStart w:id="899" w:name="_Toc256001832"/>
      <w:bookmarkStart w:id="900" w:name="_Toc256001765"/>
      <w:bookmarkStart w:id="901" w:name="_Toc256001700"/>
      <w:bookmarkStart w:id="902" w:name="_Toc256001636"/>
      <w:bookmarkStart w:id="903" w:name="_Toc256001573"/>
      <w:bookmarkStart w:id="904" w:name="_Toc256001511"/>
      <w:bookmarkStart w:id="905" w:name="_Toc256001451"/>
      <w:bookmarkStart w:id="906" w:name="_Toc256001392"/>
      <w:bookmarkStart w:id="907" w:name="_Toc256001334"/>
      <w:bookmarkStart w:id="908" w:name="_Toc256001277"/>
      <w:bookmarkStart w:id="909" w:name="_Toc256001221"/>
      <w:bookmarkStart w:id="910" w:name="_Toc256001166"/>
      <w:bookmarkStart w:id="911" w:name="_Toc256001112"/>
      <w:bookmarkStart w:id="912" w:name="_Toc256001060"/>
      <w:bookmarkStart w:id="913" w:name="_Toc256001009"/>
      <w:bookmarkStart w:id="914" w:name="_Toc256000960"/>
      <w:bookmarkStart w:id="915" w:name="_Toc256000912"/>
      <w:bookmarkStart w:id="916" w:name="_Toc256000865"/>
      <w:bookmarkStart w:id="917" w:name="_Toc256000819"/>
      <w:bookmarkStart w:id="918" w:name="_Toc256000774"/>
      <w:bookmarkStart w:id="919" w:name="_Toc256000730"/>
      <w:bookmarkStart w:id="920" w:name="_Toc256000687"/>
      <w:bookmarkStart w:id="921" w:name="_Toc256000645"/>
      <w:bookmarkStart w:id="922" w:name="_Toc256000604"/>
      <w:bookmarkStart w:id="923" w:name="_Toc256000564"/>
      <w:bookmarkStart w:id="924" w:name="_Toc256000526"/>
      <w:bookmarkStart w:id="925" w:name="_Toc256000489"/>
      <w:bookmarkStart w:id="926" w:name="_Toc256000454"/>
      <w:bookmarkStart w:id="927" w:name="_Toc256000421"/>
      <w:bookmarkStart w:id="928" w:name="_Toc256000390"/>
      <w:bookmarkStart w:id="929" w:name="_Toc256000360"/>
      <w:bookmarkStart w:id="930" w:name="_Toc256000331"/>
      <w:bookmarkStart w:id="931" w:name="_Toc256000304"/>
      <w:bookmarkStart w:id="932" w:name="_Toc256000278"/>
      <w:bookmarkStart w:id="933" w:name="_Toc256000254"/>
      <w:bookmarkStart w:id="934" w:name="_Toc256000231"/>
      <w:r>
        <w:rPr>
          <w:rFonts w:ascii="Cambria" w:eastAsia="Cambria" w:hAnsi="Cambria" w:cs="Cambria"/>
          <w:noProof/>
          <w:color w:val="4F81BD"/>
          <w:sz w:val="26"/>
        </w:rPr>
        <w:t>4.1.   IND</w:t>
      </w:r>
      <w:r w:rsidRPr="00EA4CB2">
        <w:rPr>
          <w:rFonts w:ascii="Cambria" w:eastAsia="Cambria" w:hAnsi="Cambria" w:cs="Cambria"/>
          <w:noProof/>
          <w:color w:val="4F81BD"/>
          <w:sz w:val="26"/>
        </w:rPr>
        <w:t>-GEN</w:t>
      </w:r>
      <w:r>
        <w:rPr>
          <w:rFonts w:ascii="Cambria" w:eastAsia="Cambria" w:hAnsi="Cambria" w:cs="Cambria"/>
          <w:noProof/>
          <w:color w:val="4F81BD"/>
          <w:sz w:val="26"/>
        </w:rPr>
        <w:t>: Individual Characteristics</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rsidR="00223398" w:rsidP="00741992" w14:paraId="7F991871" w14:textId="4A0E6372">
      <w:pPr>
        <w:rPr>
          <w:color w:val="000000"/>
        </w:rPr>
      </w:pPr>
      <w:r>
        <w:rPr>
          <w:rFonts w:ascii="Calibri" w:eastAsia="Calibri" w:hAnsi="Calibri" w:cs="Calibri"/>
          <w:color w:val="000000"/>
        </w:rPr>
        <w:t>The IND</w:t>
      </w:r>
      <w:r w:rsidRPr="00CD2E24">
        <w:rPr>
          <w:rFonts w:ascii="Calibri" w:eastAsia="Calibri" w:hAnsi="Calibri" w:cs="Calibri"/>
          <w:color w:val="FF0000"/>
        </w:rPr>
        <w:t xml:space="preserve"> </w:t>
      </w:r>
      <w:r>
        <w:rPr>
          <w:rFonts w:ascii="Calibri" w:eastAsia="Calibri" w:hAnsi="Calibri" w:cs="Calibri"/>
          <w:color w:val="000000"/>
        </w:rPr>
        <w:t xml:space="preserve">form captures individual-level information about students, faculty, or other types of awardees who either received direct financial support (e.g., loans, loan repayment, </w:t>
      </w:r>
      <w:r>
        <w:rPr>
          <w:rFonts w:ascii="Calibri" w:eastAsia="Calibri" w:hAnsi="Calibri" w:cs="Calibri"/>
          <w:color w:val="000000"/>
        </w:rPr>
        <w:t>scholarships, or</w:t>
      </w:r>
      <w:r>
        <w:rPr>
          <w:rFonts w:ascii="Calibri" w:eastAsia="Calibri" w:hAnsi="Calibri" w:cs="Calibri"/>
          <w:color w:val="000000"/>
        </w:rPr>
        <w:t xml:space="preserve"> stipends) through a </w:t>
      </w:r>
      <w:r w:rsidR="00E966F0">
        <w:rPr>
          <w:rFonts w:ascii="Calibri" w:eastAsia="Calibri" w:hAnsi="Calibri" w:cs="Calibri"/>
          <w:color w:val="000000"/>
        </w:rPr>
        <w:t xml:space="preserve">HRSA </w:t>
      </w:r>
      <w:r>
        <w:rPr>
          <w:rFonts w:ascii="Calibri" w:eastAsia="Calibri" w:hAnsi="Calibri" w:cs="Calibri"/>
          <w:color w:val="000000"/>
        </w:rPr>
        <w:t xml:space="preserve">grant or participated in specific types of </w:t>
      </w:r>
      <w:r w:rsidR="00F914F7">
        <w:rPr>
          <w:rFonts w:ascii="Calibri" w:eastAsia="Calibri" w:hAnsi="Calibri" w:cs="Calibri"/>
          <w:color w:val="000000"/>
        </w:rPr>
        <w:t>HRSA</w:t>
      </w:r>
      <w:r w:rsidRPr="00ED79E7">
        <w:rPr>
          <w:rFonts w:ascii="Calibri" w:eastAsia="Calibri" w:hAnsi="Calibri" w:cs="Calibri"/>
        </w:rPr>
        <w:t>-</w:t>
      </w:r>
      <w:r>
        <w:rPr>
          <w:rFonts w:ascii="Calibri" w:eastAsia="Calibri" w:hAnsi="Calibri" w:cs="Calibri"/>
          <w:color w:val="000000"/>
        </w:rPr>
        <w:t>supported training. Please complete this form in its entirety. If you have any questions about how to complete this form,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r>
        <w:rPr>
          <w:color w:val="000000"/>
        </w:rPr>
        <w:t xml:space="preserve"> </w:t>
      </w:r>
    </w:p>
    <w:p w:rsidR="00ED79E7" w:rsidRPr="00401F57" w:rsidP="00741992" w14:paraId="3E247110" w14:textId="77777777">
      <w:pPr>
        <w:rPr>
          <w:noProof/>
        </w:rPr>
      </w:pPr>
    </w:p>
    <w:tbl>
      <w:tblPr>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563"/>
        <w:gridCol w:w="10563"/>
      </w:tblGrid>
      <w:tr w14:paraId="7F991874" w14:textId="77777777">
        <w:tblPrEx>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2500" w:type="pct"/>
            <w:tcBorders>
              <w:right w:val="single" w:sz="6" w:space="0" w:color="000000"/>
            </w:tcBorders>
            <w:tcMar>
              <w:top w:w="15" w:type="dxa"/>
              <w:left w:w="15" w:type="dxa"/>
              <w:bottom w:w="15" w:type="dxa"/>
              <w:right w:w="15" w:type="dxa"/>
            </w:tcMar>
            <w:vAlign w:val="center"/>
          </w:tcPr>
          <w:p w:rsidR="0043004B" w14:paraId="7F991872" w14:textId="77777777">
            <w:pPr>
              <w:rPr>
                <w:rFonts w:ascii="Calibri" w:eastAsia="Calibri" w:hAnsi="Calibri" w:cs="Calibri"/>
              </w:rPr>
            </w:pPr>
            <w:r>
              <w:rPr>
                <w:rFonts w:ascii="Calibri" w:eastAsia="Calibri" w:hAnsi="Calibri" w:cs="Calibri"/>
              </w:rPr>
              <w:t>Do you have either a) new trainees OR b) updates to provide for trainees from a previous reporting period?</w:t>
            </w:r>
          </w:p>
        </w:tc>
        <w:tc>
          <w:tcPr>
            <w:tcW w:w="2500" w:type="pct"/>
            <w:tcMar>
              <w:top w:w="15" w:type="dxa"/>
              <w:left w:w="15" w:type="dxa"/>
              <w:bottom w:w="15" w:type="dxa"/>
              <w:right w:w="15" w:type="dxa"/>
            </w:tcMar>
            <w:vAlign w:val="center"/>
          </w:tcPr>
          <w:p w:rsidR="0043004B" w14:paraId="7F991873" w14:textId="7033D625">
            <w:pPr>
              <w:rPr>
                <w:rFonts w:ascii="Calibri" w:eastAsia="Calibri" w:hAnsi="Calibri" w:cs="Calibri"/>
              </w:rPr>
            </w:pPr>
            <w:r>
              <w:rPr>
                <w:rFonts w:ascii="Calibri" w:eastAsia="Calibri" w:hAnsi="Calibri" w:cs="Calibri"/>
                <w:b/>
                <w:bCs/>
                <w:bdr w:val="single" w:sz="6" w:space="0" w:color="999999"/>
                <w:shd w:val="clear" w:color="auto" w:fill="F3F3F4"/>
              </w:rPr>
              <w:t>Yes</w:t>
            </w:r>
            <w:r>
              <w:rPr>
                <w:rFonts w:ascii="Calibri" w:eastAsia="Calibri" w:hAnsi="Calibri" w:cs="Calibri"/>
              </w:rPr>
              <w:t xml:space="preserve"> (complete IND) </w:t>
            </w:r>
            <w:r>
              <w:rPr>
                <w:rFonts w:ascii="Calibri" w:eastAsia="Calibri" w:hAnsi="Calibri" w:cs="Calibri"/>
                <w:b/>
                <w:bCs/>
                <w:bdr w:val="single" w:sz="6" w:space="0" w:color="999999"/>
                <w:shd w:val="clear" w:color="auto" w:fill="F3F3F4"/>
              </w:rPr>
              <w:t>No</w:t>
            </w:r>
            <w:r>
              <w:rPr>
                <w:rFonts w:ascii="Calibri" w:eastAsia="Calibri" w:hAnsi="Calibri" w:cs="Calibri"/>
              </w:rPr>
              <w:t xml:space="preserve"> (click Save and Validate button to proceed to the next form)</w:t>
            </w:r>
          </w:p>
        </w:tc>
      </w:tr>
    </w:tbl>
    <w:p w:rsidR="00223398" w:rsidRPr="00401F57" w14:paraId="7F991875" w14:textId="77777777">
      <w:pPr>
        <w:rPr>
          <w:noProof/>
        </w:rPr>
      </w:pPr>
    </w:p>
    <w:p w:rsidR="00223398" w:rsidRPr="00401F57" w:rsidP="00741992" w14:paraId="7F991876" w14:textId="77777777">
      <w:pPr>
        <w:rPr>
          <w:noProof/>
        </w:rPr>
      </w:pPr>
    </w:p>
    <w:tbl>
      <w:tblPr>
        <w:tblW w:w="20777" w:type="dxa"/>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7"/>
        <w:gridCol w:w="988"/>
        <w:gridCol w:w="1288"/>
        <w:gridCol w:w="1096"/>
        <w:gridCol w:w="1053"/>
        <w:gridCol w:w="1870"/>
        <w:gridCol w:w="2329"/>
        <w:gridCol w:w="1628"/>
        <w:gridCol w:w="2537"/>
        <w:gridCol w:w="2014"/>
        <w:gridCol w:w="1452"/>
        <w:gridCol w:w="939"/>
        <w:gridCol w:w="1503"/>
        <w:gridCol w:w="1503"/>
      </w:tblGrid>
      <w:tr w14:paraId="7F991885" w14:textId="3B2F5FCA" w:rsidTr="00176C7A">
        <w:tblPrEx>
          <w:tblW w:w="20777" w:type="dxa"/>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rHeight w:val="1263"/>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7"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8"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9"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Type of 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A"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Trainee Unique ID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NPI Number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Training or Awardee Category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an International Medical Graduate (IMG)</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E"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Highest Degree Held by Individual</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7F"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Residency/Degree Already Completed by Individual</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266199" w:rsidP="003652C6" w14:paraId="7F991880"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Enrollment / Employment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266199" w:rsidP="003652C6" w14:paraId="7F991881"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Sex</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8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Year of Birth</w:t>
            </w:r>
          </w:p>
        </w:tc>
        <w:tc>
          <w:tcPr>
            <w:tcW w:w="1473" w:type="dxa"/>
            <w:tcBorders>
              <w:top w:val="single" w:sz="6" w:space="0" w:color="000000"/>
              <w:left w:val="single" w:sz="6" w:space="0" w:color="000000"/>
              <w:right w:val="single" w:sz="6" w:space="0" w:color="000000"/>
            </w:tcBorders>
            <w:shd w:val="clear" w:color="auto" w:fill="BBD5EA"/>
          </w:tcPr>
          <w:p w:rsidR="00266199" w:rsidRPr="00C2223F" w14:paraId="08CE5893" w14:textId="590A4E4D">
            <w:pPr>
              <w:shd w:val="clear" w:color="auto" w:fill="BBD5EA"/>
              <w:jc w:val="center"/>
              <w:rPr>
                <w:rFonts w:ascii="Calibri" w:eastAsia="Calibri" w:hAnsi="Calibri" w:cs="Calibri"/>
                <w:b/>
                <w:bCs/>
                <w:color w:val="FF0000"/>
                <w:sz w:val="22"/>
                <w:szCs w:val="22"/>
              </w:rPr>
            </w:pPr>
            <w:r w:rsidRPr="00ED79E7">
              <w:rPr>
                <w:rFonts w:ascii="Calibri" w:eastAsia="Calibri" w:hAnsi="Calibri" w:cs="Calibri"/>
                <w:b/>
                <w:bCs/>
                <w:color w:val="10405D"/>
                <w:sz w:val="22"/>
                <w:szCs w:val="22"/>
              </w:rPr>
              <w:t>Select Individual’s Ethnicity</w:t>
            </w:r>
          </w:p>
        </w:tc>
        <w:tc>
          <w:tcPr>
            <w:tcW w:w="1458" w:type="dxa"/>
            <w:tcBorders>
              <w:top w:val="single" w:sz="4" w:space="0" w:color="auto"/>
              <w:left w:val="single" w:sz="4" w:space="0" w:color="auto"/>
              <w:bottom w:val="nil"/>
              <w:right w:val="single" w:sz="4" w:space="0" w:color="auto"/>
            </w:tcBorders>
            <w:shd w:val="clear" w:color="auto" w:fill="BBD5EA"/>
          </w:tcPr>
          <w:p w:rsidR="00266199" w:rsidRPr="0082372C" w14:paraId="237AA3DF" w14:textId="42252791">
            <w:pPr>
              <w:shd w:val="clear" w:color="auto" w:fill="BBD5EA"/>
              <w:jc w:val="center"/>
              <w:rPr>
                <w:rFonts w:ascii="Calibri" w:eastAsia="Calibri" w:hAnsi="Calibri" w:cs="Calibri"/>
                <w:b/>
                <w:bCs/>
                <w:color w:val="10405D"/>
                <w:sz w:val="22"/>
                <w:szCs w:val="22"/>
              </w:rPr>
            </w:pPr>
            <w:r w:rsidRPr="0082372C">
              <w:rPr>
                <w:rFonts w:ascii="Calibri" w:eastAsia="Calibri" w:hAnsi="Calibri" w:cs="Calibri"/>
                <w:b/>
                <w:bCs/>
                <w:color w:val="10405D"/>
                <w:sz w:val="22"/>
                <w:szCs w:val="22"/>
              </w:rPr>
              <w:t xml:space="preserve">Select Individual’s Race </w:t>
            </w:r>
          </w:p>
        </w:tc>
      </w:tr>
      <w:tr w14:paraId="7F991894" w14:textId="1CDADC57" w:rsidTr="00176C7A">
        <w:tblPrEx>
          <w:tblW w:w="20777" w:type="dxa"/>
          <w:tblCellSpacing w:w="15" w:type="dxa"/>
          <w:tblInd w:w="120" w:type="dxa"/>
          <w:tblCellMar>
            <w:top w:w="15" w:type="dxa"/>
            <w:left w:w="15" w:type="dxa"/>
            <w:bottom w:w="15" w:type="dxa"/>
            <w:right w:w="15" w:type="dxa"/>
          </w:tblCellMar>
          <w:tblLook w:val="04A0"/>
        </w:tblPrEx>
        <w:trPr>
          <w:trHeight w:val="20"/>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266199" w14:paraId="7F991886"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266199" w14:paraId="7F991887"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w:t>
            </w:r>
            <w:r>
              <w:rPr>
                <w:rFonts w:ascii="Calibri" w:eastAsia="Calibri" w:hAnsi="Calibri" w:cs="Calibri"/>
                <w:b/>
                <w:bCs/>
                <w:color w:val="10405D"/>
                <w:sz w:val="22"/>
                <w:szCs w:val="22"/>
              </w:rPr>
              <w:br/>
              <w:t>Block 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8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9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266199" w:rsidP="00BA51C0" w14:paraId="7F99189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(6a)</w:t>
            </w:r>
          </w:p>
        </w:tc>
        <w:tc>
          <w:tcPr>
            <w:tcW w:w="1473" w:type="dxa"/>
            <w:tcBorders>
              <w:top w:val="single" w:sz="6" w:space="0" w:color="000000"/>
              <w:left w:val="single" w:sz="6" w:space="0" w:color="000000"/>
              <w:right w:val="single" w:sz="6" w:space="0" w:color="000000"/>
            </w:tcBorders>
            <w:shd w:val="clear" w:color="auto" w:fill="8DB3E2"/>
            <w:vAlign w:val="center"/>
          </w:tcPr>
          <w:p w:rsidR="00266199" w:rsidP="005B602D" w14:paraId="13AE6E0B" w14:textId="5F355B30">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(7)</w:t>
            </w:r>
          </w:p>
          <w:p w:rsidR="005B602D" w:rsidRPr="00C2223F" w:rsidP="005B602D" w14:paraId="054F6B57" w14:textId="65F8C707">
            <w:pPr>
              <w:shd w:val="clear" w:color="auto" w:fill="8DB3E2"/>
              <w:jc w:val="center"/>
              <w:rPr>
                <w:rFonts w:ascii="Calibri" w:eastAsia="Calibri" w:hAnsi="Calibri" w:cs="Calibri"/>
                <w:b/>
                <w:bCs/>
                <w:color w:val="FF0000"/>
                <w:sz w:val="22"/>
                <w:szCs w:val="22"/>
              </w:rPr>
            </w:pPr>
            <w:r>
              <w:rPr>
                <w:rFonts w:ascii="Calibri" w:eastAsia="Calibri" w:hAnsi="Calibri" w:cs="Calibri"/>
                <w:b/>
                <w:bCs/>
                <w:color w:val="10405D"/>
                <w:sz w:val="22"/>
                <w:szCs w:val="22"/>
              </w:rPr>
              <w:t>Block 6</w:t>
            </w:r>
          </w:p>
        </w:tc>
        <w:tc>
          <w:tcPr>
            <w:tcW w:w="1458" w:type="dxa"/>
            <w:tcBorders>
              <w:top w:val="single" w:sz="4" w:space="0" w:color="auto"/>
              <w:left w:val="single" w:sz="4" w:space="0" w:color="auto"/>
              <w:bottom w:val="nil"/>
              <w:right w:val="single" w:sz="4" w:space="0" w:color="auto"/>
            </w:tcBorders>
            <w:shd w:val="clear" w:color="auto" w:fill="8DB3E2"/>
            <w:vAlign w:val="center"/>
          </w:tcPr>
          <w:p w:rsidR="00266199" w:rsidP="005B602D" w14:paraId="5E1CEBF6" w14:textId="1BE1F75B">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(8)</w:t>
            </w:r>
          </w:p>
          <w:p w:rsidR="005B602D" w:rsidP="005B602D" w14:paraId="1343C149" w14:textId="56806AAE">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Block 7</w:t>
            </w:r>
          </w:p>
        </w:tc>
      </w:tr>
      <w:tr w14:paraId="7F9918A3" w14:textId="14302282" w:rsidTr="00176C7A">
        <w:tblPrEx>
          <w:tblW w:w="20777" w:type="dxa"/>
          <w:tblCellSpacing w:w="15" w:type="dxa"/>
          <w:tblInd w:w="120" w:type="dxa"/>
          <w:tblCellMar>
            <w:top w:w="15" w:type="dxa"/>
            <w:left w:w="15" w:type="dxa"/>
            <w:bottom w:w="15" w:type="dxa"/>
            <w:right w:w="15" w:type="dxa"/>
          </w:tblCellMar>
          <w:tblLook w:val="04A0"/>
        </w:tblPrEx>
        <w:trPr>
          <w:trHeight w:val="20"/>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6"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266199" w14:paraId="7F991897"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8"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C"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9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6199" w14:paraId="7F9918A0" w14:textId="77777777">
            <w:pPr>
              <w:jc w:val="center"/>
              <w:rPr>
                <w:rFonts w:ascii="Calibri" w:eastAsia="Calibri" w:hAnsi="Calibri" w:cs="Calibri"/>
                <w:color w:val="000000"/>
                <w:sz w:val="22"/>
                <w:szCs w:val="22"/>
              </w:rPr>
            </w:pPr>
          </w:p>
        </w:tc>
        <w:tc>
          <w:tcPr>
            <w:tcW w:w="1473" w:type="dxa"/>
            <w:tcBorders>
              <w:top w:val="single" w:sz="6" w:space="0" w:color="000000"/>
              <w:left w:val="single" w:sz="6" w:space="0" w:color="000000"/>
              <w:bottom w:val="single" w:sz="6" w:space="0" w:color="000000"/>
              <w:right w:val="single" w:sz="6" w:space="0" w:color="000000"/>
            </w:tcBorders>
          </w:tcPr>
          <w:p w:rsidR="00266199" w:rsidRPr="00C2223F" w14:paraId="67086C5A" w14:textId="77777777">
            <w:pPr>
              <w:jc w:val="center"/>
              <w:rPr>
                <w:rFonts w:ascii="Calibri" w:eastAsia="Calibri" w:hAnsi="Calibri" w:cs="Calibri"/>
                <w:strike/>
                <w:color w:val="FF0000"/>
                <w:sz w:val="22"/>
                <w:szCs w:val="22"/>
              </w:rPr>
            </w:pPr>
          </w:p>
        </w:tc>
        <w:tc>
          <w:tcPr>
            <w:tcW w:w="1458" w:type="dxa"/>
            <w:tcBorders>
              <w:top w:val="single" w:sz="4" w:space="0" w:color="auto"/>
              <w:left w:val="single" w:sz="4" w:space="0" w:color="auto"/>
              <w:bottom w:val="single" w:sz="4" w:space="0" w:color="auto"/>
              <w:right w:val="single" w:sz="4" w:space="0" w:color="auto"/>
            </w:tcBorders>
          </w:tcPr>
          <w:p w:rsidR="00266199" w:rsidRPr="00C2223F" w14:paraId="15A88808" w14:textId="77777777">
            <w:pPr>
              <w:jc w:val="center"/>
              <w:rPr>
                <w:rFonts w:ascii="Calibri" w:eastAsia="Calibri" w:hAnsi="Calibri" w:cs="Calibri"/>
                <w:strike/>
                <w:color w:val="FF0000"/>
                <w:sz w:val="22"/>
                <w:szCs w:val="22"/>
              </w:rPr>
            </w:pPr>
          </w:p>
        </w:tc>
      </w:tr>
    </w:tbl>
    <w:p w:rsidR="00223398" w:rsidRPr="00401F57" w14:paraId="7F9918A4"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3423"/>
        <w:gridCol w:w="3481"/>
        <w:gridCol w:w="2144"/>
        <w:gridCol w:w="4067"/>
        <w:gridCol w:w="883"/>
        <w:gridCol w:w="1570"/>
        <w:gridCol w:w="1158"/>
        <w:gridCol w:w="1142"/>
        <w:gridCol w:w="851"/>
        <w:gridCol w:w="966"/>
        <w:gridCol w:w="1152"/>
        <w:gridCol w:w="1153"/>
        <w:gridCol w:w="50"/>
      </w:tblGrid>
      <w:tr w14:paraId="7F9918AA" w14:textId="77777777" w:rsidTr="00CE396E">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3378" w:type="dxa"/>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8A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from a Rural Residential Background</w:t>
            </w:r>
          </w:p>
        </w:tc>
        <w:tc>
          <w:tcPr>
            <w:tcW w:w="3451" w:type="dxa"/>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8A6"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from a Disadvantaged Background</w:t>
            </w:r>
          </w:p>
        </w:tc>
        <w:tc>
          <w:tcPr>
            <w:tcW w:w="2114" w:type="dxa"/>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8A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Veteran Status</w:t>
            </w:r>
          </w:p>
        </w:tc>
        <w:tc>
          <w:tcPr>
            <w:tcW w:w="4037" w:type="dxa"/>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8A8" w14:textId="77134688">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Select Whether Individual Received </w:t>
            </w:r>
            <w:r w:rsidR="00B41B5D">
              <w:rPr>
                <w:rFonts w:ascii="Calibri" w:eastAsia="Calibri" w:hAnsi="Calibri" w:cs="Calibri"/>
                <w:b/>
                <w:bCs/>
                <w:color w:val="10405D"/>
                <w:sz w:val="22"/>
                <w:szCs w:val="22"/>
              </w:rPr>
              <w:t>a</w:t>
            </w:r>
            <w:r w:rsidRPr="00ED79E7" w:rsidR="004E2D11">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Financial Award</w:t>
            </w:r>
            <w:r w:rsidR="00B41B5D">
              <w:rPr>
                <w:rFonts w:ascii="Calibri" w:eastAsia="Calibri" w:hAnsi="Calibri" w:cs="Calibri"/>
                <w:b/>
                <w:bCs/>
                <w:color w:val="10405D"/>
                <w:sz w:val="22"/>
                <w:szCs w:val="22"/>
              </w:rPr>
              <w:t xml:space="preserve"> from this Grant</w:t>
            </w:r>
            <w:r>
              <w:rPr>
                <w:rFonts w:ascii="Calibri" w:eastAsia="Calibri" w:hAnsi="Calibri" w:cs="Calibri"/>
                <w:b/>
                <w:bCs/>
                <w:color w:val="10405D"/>
                <w:sz w:val="22"/>
                <w:szCs w:val="22"/>
              </w:rPr>
              <w:t>?</w:t>
            </w:r>
          </w:p>
        </w:tc>
        <w:tc>
          <w:tcPr>
            <w:tcW w:w="8880" w:type="dxa"/>
            <w:gridSpan w:val="9"/>
            <w:tcBorders>
              <w:top w:val="single" w:sz="6" w:space="0" w:color="000000"/>
              <w:left w:val="single" w:sz="6" w:space="0" w:color="000000"/>
              <w:right w:val="single" w:sz="6" w:space="0" w:color="000000"/>
            </w:tcBorders>
            <w:shd w:val="clear" w:color="auto" w:fill="BBD5EA"/>
          </w:tcPr>
          <w:p w:rsidR="0043004B" w14:paraId="7F9918A9" w14:textId="401F259C">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Individual's Financial Award Amount (</w:t>
            </w:r>
            <w:r w:rsidR="00583A7E">
              <w:rPr>
                <w:rFonts w:ascii="Calibri" w:eastAsia="Calibri" w:hAnsi="Calibri" w:cs="Calibri"/>
                <w:b/>
                <w:bCs/>
                <w:color w:val="10405D"/>
                <w:sz w:val="22"/>
                <w:szCs w:val="22"/>
              </w:rPr>
              <w:t>BHW</w:t>
            </w:r>
            <w:r w:rsidRPr="00ED79E7" w:rsidR="004E2D11">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funds only)</w:t>
            </w:r>
          </w:p>
        </w:tc>
      </w:tr>
      <w:tr w14:paraId="7F9918B8" w14:textId="77777777" w:rsidTr="002503A8">
        <w:tblPrEx>
          <w:tblW w:w="0" w:type="auto"/>
          <w:tblCellSpacing w:w="15" w:type="dxa"/>
          <w:tblInd w:w="120" w:type="dxa"/>
          <w:tblCellMar>
            <w:top w:w="15" w:type="dxa"/>
            <w:left w:w="15" w:type="dxa"/>
            <w:bottom w:w="15" w:type="dxa"/>
            <w:right w:w="15" w:type="dxa"/>
          </w:tblCellMar>
          <w:tblLook w:val="04A0"/>
        </w:tblPrEx>
        <w:trPr>
          <w:gridAfter w:val="1"/>
          <w:wAfter w:w="5" w:type="dxa"/>
          <w:tblCellSpacing w:w="15" w:type="dxa"/>
        </w:trPr>
        <w:tc>
          <w:tcPr>
            <w:tcW w:w="3378" w:type="dxa"/>
            <w:vMerge/>
            <w:tcBorders>
              <w:top w:val="single" w:sz="6" w:space="0" w:color="000000"/>
              <w:left w:val="single" w:sz="6" w:space="0" w:color="000000"/>
              <w:right w:val="single" w:sz="6" w:space="0" w:color="000000"/>
            </w:tcBorders>
            <w:vAlign w:val="center"/>
          </w:tcPr>
          <w:p w:rsidR="00ED79E7" w14:paraId="7F9918AB" w14:textId="77777777">
            <w:pPr>
              <w:rPr>
                <w:rFonts w:ascii="Calibri" w:eastAsia="Calibri" w:hAnsi="Calibri" w:cs="Calibri"/>
                <w:b/>
                <w:bCs/>
                <w:color w:val="10405D"/>
                <w:sz w:val="22"/>
                <w:szCs w:val="22"/>
              </w:rPr>
            </w:pPr>
          </w:p>
        </w:tc>
        <w:tc>
          <w:tcPr>
            <w:tcW w:w="3451" w:type="dxa"/>
            <w:vMerge/>
            <w:tcBorders>
              <w:top w:val="single" w:sz="6" w:space="0" w:color="000000"/>
              <w:left w:val="single" w:sz="6" w:space="0" w:color="000000"/>
              <w:right w:val="single" w:sz="6" w:space="0" w:color="000000"/>
            </w:tcBorders>
            <w:vAlign w:val="center"/>
          </w:tcPr>
          <w:p w:rsidR="00ED79E7" w14:paraId="7F9918AC" w14:textId="77777777">
            <w:pPr>
              <w:rPr>
                <w:rFonts w:ascii="Calibri" w:eastAsia="Calibri" w:hAnsi="Calibri" w:cs="Calibri"/>
                <w:b/>
                <w:bCs/>
                <w:color w:val="10405D"/>
                <w:sz w:val="22"/>
                <w:szCs w:val="22"/>
              </w:rPr>
            </w:pPr>
          </w:p>
        </w:tc>
        <w:tc>
          <w:tcPr>
            <w:tcW w:w="2114" w:type="dxa"/>
            <w:vMerge/>
            <w:tcBorders>
              <w:top w:val="single" w:sz="6" w:space="0" w:color="000000"/>
              <w:left w:val="single" w:sz="6" w:space="0" w:color="000000"/>
              <w:right w:val="single" w:sz="6" w:space="0" w:color="000000"/>
            </w:tcBorders>
            <w:vAlign w:val="center"/>
          </w:tcPr>
          <w:p w:rsidR="00ED79E7" w14:paraId="7F9918AD" w14:textId="77777777">
            <w:pPr>
              <w:rPr>
                <w:rFonts w:ascii="Calibri" w:eastAsia="Calibri" w:hAnsi="Calibri" w:cs="Calibri"/>
                <w:b/>
                <w:bCs/>
                <w:color w:val="10405D"/>
                <w:sz w:val="22"/>
                <w:szCs w:val="22"/>
              </w:rPr>
            </w:pPr>
          </w:p>
        </w:tc>
        <w:tc>
          <w:tcPr>
            <w:tcW w:w="4037" w:type="dxa"/>
            <w:vMerge/>
            <w:tcBorders>
              <w:top w:val="single" w:sz="6" w:space="0" w:color="000000"/>
              <w:left w:val="single" w:sz="6" w:space="0" w:color="000000"/>
              <w:right w:val="single" w:sz="6" w:space="0" w:color="000000"/>
            </w:tcBorders>
            <w:vAlign w:val="center"/>
          </w:tcPr>
          <w:p w:rsidR="00ED79E7" w14:paraId="7F9918AE" w14:textId="77777777">
            <w:pPr>
              <w:rPr>
                <w:rFonts w:ascii="Calibri" w:eastAsia="Calibri" w:hAnsi="Calibri" w:cs="Calibri"/>
                <w:b/>
                <w:bCs/>
                <w:color w:val="10405D"/>
                <w:sz w:val="22"/>
                <w:szCs w:val="22"/>
              </w:rPr>
            </w:pPr>
          </w:p>
        </w:tc>
        <w:tc>
          <w:tcPr>
            <w:tcW w:w="85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AF"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Stipend</w:t>
            </w:r>
          </w:p>
        </w:tc>
        <w:tc>
          <w:tcPr>
            <w:tcW w:w="1540"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B0"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Tuition, Fees, and Supplies</w:t>
            </w:r>
          </w:p>
        </w:tc>
        <w:tc>
          <w:tcPr>
            <w:tcW w:w="1128"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rsidRPr="009809AD" w14:paraId="7F9918B1" w14:textId="77777777">
            <w:pPr>
              <w:shd w:val="clear" w:color="auto" w:fill="D9D9D9"/>
              <w:jc w:val="center"/>
              <w:rPr>
                <w:rFonts w:ascii="Calibri" w:eastAsia="Calibri" w:hAnsi="Calibri" w:cs="Calibri"/>
                <w:b/>
                <w:bCs/>
                <w:color w:val="000000"/>
                <w:sz w:val="22"/>
                <w:szCs w:val="22"/>
              </w:rPr>
            </w:pPr>
            <w:r w:rsidRPr="009809AD">
              <w:rPr>
                <w:rFonts w:ascii="Calibri" w:eastAsia="Calibri" w:hAnsi="Calibri" w:cs="Calibri"/>
                <w:b/>
                <w:bCs/>
                <w:color w:val="000000"/>
                <w:sz w:val="22"/>
                <w:szCs w:val="22"/>
              </w:rPr>
              <w:t>Traineeship</w:t>
            </w:r>
          </w:p>
        </w:tc>
        <w:tc>
          <w:tcPr>
            <w:tcW w:w="1112"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B2"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Scholarship</w:t>
            </w:r>
          </w:p>
        </w:tc>
        <w:tc>
          <w:tcPr>
            <w:tcW w:w="821"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rsidRPr="007870E5" w14:paraId="7F9918B3" w14:textId="6B318D9D">
            <w:pPr>
              <w:shd w:val="clear" w:color="auto" w:fill="D9D9D9"/>
              <w:jc w:val="center"/>
              <w:rPr>
                <w:rFonts w:ascii="Calibri" w:eastAsia="Calibri" w:hAnsi="Calibri" w:cs="Calibri"/>
                <w:b/>
                <w:bCs/>
                <w:color w:val="FF0000"/>
                <w:sz w:val="22"/>
                <w:szCs w:val="22"/>
              </w:rPr>
            </w:pPr>
            <w:r w:rsidRPr="00ED79E7">
              <w:rPr>
                <w:rFonts w:ascii="Calibri" w:eastAsia="Calibri" w:hAnsi="Calibri" w:cs="Calibri"/>
                <w:b/>
                <w:bCs/>
                <w:sz w:val="22"/>
                <w:szCs w:val="22"/>
              </w:rPr>
              <w:t>Loan</w:t>
            </w:r>
          </w:p>
        </w:tc>
        <w:tc>
          <w:tcPr>
            <w:tcW w:w="936"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B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Career Award</w:t>
            </w:r>
          </w:p>
        </w:tc>
        <w:tc>
          <w:tcPr>
            <w:tcW w:w="1122" w:type="dxa"/>
            <w:tcBorders>
              <w:top w:val="single" w:sz="6" w:space="0" w:color="000000"/>
              <w:left w:val="single" w:sz="6" w:space="0" w:color="000000"/>
              <w:bottom w:val="single" w:sz="6" w:space="0" w:color="000000"/>
              <w:right w:val="single" w:sz="6" w:space="0" w:color="000000"/>
            </w:tcBorders>
            <w:shd w:val="clear" w:color="auto" w:fill="D9D9D9"/>
          </w:tcPr>
          <w:p w:rsidR="002503A8" w:rsidRPr="008347A0" w:rsidP="002503A8" w14:paraId="1F4326D9" w14:textId="0C7BED6A">
            <w:pPr>
              <w:shd w:val="clear" w:color="auto" w:fill="D9D9D9"/>
              <w:jc w:val="center"/>
              <w:rPr>
                <w:rFonts w:ascii="Calibri" w:eastAsia="Calibri" w:hAnsi="Calibri" w:cs="Calibri"/>
                <w:b/>
                <w:bCs/>
                <w:sz w:val="22"/>
                <w:szCs w:val="22"/>
              </w:rPr>
            </w:pPr>
            <w:r w:rsidRPr="008347A0">
              <w:rPr>
                <w:rFonts w:ascii="Calibri" w:eastAsia="Calibri" w:hAnsi="Calibri" w:cs="Calibri"/>
                <w:b/>
                <w:bCs/>
                <w:sz w:val="22"/>
                <w:szCs w:val="22"/>
              </w:rPr>
              <w:t>Loan Repayment</w:t>
            </w:r>
          </w:p>
        </w:tc>
        <w:tc>
          <w:tcPr>
            <w:tcW w:w="1123" w:type="dxa"/>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rsidRPr="00F56E2D" w14:paraId="7F9918B7" w14:textId="2289E5D7">
            <w:pPr>
              <w:shd w:val="clear" w:color="auto" w:fill="D9D9D9"/>
              <w:jc w:val="center"/>
              <w:rPr>
                <w:rFonts w:ascii="Calibri" w:eastAsia="Calibri" w:hAnsi="Calibri" w:cs="Calibri"/>
                <w:b/>
                <w:bCs/>
                <w:color w:val="000000"/>
                <w:sz w:val="22"/>
                <w:szCs w:val="22"/>
              </w:rPr>
            </w:pPr>
            <w:r w:rsidRPr="00F56E2D">
              <w:rPr>
                <w:rFonts w:ascii="Calibri" w:eastAsia="Calibri" w:hAnsi="Calibri" w:cs="Calibri"/>
                <w:b/>
                <w:bCs/>
                <w:color w:val="000000"/>
                <w:sz w:val="22"/>
                <w:szCs w:val="22"/>
              </w:rPr>
              <w:t>Fellowship</w:t>
            </w:r>
          </w:p>
        </w:tc>
      </w:tr>
      <w:tr w14:paraId="7F9918C6" w14:textId="77777777" w:rsidTr="002503A8">
        <w:tblPrEx>
          <w:tblW w:w="0" w:type="auto"/>
          <w:tblCellSpacing w:w="15" w:type="dxa"/>
          <w:tblInd w:w="120" w:type="dxa"/>
          <w:tblCellMar>
            <w:top w:w="15" w:type="dxa"/>
            <w:left w:w="15" w:type="dxa"/>
            <w:bottom w:w="15" w:type="dxa"/>
            <w:right w:w="15" w:type="dxa"/>
          </w:tblCellMar>
          <w:tblLook w:val="04A0"/>
        </w:tblPrEx>
        <w:trPr>
          <w:gridAfter w:val="1"/>
          <w:wAfter w:w="5" w:type="dxa"/>
          <w:tblCellSpacing w:w="15" w:type="dxa"/>
        </w:trPr>
        <w:tc>
          <w:tcPr>
            <w:tcW w:w="3378"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B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8</w:t>
            </w:r>
          </w:p>
        </w:tc>
        <w:tc>
          <w:tcPr>
            <w:tcW w:w="3451"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B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9</w:t>
            </w:r>
          </w:p>
        </w:tc>
        <w:tc>
          <w:tcPr>
            <w:tcW w:w="2114"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B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r>
              <w:rPr>
                <w:rFonts w:ascii="Calibri" w:eastAsia="Calibri" w:hAnsi="Calibri" w:cs="Calibri"/>
                <w:b/>
                <w:bCs/>
                <w:color w:val="10405D"/>
                <w:sz w:val="22"/>
                <w:szCs w:val="22"/>
              </w:rPr>
              <w:br/>
              <w:t>Block 10</w:t>
            </w:r>
          </w:p>
        </w:tc>
        <w:tc>
          <w:tcPr>
            <w:tcW w:w="4037"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B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w:t>
            </w:r>
            <w:r>
              <w:rPr>
                <w:rFonts w:ascii="Calibri" w:eastAsia="Calibri" w:hAnsi="Calibri" w:cs="Calibri"/>
                <w:b/>
                <w:bCs/>
                <w:color w:val="10405D"/>
                <w:sz w:val="22"/>
                <w:szCs w:val="22"/>
              </w:rPr>
              <w:br/>
              <w:t>Block 11</w:t>
            </w:r>
          </w:p>
        </w:tc>
        <w:tc>
          <w:tcPr>
            <w:tcW w:w="853"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B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(13)</w:t>
            </w:r>
            <w:r>
              <w:rPr>
                <w:rFonts w:ascii="Calibri" w:eastAsia="Calibri" w:hAnsi="Calibri" w:cs="Calibri"/>
                <w:b/>
                <w:bCs/>
                <w:color w:val="10405D"/>
                <w:sz w:val="22"/>
                <w:szCs w:val="22"/>
              </w:rPr>
              <w:br/>
              <w:t>Block 11</w:t>
            </w:r>
          </w:p>
        </w:tc>
        <w:tc>
          <w:tcPr>
            <w:tcW w:w="1540"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B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(13a)</w:t>
            </w:r>
            <w:r>
              <w:rPr>
                <w:rFonts w:ascii="Calibri" w:eastAsia="Calibri" w:hAnsi="Calibri" w:cs="Calibri"/>
                <w:b/>
                <w:bCs/>
                <w:color w:val="10405D"/>
                <w:sz w:val="22"/>
                <w:szCs w:val="22"/>
              </w:rPr>
              <w:br/>
              <w:t>Block 11</w:t>
            </w:r>
          </w:p>
        </w:tc>
        <w:tc>
          <w:tcPr>
            <w:tcW w:w="1128"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RPr="00C2223F" w14:paraId="7F9918BF" w14:textId="77777777">
            <w:pPr>
              <w:shd w:val="clear" w:color="auto" w:fill="8DB3E2"/>
              <w:jc w:val="center"/>
              <w:rPr>
                <w:rFonts w:ascii="Calibri" w:eastAsia="Calibri" w:hAnsi="Calibri" w:cs="Calibri"/>
                <w:b/>
                <w:bCs/>
                <w:strike/>
                <w:color w:val="FF0000"/>
                <w:sz w:val="22"/>
                <w:szCs w:val="22"/>
              </w:rPr>
            </w:pPr>
            <w:r w:rsidRPr="00C2223F">
              <w:rPr>
                <w:rFonts w:ascii="Calibri" w:eastAsia="Calibri" w:hAnsi="Calibri" w:cs="Calibri"/>
                <w:b/>
                <w:bCs/>
                <w:strike/>
                <w:color w:val="FF0000"/>
                <w:sz w:val="22"/>
                <w:szCs w:val="22"/>
              </w:rPr>
              <w:br/>
            </w:r>
            <w:r w:rsidRPr="009809AD">
              <w:rPr>
                <w:rFonts w:ascii="Calibri" w:eastAsia="Calibri" w:hAnsi="Calibri" w:cs="Calibri"/>
                <w:b/>
                <w:bCs/>
                <w:color w:val="10405D"/>
                <w:sz w:val="22"/>
                <w:szCs w:val="22"/>
              </w:rPr>
              <w:t>(14)</w:t>
            </w:r>
            <w:r w:rsidRPr="009809AD">
              <w:rPr>
                <w:rFonts w:ascii="Calibri" w:eastAsia="Calibri" w:hAnsi="Calibri" w:cs="Calibri"/>
                <w:b/>
                <w:bCs/>
                <w:color w:val="10405D"/>
                <w:sz w:val="22"/>
                <w:szCs w:val="22"/>
              </w:rPr>
              <w:br/>
              <w:t>Block 11</w:t>
            </w:r>
          </w:p>
        </w:tc>
        <w:tc>
          <w:tcPr>
            <w:tcW w:w="1112"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C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(15)</w:t>
            </w:r>
            <w:r>
              <w:rPr>
                <w:rFonts w:ascii="Calibri" w:eastAsia="Calibri" w:hAnsi="Calibri" w:cs="Calibri"/>
                <w:b/>
                <w:bCs/>
                <w:color w:val="10405D"/>
                <w:sz w:val="22"/>
                <w:szCs w:val="22"/>
              </w:rPr>
              <w:br/>
              <w:t>Block 11</w:t>
            </w:r>
          </w:p>
        </w:tc>
        <w:tc>
          <w:tcPr>
            <w:tcW w:w="821"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C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(16)</w:t>
            </w:r>
            <w:r>
              <w:rPr>
                <w:rFonts w:ascii="Calibri" w:eastAsia="Calibri" w:hAnsi="Calibri" w:cs="Calibri"/>
                <w:b/>
                <w:bCs/>
                <w:color w:val="10405D"/>
                <w:sz w:val="22"/>
                <w:szCs w:val="22"/>
              </w:rPr>
              <w:br/>
              <w:t>Block 11</w:t>
            </w:r>
          </w:p>
        </w:tc>
        <w:tc>
          <w:tcPr>
            <w:tcW w:w="936"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14:paraId="7F9918C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(17)</w:t>
            </w:r>
            <w:r>
              <w:rPr>
                <w:rFonts w:ascii="Calibri" w:eastAsia="Calibri" w:hAnsi="Calibri" w:cs="Calibri"/>
                <w:b/>
                <w:bCs/>
                <w:color w:val="10405D"/>
                <w:sz w:val="22"/>
                <w:szCs w:val="22"/>
              </w:rPr>
              <w:br/>
              <w:t>Block 11</w:t>
            </w:r>
          </w:p>
        </w:tc>
        <w:tc>
          <w:tcPr>
            <w:tcW w:w="1122" w:type="dxa"/>
            <w:tcBorders>
              <w:top w:val="single" w:sz="6" w:space="0" w:color="000000"/>
              <w:left w:val="single" w:sz="6" w:space="0" w:color="000000"/>
              <w:right w:val="single" w:sz="6" w:space="0" w:color="000000"/>
            </w:tcBorders>
            <w:shd w:val="clear" w:color="auto" w:fill="8DB3E2"/>
          </w:tcPr>
          <w:p w:rsidR="002503A8" w:rsidRPr="008347A0" w:rsidP="002503A8" w14:paraId="07D798A4" w14:textId="094FAF5D">
            <w:pPr>
              <w:shd w:val="clear" w:color="auto" w:fill="8DB3E2"/>
              <w:jc w:val="center"/>
              <w:rPr>
                <w:rFonts w:ascii="Calibri" w:eastAsia="Calibri" w:hAnsi="Calibri" w:cs="Calibri"/>
                <w:b/>
                <w:bCs/>
                <w:color w:val="10405D"/>
                <w:sz w:val="22"/>
                <w:szCs w:val="22"/>
              </w:rPr>
            </w:pPr>
            <w:r w:rsidRPr="008347A0">
              <w:rPr>
                <w:rFonts w:ascii="Calibri" w:eastAsia="Calibri" w:hAnsi="Calibri" w:cs="Calibri"/>
                <w:b/>
                <w:bCs/>
                <w:color w:val="10405D"/>
                <w:sz w:val="22"/>
                <w:szCs w:val="22"/>
              </w:rPr>
              <w:br/>
              <w:t>(18)</w:t>
            </w:r>
            <w:r w:rsidRPr="008347A0">
              <w:rPr>
                <w:rFonts w:ascii="Calibri" w:eastAsia="Calibri" w:hAnsi="Calibri" w:cs="Calibri"/>
                <w:b/>
                <w:bCs/>
                <w:color w:val="10405D"/>
                <w:sz w:val="22"/>
                <w:szCs w:val="22"/>
              </w:rPr>
              <w:br/>
              <w:t>Block 11</w:t>
            </w:r>
          </w:p>
        </w:tc>
        <w:tc>
          <w:tcPr>
            <w:tcW w:w="1123"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RPr="00F56E2D" w:rsidP="00AE0C5C" w14:paraId="7F9918C5" w14:textId="2F771E71">
            <w:pPr>
              <w:shd w:val="clear" w:color="auto" w:fill="8DB3E2"/>
              <w:jc w:val="center"/>
              <w:rPr>
                <w:rFonts w:ascii="Calibri" w:eastAsia="Calibri" w:hAnsi="Calibri" w:cs="Calibri"/>
                <w:b/>
                <w:bCs/>
                <w:color w:val="000000"/>
                <w:sz w:val="22"/>
                <w:szCs w:val="22"/>
              </w:rPr>
            </w:pPr>
            <w:r w:rsidRPr="00F56E2D">
              <w:rPr>
                <w:rFonts w:ascii="Calibri" w:eastAsia="Calibri" w:hAnsi="Calibri" w:cs="Calibri"/>
                <w:b/>
                <w:bCs/>
                <w:color w:val="000000"/>
                <w:sz w:val="22"/>
                <w:szCs w:val="22"/>
              </w:rPr>
              <w:br/>
            </w:r>
            <w:r w:rsidRPr="00AE0C5C">
              <w:rPr>
                <w:rFonts w:ascii="Calibri" w:eastAsia="Calibri" w:hAnsi="Calibri" w:cs="Calibri"/>
                <w:b/>
                <w:bCs/>
                <w:color w:val="10405D"/>
                <w:sz w:val="22"/>
                <w:szCs w:val="22"/>
              </w:rPr>
              <w:t>(20)</w:t>
            </w:r>
            <w:r w:rsidRPr="00AE0C5C">
              <w:rPr>
                <w:rFonts w:ascii="Calibri" w:eastAsia="Calibri" w:hAnsi="Calibri" w:cs="Calibri"/>
                <w:b/>
                <w:bCs/>
                <w:color w:val="10405D"/>
                <w:sz w:val="22"/>
                <w:szCs w:val="22"/>
              </w:rPr>
              <w:br/>
              <w:t>Block 11</w:t>
            </w:r>
          </w:p>
        </w:tc>
      </w:tr>
      <w:tr w14:paraId="7F9918D4" w14:textId="77777777" w:rsidTr="002503A8">
        <w:tblPrEx>
          <w:tblW w:w="0" w:type="auto"/>
          <w:tblCellSpacing w:w="15" w:type="dxa"/>
          <w:tblInd w:w="120" w:type="dxa"/>
          <w:tblCellMar>
            <w:top w:w="15" w:type="dxa"/>
            <w:left w:w="15" w:type="dxa"/>
            <w:bottom w:w="15" w:type="dxa"/>
            <w:right w:w="15" w:type="dxa"/>
          </w:tblCellMar>
          <w:tblLook w:val="04A0"/>
        </w:tblPrEx>
        <w:trPr>
          <w:gridAfter w:val="1"/>
          <w:wAfter w:w="5" w:type="dxa"/>
          <w:tblCellSpacing w:w="15" w:type="dxa"/>
        </w:trPr>
        <w:tc>
          <w:tcPr>
            <w:tcW w:w="33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7" w14:textId="77777777">
            <w:pPr>
              <w:jc w:val="center"/>
              <w:rPr>
                <w:rFonts w:ascii="Calibri" w:eastAsia="Calibri" w:hAnsi="Calibri" w:cs="Calibri"/>
                <w:color w:val="000000"/>
                <w:sz w:val="22"/>
                <w:szCs w:val="22"/>
              </w:rPr>
            </w:pPr>
          </w:p>
        </w:tc>
        <w:tc>
          <w:tcPr>
            <w:tcW w:w="34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8" w14:textId="77777777">
            <w:pPr>
              <w:jc w:val="center"/>
              <w:rPr>
                <w:rFonts w:ascii="Calibri" w:eastAsia="Calibri" w:hAnsi="Calibri" w:cs="Calibri"/>
                <w:color w:val="000000"/>
                <w:sz w:val="22"/>
                <w:szCs w:val="22"/>
              </w:rPr>
            </w:pPr>
          </w:p>
        </w:tc>
        <w:tc>
          <w:tcPr>
            <w:tcW w:w="211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9" w14:textId="77777777">
            <w:pPr>
              <w:jc w:val="center"/>
              <w:rPr>
                <w:rFonts w:ascii="Calibri" w:eastAsia="Calibri" w:hAnsi="Calibri" w:cs="Calibri"/>
                <w:color w:val="000000"/>
                <w:sz w:val="22"/>
                <w:szCs w:val="22"/>
              </w:rPr>
            </w:pPr>
          </w:p>
        </w:tc>
        <w:tc>
          <w:tcPr>
            <w:tcW w:w="40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A" w14:textId="77777777">
            <w:pPr>
              <w:jc w:val="center"/>
              <w:rPr>
                <w:rFonts w:ascii="Calibri" w:eastAsia="Calibri" w:hAnsi="Calibri" w:cs="Calibri"/>
                <w:color w:val="000000"/>
                <w:sz w:val="22"/>
                <w:szCs w:val="22"/>
              </w:rPr>
            </w:pPr>
          </w:p>
        </w:tc>
        <w:tc>
          <w:tcPr>
            <w:tcW w:w="8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B" w14:textId="77777777">
            <w:pPr>
              <w:jc w:val="center"/>
              <w:rPr>
                <w:rFonts w:ascii="Calibri" w:eastAsia="Calibri" w:hAnsi="Calibri" w:cs="Calibri"/>
                <w:color w:val="000000"/>
                <w:sz w:val="22"/>
                <w:szCs w:val="22"/>
              </w:rPr>
            </w:pPr>
          </w:p>
        </w:tc>
        <w:tc>
          <w:tcPr>
            <w:tcW w:w="15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C" w14:textId="77777777">
            <w:pPr>
              <w:jc w:val="center"/>
              <w:rPr>
                <w:rFonts w:ascii="Calibri" w:eastAsia="Calibri" w:hAnsi="Calibri" w:cs="Calibri"/>
                <w:color w:val="000000"/>
                <w:sz w:val="22"/>
                <w:szCs w:val="22"/>
              </w:rPr>
            </w:pP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D" w14:textId="77777777">
            <w:pPr>
              <w:jc w:val="center"/>
              <w:rPr>
                <w:rFonts w:ascii="Calibri" w:eastAsia="Calibri" w:hAnsi="Calibri" w:cs="Calibri"/>
                <w:color w:val="000000"/>
                <w:sz w:val="22"/>
                <w:szCs w:val="22"/>
              </w:rPr>
            </w:pP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E" w14:textId="77777777">
            <w:pPr>
              <w:jc w:val="center"/>
              <w:rPr>
                <w:rFonts w:ascii="Calibri" w:eastAsia="Calibri" w:hAnsi="Calibri" w:cs="Calibri"/>
                <w:color w:val="000000"/>
                <w:sz w:val="22"/>
                <w:szCs w:val="22"/>
              </w:rPr>
            </w:pPr>
          </w:p>
        </w:tc>
        <w:tc>
          <w:tcPr>
            <w:tcW w:w="8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CF" w14:textId="77777777">
            <w:pPr>
              <w:jc w:val="center"/>
              <w:rPr>
                <w:rFonts w:ascii="Calibri" w:eastAsia="Calibri" w:hAnsi="Calibri" w:cs="Calibri"/>
                <w:color w:val="000000"/>
                <w:sz w:val="22"/>
                <w:szCs w:val="22"/>
              </w:rPr>
            </w:pPr>
          </w:p>
        </w:tc>
        <w:tc>
          <w:tcPr>
            <w:tcW w:w="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D0" w14:textId="77777777">
            <w:pPr>
              <w:jc w:val="center"/>
              <w:rPr>
                <w:rFonts w:ascii="Calibri" w:eastAsia="Calibri" w:hAnsi="Calibri" w:cs="Calibri"/>
                <w:color w:val="000000"/>
                <w:sz w:val="22"/>
                <w:szCs w:val="22"/>
              </w:rPr>
            </w:pPr>
          </w:p>
        </w:tc>
        <w:tc>
          <w:tcPr>
            <w:tcW w:w="1122" w:type="dxa"/>
            <w:tcBorders>
              <w:top w:val="single" w:sz="6" w:space="0" w:color="000000"/>
              <w:left w:val="single" w:sz="6" w:space="0" w:color="000000"/>
              <w:bottom w:val="single" w:sz="6" w:space="0" w:color="000000"/>
              <w:right w:val="single" w:sz="6" w:space="0" w:color="000000"/>
            </w:tcBorders>
          </w:tcPr>
          <w:p w:rsidR="00F56416" w14:paraId="4CADF63F" w14:textId="77777777">
            <w:pPr>
              <w:jc w:val="center"/>
              <w:rPr>
                <w:rFonts w:ascii="Calibri" w:eastAsia="Calibri" w:hAnsi="Calibri" w:cs="Calibri"/>
                <w:color w:val="000000"/>
                <w:sz w:val="22"/>
                <w:szCs w:val="22"/>
              </w:rPr>
            </w:pPr>
          </w:p>
        </w:tc>
        <w:tc>
          <w:tcPr>
            <w:tcW w:w="1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D3" w14:textId="0068B9D6">
            <w:pPr>
              <w:jc w:val="center"/>
              <w:rPr>
                <w:rFonts w:ascii="Calibri" w:eastAsia="Calibri" w:hAnsi="Calibri" w:cs="Calibri"/>
                <w:color w:val="000000"/>
                <w:sz w:val="22"/>
                <w:szCs w:val="22"/>
              </w:rPr>
            </w:pPr>
          </w:p>
        </w:tc>
      </w:tr>
    </w:tbl>
    <w:p w:rsidR="00223398" w14:paraId="7F9918D5" w14:textId="237CCA37">
      <w:pPr>
        <w:rPr>
          <w:noProof/>
        </w:rPr>
      </w:pP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p>
    <w:p w:rsidR="00923748" w14:paraId="5034CAB5" w14:textId="77777777">
      <w:pPr>
        <w:rPr>
          <w:noProof/>
        </w:rPr>
      </w:pPr>
    </w:p>
    <w:p w:rsidR="00923748" w:rsidRPr="00401F57" w14:paraId="12BD4AAB"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300"/>
        <w:gridCol w:w="1767"/>
        <w:gridCol w:w="1972"/>
        <w:gridCol w:w="1915"/>
        <w:gridCol w:w="2362"/>
        <w:gridCol w:w="2633"/>
        <w:gridCol w:w="2315"/>
        <w:gridCol w:w="1854"/>
        <w:gridCol w:w="2572"/>
        <w:gridCol w:w="1215"/>
        <w:gridCol w:w="2135"/>
      </w:tblGrid>
      <w:tr w14:paraId="7F9918DF" w14:textId="77777777" w:rsidTr="00ED79E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3000" w:type="dxa"/>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462842F9" w14:textId="0D00A160">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Individual's Financial Award Amount (</w:t>
            </w:r>
            <w:r w:rsidR="00583A7E">
              <w:rPr>
                <w:rFonts w:ascii="Calibri" w:eastAsia="Calibri" w:hAnsi="Calibri" w:cs="Calibri"/>
                <w:b/>
                <w:bCs/>
                <w:color w:val="10405D"/>
                <w:sz w:val="22"/>
                <w:szCs w:val="22"/>
              </w:rPr>
              <w:t>BHW</w:t>
            </w:r>
            <w:r w:rsidRPr="00ED79E7">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funds only)</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8D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Individual's Financial Award Amount</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8D8" w14:textId="66F32E23">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 of Academic Years the Individual has Received </w:t>
            </w:r>
            <w:r w:rsidR="00E44982">
              <w:rPr>
                <w:rFonts w:ascii="Calibri" w:eastAsia="Calibri" w:hAnsi="Calibri" w:cs="Calibri"/>
                <w:b/>
                <w:bCs/>
                <w:color w:val="10405D"/>
                <w:sz w:val="22"/>
                <w:szCs w:val="22"/>
              </w:rPr>
              <w:t>BHW</w:t>
            </w:r>
            <w:r w:rsidRPr="00ED79E7">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Funding</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8D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Original Qualifying Educational Loan Amount</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8DA"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w:t>
            </w:r>
            <w:r>
              <w:rPr>
                <w:rFonts w:ascii="Calibri" w:eastAsia="Calibri" w:hAnsi="Calibri" w:cs="Calibri"/>
                <w:b/>
                <w:bCs/>
                <w:color w:val="10405D"/>
                <w:sz w:val="22"/>
                <w:szCs w:val="22"/>
              </w:rPr>
              <w:t xml:space="preserve"> Balance of Individual's Loan</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8D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Loan Remains in Good Standing and is not in Default</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8D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Loan Paid Off</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8DD" w14:textId="2FBFDCF3">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 FTE paid for through </w:t>
            </w:r>
            <w:r w:rsidR="001032CA">
              <w:rPr>
                <w:rFonts w:ascii="Calibri" w:eastAsia="Calibri" w:hAnsi="Calibri" w:cs="Calibri"/>
                <w:b/>
                <w:bCs/>
                <w:color w:val="10405D"/>
                <w:sz w:val="22"/>
                <w:szCs w:val="22"/>
              </w:rPr>
              <w:t xml:space="preserve">BHW </w:t>
            </w:r>
            <w:r>
              <w:rPr>
                <w:rFonts w:ascii="Calibri" w:eastAsia="Calibri" w:hAnsi="Calibri" w:cs="Calibri"/>
                <w:b/>
                <w:bCs/>
                <w:color w:val="10405D"/>
                <w:sz w:val="22"/>
                <w:szCs w:val="22"/>
              </w:rPr>
              <w:t>Financial Award</w:t>
            </w:r>
          </w:p>
        </w:tc>
      </w:tr>
      <w:tr w14:paraId="7F9918E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E0"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Direct Financial Support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E1"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Academic Year Total (Auto-Populates)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E3"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Federal Contribution to Loan Repayment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E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State Contribution to Loan Repayment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8E5"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 Contribution to Loan Repayment (Auto-Populates)</w:t>
            </w:r>
          </w:p>
        </w:tc>
        <w:tc>
          <w:tcPr>
            <w:tcW w:w="0" w:type="auto"/>
            <w:vMerge/>
            <w:tcBorders>
              <w:top w:val="single" w:sz="6" w:space="0" w:color="000000"/>
              <w:left w:val="single" w:sz="6" w:space="0" w:color="000000"/>
              <w:right w:val="single" w:sz="6" w:space="0" w:color="000000"/>
            </w:tcBorders>
            <w:vAlign w:val="center"/>
          </w:tcPr>
          <w:p w:rsidR="00ED79E7" w14:paraId="7F9918E6"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8E7"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8E8"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8E9"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8EA"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8EB" w14:textId="77777777">
            <w:pPr>
              <w:rPr>
                <w:rFonts w:ascii="Calibri" w:eastAsia="Calibri" w:hAnsi="Calibri" w:cs="Calibri"/>
                <w:b/>
                <w:bCs/>
                <w:color w:val="000000"/>
                <w:sz w:val="22"/>
                <w:szCs w:val="22"/>
              </w:rPr>
            </w:pPr>
          </w:p>
        </w:tc>
      </w:tr>
      <w:tr w14:paraId="7F9918F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E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(20a)</w:t>
            </w:r>
            <w:r>
              <w:rPr>
                <w:rFonts w:ascii="Calibri" w:eastAsia="Calibri" w:hAnsi="Calibri" w:cs="Calibri"/>
                <w:b/>
                <w:bCs/>
                <w:color w:val="10405D"/>
                <w:sz w:val="22"/>
                <w:szCs w:val="22"/>
              </w:rPr>
              <w:br/>
              <w:t>Block 11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E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(21b)</w:t>
            </w:r>
            <w:r>
              <w:rPr>
                <w:rFonts w:ascii="Calibri" w:eastAsia="Calibri" w:hAnsi="Calibri" w:cs="Calibri"/>
                <w:b/>
                <w:bCs/>
                <w:color w:val="10405D"/>
                <w:sz w:val="22"/>
                <w:szCs w:val="22"/>
              </w:rPr>
              <w:br/>
              <w:t>Block 11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(21d)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(21e)</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(21h)</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(22)</w:t>
            </w:r>
            <w:r>
              <w:rPr>
                <w:rFonts w:ascii="Calibri" w:eastAsia="Calibri" w:hAnsi="Calibri" w:cs="Calibri"/>
                <w:b/>
                <w:bCs/>
                <w:color w:val="10405D"/>
                <w:sz w:val="22"/>
                <w:szCs w:val="22"/>
              </w:rPr>
              <w:br/>
              <w:t>Block 12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(23)</w:t>
            </w:r>
            <w:r>
              <w:rPr>
                <w:rFonts w:ascii="Calibri" w:eastAsia="Calibri" w:hAnsi="Calibri" w:cs="Calibri"/>
                <w:b/>
                <w:bCs/>
                <w:color w:val="10405D"/>
                <w:sz w:val="22"/>
                <w:szCs w:val="22"/>
              </w:rPr>
              <w:br/>
              <w:t>Block 13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(24)</w:t>
            </w:r>
            <w:r>
              <w:rPr>
                <w:rFonts w:ascii="Calibri" w:eastAsia="Calibri" w:hAnsi="Calibri" w:cs="Calibri"/>
                <w:b/>
                <w:bCs/>
                <w:color w:val="10405D"/>
                <w:sz w:val="22"/>
                <w:szCs w:val="22"/>
              </w:rPr>
              <w:br/>
              <w:t>Block 13a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8F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(25)</w:t>
            </w:r>
            <w:r>
              <w:rPr>
                <w:rFonts w:ascii="Calibri" w:eastAsia="Calibri" w:hAnsi="Calibri" w:cs="Calibri"/>
                <w:b/>
                <w:bCs/>
                <w:color w:val="10405D"/>
                <w:sz w:val="22"/>
                <w:szCs w:val="22"/>
              </w:rPr>
              <w:br/>
              <w:t>Block 14</w:t>
            </w:r>
          </w:p>
        </w:tc>
      </w:tr>
      <w:tr w14:paraId="7F99190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FC"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F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8F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6"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07" w14:textId="77777777">
            <w:pPr>
              <w:jc w:val="center"/>
              <w:rPr>
                <w:rFonts w:ascii="Calibri" w:eastAsia="Calibri" w:hAnsi="Calibri" w:cs="Calibri"/>
                <w:color w:val="000000"/>
                <w:sz w:val="22"/>
                <w:szCs w:val="22"/>
              </w:rPr>
            </w:pPr>
          </w:p>
        </w:tc>
      </w:tr>
    </w:tbl>
    <w:p w:rsidR="00223398" w:rsidRPr="00401F57" w14:paraId="7F99190A"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839"/>
        <w:gridCol w:w="1835"/>
        <w:gridCol w:w="2208"/>
        <w:gridCol w:w="1570"/>
        <w:gridCol w:w="2475"/>
        <w:gridCol w:w="1884"/>
        <w:gridCol w:w="2222"/>
        <w:gridCol w:w="2416"/>
        <w:gridCol w:w="1551"/>
        <w:gridCol w:w="1067"/>
        <w:gridCol w:w="1407"/>
        <w:gridCol w:w="1566"/>
      </w:tblGrid>
      <w:tr w14:paraId="7F991915" w14:textId="77777777" w:rsidTr="00600DFE">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0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Academic or Training Year</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0C"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Select Topic Area(s) on which Individual was Trained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0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any HHS Priority Topic Area on which an Individual Received Training</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0E"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Profession</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0F"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Primary Discipline/Specialty</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10" w14:textId="3C51491B">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Specialty or Subspecialty</w:t>
            </w:r>
          </w:p>
        </w:tc>
        <w:tc>
          <w:tcPr>
            <w:tcW w:w="0" w:type="auto"/>
            <w:vMerge w:val="restart"/>
            <w:tcBorders>
              <w:top w:val="single" w:sz="4" w:space="0" w:color="auto"/>
              <w:left w:val="single" w:sz="4" w:space="0" w:color="auto"/>
              <w:bottom w:val="nil"/>
              <w:right w:val="single" w:sz="4" w:space="0" w:color="auto"/>
            </w:tcBorders>
            <w:shd w:val="clear" w:color="auto" w:fill="BBD5EA"/>
          </w:tcPr>
          <w:p w:rsidR="00B25622" w14:paraId="5E8090B9" w14:textId="70240FDD">
            <w:pPr>
              <w:shd w:val="clear" w:color="auto" w:fill="BBD5EA"/>
              <w:jc w:val="center"/>
              <w:rPr>
                <w:rFonts w:ascii="Calibri" w:eastAsia="Calibri" w:hAnsi="Calibri" w:cs="Calibri"/>
                <w:b/>
                <w:bCs/>
                <w:color w:val="10405D"/>
                <w:sz w:val="22"/>
                <w:szCs w:val="22"/>
              </w:rPr>
            </w:pPr>
            <w:r w:rsidRPr="009F368B">
              <w:rPr>
                <w:rFonts w:ascii="Calibri" w:eastAsia="Calibri" w:hAnsi="Calibri" w:cs="Calibri"/>
                <w:b/>
                <w:bCs/>
                <w:color w:val="10405D"/>
                <w:sz w:val="22"/>
                <w:szCs w:val="22"/>
              </w:rPr>
              <w:t xml:space="preserve">Select Whether Individual Received </w:t>
            </w:r>
            <w:r w:rsidRPr="00B25622">
              <w:rPr>
                <w:rFonts w:ascii="Calibri" w:eastAsia="Calibri" w:hAnsi="Calibri" w:cs="Calibri"/>
                <w:b/>
                <w:bCs/>
                <w:color w:val="10405D"/>
                <w:sz w:val="22"/>
                <w:szCs w:val="22"/>
                <w:shd w:val="clear" w:color="auto" w:fill="BBD5EA"/>
              </w:rPr>
              <w:t>Training in a Community-based Setting</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rsidP="00B25622" w14:paraId="7F991911" w14:textId="24B568C2">
            <w:pPr>
              <w:shd w:val="clear" w:color="auto" w:fill="BBD5EA"/>
              <w:tabs>
                <w:tab w:val="left" w:pos="90"/>
              </w:tabs>
              <w:jc w:val="center"/>
              <w:rPr>
                <w:rFonts w:ascii="Calibri" w:eastAsia="Calibri" w:hAnsi="Calibri" w:cs="Calibri"/>
                <w:b/>
                <w:bCs/>
                <w:color w:val="10405D"/>
                <w:sz w:val="22"/>
                <w:szCs w:val="22"/>
              </w:rPr>
            </w:pPr>
            <w:r>
              <w:rPr>
                <w:rFonts w:ascii="Calibri" w:eastAsia="Calibri" w:hAnsi="Calibri" w:cs="Calibri"/>
                <w:b/>
                <w:bCs/>
                <w:color w:val="10405D"/>
                <w:sz w:val="22"/>
                <w:szCs w:val="22"/>
              </w:rPr>
              <w:t>Training in Interprofessional Education and/or Practice</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13"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Training in Telehealth</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B25622" w14:paraId="7F99191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Training in a Primary Care Setting</w:t>
            </w:r>
          </w:p>
        </w:tc>
      </w:tr>
      <w:tr w14:paraId="7F991923" w14:textId="77777777" w:rsidTr="00600DFE">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B25622" w14:paraId="7F991916"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B25622" w14:paraId="7F991917"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B25622" w14:paraId="7F991918"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B25622" w14:paraId="7F991919"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B25622" w14:paraId="7F99191A"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B25622" w14:paraId="7F99191B" w14:textId="77777777">
            <w:pPr>
              <w:rPr>
                <w:rFonts w:ascii="Calibri" w:eastAsia="Calibri" w:hAnsi="Calibri" w:cs="Calibri"/>
                <w:b/>
                <w:bCs/>
                <w:color w:val="10405D"/>
                <w:sz w:val="22"/>
                <w:szCs w:val="22"/>
              </w:rPr>
            </w:pPr>
          </w:p>
        </w:tc>
        <w:tc>
          <w:tcPr>
            <w:tcW w:w="0" w:type="auto"/>
            <w:vMerge/>
            <w:tcBorders>
              <w:top w:val="single" w:sz="4" w:space="0" w:color="auto"/>
              <w:left w:val="single" w:sz="4" w:space="0" w:color="auto"/>
              <w:bottom w:val="nil"/>
              <w:right w:val="single" w:sz="4" w:space="0" w:color="auto"/>
            </w:tcBorders>
            <w:shd w:val="clear" w:color="auto" w:fill="BBD5EA"/>
          </w:tcPr>
          <w:p w:rsidR="00B25622" w:rsidP="00ED79E7" w14:paraId="0E247F8F" w14:textId="77777777">
            <w:pPr>
              <w:shd w:val="clear" w:color="auto" w:fill="D9D9D9"/>
              <w:jc w:val="center"/>
              <w:rPr>
                <w:rFonts w:ascii="Calibri" w:eastAsia="Calibri" w:hAnsi="Calibri" w:cs="Calibri"/>
                <w:b/>
                <w:bCs/>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B25622" w:rsidRPr="00ED79E7" w:rsidP="00ED79E7" w14:paraId="7F99191D" w14:textId="07BA38DF">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Individual Received Training</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B25622" w14:paraId="7F99191F"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Individual Received Training</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B25622" w14:paraId="7F991920"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Contact Hours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B25622" w14:paraId="7F991921"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Patient Encounters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B25622" w14:paraId="7F991922"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Individual Received Training</w:t>
            </w:r>
          </w:p>
        </w:tc>
      </w:tr>
      <w:tr w14:paraId="7F991931" w14:textId="77777777" w:rsidTr="00600DFE">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(26)</w:t>
            </w:r>
            <w:r>
              <w:rPr>
                <w:rFonts w:ascii="Calibri" w:eastAsia="Calibri" w:hAnsi="Calibri" w:cs="Calibri"/>
                <w:b/>
                <w:bCs/>
                <w:color w:val="10405D"/>
                <w:sz w:val="22"/>
                <w:szCs w:val="22"/>
              </w:rPr>
              <w:br/>
              <w:t>Block 15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(26a)</w:t>
            </w:r>
            <w:r>
              <w:rPr>
                <w:rFonts w:ascii="Calibri" w:eastAsia="Calibri" w:hAnsi="Calibri" w:cs="Calibri"/>
                <w:b/>
                <w:bCs/>
                <w:color w:val="10405D"/>
                <w:sz w:val="22"/>
                <w:szCs w:val="22"/>
              </w:rPr>
              <w:br/>
              <w:t>Block 15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(26b)</w:t>
            </w:r>
            <w:r>
              <w:rPr>
                <w:rFonts w:ascii="Calibri" w:eastAsia="Calibri" w:hAnsi="Calibri" w:cs="Calibri"/>
                <w:b/>
                <w:bCs/>
                <w:color w:val="10405D"/>
                <w:sz w:val="22"/>
                <w:szCs w:val="22"/>
              </w:rPr>
              <w:br/>
              <w:t>Block 15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(26c)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(26d)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(27aa)</w:t>
            </w:r>
          </w:p>
        </w:tc>
        <w:tc>
          <w:tcPr>
            <w:tcW w:w="0" w:type="auto"/>
            <w:tcBorders>
              <w:top w:val="single" w:sz="4" w:space="0" w:color="auto"/>
              <w:left w:val="single" w:sz="4" w:space="0" w:color="auto"/>
              <w:bottom w:val="nil"/>
              <w:right w:val="single" w:sz="4" w:space="0" w:color="auto"/>
            </w:tcBorders>
            <w:shd w:val="clear" w:color="auto" w:fill="8DB3E2"/>
          </w:tcPr>
          <w:p w:rsidR="009A0690" w:rsidP="00ED79E7" w14:paraId="0EF0F1BF" w14:textId="77777777">
            <w:pPr>
              <w:shd w:val="clear" w:color="auto" w:fill="8DB3E2"/>
              <w:jc w:val="center"/>
              <w:rPr>
                <w:rFonts w:ascii="Calibri" w:eastAsia="Calibri" w:hAnsi="Calibri" w:cs="Calibri"/>
                <w:b/>
                <w:bCs/>
                <w:color w:val="10405D"/>
                <w:sz w:val="22"/>
                <w:szCs w:val="22"/>
              </w:rPr>
            </w:pPr>
          </w:p>
          <w:p w:rsidR="00B35B60" w:rsidP="00ED79E7" w14:paraId="1F7B45B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(27ab)</w:t>
            </w:r>
          </w:p>
          <w:p w:rsidR="0014035F" w:rsidP="00ED79E7" w14:paraId="3FEB2166" w14:textId="0CAC422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Block 16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RPr="00ED79E7" w:rsidP="00ED79E7" w14:paraId="7F99192B" w14:textId="2D8E1C94">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(27a)</w:t>
            </w:r>
            <w:r>
              <w:rPr>
                <w:rFonts w:ascii="Calibri" w:eastAsia="Calibri" w:hAnsi="Calibri" w:cs="Calibri"/>
                <w:b/>
                <w:bCs/>
                <w:color w:val="10405D"/>
                <w:sz w:val="22"/>
                <w:szCs w:val="22"/>
              </w:rPr>
              <w:br/>
              <w:t>Block 16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(27d)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(27e)</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2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(27f)</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B35B60" w:rsidP="00BA51C0" w14:paraId="7F99193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(28)</w:t>
            </w:r>
            <w:r>
              <w:rPr>
                <w:rFonts w:ascii="Calibri" w:eastAsia="Calibri" w:hAnsi="Calibri" w:cs="Calibri"/>
                <w:b/>
                <w:bCs/>
                <w:color w:val="10405D"/>
                <w:sz w:val="22"/>
                <w:szCs w:val="22"/>
              </w:rPr>
              <w:br/>
              <w:t>Block 17</w:t>
            </w:r>
          </w:p>
        </w:tc>
      </w:tr>
      <w:tr w14:paraId="7F99193F" w14:textId="77777777" w:rsidTr="00B25622">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6"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7" w14:textId="77777777">
            <w:pPr>
              <w:jc w:val="center"/>
              <w:rPr>
                <w:rFonts w:ascii="Calibri" w:eastAsia="Calibri" w:hAnsi="Calibri" w:cs="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B35B60" w14:paraId="6F505E9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9" w14:textId="0167345C">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C"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35B60" w14:paraId="7F99193E" w14:textId="77777777">
            <w:pPr>
              <w:jc w:val="center"/>
              <w:rPr>
                <w:rFonts w:ascii="Calibri" w:eastAsia="Calibri" w:hAnsi="Calibri" w:cs="Calibri"/>
                <w:color w:val="000000"/>
                <w:sz w:val="22"/>
                <w:szCs w:val="22"/>
              </w:rPr>
            </w:pPr>
          </w:p>
        </w:tc>
      </w:tr>
    </w:tbl>
    <w:p w:rsidR="00223398" w:rsidRPr="00401F57" w14:paraId="7F991940" w14:textId="199D9FB9">
      <w:pPr>
        <w:rPr>
          <w:noProof/>
        </w:rPr>
      </w:pPr>
      <w:r>
        <w:br/>
      </w:r>
      <w:r>
        <w:br/>
      </w:r>
      <w:r>
        <w:br/>
      </w:r>
      <w:r>
        <w:br/>
      </w:r>
      <w:r>
        <w:br/>
      </w:r>
      <w:r>
        <w:br/>
      </w:r>
      <w:r>
        <w:br/>
      </w:r>
      <w:r>
        <w:br/>
      </w:r>
      <w:r w:rsidR="7DDB1136">
        <w:t>56</w:t>
      </w:r>
      <w:r>
        <w:br/>
      </w:r>
      <w:r>
        <w:br/>
      </w:r>
      <w:r>
        <w:br/>
      </w:r>
      <w:r>
        <w:br/>
      </w:r>
      <w:r>
        <w:br/>
      </w:r>
      <w:r>
        <w:br/>
      </w:r>
      <w:r>
        <w:br/>
      </w:r>
      <w:r>
        <w:br/>
      </w:r>
      <w:r>
        <w:br/>
      </w:r>
      <w:r>
        <w:br/>
      </w:r>
      <w:r>
        <w:br/>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103"/>
        <w:gridCol w:w="1430"/>
        <w:gridCol w:w="1594"/>
        <w:gridCol w:w="1089"/>
        <w:gridCol w:w="1431"/>
        <w:gridCol w:w="1595"/>
        <w:gridCol w:w="1089"/>
        <w:gridCol w:w="1431"/>
        <w:gridCol w:w="2365"/>
        <w:gridCol w:w="2202"/>
        <w:gridCol w:w="1756"/>
        <w:gridCol w:w="1481"/>
        <w:gridCol w:w="1677"/>
        <w:gridCol w:w="1797"/>
      </w:tblGrid>
      <w:tr w14:paraId="7F991948" w14:textId="77777777" w:rsidTr="002465C3">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rHeight w:val="432"/>
          <w:tblCellSpacing w:w="15" w:type="dxa"/>
        </w:trPr>
        <w:tc>
          <w:tcPr>
            <w:tcW w:w="0" w:type="auto"/>
            <w:gridSpan w:val="2"/>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552978" w14:paraId="7F991941"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Training in a Primary Care Setting</w:t>
            </w:r>
          </w:p>
        </w:tc>
        <w:tc>
          <w:tcPr>
            <w:tcW w:w="0" w:type="auto"/>
            <w:gridSpan w:val="3"/>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552978" w14:paraId="7F99194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Training in a Medically Underserved Community</w:t>
            </w:r>
          </w:p>
        </w:tc>
        <w:tc>
          <w:tcPr>
            <w:tcW w:w="0" w:type="auto"/>
            <w:gridSpan w:val="3"/>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552978" w14:paraId="7F991943"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Training in a Rural Area</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552978" w14:paraId="7F99194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Total # of Patient Encounters Across All Settings Including Inpatients</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552978" w14:paraId="7F99194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Total # of Contact Hours Across All Settings Including Inpatients</w:t>
            </w:r>
          </w:p>
        </w:tc>
        <w:tc>
          <w:tcPr>
            <w:tcW w:w="0" w:type="auto"/>
            <w:vMerge w:val="restart"/>
            <w:tcBorders>
              <w:top w:val="single" w:sz="4" w:space="0" w:color="auto"/>
              <w:left w:val="single" w:sz="4" w:space="0" w:color="auto"/>
              <w:bottom w:val="nil"/>
              <w:right w:val="single" w:sz="4" w:space="0" w:color="auto"/>
            </w:tcBorders>
            <w:shd w:val="clear" w:color="auto" w:fill="BDD6EE" w:themeFill="accent1" w:themeFillTint="66"/>
          </w:tcPr>
          <w:p w:rsidR="00552978" w14:paraId="34481E3F" w14:textId="15115C82">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Total # of Patients Treated during Academic Year</w:t>
            </w:r>
          </w:p>
        </w:tc>
        <w:tc>
          <w:tcPr>
            <w:tcW w:w="0" w:type="auto"/>
            <w:gridSpan w:val="2"/>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552978" w14:paraId="7F991946" w14:textId="3404B95E">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Student Services</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552978" w14:paraId="7F99194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Any Key Services Provided by Individual</w:t>
            </w:r>
          </w:p>
        </w:tc>
      </w:tr>
      <w:tr w14:paraId="7F991956" w14:textId="77777777" w:rsidTr="002465C3">
        <w:tblPrEx>
          <w:tblW w:w="0" w:type="auto"/>
          <w:tblCellSpacing w:w="15" w:type="dxa"/>
          <w:tblInd w:w="120" w:type="dxa"/>
          <w:tblCellMar>
            <w:top w:w="15" w:type="dxa"/>
            <w:left w:w="15" w:type="dxa"/>
            <w:bottom w:w="15" w:type="dxa"/>
            <w:right w:w="15" w:type="dxa"/>
          </w:tblCellMar>
          <w:tblLook w:val="04A0"/>
        </w:tblPrEx>
        <w:trPr>
          <w:trHeight w:val="945"/>
          <w:tblCellSpacing w:w="15"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49"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Contact Hours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4A"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Patient Encounters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4B"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Individual Received Training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4C"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Contact Hours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4D"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Patient Encounters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4E"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Individual Received Training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4F"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Contact Hours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50"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Enter</w:t>
            </w:r>
            <w:r>
              <w:rPr>
                <w:rFonts w:ascii="Calibri" w:eastAsia="Calibri" w:hAnsi="Calibri" w:cs="Calibri"/>
                <w:b/>
                <w:bCs/>
                <w:color w:val="000000"/>
                <w:sz w:val="22"/>
                <w:szCs w:val="22"/>
              </w:rPr>
              <w:t xml:space="preserve"> # of Patient Encounters</w:t>
            </w:r>
          </w:p>
        </w:tc>
        <w:tc>
          <w:tcPr>
            <w:tcW w:w="0" w:type="auto"/>
            <w:vMerge/>
            <w:vAlign w:val="center"/>
          </w:tcPr>
          <w:p w:rsidR="00552978" w14:paraId="7F991951" w14:textId="77777777">
            <w:pPr>
              <w:rPr>
                <w:rFonts w:ascii="Calibri" w:eastAsia="Calibri" w:hAnsi="Calibri" w:cs="Calibri"/>
                <w:b/>
                <w:bCs/>
                <w:color w:val="000000"/>
                <w:sz w:val="22"/>
                <w:szCs w:val="22"/>
              </w:rPr>
            </w:pPr>
          </w:p>
        </w:tc>
        <w:tc>
          <w:tcPr>
            <w:tcW w:w="0" w:type="auto"/>
            <w:vMerge/>
            <w:vAlign w:val="center"/>
          </w:tcPr>
          <w:p w:rsidR="00552978" w14:paraId="7F991952" w14:textId="77777777">
            <w:pPr>
              <w:rPr>
                <w:rFonts w:ascii="Calibri" w:eastAsia="Calibri" w:hAnsi="Calibri" w:cs="Calibri"/>
                <w:b/>
                <w:bCs/>
                <w:color w:val="000000"/>
                <w:sz w:val="22"/>
                <w:szCs w:val="22"/>
              </w:rPr>
            </w:pPr>
          </w:p>
        </w:tc>
        <w:tc>
          <w:tcPr>
            <w:tcW w:w="0" w:type="auto"/>
            <w:vMerge/>
            <w:tcBorders>
              <w:top w:val="single" w:sz="4" w:space="0" w:color="auto"/>
              <w:left w:val="single" w:sz="4" w:space="0" w:color="auto"/>
              <w:bottom w:val="nil"/>
              <w:right w:val="single" w:sz="4" w:space="0" w:color="auto"/>
            </w:tcBorders>
            <w:shd w:val="clear" w:color="auto" w:fill="BDD6EE" w:themeFill="accent1" w:themeFillTint="66"/>
          </w:tcPr>
          <w:p w:rsidR="00552978" w14:paraId="57B09530" w14:textId="77777777">
            <w:pPr>
              <w:shd w:val="clear" w:color="auto" w:fill="D9D9D9"/>
              <w:jc w:val="center"/>
              <w:rPr>
                <w:rFonts w:ascii="Calibri" w:eastAsia="Calibri" w:hAnsi="Calibri" w:cs="Calibri"/>
                <w:b/>
                <w:bCs/>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53" w14:textId="682E6A4A">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Social Support services used by Trainee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552978" w14:paraId="7F99195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Academic Support services used by Trainee</w:t>
            </w:r>
          </w:p>
        </w:tc>
        <w:tc>
          <w:tcPr>
            <w:tcW w:w="0" w:type="auto"/>
            <w:vMerge/>
            <w:vAlign w:val="center"/>
          </w:tcPr>
          <w:p w:rsidR="00552978" w14:paraId="7F991955" w14:textId="77777777">
            <w:pPr>
              <w:rPr>
                <w:rFonts w:ascii="Calibri" w:eastAsia="Calibri" w:hAnsi="Calibri" w:cs="Calibri"/>
                <w:b/>
                <w:bCs/>
                <w:color w:val="000000"/>
                <w:sz w:val="22"/>
                <w:szCs w:val="22"/>
              </w:rPr>
            </w:pPr>
          </w:p>
        </w:tc>
      </w:tr>
      <w:tr w14:paraId="7F991964" w14:textId="77777777" w:rsidTr="002465C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(29)</w:t>
            </w:r>
            <w:r>
              <w:rPr>
                <w:rFonts w:ascii="Calibri" w:eastAsia="Calibri" w:hAnsi="Calibri" w:cs="Calibri"/>
                <w:b/>
                <w:bCs/>
                <w:color w:val="10405D"/>
                <w:sz w:val="22"/>
                <w:szCs w:val="22"/>
              </w:rPr>
              <w:br/>
              <w:t>Block 17a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(30)</w:t>
            </w:r>
            <w:r>
              <w:rPr>
                <w:rFonts w:ascii="Calibri" w:eastAsia="Calibri" w:hAnsi="Calibri" w:cs="Calibri"/>
                <w:b/>
                <w:bCs/>
                <w:color w:val="10405D"/>
                <w:sz w:val="22"/>
                <w:szCs w:val="22"/>
              </w:rPr>
              <w:br/>
              <w:t>Block 17b</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(31)</w:t>
            </w:r>
            <w:r>
              <w:rPr>
                <w:rFonts w:ascii="Calibri" w:eastAsia="Calibri" w:hAnsi="Calibri" w:cs="Calibri"/>
                <w:b/>
                <w:bCs/>
                <w:color w:val="10405D"/>
                <w:sz w:val="22"/>
                <w:szCs w:val="22"/>
              </w:rPr>
              <w:br/>
              <w:t>Block 18</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(32)</w:t>
            </w:r>
            <w:r>
              <w:rPr>
                <w:rFonts w:ascii="Calibri" w:eastAsia="Calibri" w:hAnsi="Calibri" w:cs="Calibri"/>
                <w:b/>
                <w:bCs/>
                <w:color w:val="10405D"/>
                <w:sz w:val="22"/>
                <w:szCs w:val="22"/>
              </w:rPr>
              <w:br/>
              <w:t>Block 18a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(32a)</w:t>
            </w:r>
            <w:r>
              <w:rPr>
                <w:rFonts w:ascii="Calibri" w:eastAsia="Calibri" w:hAnsi="Calibri" w:cs="Calibri"/>
                <w:b/>
                <w:bCs/>
                <w:color w:val="10405D"/>
                <w:sz w:val="22"/>
                <w:szCs w:val="22"/>
              </w:rPr>
              <w:br/>
              <w:t>Block 19</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(33)</w:t>
            </w:r>
            <w:r>
              <w:rPr>
                <w:rFonts w:ascii="Calibri" w:eastAsia="Calibri" w:hAnsi="Calibri" w:cs="Calibri"/>
                <w:b/>
                <w:bCs/>
                <w:color w:val="10405D"/>
                <w:sz w:val="22"/>
                <w:szCs w:val="22"/>
              </w:rPr>
              <w:br/>
              <w:t>Block 19</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(34)</w:t>
            </w:r>
            <w:r>
              <w:rPr>
                <w:rFonts w:ascii="Calibri" w:eastAsia="Calibri" w:hAnsi="Calibri" w:cs="Calibri"/>
                <w:b/>
                <w:bCs/>
                <w:color w:val="10405D"/>
                <w:sz w:val="22"/>
                <w:szCs w:val="22"/>
              </w:rPr>
              <w:br/>
              <w:t>Block 19a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(34aa)</w:t>
            </w:r>
            <w:r>
              <w:rPr>
                <w:rFonts w:ascii="Calibri" w:eastAsia="Calibri" w:hAnsi="Calibri" w:cs="Calibri"/>
                <w:b/>
                <w:bCs/>
                <w:color w:val="10405D"/>
                <w:sz w:val="22"/>
                <w:szCs w:val="22"/>
              </w:rPr>
              <w:br/>
              <w:t>Block 19</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5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(34ab)</w:t>
            </w:r>
            <w:r>
              <w:rPr>
                <w:rFonts w:ascii="Calibri" w:eastAsia="Calibri" w:hAnsi="Calibri" w:cs="Calibri"/>
                <w:b/>
                <w:bCs/>
                <w:color w:val="10405D"/>
                <w:sz w:val="22"/>
                <w:szCs w:val="22"/>
              </w:rPr>
              <w:br/>
              <w:t>Block 19</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6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(34ac)</w:t>
            </w:r>
          </w:p>
        </w:tc>
        <w:tc>
          <w:tcPr>
            <w:tcW w:w="0" w:type="auto"/>
            <w:tcBorders>
              <w:top w:val="single" w:sz="4" w:space="0" w:color="auto"/>
              <w:left w:val="single" w:sz="4" w:space="0" w:color="auto"/>
              <w:bottom w:val="nil"/>
              <w:right w:val="single" w:sz="4" w:space="0" w:color="auto"/>
            </w:tcBorders>
            <w:shd w:val="clear" w:color="auto" w:fill="8DB3E2"/>
          </w:tcPr>
          <w:p w:rsidR="00552978" w:rsidP="00BA51C0" w14:paraId="164BA1A7" w14:textId="77777777">
            <w:pPr>
              <w:shd w:val="clear" w:color="auto" w:fill="8DB3E2"/>
              <w:jc w:val="center"/>
              <w:rPr>
                <w:rFonts w:ascii="Calibri" w:eastAsia="Calibri" w:hAnsi="Calibri" w:cs="Calibri"/>
                <w:b/>
                <w:bCs/>
                <w:color w:val="10405D"/>
                <w:sz w:val="22"/>
                <w:szCs w:val="22"/>
              </w:rPr>
            </w:pPr>
          </w:p>
          <w:p w:rsidR="00552978" w:rsidP="00BA51C0" w14:paraId="0ACED385" w14:textId="77777777">
            <w:pPr>
              <w:shd w:val="clear" w:color="auto" w:fill="8DB3E2"/>
              <w:jc w:val="center"/>
              <w:rPr>
                <w:rFonts w:ascii="Calibri" w:eastAsia="Calibri" w:hAnsi="Calibri" w:cs="Calibri"/>
                <w:b/>
                <w:bCs/>
                <w:color w:val="10405D"/>
                <w:sz w:val="22"/>
                <w:szCs w:val="22"/>
              </w:rPr>
            </w:pPr>
          </w:p>
          <w:p w:rsidR="00552978" w:rsidP="00BA51C0" w14:paraId="2A2D6479" w14:textId="6E854C59">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(34ae)</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61" w14:textId="0DDB1E7D">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(34a)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6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(34b)</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vAlign w:val="center"/>
          </w:tcPr>
          <w:p w:rsidR="00552978" w:rsidP="00BA51C0" w14:paraId="7F99196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(34c)</w:t>
            </w:r>
          </w:p>
        </w:tc>
      </w:tr>
      <w:tr w14:paraId="7F991972" w14:textId="77777777" w:rsidTr="002465C3">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5"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6"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7"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8"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9"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A"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B"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C"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D"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E" w14:textId="77777777">
            <w:pPr>
              <w:jc w:val="center"/>
              <w:rPr>
                <w:rFonts w:ascii="Calibri" w:eastAsia="Calibri" w:hAnsi="Calibri" w:cs="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52978" w14:paraId="050CEDC7"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6F" w14:textId="5C7B6635">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70"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552978" w14:paraId="7F991971" w14:textId="77777777">
            <w:pPr>
              <w:jc w:val="center"/>
              <w:rPr>
                <w:rFonts w:ascii="Calibri" w:eastAsia="Calibri" w:hAnsi="Calibri" w:cs="Calibri"/>
                <w:color w:val="000000"/>
                <w:sz w:val="22"/>
                <w:szCs w:val="22"/>
              </w:rPr>
            </w:pPr>
          </w:p>
        </w:tc>
      </w:tr>
    </w:tbl>
    <w:p w:rsidR="00223398" w:rsidRPr="00401F57" w14:paraId="7F991973" w14:textId="77777777">
      <w:pPr>
        <w:rPr>
          <w:noProof/>
        </w:rPr>
      </w:pPr>
    </w:p>
    <w:tbl>
      <w:tblPr>
        <w:tblW w:w="22012" w:type="dxa"/>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300"/>
        <w:gridCol w:w="1388"/>
        <w:gridCol w:w="1562"/>
        <w:gridCol w:w="1561"/>
        <w:gridCol w:w="2313"/>
        <w:gridCol w:w="894"/>
        <w:gridCol w:w="1924"/>
        <w:gridCol w:w="2250"/>
        <w:gridCol w:w="1350"/>
        <w:gridCol w:w="1890"/>
        <w:gridCol w:w="1530"/>
        <w:gridCol w:w="1710"/>
        <w:gridCol w:w="2340"/>
      </w:tblGrid>
      <w:tr w14:paraId="7F991981" w14:textId="77777777" w:rsidTr="00ED79E7">
        <w:tblPrEx>
          <w:tblW w:w="22012" w:type="dxa"/>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1255"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w:t>
            </w:r>
            <w:r>
              <w:rPr>
                <w:rFonts w:ascii="Calibri" w:eastAsia="Calibri" w:hAnsi="Calibri" w:cs="Calibri"/>
                <w:b/>
                <w:bCs/>
                <w:color w:val="10405D"/>
                <w:sz w:val="22"/>
                <w:szCs w:val="22"/>
              </w:rPr>
              <w:t xml:space="preserve"> Individual's Field Placement Setting</w:t>
            </w:r>
          </w:p>
        </w:tc>
        <w:tc>
          <w:tcPr>
            <w:tcW w:w="1358" w:type="dxa"/>
            <w:tcBorders>
              <w:top w:val="single" w:sz="6" w:space="0" w:color="000000"/>
              <w:left w:val="single" w:sz="6" w:space="0" w:color="000000"/>
              <w:right w:val="single" w:sz="6" w:space="0" w:color="000000"/>
            </w:tcBorders>
            <w:shd w:val="clear" w:color="auto" w:fill="BBD5EA"/>
          </w:tcPr>
          <w:p w:rsidR="00ED79E7" w:rsidRPr="00ED79E7" w14:paraId="14D12A3D" w14:textId="1E2D916A">
            <w:pPr>
              <w:shd w:val="clear" w:color="auto" w:fill="BBD5EA"/>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Select Completed Training Component(s)</w:t>
            </w:r>
          </w:p>
        </w:tc>
        <w:tc>
          <w:tcPr>
            <w:tcW w:w="1532"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5" w14:textId="02E7E1E1">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Left the Program Before Completion</w:t>
            </w:r>
          </w:p>
        </w:tc>
        <w:tc>
          <w:tcPr>
            <w:tcW w:w="1531"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6" w14:textId="13FE8162">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Select </w:t>
            </w:r>
            <w:r w:rsidR="00F65DF6">
              <w:rPr>
                <w:rFonts w:ascii="Calibri" w:eastAsia="Calibri" w:hAnsi="Calibri" w:cs="Calibri"/>
                <w:b/>
                <w:bCs/>
                <w:color w:val="10405D"/>
                <w:sz w:val="22"/>
                <w:szCs w:val="22"/>
              </w:rPr>
              <w:t xml:space="preserve">the </w:t>
            </w:r>
            <w:r>
              <w:rPr>
                <w:rFonts w:ascii="Calibri" w:eastAsia="Calibri" w:hAnsi="Calibri" w:cs="Calibri"/>
                <w:b/>
                <w:bCs/>
                <w:color w:val="10405D"/>
                <w:sz w:val="22"/>
                <w:szCs w:val="22"/>
              </w:rPr>
              <w:t xml:space="preserve">Reason for </w:t>
            </w:r>
            <w:r w:rsidRPr="00ED79E7">
              <w:rPr>
                <w:rFonts w:ascii="Calibri" w:eastAsia="Calibri" w:hAnsi="Calibri" w:cs="Calibri"/>
                <w:b/>
                <w:bCs/>
                <w:color w:val="10405D"/>
                <w:sz w:val="22"/>
                <w:szCs w:val="22"/>
              </w:rPr>
              <w:t xml:space="preserve">Leaving Program </w:t>
            </w:r>
            <w:r>
              <w:rPr>
                <w:rFonts w:ascii="Calibri" w:eastAsia="Calibri" w:hAnsi="Calibri" w:cs="Calibri"/>
                <w:b/>
                <w:bCs/>
                <w:color w:val="10405D"/>
                <w:sz w:val="22"/>
                <w:szCs w:val="22"/>
              </w:rPr>
              <w:t>or Inactive Status</w:t>
            </w:r>
          </w:p>
        </w:tc>
        <w:tc>
          <w:tcPr>
            <w:tcW w:w="2283"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Graduated/Completed the Program</w:t>
            </w:r>
          </w:p>
        </w:tc>
        <w:tc>
          <w:tcPr>
            <w:tcW w:w="864"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8"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Degree Earned</w:t>
            </w:r>
          </w:p>
        </w:tc>
        <w:tc>
          <w:tcPr>
            <w:tcW w:w="1894"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earned degree on-schedule/on-time</w:t>
            </w:r>
          </w:p>
        </w:tc>
        <w:tc>
          <w:tcPr>
            <w:tcW w:w="2220"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A"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passed a certifying examination on the first attempt</w:t>
            </w:r>
          </w:p>
        </w:tc>
        <w:tc>
          <w:tcPr>
            <w:tcW w:w="1320"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the Number of Education Courses Taken</w:t>
            </w:r>
          </w:p>
        </w:tc>
        <w:tc>
          <w:tcPr>
            <w:tcW w:w="1860"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Did Medical Student Match to a Residency Program?</w:t>
            </w:r>
          </w:p>
        </w:tc>
        <w:tc>
          <w:tcPr>
            <w:tcW w:w="1500"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7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Type of Residency Program</w:t>
            </w:r>
          </w:p>
        </w:tc>
        <w:tc>
          <w:tcPr>
            <w:tcW w:w="1680"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rsidRPr="007E24F9" w:rsidP="007E24F9" w14:paraId="7F99197E" w14:textId="77777777">
            <w:pPr>
              <w:shd w:val="clear" w:color="auto" w:fill="BBD5EA"/>
              <w:jc w:val="center"/>
              <w:rPr>
                <w:rFonts w:ascii="Calibri" w:eastAsia="Calibri" w:hAnsi="Calibri" w:cs="Calibri"/>
                <w:b/>
                <w:bCs/>
                <w:color w:val="10405D"/>
                <w:sz w:val="22"/>
                <w:szCs w:val="22"/>
              </w:rPr>
            </w:pPr>
            <w:r w:rsidRPr="007E24F9">
              <w:rPr>
                <w:rFonts w:ascii="Calibri" w:eastAsia="Calibri" w:hAnsi="Calibri" w:cs="Calibri"/>
                <w:b/>
                <w:bCs/>
                <w:color w:val="10405D"/>
                <w:sz w:val="22"/>
                <w:szCs w:val="22"/>
              </w:rPr>
              <w:t>Enter Certification Number</w:t>
            </w:r>
          </w:p>
        </w:tc>
        <w:tc>
          <w:tcPr>
            <w:tcW w:w="2295"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80" w14:textId="3B9F0DB6">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Competencies the Individual is Highly Ready to Perform</w:t>
            </w:r>
          </w:p>
        </w:tc>
      </w:tr>
      <w:tr w14:paraId="7F99198F" w14:textId="77777777" w:rsidTr="00ED79E7">
        <w:tblPrEx>
          <w:tblW w:w="22012" w:type="dxa"/>
          <w:tblCellSpacing w:w="15" w:type="dxa"/>
          <w:tblInd w:w="120" w:type="dxa"/>
          <w:tblCellMar>
            <w:top w:w="15" w:type="dxa"/>
            <w:left w:w="15" w:type="dxa"/>
            <w:bottom w:w="15" w:type="dxa"/>
            <w:right w:w="15" w:type="dxa"/>
          </w:tblCellMar>
          <w:tblLook w:val="04A0"/>
        </w:tblPrEx>
        <w:trPr>
          <w:tblCellSpacing w:w="15" w:type="dxa"/>
        </w:trPr>
        <w:tc>
          <w:tcPr>
            <w:tcW w:w="1255"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(35)</w:t>
            </w:r>
            <w:r>
              <w:rPr>
                <w:rFonts w:ascii="Calibri" w:eastAsia="Calibri" w:hAnsi="Calibri" w:cs="Calibri"/>
                <w:b/>
                <w:bCs/>
                <w:color w:val="10405D"/>
                <w:sz w:val="22"/>
                <w:szCs w:val="22"/>
              </w:rPr>
              <w:br/>
              <w:t>Block 20</w:t>
            </w:r>
          </w:p>
        </w:tc>
        <w:tc>
          <w:tcPr>
            <w:tcW w:w="1358" w:type="dxa"/>
            <w:tcBorders>
              <w:top w:val="single" w:sz="6" w:space="0" w:color="000000"/>
              <w:left w:val="single" w:sz="6" w:space="0" w:color="000000"/>
              <w:right w:val="single" w:sz="6" w:space="0" w:color="000000"/>
            </w:tcBorders>
            <w:shd w:val="clear" w:color="auto" w:fill="8DB3E2"/>
            <w:vAlign w:val="center"/>
          </w:tcPr>
          <w:p w:rsidR="00ED79E7" w:rsidRPr="00ED79E7" w:rsidP="00BA51C0" w14:paraId="4E33FD1C" w14:textId="3EAD9FF7">
            <w:pPr>
              <w:shd w:val="clear" w:color="auto" w:fill="8DB3E2"/>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(35a)</w:t>
            </w:r>
          </w:p>
        </w:tc>
        <w:tc>
          <w:tcPr>
            <w:tcW w:w="1532"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3" w14:textId="374E342A">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(36)</w:t>
            </w:r>
            <w:r>
              <w:rPr>
                <w:rFonts w:ascii="Calibri" w:eastAsia="Calibri" w:hAnsi="Calibri" w:cs="Calibri"/>
                <w:b/>
                <w:bCs/>
                <w:color w:val="10405D"/>
                <w:sz w:val="22"/>
                <w:szCs w:val="22"/>
              </w:rPr>
              <w:br/>
              <w:t>Block 21</w:t>
            </w:r>
          </w:p>
        </w:tc>
        <w:tc>
          <w:tcPr>
            <w:tcW w:w="1531"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(36a)</w:t>
            </w:r>
          </w:p>
        </w:tc>
        <w:tc>
          <w:tcPr>
            <w:tcW w:w="2283"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(37)</w:t>
            </w:r>
            <w:r>
              <w:rPr>
                <w:rFonts w:ascii="Calibri" w:eastAsia="Calibri" w:hAnsi="Calibri" w:cs="Calibri"/>
                <w:b/>
                <w:bCs/>
                <w:color w:val="10405D"/>
                <w:sz w:val="22"/>
                <w:szCs w:val="22"/>
              </w:rPr>
              <w:br/>
              <w:t>Block 22</w:t>
            </w:r>
          </w:p>
        </w:tc>
        <w:tc>
          <w:tcPr>
            <w:tcW w:w="864"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(38)</w:t>
            </w:r>
            <w:r>
              <w:rPr>
                <w:rFonts w:ascii="Calibri" w:eastAsia="Calibri" w:hAnsi="Calibri" w:cs="Calibri"/>
                <w:b/>
                <w:bCs/>
                <w:color w:val="10405D"/>
                <w:sz w:val="22"/>
                <w:szCs w:val="22"/>
              </w:rPr>
              <w:br/>
              <w:t>Block 22a</w:t>
            </w:r>
          </w:p>
        </w:tc>
        <w:tc>
          <w:tcPr>
            <w:tcW w:w="1894"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(38a)</w:t>
            </w:r>
          </w:p>
        </w:tc>
        <w:tc>
          <w:tcPr>
            <w:tcW w:w="2220"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(38b)</w:t>
            </w:r>
          </w:p>
        </w:tc>
        <w:tc>
          <w:tcPr>
            <w:tcW w:w="1320"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(38c)</w:t>
            </w:r>
            <w:r>
              <w:rPr>
                <w:rFonts w:ascii="Calibri" w:eastAsia="Calibri" w:hAnsi="Calibri" w:cs="Calibri"/>
                <w:b/>
                <w:bCs/>
                <w:color w:val="10405D"/>
                <w:sz w:val="22"/>
                <w:szCs w:val="22"/>
              </w:rPr>
              <w:br/>
              <w:t>Block 22a</w:t>
            </w:r>
          </w:p>
        </w:tc>
        <w:tc>
          <w:tcPr>
            <w:tcW w:w="1860"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(38d)</w:t>
            </w:r>
          </w:p>
        </w:tc>
        <w:tc>
          <w:tcPr>
            <w:tcW w:w="1500"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(38e)</w:t>
            </w:r>
          </w:p>
        </w:tc>
        <w:tc>
          <w:tcPr>
            <w:tcW w:w="1680"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RPr="007E24F9" w:rsidP="00BA51C0" w14:paraId="7F99198C" w14:textId="77777777">
            <w:pPr>
              <w:shd w:val="clear" w:color="auto" w:fill="8DB3E2"/>
              <w:jc w:val="center"/>
              <w:rPr>
                <w:rFonts w:ascii="Calibri" w:eastAsia="Calibri" w:hAnsi="Calibri" w:cs="Calibri"/>
                <w:b/>
                <w:bCs/>
                <w:color w:val="10405D"/>
                <w:sz w:val="22"/>
                <w:szCs w:val="22"/>
              </w:rPr>
            </w:pPr>
            <w:r w:rsidRPr="007E24F9">
              <w:rPr>
                <w:rFonts w:ascii="Calibri" w:eastAsia="Calibri" w:hAnsi="Calibri" w:cs="Calibri"/>
                <w:b/>
                <w:bCs/>
                <w:color w:val="10405D"/>
                <w:sz w:val="22"/>
                <w:szCs w:val="22"/>
              </w:rPr>
              <w:br/>
              <w:t>(38f)</w:t>
            </w:r>
          </w:p>
        </w:tc>
        <w:tc>
          <w:tcPr>
            <w:tcW w:w="2295"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D79E7" w:rsidP="00BA51C0" w14:paraId="7F99198E" w14:textId="5949C9AC">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(39a)</w:t>
            </w:r>
          </w:p>
        </w:tc>
      </w:tr>
      <w:tr w14:paraId="7F99199D" w14:textId="77777777" w:rsidTr="00ED79E7">
        <w:tblPrEx>
          <w:tblW w:w="22012" w:type="dxa"/>
          <w:tblCellSpacing w:w="15" w:type="dxa"/>
          <w:tblInd w:w="120" w:type="dxa"/>
          <w:tblCellMar>
            <w:top w:w="15" w:type="dxa"/>
            <w:left w:w="15" w:type="dxa"/>
            <w:bottom w:w="15" w:type="dxa"/>
            <w:right w:w="15" w:type="dxa"/>
          </w:tblCellMar>
          <w:tblLook w:val="04A0"/>
        </w:tblPrEx>
        <w:trPr>
          <w:tblCellSpacing w:w="15" w:type="dxa"/>
        </w:trPr>
        <w:tc>
          <w:tcPr>
            <w:tcW w:w="12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0" w14:textId="77777777">
            <w:pPr>
              <w:jc w:val="center"/>
              <w:rPr>
                <w:rFonts w:ascii="Calibri" w:eastAsia="Calibri" w:hAnsi="Calibri" w:cs="Calibri"/>
                <w:color w:val="000000"/>
                <w:sz w:val="22"/>
                <w:szCs w:val="22"/>
              </w:rPr>
            </w:pPr>
          </w:p>
        </w:tc>
        <w:tc>
          <w:tcPr>
            <w:tcW w:w="1358" w:type="dxa"/>
            <w:tcBorders>
              <w:top w:val="single" w:sz="6" w:space="0" w:color="000000"/>
              <w:left w:val="single" w:sz="6" w:space="0" w:color="000000"/>
              <w:bottom w:val="single" w:sz="6" w:space="0" w:color="000000"/>
              <w:right w:val="single" w:sz="6" w:space="0" w:color="000000"/>
            </w:tcBorders>
          </w:tcPr>
          <w:p w:rsidR="00ED79E7" w14:paraId="020BF800" w14:textId="77777777">
            <w:pPr>
              <w:jc w:val="center"/>
              <w:rPr>
                <w:rFonts w:ascii="Calibri" w:eastAsia="Calibri" w:hAnsi="Calibri" w:cs="Calibri"/>
                <w:color w:val="000000"/>
                <w:sz w:val="22"/>
                <w:szCs w:val="22"/>
              </w:rPr>
            </w:pPr>
          </w:p>
        </w:tc>
        <w:tc>
          <w:tcPr>
            <w:tcW w:w="1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1" w14:textId="3B81EA72">
            <w:pPr>
              <w:jc w:val="center"/>
              <w:rPr>
                <w:rFonts w:ascii="Calibri" w:eastAsia="Calibri" w:hAnsi="Calibri" w:cs="Calibri"/>
                <w:color w:val="000000"/>
                <w:sz w:val="22"/>
                <w:szCs w:val="22"/>
              </w:rPr>
            </w:pPr>
          </w:p>
        </w:tc>
        <w:tc>
          <w:tcPr>
            <w:tcW w:w="15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2" w14:textId="77777777">
            <w:pPr>
              <w:jc w:val="center"/>
              <w:rPr>
                <w:rFonts w:ascii="Calibri" w:eastAsia="Calibri" w:hAnsi="Calibri" w:cs="Calibri"/>
                <w:color w:val="000000"/>
                <w:sz w:val="22"/>
                <w:szCs w:val="22"/>
              </w:rPr>
            </w:pPr>
          </w:p>
        </w:tc>
        <w:tc>
          <w:tcPr>
            <w:tcW w:w="22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3" w14:textId="77777777">
            <w:pPr>
              <w:jc w:val="center"/>
              <w:rPr>
                <w:rFonts w:ascii="Calibri" w:eastAsia="Calibri" w:hAnsi="Calibri" w:cs="Calibri"/>
                <w:color w:val="000000"/>
                <w:sz w:val="22"/>
                <w:szCs w:val="22"/>
              </w:rPr>
            </w:pPr>
          </w:p>
        </w:tc>
        <w:tc>
          <w:tcPr>
            <w:tcW w:w="8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4" w14:textId="77777777">
            <w:pPr>
              <w:jc w:val="center"/>
              <w:rPr>
                <w:rFonts w:ascii="Calibri" w:eastAsia="Calibri" w:hAnsi="Calibri" w:cs="Calibri"/>
                <w:color w:val="000000"/>
                <w:sz w:val="22"/>
                <w:szCs w:val="22"/>
              </w:rPr>
            </w:pPr>
          </w:p>
        </w:tc>
        <w:tc>
          <w:tcPr>
            <w:tcW w:w="18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5" w14:textId="77777777">
            <w:pPr>
              <w:jc w:val="center"/>
              <w:rPr>
                <w:rFonts w:ascii="Calibri" w:eastAsia="Calibri" w:hAnsi="Calibri" w:cs="Calibri"/>
                <w:color w:val="000000"/>
                <w:sz w:val="22"/>
                <w:szCs w:val="22"/>
              </w:rPr>
            </w:pPr>
          </w:p>
        </w:tc>
        <w:tc>
          <w:tcPr>
            <w:tcW w:w="22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6" w14:textId="77777777">
            <w:pPr>
              <w:jc w:val="center"/>
              <w:rPr>
                <w:rFonts w:ascii="Calibri" w:eastAsia="Calibri" w:hAnsi="Calibri" w:cs="Calibri"/>
                <w:color w:val="000000"/>
                <w:sz w:val="22"/>
                <w:szCs w:val="22"/>
              </w:rPr>
            </w:pPr>
          </w:p>
        </w:tc>
        <w:tc>
          <w:tcPr>
            <w:tcW w:w="1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7" w14:textId="77777777">
            <w:pPr>
              <w:jc w:val="center"/>
              <w:rPr>
                <w:rFonts w:ascii="Calibri" w:eastAsia="Calibri" w:hAnsi="Calibri" w:cs="Calibri"/>
                <w:color w:val="000000"/>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8" w14:textId="77777777">
            <w:pPr>
              <w:jc w:val="center"/>
              <w:rPr>
                <w:rFonts w:ascii="Calibri" w:eastAsia="Calibri" w:hAnsi="Calibri" w:cs="Calibri"/>
                <w:color w:val="000000"/>
                <w:sz w:val="22"/>
                <w:szCs w:val="22"/>
              </w:rPr>
            </w:pPr>
          </w:p>
        </w:tc>
        <w:tc>
          <w:tcPr>
            <w:tcW w:w="1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9" w14:textId="77777777">
            <w:pPr>
              <w:jc w:val="center"/>
              <w:rPr>
                <w:rFonts w:ascii="Calibri" w:eastAsia="Calibri" w:hAnsi="Calibri" w:cs="Calibri"/>
                <w:color w:val="000000"/>
                <w:sz w:val="22"/>
                <w:szCs w:val="22"/>
              </w:rPr>
            </w:pPr>
          </w:p>
        </w:tc>
        <w:tc>
          <w:tcPr>
            <w:tcW w:w="16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A" w14:textId="77777777">
            <w:pPr>
              <w:jc w:val="center"/>
              <w:rPr>
                <w:rFonts w:ascii="Calibri" w:eastAsia="Calibri" w:hAnsi="Calibri" w:cs="Calibri"/>
                <w:color w:val="000000"/>
                <w:sz w:val="22"/>
                <w:szCs w:val="22"/>
              </w:rPr>
            </w:pPr>
          </w:p>
        </w:tc>
        <w:tc>
          <w:tcPr>
            <w:tcW w:w="22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9C" w14:textId="3F71901C">
            <w:pPr>
              <w:jc w:val="center"/>
              <w:rPr>
                <w:rFonts w:ascii="Calibri" w:eastAsia="Calibri" w:hAnsi="Calibri" w:cs="Calibri"/>
                <w:color w:val="000000"/>
                <w:sz w:val="22"/>
                <w:szCs w:val="22"/>
              </w:rPr>
            </w:pPr>
          </w:p>
        </w:tc>
      </w:tr>
    </w:tbl>
    <w:p w:rsidR="00223398" w:rsidRPr="00401F57" w14:paraId="7F99199E" w14:textId="22E88CF0">
      <w:pPr>
        <w:rPr>
          <w:noProof/>
        </w:rPr>
      </w:pP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2905"/>
        <w:gridCol w:w="1068"/>
        <w:gridCol w:w="1065"/>
        <w:gridCol w:w="1535"/>
        <w:gridCol w:w="980"/>
        <w:gridCol w:w="3118"/>
        <w:gridCol w:w="3162"/>
        <w:gridCol w:w="2019"/>
        <w:gridCol w:w="2230"/>
        <w:gridCol w:w="1675"/>
        <w:gridCol w:w="2283"/>
      </w:tblGrid>
      <w:tr w14:paraId="7F9919A6" w14:textId="3F0F812F" w:rsidTr="00791FED">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9F"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Factors Individual was Highly Satisfied with</w:t>
            </w:r>
          </w:p>
        </w:tc>
        <w:tc>
          <w:tcPr>
            <w:tcW w:w="0" w:type="auto"/>
            <w:gridSpan w:val="4"/>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rsidP="001B6BC7" w14:paraId="7F9919A0"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the % FTE Individual Spent on the Following Roles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rsidP="001B6BC7" w14:paraId="7F9919A1"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Articles Published in Peer-Reviewed Journals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rsidP="001B6BC7" w14:paraId="7F9919A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Peer-Reviewed Conference Presentations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A3"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Trainees Precepted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D79E7" w14:paraId="7F9919A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w:t>
            </w:r>
            <w:r>
              <w:rPr>
                <w:rFonts w:ascii="Calibri" w:eastAsia="Calibri" w:hAnsi="Calibri" w:cs="Calibri"/>
                <w:b/>
                <w:bCs/>
                <w:color w:val="10405D"/>
                <w:sz w:val="22"/>
                <w:szCs w:val="22"/>
              </w:rPr>
              <w:t xml:space="preserve"> </w:t>
            </w:r>
            <w:r>
              <w:rPr>
                <w:rFonts w:ascii="Calibri" w:eastAsia="Calibri" w:hAnsi="Calibri" w:cs="Calibri"/>
                <w:b/>
                <w:bCs/>
                <w:color w:val="10405D"/>
                <w:sz w:val="22"/>
                <w:szCs w:val="22"/>
              </w:rPr>
              <w:t># of Hours</w:t>
            </w:r>
            <w:r>
              <w:rPr>
                <w:rFonts w:ascii="Calibri" w:eastAsia="Calibri" w:hAnsi="Calibri" w:cs="Calibri"/>
                <w:b/>
                <w:bCs/>
                <w:color w:val="10405D"/>
                <w:sz w:val="22"/>
                <w:szCs w:val="22"/>
              </w:rPr>
              <w:t xml:space="preserve"> Spent Precepting</w:t>
            </w:r>
          </w:p>
        </w:tc>
        <w:tc>
          <w:tcPr>
            <w:tcW w:w="0" w:type="auto"/>
            <w:vMerge w:val="restart"/>
            <w:tcBorders>
              <w:top w:val="single" w:sz="6" w:space="0" w:color="000000"/>
              <w:left w:val="single" w:sz="6" w:space="0" w:color="000000"/>
              <w:right w:val="single" w:sz="6" w:space="0" w:color="000000"/>
            </w:tcBorders>
            <w:shd w:val="clear" w:color="auto" w:fill="BBD5EA"/>
          </w:tcPr>
          <w:p w:rsidR="00ED79E7" w:rsidRPr="00ED79E7" w:rsidP="00ED79E7" w14:paraId="18BB3AAB" w14:textId="68AA4E2D">
            <w:pPr>
              <w:shd w:val="clear" w:color="auto" w:fill="BBD5EA"/>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Total # of Grants Awarded</w:t>
            </w:r>
          </w:p>
        </w:tc>
        <w:tc>
          <w:tcPr>
            <w:tcW w:w="0" w:type="auto"/>
            <w:vMerge w:val="restart"/>
            <w:tcBorders>
              <w:top w:val="single" w:sz="6" w:space="0" w:color="000000"/>
              <w:left w:val="single" w:sz="6" w:space="0" w:color="000000"/>
              <w:right w:val="single" w:sz="6" w:space="0" w:color="000000"/>
            </w:tcBorders>
            <w:shd w:val="clear" w:color="auto" w:fill="BBD5EA"/>
          </w:tcPr>
          <w:p w:rsidR="00ED79E7" w:rsidRPr="00ED79E7" w:rsidP="00ED79E7" w14:paraId="50DBB1A7" w14:textId="5C2D1030">
            <w:pPr>
              <w:shd w:val="clear" w:color="auto" w:fill="BBD5EA"/>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Total Amount of Grant Dollars Awarded</w:t>
            </w:r>
          </w:p>
        </w:tc>
      </w:tr>
      <w:tr w14:paraId="7F9919B4" w14:textId="173B3BBF" w:rsidTr="00741992">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ED79E7" w14:paraId="7F9919A7" w14:textId="77777777">
            <w:pPr>
              <w:rPr>
                <w:rFonts w:ascii="Calibri" w:eastAsia="Calibri" w:hAnsi="Calibri" w:cs="Calibri"/>
                <w:b/>
                <w:bCs/>
                <w:color w:val="10405D"/>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9A8"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Research</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9A9"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Teaching</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9AA"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ED79E7" w14:paraId="7F9919AB"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Clinical</w:t>
            </w:r>
          </w:p>
        </w:tc>
        <w:tc>
          <w:tcPr>
            <w:tcW w:w="0" w:type="auto"/>
            <w:vMerge/>
            <w:tcBorders>
              <w:top w:val="single" w:sz="6" w:space="0" w:color="000000"/>
              <w:left w:val="single" w:sz="6" w:space="0" w:color="000000"/>
              <w:right w:val="single" w:sz="6" w:space="0" w:color="000000"/>
            </w:tcBorders>
            <w:vAlign w:val="center"/>
          </w:tcPr>
          <w:p w:rsidR="00ED79E7" w14:paraId="7F9919AC"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9AD"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9AE" w14:textId="77777777">
            <w:pPr>
              <w:rPr>
                <w:rFonts w:ascii="Calibri" w:eastAsia="Calibri" w:hAnsi="Calibri" w:cs="Calibri"/>
                <w:b/>
                <w:bCs/>
                <w:color w:val="000000"/>
                <w:sz w:val="22"/>
                <w:szCs w:val="22"/>
              </w:rPr>
            </w:pPr>
          </w:p>
        </w:tc>
        <w:tc>
          <w:tcPr>
            <w:tcW w:w="0" w:type="auto"/>
            <w:vMerge/>
            <w:tcBorders>
              <w:top w:val="single" w:sz="6" w:space="0" w:color="000000"/>
              <w:left w:val="single" w:sz="6" w:space="0" w:color="000000"/>
              <w:right w:val="single" w:sz="6" w:space="0" w:color="000000"/>
            </w:tcBorders>
            <w:vAlign w:val="center"/>
          </w:tcPr>
          <w:p w:rsidR="00ED79E7" w14:paraId="7F9919AF" w14:textId="77777777">
            <w:pPr>
              <w:rPr>
                <w:rFonts w:ascii="Calibri" w:eastAsia="Calibri" w:hAnsi="Calibri" w:cs="Calibri"/>
                <w:b/>
                <w:bCs/>
                <w:color w:val="000000"/>
                <w:sz w:val="22"/>
                <w:szCs w:val="22"/>
              </w:rPr>
            </w:pPr>
          </w:p>
        </w:tc>
        <w:tc>
          <w:tcPr>
            <w:tcW w:w="0" w:type="auto"/>
            <w:vMerge/>
            <w:tcBorders>
              <w:left w:val="single" w:sz="6" w:space="0" w:color="000000"/>
              <w:bottom w:val="single" w:sz="6" w:space="0" w:color="000000"/>
              <w:right w:val="single" w:sz="6" w:space="0" w:color="000000"/>
            </w:tcBorders>
            <w:shd w:val="clear" w:color="auto" w:fill="D9D9D9"/>
          </w:tcPr>
          <w:p w:rsidR="00ED79E7" w:rsidRPr="00791FED" w14:paraId="152899C1" w14:textId="77777777">
            <w:pPr>
              <w:shd w:val="clear" w:color="auto" w:fill="D9D9D9"/>
              <w:jc w:val="center"/>
              <w:rPr>
                <w:rFonts w:ascii="Calibri" w:eastAsia="Calibri" w:hAnsi="Calibri" w:cs="Calibri"/>
                <w:b/>
                <w:bCs/>
                <w:strike/>
                <w:color w:val="FF0000"/>
                <w:sz w:val="22"/>
                <w:szCs w:val="22"/>
              </w:rPr>
            </w:pPr>
          </w:p>
        </w:tc>
        <w:tc>
          <w:tcPr>
            <w:tcW w:w="0" w:type="auto"/>
            <w:vMerge/>
            <w:tcBorders>
              <w:left w:val="single" w:sz="6" w:space="0" w:color="000000"/>
              <w:bottom w:val="single" w:sz="6" w:space="0" w:color="000000"/>
              <w:right w:val="single" w:sz="6" w:space="0" w:color="000000"/>
            </w:tcBorders>
            <w:shd w:val="clear" w:color="auto" w:fill="D9D9D9"/>
          </w:tcPr>
          <w:p w:rsidR="00ED79E7" w:rsidRPr="00791FED" w14:paraId="566FCD53" w14:textId="77777777">
            <w:pPr>
              <w:shd w:val="clear" w:color="auto" w:fill="D9D9D9"/>
              <w:jc w:val="center"/>
              <w:rPr>
                <w:rFonts w:ascii="Calibri" w:eastAsia="Calibri" w:hAnsi="Calibri" w:cs="Calibri"/>
                <w:b/>
                <w:bCs/>
                <w:strike/>
                <w:color w:val="FF0000"/>
                <w:sz w:val="22"/>
                <w:szCs w:val="22"/>
              </w:rPr>
            </w:pPr>
          </w:p>
        </w:tc>
      </w:tr>
      <w:tr w14:paraId="7F9919C2" w14:textId="1A24D92C" w:rsidTr="00ED79E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(39b)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(40)</w:t>
            </w:r>
            <w:r>
              <w:rPr>
                <w:rFonts w:ascii="Calibri" w:eastAsia="Calibri" w:hAnsi="Calibri" w:cs="Calibri"/>
                <w:b/>
                <w:bCs/>
                <w:color w:val="10405D"/>
                <w:sz w:val="22"/>
                <w:szCs w:val="22"/>
              </w:rPr>
              <w:br/>
              <w:t>Block 24a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(41)</w:t>
            </w:r>
            <w:r>
              <w:rPr>
                <w:rFonts w:ascii="Calibri" w:eastAsia="Calibri" w:hAnsi="Calibri" w:cs="Calibri"/>
                <w:b/>
                <w:bCs/>
                <w:color w:val="10405D"/>
                <w:sz w:val="22"/>
                <w:szCs w:val="22"/>
              </w:rPr>
              <w:br/>
              <w:t>Block 24b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(42)</w:t>
            </w:r>
            <w:r>
              <w:rPr>
                <w:rFonts w:ascii="Calibri" w:eastAsia="Calibri" w:hAnsi="Calibri" w:cs="Calibri"/>
                <w:b/>
                <w:bCs/>
                <w:color w:val="10405D"/>
                <w:sz w:val="22"/>
                <w:szCs w:val="22"/>
              </w:rPr>
              <w:br/>
              <w:t>Block 24c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(43)</w:t>
            </w:r>
            <w:r>
              <w:rPr>
                <w:rFonts w:ascii="Calibri" w:eastAsia="Calibri" w:hAnsi="Calibri" w:cs="Calibri"/>
                <w:b/>
                <w:bCs/>
                <w:color w:val="10405D"/>
                <w:sz w:val="22"/>
                <w:szCs w:val="22"/>
              </w:rPr>
              <w:br/>
              <w:t>Block 24d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(44)</w:t>
            </w:r>
            <w:r>
              <w:rPr>
                <w:rFonts w:ascii="Calibri" w:eastAsia="Calibri" w:hAnsi="Calibri" w:cs="Calibri"/>
                <w:b/>
                <w:bCs/>
                <w:color w:val="10405D"/>
                <w:sz w:val="22"/>
                <w:szCs w:val="22"/>
              </w:rPr>
              <w:br/>
              <w:t>Block 25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(45)</w:t>
            </w:r>
            <w:r>
              <w:rPr>
                <w:rFonts w:ascii="Calibri" w:eastAsia="Calibri" w:hAnsi="Calibri" w:cs="Calibri"/>
                <w:b/>
                <w:bCs/>
                <w:color w:val="10405D"/>
                <w:sz w:val="22"/>
                <w:szCs w:val="22"/>
              </w:rPr>
              <w:br/>
              <w:t>Block 26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(45a)</w:t>
            </w:r>
            <w:r>
              <w:rPr>
                <w:rFonts w:ascii="Calibri" w:eastAsia="Calibri" w:hAnsi="Calibri" w:cs="Calibri"/>
                <w:b/>
                <w:bCs/>
                <w:color w:val="10405D"/>
                <w:sz w:val="22"/>
                <w:szCs w:val="22"/>
              </w:rPr>
              <w:br/>
              <w:t>Block 26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D79E7" w:rsidP="00BA51C0" w14:paraId="7F9919B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(45b)</w:t>
            </w:r>
            <w:r>
              <w:rPr>
                <w:rFonts w:ascii="Calibri" w:eastAsia="Calibri" w:hAnsi="Calibri" w:cs="Calibri"/>
                <w:b/>
                <w:bCs/>
                <w:color w:val="10405D"/>
                <w:sz w:val="22"/>
                <w:szCs w:val="22"/>
              </w:rPr>
              <w:br/>
              <w:t>Block 26</w:t>
            </w:r>
          </w:p>
        </w:tc>
        <w:tc>
          <w:tcPr>
            <w:tcW w:w="0" w:type="auto"/>
            <w:tcBorders>
              <w:top w:val="single" w:sz="6" w:space="0" w:color="000000"/>
              <w:left w:val="single" w:sz="6" w:space="0" w:color="000000"/>
              <w:right w:val="single" w:sz="6" w:space="0" w:color="000000"/>
            </w:tcBorders>
            <w:shd w:val="clear" w:color="auto" w:fill="8DB3E2"/>
            <w:vAlign w:val="center"/>
          </w:tcPr>
          <w:p w:rsidR="00ED79E7" w:rsidRPr="00ED79E7" w:rsidP="00ED79E7" w14:paraId="656642DE" w14:textId="4F21C8C8">
            <w:pPr>
              <w:shd w:val="clear" w:color="auto" w:fill="8DB3E2"/>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(46a)</w:t>
            </w:r>
          </w:p>
        </w:tc>
        <w:tc>
          <w:tcPr>
            <w:tcW w:w="0" w:type="auto"/>
            <w:tcBorders>
              <w:top w:val="single" w:sz="6" w:space="0" w:color="000000"/>
              <w:left w:val="single" w:sz="6" w:space="0" w:color="000000"/>
              <w:right w:val="single" w:sz="6" w:space="0" w:color="000000"/>
            </w:tcBorders>
            <w:shd w:val="clear" w:color="auto" w:fill="8DB3E2"/>
            <w:vAlign w:val="center"/>
          </w:tcPr>
          <w:p w:rsidR="00ED79E7" w:rsidRPr="00ED79E7" w:rsidP="00ED79E7" w14:paraId="12AC35AB" w14:textId="20959A3D">
            <w:pPr>
              <w:shd w:val="clear" w:color="auto" w:fill="8DB3E2"/>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(46b)</w:t>
            </w:r>
          </w:p>
        </w:tc>
      </w:tr>
      <w:tr w14:paraId="7F9919D0" w14:textId="73939BF0" w:rsidTr="00ED79E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6"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7"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8"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D79E7" w14:paraId="7F9919C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ED79E7" w14:paraId="3123D95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ED79E7" w14:paraId="00D23696" w14:textId="77777777">
            <w:pPr>
              <w:jc w:val="center"/>
              <w:rPr>
                <w:rFonts w:ascii="Calibri" w:eastAsia="Calibri" w:hAnsi="Calibri" w:cs="Calibri"/>
                <w:color w:val="000000"/>
                <w:sz w:val="22"/>
                <w:szCs w:val="22"/>
              </w:rPr>
            </w:pPr>
          </w:p>
        </w:tc>
      </w:tr>
    </w:tbl>
    <w:p w:rsidR="00223398" w:rsidRPr="00401F57" w14:paraId="7F9919D1"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689"/>
        <w:gridCol w:w="1930"/>
        <w:gridCol w:w="2337"/>
        <w:gridCol w:w="2390"/>
        <w:gridCol w:w="1615"/>
        <w:gridCol w:w="2055"/>
        <w:gridCol w:w="2648"/>
        <w:gridCol w:w="2692"/>
        <w:gridCol w:w="734"/>
        <w:gridCol w:w="1227"/>
        <w:gridCol w:w="1247"/>
        <w:gridCol w:w="1431"/>
        <w:gridCol w:w="45"/>
      </w:tblGrid>
      <w:tr w14:paraId="7F9919D9" w14:textId="77777777" w:rsidTr="63D2183E">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8D2F0C" w:rsidP="001B6BC7" w14:paraId="7F9919D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Total Time Obligated to Serve (in weeks)</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8D2F0C" w:rsidP="001B6BC7" w14:paraId="7F9919D3"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Current Designated Practice Settings</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8D2F0C" w14:paraId="7F9919D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Enrolled in Medicaid/CHIP Program</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8D2F0C" w14:paraId="7F9919D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Accepting new Medicaid/CHIP Patients</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8D2F0C" w:rsidP="00E95846" w14:paraId="7F9919D6"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Total # of Patient Encounters</w:t>
            </w:r>
          </w:p>
        </w:tc>
        <w:tc>
          <w:tcPr>
            <w:tcW w:w="0" w:type="auto"/>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8D2F0C" w:rsidP="00E95846" w14:paraId="7F9919D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Medicaid/CHIP Patient Encounters</w:t>
            </w:r>
          </w:p>
        </w:tc>
        <w:tc>
          <w:tcPr>
            <w:tcW w:w="0" w:type="auto"/>
            <w:gridSpan w:val="7"/>
            <w:tcBorders>
              <w:top w:val="single" w:sz="6" w:space="0" w:color="000000" w:themeColor="text1"/>
              <w:left w:val="single" w:sz="6" w:space="0" w:color="000000" w:themeColor="text1"/>
              <w:right w:val="single" w:sz="6" w:space="0" w:color="000000" w:themeColor="text1"/>
            </w:tcBorders>
            <w:shd w:val="clear" w:color="auto" w:fill="BBD5EA"/>
          </w:tcPr>
          <w:p w:rsidR="008D2F0C" w:rsidP="63D2183E" w14:paraId="7F9919D8" w14:textId="6E06832B">
            <w:pPr>
              <w:shd w:val="clear" w:color="auto" w:fill="BBD5EA"/>
              <w:jc w:val="center"/>
              <w:rPr>
                <w:rFonts w:ascii="Calibri" w:eastAsia="Calibri" w:hAnsi="Calibri" w:cs="Calibri"/>
                <w:b/>
                <w:bCs/>
                <w:color w:val="10405D"/>
                <w:sz w:val="22"/>
                <w:szCs w:val="22"/>
              </w:rPr>
            </w:pPr>
            <w:r w:rsidRPr="63D2183E">
              <w:rPr>
                <w:rFonts w:ascii="Calibri" w:eastAsia="Calibri" w:hAnsi="Calibri" w:cs="Calibri"/>
                <w:b/>
                <w:bCs/>
                <w:color w:val="10405D"/>
                <w:sz w:val="22"/>
                <w:szCs w:val="22"/>
              </w:rPr>
              <w:t>Employment Data</w:t>
            </w:r>
          </w:p>
        </w:tc>
      </w:tr>
      <w:tr w14:paraId="7F9919E7" w14:textId="77777777" w:rsidTr="63D2183E">
        <w:tblPrEx>
          <w:tblW w:w="0" w:type="auto"/>
          <w:tblCellSpacing w:w="15" w:type="dxa"/>
          <w:tblInd w:w="120" w:type="dxa"/>
          <w:tblCellMar>
            <w:top w:w="15" w:type="dxa"/>
            <w:left w:w="15" w:type="dxa"/>
            <w:bottom w:w="15" w:type="dxa"/>
            <w:right w:w="15" w:type="dxa"/>
          </w:tblCellMar>
          <w:tblLook w:val="04A0"/>
        </w:tblPrEx>
        <w:trPr>
          <w:gridAfter w:val="1"/>
          <w:tblCellSpacing w:w="15" w:type="dxa"/>
        </w:trPr>
        <w:tc>
          <w:tcPr>
            <w:tcW w:w="0" w:type="auto"/>
            <w:vMerge/>
            <w:vAlign w:val="center"/>
          </w:tcPr>
          <w:p w:rsidR="008D2F0C" w:rsidP="002A46F5" w14:paraId="7F9919DA" w14:textId="77777777">
            <w:pPr>
              <w:rPr>
                <w:rFonts w:ascii="Calibri" w:eastAsia="Calibri" w:hAnsi="Calibri" w:cs="Calibri"/>
                <w:b/>
                <w:bCs/>
                <w:color w:val="10405D"/>
                <w:sz w:val="22"/>
                <w:szCs w:val="22"/>
              </w:rPr>
            </w:pPr>
          </w:p>
        </w:tc>
        <w:tc>
          <w:tcPr>
            <w:tcW w:w="0" w:type="auto"/>
            <w:vMerge/>
            <w:vAlign w:val="center"/>
          </w:tcPr>
          <w:p w:rsidR="008D2F0C" w:rsidP="002A46F5" w14:paraId="7F9919DB" w14:textId="77777777">
            <w:pPr>
              <w:rPr>
                <w:rFonts w:ascii="Calibri" w:eastAsia="Calibri" w:hAnsi="Calibri" w:cs="Calibri"/>
                <w:b/>
                <w:bCs/>
                <w:color w:val="10405D"/>
                <w:sz w:val="22"/>
                <w:szCs w:val="22"/>
              </w:rPr>
            </w:pPr>
          </w:p>
        </w:tc>
        <w:tc>
          <w:tcPr>
            <w:tcW w:w="0" w:type="auto"/>
            <w:vMerge/>
            <w:vAlign w:val="center"/>
          </w:tcPr>
          <w:p w:rsidR="008D2F0C" w:rsidP="002A46F5" w14:paraId="7F9919DC" w14:textId="77777777">
            <w:pPr>
              <w:rPr>
                <w:rFonts w:ascii="Calibri" w:eastAsia="Calibri" w:hAnsi="Calibri" w:cs="Calibri"/>
                <w:b/>
                <w:bCs/>
                <w:color w:val="10405D"/>
                <w:sz w:val="22"/>
                <w:szCs w:val="22"/>
              </w:rPr>
            </w:pPr>
          </w:p>
        </w:tc>
        <w:tc>
          <w:tcPr>
            <w:tcW w:w="0" w:type="auto"/>
            <w:vMerge/>
            <w:vAlign w:val="center"/>
          </w:tcPr>
          <w:p w:rsidR="008D2F0C" w:rsidP="002A46F5" w14:paraId="7F9919DD" w14:textId="77777777">
            <w:pPr>
              <w:rPr>
                <w:rFonts w:ascii="Calibri" w:eastAsia="Calibri" w:hAnsi="Calibri" w:cs="Calibri"/>
                <w:b/>
                <w:bCs/>
                <w:color w:val="10405D"/>
                <w:sz w:val="22"/>
                <w:szCs w:val="22"/>
              </w:rPr>
            </w:pPr>
          </w:p>
        </w:tc>
        <w:tc>
          <w:tcPr>
            <w:tcW w:w="0" w:type="auto"/>
            <w:vMerge/>
            <w:vAlign w:val="center"/>
          </w:tcPr>
          <w:p w:rsidR="008D2F0C" w:rsidP="002A46F5" w14:paraId="7F9919DE" w14:textId="77777777">
            <w:pPr>
              <w:rPr>
                <w:rFonts w:ascii="Calibri" w:eastAsia="Calibri" w:hAnsi="Calibri" w:cs="Calibri"/>
                <w:b/>
                <w:bCs/>
                <w:color w:val="10405D"/>
                <w:sz w:val="22"/>
                <w:szCs w:val="22"/>
              </w:rPr>
            </w:pPr>
          </w:p>
        </w:tc>
        <w:tc>
          <w:tcPr>
            <w:tcW w:w="0" w:type="auto"/>
            <w:vMerge/>
            <w:vAlign w:val="center"/>
          </w:tcPr>
          <w:p w:rsidR="008D2F0C" w:rsidP="002A46F5" w14:paraId="7F9919DF" w14:textId="77777777">
            <w:pPr>
              <w:rPr>
                <w:rFonts w:ascii="Calibri" w:eastAsia="Calibri" w:hAnsi="Calibri" w:cs="Calibri"/>
                <w:b/>
                <w:bCs/>
                <w:color w:val="10405D"/>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8D2F0C" w:rsidRPr="00BD2BBD" w:rsidP="002A46F5" w14:paraId="7F9919E0" w14:textId="1FA7D46A">
            <w:pPr>
              <w:shd w:val="clear" w:color="auto" w:fill="D9D9D9"/>
              <w:jc w:val="center"/>
              <w:rPr>
                <w:rFonts w:ascii="Calibri" w:eastAsia="Calibri" w:hAnsi="Calibri" w:cs="Calibri"/>
                <w:b/>
                <w:bCs/>
                <w:color w:val="000000"/>
                <w:sz w:val="22"/>
                <w:szCs w:val="22"/>
              </w:rPr>
            </w:pPr>
            <w:r w:rsidRPr="00ED79E7">
              <w:rPr>
                <w:rFonts w:ascii="Calibri" w:eastAsia="Calibri" w:hAnsi="Calibri" w:cs="Calibri"/>
                <w:b/>
                <w:bCs/>
                <w:color w:val="000000"/>
                <w:sz w:val="22"/>
                <w:szCs w:val="22"/>
              </w:rPr>
              <w:t>Select</w:t>
            </w:r>
            <w:r w:rsidRPr="00ED79E7">
              <w:rPr>
                <w:rFonts w:ascii="Calibri" w:eastAsia="Calibri" w:hAnsi="Calibri" w:cs="Calibri"/>
                <w:b/>
                <w:bCs/>
                <w:color w:val="000000"/>
                <w:sz w:val="22"/>
                <w:szCs w:val="22"/>
              </w:rPr>
              <w:t xml:space="preserve"> the Individual’s </w:t>
            </w:r>
            <w:r w:rsidRPr="00ED79E7" w:rsidR="00C2387F">
              <w:rPr>
                <w:rFonts w:ascii="Calibri" w:eastAsia="Calibri" w:hAnsi="Calibri" w:cs="Calibri"/>
                <w:b/>
                <w:bCs/>
                <w:color w:val="000000"/>
                <w:sz w:val="22"/>
                <w:szCs w:val="22"/>
              </w:rPr>
              <w:t xml:space="preserve">Current </w:t>
            </w:r>
            <w:r w:rsidRPr="00ED79E7">
              <w:rPr>
                <w:rFonts w:ascii="Calibri" w:eastAsia="Calibri" w:hAnsi="Calibri" w:cs="Calibri"/>
                <w:b/>
                <w:bCs/>
                <w:color w:val="000000"/>
                <w:sz w:val="22"/>
                <w:szCs w:val="22"/>
              </w:rPr>
              <w:t>Employment/Training Status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rsidR="008D2F0C" w:rsidRPr="00ED79E7" w:rsidP="4DAF4573" w14:paraId="45E2D4A1" w14:textId="57E93580">
            <w:pPr>
              <w:shd w:val="clear" w:color="auto" w:fill="D9D9D9" w:themeFill="background1" w:themeFillShade="D9"/>
              <w:jc w:val="center"/>
              <w:rPr>
                <w:rFonts w:ascii="Calibri" w:eastAsia="Calibri" w:hAnsi="Calibri" w:cs="Calibri"/>
                <w:b/>
                <w:bCs/>
                <w:color w:val="000000"/>
                <w:sz w:val="22"/>
                <w:szCs w:val="22"/>
              </w:rPr>
            </w:pPr>
            <w:r w:rsidRPr="00ED79E7">
              <w:rPr>
                <w:rFonts w:ascii="Calibri" w:eastAsia="Calibri" w:hAnsi="Calibri" w:cs="Calibri"/>
                <w:b/>
                <w:bCs/>
                <w:color w:val="000000"/>
                <w:sz w:val="22"/>
                <w:szCs w:val="22"/>
              </w:rPr>
              <w:t xml:space="preserve">Select the Individual’s </w:t>
            </w:r>
            <w:r w:rsidRPr="00ED79E7" w:rsidR="00F019EE">
              <w:rPr>
                <w:rFonts w:ascii="Calibri" w:eastAsia="Calibri" w:hAnsi="Calibri" w:cs="Calibri"/>
                <w:b/>
                <w:bCs/>
                <w:color w:val="000000"/>
                <w:sz w:val="22"/>
                <w:szCs w:val="22"/>
              </w:rPr>
              <w:t xml:space="preserve">Current </w:t>
            </w:r>
            <w:r w:rsidRPr="00ED79E7">
              <w:rPr>
                <w:rFonts w:ascii="Calibri" w:eastAsia="Calibri" w:hAnsi="Calibri" w:cs="Calibri"/>
                <w:b/>
                <w:bCs/>
                <w:color w:val="000000"/>
                <w:sz w:val="22"/>
                <w:szCs w:val="22"/>
              </w:rPr>
              <w:t xml:space="preserve">Employment/Training </w:t>
            </w:r>
            <w:r w:rsidRPr="00ED79E7" w:rsidR="00F019EE">
              <w:rPr>
                <w:rFonts w:ascii="Calibri" w:eastAsia="Calibri" w:hAnsi="Calibri" w:cs="Calibri"/>
                <w:b/>
                <w:bCs/>
                <w:color w:val="000000"/>
                <w:sz w:val="22"/>
                <w:szCs w:val="22"/>
              </w:rPr>
              <w:t>Activities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8D2F0C" w:rsidP="002A46F5" w14:paraId="7F9919E1" w14:textId="4218A0EF">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 xml:space="preserve">Enter Zip Code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8D2F0C" w:rsidP="002A46F5" w14:paraId="7F9919E2" w14:textId="195ECE7D">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City (Auto-Populates)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8D2F0C" w:rsidP="002A46F5" w14:paraId="7F9919E5" w14:textId="15FDA4A5">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State (Auto-Populates)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8D2F0C" w:rsidP="002A46F5" w14:paraId="7F9919E6" w14:textId="2AC36CB6">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Employment</w:t>
            </w:r>
            <w:r w:rsidRPr="00ED79E7">
              <w:rPr>
                <w:rFonts w:ascii="Calibri" w:eastAsia="Calibri" w:hAnsi="Calibri" w:cs="Calibri"/>
                <w:b/>
                <w:bCs/>
                <w:color w:val="000000"/>
                <w:sz w:val="22"/>
                <w:szCs w:val="22"/>
              </w:rPr>
              <w:t xml:space="preserve"> </w:t>
            </w:r>
            <w:r w:rsidR="00956DA9">
              <w:rPr>
                <w:rFonts w:ascii="Calibri" w:eastAsia="Calibri" w:hAnsi="Calibri" w:cs="Calibri"/>
                <w:b/>
                <w:bCs/>
                <w:color w:val="000000"/>
                <w:sz w:val="22"/>
                <w:szCs w:val="22"/>
              </w:rPr>
              <w:t>Type</w:t>
            </w:r>
          </w:p>
        </w:tc>
      </w:tr>
      <w:tr w14:paraId="7F9919F5" w14:textId="77777777" w:rsidTr="63D2183E">
        <w:tblPrEx>
          <w:tblW w:w="0" w:type="auto"/>
          <w:tblCellSpacing w:w="15" w:type="dxa"/>
          <w:tblInd w:w="120" w:type="dxa"/>
          <w:tblCellMar>
            <w:top w:w="15" w:type="dxa"/>
            <w:left w:w="15" w:type="dxa"/>
            <w:bottom w:w="15" w:type="dxa"/>
            <w:right w:w="15" w:type="dxa"/>
          </w:tblCellMar>
          <w:tblLook w:val="04A0"/>
        </w:tblPrEx>
        <w:trPr>
          <w:gridAfter w:val="1"/>
          <w:tblCellSpacing w:w="15" w:type="dxa"/>
        </w:trPr>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(50)</w:t>
            </w:r>
            <w:r>
              <w:rPr>
                <w:rFonts w:ascii="Calibri" w:eastAsia="Calibri" w:hAnsi="Calibri" w:cs="Calibri"/>
                <w:b/>
                <w:bCs/>
                <w:color w:val="10405D"/>
                <w:sz w:val="22"/>
                <w:szCs w:val="22"/>
              </w:rPr>
              <w:br/>
              <w:t>Block 28</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(51)</w:t>
            </w:r>
            <w:r>
              <w:rPr>
                <w:rFonts w:ascii="Calibri" w:eastAsia="Calibri" w:hAnsi="Calibri" w:cs="Calibri"/>
                <w:b/>
                <w:bCs/>
                <w:color w:val="10405D"/>
                <w:sz w:val="22"/>
                <w:szCs w:val="22"/>
              </w:rPr>
              <w:br/>
              <w:t>Blocks 29-31</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(52)</w:t>
            </w:r>
            <w:r>
              <w:rPr>
                <w:rFonts w:ascii="Calibri" w:eastAsia="Calibri" w:hAnsi="Calibri" w:cs="Calibri"/>
                <w:b/>
                <w:bCs/>
                <w:color w:val="10405D"/>
                <w:sz w:val="22"/>
                <w:szCs w:val="22"/>
              </w:rPr>
              <w:br/>
              <w:t>Block 32</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(53)</w:t>
            </w:r>
            <w:r>
              <w:rPr>
                <w:rFonts w:ascii="Calibri" w:eastAsia="Calibri" w:hAnsi="Calibri" w:cs="Calibri"/>
                <w:b/>
                <w:bCs/>
                <w:color w:val="10405D"/>
                <w:sz w:val="22"/>
                <w:szCs w:val="22"/>
              </w:rPr>
              <w:br/>
              <w:t>Block 32a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(54)</w:t>
            </w:r>
            <w:r>
              <w:rPr>
                <w:rFonts w:ascii="Calibri" w:eastAsia="Calibri" w:hAnsi="Calibri" w:cs="Calibri"/>
                <w:b/>
                <w:bCs/>
                <w:color w:val="10405D"/>
                <w:sz w:val="22"/>
                <w:szCs w:val="22"/>
              </w:rPr>
              <w:br/>
              <w:t>Block 33</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(55)</w:t>
            </w:r>
            <w:r>
              <w:rPr>
                <w:rFonts w:ascii="Calibri" w:eastAsia="Calibri" w:hAnsi="Calibri" w:cs="Calibri"/>
                <w:b/>
                <w:bCs/>
                <w:color w:val="10405D"/>
                <w:sz w:val="22"/>
                <w:szCs w:val="22"/>
              </w:rPr>
              <w:br/>
              <w:t>Block 33a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(56)</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Pr>
          <w:p w:rsidR="00ED79E7" w:rsidRPr="00ED79E7" w:rsidP="002A46F5" w14:paraId="3414AA9D" w14:textId="77777777">
            <w:pPr>
              <w:shd w:val="clear" w:color="auto" w:fill="8DB3E2"/>
              <w:jc w:val="center"/>
              <w:rPr>
                <w:rFonts w:ascii="Calibri" w:eastAsia="Calibri" w:hAnsi="Calibri" w:cs="Calibri"/>
                <w:b/>
                <w:bCs/>
                <w:color w:val="10405D"/>
                <w:sz w:val="22"/>
                <w:szCs w:val="22"/>
              </w:rPr>
            </w:pPr>
          </w:p>
          <w:p w:rsidR="008D2F0C" w:rsidRPr="008D2F0C" w:rsidP="002A46F5" w14:paraId="75F031CE" w14:textId="67FB706B">
            <w:pPr>
              <w:shd w:val="clear" w:color="auto" w:fill="8DB3E2"/>
              <w:jc w:val="center"/>
              <w:rPr>
                <w:rFonts w:ascii="Calibri" w:eastAsia="Calibri" w:hAnsi="Calibri" w:cs="Calibri"/>
                <w:b/>
                <w:bCs/>
                <w:color w:val="FF0000"/>
                <w:sz w:val="22"/>
                <w:szCs w:val="22"/>
              </w:rPr>
            </w:pPr>
            <w:r w:rsidRPr="00ED79E7">
              <w:rPr>
                <w:rFonts w:ascii="Calibri" w:eastAsia="Calibri" w:hAnsi="Calibri" w:cs="Calibri"/>
                <w:b/>
                <w:bCs/>
                <w:color w:val="10405D"/>
                <w:sz w:val="22"/>
                <w:szCs w:val="22"/>
              </w:rPr>
              <w:t>(56a</w:t>
            </w:r>
            <w:r w:rsidRPr="00ED79E7" w:rsidR="00802FC5">
              <w:rPr>
                <w:rFonts w:ascii="Calibri" w:eastAsia="Calibri" w:hAnsi="Calibri" w:cs="Calibri"/>
                <w:b/>
                <w:bCs/>
                <w:color w:val="10405D"/>
                <w:sz w:val="22"/>
                <w:szCs w:val="22"/>
              </w:rPr>
              <w:t>b</w:t>
            </w:r>
            <w:r w:rsidRPr="00ED79E7">
              <w:rPr>
                <w:rFonts w:ascii="Calibri" w:eastAsia="Calibri" w:hAnsi="Calibri" w:cs="Calibri"/>
                <w:b/>
                <w:bCs/>
                <w:color w:val="10405D"/>
                <w:sz w:val="22"/>
                <w:szCs w:val="22"/>
              </w:rPr>
              <w:t>)</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EF" w14:textId="2A03FC3B">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 xml:space="preserve">(57) </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F0" w14:textId="797D1BBD">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(58)</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F3" w14:textId="5E8A8A8F">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(59)</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8D2F0C" w:rsidP="002A46F5" w14:paraId="7F9919F4" w14:textId="4741FF95">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(60)</w:t>
            </w:r>
          </w:p>
        </w:tc>
      </w:tr>
      <w:tr w14:paraId="7F991A03" w14:textId="77777777" w:rsidTr="63D2183E">
        <w:tblPrEx>
          <w:tblW w:w="0" w:type="auto"/>
          <w:tblCellSpacing w:w="15" w:type="dxa"/>
          <w:tblInd w:w="120" w:type="dxa"/>
          <w:tblCellMar>
            <w:top w:w="15" w:type="dxa"/>
            <w:left w:w="15" w:type="dxa"/>
            <w:bottom w:w="15" w:type="dxa"/>
            <w:right w:w="15" w:type="dxa"/>
          </w:tblCellMar>
          <w:tblLook w:val="04A0"/>
        </w:tblPrEx>
        <w:trPr>
          <w:gridAfter w:val="1"/>
          <w:tblCellSpacing w:w="15"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6"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7"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8"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9"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A"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B"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C"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D2F0C" w14:paraId="79D60DA3"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D" w14:textId="1AB3ABE4">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9FE"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A01"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8D2F0C" w14:paraId="7F991A02" w14:textId="77777777">
            <w:pPr>
              <w:jc w:val="center"/>
              <w:rPr>
                <w:rFonts w:ascii="Calibri" w:eastAsia="Calibri" w:hAnsi="Calibri" w:cs="Calibri"/>
                <w:color w:val="000000"/>
                <w:sz w:val="22"/>
                <w:szCs w:val="22"/>
              </w:rPr>
            </w:pPr>
          </w:p>
        </w:tc>
      </w:tr>
    </w:tbl>
    <w:p w:rsidR="000334CD" w14:paraId="448C1B2F" w14:textId="77777777">
      <w:pPr>
        <w:rPr>
          <w:noProof/>
        </w:rPr>
      </w:pP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r w:rsidRPr="00401F57">
        <w:rPr>
          <w:noProof/>
        </w:rPr>
        <w:br/>
      </w:r>
    </w:p>
    <w:p w:rsidR="000334CD" w14:paraId="4E42D1E2" w14:textId="77777777">
      <w:pPr>
        <w:rPr>
          <w:noProof/>
        </w:rPr>
      </w:pPr>
    </w:p>
    <w:p w:rsidR="006F7C46" w14:paraId="72519B74" w14:textId="77777777">
      <w:pPr>
        <w:rPr>
          <w:noProof/>
        </w:rPr>
      </w:pPr>
      <w:r w:rsidRPr="00401F57">
        <w:rPr>
          <w:noProof/>
        </w:rPr>
        <w:br/>
      </w:r>
      <w:r w:rsidRPr="00401F57">
        <w:rPr>
          <w:noProof/>
        </w:rPr>
        <w:br/>
      </w:r>
      <w:r w:rsidRPr="00401F57">
        <w:rPr>
          <w:noProof/>
        </w:rPr>
        <w:br/>
      </w:r>
    </w:p>
    <w:p w:rsidR="006F7C46" w14:paraId="19B94231" w14:textId="77777777">
      <w:pPr>
        <w:rPr>
          <w:noProof/>
        </w:rPr>
      </w:pPr>
    </w:p>
    <w:p w:rsidR="006F7C46" w14:paraId="20C02B83" w14:textId="77777777">
      <w:pPr>
        <w:rPr>
          <w:noProof/>
        </w:rPr>
      </w:pPr>
    </w:p>
    <w:p w:rsidR="00223398" w:rsidRPr="00401F57" w14:paraId="7F991A04" w14:textId="732D025A">
      <w:pPr>
        <w:rPr>
          <w:noProof/>
        </w:rPr>
      </w:pPr>
      <w:r w:rsidRPr="00401F57">
        <w:rPr>
          <w:noProof/>
        </w:rPr>
        <w:br/>
      </w:r>
    </w:p>
    <w:tbl>
      <w:tblPr>
        <w:tblW w:w="22040" w:type="dxa"/>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638"/>
        <w:gridCol w:w="1676"/>
        <w:gridCol w:w="1673"/>
        <w:gridCol w:w="1820"/>
        <w:gridCol w:w="1677"/>
        <w:gridCol w:w="1719"/>
        <w:gridCol w:w="1643"/>
        <w:gridCol w:w="1748"/>
        <w:gridCol w:w="1627"/>
        <w:gridCol w:w="1446"/>
        <w:gridCol w:w="1436"/>
        <w:gridCol w:w="2002"/>
        <w:gridCol w:w="1935"/>
      </w:tblGrid>
      <w:tr w14:paraId="7F991A0D" w14:textId="77777777" w:rsidTr="50C74F1F">
        <w:tblPrEx>
          <w:tblW w:w="22040" w:type="dxa"/>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10205" w:type="dxa"/>
            <w:gridSpan w:val="6"/>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Employment Data</w:t>
            </w:r>
          </w:p>
        </w:tc>
        <w:tc>
          <w:tcPr>
            <w:tcW w:w="1643" w:type="dxa"/>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6"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a First Time Participant</w:t>
            </w:r>
          </w:p>
        </w:tc>
        <w:tc>
          <w:tcPr>
            <w:tcW w:w="1742" w:type="dxa"/>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this is a Continuation Award</w:t>
            </w:r>
          </w:p>
        </w:tc>
        <w:tc>
          <w:tcPr>
            <w:tcW w:w="1632" w:type="dxa"/>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8"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Provider is in default of service obligation</w:t>
            </w:r>
          </w:p>
        </w:tc>
        <w:tc>
          <w:tcPr>
            <w:tcW w:w="1435" w:type="dxa"/>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9"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Enter Service Obligation Start Date</w:t>
            </w:r>
          </w:p>
        </w:tc>
        <w:tc>
          <w:tcPr>
            <w:tcW w:w="1424" w:type="dxa"/>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A"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Enter Service Obligation End Date</w:t>
            </w:r>
          </w:p>
        </w:tc>
        <w:tc>
          <w:tcPr>
            <w:tcW w:w="2021" w:type="dxa"/>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B" w14:textId="25261446">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Select Any </w:t>
            </w:r>
            <w:r w:rsidR="00E82605">
              <w:rPr>
                <w:rFonts w:ascii="Calibri" w:eastAsia="Calibri" w:hAnsi="Calibri" w:cs="Calibri"/>
                <w:b/>
                <w:bCs/>
                <w:color w:val="10405D"/>
                <w:sz w:val="22"/>
                <w:szCs w:val="22"/>
              </w:rPr>
              <w:t>HRSA/BHW</w:t>
            </w:r>
            <w:r w:rsidRPr="00ED79E7">
              <w:rPr>
                <w:rFonts w:ascii="Calibri" w:eastAsia="Calibri" w:hAnsi="Calibri" w:cs="Calibri"/>
                <w:b/>
                <w:bCs/>
                <w:color w:val="10405D"/>
                <w:sz w:val="22"/>
                <w:szCs w:val="22"/>
              </w:rPr>
              <w:t xml:space="preserve"> </w:t>
            </w:r>
            <w:r w:rsidRPr="00ED79E7" w:rsidR="004E2D11">
              <w:rPr>
                <w:rFonts w:ascii="Calibri" w:eastAsia="Calibri" w:hAnsi="Calibri" w:cs="Calibri"/>
                <w:b/>
                <w:bCs/>
                <w:color w:val="10405D"/>
                <w:sz w:val="22"/>
                <w:szCs w:val="22"/>
              </w:rPr>
              <w:t>P</w:t>
            </w:r>
            <w:r>
              <w:rPr>
                <w:rFonts w:ascii="Calibri" w:eastAsia="Calibri" w:hAnsi="Calibri" w:cs="Calibri"/>
                <w:b/>
                <w:bCs/>
                <w:color w:val="10405D"/>
                <w:sz w:val="22"/>
                <w:szCs w:val="22"/>
              </w:rPr>
              <w:t>rogram Individual Participated In Prior to Entering NHSC SLRP</w:t>
            </w:r>
          </w:p>
        </w:tc>
        <w:tc>
          <w:tcPr>
            <w:tcW w:w="1938" w:type="dxa"/>
            <w:vMerge w:val="restart"/>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43004B" w14:paraId="7F991A0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Medication Assisted Treatment (MAT) Services Provided by Individual</w:t>
            </w:r>
          </w:p>
        </w:tc>
      </w:tr>
      <w:tr w14:paraId="7F991A1B" w14:textId="77777777" w:rsidTr="50C74F1F">
        <w:tblPrEx>
          <w:tblW w:w="22040" w:type="dxa"/>
          <w:tblCellSpacing w:w="15" w:type="dxa"/>
          <w:tblInd w:w="120" w:type="dxa"/>
          <w:tblCellMar>
            <w:top w:w="15" w:type="dxa"/>
            <w:left w:w="15" w:type="dxa"/>
            <w:bottom w:w="15" w:type="dxa"/>
            <w:right w:w="15" w:type="dxa"/>
          </w:tblCellMar>
          <w:tblLook w:val="04A0"/>
        </w:tblPrEx>
        <w:trPr>
          <w:tblCellSpacing w:w="15" w:type="dxa"/>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BD2BBD" w:rsidP="00BD2BBD" w14:paraId="7F991A0E" w14:textId="7601C2C5">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Individual's Employment Location Settings</w:t>
            </w:r>
          </w:p>
        </w:tc>
        <w:tc>
          <w:tcPr>
            <w:tcW w:w="1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BD2BBD" w:rsidRPr="00791FED" w:rsidP="00BD2BBD" w14:paraId="7F991A0F" w14:textId="466318DF">
            <w:pPr>
              <w:shd w:val="clear" w:color="auto" w:fill="D9D9D9"/>
              <w:jc w:val="center"/>
              <w:rPr>
                <w:rFonts w:ascii="Calibri" w:eastAsia="Calibri" w:hAnsi="Calibri" w:cs="Calibri"/>
                <w:b/>
                <w:bCs/>
                <w:color w:val="FF0000"/>
                <w:sz w:val="22"/>
                <w:szCs w:val="22"/>
              </w:rPr>
            </w:pPr>
            <w:r>
              <w:rPr>
                <w:rFonts w:ascii="Calibri" w:eastAsia="Calibri" w:hAnsi="Calibri" w:cs="Calibri"/>
                <w:b/>
                <w:bCs/>
                <w:color w:val="000000"/>
                <w:sz w:val="22"/>
                <w:szCs w:val="22"/>
              </w:rPr>
              <w:t>Select Individual’s Primary Role at Employment Setting</w:t>
            </w:r>
          </w:p>
        </w:tc>
        <w:tc>
          <w:tcPr>
            <w:tcW w:w="16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BD2BBD" w:rsidP="00BD2BBD" w14:paraId="7F991A10" w14:textId="62BDF5EB">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Individual's Other Role(s) at Employment Setting</w:t>
            </w:r>
          </w:p>
        </w:tc>
        <w:tc>
          <w:tcPr>
            <w:tcW w:w="18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BD2BBD" w:rsidP="00BD2BBD" w14:paraId="7F991A11" w14:textId="30E3331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Type(s) of Vulnerable Populations Served at Employment Setting</w:t>
            </w:r>
          </w:p>
        </w:tc>
        <w:tc>
          <w:tcPr>
            <w:tcW w:w="1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BD2BBD" w:rsidP="00BD2BBD" w14:paraId="7F991A12" w14:textId="7AD582CC">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Your Organization Hired this Individual</w:t>
            </w: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BD2BBD" w:rsidP="00BD2BBD" w14:paraId="7F991A13" w14:textId="652460C2">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a Partner Organization Hired this Individual</w:t>
            </w:r>
          </w:p>
        </w:tc>
        <w:tc>
          <w:tcPr>
            <w:tcW w:w="1643" w:type="dxa"/>
            <w:vMerge/>
            <w:vAlign w:val="center"/>
          </w:tcPr>
          <w:p w:rsidR="00BD2BBD" w:rsidP="00BD2BBD" w14:paraId="7F991A14" w14:textId="77777777">
            <w:pPr>
              <w:rPr>
                <w:rFonts w:ascii="Calibri" w:eastAsia="Calibri" w:hAnsi="Calibri" w:cs="Calibri"/>
                <w:b/>
                <w:bCs/>
                <w:color w:val="000000"/>
                <w:sz w:val="22"/>
                <w:szCs w:val="22"/>
              </w:rPr>
            </w:pPr>
          </w:p>
        </w:tc>
        <w:tc>
          <w:tcPr>
            <w:tcW w:w="1742" w:type="dxa"/>
            <w:vMerge/>
            <w:vAlign w:val="center"/>
          </w:tcPr>
          <w:p w:rsidR="00BD2BBD" w:rsidP="00BD2BBD" w14:paraId="7F991A15" w14:textId="77777777">
            <w:pPr>
              <w:rPr>
                <w:rFonts w:ascii="Calibri" w:eastAsia="Calibri" w:hAnsi="Calibri" w:cs="Calibri"/>
                <w:b/>
                <w:bCs/>
                <w:color w:val="000000"/>
                <w:sz w:val="22"/>
                <w:szCs w:val="22"/>
              </w:rPr>
            </w:pPr>
          </w:p>
        </w:tc>
        <w:tc>
          <w:tcPr>
            <w:tcW w:w="1632" w:type="dxa"/>
            <w:vMerge/>
            <w:vAlign w:val="center"/>
          </w:tcPr>
          <w:p w:rsidR="00BD2BBD" w:rsidP="00BD2BBD" w14:paraId="7F991A16" w14:textId="77777777">
            <w:pPr>
              <w:rPr>
                <w:rFonts w:ascii="Calibri" w:eastAsia="Calibri" w:hAnsi="Calibri" w:cs="Calibri"/>
                <w:b/>
                <w:bCs/>
                <w:color w:val="000000"/>
                <w:sz w:val="22"/>
                <w:szCs w:val="22"/>
              </w:rPr>
            </w:pPr>
          </w:p>
        </w:tc>
        <w:tc>
          <w:tcPr>
            <w:tcW w:w="1435" w:type="dxa"/>
            <w:vMerge/>
            <w:vAlign w:val="center"/>
          </w:tcPr>
          <w:p w:rsidR="00BD2BBD" w:rsidP="00BD2BBD" w14:paraId="7F991A17" w14:textId="77777777">
            <w:pPr>
              <w:rPr>
                <w:rFonts w:ascii="Calibri" w:eastAsia="Calibri" w:hAnsi="Calibri" w:cs="Calibri"/>
                <w:b/>
                <w:bCs/>
                <w:color w:val="000000"/>
                <w:sz w:val="22"/>
                <w:szCs w:val="22"/>
              </w:rPr>
            </w:pPr>
          </w:p>
        </w:tc>
        <w:tc>
          <w:tcPr>
            <w:tcW w:w="1424" w:type="dxa"/>
            <w:vMerge/>
            <w:vAlign w:val="center"/>
          </w:tcPr>
          <w:p w:rsidR="00BD2BBD" w:rsidP="00BD2BBD" w14:paraId="7F991A18" w14:textId="77777777">
            <w:pPr>
              <w:rPr>
                <w:rFonts w:ascii="Calibri" w:eastAsia="Calibri" w:hAnsi="Calibri" w:cs="Calibri"/>
                <w:b/>
                <w:bCs/>
                <w:color w:val="000000"/>
                <w:sz w:val="22"/>
                <w:szCs w:val="22"/>
              </w:rPr>
            </w:pPr>
          </w:p>
        </w:tc>
        <w:tc>
          <w:tcPr>
            <w:tcW w:w="2021" w:type="dxa"/>
            <w:vMerge/>
            <w:vAlign w:val="center"/>
          </w:tcPr>
          <w:p w:rsidR="00BD2BBD" w:rsidP="00BD2BBD" w14:paraId="7F991A19" w14:textId="77777777">
            <w:pPr>
              <w:rPr>
                <w:rFonts w:ascii="Calibri" w:eastAsia="Calibri" w:hAnsi="Calibri" w:cs="Calibri"/>
                <w:b/>
                <w:bCs/>
                <w:color w:val="000000"/>
                <w:sz w:val="22"/>
                <w:szCs w:val="22"/>
              </w:rPr>
            </w:pPr>
          </w:p>
        </w:tc>
        <w:tc>
          <w:tcPr>
            <w:tcW w:w="1938" w:type="dxa"/>
            <w:vMerge/>
            <w:vAlign w:val="center"/>
          </w:tcPr>
          <w:p w:rsidR="00BD2BBD" w:rsidP="00BD2BBD" w14:paraId="7F991A1A" w14:textId="77777777">
            <w:pPr>
              <w:rPr>
                <w:rFonts w:ascii="Calibri" w:eastAsia="Calibri" w:hAnsi="Calibri" w:cs="Calibri"/>
                <w:b/>
                <w:bCs/>
                <w:color w:val="000000"/>
                <w:sz w:val="22"/>
                <w:szCs w:val="22"/>
              </w:rPr>
            </w:pPr>
          </w:p>
        </w:tc>
      </w:tr>
      <w:tr w14:paraId="7F991A29" w14:textId="77777777" w:rsidTr="50C74F1F">
        <w:tblPrEx>
          <w:tblW w:w="22040" w:type="dxa"/>
          <w:tblCellSpacing w:w="15" w:type="dxa"/>
          <w:tblInd w:w="120" w:type="dxa"/>
          <w:tblCellMar>
            <w:top w:w="15" w:type="dxa"/>
            <w:left w:w="15" w:type="dxa"/>
            <w:bottom w:w="15" w:type="dxa"/>
            <w:right w:w="15" w:type="dxa"/>
          </w:tblCellMar>
          <w:tblLook w:val="04A0"/>
        </w:tblPrEx>
        <w:trPr>
          <w:tblCellSpacing w:w="15" w:type="dxa"/>
        </w:trPr>
        <w:tc>
          <w:tcPr>
            <w:tcW w:w="1620"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1C" w14:textId="7C65E9C2">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(61)</w:t>
            </w:r>
          </w:p>
        </w:tc>
        <w:tc>
          <w:tcPr>
            <w:tcW w:w="1678"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1D" w14:textId="02F3C926">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(62)</w:t>
            </w:r>
          </w:p>
        </w:tc>
        <w:tc>
          <w:tcPr>
            <w:tcW w:w="1674"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1E" w14:textId="6E478CB3">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(63)</w:t>
            </w:r>
          </w:p>
        </w:tc>
        <w:tc>
          <w:tcPr>
            <w:tcW w:w="1832"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1F" w14:textId="3E120010">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(64)</w:t>
            </w:r>
          </w:p>
        </w:tc>
        <w:tc>
          <w:tcPr>
            <w:tcW w:w="1678"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0" w14:textId="6F09D223">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(65)</w:t>
            </w:r>
          </w:p>
        </w:tc>
        <w:tc>
          <w:tcPr>
            <w:tcW w:w="1723"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1" w14:textId="66CF7FA0">
            <w:pPr>
              <w:shd w:val="clear" w:color="auto" w:fill="8DB3E2"/>
              <w:jc w:val="center"/>
              <w:rPr>
                <w:rFonts w:ascii="Calibri" w:eastAsia="Calibri" w:hAnsi="Calibri" w:cs="Calibri"/>
                <w:b/>
                <w:bCs/>
                <w:color w:val="10405D"/>
                <w:sz w:val="22"/>
                <w:szCs w:val="22"/>
              </w:rPr>
            </w:pPr>
            <w:r w:rsidRPr="00BD2BBD">
              <w:rPr>
                <w:rFonts w:ascii="Calibri" w:eastAsia="Calibri" w:hAnsi="Calibri" w:cs="Calibri"/>
                <w:b/>
                <w:bCs/>
                <w:strike/>
                <w:color w:val="FF0000"/>
                <w:sz w:val="22"/>
                <w:szCs w:val="22"/>
              </w:rPr>
              <w:br/>
            </w:r>
            <w:r>
              <w:rPr>
                <w:rFonts w:ascii="Calibri" w:eastAsia="Calibri" w:hAnsi="Calibri" w:cs="Calibri"/>
                <w:b/>
                <w:bCs/>
                <w:color w:val="10405D"/>
                <w:sz w:val="22"/>
                <w:szCs w:val="22"/>
              </w:rPr>
              <w:t>(66)</w:t>
            </w:r>
          </w:p>
        </w:tc>
        <w:tc>
          <w:tcPr>
            <w:tcW w:w="1643"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(80)</w:t>
            </w:r>
          </w:p>
        </w:tc>
        <w:tc>
          <w:tcPr>
            <w:tcW w:w="1742"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(81)</w:t>
            </w:r>
          </w:p>
        </w:tc>
        <w:tc>
          <w:tcPr>
            <w:tcW w:w="1632"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(82)</w:t>
            </w:r>
          </w:p>
        </w:tc>
        <w:tc>
          <w:tcPr>
            <w:tcW w:w="1435"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(84)</w:t>
            </w:r>
          </w:p>
        </w:tc>
        <w:tc>
          <w:tcPr>
            <w:tcW w:w="1424"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(85)</w:t>
            </w:r>
          </w:p>
        </w:tc>
        <w:tc>
          <w:tcPr>
            <w:tcW w:w="2021"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(86)</w:t>
            </w:r>
          </w:p>
        </w:tc>
        <w:tc>
          <w:tcPr>
            <w:tcW w:w="1938"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BD2BBD" w:rsidP="00BD2BBD" w14:paraId="7F991A2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(88)</w:t>
            </w:r>
          </w:p>
        </w:tc>
      </w:tr>
      <w:tr w14:paraId="7F991A37" w14:textId="77777777" w:rsidTr="50C74F1F">
        <w:tblPrEx>
          <w:tblW w:w="22040" w:type="dxa"/>
          <w:tblCellSpacing w:w="15" w:type="dxa"/>
          <w:tblInd w:w="120" w:type="dxa"/>
          <w:tblCellMar>
            <w:top w:w="15" w:type="dxa"/>
            <w:left w:w="15" w:type="dxa"/>
            <w:bottom w:w="15" w:type="dxa"/>
            <w:right w:w="15" w:type="dxa"/>
          </w:tblCellMar>
          <w:tblLook w:val="04A0"/>
        </w:tblPrEx>
        <w:trPr>
          <w:tblCellSpacing w:w="15" w:type="dxa"/>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2A" w14:textId="77777777">
            <w:pPr>
              <w:jc w:val="center"/>
              <w:rPr>
                <w:rFonts w:ascii="Calibri" w:eastAsia="Calibri" w:hAnsi="Calibri" w:cs="Calibri"/>
                <w:color w:val="000000"/>
                <w:sz w:val="22"/>
                <w:szCs w:val="22"/>
              </w:rPr>
            </w:pPr>
          </w:p>
        </w:tc>
        <w:tc>
          <w:tcPr>
            <w:tcW w:w="1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2B" w14:textId="77777777">
            <w:pPr>
              <w:jc w:val="center"/>
              <w:rPr>
                <w:rFonts w:ascii="Calibri" w:eastAsia="Calibri" w:hAnsi="Calibri" w:cs="Calibri"/>
                <w:color w:val="000000"/>
                <w:sz w:val="22"/>
                <w:szCs w:val="22"/>
              </w:rPr>
            </w:pPr>
          </w:p>
        </w:tc>
        <w:tc>
          <w:tcPr>
            <w:tcW w:w="16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2C" w14:textId="77777777">
            <w:pPr>
              <w:jc w:val="center"/>
              <w:rPr>
                <w:rFonts w:ascii="Calibri" w:eastAsia="Calibri" w:hAnsi="Calibri" w:cs="Calibri"/>
                <w:color w:val="000000"/>
                <w:sz w:val="22"/>
                <w:szCs w:val="22"/>
              </w:rPr>
            </w:pPr>
          </w:p>
        </w:tc>
        <w:tc>
          <w:tcPr>
            <w:tcW w:w="18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2D" w14:textId="77777777">
            <w:pPr>
              <w:jc w:val="center"/>
              <w:rPr>
                <w:rFonts w:ascii="Calibri" w:eastAsia="Calibri" w:hAnsi="Calibri" w:cs="Calibri"/>
                <w:color w:val="000000"/>
                <w:sz w:val="22"/>
                <w:szCs w:val="22"/>
              </w:rPr>
            </w:pPr>
          </w:p>
        </w:tc>
        <w:tc>
          <w:tcPr>
            <w:tcW w:w="1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2E" w14:textId="77777777">
            <w:pPr>
              <w:jc w:val="center"/>
              <w:rPr>
                <w:rFonts w:ascii="Calibri" w:eastAsia="Calibri" w:hAnsi="Calibri" w:cs="Calibri"/>
                <w:color w:val="000000"/>
                <w:sz w:val="22"/>
                <w:szCs w:val="22"/>
              </w:rPr>
            </w:pPr>
          </w:p>
        </w:tc>
        <w:tc>
          <w:tcPr>
            <w:tcW w:w="1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2F" w14:textId="77777777">
            <w:pPr>
              <w:jc w:val="center"/>
              <w:rPr>
                <w:rFonts w:ascii="Calibri" w:eastAsia="Calibri" w:hAnsi="Calibri" w:cs="Calibri"/>
                <w:color w:val="000000"/>
                <w:sz w:val="22"/>
                <w:szCs w:val="22"/>
              </w:rPr>
            </w:pPr>
          </w:p>
        </w:tc>
        <w:tc>
          <w:tcPr>
            <w:tcW w:w="16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30" w14:textId="77777777">
            <w:pPr>
              <w:jc w:val="center"/>
              <w:rPr>
                <w:rFonts w:ascii="Calibri" w:eastAsia="Calibri" w:hAnsi="Calibri" w:cs="Calibri"/>
                <w:color w:val="000000"/>
                <w:sz w:val="22"/>
                <w:szCs w:val="22"/>
              </w:rPr>
            </w:pPr>
          </w:p>
        </w:tc>
        <w:tc>
          <w:tcPr>
            <w:tcW w:w="17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31" w14:textId="77777777">
            <w:pPr>
              <w:jc w:val="center"/>
              <w:rPr>
                <w:rFonts w:ascii="Calibri" w:eastAsia="Calibri" w:hAnsi="Calibri" w:cs="Calibri"/>
                <w:color w:val="000000"/>
                <w:sz w:val="22"/>
                <w:szCs w:val="22"/>
              </w:rPr>
            </w:pPr>
          </w:p>
        </w:tc>
        <w:tc>
          <w:tcPr>
            <w:tcW w:w="16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32" w14:textId="77777777">
            <w:pPr>
              <w:jc w:val="center"/>
              <w:rPr>
                <w:rFonts w:ascii="Calibri" w:eastAsia="Calibri" w:hAnsi="Calibri" w:cs="Calibri"/>
                <w:color w:val="000000"/>
                <w:sz w:val="22"/>
                <w:szCs w:val="22"/>
              </w:rPr>
            </w:pPr>
          </w:p>
        </w:tc>
        <w:tc>
          <w:tcPr>
            <w:tcW w:w="1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33" w14:textId="77777777">
            <w:pPr>
              <w:jc w:val="center"/>
              <w:rPr>
                <w:rFonts w:ascii="Calibri" w:eastAsia="Calibri" w:hAnsi="Calibri" w:cs="Calibri"/>
                <w:color w:val="000000"/>
                <w:sz w:val="22"/>
                <w:szCs w:val="22"/>
              </w:rPr>
            </w:pPr>
          </w:p>
        </w:tc>
        <w:tc>
          <w:tcPr>
            <w:tcW w:w="1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34" w14:textId="77777777">
            <w:pPr>
              <w:jc w:val="center"/>
              <w:rPr>
                <w:rFonts w:ascii="Calibri" w:eastAsia="Calibri" w:hAnsi="Calibri" w:cs="Calibri"/>
                <w:color w:val="000000"/>
                <w:sz w:val="22"/>
                <w:szCs w:val="22"/>
              </w:rPr>
            </w:pPr>
          </w:p>
        </w:tc>
        <w:tc>
          <w:tcPr>
            <w:tcW w:w="20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35" w14:textId="77777777">
            <w:pPr>
              <w:jc w:val="center"/>
              <w:rPr>
                <w:rFonts w:ascii="Calibri" w:eastAsia="Calibri" w:hAnsi="Calibri" w:cs="Calibri"/>
                <w:color w:val="000000"/>
                <w:sz w:val="22"/>
                <w:szCs w:val="22"/>
              </w:rPr>
            </w:pPr>
          </w:p>
        </w:tc>
        <w:tc>
          <w:tcPr>
            <w:tcW w:w="1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43004B" w14:paraId="7F991A36" w14:textId="77777777">
            <w:pPr>
              <w:jc w:val="center"/>
              <w:rPr>
                <w:rFonts w:ascii="Calibri" w:eastAsia="Calibri" w:hAnsi="Calibri" w:cs="Calibri"/>
                <w:color w:val="000000"/>
                <w:sz w:val="22"/>
                <w:szCs w:val="22"/>
              </w:rPr>
            </w:pPr>
          </w:p>
        </w:tc>
      </w:tr>
    </w:tbl>
    <w:p w:rsidR="00223398" w:rsidRPr="00401F57" w14:paraId="7F991A38"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991"/>
        <w:gridCol w:w="1182"/>
        <w:gridCol w:w="1229"/>
        <w:gridCol w:w="1765"/>
        <w:gridCol w:w="1928"/>
        <w:gridCol w:w="1908"/>
        <w:gridCol w:w="1842"/>
        <w:gridCol w:w="1761"/>
        <w:gridCol w:w="1367"/>
        <w:gridCol w:w="1501"/>
        <w:gridCol w:w="1885"/>
        <w:gridCol w:w="1777"/>
        <w:gridCol w:w="1904"/>
      </w:tblGrid>
      <w:tr w14:paraId="7F991A3D"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A3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If Individual Holds a Substance Use Disorder License or Certificate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A3A"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Primary Site Name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A3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Other Site Name(s)</w:t>
            </w:r>
          </w:p>
        </w:tc>
        <w:tc>
          <w:tcPr>
            <w:tcW w:w="0" w:type="auto"/>
            <w:gridSpan w:val="10"/>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A3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Apprenticeship Data</w:t>
            </w:r>
          </w:p>
        </w:tc>
      </w:tr>
      <w:tr w14:paraId="7F991A4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43004B" w14:paraId="7F991A3E"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A3F"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A40" w14:textId="77777777">
            <w:pPr>
              <w:rPr>
                <w:rFonts w:ascii="Calibri" w:eastAsia="Calibri" w:hAnsi="Calibri" w:cs="Calibri"/>
                <w:b/>
                <w:bCs/>
                <w:color w:val="10405D"/>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1"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Apprenticeship Program Status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2"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Program Entry Date for Apprenticeship Participant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3"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Program Exit Date for Apprenticeship Participant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Employment Status at Apprenticeship Entry</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5"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Hourly Wage At Apprenticeship Entry</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6"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Apprentice Role(s) at Site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7"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w:t>
            </w:r>
            <w:r>
              <w:rPr>
                <w:rFonts w:ascii="Calibri" w:eastAsia="Calibri" w:hAnsi="Calibri" w:cs="Calibri"/>
                <w:b/>
                <w:bCs/>
                <w:color w:val="000000"/>
                <w:sz w:val="22"/>
                <w:szCs w:val="22"/>
              </w:rPr>
              <w:t xml:space="preserve"> Skills the Apprentice is Developing</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8"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 xml:space="preserve">Select Support Received During Apprenticeship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9"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Apprenticeship Minimum Term Length</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A4A"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Total Number of Apprenticeship Training Hours</w:t>
            </w:r>
          </w:p>
        </w:tc>
      </w:tr>
      <w:tr w14:paraId="7F991A5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4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4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4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4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(100)</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A5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(102)</w:t>
            </w:r>
          </w:p>
        </w:tc>
      </w:tr>
      <w:tr w14:paraId="7F991A6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5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5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5C"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5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5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5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6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6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6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6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6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6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A66" w14:textId="77777777">
            <w:pPr>
              <w:jc w:val="center"/>
              <w:rPr>
                <w:rFonts w:ascii="Calibri" w:eastAsia="Calibri" w:hAnsi="Calibri" w:cs="Calibri"/>
                <w:color w:val="000000"/>
                <w:sz w:val="22"/>
                <w:szCs w:val="22"/>
              </w:rPr>
            </w:pPr>
          </w:p>
        </w:tc>
      </w:tr>
    </w:tbl>
    <w:p w:rsidR="00223398" w:rsidRPr="00401F57" w14:paraId="7F991A68" w14:textId="550CA241">
      <w:pPr>
        <w:rPr>
          <w:noProof/>
        </w:rPr>
      </w:pPr>
      <w:bookmarkStart w:id="935" w:name="_Hlk217911489"/>
    </w:p>
    <w:tbl>
      <w:tblPr>
        <w:tblpPr w:leftFromText="180" w:rightFromText="180" w:vertAnchor="text" w:tblpX="120" w:tblpY="1"/>
        <w:tblOverlap w:val="never"/>
        <w:tblW w:w="22060" w:type="dxa"/>
        <w:tblCellSpacing w:w="15" w:type="dxa"/>
        <w:tblBorders>
          <w:top w:val="nil"/>
          <w:left w:val="nil"/>
          <w:bottom w:val="nil"/>
          <w:right w:val="nil"/>
          <w:insideH w:val="nil"/>
          <w:insideV w:val="nil"/>
        </w:tblBorders>
        <w:tblLayout w:type="fixed"/>
        <w:tblCellMar>
          <w:top w:w="15" w:type="dxa"/>
          <w:left w:w="15" w:type="dxa"/>
          <w:bottom w:w="15" w:type="dxa"/>
          <w:right w:w="15" w:type="dxa"/>
        </w:tblCellMar>
        <w:tblLook w:val="04A0"/>
      </w:tblPr>
      <w:tblGrid>
        <w:gridCol w:w="1734"/>
        <w:gridCol w:w="1577"/>
        <w:gridCol w:w="1608"/>
        <w:gridCol w:w="1685"/>
        <w:gridCol w:w="3840"/>
        <w:gridCol w:w="2238"/>
        <w:gridCol w:w="4680"/>
        <w:gridCol w:w="1440"/>
        <w:gridCol w:w="1530"/>
        <w:gridCol w:w="1728"/>
      </w:tblGrid>
      <w:tr w14:paraId="7F991A6B" w14:textId="77777777" w:rsidTr="006F75AB">
        <w:tblPrEx>
          <w:tblW w:w="22060" w:type="dxa"/>
          <w:tblCellSpacing w:w="15" w:type="dxa"/>
          <w:tblBorders>
            <w:top w:val="nil"/>
            <w:left w:val="nil"/>
            <w:bottom w:val="nil"/>
            <w:right w:val="nil"/>
            <w:insideH w:val="nil"/>
            <w:insideV w:val="nil"/>
          </w:tblBorders>
          <w:tblLayout w:type="fixed"/>
          <w:tblCellMar>
            <w:top w:w="15" w:type="dxa"/>
            <w:left w:w="15" w:type="dxa"/>
            <w:bottom w:w="15" w:type="dxa"/>
            <w:right w:w="15" w:type="dxa"/>
          </w:tblCellMar>
          <w:tblLook w:val="04A0"/>
        </w:tblPrEx>
        <w:trPr>
          <w:tblCellSpacing w:w="15" w:type="dxa"/>
        </w:trPr>
        <w:tc>
          <w:tcPr>
            <w:tcW w:w="18757" w:type="dxa"/>
            <w:gridSpan w:val="8"/>
            <w:tcBorders>
              <w:top w:val="single" w:sz="6" w:space="0" w:color="000000" w:themeColor="text1"/>
              <w:left w:val="single" w:sz="6" w:space="0" w:color="000000" w:themeColor="text1"/>
            </w:tcBorders>
            <w:shd w:val="clear" w:color="auto" w:fill="BBD5EA"/>
            <w:tcMar>
              <w:top w:w="60" w:type="dxa"/>
              <w:left w:w="105" w:type="dxa"/>
              <w:bottom w:w="60" w:type="dxa"/>
              <w:right w:w="75" w:type="dxa"/>
            </w:tcMar>
          </w:tcPr>
          <w:p w:rsidR="006F75AB" w:rsidRPr="00117897" w:rsidP="00117897" w14:paraId="44DFD198" w14:textId="5C881C76">
            <w:pPr>
              <w:shd w:val="clear" w:color="auto" w:fill="BBD5EA"/>
              <w:rPr>
                <w:rFonts w:ascii="Calibri" w:eastAsia="Calibri" w:hAnsi="Calibri" w:cs="Calibri"/>
                <w:b/>
                <w:bCs/>
                <w:color w:val="10405D"/>
                <w:sz w:val="22"/>
                <w:szCs w:val="22"/>
              </w:rPr>
            </w:pPr>
            <w:bookmarkStart w:id="936" w:name="_Hlk217911447"/>
            <w:r>
              <w:rPr>
                <w:rFonts w:ascii="Calibri" w:eastAsia="Calibri" w:hAnsi="Calibri" w:cs="Calibri"/>
                <w:b/>
                <w:bCs/>
                <w:color w:val="10405D"/>
                <w:sz w:val="22"/>
                <w:szCs w:val="22"/>
              </w:rPr>
              <w:t>Apprenticeship Data</w:t>
            </w:r>
          </w:p>
        </w:tc>
        <w:tc>
          <w:tcPr>
            <w:tcW w:w="1500" w:type="dxa"/>
            <w:vMerge w:val="restart"/>
            <w:tcBorders>
              <w:top w:val="single" w:sz="4" w:space="0" w:color="auto"/>
              <w:left w:val="single" w:sz="4" w:space="0" w:color="auto"/>
              <w:bottom w:val="nil"/>
              <w:right w:val="single" w:sz="4" w:space="0" w:color="auto"/>
            </w:tcBorders>
            <w:shd w:val="clear" w:color="auto" w:fill="BDD6EE" w:themeFill="accent1" w:themeFillTint="66"/>
          </w:tcPr>
          <w:p w:rsidR="006F75AB" w:rsidP="00117897" w14:paraId="7CD56E7D" w14:textId="654AC54D">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Record </w:t>
            </w:r>
            <w:r w:rsidRPr="00DF1F84">
              <w:rPr>
                <w:rFonts w:ascii="Calibri" w:eastAsia="Calibri" w:hAnsi="Calibri" w:cs="Calibri"/>
                <w:b/>
                <w:bCs/>
                <w:color w:val="10405D"/>
                <w:sz w:val="22"/>
                <w:szCs w:val="22"/>
              </w:rPr>
              <w:t>Moved</w:t>
            </w:r>
            <w:r>
              <w:rPr>
                <w:rFonts w:ascii="Calibri" w:eastAsia="Calibri" w:hAnsi="Calibri" w:cs="Calibri"/>
                <w:b/>
                <w:bCs/>
                <w:color w:val="10405D"/>
                <w:sz w:val="22"/>
                <w:szCs w:val="22"/>
              </w:rPr>
              <w:t xml:space="preserve"> </w:t>
            </w:r>
            <w:r w:rsidRPr="00DF1F84">
              <w:rPr>
                <w:rFonts w:ascii="Calibri" w:eastAsia="Calibri" w:hAnsi="Calibri" w:cs="Calibri"/>
                <w:b/>
                <w:bCs/>
                <w:color w:val="10405D"/>
                <w:sz w:val="22"/>
                <w:szCs w:val="22"/>
              </w:rPr>
              <w:t>From</w:t>
            </w:r>
          </w:p>
          <w:p w:rsidR="006F75AB" w:rsidP="00117897" w14:paraId="29389E3F" w14:textId="69F87CB7">
            <w:pPr>
              <w:shd w:val="clear" w:color="auto" w:fill="BBD5EA"/>
              <w:jc w:val="center"/>
              <w:rPr>
                <w:rFonts w:ascii="Calibri" w:eastAsia="Calibri" w:hAnsi="Calibri" w:cs="Calibri"/>
                <w:b/>
                <w:bCs/>
                <w:color w:val="10405D"/>
                <w:sz w:val="22"/>
                <w:szCs w:val="22"/>
              </w:rPr>
            </w:pPr>
            <w:r w:rsidRPr="00DF1F84">
              <w:rPr>
                <w:rFonts w:ascii="Calibri" w:eastAsia="Calibri" w:hAnsi="Calibri" w:cs="Calibri"/>
                <w:b/>
                <w:bCs/>
                <w:color w:val="10405D"/>
                <w:sz w:val="22"/>
                <w:szCs w:val="22"/>
              </w:rPr>
              <w:t>INDGEN-PY</w:t>
            </w:r>
          </w:p>
        </w:tc>
        <w:tc>
          <w:tcPr>
            <w:tcW w:w="1683" w:type="dxa"/>
            <w:vMerge w:val="restart"/>
            <w:tcBorders>
              <w:top w:val="single" w:sz="6" w:space="0" w:color="000000" w:themeColor="text1"/>
              <w:left w:val="single" w:sz="6" w:space="0" w:color="000000" w:themeColor="text1"/>
              <w:right w:val="single" w:sz="6" w:space="0" w:color="000000" w:themeColor="text1"/>
            </w:tcBorders>
            <w:shd w:val="clear" w:color="auto" w:fill="BDD6EE" w:themeFill="accent1" w:themeFillTint="66"/>
            <w:tcMar>
              <w:top w:w="60" w:type="dxa"/>
              <w:left w:w="105" w:type="dxa"/>
              <w:bottom w:w="60" w:type="dxa"/>
              <w:right w:w="75" w:type="dxa"/>
            </w:tcMar>
          </w:tcPr>
          <w:p w:rsidR="006F75AB" w:rsidP="00117897" w14:paraId="7F991A6A" w14:textId="35737412">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Option(s)</w:t>
            </w:r>
          </w:p>
        </w:tc>
      </w:tr>
      <w:tr w14:paraId="7F991A73" w14:textId="77777777" w:rsidTr="006F75AB">
        <w:tblPrEx>
          <w:tblW w:w="22060" w:type="dxa"/>
          <w:tblCellSpacing w:w="15" w:type="dxa"/>
          <w:tblLayout w:type="fixed"/>
          <w:tblCellMar>
            <w:top w:w="15" w:type="dxa"/>
            <w:left w:w="15" w:type="dxa"/>
            <w:bottom w:w="15" w:type="dxa"/>
            <w:right w:w="15" w:type="dxa"/>
          </w:tblCellMar>
          <w:tblLook w:val="04A0"/>
        </w:tblPrEx>
        <w:trPr>
          <w:tblCellSpacing w:w="15" w:type="dxa"/>
        </w:trPr>
        <w:tc>
          <w:tcPr>
            <w:tcW w:w="16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6F75AB" w:rsidP="00117897" w14:paraId="7F991A6C"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Apprenticeship Street</w:t>
            </w:r>
          </w:p>
        </w:tc>
        <w:tc>
          <w:tcPr>
            <w:tcW w:w="1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6F75AB" w:rsidP="00117897" w14:paraId="7F991A6D"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Apprenticeship City</w:t>
            </w: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6F75AB" w:rsidP="00117897" w14:paraId="7F991A6E"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Apprenticeship State</w:t>
            </w:r>
          </w:p>
        </w:tc>
        <w:tc>
          <w:tcPr>
            <w:tcW w:w="1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6F75AB" w:rsidP="00117897" w14:paraId="7F991A6F"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Apprenticeship Zip Code</w:t>
            </w:r>
          </w:p>
        </w:tc>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6F75AB" w:rsidP="00117897" w14:paraId="7F991A70"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Type of Credential Attained During Or At Apprenticeship Exit</w:t>
            </w:r>
          </w:p>
        </w:tc>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tcPr>
          <w:p w:rsidR="006F75AB" w:rsidP="00117897" w14:paraId="7F991A71"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Hourly Wage At Apprenticeship Exit</w:t>
            </w:r>
          </w:p>
        </w:tc>
        <w:tc>
          <w:tcPr>
            <w:tcW w:w="4650" w:type="dxa"/>
            <w:tcBorders>
              <w:top w:val="single" w:sz="4" w:space="0" w:color="auto"/>
              <w:left w:val="single" w:sz="4" w:space="0" w:color="auto"/>
              <w:bottom w:val="single" w:sz="4" w:space="0" w:color="auto"/>
              <w:right w:val="single" w:sz="4" w:space="0" w:color="auto"/>
            </w:tcBorders>
          </w:tcPr>
          <w:p w:rsidR="006F75AB" w:rsidP="00117897" w14:paraId="5A70727A" w14:textId="56F94730">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Select Whether Program Sponsoring Employer Hired the Apprentice After the Apprenticeship</w:t>
            </w:r>
          </w:p>
        </w:tc>
        <w:tc>
          <w:tcPr>
            <w:tcW w:w="1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75AB" w:rsidP="64A8B72F" w14:paraId="7E5F449B" w14:textId="7E6E1853">
            <w:pPr>
              <w:shd w:val="clear" w:color="auto" w:fill="D9D9D9" w:themeFill="background1" w:themeFillShade="D9"/>
              <w:jc w:val="center"/>
              <w:rPr>
                <w:rFonts w:ascii="Calibri" w:eastAsia="Calibri" w:hAnsi="Calibri" w:cs="Calibri"/>
                <w:b/>
                <w:bCs/>
                <w:color w:val="000000"/>
                <w:sz w:val="22"/>
                <w:szCs w:val="22"/>
              </w:rPr>
            </w:pPr>
            <w:r w:rsidRPr="64A8B72F">
              <w:rPr>
                <w:rFonts w:ascii="Calibri" w:eastAsia="Calibri" w:hAnsi="Calibri" w:cs="Calibri"/>
                <w:b/>
                <w:color w:val="000000" w:themeColor="text1"/>
                <w:sz w:val="22"/>
                <w:szCs w:val="22"/>
              </w:rPr>
              <w:t>Hired Hourly Wage</w:t>
            </w:r>
          </w:p>
        </w:tc>
        <w:tc>
          <w:tcPr>
            <w:tcW w:w="1500" w:type="dxa"/>
            <w:vMerge/>
            <w:tcBorders>
              <w:left w:val="single" w:sz="4" w:space="0" w:color="auto"/>
              <w:bottom w:val="nil"/>
              <w:right w:val="single" w:sz="6" w:space="0" w:color="000000" w:themeColor="text1"/>
            </w:tcBorders>
            <w:shd w:val="clear" w:color="auto" w:fill="BDD6EE" w:themeFill="accent1" w:themeFillTint="66"/>
          </w:tcPr>
          <w:p w:rsidR="006F75AB" w:rsidP="00117897" w14:paraId="272A9D77" w14:textId="77777777">
            <w:pPr>
              <w:rPr>
                <w:rFonts w:ascii="Calibri" w:eastAsia="Calibri" w:hAnsi="Calibri" w:cs="Calibri"/>
                <w:b/>
                <w:bCs/>
                <w:color w:val="000000"/>
                <w:sz w:val="22"/>
                <w:szCs w:val="22"/>
              </w:rPr>
            </w:pPr>
          </w:p>
        </w:tc>
        <w:tc>
          <w:tcPr>
            <w:tcW w:w="1683" w:type="dxa"/>
            <w:vMerge/>
            <w:tcBorders>
              <w:left w:val="single" w:sz="6" w:space="0" w:color="000000" w:themeColor="text1"/>
              <w:right w:val="single" w:sz="6" w:space="0" w:color="000000" w:themeColor="text1"/>
            </w:tcBorders>
            <w:shd w:val="clear" w:color="auto" w:fill="BDD6EE" w:themeFill="accent1" w:themeFillTint="66"/>
            <w:vAlign w:val="center"/>
          </w:tcPr>
          <w:p w:rsidR="006F75AB" w:rsidP="00117897" w14:paraId="7F991A72" w14:textId="3BE3A480">
            <w:pPr>
              <w:rPr>
                <w:rFonts w:ascii="Calibri" w:eastAsia="Calibri" w:hAnsi="Calibri" w:cs="Calibri"/>
                <w:b/>
                <w:bCs/>
                <w:color w:val="000000"/>
                <w:sz w:val="22"/>
                <w:szCs w:val="22"/>
              </w:rPr>
            </w:pPr>
          </w:p>
        </w:tc>
      </w:tr>
      <w:tr w14:paraId="7F991A7B" w14:textId="77777777" w:rsidTr="006F75AB">
        <w:tblPrEx>
          <w:tblW w:w="22060" w:type="dxa"/>
          <w:tblCellSpacing w:w="15" w:type="dxa"/>
          <w:tblLayout w:type="fixed"/>
          <w:tblCellMar>
            <w:top w:w="15" w:type="dxa"/>
            <w:left w:w="15" w:type="dxa"/>
            <w:bottom w:w="15" w:type="dxa"/>
            <w:right w:w="15" w:type="dxa"/>
          </w:tblCellMar>
          <w:tblLook w:val="04A0"/>
        </w:tblPrEx>
        <w:trPr>
          <w:tblCellSpacing w:w="15" w:type="dxa"/>
        </w:trPr>
        <w:tc>
          <w:tcPr>
            <w:tcW w:w="1689"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E3D5D" w:rsidP="00117897" w14:paraId="7F991A7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(103)</w:t>
            </w:r>
          </w:p>
        </w:tc>
        <w:tc>
          <w:tcPr>
            <w:tcW w:w="1547"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E3D5D" w:rsidP="00117897" w14:paraId="7F991A7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(104)</w:t>
            </w:r>
          </w:p>
        </w:tc>
        <w:tc>
          <w:tcPr>
            <w:tcW w:w="1578"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E3D5D" w:rsidP="00117897" w14:paraId="7F991A7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(105)</w:t>
            </w:r>
          </w:p>
        </w:tc>
        <w:tc>
          <w:tcPr>
            <w:tcW w:w="1655"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E3D5D" w:rsidP="00117897" w14:paraId="7F991A7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(106)</w:t>
            </w:r>
          </w:p>
        </w:tc>
        <w:tc>
          <w:tcPr>
            <w:tcW w:w="3810"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E3D5D" w:rsidP="00117897" w14:paraId="7F991A7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(107)</w:t>
            </w:r>
          </w:p>
        </w:tc>
        <w:tc>
          <w:tcPr>
            <w:tcW w:w="2208" w:type="dxa"/>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E3D5D" w:rsidP="00117897" w14:paraId="7F991A7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(108)</w:t>
            </w:r>
          </w:p>
        </w:tc>
        <w:tc>
          <w:tcPr>
            <w:tcW w:w="4650" w:type="dxa"/>
            <w:tcBorders>
              <w:top w:val="single" w:sz="4" w:space="0" w:color="auto"/>
              <w:left w:val="single" w:sz="4" w:space="0" w:color="auto"/>
              <w:bottom w:val="nil"/>
              <w:right w:val="single" w:sz="4" w:space="0" w:color="auto"/>
            </w:tcBorders>
            <w:shd w:val="clear" w:color="auto" w:fill="8DB3E2"/>
          </w:tcPr>
          <w:p w:rsidR="001E3D5D" w:rsidRPr="00ED79E7" w:rsidP="00117897" w14:paraId="2B0F797B" w14:textId="4251194F">
            <w:pPr>
              <w:shd w:val="clear" w:color="auto" w:fill="8DB3E2"/>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(109)</w:t>
            </w:r>
          </w:p>
        </w:tc>
        <w:tc>
          <w:tcPr>
            <w:tcW w:w="1410" w:type="dxa"/>
            <w:tcBorders>
              <w:top w:val="single" w:sz="4" w:space="0" w:color="auto"/>
              <w:left w:val="single" w:sz="4" w:space="0" w:color="auto"/>
              <w:bottom w:val="nil"/>
              <w:right w:val="single" w:sz="4" w:space="0" w:color="auto"/>
            </w:tcBorders>
            <w:shd w:val="clear" w:color="auto" w:fill="8DB3E2"/>
          </w:tcPr>
          <w:p w:rsidR="001E3D5D" w:rsidRPr="00ED79E7" w:rsidP="00117897" w14:paraId="1EE94BBD" w14:textId="53EB89FB">
            <w:pPr>
              <w:shd w:val="clear" w:color="auto" w:fill="8DB3E2"/>
              <w:jc w:val="center"/>
              <w:rPr>
                <w:rFonts w:ascii="Calibri" w:eastAsia="Calibri" w:hAnsi="Calibri" w:cs="Calibri"/>
                <w:b/>
                <w:bCs/>
                <w:color w:val="10405D"/>
                <w:sz w:val="22"/>
                <w:szCs w:val="22"/>
              </w:rPr>
            </w:pPr>
            <w:r w:rsidRPr="00ED79E7">
              <w:rPr>
                <w:rFonts w:ascii="Calibri" w:eastAsia="Calibri" w:hAnsi="Calibri" w:cs="Calibri"/>
                <w:b/>
                <w:bCs/>
                <w:color w:val="10405D"/>
                <w:sz w:val="22"/>
                <w:szCs w:val="22"/>
              </w:rPr>
              <w:t>(110)</w:t>
            </w:r>
          </w:p>
        </w:tc>
        <w:tc>
          <w:tcPr>
            <w:tcW w:w="1500" w:type="dxa"/>
            <w:tcBorders>
              <w:top w:val="single" w:sz="4" w:space="0" w:color="auto"/>
              <w:left w:val="single" w:sz="4" w:space="0" w:color="auto"/>
              <w:bottom w:val="nil"/>
              <w:right w:val="single" w:sz="4" w:space="0" w:color="auto"/>
            </w:tcBorders>
            <w:shd w:val="clear" w:color="auto" w:fill="8DB3E2"/>
          </w:tcPr>
          <w:p w:rsidR="001E3D5D" w:rsidP="001E3D5D" w14:paraId="00D19144" w14:textId="5B80A42B">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(120)</w:t>
            </w:r>
          </w:p>
        </w:tc>
        <w:tc>
          <w:tcPr>
            <w:tcW w:w="1683" w:type="dxa"/>
            <w:tcBorders>
              <w:top w:val="single" w:sz="4" w:space="0" w:color="auto"/>
              <w:left w:val="single" w:sz="4" w:space="0" w:color="auto"/>
              <w:bottom w:val="single" w:sz="4" w:space="0" w:color="auto"/>
              <w:right w:val="single" w:sz="4" w:space="0" w:color="auto"/>
            </w:tcBorders>
            <w:shd w:val="clear" w:color="auto" w:fill="BBD5EA"/>
            <w:tcMar>
              <w:top w:w="60" w:type="dxa"/>
              <w:left w:w="105" w:type="dxa"/>
              <w:bottom w:w="60" w:type="dxa"/>
              <w:right w:w="75" w:type="dxa"/>
            </w:tcMar>
          </w:tcPr>
          <w:p w:rsidR="001E3D5D" w:rsidP="00117897" w14:paraId="7F991A7A" w14:textId="0553F458">
            <w:pPr>
              <w:shd w:val="clear" w:color="auto" w:fill="BBD5EA"/>
              <w:jc w:val="center"/>
              <w:rPr>
                <w:rFonts w:ascii="Calibri" w:eastAsia="Calibri" w:hAnsi="Calibri" w:cs="Calibri"/>
                <w:b/>
                <w:bCs/>
                <w:color w:val="10405D"/>
                <w:sz w:val="22"/>
                <w:szCs w:val="22"/>
              </w:rPr>
            </w:pPr>
          </w:p>
        </w:tc>
      </w:tr>
      <w:tr w14:paraId="7F991A83" w14:textId="77777777" w:rsidTr="006F75AB">
        <w:tblPrEx>
          <w:tblW w:w="22060" w:type="dxa"/>
          <w:tblCellSpacing w:w="15" w:type="dxa"/>
          <w:tblLayout w:type="fixed"/>
          <w:tblCellMar>
            <w:top w:w="15" w:type="dxa"/>
            <w:left w:w="15" w:type="dxa"/>
            <w:bottom w:w="15" w:type="dxa"/>
            <w:right w:w="15" w:type="dxa"/>
          </w:tblCellMar>
          <w:tblLook w:val="04A0"/>
        </w:tblPrEx>
        <w:trPr>
          <w:tblCellSpacing w:w="15" w:type="dxa"/>
        </w:trPr>
        <w:tc>
          <w:tcPr>
            <w:tcW w:w="16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E3D5D" w:rsidP="00117897" w14:paraId="7F991A7C" w14:textId="77777777">
            <w:pPr>
              <w:jc w:val="center"/>
              <w:rPr>
                <w:rFonts w:ascii="Calibri" w:eastAsia="Calibri" w:hAnsi="Calibri" w:cs="Calibri"/>
                <w:color w:val="000000"/>
                <w:sz w:val="22"/>
                <w:szCs w:val="22"/>
              </w:rPr>
            </w:pPr>
          </w:p>
        </w:tc>
        <w:tc>
          <w:tcPr>
            <w:tcW w:w="1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E3D5D" w:rsidP="00117897" w14:paraId="7F991A7D" w14:textId="77777777">
            <w:pPr>
              <w:jc w:val="center"/>
              <w:rPr>
                <w:rFonts w:ascii="Calibri" w:eastAsia="Calibri" w:hAnsi="Calibri" w:cs="Calibri"/>
                <w:color w:val="000000"/>
                <w:sz w:val="22"/>
                <w:szCs w:val="22"/>
              </w:rPr>
            </w:pPr>
          </w:p>
        </w:tc>
        <w:tc>
          <w:tcPr>
            <w:tcW w:w="1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E3D5D" w:rsidP="00117897" w14:paraId="7F991A7E" w14:textId="77777777">
            <w:pPr>
              <w:jc w:val="center"/>
              <w:rPr>
                <w:rFonts w:ascii="Calibri" w:eastAsia="Calibri" w:hAnsi="Calibri" w:cs="Calibri"/>
                <w:color w:val="000000"/>
                <w:sz w:val="22"/>
                <w:szCs w:val="22"/>
              </w:rPr>
            </w:pPr>
          </w:p>
        </w:tc>
        <w:tc>
          <w:tcPr>
            <w:tcW w:w="1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E3D5D" w:rsidP="00117897" w14:paraId="7F991A7F" w14:textId="77777777">
            <w:pPr>
              <w:jc w:val="center"/>
              <w:rPr>
                <w:rFonts w:ascii="Calibri" w:eastAsia="Calibri" w:hAnsi="Calibri" w:cs="Calibri"/>
                <w:color w:val="000000"/>
                <w:sz w:val="22"/>
                <w:szCs w:val="22"/>
              </w:rPr>
            </w:pPr>
          </w:p>
        </w:tc>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E3D5D" w:rsidP="00117897" w14:paraId="7F991A80" w14:textId="77777777">
            <w:pPr>
              <w:jc w:val="center"/>
              <w:rPr>
                <w:rFonts w:ascii="Calibri" w:eastAsia="Calibri" w:hAnsi="Calibri" w:cs="Calibri"/>
                <w:color w:val="000000"/>
                <w:sz w:val="22"/>
                <w:szCs w:val="22"/>
              </w:rPr>
            </w:pPr>
          </w:p>
        </w:tc>
        <w:tc>
          <w:tcPr>
            <w:tcW w:w="22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E3D5D" w:rsidP="00117897" w14:paraId="7F991A81" w14:textId="77777777">
            <w:pPr>
              <w:jc w:val="center"/>
              <w:rPr>
                <w:rFonts w:ascii="Calibri" w:eastAsia="Calibri" w:hAnsi="Calibri" w:cs="Calibri"/>
                <w:color w:val="000000"/>
                <w:sz w:val="22"/>
                <w:szCs w:val="22"/>
              </w:rPr>
            </w:pPr>
          </w:p>
        </w:tc>
        <w:tc>
          <w:tcPr>
            <w:tcW w:w="4650" w:type="dxa"/>
            <w:tcBorders>
              <w:top w:val="single" w:sz="4" w:space="0" w:color="auto"/>
              <w:left w:val="single" w:sz="4" w:space="0" w:color="auto"/>
              <w:bottom w:val="single" w:sz="4" w:space="0" w:color="auto"/>
              <w:right w:val="single" w:sz="4" w:space="0" w:color="auto"/>
            </w:tcBorders>
          </w:tcPr>
          <w:p w:rsidR="001E3D5D" w:rsidP="00117897" w14:paraId="17C3C7BE" w14:textId="77777777">
            <w:pPr>
              <w:jc w:val="center"/>
              <w:rPr>
                <w:rFonts w:ascii="Calibri" w:eastAsia="Calibri" w:hAnsi="Calibri" w:cs="Calibri"/>
                <w:color w:val="000000"/>
                <w:sz w:val="22"/>
                <w:szCs w:val="22"/>
              </w:rPr>
            </w:pPr>
          </w:p>
        </w:tc>
        <w:tc>
          <w:tcPr>
            <w:tcW w:w="1410" w:type="dxa"/>
            <w:tcBorders>
              <w:top w:val="single" w:sz="4" w:space="0" w:color="auto"/>
              <w:left w:val="single" w:sz="4" w:space="0" w:color="auto"/>
              <w:bottom w:val="single" w:sz="4" w:space="0" w:color="auto"/>
              <w:right w:val="single" w:sz="4" w:space="0" w:color="auto"/>
            </w:tcBorders>
          </w:tcPr>
          <w:p w:rsidR="001E3D5D" w:rsidP="00117897" w14:paraId="0AAF501E" w14:textId="77777777">
            <w:pPr>
              <w:jc w:val="center"/>
              <w:rPr>
                <w:rFonts w:ascii="Calibri" w:eastAsia="Calibri" w:hAnsi="Calibri" w:cs="Calibri"/>
                <w:color w:val="000000"/>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E3D5D" w:rsidP="00117897" w14:paraId="562A1B4A" w14:textId="77777777">
            <w:pPr>
              <w:jc w:val="center"/>
              <w:rPr>
                <w:rFonts w:ascii="Calibri" w:eastAsia="Calibri" w:hAnsi="Calibri" w:cs="Calibri"/>
                <w:color w:val="000000"/>
                <w:sz w:val="22"/>
                <w:szCs w:val="22"/>
              </w:rPr>
            </w:pPr>
          </w:p>
        </w:tc>
        <w:tc>
          <w:tcPr>
            <w:tcW w:w="16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E3D5D" w:rsidP="00117897" w14:paraId="7F991A82" w14:textId="371906E4">
            <w:pPr>
              <w:jc w:val="center"/>
              <w:rPr>
                <w:rFonts w:ascii="Calibri" w:eastAsia="Calibri" w:hAnsi="Calibri" w:cs="Calibri"/>
                <w:color w:val="000000"/>
                <w:sz w:val="22"/>
                <w:szCs w:val="22"/>
              </w:rPr>
            </w:pPr>
          </w:p>
        </w:tc>
      </w:tr>
    </w:tbl>
    <w:bookmarkEnd w:id="936"/>
    <w:p w:rsidR="00223398" w:rsidRPr="00401F57" w14:paraId="7F991A84" w14:textId="5A39F9A0">
      <w:pPr>
        <w:rPr>
          <w:noProof/>
        </w:rPr>
      </w:pPr>
      <w:r>
        <w:rPr>
          <w:noProof/>
        </w:rPr>
        <w:br w:type="textWrapping" w:clear="all"/>
      </w:r>
    </w:p>
    <w:p w:rsidR="00223398" w:rsidRPr="00401F57" w14:paraId="7F991A85" w14:textId="77777777">
      <w:pPr>
        <w:rPr>
          <w:noProof/>
        </w:rPr>
      </w:pPr>
    </w:p>
    <w:p w:rsidR="00223398" w:rsidP="00741992" w14:paraId="7F991A86" w14:textId="77777777">
      <w:pPr>
        <w:rPr>
          <w:rFonts w:asciiTheme="majorHAnsi" w:hAnsiTheme="majorHAnsi"/>
        </w:rPr>
        <w:sectPr w:rsidSect="00741992">
          <w:footerReference w:type="default" r:id="rId24"/>
          <w:pgSz w:w="24480" w:h="15840" w:orient="landscape" w:code="3"/>
          <w:pgMar w:top="1008" w:right="1152" w:bottom="1008" w:left="1152" w:header="720" w:footer="720" w:gutter="0"/>
          <w:cols w:space="720"/>
          <w:docGrid w:linePitch="360"/>
        </w:sectPr>
      </w:pPr>
      <w:bookmarkStart w:id="937" w:name="_GoBack_17"/>
      <w:bookmarkEnd w:id="935"/>
      <w:bookmarkEnd w:id="937"/>
    </w:p>
    <w:p w:rsidR="00223398" w:rsidRPr="00401F57" w:rsidP="00741992" w14:paraId="7F991A87" w14:textId="77777777">
      <w:pPr>
        <w:pStyle w:val="Heading2"/>
        <w:rPr>
          <w:rFonts w:ascii="Cambria" w:eastAsia="Cambria" w:hAnsi="Cambria" w:cs="Cambria"/>
          <w:noProof/>
          <w:color w:val="4F81BD"/>
          <w:sz w:val="26"/>
        </w:rPr>
      </w:pPr>
      <w:bookmarkStart w:id="938" w:name="_Toc256001970"/>
      <w:bookmarkStart w:id="939" w:name="_Toc256001901"/>
      <w:bookmarkStart w:id="940" w:name="_Toc256001833"/>
      <w:bookmarkStart w:id="941" w:name="_Toc256001766"/>
      <w:bookmarkStart w:id="942" w:name="_Toc256001701"/>
      <w:bookmarkStart w:id="943" w:name="_Toc256001637"/>
      <w:bookmarkStart w:id="944" w:name="_Toc256001574"/>
      <w:bookmarkStart w:id="945" w:name="_Toc256001512"/>
      <w:bookmarkStart w:id="946" w:name="_Toc256001452"/>
      <w:bookmarkStart w:id="947" w:name="_Toc256001393"/>
      <w:bookmarkStart w:id="948" w:name="_Toc256001335"/>
      <w:bookmarkStart w:id="949" w:name="_Toc256001278"/>
      <w:bookmarkStart w:id="950" w:name="_Toc256001222"/>
      <w:bookmarkStart w:id="951" w:name="_Toc256001167"/>
      <w:bookmarkStart w:id="952" w:name="_Toc256001113"/>
      <w:bookmarkStart w:id="953" w:name="_Toc256001061"/>
      <w:bookmarkStart w:id="954" w:name="_Toc256001010"/>
      <w:bookmarkStart w:id="955" w:name="_Toc256000961"/>
      <w:bookmarkStart w:id="956" w:name="_Toc256000913"/>
      <w:bookmarkStart w:id="957" w:name="_Toc256000866"/>
      <w:bookmarkStart w:id="958" w:name="_Toc256000820"/>
      <w:bookmarkStart w:id="959" w:name="_Toc256000775"/>
      <w:bookmarkStart w:id="960" w:name="_Toc256000731"/>
      <w:bookmarkStart w:id="961" w:name="_Toc256000688"/>
      <w:bookmarkStart w:id="962" w:name="_Toc256000646"/>
      <w:bookmarkStart w:id="963" w:name="_Toc256000605"/>
      <w:bookmarkStart w:id="964" w:name="_Toc256000565"/>
      <w:bookmarkStart w:id="965" w:name="_Toc256000527"/>
      <w:bookmarkStart w:id="966" w:name="_Toc256000490"/>
      <w:bookmarkStart w:id="967" w:name="_Toc256000455"/>
      <w:bookmarkStart w:id="968" w:name="_Toc256000422"/>
      <w:bookmarkStart w:id="969" w:name="_Toc256000391"/>
      <w:bookmarkStart w:id="970" w:name="_Toc256000361"/>
      <w:bookmarkStart w:id="971" w:name="_Toc256000332"/>
      <w:bookmarkStart w:id="972" w:name="_Toc256000305"/>
      <w:bookmarkStart w:id="973" w:name="_Toc256000279"/>
      <w:bookmarkStart w:id="974" w:name="_Toc256000255"/>
      <w:r>
        <w:rPr>
          <w:rFonts w:ascii="Cambria" w:eastAsia="Cambria" w:hAnsi="Cambria" w:cs="Cambria"/>
          <w:noProof/>
          <w:color w:val="4F81BD"/>
          <w:sz w:val="26"/>
        </w:rPr>
        <w:t>4.2.   IND</w:t>
      </w:r>
      <w:r w:rsidRPr="007F4008">
        <w:rPr>
          <w:rFonts w:ascii="Cambria" w:eastAsia="Cambria" w:hAnsi="Cambria" w:cs="Cambria"/>
          <w:noProof/>
          <w:color w:val="4F81BD"/>
          <w:sz w:val="26"/>
        </w:rPr>
        <w:t>GEN</w:t>
      </w:r>
      <w:r>
        <w:rPr>
          <w:rFonts w:ascii="Cambria" w:eastAsia="Cambria" w:hAnsi="Cambria" w:cs="Cambria"/>
          <w:noProof/>
          <w:color w:val="4F81BD"/>
          <w:sz w:val="26"/>
        </w:rPr>
        <w:t>-PY: Individual Prior Year</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rsidR="0043004B" w14:paraId="7F991A88" w14:textId="3C91623F">
      <w:pPr>
        <w:spacing w:after="200"/>
      </w:pPr>
      <w:r>
        <w:rPr>
          <w:rFonts w:ascii="Calibri" w:eastAsia="Calibri" w:hAnsi="Calibri" w:cs="Calibri"/>
          <w:color w:val="000000"/>
        </w:rPr>
        <w:t xml:space="preserve">The </w:t>
      </w:r>
      <w:r w:rsidRPr="007F4008">
        <w:rPr>
          <w:rFonts w:ascii="Calibri" w:eastAsia="Calibri" w:hAnsi="Calibri" w:cs="Calibri"/>
        </w:rPr>
        <w:t xml:space="preserve">IND-PY </w:t>
      </w:r>
      <w:r>
        <w:rPr>
          <w:rFonts w:ascii="Calibri" w:eastAsia="Calibri" w:hAnsi="Calibri" w:cs="Calibri"/>
          <w:color w:val="000000"/>
        </w:rPr>
        <w:t>subform</w:t>
      </w:r>
      <w:r>
        <w:rPr>
          <w:rFonts w:ascii="Calibri" w:eastAsia="Calibri" w:hAnsi="Calibri" w:cs="Calibri"/>
          <w:color w:val="000000"/>
        </w:rPr>
        <w:t xml:space="preserve"> captures 1-year follow-up information about individuals who received direct financial support (e.g., loans, loan repayment, scholarships, or stipends) through a </w:t>
      </w:r>
      <w:r w:rsidR="00E33768">
        <w:rPr>
          <w:rFonts w:ascii="Calibri" w:eastAsia="Calibri" w:hAnsi="Calibri" w:cs="Calibri"/>
          <w:color w:val="000000"/>
        </w:rPr>
        <w:t xml:space="preserve">HRSA </w:t>
      </w:r>
      <w:r>
        <w:rPr>
          <w:rFonts w:ascii="Calibri" w:eastAsia="Calibri" w:hAnsi="Calibri" w:cs="Calibri"/>
          <w:color w:val="000000"/>
        </w:rPr>
        <w:t xml:space="preserve">grant or participated in specific types of </w:t>
      </w:r>
      <w:r w:rsidR="00E33768">
        <w:rPr>
          <w:rFonts w:ascii="Calibri" w:eastAsia="Calibri" w:hAnsi="Calibri" w:cs="Calibri"/>
        </w:rPr>
        <w:t>HRSA</w:t>
      </w:r>
      <w:r w:rsidRPr="00ED79E7">
        <w:rPr>
          <w:rFonts w:ascii="Calibri" w:eastAsia="Calibri" w:hAnsi="Calibri" w:cs="Calibri"/>
        </w:rPr>
        <w:t>-</w:t>
      </w:r>
      <w:r>
        <w:rPr>
          <w:rFonts w:ascii="Calibri" w:eastAsia="Calibri" w:hAnsi="Calibri" w:cs="Calibri"/>
          <w:color w:val="000000"/>
        </w:rPr>
        <w:t>supported training programs and have since graduated or completed their training. Please complete this form for each individual listed below. If you have any questions about how to complete this form,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w:t>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7"/>
        <w:gridCol w:w="1041"/>
        <w:gridCol w:w="1416"/>
        <w:gridCol w:w="1177"/>
        <w:gridCol w:w="1084"/>
        <w:gridCol w:w="2154"/>
        <w:gridCol w:w="2311"/>
        <w:gridCol w:w="1382"/>
        <w:gridCol w:w="918"/>
        <w:gridCol w:w="1555"/>
        <w:gridCol w:w="1409"/>
        <w:gridCol w:w="2575"/>
        <w:gridCol w:w="2727"/>
        <w:gridCol w:w="1714"/>
      </w:tblGrid>
      <w:tr w14:paraId="7F991A97" w14:textId="77777777" w:rsidTr="40208D6D">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rHeight w:val="1263"/>
          <w:tblCellSpacing w:w="15" w:type="dxa"/>
        </w:trPr>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14:paraId="7F991A89" w14:textId="77777777">
            <w:pPr>
              <w:shd w:val="clear" w:color="auto" w:fill="BBD5EA"/>
              <w:rPr>
                <w:rFonts w:ascii="Calibri" w:eastAsia="Calibri" w:hAnsi="Calibri" w:cs="Calibri"/>
                <w:b/>
                <w:bCs/>
                <w:color w:val="10405D"/>
                <w:sz w:val="22"/>
                <w:szCs w:val="22"/>
              </w:rPr>
            </w:pPr>
            <w:bookmarkStart w:id="975" w:name="_Hlk207952550"/>
            <w:r>
              <w:rPr>
                <w:rFonts w:ascii="Calibri" w:eastAsia="Calibri" w:hAnsi="Calibri" w:cs="Calibri"/>
                <w:b/>
                <w:bCs/>
                <w:color w:val="10405D"/>
                <w:sz w:val="22"/>
                <w:szCs w:val="22"/>
              </w:rPr>
              <w:t>No.</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8A"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8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Type of Training Program</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8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Trainee Unique ID</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8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NPI Number</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8E"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Training or Awardee Category</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8F"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Enrollment / Employment Status</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0" w:type="dxa"/>
              <w:bottom w:w="60" w:type="dxa"/>
              <w:right w:w="29" w:type="dxa"/>
            </w:tcMar>
          </w:tcPr>
          <w:p w:rsidR="00646BAD" w:rsidP="00D92D41" w14:paraId="7F991A90"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Sex</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29" w:type="dxa"/>
              <w:bottom w:w="60" w:type="dxa"/>
              <w:right w:w="29" w:type="dxa"/>
            </w:tcMar>
          </w:tcPr>
          <w:p w:rsidR="00646BAD" w:rsidP="00D92D41" w14:paraId="7F991A91"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Year of Birth</w:t>
            </w:r>
          </w:p>
        </w:tc>
        <w:tc>
          <w:tcPr>
            <w:tcW w:w="0" w:type="auto"/>
            <w:tcBorders>
              <w:top w:val="single" w:sz="4" w:space="0" w:color="auto"/>
              <w:left w:val="single" w:sz="6" w:space="0" w:color="000000" w:themeColor="text1"/>
              <w:right w:val="single" w:sz="6" w:space="0" w:color="000000" w:themeColor="text1"/>
            </w:tcBorders>
            <w:shd w:val="clear" w:color="auto" w:fill="BBD5EA"/>
            <w:tcMar>
              <w:top w:w="0" w:type="dxa"/>
              <w:left w:w="0" w:type="dxa"/>
              <w:bottom w:w="216" w:type="dxa"/>
              <w:right w:w="72" w:type="dxa"/>
            </w:tcMar>
          </w:tcPr>
          <w:p w:rsidR="00646BAD" w:rsidRPr="00997980" w:rsidP="00D92D41" w14:paraId="19CD5146" w14:textId="6E37F9B5">
            <w:pPr>
              <w:shd w:val="clear" w:color="auto" w:fill="BBD5EA"/>
              <w:jc w:val="center"/>
              <w:rPr>
                <w:rFonts w:ascii="Calibri" w:eastAsia="Calibri" w:hAnsi="Calibri" w:cs="Calibri"/>
                <w:b/>
                <w:bCs/>
                <w:color w:val="FF0000"/>
                <w:sz w:val="22"/>
                <w:szCs w:val="22"/>
              </w:rPr>
            </w:pPr>
            <w:r w:rsidRPr="40208D6D">
              <w:rPr>
                <w:rFonts w:ascii="Calibri" w:eastAsia="Calibri" w:hAnsi="Calibri" w:cs="Calibri"/>
                <w:b/>
                <w:bCs/>
                <w:color w:val="10405D"/>
                <w:sz w:val="22"/>
                <w:szCs w:val="22"/>
              </w:rPr>
              <w:t>Select Individual’s Ethnicity</w:t>
            </w:r>
          </w:p>
        </w:tc>
        <w:tc>
          <w:tcPr>
            <w:tcW w:w="0" w:type="auto"/>
            <w:tcBorders>
              <w:top w:val="single" w:sz="4" w:space="0" w:color="auto"/>
              <w:left w:val="single" w:sz="4" w:space="0" w:color="auto"/>
              <w:bottom w:val="nil"/>
              <w:right w:val="single" w:sz="4" w:space="0" w:color="auto"/>
            </w:tcBorders>
            <w:shd w:val="clear" w:color="auto" w:fill="BBD5EA"/>
          </w:tcPr>
          <w:p w:rsidR="00646BAD" w:rsidP="00D92D41" w14:paraId="2E714A71" w14:textId="670936EF">
            <w:pPr>
              <w:shd w:val="clear" w:color="auto" w:fill="BBD5EA"/>
              <w:jc w:val="center"/>
              <w:rPr>
                <w:rFonts w:ascii="Calibri" w:eastAsia="Calibri" w:hAnsi="Calibri" w:cs="Calibri"/>
                <w:b/>
                <w:bCs/>
                <w:color w:val="10405D"/>
                <w:sz w:val="22"/>
                <w:szCs w:val="22"/>
              </w:rPr>
            </w:pPr>
            <w:r w:rsidRPr="40208D6D">
              <w:rPr>
                <w:rFonts w:ascii="Calibri" w:eastAsia="Calibri" w:hAnsi="Calibri" w:cs="Calibri"/>
                <w:b/>
                <w:bCs/>
                <w:color w:val="10405D"/>
                <w:sz w:val="22"/>
                <w:szCs w:val="22"/>
              </w:rPr>
              <w:t xml:space="preserve">Select Individual’s Race </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94" w14:textId="431597E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from a Rural Residential Background</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9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from a Disadvantaged Background</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rsidP="00D92D41" w14:paraId="7F991A96"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Profession</w:t>
            </w:r>
          </w:p>
        </w:tc>
      </w:tr>
      <w:tr w14:paraId="7F991AA6" w14:textId="77777777" w:rsidTr="40208D6D">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646BAD" w14:paraId="7F991A98"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14:paraId="7F991A99"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9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9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1</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9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9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w:t>
            </w:r>
            <w:r>
              <w:rPr>
                <w:rFonts w:ascii="Calibri" w:eastAsia="Calibri" w:hAnsi="Calibri" w:cs="Calibri"/>
                <w:b/>
                <w:bCs/>
                <w:color w:val="10405D"/>
                <w:sz w:val="22"/>
                <w:szCs w:val="22"/>
              </w:rPr>
              <w:br/>
              <w:t>Block 2</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9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3</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29" w:type="dxa"/>
              <w:bottom w:w="60" w:type="dxa"/>
              <w:right w:w="29" w:type="dxa"/>
            </w:tcMar>
          </w:tcPr>
          <w:p w:rsidR="00646BAD" w:rsidP="002C7E13" w14:paraId="7F991A9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29" w:type="dxa"/>
              <w:bottom w:w="60" w:type="dxa"/>
              <w:right w:w="29" w:type="dxa"/>
            </w:tcMar>
          </w:tcPr>
          <w:p w:rsidR="00646BAD" w:rsidP="002C7E13" w14:paraId="7F991AA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right w:w="29" w:type="dxa"/>
            </w:tcMar>
            <w:vAlign w:val="center"/>
          </w:tcPr>
          <w:p w:rsidR="00072BA6" w:rsidRPr="0082372C" w:rsidP="002A46F5" w14:paraId="2E01EDD0" w14:textId="00A0E6BA">
            <w:pPr>
              <w:shd w:val="clear" w:color="auto" w:fill="8DB3E2"/>
              <w:jc w:val="center"/>
              <w:rPr>
                <w:rFonts w:ascii="Calibri" w:eastAsia="Calibri" w:hAnsi="Calibri" w:cs="Calibri"/>
                <w:b/>
                <w:bCs/>
                <w:color w:val="10405D"/>
                <w:sz w:val="22"/>
                <w:szCs w:val="22"/>
              </w:rPr>
            </w:pPr>
            <w:r w:rsidRPr="40208D6D">
              <w:rPr>
                <w:rFonts w:ascii="Calibri" w:eastAsia="Calibri" w:hAnsi="Calibri" w:cs="Calibri"/>
                <w:b/>
                <w:bCs/>
                <w:color w:val="10405D"/>
                <w:sz w:val="22"/>
                <w:szCs w:val="22"/>
              </w:rPr>
              <w:t>(7)</w:t>
            </w:r>
            <w:r>
              <w:br/>
            </w:r>
            <w:r w:rsidRPr="40208D6D">
              <w:rPr>
                <w:rFonts w:ascii="Calibri" w:eastAsia="Calibri" w:hAnsi="Calibri" w:cs="Calibri"/>
                <w:b/>
                <w:bCs/>
                <w:color w:val="10405D"/>
                <w:sz w:val="22"/>
                <w:szCs w:val="22"/>
              </w:rPr>
              <w:t>Block 6</w:t>
            </w:r>
          </w:p>
        </w:tc>
        <w:tc>
          <w:tcPr>
            <w:tcW w:w="0" w:type="auto"/>
            <w:tcBorders>
              <w:top w:val="single" w:sz="4" w:space="0" w:color="auto"/>
              <w:left w:val="single" w:sz="4" w:space="0" w:color="auto"/>
              <w:bottom w:val="nil"/>
              <w:right w:val="single" w:sz="4" w:space="0" w:color="auto"/>
            </w:tcBorders>
            <w:shd w:val="clear" w:color="auto" w:fill="8DB3E2"/>
          </w:tcPr>
          <w:p w:rsidR="003652C6" w:rsidP="003652C6" w14:paraId="2CA309B1" w14:textId="77777777">
            <w:pPr>
              <w:shd w:val="clear" w:color="auto" w:fill="8DB3E2"/>
              <w:jc w:val="center"/>
              <w:rPr>
                <w:rFonts w:ascii="Calibri" w:eastAsia="Calibri" w:hAnsi="Calibri" w:cs="Calibri"/>
                <w:b/>
                <w:bCs/>
                <w:color w:val="10405D"/>
                <w:sz w:val="22"/>
                <w:szCs w:val="22"/>
              </w:rPr>
            </w:pPr>
          </w:p>
          <w:p w:rsidR="00072BA6" w:rsidP="003652C6" w14:paraId="7914C84F" w14:textId="0309DE55">
            <w:pPr>
              <w:shd w:val="clear" w:color="auto" w:fill="8DB3E2"/>
              <w:jc w:val="center"/>
              <w:rPr>
                <w:rFonts w:ascii="Calibri" w:eastAsia="Calibri" w:hAnsi="Calibri" w:cs="Calibri"/>
                <w:b/>
                <w:bCs/>
                <w:color w:val="10405D"/>
                <w:sz w:val="22"/>
                <w:szCs w:val="22"/>
              </w:rPr>
            </w:pPr>
            <w:r w:rsidRPr="40208D6D">
              <w:rPr>
                <w:rFonts w:ascii="Calibri" w:eastAsia="Calibri" w:hAnsi="Calibri" w:cs="Calibri"/>
                <w:b/>
                <w:bCs/>
                <w:color w:val="10405D"/>
                <w:sz w:val="22"/>
                <w:szCs w:val="22"/>
              </w:rPr>
              <w:t>(8)</w:t>
            </w:r>
          </w:p>
          <w:p w:rsidR="00072BA6" w:rsidP="003652C6" w14:paraId="2CA78B20" w14:textId="4F9743E7">
            <w:pPr>
              <w:shd w:val="clear" w:color="auto" w:fill="8DB3E2"/>
              <w:jc w:val="center"/>
              <w:rPr>
                <w:rFonts w:ascii="Calibri" w:eastAsia="Calibri" w:hAnsi="Calibri" w:cs="Calibri"/>
                <w:b/>
                <w:bCs/>
                <w:color w:val="10405D"/>
                <w:sz w:val="22"/>
                <w:szCs w:val="22"/>
              </w:rPr>
            </w:pPr>
            <w:r w:rsidRPr="40208D6D">
              <w:rPr>
                <w:rFonts w:ascii="Calibri" w:eastAsia="Calibri" w:hAnsi="Calibri" w:cs="Calibri"/>
                <w:b/>
                <w:bCs/>
                <w:color w:val="10405D"/>
                <w:sz w:val="22"/>
                <w:szCs w:val="22"/>
              </w:rPr>
              <w:t>Block 7</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A3" w14:textId="26DAA2E2">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8</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A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9</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646BAD" w:rsidP="002C7E13" w14:paraId="7F991AA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(10a)</w:t>
            </w:r>
          </w:p>
        </w:tc>
      </w:tr>
      <w:tr w14:paraId="7F991AB5" w14:textId="77777777" w:rsidTr="40208D6D">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646BAD" w14:paraId="7F991AA7"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646BAD" w14:paraId="7F991AA8"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A9"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AA"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AB"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AC"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AD"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29" w:type="dxa"/>
              <w:bottom w:w="15" w:type="dxa"/>
              <w:right w:w="29" w:type="dxa"/>
            </w:tcMar>
            <w:vAlign w:val="center"/>
          </w:tcPr>
          <w:p w:rsidR="00646BAD" w14:paraId="7F991AAE"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29" w:type="dxa"/>
              <w:bottom w:w="15" w:type="dxa"/>
              <w:right w:w="29" w:type="dxa"/>
            </w:tcMar>
            <w:vAlign w:val="center"/>
          </w:tcPr>
          <w:p w:rsidR="00646BAD" w14:paraId="7F991AAF"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right w:w="29" w:type="dxa"/>
            </w:tcMar>
          </w:tcPr>
          <w:p w:rsidR="00646BAD" w:rsidRPr="00CD2E24" w:rsidP="002A46F5" w14:paraId="5C915DEC" w14:textId="77777777">
            <w:pPr>
              <w:jc w:val="center"/>
              <w:rPr>
                <w:rFonts w:ascii="Calibri" w:eastAsia="Calibri" w:hAnsi="Calibri" w:cs="Calibri"/>
                <w:b/>
                <w:bCs/>
                <w:strike/>
                <w:color w:val="FF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6BAD" w14:paraId="744DDCDF"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B2" w14:textId="08F9DADC">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B3"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646BAD" w14:paraId="7F991AB4" w14:textId="77777777">
            <w:pPr>
              <w:jc w:val="center"/>
              <w:rPr>
                <w:rFonts w:ascii="Calibri" w:eastAsia="Calibri" w:hAnsi="Calibri" w:cs="Calibri"/>
                <w:color w:val="000000"/>
                <w:sz w:val="22"/>
                <w:szCs w:val="22"/>
              </w:rPr>
            </w:pPr>
          </w:p>
        </w:tc>
      </w:tr>
      <w:bookmarkEnd w:id="975"/>
    </w:tbl>
    <w:p w:rsidR="00223398" w:rsidRPr="00401F57" w14:paraId="7F991AB6"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2423"/>
        <w:gridCol w:w="1086"/>
        <w:gridCol w:w="2595"/>
        <w:gridCol w:w="857"/>
        <w:gridCol w:w="1568"/>
        <w:gridCol w:w="1898"/>
        <w:gridCol w:w="2814"/>
        <w:gridCol w:w="2801"/>
        <w:gridCol w:w="898"/>
        <w:gridCol w:w="742"/>
        <w:gridCol w:w="758"/>
        <w:gridCol w:w="1627"/>
        <w:gridCol w:w="1973"/>
      </w:tblGrid>
      <w:tr w14:paraId="7F991AC4" w14:textId="77777777" w:rsidTr="001C1132">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B7"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Primary Discipline/Specialty</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B8" w14:textId="429CE8C5">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Select Degree Earned</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C1132" w:rsidP="002A46F5" w14:paraId="27BCFBE0" w14:textId="43436262">
            <w:pPr>
              <w:shd w:val="clear" w:color="auto" w:fill="BBD5EA"/>
              <w:jc w:val="center"/>
              <w:rPr>
                <w:rFonts w:ascii="Calibri" w:eastAsia="Calibri" w:hAnsi="Calibri" w:cs="Calibri"/>
                <w:b/>
                <w:bCs/>
                <w:color w:val="10405D"/>
                <w:sz w:val="22"/>
                <w:szCs w:val="22"/>
              </w:rPr>
            </w:pPr>
            <w:r w:rsidRPr="008E40B1">
              <w:rPr>
                <w:rFonts w:ascii="Calibri" w:eastAsia="Calibri" w:hAnsi="Calibri" w:cs="Calibri"/>
                <w:b/>
                <w:bCs/>
                <w:color w:val="10405D"/>
                <w:sz w:val="22"/>
                <w:szCs w:val="22"/>
              </w:rPr>
              <w:t>Select</w:t>
            </w:r>
            <w:r w:rsidRPr="008E40B1">
              <w:rPr>
                <w:rFonts w:ascii="Calibri" w:eastAsia="Calibri" w:hAnsi="Calibri" w:cs="Calibri"/>
                <w:b/>
                <w:bCs/>
                <w:color w:val="10405D"/>
                <w:sz w:val="22"/>
                <w:szCs w:val="22"/>
              </w:rPr>
              <w:t xml:space="preserve"> the Individual’s Current Employment/Training Status</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BA" w14:textId="55AEA356">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Zip Code</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BB" w14:textId="23D053C3">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Employment</w:t>
            </w:r>
            <w:r w:rsidR="00B72E04">
              <w:rPr>
                <w:rFonts w:ascii="Calibri" w:eastAsia="Calibri" w:hAnsi="Calibri" w:cs="Calibri"/>
                <w:b/>
                <w:bCs/>
                <w:color w:val="10405D"/>
                <w:sz w:val="22"/>
                <w:szCs w:val="22"/>
              </w:rPr>
              <w:t xml:space="preserve"> </w:t>
            </w:r>
            <w:r w:rsidR="00741272">
              <w:rPr>
                <w:rFonts w:ascii="Calibri" w:eastAsia="Calibri" w:hAnsi="Calibri" w:cs="Calibri"/>
                <w:b/>
                <w:bCs/>
                <w:color w:val="10405D"/>
                <w:sz w:val="22"/>
                <w:szCs w:val="22"/>
              </w:rPr>
              <w:t>Type</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B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Employment Location Settings</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BD" w14:textId="5F1AFDE3">
            <w:pPr>
              <w:shd w:val="clear" w:color="auto" w:fill="BBD5EA"/>
              <w:jc w:val="center"/>
              <w:rPr>
                <w:rFonts w:ascii="Calibri" w:eastAsia="Calibri" w:hAnsi="Calibri" w:cs="Calibri"/>
                <w:b/>
                <w:bCs/>
                <w:color w:val="10405D"/>
                <w:sz w:val="22"/>
                <w:szCs w:val="22"/>
              </w:rPr>
            </w:pPr>
            <w:r w:rsidRPr="00866A27">
              <w:rPr>
                <w:rFonts w:ascii="Calibri" w:eastAsia="Calibri" w:hAnsi="Calibri" w:cs="Calibri"/>
                <w:b/>
                <w:bCs/>
                <w:color w:val="10405D"/>
                <w:sz w:val="22"/>
                <w:szCs w:val="22"/>
              </w:rPr>
              <w:t>Select the Individual’s Current Employment/Training Status - PY</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D92D41" w14:paraId="7F991ABE" w14:textId="036E4D82">
            <w:pPr>
              <w:shd w:val="clear" w:color="auto" w:fill="BBD5EA"/>
              <w:jc w:val="center"/>
              <w:rPr>
                <w:rFonts w:ascii="Calibri" w:eastAsia="Calibri" w:hAnsi="Calibri" w:cs="Calibri"/>
                <w:b/>
                <w:bCs/>
                <w:color w:val="10405D"/>
                <w:sz w:val="22"/>
                <w:szCs w:val="22"/>
              </w:rPr>
            </w:pPr>
            <w:r w:rsidRPr="003C6D8E">
              <w:rPr>
                <w:rFonts w:ascii="Calibri" w:eastAsia="Calibri" w:hAnsi="Calibri" w:cs="Calibri"/>
                <w:b/>
                <w:bCs/>
                <w:color w:val="10405D"/>
                <w:sz w:val="22"/>
                <w:szCs w:val="22"/>
              </w:rPr>
              <w:t>Select Individual's Current Employment/Training Activities - PY</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RPr="00D92D41" w:rsidP="002A46F5" w14:paraId="7F991ABF" w14:textId="02793BEA">
            <w:pPr>
              <w:shd w:val="clear" w:color="auto" w:fill="BBD5EA"/>
              <w:jc w:val="center"/>
              <w:rPr>
                <w:rFonts w:ascii="Calibri" w:eastAsia="Calibri" w:hAnsi="Calibri" w:cs="Calibri"/>
                <w:b/>
                <w:bCs/>
                <w:color w:val="FF0000"/>
                <w:sz w:val="22"/>
                <w:szCs w:val="22"/>
              </w:rPr>
            </w:pPr>
            <w:r>
              <w:rPr>
                <w:rFonts w:ascii="Calibri" w:eastAsia="Calibri" w:hAnsi="Calibri" w:cs="Calibri"/>
                <w:b/>
                <w:bCs/>
                <w:color w:val="10405D"/>
                <w:sz w:val="22"/>
                <w:szCs w:val="22"/>
              </w:rPr>
              <w:t>Enter Zip Code PY</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C0" w14:textId="4A446A46">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City PY </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C1" w14:textId="48A6F901">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State PY</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C2" w14:textId="76919D10">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Employment</w:t>
            </w:r>
            <w:r w:rsidR="002C43B5">
              <w:rPr>
                <w:rFonts w:ascii="Calibri" w:eastAsia="Calibri" w:hAnsi="Calibri" w:cs="Calibri"/>
                <w:b/>
                <w:bCs/>
                <w:color w:val="10405D"/>
                <w:sz w:val="22"/>
                <w:szCs w:val="22"/>
              </w:rPr>
              <w:t xml:space="preserve"> </w:t>
            </w:r>
            <w:r w:rsidR="008A026C">
              <w:rPr>
                <w:rFonts w:ascii="Calibri" w:eastAsia="Calibri" w:hAnsi="Calibri" w:cs="Calibri"/>
                <w:b/>
                <w:bCs/>
                <w:color w:val="10405D"/>
                <w:sz w:val="22"/>
                <w:szCs w:val="22"/>
              </w:rPr>
              <w:t>Type</w:t>
            </w:r>
            <w:r>
              <w:rPr>
                <w:rFonts w:ascii="Calibri" w:eastAsia="Calibri" w:hAnsi="Calibri" w:cs="Calibri"/>
                <w:b/>
                <w:bCs/>
                <w:color w:val="10405D"/>
                <w:sz w:val="22"/>
                <w:szCs w:val="22"/>
              </w:rPr>
              <w:t xml:space="preserve"> - PY</w:t>
            </w:r>
          </w:p>
        </w:tc>
        <w:tc>
          <w:tcPr>
            <w:tcW w:w="0" w:type="auto"/>
            <w:tcBorders>
              <w:top w:val="single" w:sz="6" w:space="0" w:color="000000" w:themeColor="text1"/>
              <w:left w:val="single" w:sz="6" w:space="0" w:color="000000" w:themeColor="text1"/>
              <w:right w:val="single" w:sz="6" w:space="0" w:color="000000" w:themeColor="text1"/>
            </w:tcBorders>
            <w:shd w:val="clear" w:color="auto" w:fill="BBD5EA"/>
            <w:tcMar>
              <w:top w:w="60" w:type="dxa"/>
              <w:left w:w="105" w:type="dxa"/>
              <w:bottom w:w="60" w:type="dxa"/>
              <w:right w:w="75" w:type="dxa"/>
            </w:tcMar>
          </w:tcPr>
          <w:p w:rsidR="001C1132" w:rsidP="002A46F5" w14:paraId="7F991AC3" w14:textId="78AF343E">
            <w:pPr>
              <w:shd w:val="clear" w:color="auto" w:fill="BBD5EA"/>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Select Individual's Employment Location Settings</w:t>
            </w:r>
            <w:r>
              <w:rPr>
                <w:rFonts w:ascii="Calibri" w:eastAsia="Calibri" w:hAnsi="Calibri" w:cs="Calibri"/>
                <w:b/>
                <w:bCs/>
                <w:color w:val="10405D"/>
                <w:sz w:val="22"/>
                <w:szCs w:val="22"/>
              </w:rPr>
              <w:t xml:space="preserve"> - PY</w:t>
            </w:r>
          </w:p>
        </w:tc>
      </w:tr>
      <w:tr w14:paraId="7F991AD2" w14:textId="77777777" w:rsidTr="008E40B1">
        <w:tblPrEx>
          <w:tblW w:w="0" w:type="auto"/>
          <w:tblCellSpacing w:w="15" w:type="dxa"/>
          <w:tblInd w:w="120" w:type="dxa"/>
          <w:tblCellMar>
            <w:top w:w="15" w:type="dxa"/>
            <w:left w:w="15" w:type="dxa"/>
            <w:bottom w:w="15" w:type="dxa"/>
            <w:right w:w="15" w:type="dxa"/>
          </w:tblCellMar>
          <w:tblLook w:val="04A0"/>
        </w:tblPrEx>
        <w:trPr>
          <w:trHeight w:val="1017"/>
          <w:tblCellSpacing w:w="15" w:type="dxa"/>
        </w:trPr>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P="002A46F5" w14:paraId="7F991AC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(10b)</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P="002A46F5" w14:paraId="7F991AC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r>
              <w:rPr>
                <w:rFonts w:ascii="Calibri" w:eastAsia="Calibri" w:hAnsi="Calibri" w:cs="Calibri"/>
                <w:b/>
                <w:bCs/>
                <w:color w:val="10405D"/>
                <w:sz w:val="22"/>
                <w:szCs w:val="22"/>
              </w:rPr>
              <w:br/>
              <w:t>Block 22a</w:t>
            </w:r>
          </w:p>
        </w:tc>
        <w:tc>
          <w:tcPr>
            <w:tcW w:w="0" w:type="auto"/>
            <w:tcBorders>
              <w:top w:val="single" w:sz="4" w:space="0" w:color="auto"/>
              <w:left w:val="single" w:sz="4" w:space="0" w:color="auto"/>
              <w:bottom w:val="single" w:sz="4" w:space="0" w:color="auto"/>
              <w:right w:val="single" w:sz="4" w:space="0" w:color="auto"/>
            </w:tcBorders>
            <w:shd w:val="clear" w:color="auto" w:fill="8DB3E2"/>
          </w:tcPr>
          <w:p w:rsidR="00E450E5" w:rsidP="002A46F5" w14:paraId="5669299D" w14:textId="77777777">
            <w:pPr>
              <w:shd w:val="clear" w:color="auto" w:fill="8DB3E2"/>
              <w:jc w:val="center"/>
              <w:rPr>
                <w:rFonts w:ascii="Calibri" w:eastAsia="Calibri" w:hAnsi="Calibri" w:cs="Calibri"/>
                <w:b/>
                <w:bCs/>
                <w:color w:val="10405D"/>
                <w:sz w:val="22"/>
                <w:szCs w:val="22"/>
              </w:rPr>
            </w:pPr>
          </w:p>
          <w:p w:rsidR="001C1132" w:rsidP="002A46F5" w14:paraId="4E438538" w14:textId="2068253C">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w:t>
            </w:r>
            <w:r w:rsidRPr="008E40B1">
              <w:rPr>
                <w:rFonts w:ascii="Calibri" w:eastAsia="Calibri" w:hAnsi="Calibri" w:cs="Calibri"/>
                <w:b/>
                <w:bCs/>
                <w:color w:val="10405D"/>
                <w:sz w:val="22"/>
                <w:szCs w:val="22"/>
              </w:rPr>
              <w:t>11a)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P="002A46F5" w14:paraId="7F991AC8" w14:textId="3BDDFD19">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P="002A46F5" w14:paraId="7F991AC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(12b)</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P="002A46F5" w14:paraId="7F991AC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(12c)</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P="002A46F5" w14:paraId="7F991AC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(13)</w:t>
            </w:r>
            <w:r>
              <w:rPr>
                <w:rFonts w:ascii="Calibri" w:eastAsia="Calibri" w:hAnsi="Calibri" w:cs="Calibri"/>
                <w:b/>
                <w:bCs/>
                <w:color w:val="10405D"/>
                <w:sz w:val="22"/>
                <w:szCs w:val="22"/>
              </w:rPr>
              <w:br/>
              <w:t>Block 23</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P="002A46F5" w14:paraId="7F991AC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(14)</w:t>
            </w:r>
            <w:r>
              <w:rPr>
                <w:rFonts w:ascii="Calibri" w:eastAsia="Calibri" w:hAnsi="Calibri" w:cs="Calibri"/>
                <w:b/>
                <w:bCs/>
                <w:color w:val="10405D"/>
                <w:sz w:val="22"/>
                <w:szCs w:val="22"/>
              </w:rPr>
              <w:br/>
              <w:t>Block 23a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RPr="00AE16F0" w:rsidP="002A46F5" w14:paraId="15DAB8FF" w14:textId="56197BD3">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br/>
            </w:r>
          </w:p>
          <w:p w:rsidR="001C1132" w:rsidRPr="00AE16F0" w:rsidP="002A46F5" w14:paraId="7F991ACD" w14:textId="35D710D6">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(14a)</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RPr="00AE16F0" w:rsidP="002A46F5" w14:paraId="22135407" w14:textId="2AB02219">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br/>
            </w:r>
          </w:p>
          <w:p w:rsidR="001C1132" w:rsidRPr="00AE16F0" w:rsidP="002A46F5" w14:paraId="7F991ACE" w14:textId="1E18EABA">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 xml:space="preserve">(14b) </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RPr="00AE16F0" w:rsidP="002A46F5" w14:paraId="1B90B7CB" w14:textId="4218E7C2">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br/>
            </w:r>
          </w:p>
          <w:p w:rsidR="001C1132" w:rsidRPr="00AE16F0" w:rsidP="002A46F5" w14:paraId="7F991ACF" w14:textId="544A5F11">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(14c)</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RPr="00AE16F0" w:rsidP="002A46F5" w14:paraId="10C72F4E" w14:textId="507FCCAD">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r>
          </w:p>
          <w:p w:rsidR="001C1132" w:rsidRPr="00B32133" w:rsidP="002A46F5" w14:paraId="7F991AD0" w14:textId="660EE375">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(14d)</w:t>
            </w:r>
          </w:p>
        </w:tc>
        <w:tc>
          <w:tcPr>
            <w:tcW w:w="0" w:type="auto"/>
            <w:tcBorders>
              <w:top w:val="single" w:sz="6" w:space="0" w:color="000000" w:themeColor="text1"/>
              <w:left w:val="single" w:sz="6" w:space="0" w:color="000000" w:themeColor="text1"/>
              <w:right w:val="single" w:sz="6" w:space="0" w:color="000000" w:themeColor="text1"/>
            </w:tcBorders>
            <w:shd w:val="clear" w:color="auto" w:fill="8DB3E2"/>
            <w:tcMar>
              <w:top w:w="60" w:type="dxa"/>
              <w:left w:w="105" w:type="dxa"/>
              <w:bottom w:w="60" w:type="dxa"/>
              <w:right w:w="75" w:type="dxa"/>
            </w:tcMar>
          </w:tcPr>
          <w:p w:rsidR="001C1132" w:rsidRPr="00AE16F0" w:rsidP="002A46F5" w14:paraId="38523B6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r>
          </w:p>
          <w:p w:rsidR="001C1132" w:rsidP="002A46F5" w14:paraId="7F991AD1" w14:textId="7B8BABFE">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(14e)</w:t>
            </w:r>
          </w:p>
        </w:tc>
      </w:tr>
      <w:tr w14:paraId="7F991AE0" w14:textId="77777777" w:rsidTr="00C0240D">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1C1132" w14:paraId="7F991AD3"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1C1132" w14:paraId="7F991AD4" w14:textId="77777777">
            <w:pPr>
              <w:jc w:val="center"/>
              <w:rPr>
                <w:rFonts w:ascii="Calibri" w:eastAsia="Calibri" w:hAnsi="Calibri" w:cs="Calibr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1132" w14:paraId="25DC589C" w14:textId="1D4D6C6B">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1C1132" w14:paraId="7F991AD6" w14:textId="51A0EE21">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1C1132" w14:paraId="7F991AD7"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1C1132" w14:paraId="7F991AD8"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C1132" w14:paraId="7F991AD9"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C1132" w14:paraId="7F991ADA"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C1132" w14:paraId="7F991ADB"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1C1132" w14:paraId="7F991ADC"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bottom w:w="15" w:type="dxa"/>
              <w:right w:w="15" w:type="dxa"/>
            </w:tcMar>
            <w:vAlign w:val="center"/>
          </w:tcPr>
          <w:p w:rsidR="001C1132" w14:paraId="7F991ADD"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C1132" w14:paraId="7F991ADE" w14:textId="77777777">
            <w:pPr>
              <w:jc w:val="center"/>
              <w:rPr>
                <w:rFonts w:ascii="Calibri" w:eastAsia="Calibri" w:hAnsi="Calibri" w:cs="Calibri"/>
                <w:color w:val="000000"/>
                <w:sz w:val="22"/>
                <w:szCs w:val="22"/>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rsidR="001C1132" w14:paraId="7F991ADF" w14:textId="77777777">
            <w:pPr>
              <w:jc w:val="center"/>
              <w:rPr>
                <w:rFonts w:ascii="Calibri" w:eastAsia="Calibri" w:hAnsi="Calibri" w:cs="Calibri"/>
                <w:color w:val="000000"/>
                <w:sz w:val="22"/>
                <w:szCs w:val="22"/>
              </w:rPr>
            </w:pPr>
          </w:p>
        </w:tc>
      </w:tr>
    </w:tbl>
    <w:p w:rsidR="00223398" w:rsidRPr="00401F57" w14:paraId="7F991AE1"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2609"/>
        <w:gridCol w:w="3233"/>
        <w:gridCol w:w="3352"/>
        <w:gridCol w:w="2904"/>
        <w:gridCol w:w="2916"/>
        <w:gridCol w:w="2963"/>
        <w:gridCol w:w="2949"/>
        <w:gridCol w:w="1114"/>
      </w:tblGrid>
      <w:tr w14:paraId="7F991AE9" w14:textId="77777777" w:rsidTr="00D92D41">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E2" w14:textId="37DD925A">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w:t>
            </w:r>
            <w:r>
              <w:rPr>
                <w:rFonts w:ascii="Calibri" w:eastAsia="Calibri" w:hAnsi="Calibri" w:cs="Calibri"/>
                <w:b/>
                <w:bCs/>
                <w:color w:val="10405D"/>
                <w:sz w:val="22"/>
                <w:szCs w:val="22"/>
              </w:rPr>
              <w:t xml:space="preserve"> Individual's Type of Faculty Appointment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E3" w14:textId="1796AE88">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Enrolled in Medicaid/CHIP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E4" w14:textId="603841DC">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individual is Accepting new Medicaid/CHIP Patients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E5" w14:textId="3179185A">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w:t>
            </w:r>
            <w:r>
              <w:rPr>
                <w:rFonts w:ascii="Calibri" w:eastAsia="Calibri" w:hAnsi="Calibri" w:cs="Calibri"/>
                <w:b/>
                <w:bCs/>
                <w:color w:val="10405D"/>
                <w:sz w:val="22"/>
                <w:szCs w:val="22"/>
              </w:rPr>
              <w:t xml:space="preserve"> Individual’s Primary Role at Employment Setting PY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E6" w14:textId="4A9EA055">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Individual's Other Role(s) at Employment Setting PY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E7" w14:textId="7EC3884E">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Your Organization Hired this Individual – PY</w:t>
            </w:r>
          </w:p>
        </w:tc>
        <w:tc>
          <w:tcPr>
            <w:tcW w:w="0" w:type="auto"/>
            <w:tcBorders>
              <w:top w:val="single" w:sz="6" w:space="0" w:color="000000"/>
              <w:left w:val="single" w:sz="6" w:space="0" w:color="000000"/>
              <w:right w:val="single" w:sz="6" w:space="0" w:color="000000"/>
            </w:tcBorders>
            <w:shd w:val="clear" w:color="auto" w:fill="BBD5EA"/>
          </w:tcPr>
          <w:p w:rsidR="00E92622" w:rsidP="00E92622" w14:paraId="48FE363D" w14:textId="282623DB">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a Partner Organization Hired this Individual - PY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E8" w14:textId="0B2296C2">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Option(s)</w:t>
            </w:r>
          </w:p>
        </w:tc>
      </w:tr>
      <w:tr w14:paraId="7F991AF1" w14:textId="77777777" w:rsidTr="00AE16F0">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92622" w:rsidRPr="00AE16F0" w:rsidP="00E92622" w14:paraId="7F991AEA" w14:textId="6FC34550">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(16a)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92622" w:rsidP="00E92622" w14:paraId="7F991AEB" w14:textId="0AB24664">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(19)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92622" w:rsidP="00E92622" w14:paraId="7F991AEC" w14:textId="5FBCE9CE">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(20)</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92622" w:rsidP="00E92622" w14:paraId="7F991AED" w14:textId="02B875A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(21)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E92622" w:rsidP="00E92622" w14:paraId="5191ABF5" w14:textId="77777777">
            <w:pPr>
              <w:shd w:val="clear" w:color="auto" w:fill="8DB3E2"/>
              <w:jc w:val="center"/>
              <w:rPr>
                <w:rFonts w:ascii="Calibri" w:eastAsia="Calibri" w:hAnsi="Calibri" w:cs="Calibri"/>
                <w:b/>
                <w:bCs/>
                <w:color w:val="10405D"/>
                <w:sz w:val="22"/>
                <w:szCs w:val="22"/>
              </w:rPr>
            </w:pPr>
          </w:p>
          <w:p w:rsidR="00E92622" w:rsidP="00E92622" w14:paraId="5C7EA95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(22)</w:t>
            </w:r>
          </w:p>
          <w:p w:rsidR="00E92622" w:rsidP="00E92622" w14:paraId="7F991AEE" w14:textId="4279B140">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rsidRPr="00AE16F0" w:rsidP="00E92622" w14:paraId="278010F6" w14:textId="77777777">
            <w:pPr>
              <w:shd w:val="clear" w:color="auto" w:fill="8DB3E2"/>
              <w:jc w:val="center"/>
              <w:rPr>
                <w:rFonts w:ascii="Calibri" w:eastAsia="Calibri" w:hAnsi="Calibri" w:cs="Calibri"/>
                <w:b/>
                <w:bCs/>
                <w:color w:val="10405D"/>
                <w:sz w:val="22"/>
                <w:szCs w:val="22"/>
              </w:rPr>
            </w:pPr>
          </w:p>
          <w:p w:rsidR="00E92622" w:rsidP="00E92622" w14:paraId="7F991AEF" w14:textId="417458D1">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(23)</w:t>
            </w:r>
          </w:p>
        </w:tc>
        <w:tc>
          <w:tcPr>
            <w:tcW w:w="0" w:type="auto"/>
            <w:tcBorders>
              <w:top w:val="single" w:sz="6" w:space="0" w:color="000000"/>
              <w:left w:val="single" w:sz="6" w:space="0" w:color="000000"/>
              <w:right w:val="single" w:sz="6" w:space="0" w:color="000000"/>
            </w:tcBorders>
            <w:shd w:val="clear" w:color="auto" w:fill="8DB3E2"/>
            <w:vAlign w:val="bottom"/>
          </w:tcPr>
          <w:p w:rsidR="00AE16F0" w:rsidP="00AE16F0" w14:paraId="32513361" w14:textId="77777777">
            <w:pPr>
              <w:shd w:val="clear" w:color="auto" w:fill="8DB3E2"/>
              <w:jc w:val="center"/>
              <w:rPr>
                <w:rFonts w:ascii="Calibri" w:eastAsia="Calibri" w:hAnsi="Calibri" w:cs="Calibri"/>
                <w:b/>
                <w:bCs/>
                <w:color w:val="10405D"/>
                <w:sz w:val="22"/>
                <w:szCs w:val="22"/>
              </w:rPr>
            </w:pPr>
          </w:p>
          <w:p w:rsidR="00E92622" w:rsidRPr="00AE16F0" w:rsidP="00AE16F0" w14:paraId="553D4B31" w14:textId="238EA4B3">
            <w:pPr>
              <w:shd w:val="clear" w:color="auto" w:fill="8DB3E2"/>
              <w:jc w:val="center"/>
              <w:rPr>
                <w:rFonts w:ascii="Calibri" w:eastAsia="Calibri" w:hAnsi="Calibri" w:cs="Calibri"/>
                <w:b/>
                <w:bCs/>
                <w:color w:val="10405D"/>
                <w:sz w:val="22"/>
                <w:szCs w:val="22"/>
              </w:rPr>
            </w:pPr>
            <w:r w:rsidRPr="00AE16F0">
              <w:rPr>
                <w:rFonts w:ascii="Calibri" w:eastAsia="Calibri" w:hAnsi="Calibri" w:cs="Calibri"/>
                <w:b/>
                <w:bCs/>
                <w:color w:val="10405D"/>
                <w:sz w:val="22"/>
                <w:szCs w:val="22"/>
              </w:rPr>
              <w:t>(24)</w:t>
            </w:r>
          </w:p>
          <w:p w:rsidR="004369C9" w:rsidRPr="00AE16F0" w:rsidP="00AE16F0" w14:paraId="00595977" w14:textId="18F26761">
            <w:pP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92622" w:rsidP="00E92622" w14:paraId="7F991AF0" w14:textId="5B73B0FA">
            <w:pPr>
              <w:shd w:val="clear" w:color="auto" w:fill="BBD5EA"/>
              <w:jc w:val="center"/>
              <w:rPr>
                <w:rFonts w:ascii="Calibri" w:eastAsia="Calibri" w:hAnsi="Calibri" w:cs="Calibri"/>
                <w:b/>
                <w:bCs/>
                <w:color w:val="10405D"/>
                <w:sz w:val="22"/>
                <w:szCs w:val="22"/>
              </w:rPr>
            </w:pPr>
          </w:p>
        </w:tc>
      </w:tr>
      <w:tr w14:paraId="7F991AF9" w14:textId="77777777" w:rsidTr="00D92D41">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2622" w14:paraId="7F991AF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2622" w14:paraId="7F991AF3" w14:textId="235BDEB0">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2622" w14:paraId="7F991AF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2622" w14:paraId="7F991AF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2622" w14:paraId="7F991AF6"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2622" w14:paraId="7F991AF7"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E92622" w14:paraId="20C7006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2622" w14:paraId="7F991AF8" w14:textId="7EC9DA42">
            <w:pPr>
              <w:jc w:val="center"/>
              <w:rPr>
                <w:rFonts w:ascii="Calibri" w:eastAsia="Calibri" w:hAnsi="Calibri" w:cs="Calibri"/>
                <w:color w:val="000000"/>
                <w:sz w:val="22"/>
                <w:szCs w:val="22"/>
              </w:rPr>
            </w:pPr>
          </w:p>
        </w:tc>
      </w:tr>
    </w:tbl>
    <w:p w:rsidR="00223398" w:rsidRPr="00401F57" w14:paraId="7F991AFA" w14:textId="77777777">
      <w:pPr>
        <w:rPr>
          <w:noProof/>
        </w:rPr>
      </w:pPr>
    </w:p>
    <w:p w:rsidR="00223398" w:rsidP="00741992" w14:paraId="7F991AFB" w14:textId="77777777">
      <w:pPr>
        <w:rPr>
          <w:rFonts w:asciiTheme="majorHAnsi" w:hAnsiTheme="majorHAnsi"/>
        </w:rPr>
        <w:sectPr w:rsidSect="00741992">
          <w:footerReference w:type="default" r:id="rId25"/>
          <w:pgSz w:w="24480" w:h="15840" w:orient="landscape" w:code="3"/>
          <w:pgMar w:top="1008" w:right="1152" w:bottom="1008" w:left="1152" w:header="720" w:footer="720" w:gutter="0"/>
          <w:cols w:space="720"/>
          <w:docGrid w:linePitch="360"/>
        </w:sectPr>
      </w:pPr>
      <w:bookmarkStart w:id="976" w:name="_GoBack_18"/>
      <w:bookmarkEnd w:id="976"/>
    </w:p>
    <w:p w:rsidR="00223398" w:rsidP="00741992" w14:paraId="7F991AFC" w14:textId="77777777">
      <w:pPr>
        <w:pStyle w:val="Heading1"/>
        <w:tabs>
          <w:tab w:val="center" w:pos="10800"/>
          <w:tab w:val="right" w:pos="22176"/>
        </w:tabs>
        <w:spacing w:before="0"/>
        <w:rPr>
          <w:rFonts w:ascii="Cambria" w:eastAsia="Cambria" w:hAnsi="Cambria" w:cs="Cambria"/>
          <w:b/>
          <w:color w:val="365F91"/>
          <w:sz w:val="28"/>
        </w:rPr>
      </w:pPr>
      <w:bookmarkStart w:id="977" w:name="_Toc256001971"/>
      <w:bookmarkStart w:id="978" w:name="_Toc256001902"/>
      <w:bookmarkStart w:id="979" w:name="_Toc256001834"/>
      <w:bookmarkStart w:id="980" w:name="_Toc256001767"/>
      <w:bookmarkStart w:id="981" w:name="_Toc256001702"/>
      <w:bookmarkStart w:id="982" w:name="_Toc256001638"/>
      <w:bookmarkStart w:id="983" w:name="_Toc256001575"/>
      <w:bookmarkStart w:id="984" w:name="_Toc256001513"/>
      <w:bookmarkStart w:id="985" w:name="_Toc256001453"/>
      <w:bookmarkStart w:id="986" w:name="_Toc256001394"/>
      <w:bookmarkStart w:id="987" w:name="_Toc256001336"/>
      <w:bookmarkStart w:id="988" w:name="_Toc256001279"/>
      <w:bookmarkStart w:id="989" w:name="_Toc256001223"/>
      <w:bookmarkStart w:id="990" w:name="_Toc256001168"/>
      <w:bookmarkStart w:id="991" w:name="_Toc256001114"/>
      <w:bookmarkStart w:id="992" w:name="_Toc256001062"/>
      <w:bookmarkStart w:id="993" w:name="_Toc256001011"/>
      <w:bookmarkStart w:id="994" w:name="_Toc256000962"/>
      <w:bookmarkStart w:id="995" w:name="_Toc256000914"/>
      <w:bookmarkStart w:id="996" w:name="_Toc256000867"/>
      <w:bookmarkStart w:id="997" w:name="_Toc256000821"/>
      <w:bookmarkStart w:id="998" w:name="_Toc256000776"/>
      <w:bookmarkStart w:id="999" w:name="_Toc256000732"/>
      <w:bookmarkStart w:id="1000" w:name="_Toc256000689"/>
      <w:bookmarkStart w:id="1001" w:name="_Toc256000647"/>
      <w:bookmarkStart w:id="1002" w:name="_Toc256000606"/>
      <w:bookmarkStart w:id="1003" w:name="_Toc256000566"/>
      <w:bookmarkStart w:id="1004" w:name="_Toc256000528"/>
      <w:bookmarkStart w:id="1005" w:name="_Toc256000491"/>
      <w:bookmarkStart w:id="1006" w:name="_Toc256000456"/>
      <w:bookmarkStart w:id="1007" w:name="_Toc256000423"/>
      <w:bookmarkStart w:id="1008" w:name="_Toc256000392"/>
      <w:bookmarkStart w:id="1009" w:name="_Toc256000362"/>
      <w:bookmarkStart w:id="1010" w:name="_Toc256000333"/>
      <w:bookmarkStart w:id="1011" w:name="_Toc256000306"/>
      <w:bookmarkStart w:id="1012" w:name="_Toc256000280"/>
      <w:r w:rsidRPr="01299E57">
        <w:rPr>
          <w:rFonts w:ascii="Cambria" w:eastAsia="Cambria" w:hAnsi="Cambria" w:cs="Cambria"/>
          <w:b/>
          <w:color w:val="365F91"/>
          <w:sz w:val="28"/>
          <w:szCs w:val="28"/>
        </w:rPr>
        <w:t>5. Experiential Characteristics—EXP</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1299E57">
        <w:rPr>
          <w:rFonts w:ascii="Cambria" w:eastAsia="Cambria" w:hAnsi="Cambria" w:cs="Cambria"/>
          <w:b/>
          <w:color w:val="365F91"/>
          <w:sz w:val="28"/>
          <w:szCs w:val="28"/>
        </w:rPr>
        <w:t xml:space="preserve"> </w:t>
      </w:r>
    </w:p>
    <w:p w:rsidR="00223398" w:rsidRPr="00401F57" w:rsidP="00741992" w14:paraId="7F991AFD" w14:textId="77777777">
      <w:pPr>
        <w:pStyle w:val="Heading2"/>
        <w:rPr>
          <w:rFonts w:ascii="Cambria" w:eastAsia="Cambria" w:hAnsi="Cambria" w:cs="Cambria"/>
          <w:noProof/>
          <w:color w:val="4F81BD"/>
          <w:sz w:val="26"/>
        </w:rPr>
      </w:pPr>
      <w:bookmarkStart w:id="1013" w:name="_Toc256001972"/>
      <w:bookmarkStart w:id="1014" w:name="_Toc256001903"/>
      <w:bookmarkStart w:id="1015" w:name="_Toc256001835"/>
      <w:bookmarkStart w:id="1016" w:name="_Toc256001768"/>
      <w:bookmarkStart w:id="1017" w:name="_Toc256001703"/>
      <w:bookmarkStart w:id="1018" w:name="_Toc256001639"/>
      <w:bookmarkStart w:id="1019" w:name="_Toc256001576"/>
      <w:bookmarkStart w:id="1020" w:name="_Toc256001514"/>
      <w:bookmarkStart w:id="1021" w:name="_Toc256001454"/>
      <w:bookmarkStart w:id="1022" w:name="_Toc256001395"/>
      <w:bookmarkStart w:id="1023" w:name="_Toc256001337"/>
      <w:bookmarkStart w:id="1024" w:name="_Toc256001280"/>
      <w:bookmarkStart w:id="1025" w:name="_Toc256001224"/>
      <w:bookmarkStart w:id="1026" w:name="_Toc256001169"/>
      <w:bookmarkStart w:id="1027" w:name="_Toc256001115"/>
      <w:bookmarkStart w:id="1028" w:name="_Toc256001063"/>
      <w:bookmarkStart w:id="1029" w:name="_Toc256001012"/>
      <w:bookmarkStart w:id="1030" w:name="_Toc256000963"/>
      <w:bookmarkStart w:id="1031" w:name="_Toc256000915"/>
      <w:bookmarkStart w:id="1032" w:name="_Toc256000868"/>
      <w:bookmarkStart w:id="1033" w:name="_Toc256000822"/>
      <w:bookmarkStart w:id="1034" w:name="_Toc256000777"/>
      <w:bookmarkStart w:id="1035" w:name="_Toc256000733"/>
      <w:bookmarkStart w:id="1036" w:name="_Toc256000690"/>
      <w:bookmarkStart w:id="1037" w:name="_Toc256000648"/>
      <w:bookmarkStart w:id="1038" w:name="_Toc256000607"/>
      <w:bookmarkStart w:id="1039" w:name="_Toc256000567"/>
      <w:bookmarkStart w:id="1040" w:name="_Toc256000529"/>
      <w:bookmarkStart w:id="1041" w:name="_Toc256000492"/>
      <w:bookmarkStart w:id="1042" w:name="_Toc256000457"/>
      <w:bookmarkStart w:id="1043" w:name="_Toc256000424"/>
      <w:bookmarkStart w:id="1044" w:name="_Toc256000393"/>
      <w:bookmarkStart w:id="1045" w:name="_Toc256000363"/>
      <w:bookmarkStart w:id="1046" w:name="_Toc256000334"/>
      <w:bookmarkStart w:id="1047" w:name="_Toc256000307"/>
      <w:bookmarkStart w:id="1048" w:name="_Toc256000281"/>
      <w:r>
        <w:rPr>
          <w:rFonts w:ascii="Cambria" w:eastAsia="Cambria" w:hAnsi="Cambria" w:cs="Cambria"/>
          <w:noProof/>
          <w:color w:val="4F81BD"/>
          <w:sz w:val="26"/>
        </w:rPr>
        <w:t>5.1.   EXP-1: Training Site Setup</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rsidR="00117897" w14:paraId="751E67B0" w14:textId="0ADC01F0">
      <w:pPr>
        <w:spacing w:after="200"/>
        <w:rPr>
          <w:rFonts w:ascii="Calibri" w:eastAsia="Calibri" w:hAnsi="Calibri" w:cs="Calibri"/>
          <w:color w:val="000000"/>
        </w:rPr>
      </w:pPr>
      <w:r>
        <w:rPr>
          <w:rFonts w:ascii="Calibri" w:eastAsia="Calibri" w:hAnsi="Calibri" w:cs="Calibri"/>
          <w:color w:val="000000"/>
        </w:rPr>
        <w:t xml:space="preserve">The EXP-1 Setup form captures information about the names of sites used by grantees to provide trainees with clinical or experiential training. Please enter each site used separately by typing in a site's name and clicking the ‘Add Record’ button. Please complete this setup form for each training site used. If you have any questions about how to complete this setup form,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sites used in a prior reporting period will auto-populate into this form and are identified as ‘Prior Records’ under the column labeled "Record Status".</w:t>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8"/>
        <w:gridCol w:w="1234"/>
        <w:gridCol w:w="1008"/>
        <w:gridCol w:w="1485"/>
        <w:gridCol w:w="1142"/>
        <w:gridCol w:w="3143"/>
        <w:gridCol w:w="1963"/>
        <w:gridCol w:w="3764"/>
        <w:gridCol w:w="3680"/>
        <w:gridCol w:w="1410"/>
        <w:gridCol w:w="1410"/>
        <w:gridCol w:w="1223"/>
      </w:tblGrid>
      <w:tr w14:paraId="73F4C153" w14:textId="77777777" w:rsidTr="009F063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2B68174B"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5352571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18E4B63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Site Name</w:t>
            </w:r>
          </w:p>
        </w:tc>
        <w:tc>
          <w:tcPr>
            <w:tcW w:w="1455"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192F7583"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w:t>
            </w:r>
            <w:r>
              <w:rPr>
                <w:rFonts w:ascii="Calibri" w:eastAsia="Calibri" w:hAnsi="Calibri" w:cs="Calibri"/>
                <w:b/>
                <w:bCs/>
                <w:color w:val="10405D"/>
                <w:sz w:val="22"/>
                <w:szCs w:val="22"/>
              </w:rPr>
              <w:t xml:space="preserve"> Whether the Site was Used in the Current Reporting Period</w:t>
            </w:r>
          </w:p>
        </w:tc>
        <w:tc>
          <w:tcPr>
            <w:tcW w:w="1112"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4CBBDD0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Type of Site Used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117897" w14:paraId="5E1B6FD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Type of Setting Where the Site was Located</w:t>
            </w:r>
          </w:p>
        </w:tc>
        <w:tc>
          <w:tcPr>
            <w:tcW w:w="0" w:type="auto"/>
            <w:tcBorders>
              <w:top w:val="single" w:sz="6" w:space="0" w:color="000000"/>
              <w:left w:val="single" w:sz="6" w:space="0" w:color="000000"/>
              <w:right w:val="single" w:sz="6" w:space="0" w:color="000000"/>
            </w:tcBorders>
            <w:shd w:val="clear" w:color="auto" w:fill="BBD5EA"/>
          </w:tcPr>
          <w:p w:rsidR="00300EAE" w:rsidRPr="00117897" w:rsidP="009F0637" w14:paraId="5D9DA50D" w14:textId="77777777">
            <w:pPr>
              <w:shd w:val="clear" w:color="auto" w:fill="BBD5EA"/>
              <w:jc w:val="center"/>
              <w:rPr>
                <w:rFonts w:ascii="Calibri" w:eastAsia="Calibri" w:hAnsi="Calibri" w:cs="Calibri"/>
                <w:b/>
                <w:bCs/>
                <w:color w:val="10405D"/>
                <w:sz w:val="22"/>
                <w:szCs w:val="22"/>
              </w:rPr>
            </w:pPr>
            <w:r w:rsidRPr="00117897">
              <w:rPr>
                <w:rFonts w:ascii="Calibri" w:eastAsia="Calibri" w:hAnsi="Calibri" w:cs="Calibri"/>
                <w:b/>
                <w:bCs/>
                <w:color w:val="10405D"/>
                <w:sz w:val="22"/>
                <w:szCs w:val="22"/>
              </w:rPr>
              <w:t>Select Site Certifications/</w:t>
            </w:r>
          </w:p>
          <w:p w:rsidR="00300EAE" w:rsidRPr="00117897" w:rsidP="009F0637" w14:paraId="03D1D4CB" w14:textId="77777777">
            <w:pPr>
              <w:shd w:val="clear" w:color="auto" w:fill="BBD5EA"/>
              <w:jc w:val="center"/>
              <w:rPr>
                <w:rFonts w:ascii="Calibri" w:eastAsia="Calibri" w:hAnsi="Calibri" w:cs="Calibri"/>
                <w:b/>
                <w:bCs/>
                <w:color w:val="10405D"/>
                <w:sz w:val="22"/>
                <w:szCs w:val="22"/>
              </w:rPr>
            </w:pPr>
            <w:r w:rsidRPr="00117897">
              <w:rPr>
                <w:rFonts w:ascii="Calibri" w:eastAsia="Calibri" w:hAnsi="Calibri" w:cs="Calibri"/>
                <w:b/>
                <w:bCs/>
                <w:color w:val="10405D"/>
                <w:sz w:val="22"/>
                <w:szCs w:val="22"/>
              </w:rPr>
              <w:t>Designations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2299CDC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Primary Training Competency Addressed at this Site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0178F80F"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Select Type(s) of Vulnerable Population Served at this Site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18D10EF9"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Street Address 1</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273830CA"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Street Address 2</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31B47B8E"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Zip Code</w:t>
            </w:r>
          </w:p>
        </w:tc>
      </w:tr>
      <w:tr w14:paraId="3336AD99" w14:textId="77777777" w:rsidTr="009F063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300EAE" w:rsidP="009F0637" w14:paraId="0FA98155"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300EAE" w:rsidP="009F0637" w14:paraId="74D35299"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6A14A4A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r>
              <w:rPr>
                <w:rFonts w:ascii="Calibri" w:eastAsia="Calibri" w:hAnsi="Calibri" w:cs="Calibri"/>
                <w:b/>
                <w:bCs/>
                <w:color w:val="10405D"/>
                <w:sz w:val="22"/>
                <w:szCs w:val="22"/>
              </w:rPr>
              <w:br/>
              <w:t>Block 1</w:t>
            </w:r>
          </w:p>
        </w:tc>
        <w:tc>
          <w:tcPr>
            <w:tcW w:w="1455"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34FE6CA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p>
        </w:tc>
        <w:tc>
          <w:tcPr>
            <w:tcW w:w="1112"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1F9BC49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w:t>
            </w:r>
            <w:r>
              <w:rPr>
                <w:rFonts w:ascii="Calibri" w:eastAsia="Calibri" w:hAnsi="Calibri" w:cs="Calibri"/>
                <w:b/>
                <w:bCs/>
                <w:color w:val="10405D"/>
                <w:sz w:val="22"/>
                <w:szCs w:val="22"/>
              </w:rPr>
              <w:br/>
              <w:t>Block 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35D0F6D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2</w:t>
            </w:r>
          </w:p>
        </w:tc>
        <w:tc>
          <w:tcPr>
            <w:tcW w:w="0" w:type="auto"/>
            <w:tcBorders>
              <w:top w:val="single" w:sz="6" w:space="0" w:color="000000"/>
              <w:left w:val="single" w:sz="6" w:space="0" w:color="000000"/>
              <w:right w:val="single" w:sz="6" w:space="0" w:color="000000"/>
            </w:tcBorders>
            <w:shd w:val="clear" w:color="auto" w:fill="8DB3E2"/>
          </w:tcPr>
          <w:p w:rsidR="00300EAE" w:rsidRPr="00117897" w:rsidP="00117897" w14:paraId="1F4310F2" w14:textId="77777777">
            <w:pPr>
              <w:shd w:val="clear" w:color="auto" w:fill="8DB3E2"/>
              <w:rPr>
                <w:rFonts w:ascii="Calibri" w:eastAsia="Calibri" w:hAnsi="Calibri" w:cs="Calibri"/>
                <w:b/>
                <w:bCs/>
                <w:color w:val="10405D"/>
                <w:sz w:val="22"/>
                <w:szCs w:val="22"/>
              </w:rPr>
            </w:pPr>
          </w:p>
          <w:p w:rsidR="00300EAE" w:rsidRPr="00117897" w:rsidP="009F0637" w14:paraId="6AEDE37C" w14:textId="77777777">
            <w:pPr>
              <w:shd w:val="clear" w:color="auto" w:fill="8DB3E2"/>
              <w:jc w:val="center"/>
              <w:rPr>
                <w:rFonts w:ascii="Calibri" w:eastAsia="Calibri" w:hAnsi="Calibri" w:cs="Calibri"/>
                <w:b/>
                <w:bCs/>
                <w:color w:val="10405D"/>
                <w:sz w:val="22"/>
                <w:szCs w:val="22"/>
              </w:rPr>
            </w:pPr>
            <w:r w:rsidRPr="00117897">
              <w:rPr>
                <w:rFonts w:ascii="Calibri" w:eastAsia="Calibri" w:hAnsi="Calibri" w:cs="Calibri"/>
                <w:b/>
                <w:bCs/>
                <w:color w:val="10405D"/>
                <w:sz w:val="22"/>
                <w:szCs w:val="22"/>
              </w:rPr>
              <w:t>(4a)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3A0F389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74FB4EB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6807124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7255F5C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vAlign w:val="center"/>
          </w:tcPr>
          <w:p w:rsidR="00300EAE" w:rsidP="009F0637" w14:paraId="66C1C88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p>
        </w:tc>
      </w:tr>
      <w:tr w14:paraId="54EF4388" w14:textId="77777777" w:rsidTr="0011789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53AE9628"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6BC3529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3F4592A6" w14:textId="77777777">
            <w:pPr>
              <w:jc w:val="center"/>
              <w:rPr>
                <w:rFonts w:ascii="Calibri" w:eastAsia="Calibri" w:hAnsi="Calibri" w:cs="Calibri"/>
                <w:color w:val="000000"/>
                <w:sz w:val="22"/>
                <w:szCs w:val="22"/>
              </w:rPr>
            </w:pPr>
          </w:p>
        </w:tc>
        <w:tc>
          <w:tcPr>
            <w:tcW w:w="14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6B17D1EE" w14:textId="77777777">
            <w:pPr>
              <w:jc w:val="center"/>
              <w:rPr>
                <w:rFonts w:ascii="Calibri" w:eastAsia="Calibri" w:hAnsi="Calibri" w:cs="Calibri"/>
                <w:color w:val="000000"/>
                <w:sz w:val="22"/>
                <w:szCs w:val="22"/>
              </w:rPr>
            </w:pP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0BDD795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4A83FAF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300EAE" w:rsidP="009F0637" w14:paraId="443F5D6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7BFB7F1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7A4802C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37A0642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1F2E81B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00EAE" w:rsidP="009F0637" w14:paraId="5631F0C9" w14:textId="77777777">
            <w:pPr>
              <w:jc w:val="center"/>
              <w:rPr>
                <w:rFonts w:ascii="Calibri" w:eastAsia="Calibri" w:hAnsi="Calibri" w:cs="Calibri"/>
                <w:color w:val="000000"/>
                <w:sz w:val="22"/>
                <w:szCs w:val="22"/>
              </w:rPr>
            </w:pPr>
          </w:p>
        </w:tc>
      </w:tr>
    </w:tbl>
    <w:p w:rsidR="00223398" w14:paraId="7F991B2C" w14:textId="77777777">
      <w:pPr>
        <w:rPr>
          <w:noProof/>
        </w:rPr>
      </w:pPr>
    </w:p>
    <w:p w:rsidR="00A33822" w:rsidRPr="00401F57" w14:paraId="3AC746EF"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607"/>
        <w:gridCol w:w="716"/>
        <w:gridCol w:w="2379"/>
        <w:gridCol w:w="1504"/>
        <w:gridCol w:w="4116"/>
        <w:gridCol w:w="3158"/>
        <w:gridCol w:w="2657"/>
        <w:gridCol w:w="1613"/>
        <w:gridCol w:w="2126"/>
        <w:gridCol w:w="2050"/>
        <w:gridCol w:w="1114"/>
      </w:tblGrid>
      <w:tr w14:paraId="7F991B37" w14:textId="77777777" w:rsidTr="00EA4498">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2D" w14:textId="77777777">
            <w:pPr>
              <w:shd w:val="clear" w:color="auto" w:fill="BBD5EA"/>
              <w:rPr>
                <w:rFonts w:ascii="Calibri" w:eastAsia="Calibri" w:hAnsi="Calibri" w:cs="Calibri"/>
                <w:b/>
                <w:bCs/>
                <w:color w:val="10405D"/>
                <w:sz w:val="22"/>
                <w:szCs w:val="22"/>
              </w:rPr>
            </w:pPr>
            <w:bookmarkStart w:id="1049" w:name="_Hlk217914531"/>
            <w:r>
              <w:rPr>
                <w:rFonts w:ascii="Calibri" w:eastAsia="Calibri" w:hAnsi="Calibri" w:cs="Calibri"/>
                <w:b/>
                <w:bCs/>
                <w:color w:val="10405D"/>
                <w:sz w:val="22"/>
                <w:szCs w:val="22"/>
              </w:rPr>
              <w:t>City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2E"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State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2F"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Four Digit Zip Code Extension</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30"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Payment Model</w:t>
            </w:r>
          </w:p>
        </w:tc>
        <w:tc>
          <w:tcPr>
            <w:tcW w:w="4086"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31"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the training site implements interprofessional education and/or practice</w:t>
            </w:r>
          </w:p>
        </w:tc>
        <w:tc>
          <w:tcPr>
            <w:tcW w:w="3128" w:type="dxa"/>
            <w:tcBorders>
              <w:top w:val="single" w:sz="4" w:space="0" w:color="auto"/>
              <w:left w:val="single" w:sz="4" w:space="0" w:color="auto"/>
              <w:bottom w:val="nil"/>
              <w:right w:val="single" w:sz="4" w:space="0" w:color="auto"/>
            </w:tcBorders>
            <w:shd w:val="clear" w:color="auto" w:fill="BDD6EE" w:themeFill="accent1" w:themeFillTint="66"/>
          </w:tcPr>
          <w:p w:rsidR="00EA4498" w:rsidP="00EA4498" w14:paraId="43F656CA" w14:textId="4719B95A">
            <w:pPr>
              <w:shd w:val="clear" w:color="auto" w:fill="BDD6EE" w:themeFill="accent1" w:themeFillTint="66"/>
              <w:jc w:val="center"/>
              <w:rPr>
                <w:rFonts w:ascii="Calibri" w:eastAsia="Calibri" w:hAnsi="Calibri" w:cs="Calibri"/>
                <w:b/>
                <w:bCs/>
                <w:color w:val="10405D"/>
                <w:sz w:val="22"/>
                <w:szCs w:val="22"/>
              </w:rPr>
            </w:pPr>
            <w:r w:rsidRPr="00EA4498">
              <w:rPr>
                <w:rFonts w:ascii="Calibri" w:eastAsia="Calibri" w:hAnsi="Calibri" w:cs="Calibri"/>
                <w:b/>
                <w:bCs/>
                <w:color w:val="10405D"/>
                <w:sz w:val="22"/>
                <w:szCs w:val="22"/>
              </w:rPr>
              <w:t>Select any HHS Priorities Addressed at this Site</w:t>
            </w:r>
          </w:p>
        </w:tc>
        <w:tc>
          <w:tcPr>
            <w:tcW w:w="2627" w:type="dxa"/>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32" w14:textId="60FF79F3">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Provider HPSA Type for Site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33"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Dental HPSA Score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3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Mental Health HPSA Score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3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Primary Care HPSA Score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36"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Option(s)</w:t>
            </w:r>
          </w:p>
        </w:tc>
      </w:tr>
      <w:tr w14:paraId="7F991B42" w14:textId="77777777" w:rsidTr="00EA4498">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8" w14:textId="77777777">
            <w:pPr>
              <w:shd w:val="clear" w:color="auto" w:fill="8DB3E2"/>
              <w:rPr>
                <w:rFonts w:ascii="Calibri" w:eastAsia="Calibri" w:hAnsi="Calibri" w:cs="Calibri"/>
                <w:b/>
                <w:bCs/>
                <w:color w:val="10405D"/>
                <w:sz w:val="22"/>
                <w:szCs w:val="22"/>
              </w:rPr>
            </w:pPr>
            <w:r>
              <w:rPr>
                <w:rFonts w:ascii="Calibri" w:eastAsia="Calibri" w:hAnsi="Calibri" w:cs="Calibri"/>
                <w:b/>
                <w:bCs/>
                <w:color w:val="10405D"/>
                <w:sz w:val="22"/>
                <w:szCs w:val="22"/>
              </w:rPr>
              <w:br/>
              <w:t>(9)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9" w14:textId="77777777">
            <w:pPr>
              <w:shd w:val="clear" w:color="auto" w:fill="8DB3E2"/>
              <w:rPr>
                <w:rFonts w:ascii="Calibri" w:eastAsia="Calibri" w:hAnsi="Calibri" w:cs="Calibri"/>
                <w:b/>
                <w:bCs/>
                <w:color w:val="10405D"/>
                <w:sz w:val="22"/>
                <w:szCs w:val="22"/>
              </w:rPr>
            </w:pPr>
            <w:r>
              <w:rPr>
                <w:rFonts w:ascii="Calibri" w:eastAsia="Calibri" w:hAnsi="Calibri" w:cs="Calibri"/>
                <w:b/>
                <w:bCs/>
                <w:color w:val="10405D"/>
                <w:sz w:val="22"/>
                <w:szCs w:val="22"/>
              </w:rPr>
              <w:br/>
              <w:t>(10)</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w:t>
            </w:r>
          </w:p>
        </w:tc>
        <w:tc>
          <w:tcPr>
            <w:tcW w:w="4086"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(13)</w:t>
            </w:r>
          </w:p>
        </w:tc>
        <w:tc>
          <w:tcPr>
            <w:tcW w:w="3128" w:type="dxa"/>
            <w:tcBorders>
              <w:top w:val="single" w:sz="4" w:space="0" w:color="auto"/>
              <w:left w:val="single" w:sz="4" w:space="0" w:color="auto"/>
              <w:bottom w:val="nil"/>
              <w:right w:val="single" w:sz="4" w:space="0" w:color="auto"/>
            </w:tcBorders>
            <w:shd w:val="clear" w:color="auto" w:fill="8DB3E2"/>
          </w:tcPr>
          <w:p w:rsidR="00EA4498" w14:paraId="42A05822" w14:textId="2CE0A875">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t>(14)</w:t>
            </w:r>
          </w:p>
        </w:tc>
        <w:tc>
          <w:tcPr>
            <w:tcW w:w="2627" w:type="dxa"/>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D" w14:textId="5C6C525B">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3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EA4498" w14:paraId="7F991B4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(18)</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EA4498" w14:paraId="7F991B41" w14:textId="77777777">
            <w:pPr>
              <w:shd w:val="clear" w:color="auto" w:fill="BBD5EA"/>
              <w:jc w:val="center"/>
              <w:rPr>
                <w:rFonts w:ascii="Calibri" w:eastAsia="Calibri" w:hAnsi="Calibri" w:cs="Calibri"/>
                <w:b/>
                <w:bCs/>
                <w:color w:val="10405D"/>
                <w:sz w:val="22"/>
                <w:szCs w:val="22"/>
              </w:rPr>
            </w:pPr>
          </w:p>
        </w:tc>
      </w:tr>
      <w:tr w14:paraId="7F991B4D" w14:textId="77777777" w:rsidTr="00EA4498">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EA4498" w14:paraId="7F991B4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EA4498" w14:paraId="7F991B4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EA4498" w14:paraId="7F991B4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498" w14:paraId="7F991B46" w14:textId="77777777">
            <w:pPr>
              <w:jc w:val="center"/>
              <w:rPr>
                <w:rFonts w:ascii="Calibri" w:eastAsia="Calibri" w:hAnsi="Calibri" w:cs="Calibri"/>
                <w:color w:val="000000"/>
                <w:sz w:val="22"/>
                <w:szCs w:val="22"/>
              </w:rPr>
            </w:pPr>
          </w:p>
        </w:tc>
        <w:tc>
          <w:tcPr>
            <w:tcW w:w="40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498" w14:paraId="7F991B47" w14:textId="77777777">
            <w:pPr>
              <w:jc w:val="center"/>
              <w:rPr>
                <w:rFonts w:ascii="Calibri" w:eastAsia="Calibri" w:hAnsi="Calibri" w:cs="Calibri"/>
                <w:color w:val="000000"/>
                <w:sz w:val="22"/>
                <w:szCs w:val="22"/>
              </w:rPr>
            </w:pPr>
          </w:p>
        </w:tc>
        <w:tc>
          <w:tcPr>
            <w:tcW w:w="3128" w:type="dxa"/>
            <w:tcBorders>
              <w:top w:val="single" w:sz="4" w:space="0" w:color="auto"/>
              <w:left w:val="single" w:sz="4" w:space="0" w:color="auto"/>
              <w:bottom w:val="single" w:sz="4" w:space="0" w:color="auto"/>
              <w:right w:val="single" w:sz="4" w:space="0" w:color="auto"/>
            </w:tcBorders>
          </w:tcPr>
          <w:p w:rsidR="00EA4498" w14:paraId="70E1284F" w14:textId="77777777">
            <w:pPr>
              <w:jc w:val="center"/>
              <w:rPr>
                <w:rFonts w:ascii="Calibri" w:eastAsia="Calibri" w:hAnsi="Calibri" w:cs="Calibri"/>
                <w:color w:val="000000"/>
                <w:sz w:val="22"/>
                <w:szCs w:val="22"/>
              </w:rPr>
            </w:pPr>
          </w:p>
        </w:tc>
        <w:tc>
          <w:tcPr>
            <w:tcW w:w="26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498" w14:paraId="7F991B48" w14:textId="1C61D97C">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498" w14:paraId="7F991B4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498" w14:paraId="7F991B4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498" w14:paraId="7F991B4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4498" w14:paraId="7F991B4C" w14:textId="77777777">
            <w:pPr>
              <w:jc w:val="center"/>
              <w:rPr>
                <w:rFonts w:ascii="Calibri" w:eastAsia="Calibri" w:hAnsi="Calibri" w:cs="Calibri"/>
                <w:color w:val="000000"/>
                <w:sz w:val="22"/>
                <w:szCs w:val="22"/>
              </w:rPr>
            </w:pPr>
          </w:p>
        </w:tc>
      </w:tr>
      <w:bookmarkEnd w:id="1049"/>
    </w:tbl>
    <w:p w:rsidR="00223398" w:rsidRPr="00401F57" w14:paraId="7F991B4E" w14:textId="77777777">
      <w:pPr>
        <w:rPr>
          <w:noProof/>
        </w:rPr>
      </w:pPr>
    </w:p>
    <w:p w:rsidR="00223398" w:rsidRPr="00401F57" w14:paraId="7F991B4F" w14:textId="77777777">
      <w:pPr>
        <w:rPr>
          <w:noProof/>
        </w:rPr>
      </w:pPr>
    </w:p>
    <w:p w:rsidR="00223398" w:rsidP="00741992" w14:paraId="7F991B50" w14:textId="77777777">
      <w:pPr>
        <w:rPr>
          <w:rFonts w:asciiTheme="majorHAnsi" w:hAnsiTheme="majorHAnsi"/>
        </w:rPr>
        <w:sectPr w:rsidSect="00741992">
          <w:footerReference w:type="default" r:id="rId26"/>
          <w:pgSz w:w="24480" w:h="15840" w:orient="landscape" w:code="3"/>
          <w:pgMar w:top="1008" w:right="1152" w:bottom="1008" w:left="1152" w:header="720" w:footer="720" w:gutter="0"/>
          <w:cols w:space="720"/>
          <w:docGrid w:linePitch="360"/>
        </w:sectPr>
      </w:pPr>
      <w:bookmarkStart w:id="1050" w:name="_GoBack_19"/>
      <w:bookmarkEnd w:id="1050"/>
    </w:p>
    <w:p w:rsidR="00223398" w:rsidRPr="00401F57" w:rsidP="00741992" w14:paraId="7F991B51" w14:textId="77777777">
      <w:pPr>
        <w:pStyle w:val="Heading2"/>
        <w:rPr>
          <w:rFonts w:ascii="Cambria" w:eastAsia="Cambria" w:hAnsi="Cambria" w:cs="Cambria"/>
          <w:noProof/>
          <w:color w:val="4F81BD"/>
          <w:sz w:val="26"/>
        </w:rPr>
      </w:pPr>
      <w:bookmarkStart w:id="1051" w:name="_Toc256001973"/>
      <w:bookmarkStart w:id="1052" w:name="_Toc256001904"/>
      <w:bookmarkStart w:id="1053" w:name="_Toc256001836"/>
      <w:bookmarkStart w:id="1054" w:name="_Toc256001769"/>
      <w:bookmarkStart w:id="1055" w:name="_Toc256001704"/>
      <w:bookmarkStart w:id="1056" w:name="_Toc256001640"/>
      <w:bookmarkStart w:id="1057" w:name="_Toc256001577"/>
      <w:bookmarkStart w:id="1058" w:name="_Toc256001515"/>
      <w:bookmarkStart w:id="1059" w:name="_Toc256001455"/>
      <w:bookmarkStart w:id="1060" w:name="_Toc256001396"/>
      <w:bookmarkStart w:id="1061" w:name="_Toc256001338"/>
      <w:bookmarkStart w:id="1062" w:name="_Toc256001281"/>
      <w:bookmarkStart w:id="1063" w:name="_Toc256001225"/>
      <w:bookmarkStart w:id="1064" w:name="_Toc256001170"/>
      <w:bookmarkStart w:id="1065" w:name="_Toc256001116"/>
      <w:bookmarkStart w:id="1066" w:name="_Toc256001064"/>
      <w:bookmarkStart w:id="1067" w:name="_Toc256001013"/>
      <w:bookmarkStart w:id="1068" w:name="_Toc256000964"/>
      <w:bookmarkStart w:id="1069" w:name="_Toc256000916"/>
      <w:bookmarkStart w:id="1070" w:name="_Toc256000869"/>
      <w:bookmarkStart w:id="1071" w:name="_Toc256000823"/>
      <w:bookmarkStart w:id="1072" w:name="_Toc256000778"/>
      <w:bookmarkStart w:id="1073" w:name="_Toc256000734"/>
      <w:bookmarkStart w:id="1074" w:name="_Toc256000691"/>
      <w:bookmarkStart w:id="1075" w:name="_Toc256000649"/>
      <w:bookmarkStart w:id="1076" w:name="_Toc256000608"/>
      <w:bookmarkStart w:id="1077" w:name="_Toc256000568"/>
      <w:bookmarkStart w:id="1078" w:name="_Toc256000530"/>
      <w:bookmarkStart w:id="1079" w:name="_Toc256000493"/>
      <w:bookmarkStart w:id="1080" w:name="_Toc256000458"/>
      <w:bookmarkStart w:id="1081" w:name="_Toc256000425"/>
      <w:bookmarkStart w:id="1082" w:name="_Toc256000394"/>
      <w:bookmarkStart w:id="1083" w:name="_Toc256000364"/>
      <w:bookmarkStart w:id="1084" w:name="_Toc256000335"/>
      <w:bookmarkStart w:id="1085" w:name="_Toc256000308"/>
      <w:r>
        <w:rPr>
          <w:rFonts w:ascii="Cambria" w:eastAsia="Cambria" w:hAnsi="Cambria" w:cs="Cambria"/>
          <w:noProof/>
          <w:color w:val="4F81BD"/>
          <w:sz w:val="26"/>
        </w:rPr>
        <w:t>5.2.   EXP-2: Experiential Characteristics - Trainees by Profession/Discipline</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rsidR="0043004B" w14:paraId="7F991B52" w14:textId="77777777">
      <w:pPr>
        <w:spacing w:after="240"/>
      </w:pPr>
      <w:r>
        <w:rPr>
          <w:rFonts w:ascii="Calibri" w:eastAsia="Calibri" w:hAnsi="Calibri" w:cs="Calibri"/>
          <w:color w:val="000000"/>
        </w:rPr>
        <w:t xml:space="preserve">The EXP-2 </w:t>
      </w:r>
      <w:r>
        <w:rPr>
          <w:rFonts w:ascii="Calibri" w:eastAsia="Calibri" w:hAnsi="Calibri" w:cs="Calibri"/>
          <w:color w:val="000000"/>
        </w:rPr>
        <w:t>subform</w:t>
      </w:r>
      <w:r>
        <w:rPr>
          <w:rFonts w:ascii="Calibri" w:eastAsia="Calibri" w:hAnsi="Calibri" w:cs="Calibri"/>
          <w:color w:val="000000"/>
        </w:rPr>
        <w:t xml:space="preserve"> collects information about the profession and discipline of individuals trained at each site that was entered in the EXP-1 Setup form. Please complete this </w:t>
      </w:r>
      <w:r>
        <w:rPr>
          <w:rFonts w:ascii="Calibri" w:eastAsia="Calibri" w:hAnsi="Calibri" w:cs="Calibri"/>
          <w:color w:val="000000"/>
        </w:rPr>
        <w:t>subform</w:t>
      </w:r>
      <w:r>
        <w:rPr>
          <w:rFonts w:ascii="Calibri" w:eastAsia="Calibri" w:hAnsi="Calibri" w:cs="Calibri"/>
          <w:color w:val="000000"/>
        </w:rPr>
        <w:t xml:space="preserve"> for each site listed below. If you have any questions about how to complete this </w:t>
      </w:r>
      <w:r>
        <w:rPr>
          <w:rFonts w:ascii="Calibri" w:eastAsia="Calibri" w:hAnsi="Calibri" w:cs="Calibri"/>
          <w:color w:val="000000"/>
        </w:rPr>
        <w:t>subform</w:t>
      </w:r>
      <w:r>
        <w:rPr>
          <w:rFonts w:ascii="Calibri" w:eastAsia="Calibri" w:hAnsi="Calibri" w:cs="Calibri"/>
          <w:color w:val="000000"/>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815"/>
        <w:gridCol w:w="1016"/>
        <w:gridCol w:w="2523"/>
        <w:gridCol w:w="3417"/>
        <w:gridCol w:w="2852"/>
        <w:gridCol w:w="6005"/>
        <w:gridCol w:w="1594"/>
        <w:gridCol w:w="2818"/>
      </w:tblGrid>
      <w:tr w14:paraId="7F991B5B"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Type of 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Site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Profession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Discipline/Specialty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w:t>
            </w:r>
            <w:r>
              <w:rPr>
                <w:rFonts w:ascii="Calibri" w:eastAsia="Calibri" w:hAnsi="Calibri" w:cs="Calibri"/>
                <w:b/>
                <w:bCs/>
                <w:color w:val="10405D"/>
              </w:rPr>
              <w:t xml:space="preserve"> Trained in this Profession and Discipline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Other Trainees in this Profession and Discipline Who Participated in Interprofessional Team-based care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9"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Type of Site Used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5A"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Type of Setting Where the Site was Located</w:t>
            </w:r>
          </w:p>
        </w:tc>
      </w:tr>
      <w:tr w14:paraId="7F991B6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5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5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5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5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6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6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6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B6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p>
        </w:tc>
      </w:tr>
      <w:tr w14:paraId="7F991B6D" w14:textId="77777777" w:rsidTr="000E5880">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B6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B6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6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6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6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6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B6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B6C" w14:textId="77777777">
            <w:pPr>
              <w:rPr>
                <w:rFonts w:ascii="Calibri" w:eastAsia="Calibri" w:hAnsi="Calibri" w:cs="Calibri"/>
              </w:rPr>
            </w:pPr>
          </w:p>
        </w:tc>
      </w:tr>
    </w:tbl>
    <w:p w:rsidR="00223398" w:rsidRPr="00401F57" w14:paraId="7F991B6E" w14:textId="77777777">
      <w:pPr>
        <w:rPr>
          <w:noProof/>
        </w:rPr>
      </w:pPr>
    </w:p>
    <w:p w:rsidR="00223398" w:rsidP="00741992" w14:paraId="7F991B6F" w14:textId="77777777">
      <w:pPr>
        <w:rPr>
          <w:rFonts w:asciiTheme="majorHAnsi" w:hAnsiTheme="majorHAnsi"/>
        </w:rPr>
        <w:sectPr w:rsidSect="00741992">
          <w:footerReference w:type="default" r:id="rId27"/>
          <w:pgSz w:w="24480" w:h="15840" w:orient="landscape" w:code="3"/>
          <w:pgMar w:top="1008" w:right="1152" w:bottom="1008" w:left="1152" w:header="720" w:footer="720" w:gutter="0"/>
          <w:cols w:space="720"/>
          <w:docGrid w:linePitch="360"/>
        </w:sectPr>
      </w:pPr>
      <w:bookmarkStart w:id="1086" w:name="_GoBack_20"/>
      <w:bookmarkEnd w:id="1086"/>
    </w:p>
    <w:p w:rsidR="00223398" w:rsidP="00741992" w14:paraId="7F991B70" w14:textId="77777777">
      <w:pPr>
        <w:pStyle w:val="Heading1"/>
        <w:tabs>
          <w:tab w:val="center" w:pos="10800"/>
          <w:tab w:val="right" w:pos="22176"/>
        </w:tabs>
        <w:spacing w:before="0"/>
        <w:rPr>
          <w:rFonts w:ascii="Cambria" w:eastAsia="Cambria" w:hAnsi="Cambria" w:cs="Cambria"/>
          <w:b/>
          <w:color w:val="365F91"/>
          <w:sz w:val="28"/>
        </w:rPr>
      </w:pPr>
      <w:bookmarkStart w:id="1087" w:name="_Toc256001974"/>
      <w:bookmarkStart w:id="1088" w:name="_Toc256001905"/>
      <w:bookmarkStart w:id="1089" w:name="_Toc256001837"/>
      <w:bookmarkStart w:id="1090" w:name="_Toc256001770"/>
      <w:bookmarkStart w:id="1091" w:name="_Toc256001705"/>
      <w:bookmarkStart w:id="1092" w:name="_Toc256001641"/>
      <w:bookmarkStart w:id="1093" w:name="_Toc256001578"/>
      <w:bookmarkStart w:id="1094" w:name="_Toc256001516"/>
      <w:bookmarkStart w:id="1095" w:name="_Toc256001456"/>
      <w:bookmarkStart w:id="1096" w:name="_Toc256001397"/>
      <w:bookmarkStart w:id="1097" w:name="_Toc256001339"/>
      <w:bookmarkStart w:id="1098" w:name="_Toc256001282"/>
      <w:bookmarkStart w:id="1099" w:name="_Toc256001226"/>
      <w:bookmarkStart w:id="1100" w:name="_Toc256001171"/>
      <w:bookmarkStart w:id="1101" w:name="_Toc256001117"/>
      <w:bookmarkStart w:id="1102" w:name="_Toc256001065"/>
      <w:bookmarkStart w:id="1103" w:name="_Toc256001014"/>
      <w:bookmarkStart w:id="1104" w:name="_Toc256000965"/>
      <w:bookmarkStart w:id="1105" w:name="_Toc256000917"/>
      <w:bookmarkStart w:id="1106" w:name="_Toc256000870"/>
      <w:bookmarkStart w:id="1107" w:name="_Toc256000824"/>
      <w:bookmarkStart w:id="1108" w:name="_Toc256000779"/>
      <w:bookmarkStart w:id="1109" w:name="_Toc256000735"/>
      <w:bookmarkStart w:id="1110" w:name="_Toc256000692"/>
      <w:bookmarkStart w:id="1111" w:name="_Toc256000650"/>
      <w:bookmarkStart w:id="1112" w:name="_Toc256000609"/>
      <w:bookmarkStart w:id="1113" w:name="_Toc256000569"/>
      <w:bookmarkStart w:id="1114" w:name="_Toc256000531"/>
      <w:bookmarkStart w:id="1115" w:name="_Toc256000494"/>
      <w:bookmarkStart w:id="1116" w:name="_Toc256000459"/>
      <w:bookmarkStart w:id="1117" w:name="_Toc256000426"/>
      <w:bookmarkStart w:id="1118" w:name="_Toc256000395"/>
      <w:bookmarkStart w:id="1119" w:name="_Toc256000365"/>
      <w:bookmarkStart w:id="1120" w:name="_Toc256000336"/>
      <w:r w:rsidRPr="00401F57">
        <w:rPr>
          <w:rFonts w:ascii="Cambria" w:eastAsia="Cambria" w:hAnsi="Cambria" w:cs="Cambria"/>
          <w:b/>
          <w:noProof/>
          <w:color w:val="365F91"/>
          <w:sz w:val="28"/>
        </w:rPr>
        <w:t>6. CHGME Hospital Data—CHD</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r w:rsidRPr="00401F57">
        <w:rPr>
          <w:rFonts w:ascii="Cambria" w:eastAsia="Cambria" w:hAnsi="Cambria" w:cs="Cambria"/>
          <w:b/>
          <w:noProof/>
          <w:color w:val="365F91"/>
          <w:sz w:val="28"/>
        </w:rPr>
        <w:t xml:space="preserve"> </w:t>
      </w:r>
    </w:p>
    <w:p w:rsidR="00223398" w:rsidRPr="00401F57" w:rsidP="00741992" w14:paraId="7F991B71" w14:textId="77777777">
      <w:pPr>
        <w:pStyle w:val="Heading2"/>
        <w:rPr>
          <w:rFonts w:ascii="Cambria" w:eastAsia="Cambria" w:hAnsi="Cambria" w:cs="Cambria"/>
          <w:noProof/>
          <w:color w:val="4F81BD"/>
          <w:sz w:val="26"/>
        </w:rPr>
      </w:pPr>
      <w:bookmarkStart w:id="1121" w:name="_Toc256001975"/>
      <w:bookmarkStart w:id="1122" w:name="_Toc256001906"/>
      <w:bookmarkStart w:id="1123" w:name="_Toc256001838"/>
      <w:bookmarkStart w:id="1124" w:name="_Toc256001771"/>
      <w:bookmarkStart w:id="1125" w:name="_Toc256001706"/>
      <w:bookmarkStart w:id="1126" w:name="_Toc256001642"/>
      <w:bookmarkStart w:id="1127" w:name="_Toc256001579"/>
      <w:bookmarkStart w:id="1128" w:name="_Toc256001517"/>
      <w:bookmarkStart w:id="1129" w:name="_Toc256001457"/>
      <w:bookmarkStart w:id="1130" w:name="_Toc256001398"/>
      <w:bookmarkStart w:id="1131" w:name="_Toc256001340"/>
      <w:bookmarkStart w:id="1132" w:name="_Toc256001283"/>
      <w:bookmarkStart w:id="1133" w:name="_Toc256001227"/>
      <w:bookmarkStart w:id="1134" w:name="_Toc256001172"/>
      <w:bookmarkStart w:id="1135" w:name="_Toc256001118"/>
      <w:bookmarkStart w:id="1136" w:name="_Toc256001066"/>
      <w:bookmarkStart w:id="1137" w:name="_Toc256001015"/>
      <w:bookmarkStart w:id="1138" w:name="_Toc256000966"/>
      <w:bookmarkStart w:id="1139" w:name="_Toc256000918"/>
      <w:bookmarkStart w:id="1140" w:name="_Toc256000871"/>
      <w:bookmarkStart w:id="1141" w:name="_Toc256000825"/>
      <w:bookmarkStart w:id="1142" w:name="_Toc256000780"/>
      <w:bookmarkStart w:id="1143" w:name="_Toc256000736"/>
      <w:bookmarkStart w:id="1144" w:name="_Toc256000693"/>
      <w:bookmarkStart w:id="1145" w:name="_Toc256000651"/>
      <w:bookmarkStart w:id="1146" w:name="_Toc256000610"/>
      <w:bookmarkStart w:id="1147" w:name="_Toc256000570"/>
      <w:bookmarkStart w:id="1148" w:name="_Toc256000532"/>
      <w:bookmarkStart w:id="1149" w:name="_Toc256000495"/>
      <w:bookmarkStart w:id="1150" w:name="_Toc256000460"/>
      <w:bookmarkStart w:id="1151" w:name="_Toc256000427"/>
      <w:bookmarkStart w:id="1152" w:name="_Toc256000396"/>
      <w:bookmarkStart w:id="1153" w:name="_Toc256000366"/>
      <w:bookmarkStart w:id="1154" w:name="_Toc256000337"/>
      <w:r>
        <w:rPr>
          <w:rFonts w:ascii="Cambria" w:eastAsia="Cambria" w:hAnsi="Cambria" w:cs="Cambria"/>
          <w:noProof/>
          <w:color w:val="4F81BD"/>
          <w:sz w:val="26"/>
        </w:rPr>
        <w:t>6.1.   CHD-1: CHGME Hospital Data - Hospital Discharge Data</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rsidR="0043004B" w14:paraId="7F991B72" w14:textId="77777777">
      <w:pPr>
        <w:spacing w:after="200"/>
      </w:pPr>
      <w:r>
        <w:rPr>
          <w:rFonts w:ascii="Calibri" w:eastAsia="Calibri" w:hAnsi="Calibri" w:cs="Calibri"/>
          <w:color w:val="000000"/>
        </w:rPr>
        <w:t>Please provide the requested general information and answer the lead question below. If your children’s hospital has any residency program where at least one resident spent greater than or equal to 75% time under children’s hospital supervision, please answer ‘Yes’ and complete the table below with hospital-level data. If not, please answer ‘No’, and click ‘Save and Validate’ to proceed to the next required form. If ‘Yes’ was answered, please provide the number of hospital discharges for the most recently completed academic year (July 1 – June 30) for each of the following payment groups. Include all Medicaid payments including Medicaid managed care and any other Medicaid payments under the Medicaid and/or CHIP category. Self-pay refers to patients who have made out-of-pocket payments for services. Uncompensated care means care for which the hospital receives no payment. Do not include lab services under Outpatient visits. Please refer to the instruction manual and/or contact your Government Project Officer if you have any questions about how to complete this form.</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260"/>
        <w:gridCol w:w="2709"/>
      </w:tblGrid>
      <w:tr w14:paraId="7F991B74"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B73" w14:textId="77777777">
            <w:pPr>
              <w:shd w:val="clear" w:color="auto" w:fill="BBD5EA"/>
              <w:rPr>
                <w:rFonts w:ascii="Calibri" w:eastAsia="Calibri" w:hAnsi="Calibri" w:cs="Calibri"/>
                <w:b/>
                <w:bCs/>
                <w:color w:val="10405D"/>
              </w:rPr>
            </w:pPr>
            <w:r>
              <w:rPr>
                <w:rFonts w:ascii="Calibri" w:eastAsia="Calibri" w:hAnsi="Calibri" w:cs="Calibri"/>
                <w:b/>
                <w:bCs/>
                <w:color w:val="10405D"/>
              </w:rPr>
              <w:t>General Information</w:t>
            </w:r>
          </w:p>
        </w:tc>
      </w:tr>
      <w:tr w14:paraId="7F991B7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43004B" w14:paraId="7F991B75" w14:textId="77777777">
            <w:pPr>
              <w:shd w:val="clear" w:color="auto" w:fill="FFFFFF"/>
              <w:spacing w:line="270" w:lineRule="atLeast"/>
              <w:rPr>
                <w:rFonts w:ascii="Calibri" w:eastAsia="Calibri" w:hAnsi="Calibri" w:cs="Calibri"/>
              </w:rPr>
            </w:pPr>
            <w:r>
              <w:rPr>
                <w:rFonts w:ascii="Calibri" w:eastAsia="Calibri" w:hAnsi="Calibri" w:cs="Calibri"/>
              </w:rPr>
              <w:t>Medicare Provider Number</w:t>
            </w:r>
          </w:p>
        </w:tc>
        <w:tc>
          <w:tcPr>
            <w:tcW w:w="1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43004B" w14:paraId="7F991B76" w14:textId="77777777">
            <w:pPr>
              <w:shd w:val="clear" w:color="auto" w:fill="FFFFFF"/>
              <w:spacing w:line="270" w:lineRule="atLeast"/>
              <w:rPr>
                <w:rFonts w:ascii="Calibri" w:eastAsia="Calibri" w:hAnsi="Calibri" w:cs="Calibri"/>
              </w:rPr>
            </w:pPr>
          </w:p>
        </w:tc>
      </w:tr>
      <w:tr w14:paraId="7F991B7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shd w:val="clear" w:color="auto" w:fill="EFEFEF"/>
            <w:tcMar>
              <w:top w:w="15" w:type="dxa"/>
              <w:left w:w="15" w:type="dxa"/>
              <w:bottom w:w="15" w:type="dxa"/>
              <w:right w:w="15" w:type="dxa"/>
            </w:tcMar>
            <w:vAlign w:val="center"/>
          </w:tcPr>
          <w:p w:rsidR="0043004B" w14:paraId="7F991B78" w14:textId="77777777">
            <w:pPr>
              <w:shd w:val="clear" w:color="auto" w:fill="EFEFEF"/>
              <w:spacing w:line="270" w:lineRule="atLeast"/>
              <w:rPr>
                <w:rFonts w:ascii="Calibri" w:eastAsia="Calibri" w:hAnsi="Calibri" w:cs="Calibri"/>
              </w:rPr>
            </w:pPr>
            <w:r>
              <w:rPr>
                <w:rFonts w:ascii="Calibri" w:eastAsia="Calibri" w:hAnsi="Calibri" w:cs="Calibri"/>
              </w:rPr>
              <w:t>Year hospital first received funding</w:t>
            </w:r>
          </w:p>
        </w:tc>
        <w:tc>
          <w:tcPr>
            <w:tcW w:w="1500" w:type="pct"/>
            <w:tcBorders>
              <w:top w:val="single" w:sz="6" w:space="0" w:color="000000"/>
              <w:left w:val="single" w:sz="6" w:space="0" w:color="000000"/>
              <w:bottom w:val="single" w:sz="6" w:space="0" w:color="000000"/>
              <w:right w:val="single" w:sz="6" w:space="0" w:color="000000"/>
            </w:tcBorders>
            <w:shd w:val="clear" w:color="auto" w:fill="EFEFEF"/>
            <w:tcMar>
              <w:top w:w="15" w:type="dxa"/>
              <w:left w:w="15" w:type="dxa"/>
              <w:bottom w:w="15" w:type="dxa"/>
              <w:right w:w="15" w:type="dxa"/>
            </w:tcMar>
            <w:vAlign w:val="center"/>
          </w:tcPr>
          <w:p w:rsidR="0043004B" w14:paraId="7F991B79" w14:textId="77777777">
            <w:pPr>
              <w:shd w:val="clear" w:color="auto" w:fill="EFEFEF"/>
              <w:spacing w:line="270" w:lineRule="atLeast"/>
              <w:rPr>
                <w:rFonts w:ascii="Calibri" w:eastAsia="Calibri" w:hAnsi="Calibri" w:cs="Calibri"/>
              </w:rPr>
            </w:pPr>
          </w:p>
        </w:tc>
      </w:tr>
      <w:tr w14:paraId="7F991B7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43004B" w14:paraId="7F991B7B" w14:textId="77777777">
            <w:pPr>
              <w:shd w:val="clear" w:color="auto" w:fill="FFFFFF"/>
              <w:spacing w:line="270" w:lineRule="atLeast"/>
              <w:rPr>
                <w:rFonts w:ascii="Calibri" w:eastAsia="Calibri" w:hAnsi="Calibri" w:cs="Calibri"/>
              </w:rPr>
            </w:pPr>
            <w:r>
              <w:rPr>
                <w:rFonts w:ascii="Calibri" w:eastAsia="Calibri" w:hAnsi="Calibri" w:cs="Calibri"/>
              </w:rPr>
              <w:t>How many outside institutions send residents to your hospital?</w:t>
            </w:r>
          </w:p>
        </w:tc>
        <w:tc>
          <w:tcPr>
            <w:tcW w:w="1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43004B" w14:paraId="7F991B7C" w14:textId="77777777">
            <w:pPr>
              <w:shd w:val="clear" w:color="auto" w:fill="FFFFFF"/>
              <w:spacing w:line="270" w:lineRule="atLeast"/>
              <w:rPr>
                <w:rFonts w:ascii="Calibri" w:eastAsia="Calibri" w:hAnsi="Calibri" w:cs="Calibri"/>
              </w:rPr>
            </w:pPr>
          </w:p>
        </w:tc>
      </w:tr>
    </w:tbl>
    <w:p w:rsidR="00223398" w:rsidRPr="00401F57" w14:paraId="7F991B7E" w14:textId="77777777">
      <w:pPr>
        <w:rPr>
          <w:noProof/>
        </w:rPr>
      </w:pPr>
    </w:p>
    <w:tbl>
      <w:tblPr>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1072"/>
        <w:gridCol w:w="11073"/>
      </w:tblGrid>
      <w:tr w14:paraId="7F991B81" w14:textId="77777777">
        <w:tblPrEx>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2500" w:type="pct"/>
            <w:tcBorders>
              <w:right w:val="single" w:sz="6" w:space="0" w:color="000000"/>
            </w:tcBorders>
            <w:tcMar>
              <w:top w:w="15" w:type="dxa"/>
              <w:left w:w="15" w:type="dxa"/>
              <w:bottom w:w="15" w:type="dxa"/>
              <w:right w:w="15" w:type="dxa"/>
            </w:tcMar>
            <w:vAlign w:val="center"/>
          </w:tcPr>
          <w:p w:rsidR="0043004B" w14:paraId="7F991B7F" w14:textId="77777777">
            <w:pPr>
              <w:rPr>
                <w:rFonts w:ascii="Calibri" w:eastAsia="Calibri" w:hAnsi="Calibri" w:cs="Calibri"/>
              </w:rPr>
            </w:pPr>
            <w:r>
              <w:rPr>
                <w:rFonts w:ascii="Calibri" w:eastAsia="Calibri" w:hAnsi="Calibri" w:cs="Calibri"/>
              </w:rPr>
              <w:t>Did any of your residency programs have at least one resident spending &gt; 75% under Children’s Hospital Supervision?</w:t>
            </w:r>
          </w:p>
        </w:tc>
        <w:tc>
          <w:tcPr>
            <w:tcW w:w="2500" w:type="pct"/>
            <w:tcMar>
              <w:top w:w="15" w:type="dxa"/>
              <w:left w:w="15" w:type="dxa"/>
              <w:bottom w:w="15" w:type="dxa"/>
              <w:right w:w="15" w:type="dxa"/>
            </w:tcMar>
            <w:vAlign w:val="center"/>
          </w:tcPr>
          <w:p w:rsidR="0043004B" w14:paraId="7F991B80" w14:textId="77777777">
            <w:pPr>
              <w:rPr>
                <w:rFonts w:ascii="Calibri" w:eastAsia="Calibri" w:hAnsi="Calibri" w:cs="Calibri"/>
              </w:rPr>
            </w:pPr>
            <w:r>
              <w:rPr>
                <w:rFonts w:ascii="Calibri" w:eastAsia="Calibri" w:hAnsi="Calibri" w:cs="Calibri"/>
                <w:b/>
                <w:bCs/>
                <w:bdr w:val="single" w:sz="6" w:space="0" w:color="999999"/>
                <w:shd w:val="clear" w:color="auto" w:fill="F3F3F4"/>
              </w:rPr>
              <w:t>Yes</w:t>
            </w:r>
            <w:r>
              <w:rPr>
                <w:rFonts w:ascii="Calibri" w:eastAsia="Calibri" w:hAnsi="Calibri" w:cs="Calibri"/>
              </w:rPr>
              <w:t xml:space="preserve"> (complete table below) </w:t>
            </w:r>
            <w:r>
              <w:rPr>
                <w:rFonts w:ascii="Calibri" w:eastAsia="Calibri" w:hAnsi="Calibri" w:cs="Calibri"/>
                <w:b/>
                <w:bCs/>
                <w:bdr w:val="single" w:sz="6" w:space="0" w:color="999999"/>
                <w:shd w:val="clear" w:color="auto" w:fill="F3F3F4"/>
              </w:rPr>
              <w:t>No</w:t>
            </w:r>
            <w:r>
              <w:rPr>
                <w:rFonts w:ascii="Calibri" w:eastAsia="Calibri" w:hAnsi="Calibri" w:cs="Calibri"/>
              </w:rPr>
              <w:t xml:space="preserve"> (Click Save and Validate to proceed to the next form)</w:t>
            </w:r>
          </w:p>
        </w:tc>
      </w:tr>
    </w:tbl>
    <w:p w:rsidR="00223398" w:rsidRPr="00401F57" w14:paraId="7F991B82"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4723"/>
        <w:gridCol w:w="3302"/>
        <w:gridCol w:w="2948"/>
        <w:gridCol w:w="4233"/>
      </w:tblGrid>
      <w:tr w14:paraId="7F991B88"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83"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84" w14:textId="77777777">
            <w:pPr>
              <w:shd w:val="clear" w:color="auto" w:fill="BBD5EA"/>
              <w:rPr>
                <w:rFonts w:ascii="Calibri" w:eastAsia="Calibri" w:hAnsi="Calibri" w:cs="Calibri"/>
                <w:b/>
                <w:bCs/>
                <w:color w:val="10405D"/>
              </w:rPr>
            </w:pPr>
            <w:r>
              <w:rPr>
                <w:rFonts w:ascii="Calibri" w:eastAsia="Calibri" w:hAnsi="Calibri" w:cs="Calibri"/>
                <w:b/>
                <w:bCs/>
                <w:color w:val="10405D"/>
              </w:rPr>
              <w:t>Payor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8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Inpatient Discharges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8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Outpatient Visits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8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Emergency Department Visits</w:t>
            </w:r>
          </w:p>
        </w:tc>
      </w:tr>
      <w:tr w14:paraId="7F991B8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89"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8A" w14:textId="77777777">
            <w:pPr>
              <w:shd w:val="clear" w:color="auto" w:fill="8DB3E2"/>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8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8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8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r>
      <w:tr w14:paraId="7F991B9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8F" w14:textId="77777777">
            <w:pPr>
              <w:shd w:val="clear" w:color="auto" w:fill="FFFFFF"/>
              <w:spacing w:line="270" w:lineRule="atLeast"/>
              <w:rPr>
                <w:rFonts w:ascii="Calibri" w:eastAsia="Calibri" w:hAnsi="Calibri" w:cs="Calibri"/>
              </w:rPr>
            </w:pPr>
            <w:r>
              <w:rPr>
                <w:rFonts w:ascii="Calibri" w:eastAsia="Calibri" w:hAnsi="Calibri" w:cs="Calibri"/>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0" w14:textId="77777777">
            <w:pPr>
              <w:shd w:val="clear" w:color="auto" w:fill="FFFFFF"/>
              <w:spacing w:line="270" w:lineRule="atLeast"/>
              <w:rPr>
                <w:rFonts w:ascii="Calibri" w:eastAsia="Calibri" w:hAnsi="Calibri" w:cs="Calibri"/>
              </w:rPr>
            </w:pPr>
            <w:r>
              <w:rPr>
                <w:rFonts w:ascii="Calibri" w:eastAsia="Calibri" w:hAnsi="Calibri" w:cs="Calibri"/>
              </w:rPr>
              <w:t>Private Insurance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1"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2"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3" w14:textId="77777777">
            <w:pPr>
              <w:shd w:val="clear" w:color="auto" w:fill="FFFFFF"/>
              <w:spacing w:line="270" w:lineRule="atLeast"/>
              <w:rPr>
                <w:rFonts w:ascii="Calibri" w:eastAsia="Calibri" w:hAnsi="Calibri" w:cs="Calibri"/>
              </w:rPr>
            </w:pPr>
          </w:p>
        </w:tc>
      </w:tr>
      <w:tr w14:paraId="7F991B9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95" w14:textId="77777777">
            <w:pPr>
              <w:shd w:val="clear" w:color="auto" w:fill="EFEFEF"/>
              <w:spacing w:line="270" w:lineRule="atLeast"/>
              <w:rPr>
                <w:rFonts w:ascii="Calibri" w:eastAsia="Calibri" w:hAnsi="Calibri" w:cs="Calibri"/>
              </w:rPr>
            </w:pPr>
            <w:r>
              <w:rPr>
                <w:rFonts w:ascii="Calibri" w:eastAsia="Calibri" w:hAnsi="Calibri" w:cs="Calibri"/>
              </w:rPr>
              <w:t>2</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96" w14:textId="77777777">
            <w:pPr>
              <w:shd w:val="clear" w:color="auto" w:fill="EFEFEF"/>
              <w:spacing w:line="270" w:lineRule="atLeast"/>
              <w:rPr>
                <w:rFonts w:ascii="Calibri" w:eastAsia="Calibri" w:hAnsi="Calibri" w:cs="Calibri"/>
              </w:rPr>
            </w:pPr>
            <w:r>
              <w:rPr>
                <w:rFonts w:ascii="Calibri" w:eastAsia="Calibri" w:hAnsi="Calibri" w:cs="Calibri"/>
              </w:rPr>
              <w:t>Medicaid and/or CHIP</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97"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98"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99" w14:textId="77777777">
            <w:pPr>
              <w:shd w:val="clear" w:color="auto" w:fill="EFEFEF"/>
              <w:spacing w:line="270" w:lineRule="atLeast"/>
              <w:rPr>
                <w:rFonts w:ascii="Calibri" w:eastAsia="Calibri" w:hAnsi="Calibri" w:cs="Calibri"/>
              </w:rPr>
            </w:pPr>
          </w:p>
        </w:tc>
      </w:tr>
      <w:tr w14:paraId="7F991BA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B" w14:textId="77777777">
            <w:pPr>
              <w:shd w:val="clear" w:color="auto" w:fill="FFFFFF"/>
              <w:spacing w:line="270" w:lineRule="atLeast"/>
              <w:rPr>
                <w:rFonts w:ascii="Calibri" w:eastAsia="Calibri" w:hAnsi="Calibri" w:cs="Calibri"/>
              </w:rPr>
            </w:pPr>
            <w:r>
              <w:rPr>
                <w:rFonts w:ascii="Calibri" w:eastAsia="Calibri" w:hAnsi="Calibri" w:cs="Calibri"/>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C" w14:textId="77777777">
            <w:pPr>
              <w:shd w:val="clear" w:color="auto" w:fill="FFFFFF"/>
              <w:spacing w:line="270" w:lineRule="atLeast"/>
              <w:rPr>
                <w:rFonts w:ascii="Calibri" w:eastAsia="Calibri" w:hAnsi="Calibri" w:cs="Calibri"/>
              </w:rPr>
            </w:pPr>
            <w:r>
              <w:rPr>
                <w:rFonts w:ascii="Calibri" w:eastAsia="Calibri" w:hAnsi="Calibri" w:cs="Calibri"/>
              </w:rPr>
              <w:t>Medicare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D"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E"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9F" w14:textId="77777777">
            <w:pPr>
              <w:shd w:val="clear" w:color="auto" w:fill="FFFFFF"/>
              <w:spacing w:line="270" w:lineRule="atLeast"/>
              <w:rPr>
                <w:rFonts w:ascii="Calibri" w:eastAsia="Calibri" w:hAnsi="Calibri" w:cs="Calibri"/>
              </w:rPr>
            </w:pPr>
          </w:p>
        </w:tc>
      </w:tr>
      <w:tr w14:paraId="7F991BA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1" w14:textId="77777777">
            <w:pPr>
              <w:shd w:val="clear" w:color="auto" w:fill="EFEFEF"/>
              <w:spacing w:line="270" w:lineRule="atLeast"/>
              <w:rPr>
                <w:rFonts w:ascii="Calibri" w:eastAsia="Calibri" w:hAnsi="Calibri" w:cs="Calibri"/>
              </w:rPr>
            </w:pPr>
            <w:r>
              <w:rPr>
                <w:rFonts w:ascii="Calibri" w:eastAsia="Calibri" w:hAnsi="Calibri" w:cs="Calibri"/>
              </w:rPr>
              <w:t>4</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2" w14:textId="77777777">
            <w:pPr>
              <w:shd w:val="clear" w:color="auto" w:fill="EFEFEF"/>
              <w:spacing w:line="270" w:lineRule="atLeast"/>
              <w:rPr>
                <w:rFonts w:ascii="Calibri" w:eastAsia="Calibri" w:hAnsi="Calibri" w:cs="Calibri"/>
              </w:rPr>
            </w:pPr>
            <w:r>
              <w:rPr>
                <w:rFonts w:ascii="Calibri" w:eastAsia="Calibri" w:hAnsi="Calibri" w:cs="Calibri"/>
              </w:rPr>
              <w:t>Other Public (TRICARE, Indian Health Service)</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3"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4"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5" w14:textId="77777777">
            <w:pPr>
              <w:shd w:val="clear" w:color="auto" w:fill="EFEFEF"/>
              <w:spacing w:line="270" w:lineRule="atLeast"/>
              <w:rPr>
                <w:rFonts w:ascii="Calibri" w:eastAsia="Calibri" w:hAnsi="Calibri" w:cs="Calibri"/>
              </w:rPr>
            </w:pPr>
          </w:p>
        </w:tc>
      </w:tr>
      <w:tr w14:paraId="7F991BA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A7" w14:textId="77777777">
            <w:pPr>
              <w:shd w:val="clear" w:color="auto" w:fill="FFFFFF"/>
              <w:spacing w:line="270" w:lineRule="atLeast"/>
              <w:rPr>
                <w:rFonts w:ascii="Calibri" w:eastAsia="Calibri" w:hAnsi="Calibri" w:cs="Calibri"/>
              </w:rPr>
            </w:pPr>
            <w:r>
              <w:rPr>
                <w:rFonts w:ascii="Calibri" w:eastAsia="Calibri" w:hAnsi="Calibri" w:cs="Calibri"/>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A8" w14:textId="77777777">
            <w:pPr>
              <w:shd w:val="clear" w:color="auto" w:fill="FFFFFF"/>
              <w:spacing w:line="270" w:lineRule="atLeast"/>
              <w:rPr>
                <w:rFonts w:ascii="Calibri" w:eastAsia="Calibri" w:hAnsi="Calibri" w:cs="Calibri"/>
              </w:rPr>
            </w:pPr>
            <w:r>
              <w:rPr>
                <w:rFonts w:ascii="Calibri" w:eastAsia="Calibri" w:hAnsi="Calibri" w:cs="Calibri"/>
              </w:rPr>
              <w:t>Self-Pay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A9"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AA"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BAB" w14:textId="77777777">
            <w:pPr>
              <w:shd w:val="clear" w:color="auto" w:fill="FFFFFF"/>
              <w:spacing w:line="270" w:lineRule="atLeast"/>
              <w:rPr>
                <w:rFonts w:ascii="Calibri" w:eastAsia="Calibri" w:hAnsi="Calibri" w:cs="Calibri"/>
              </w:rPr>
            </w:pPr>
          </w:p>
        </w:tc>
      </w:tr>
      <w:tr w14:paraId="7F991BB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D" w14:textId="77777777">
            <w:pPr>
              <w:shd w:val="clear" w:color="auto" w:fill="EFEFEF"/>
              <w:spacing w:line="270" w:lineRule="atLeast"/>
              <w:rPr>
                <w:rFonts w:ascii="Calibri" w:eastAsia="Calibri" w:hAnsi="Calibri" w:cs="Calibri"/>
              </w:rPr>
            </w:pPr>
            <w:r>
              <w:rPr>
                <w:rFonts w:ascii="Calibri" w:eastAsia="Calibri" w:hAnsi="Calibri" w:cs="Calibri"/>
              </w:rPr>
              <w:t>6</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E" w14:textId="77777777">
            <w:pPr>
              <w:shd w:val="clear" w:color="auto" w:fill="EFEFEF"/>
              <w:spacing w:line="270" w:lineRule="atLeast"/>
              <w:rPr>
                <w:rFonts w:ascii="Calibri" w:eastAsia="Calibri" w:hAnsi="Calibri" w:cs="Calibri"/>
              </w:rPr>
            </w:pPr>
            <w:r>
              <w:rPr>
                <w:rFonts w:ascii="Calibri" w:eastAsia="Calibri" w:hAnsi="Calibri" w:cs="Calibri"/>
              </w:rPr>
              <w:t>Uncompensated Care</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AF"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B0"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BB1" w14:textId="77777777">
            <w:pPr>
              <w:shd w:val="clear" w:color="auto" w:fill="EFEFEF"/>
              <w:spacing w:line="270" w:lineRule="atLeast"/>
              <w:rPr>
                <w:rFonts w:ascii="Calibri" w:eastAsia="Calibri" w:hAnsi="Calibri" w:cs="Calibri"/>
              </w:rPr>
            </w:pPr>
          </w:p>
        </w:tc>
      </w:tr>
    </w:tbl>
    <w:p w:rsidR="00223398" w:rsidRPr="00401F57" w14:paraId="7F991BB3" w14:textId="77777777">
      <w:pPr>
        <w:rPr>
          <w:noProof/>
        </w:rPr>
      </w:pPr>
    </w:p>
    <w:p w:rsidR="00223398" w:rsidRPr="00401F57" w:rsidP="00741992" w14:paraId="7F991BB4" w14:textId="77777777">
      <w:pPr>
        <w:rPr>
          <w:noProof/>
        </w:rPr>
      </w:pPr>
    </w:p>
    <w:p w:rsidR="00223398" w:rsidP="00741992" w14:paraId="7F991BB5" w14:textId="77777777">
      <w:pPr>
        <w:rPr>
          <w:rFonts w:asciiTheme="majorHAnsi" w:hAnsiTheme="majorHAnsi"/>
        </w:rPr>
        <w:sectPr w:rsidSect="00741992">
          <w:footerReference w:type="default" r:id="rId28"/>
          <w:pgSz w:w="24480" w:h="15840" w:orient="landscape" w:code="3"/>
          <w:pgMar w:top="1008" w:right="1152" w:bottom="1008" w:left="1152" w:header="720" w:footer="720" w:gutter="0"/>
          <w:cols w:space="720"/>
          <w:docGrid w:linePitch="360"/>
        </w:sectPr>
      </w:pPr>
      <w:bookmarkStart w:id="1155" w:name="_GoBack_21"/>
      <w:bookmarkEnd w:id="1155"/>
    </w:p>
    <w:p w:rsidR="00223398" w:rsidRPr="00401F57" w:rsidP="00741992" w14:paraId="7F991BB6" w14:textId="77777777">
      <w:pPr>
        <w:pStyle w:val="Heading2"/>
        <w:rPr>
          <w:rFonts w:ascii="Cambria" w:eastAsia="Cambria" w:hAnsi="Cambria" w:cs="Cambria"/>
          <w:noProof/>
          <w:color w:val="4F81BD"/>
          <w:sz w:val="26"/>
        </w:rPr>
      </w:pPr>
      <w:bookmarkStart w:id="1156" w:name="_Toc256001976"/>
      <w:bookmarkStart w:id="1157" w:name="_Toc256001907"/>
      <w:bookmarkStart w:id="1158" w:name="_Toc256001839"/>
      <w:bookmarkStart w:id="1159" w:name="_Toc256001772"/>
      <w:bookmarkStart w:id="1160" w:name="_Toc256001707"/>
      <w:bookmarkStart w:id="1161" w:name="_Toc256001643"/>
      <w:bookmarkStart w:id="1162" w:name="_Toc256001580"/>
      <w:bookmarkStart w:id="1163" w:name="_Toc256001518"/>
      <w:bookmarkStart w:id="1164" w:name="_Toc256001458"/>
      <w:bookmarkStart w:id="1165" w:name="_Toc256001399"/>
      <w:bookmarkStart w:id="1166" w:name="_Toc256001341"/>
      <w:bookmarkStart w:id="1167" w:name="_Toc256001284"/>
      <w:bookmarkStart w:id="1168" w:name="_Toc256001228"/>
      <w:bookmarkStart w:id="1169" w:name="_Toc256001173"/>
      <w:bookmarkStart w:id="1170" w:name="_Toc256001119"/>
      <w:bookmarkStart w:id="1171" w:name="_Toc256001067"/>
      <w:bookmarkStart w:id="1172" w:name="_Toc256001016"/>
      <w:bookmarkStart w:id="1173" w:name="_Toc256000967"/>
      <w:bookmarkStart w:id="1174" w:name="_Toc256000919"/>
      <w:bookmarkStart w:id="1175" w:name="_Toc256000872"/>
      <w:bookmarkStart w:id="1176" w:name="_Toc256000826"/>
      <w:bookmarkStart w:id="1177" w:name="_Toc256000781"/>
      <w:bookmarkStart w:id="1178" w:name="_Toc256000737"/>
      <w:bookmarkStart w:id="1179" w:name="_Toc256000694"/>
      <w:bookmarkStart w:id="1180" w:name="_Toc256000652"/>
      <w:bookmarkStart w:id="1181" w:name="_Toc256000611"/>
      <w:bookmarkStart w:id="1182" w:name="_Toc256000571"/>
      <w:bookmarkStart w:id="1183" w:name="_Toc256000533"/>
      <w:bookmarkStart w:id="1184" w:name="_Toc256000496"/>
      <w:bookmarkStart w:id="1185" w:name="_Toc256000461"/>
      <w:bookmarkStart w:id="1186" w:name="_Toc256000428"/>
      <w:bookmarkStart w:id="1187" w:name="_Toc256000397"/>
      <w:bookmarkStart w:id="1188" w:name="_Toc256000367"/>
      <w:r>
        <w:rPr>
          <w:rFonts w:ascii="Cambria" w:eastAsia="Cambria" w:hAnsi="Cambria" w:cs="Cambria"/>
          <w:noProof/>
          <w:color w:val="4F81BD"/>
          <w:sz w:val="26"/>
        </w:rPr>
        <w:t>6.2.   CHD-2: CHGME Hospital Data – Hospital Discharge and Safety Data</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rsidR="0043004B" w14:paraId="7F991BB7" w14:textId="77777777">
      <w:pPr>
        <w:spacing w:after="240"/>
      </w:pPr>
      <w:r>
        <w:rPr>
          <w:rFonts w:ascii="Calibri" w:eastAsia="Calibri" w:hAnsi="Calibri" w:cs="Calibri"/>
          <w:color w:val="000000"/>
        </w:rPr>
        <w:t>Please answer the lead question below. If your children’s hospital has any patient safety initiatives in place during the most recently completed academic year, answer ‘Yes’ and proceed to complete this form. If not, please answer ‘No’ and click ‘Save and Validate’ to proceed to the next required form. If ‘Yes’ was answered, please select all patient safety initiatives your children’s hospital utilized. You may add additional ones not listed. Please click ‘Add Record’ after each selection. Each selected initiative will form a line on the table. Then indicate whether your children’s hospital utilized the selected initiatives in the most recently completed academic year (July 1 – June 30) and if any changes in the initiatives have occurred since the previous academic year. Also, please select all applicable reasons for the change and resulting benefits from any change(s) in the following columns. Please refer to the instruction manual and/or contact your Government Project Officer if you have any questions about how to complete this form.</w:t>
      </w:r>
    </w:p>
    <w:tbl>
      <w:tblPr>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1072"/>
        <w:gridCol w:w="11073"/>
      </w:tblGrid>
      <w:tr w14:paraId="7F991BBA" w14:textId="77777777">
        <w:tblPrEx>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2500" w:type="pct"/>
            <w:tcBorders>
              <w:right w:val="single" w:sz="6" w:space="0" w:color="000000"/>
            </w:tcBorders>
            <w:tcMar>
              <w:top w:w="15" w:type="dxa"/>
              <w:left w:w="15" w:type="dxa"/>
              <w:bottom w:w="15" w:type="dxa"/>
              <w:right w:w="15" w:type="dxa"/>
            </w:tcMar>
            <w:vAlign w:val="center"/>
          </w:tcPr>
          <w:p w:rsidR="0043004B" w14:paraId="7F991BB8" w14:textId="77777777">
            <w:pPr>
              <w:rPr>
                <w:rFonts w:ascii="Calibri" w:eastAsia="Calibri" w:hAnsi="Calibri" w:cs="Calibri"/>
              </w:rPr>
            </w:pPr>
            <w:r>
              <w:rPr>
                <w:rFonts w:ascii="Calibri" w:eastAsia="Calibri" w:hAnsi="Calibri" w:cs="Calibri"/>
              </w:rPr>
              <w:t>Did your children’s hospital have any patient safety initiatives in place in the most recently completed academic year?</w:t>
            </w:r>
          </w:p>
        </w:tc>
        <w:tc>
          <w:tcPr>
            <w:tcW w:w="2500" w:type="pct"/>
            <w:tcMar>
              <w:top w:w="15" w:type="dxa"/>
              <w:left w:w="15" w:type="dxa"/>
              <w:bottom w:w="15" w:type="dxa"/>
              <w:right w:w="15" w:type="dxa"/>
            </w:tcMar>
            <w:vAlign w:val="center"/>
          </w:tcPr>
          <w:p w:rsidR="0043004B" w14:paraId="7F991BB9" w14:textId="77777777">
            <w:pPr>
              <w:rPr>
                <w:rFonts w:ascii="Calibri" w:eastAsia="Calibri" w:hAnsi="Calibri" w:cs="Calibri"/>
              </w:rPr>
            </w:pPr>
            <w:r>
              <w:rPr>
                <w:rFonts w:ascii="Calibri" w:eastAsia="Calibri" w:hAnsi="Calibri" w:cs="Calibri"/>
                <w:b/>
                <w:bCs/>
                <w:bdr w:val="single" w:sz="6" w:space="0" w:color="999999"/>
                <w:shd w:val="clear" w:color="auto" w:fill="F3F3F4"/>
              </w:rPr>
              <w:t>Yes</w:t>
            </w:r>
            <w:r>
              <w:rPr>
                <w:rFonts w:ascii="Calibri" w:eastAsia="Calibri" w:hAnsi="Calibri" w:cs="Calibri"/>
              </w:rPr>
              <w:t xml:space="preserve"> (complete CHD-2) </w:t>
            </w:r>
            <w:r>
              <w:rPr>
                <w:rFonts w:ascii="Calibri" w:eastAsia="Calibri" w:hAnsi="Calibri" w:cs="Calibri"/>
                <w:b/>
                <w:bCs/>
                <w:bdr w:val="single" w:sz="6" w:space="0" w:color="999999"/>
                <w:shd w:val="clear" w:color="auto" w:fill="F3F3F4"/>
              </w:rPr>
              <w:t>No</w:t>
            </w:r>
            <w:r>
              <w:rPr>
                <w:rFonts w:ascii="Calibri" w:eastAsia="Calibri" w:hAnsi="Calibri" w:cs="Calibri"/>
              </w:rPr>
              <w:t xml:space="preserve"> (Click Save and Validate to proceed to the next form)</w:t>
            </w:r>
          </w:p>
        </w:tc>
      </w:tr>
    </w:tbl>
    <w:p w:rsidR="00223398" w:rsidRPr="00401F57" w14:paraId="7F991BBB" w14:textId="77777777">
      <w:pPr>
        <w:rPr>
          <w:noProof/>
        </w:rPr>
      </w:pPr>
    </w:p>
    <w:p w:rsidR="00223398" w:rsidRPr="00401F57" w:rsidP="00741992" w14:paraId="7F991BBC" w14:textId="77777777">
      <w:pPr>
        <w:rPr>
          <w:noProof/>
        </w:rPr>
      </w:pP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BBE"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BBD" w14:textId="77777777">
            <w:pPr>
              <w:shd w:val="clear" w:color="auto" w:fill="BBD5EA"/>
              <w:rPr>
                <w:b/>
                <w:bCs/>
                <w:color w:val="10405D"/>
              </w:rPr>
            </w:pPr>
            <w:r>
              <w:rPr>
                <w:b/>
                <w:bCs/>
                <w:color w:val="FF0000"/>
              </w:rPr>
              <w:t>*</w:t>
            </w:r>
            <w:r>
              <w:rPr>
                <w:b/>
                <w:bCs/>
                <w:color w:val="10405D"/>
              </w:rPr>
              <w:t xml:space="preserve">Add Patient Safety Initiative (add all that apply) </w:t>
            </w:r>
          </w:p>
        </w:tc>
      </w:tr>
      <w:tr w14:paraId="7F991BC1"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BF" w14:textId="77777777">
            <w:r>
              <w:t>Patient Safety Initiative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BC0" w14:textId="77777777">
            <w:pPr>
              <w:shd w:val="clear" w:color="auto" w:fill="F4F6F9"/>
            </w:pPr>
          </w:p>
        </w:tc>
      </w:tr>
      <w:tr w14:paraId="7F991BC3"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BC2"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BC4"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2118"/>
        <w:gridCol w:w="7537"/>
        <w:gridCol w:w="6852"/>
        <w:gridCol w:w="1836"/>
        <w:gridCol w:w="1898"/>
        <w:gridCol w:w="1192"/>
      </w:tblGrid>
      <w:tr w14:paraId="7F991BCC"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5"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Patient Safety Initiative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7" w14:textId="77777777">
            <w:pPr>
              <w:shd w:val="clear" w:color="auto" w:fill="BBD5EA"/>
              <w:rPr>
                <w:rFonts w:ascii="Calibri" w:eastAsia="Calibri" w:hAnsi="Calibri" w:cs="Calibri"/>
                <w:b/>
                <w:bCs/>
                <w:color w:val="10405D"/>
              </w:rPr>
            </w:pPr>
            <w:r>
              <w:rPr>
                <w:rFonts w:ascii="Calibri" w:eastAsia="Calibri" w:hAnsi="Calibri" w:cs="Calibri"/>
                <w:b/>
                <w:bCs/>
                <w:color w:val="10405D"/>
              </w:rPr>
              <w:t>Select Whether Initiative is Part of the Hospital's Patient Safety Program in Most Recent Academic Year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8" w14:textId="77777777">
            <w:pPr>
              <w:shd w:val="clear" w:color="auto" w:fill="BBD5EA"/>
              <w:rPr>
                <w:rFonts w:ascii="Calibri" w:eastAsia="Calibri" w:hAnsi="Calibri" w:cs="Calibri"/>
                <w:b/>
                <w:bCs/>
                <w:color w:val="10405D"/>
              </w:rPr>
            </w:pPr>
            <w:r>
              <w:rPr>
                <w:rFonts w:ascii="Calibri" w:eastAsia="Calibri" w:hAnsi="Calibri" w:cs="Calibri"/>
                <w:b/>
                <w:bCs/>
                <w:color w:val="10405D"/>
              </w:rPr>
              <w:t>Select Whether the Hospital has made Changes in Initiative since the Previous Academic Year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9" w14:textId="77777777">
            <w:pPr>
              <w:shd w:val="clear" w:color="auto" w:fill="BBD5EA"/>
              <w:rPr>
                <w:rFonts w:ascii="Calibri" w:eastAsia="Calibri" w:hAnsi="Calibri" w:cs="Calibri"/>
                <w:b/>
                <w:bCs/>
                <w:color w:val="10405D"/>
              </w:rPr>
            </w:pPr>
            <w:r>
              <w:rPr>
                <w:rFonts w:ascii="Calibri" w:eastAsia="Calibri" w:hAnsi="Calibri" w:cs="Calibri"/>
                <w:b/>
                <w:bCs/>
                <w:color w:val="10405D"/>
              </w:rPr>
              <w:t>Reasons for Change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A" w14:textId="77777777">
            <w:pPr>
              <w:shd w:val="clear" w:color="auto" w:fill="BBD5EA"/>
              <w:rPr>
                <w:rFonts w:ascii="Calibri" w:eastAsia="Calibri" w:hAnsi="Calibri" w:cs="Calibri"/>
                <w:b/>
                <w:bCs/>
                <w:color w:val="10405D"/>
              </w:rPr>
            </w:pPr>
            <w:r>
              <w:rPr>
                <w:rFonts w:ascii="Calibri" w:eastAsia="Calibri" w:hAnsi="Calibri" w:cs="Calibri"/>
                <w:b/>
                <w:bCs/>
                <w:color w:val="10405D"/>
              </w:rPr>
              <w:t>Benefits of Initiative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BD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CD"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BC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BC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BD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BD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BD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D3" w14:textId="77777777">
            <w:pPr>
              <w:shd w:val="clear" w:color="auto" w:fill="BBD5EA"/>
              <w:jc w:val="center"/>
              <w:rPr>
                <w:rFonts w:ascii="Calibri" w:eastAsia="Calibri" w:hAnsi="Calibri" w:cs="Calibri"/>
                <w:b/>
                <w:bCs/>
                <w:color w:val="10405D"/>
              </w:rPr>
            </w:pPr>
          </w:p>
        </w:tc>
      </w:tr>
      <w:tr w14:paraId="7F991BDC" w14:textId="77777777" w:rsidTr="000E5880">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D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D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D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D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D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D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DB" w14:textId="77777777">
            <w:pPr>
              <w:rPr>
                <w:rFonts w:ascii="Calibri" w:eastAsia="Calibri" w:hAnsi="Calibri" w:cs="Calibri"/>
              </w:rPr>
            </w:pPr>
          </w:p>
        </w:tc>
      </w:tr>
    </w:tbl>
    <w:p w:rsidR="00223398" w:rsidRPr="00401F57" w14:paraId="7F991BDD" w14:textId="77777777">
      <w:pPr>
        <w:rPr>
          <w:noProof/>
        </w:rPr>
      </w:pPr>
    </w:p>
    <w:p w:rsidR="00223398" w:rsidRPr="00401F57" w:rsidP="00741992" w14:paraId="7F991BDE" w14:textId="77777777">
      <w:pPr>
        <w:rPr>
          <w:noProof/>
        </w:rPr>
      </w:pPr>
    </w:p>
    <w:p w:rsidR="00223398" w:rsidP="00741992" w14:paraId="7F991BDF" w14:textId="77777777">
      <w:pPr>
        <w:rPr>
          <w:rFonts w:asciiTheme="majorHAnsi" w:hAnsiTheme="majorHAnsi"/>
        </w:rPr>
        <w:sectPr w:rsidSect="00741992">
          <w:footerReference w:type="default" r:id="rId29"/>
          <w:pgSz w:w="24480" w:h="15840" w:orient="landscape" w:code="3"/>
          <w:pgMar w:top="1008" w:right="1152" w:bottom="1008" w:left="1152" w:header="720" w:footer="720" w:gutter="0"/>
          <w:cols w:space="720"/>
          <w:docGrid w:linePitch="360"/>
        </w:sectPr>
      </w:pPr>
      <w:bookmarkStart w:id="1189" w:name="_GoBack_22"/>
      <w:bookmarkEnd w:id="1189"/>
    </w:p>
    <w:p w:rsidR="00223398" w:rsidRPr="00401F57" w:rsidP="00741992" w14:paraId="7F991BE0" w14:textId="77777777">
      <w:pPr>
        <w:pStyle w:val="Heading2"/>
        <w:rPr>
          <w:rFonts w:ascii="Cambria" w:eastAsia="Cambria" w:hAnsi="Cambria" w:cs="Cambria"/>
          <w:noProof/>
          <w:color w:val="4F81BD"/>
          <w:sz w:val="26"/>
        </w:rPr>
      </w:pPr>
      <w:bookmarkStart w:id="1190" w:name="_Toc256001977"/>
      <w:bookmarkStart w:id="1191" w:name="_Toc256001908"/>
      <w:bookmarkStart w:id="1192" w:name="_Toc256001840"/>
      <w:bookmarkStart w:id="1193" w:name="_Toc256001773"/>
      <w:bookmarkStart w:id="1194" w:name="_Toc256001708"/>
      <w:bookmarkStart w:id="1195" w:name="_Toc256001644"/>
      <w:bookmarkStart w:id="1196" w:name="_Toc256001581"/>
      <w:bookmarkStart w:id="1197" w:name="_Toc256001519"/>
      <w:bookmarkStart w:id="1198" w:name="_Toc256001459"/>
      <w:bookmarkStart w:id="1199" w:name="_Toc256001400"/>
      <w:bookmarkStart w:id="1200" w:name="_Toc256001342"/>
      <w:bookmarkStart w:id="1201" w:name="_Toc256001285"/>
      <w:bookmarkStart w:id="1202" w:name="_Toc256001229"/>
      <w:bookmarkStart w:id="1203" w:name="_Toc256001174"/>
      <w:bookmarkStart w:id="1204" w:name="_Toc256001120"/>
      <w:bookmarkStart w:id="1205" w:name="_Toc256001068"/>
      <w:bookmarkStart w:id="1206" w:name="_Toc256001017"/>
      <w:bookmarkStart w:id="1207" w:name="_Toc256000968"/>
      <w:bookmarkStart w:id="1208" w:name="_Toc256000920"/>
      <w:bookmarkStart w:id="1209" w:name="_Toc256000873"/>
      <w:bookmarkStart w:id="1210" w:name="_Toc256000827"/>
      <w:bookmarkStart w:id="1211" w:name="_Toc256000782"/>
      <w:bookmarkStart w:id="1212" w:name="_Toc256000738"/>
      <w:bookmarkStart w:id="1213" w:name="_Toc256000695"/>
      <w:bookmarkStart w:id="1214" w:name="_Toc256000653"/>
      <w:bookmarkStart w:id="1215" w:name="_Toc256000612"/>
      <w:bookmarkStart w:id="1216" w:name="_Toc256000572"/>
      <w:bookmarkStart w:id="1217" w:name="_Toc256000534"/>
      <w:bookmarkStart w:id="1218" w:name="_Toc256000497"/>
      <w:bookmarkStart w:id="1219" w:name="_Toc256000462"/>
      <w:bookmarkStart w:id="1220" w:name="_Toc256000429"/>
      <w:bookmarkStart w:id="1221" w:name="_Toc256000398"/>
      <w:r>
        <w:rPr>
          <w:rFonts w:ascii="Cambria" w:eastAsia="Cambria" w:hAnsi="Cambria" w:cs="Cambria"/>
          <w:noProof/>
          <w:color w:val="4F81BD"/>
          <w:sz w:val="26"/>
        </w:rPr>
        <w:t>6.3.   CHD-3: CHGME Hospital Data – Hospital Discharge Data by Zip Code</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rsidR="0043004B" w14:paraId="7F991BE1" w14:textId="77777777">
      <w:pPr>
        <w:spacing w:after="200"/>
      </w:pPr>
      <w:r>
        <w:rPr>
          <w:rFonts w:ascii="Calibri" w:eastAsia="Calibri" w:hAnsi="Calibri" w:cs="Calibri"/>
          <w:color w:val="000000"/>
        </w:rPr>
        <w:t>Please complete the following steps to enter locality data identifying the number of hospital discharges by zip code.</w:t>
      </w:r>
      <w:r>
        <w:rPr>
          <w:rFonts w:ascii="Calibri" w:eastAsia="Calibri" w:hAnsi="Calibri" w:cs="Calibri"/>
        </w:rPr>
        <w:t xml:space="preserve">  </w:t>
      </w:r>
      <w:r>
        <w:rPr>
          <w:rFonts w:ascii="Calibri" w:eastAsia="Calibri" w:hAnsi="Calibri" w:cs="Calibri"/>
          <w:color w:val="000000"/>
        </w:rPr>
        <w:t xml:space="preserve">First, download the excel template to enter the required data (see link below; alternatively, you can contact your Government Project Officer to acquire this template).  Note that the structure of the Excel template must not be altered (i.e., do not add/remove/edit/rearrange columns or column headers).  Complete each row of data entry by reporting (a) each zip code used by your program and (b) the corresponding number of hospital discharges.  If you are reporting an overseas zip code, use code “88888”.  If the zip code is unknown, enter “00000”.  </w:t>
      </w:r>
    </w:p>
    <w:p w:rsidR="0043004B" w14:paraId="7F991BE2" w14:textId="77777777">
      <w:pPr>
        <w:spacing w:after="200"/>
      </w:pPr>
      <w:r>
        <w:rPr>
          <w:rFonts w:ascii="Calibri" w:eastAsia="Calibri" w:hAnsi="Calibri" w:cs="Calibri"/>
          <w:color w:val="000000"/>
        </w:rPr>
        <w:t>When you have completed data entry using the template, save your work to a local folder and follow the instructions to upload this file into BPMH (e.g., using the browse function to select your file from your local folder).</w:t>
      </w:r>
      <w:r>
        <w:rPr>
          <w:rFonts w:ascii="Calibri" w:eastAsia="Calibri" w:hAnsi="Calibri" w:cs="Calibri"/>
        </w:rPr>
        <w:t xml:space="preserve">  </w:t>
      </w:r>
      <w:r>
        <w:rPr>
          <w:rFonts w:ascii="Calibri" w:eastAsia="Calibri" w:hAnsi="Calibri" w:cs="Calibri"/>
          <w:color w:val="000000"/>
        </w:rPr>
        <w:t xml:space="preserve">Once your file has been uploaded, select the “Process Data” button, which will populate the table below with the data you entered into the excel template (i.e., zip codes and discharge counts).  Next, select the “Save” button to automatically populate the city and state fields (based on the zip codes you have provided) and run the form validations.  Errors in editable fields will be identified with a “Row” number and can be corrected either (a) within the BMPH system or (b) corrected in the original excel template and then re-uploaded.  (Note- once uploaded into BMPH, template data cannot be downloaded back into an Excel format).  After you have verified that all data are present and accurate, select the Save/Validate button to proceed to the next </w:t>
      </w:r>
      <w:r>
        <w:rPr>
          <w:rFonts w:ascii="Calibri" w:eastAsia="Calibri" w:hAnsi="Calibri" w:cs="Calibri"/>
          <w:color w:val="000000"/>
        </w:rPr>
        <w:t>subform</w:t>
      </w:r>
      <w:r>
        <w:rPr>
          <w:rFonts w:ascii="Calibri" w:eastAsia="Calibri" w:hAnsi="Calibri" w:cs="Calibri"/>
          <w:color w:val="000000"/>
        </w:rPr>
        <w:t>.  Please refer to the instruction manual and/or contact your Government Project Officer if you have any questions about how to complete this form.</w:t>
      </w:r>
    </w:p>
    <w:p w:rsidR="0043004B" w14:paraId="7F991BE3" w14:textId="6DF00FDA">
      <w:pPr>
        <w:shd w:val="clear" w:color="auto" w:fill="FFFFFF"/>
      </w:pPr>
      <w:r>
        <w:rPr>
          <w:noProof/>
        </w:rPr>
        <w:drawing>
          <wp:inline distT="0" distB="0" distL="0" distR="0">
            <wp:extent cx="6861810" cy="1550670"/>
            <wp:effectExtent l="0" t="0" r="0" b="0"/>
            <wp:docPr id="1" name="Picture 2" descr="Upload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pload Screenshot"/>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1810" cy="1550670"/>
                    </a:xfrm>
                    <a:prstGeom prst="rect">
                      <a:avLst/>
                    </a:prstGeom>
                    <a:noFill/>
                    <a:ln>
                      <a:noFill/>
                    </a:ln>
                  </pic:spPr>
                </pic:pic>
              </a:graphicData>
            </a:graphic>
          </wp:inline>
        </w:drawing>
      </w:r>
    </w:p>
    <w:p w:rsidR="0043004B" w14:paraId="7F991BE4" w14:textId="77777777">
      <w:pPr>
        <w:shd w:val="clear" w:color="auto" w:fill="FFFFFF"/>
      </w:pPr>
      <w:r>
        <w:rPr>
          <w:b/>
          <w:bCs/>
          <w:color w:val="000000"/>
        </w:rPr>
        <w:t>Figure 1. Upload Screenshot</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617"/>
        <w:gridCol w:w="1103"/>
        <w:gridCol w:w="623"/>
        <w:gridCol w:w="760"/>
        <w:gridCol w:w="3410"/>
        <w:gridCol w:w="1192"/>
      </w:tblGrid>
      <w:tr w14:paraId="7F991BEC"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5"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Zip Code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City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9"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State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A"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Number of Inpatient Discharges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BF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ED"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EE"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E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F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F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BF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BF3" w14:textId="77777777">
            <w:pPr>
              <w:shd w:val="clear" w:color="auto" w:fill="BBD5EA"/>
              <w:jc w:val="center"/>
              <w:rPr>
                <w:rFonts w:ascii="Calibri" w:eastAsia="Calibri" w:hAnsi="Calibri" w:cs="Calibri"/>
                <w:b/>
                <w:bCs/>
                <w:color w:val="10405D"/>
              </w:rPr>
            </w:pPr>
          </w:p>
        </w:tc>
      </w:tr>
      <w:tr w14:paraId="7F991BFC" w14:textId="77777777" w:rsidTr="000E5880">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F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F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F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BF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BF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F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BFB" w14:textId="77777777">
            <w:pPr>
              <w:rPr>
                <w:rFonts w:ascii="Calibri" w:eastAsia="Calibri" w:hAnsi="Calibri" w:cs="Calibri"/>
              </w:rPr>
            </w:pPr>
          </w:p>
        </w:tc>
      </w:tr>
    </w:tbl>
    <w:p w:rsidR="00223398" w:rsidRPr="00401F57" w14:paraId="7F991BFD" w14:textId="77777777">
      <w:pPr>
        <w:rPr>
          <w:noProof/>
        </w:rPr>
      </w:pPr>
    </w:p>
    <w:p w:rsidR="00223398" w:rsidP="00741992" w14:paraId="7F991BFE" w14:textId="77777777">
      <w:pPr>
        <w:rPr>
          <w:rFonts w:asciiTheme="majorHAnsi" w:hAnsiTheme="majorHAnsi"/>
        </w:rPr>
        <w:sectPr w:rsidSect="00741992">
          <w:footerReference w:type="default" r:id="rId31"/>
          <w:pgSz w:w="24480" w:h="15840" w:orient="landscape" w:code="3"/>
          <w:pgMar w:top="1008" w:right="1152" w:bottom="1008" w:left="1152" w:header="720" w:footer="720" w:gutter="0"/>
          <w:cols w:space="720"/>
          <w:docGrid w:linePitch="360"/>
        </w:sectPr>
      </w:pPr>
      <w:bookmarkStart w:id="1222" w:name="_GoBack_23"/>
      <w:bookmarkEnd w:id="1222"/>
    </w:p>
    <w:p w:rsidR="00223398" w:rsidP="00741992" w14:paraId="7F991BFF" w14:textId="77777777">
      <w:pPr>
        <w:pStyle w:val="Heading1"/>
        <w:tabs>
          <w:tab w:val="center" w:pos="10800"/>
          <w:tab w:val="right" w:pos="22176"/>
        </w:tabs>
        <w:spacing w:before="0"/>
        <w:rPr>
          <w:rFonts w:ascii="Cambria" w:eastAsia="Cambria" w:hAnsi="Cambria" w:cs="Cambria"/>
          <w:b/>
          <w:color w:val="365F91"/>
          <w:sz w:val="28"/>
        </w:rPr>
      </w:pPr>
      <w:bookmarkStart w:id="1223" w:name="_Toc256001978"/>
      <w:bookmarkStart w:id="1224" w:name="_Toc256001909"/>
      <w:bookmarkStart w:id="1225" w:name="_Toc256001841"/>
      <w:bookmarkStart w:id="1226" w:name="_Toc256001774"/>
      <w:bookmarkStart w:id="1227" w:name="_Toc256001709"/>
      <w:bookmarkStart w:id="1228" w:name="_Toc256001645"/>
      <w:bookmarkStart w:id="1229" w:name="_Toc256001582"/>
      <w:bookmarkStart w:id="1230" w:name="_Toc256001520"/>
      <w:bookmarkStart w:id="1231" w:name="_Toc256001460"/>
      <w:bookmarkStart w:id="1232" w:name="_Toc256001401"/>
      <w:bookmarkStart w:id="1233" w:name="_Toc256001343"/>
      <w:bookmarkStart w:id="1234" w:name="_Toc256001286"/>
      <w:bookmarkStart w:id="1235" w:name="_Toc256001230"/>
      <w:bookmarkStart w:id="1236" w:name="_Toc256001175"/>
      <w:bookmarkStart w:id="1237" w:name="_Toc256001121"/>
      <w:bookmarkStart w:id="1238" w:name="_Toc256001069"/>
      <w:bookmarkStart w:id="1239" w:name="_Toc256001018"/>
      <w:bookmarkStart w:id="1240" w:name="_Toc256000969"/>
      <w:bookmarkStart w:id="1241" w:name="_Toc256000921"/>
      <w:bookmarkStart w:id="1242" w:name="_Toc256000874"/>
      <w:bookmarkStart w:id="1243" w:name="_Toc256000828"/>
      <w:bookmarkStart w:id="1244" w:name="_Toc256000783"/>
      <w:bookmarkStart w:id="1245" w:name="_Toc256000739"/>
      <w:bookmarkStart w:id="1246" w:name="_Toc256000696"/>
      <w:bookmarkStart w:id="1247" w:name="_Toc256000654"/>
      <w:bookmarkStart w:id="1248" w:name="_Toc256000613"/>
      <w:bookmarkStart w:id="1249" w:name="_Toc256000573"/>
      <w:bookmarkStart w:id="1250" w:name="_Toc256000535"/>
      <w:bookmarkStart w:id="1251" w:name="_Toc256000498"/>
      <w:bookmarkStart w:id="1252" w:name="_Toc256000463"/>
      <w:bookmarkStart w:id="1253" w:name="_Toc256000430"/>
      <w:r w:rsidRPr="00401F57">
        <w:rPr>
          <w:rFonts w:ascii="Cambria" w:eastAsia="Cambria" w:hAnsi="Cambria" w:cs="Cambria"/>
          <w:b/>
          <w:noProof/>
          <w:color w:val="365F91"/>
          <w:sz w:val="28"/>
        </w:rPr>
        <w:t>7. Program Curriculum Changes</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rsidR="00223398" w:rsidRPr="00401F57" w:rsidP="00741992" w14:paraId="7F991C00" w14:textId="77777777">
      <w:pPr>
        <w:pStyle w:val="Heading2"/>
        <w:rPr>
          <w:rFonts w:ascii="Cambria" w:eastAsia="Cambria" w:hAnsi="Cambria" w:cs="Cambria"/>
          <w:noProof/>
          <w:color w:val="4F81BD"/>
          <w:sz w:val="26"/>
        </w:rPr>
      </w:pPr>
      <w:bookmarkStart w:id="1254" w:name="_Toc256001979"/>
      <w:bookmarkStart w:id="1255" w:name="_Toc256001910"/>
      <w:bookmarkStart w:id="1256" w:name="_Toc256001842"/>
      <w:bookmarkStart w:id="1257" w:name="_Toc256001775"/>
      <w:bookmarkStart w:id="1258" w:name="_Toc256001710"/>
      <w:bookmarkStart w:id="1259" w:name="_Toc256001646"/>
      <w:bookmarkStart w:id="1260" w:name="_Toc256001583"/>
      <w:bookmarkStart w:id="1261" w:name="_Toc256001521"/>
      <w:bookmarkStart w:id="1262" w:name="_Toc256001461"/>
      <w:bookmarkStart w:id="1263" w:name="_Toc256001402"/>
      <w:bookmarkStart w:id="1264" w:name="_Toc256001344"/>
      <w:bookmarkStart w:id="1265" w:name="_Toc256001287"/>
      <w:bookmarkStart w:id="1266" w:name="_Toc256001231"/>
      <w:bookmarkStart w:id="1267" w:name="_Toc256001176"/>
      <w:bookmarkStart w:id="1268" w:name="_Toc256001122"/>
      <w:bookmarkStart w:id="1269" w:name="_Toc256001070"/>
      <w:bookmarkStart w:id="1270" w:name="_Toc256001019"/>
      <w:bookmarkStart w:id="1271" w:name="_Toc256000970"/>
      <w:bookmarkStart w:id="1272" w:name="_Toc256000922"/>
      <w:bookmarkStart w:id="1273" w:name="_Toc256000875"/>
      <w:bookmarkStart w:id="1274" w:name="_Toc256000829"/>
      <w:bookmarkStart w:id="1275" w:name="_Toc256000784"/>
      <w:bookmarkStart w:id="1276" w:name="_Toc256000740"/>
      <w:bookmarkStart w:id="1277" w:name="_Toc256000697"/>
      <w:bookmarkStart w:id="1278" w:name="_Toc256000655"/>
      <w:bookmarkStart w:id="1279" w:name="_Toc256000614"/>
      <w:bookmarkStart w:id="1280" w:name="_Toc256000574"/>
      <w:bookmarkStart w:id="1281" w:name="_Toc256000536"/>
      <w:bookmarkStart w:id="1282" w:name="_Toc256000499"/>
      <w:bookmarkStart w:id="1283" w:name="_Toc256000464"/>
      <w:bookmarkStart w:id="1284" w:name="_Toc256000431"/>
      <w:r>
        <w:rPr>
          <w:rFonts w:ascii="Cambria" w:eastAsia="Cambria" w:hAnsi="Cambria" w:cs="Cambria"/>
          <w:noProof/>
          <w:color w:val="4F81BD"/>
          <w:sz w:val="26"/>
        </w:rPr>
        <w:t>7.1.   PCC: Program Curriculum Changes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rsidR="0043004B" w14:paraId="7F991C01" w14:textId="77777777">
      <w:pPr>
        <w:spacing w:after="200"/>
      </w:pPr>
      <w:r>
        <w:rPr>
          <w:rFonts w:ascii="Calibri" w:eastAsia="Calibri" w:hAnsi="Calibri" w:cs="Calibri"/>
          <w:color w:val="000000"/>
        </w:rPr>
        <w:t xml:space="preserve">Please list all courses and training activities implemented by your residency or fellowship program as part of its training/curriculum in the most recent academic year. Be sure to list all courses and training activities related to quality improvement and measurement, cultural competency, primary care, underserved populations, oral health, community health, diversity, etc. You do not need to list standard curriculum mandated for accreditation unless it falls into </w:t>
      </w:r>
      <w:r>
        <w:rPr>
          <w:rFonts w:ascii="Calibri" w:eastAsia="Calibri" w:hAnsi="Calibri" w:cs="Calibri"/>
          <w:color w:val="000000"/>
        </w:rPr>
        <w:t>a category</w:t>
      </w:r>
      <w:r>
        <w:rPr>
          <w:rFonts w:ascii="Calibri" w:eastAsia="Calibri" w:hAnsi="Calibri" w:cs="Calibri"/>
          <w:color w:val="000000"/>
        </w:rPr>
        <w:t xml:space="preserve"> mentioned above. For all identified training activities/curriculum, indicate whether the topic was newly developed or enhanced since the previous year, select the standard topic area, and delivery mode.</w:t>
      </w:r>
      <w:r>
        <w:rPr>
          <w:rFonts w:ascii="Calibri" w:eastAsia="Calibri" w:hAnsi="Calibri" w:cs="Calibri"/>
        </w:rPr>
        <w:t xml:space="preserve">  </w:t>
      </w:r>
      <w:r>
        <w:rPr>
          <w:rFonts w:ascii="Calibri" w:eastAsia="Calibri" w:hAnsi="Calibri" w:cs="Calibri"/>
          <w:color w:val="000000"/>
        </w:rPr>
        <w:t xml:space="preserve">Also, please select the training sites where the curriculum was implemented from the list you indicated on the EXP form.  </w:t>
      </w:r>
    </w:p>
    <w:p w:rsidR="0043004B" w14:paraId="7F991C02" w14:textId="37D62F9B">
      <w:pPr>
        <w:shd w:val="clear" w:color="auto" w:fill="FFFFFF"/>
      </w:pPr>
      <w:r>
        <w:rPr>
          <w:noProof/>
        </w:rPr>
        <w:drawing>
          <wp:inline distT="0" distB="0" distL="0" distR="0">
            <wp:extent cx="6861810" cy="1550670"/>
            <wp:effectExtent l="0" t="0" r="0" b="0"/>
            <wp:docPr id="2" name="Picture 1" descr="Upload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pload Screenshot"/>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1810" cy="1550670"/>
                    </a:xfrm>
                    <a:prstGeom prst="rect">
                      <a:avLst/>
                    </a:prstGeom>
                    <a:noFill/>
                    <a:ln>
                      <a:noFill/>
                    </a:ln>
                  </pic:spPr>
                </pic:pic>
              </a:graphicData>
            </a:graphic>
          </wp:inline>
        </w:drawing>
      </w:r>
    </w:p>
    <w:p w:rsidR="0043004B" w14:paraId="7F991C03" w14:textId="77777777">
      <w:pPr>
        <w:shd w:val="clear" w:color="auto" w:fill="FFFFFF"/>
      </w:pPr>
      <w:r>
        <w:rPr>
          <w:b/>
          <w:bCs/>
          <w:color w:val="000000"/>
        </w:rPr>
        <w:t>Figure 2. Upload Screenshot</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129"/>
        <w:gridCol w:w="1861"/>
        <w:gridCol w:w="2087"/>
        <w:gridCol w:w="1965"/>
        <w:gridCol w:w="3176"/>
        <w:gridCol w:w="1519"/>
        <w:gridCol w:w="2824"/>
        <w:gridCol w:w="2996"/>
        <w:gridCol w:w="2684"/>
        <w:gridCol w:w="1192"/>
      </w:tblGrid>
      <w:tr w14:paraId="7F991C0F"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4"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Residency Program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the Name of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8"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Type of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9" w14:textId="77777777">
            <w:pPr>
              <w:shd w:val="clear" w:color="auto" w:fill="BBD5EA"/>
              <w:rPr>
                <w:rFonts w:ascii="Calibri" w:eastAsia="Calibri" w:hAnsi="Calibri" w:cs="Calibri"/>
                <w:b/>
                <w:bCs/>
                <w:color w:val="10405D"/>
              </w:rPr>
            </w:pPr>
            <w:r>
              <w:rPr>
                <w:rFonts w:ascii="Calibri" w:eastAsia="Calibri" w:hAnsi="Calibri" w:cs="Calibri"/>
                <w:b/>
                <w:bCs/>
                <w:color w:val="10405D"/>
              </w:rPr>
              <w:t>Select whether Course or Training Activity was Newly Developed or Enhanced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A" w14:textId="77777777">
            <w:pPr>
              <w:shd w:val="clear" w:color="auto" w:fill="BBD5EA"/>
              <w:rPr>
                <w:rFonts w:ascii="Calibri" w:eastAsia="Calibri" w:hAnsi="Calibri" w:cs="Calibri"/>
                <w:b/>
                <w:bCs/>
                <w:color w:val="10405D"/>
              </w:rPr>
            </w:pPr>
            <w:r>
              <w:rPr>
                <w:rFonts w:ascii="Calibri" w:eastAsia="Calibri" w:hAnsi="Calibri" w:cs="Calibri"/>
                <w:b/>
                <w:bCs/>
                <w:color w:val="10405D"/>
              </w:rPr>
              <w:t>Select Primary Topic Area</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B"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Topics in Quality Improvement and Measurement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w:t>
            </w:r>
            <w:r>
              <w:rPr>
                <w:rFonts w:ascii="Calibri" w:eastAsia="Calibri" w:hAnsi="Calibri" w:cs="Calibri"/>
                <w:b/>
                <w:bCs/>
                <w:color w:val="10405D"/>
              </w:rPr>
              <w:t xml:space="preserve"> the Curriculum the Course or Training Activity is Associated With</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D" w14:textId="77777777">
            <w:pPr>
              <w:shd w:val="clear" w:color="auto" w:fill="BBD5EA"/>
              <w:rPr>
                <w:rFonts w:ascii="Calibri" w:eastAsia="Calibri" w:hAnsi="Calibri" w:cs="Calibri"/>
                <w:b/>
                <w:bCs/>
                <w:color w:val="10405D"/>
              </w:rPr>
            </w:pPr>
            <w:r>
              <w:rPr>
                <w:rFonts w:ascii="Calibri" w:eastAsia="Calibri" w:hAnsi="Calibri" w:cs="Calibri"/>
                <w:b/>
                <w:bCs/>
                <w:color w:val="10405D"/>
              </w:rPr>
              <w:t>Select Delivery Mode Used to Offer this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0E"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C1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10"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11"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5"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7"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C1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r>
              <w:rPr>
                <w:rFonts w:ascii="Calibri" w:eastAsia="Calibri" w:hAnsi="Calibri" w:cs="Calibri"/>
                <w:b/>
                <w:bCs/>
                <w:color w:val="10405D"/>
              </w:rPr>
              <w:br/>
              <w:t>Block 6</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1A" w14:textId="77777777">
            <w:pPr>
              <w:shd w:val="clear" w:color="auto" w:fill="BBD5EA"/>
              <w:jc w:val="center"/>
              <w:rPr>
                <w:rFonts w:ascii="Calibri" w:eastAsia="Calibri" w:hAnsi="Calibri" w:cs="Calibri"/>
                <w:b/>
                <w:bCs/>
                <w:color w:val="10405D"/>
              </w:rPr>
            </w:pPr>
          </w:p>
        </w:tc>
      </w:tr>
      <w:tr w14:paraId="7F991C2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1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1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1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1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2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2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2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2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2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2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26" w14:textId="77777777">
            <w:pPr>
              <w:rPr>
                <w:rFonts w:ascii="Calibri" w:eastAsia="Calibri" w:hAnsi="Calibri" w:cs="Calibri"/>
              </w:rPr>
            </w:pPr>
          </w:p>
        </w:tc>
      </w:tr>
    </w:tbl>
    <w:p w:rsidR="00223398" w:rsidRPr="00401F57" w14:paraId="7F991C28" w14:textId="77777777">
      <w:pPr>
        <w:rPr>
          <w:noProof/>
        </w:rPr>
      </w:pPr>
    </w:p>
    <w:p w:rsidR="00223398" w:rsidP="00741992" w14:paraId="7F991C29" w14:textId="77777777">
      <w:pPr>
        <w:rPr>
          <w:rFonts w:asciiTheme="majorHAnsi" w:hAnsiTheme="majorHAnsi"/>
        </w:rPr>
        <w:sectPr w:rsidSect="00741992">
          <w:footerReference w:type="default" r:id="rId32"/>
          <w:pgSz w:w="24480" w:h="15840" w:orient="landscape" w:code="3"/>
          <w:pgMar w:top="1008" w:right="1152" w:bottom="1008" w:left="1152" w:header="720" w:footer="720" w:gutter="0"/>
          <w:cols w:space="720"/>
          <w:docGrid w:linePitch="360"/>
        </w:sectPr>
      </w:pPr>
      <w:bookmarkStart w:id="1285" w:name="_GoBack_24"/>
      <w:bookmarkEnd w:id="1285"/>
    </w:p>
    <w:p w:rsidR="00223398" w:rsidP="00741992" w14:paraId="7F991C2A" w14:textId="77777777">
      <w:pPr>
        <w:pStyle w:val="Heading1"/>
        <w:tabs>
          <w:tab w:val="center" w:pos="10800"/>
          <w:tab w:val="right" w:pos="22176"/>
        </w:tabs>
        <w:spacing w:before="0"/>
        <w:rPr>
          <w:rFonts w:ascii="Cambria" w:eastAsia="Cambria" w:hAnsi="Cambria" w:cs="Cambria"/>
          <w:b/>
          <w:color w:val="365F91"/>
          <w:sz w:val="28"/>
        </w:rPr>
      </w:pPr>
      <w:bookmarkStart w:id="1286" w:name="_Toc256001980"/>
      <w:bookmarkStart w:id="1287" w:name="_Toc256001911"/>
      <w:bookmarkStart w:id="1288" w:name="_Toc256001843"/>
      <w:bookmarkStart w:id="1289" w:name="_Toc256001776"/>
      <w:bookmarkStart w:id="1290" w:name="_Toc256001711"/>
      <w:bookmarkStart w:id="1291" w:name="_Toc256001647"/>
      <w:bookmarkStart w:id="1292" w:name="_Toc256001584"/>
      <w:bookmarkStart w:id="1293" w:name="_Toc256001522"/>
      <w:bookmarkStart w:id="1294" w:name="_Toc256001462"/>
      <w:bookmarkStart w:id="1295" w:name="_Toc256001403"/>
      <w:bookmarkStart w:id="1296" w:name="_Toc256001345"/>
      <w:bookmarkStart w:id="1297" w:name="_Toc256001288"/>
      <w:bookmarkStart w:id="1298" w:name="_Toc256001232"/>
      <w:bookmarkStart w:id="1299" w:name="_Toc256001177"/>
      <w:bookmarkStart w:id="1300" w:name="_Toc256001123"/>
      <w:bookmarkStart w:id="1301" w:name="_Toc256001071"/>
      <w:bookmarkStart w:id="1302" w:name="_Toc256001020"/>
      <w:bookmarkStart w:id="1303" w:name="_Toc256000971"/>
      <w:bookmarkStart w:id="1304" w:name="_Toc256000923"/>
      <w:bookmarkStart w:id="1305" w:name="_Toc256000876"/>
      <w:bookmarkStart w:id="1306" w:name="_Toc256000830"/>
      <w:bookmarkStart w:id="1307" w:name="_Toc256000785"/>
      <w:bookmarkStart w:id="1308" w:name="_Toc256000741"/>
      <w:bookmarkStart w:id="1309" w:name="_Toc256000698"/>
      <w:bookmarkStart w:id="1310" w:name="_Toc256000656"/>
      <w:bookmarkStart w:id="1311" w:name="_Toc256000615"/>
      <w:bookmarkStart w:id="1312" w:name="_Toc256000575"/>
      <w:bookmarkStart w:id="1313" w:name="_Toc256000537"/>
      <w:bookmarkStart w:id="1314" w:name="_Toc256000500"/>
      <w:bookmarkStart w:id="1315" w:name="_Toc256000465"/>
      <w:r w:rsidRPr="00401F57">
        <w:rPr>
          <w:rFonts w:ascii="Cambria" w:eastAsia="Cambria" w:hAnsi="Cambria" w:cs="Cambria"/>
          <w:b/>
          <w:noProof/>
          <w:color w:val="365F91"/>
          <w:sz w:val="28"/>
        </w:rPr>
        <w:t>8. Retention Form</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rsidR="00223398" w:rsidRPr="00401F57" w:rsidP="00741992" w14:paraId="7F991C2B" w14:textId="77777777">
      <w:pPr>
        <w:pStyle w:val="Heading2"/>
        <w:rPr>
          <w:rFonts w:ascii="Cambria" w:eastAsia="Cambria" w:hAnsi="Cambria" w:cs="Cambria"/>
          <w:noProof/>
          <w:color w:val="4F81BD"/>
          <w:sz w:val="26"/>
        </w:rPr>
      </w:pPr>
      <w:bookmarkStart w:id="1316" w:name="_Toc256001981"/>
      <w:bookmarkStart w:id="1317" w:name="_Toc256001912"/>
      <w:bookmarkStart w:id="1318" w:name="_Toc256001844"/>
      <w:bookmarkStart w:id="1319" w:name="_Toc256001777"/>
      <w:bookmarkStart w:id="1320" w:name="_Toc256001712"/>
      <w:bookmarkStart w:id="1321" w:name="_Toc256001648"/>
      <w:bookmarkStart w:id="1322" w:name="_Toc256001585"/>
      <w:bookmarkStart w:id="1323" w:name="_Toc256001523"/>
      <w:bookmarkStart w:id="1324" w:name="_Toc256001463"/>
      <w:bookmarkStart w:id="1325" w:name="_Toc256001404"/>
      <w:bookmarkStart w:id="1326" w:name="_Toc256001346"/>
      <w:bookmarkStart w:id="1327" w:name="_Toc256001289"/>
      <w:bookmarkStart w:id="1328" w:name="_Toc256001233"/>
      <w:bookmarkStart w:id="1329" w:name="_Toc256001178"/>
      <w:bookmarkStart w:id="1330" w:name="_Toc256001124"/>
      <w:bookmarkStart w:id="1331" w:name="_Toc256001072"/>
      <w:bookmarkStart w:id="1332" w:name="_Toc256001021"/>
      <w:bookmarkStart w:id="1333" w:name="_Toc256000972"/>
      <w:bookmarkStart w:id="1334" w:name="_Toc256000924"/>
      <w:bookmarkStart w:id="1335" w:name="_Toc256000877"/>
      <w:bookmarkStart w:id="1336" w:name="_Toc256000831"/>
      <w:bookmarkStart w:id="1337" w:name="_Toc256000786"/>
      <w:bookmarkStart w:id="1338" w:name="_Toc256000742"/>
      <w:bookmarkStart w:id="1339" w:name="_Toc256000699"/>
      <w:bookmarkStart w:id="1340" w:name="_Toc256000657"/>
      <w:bookmarkStart w:id="1341" w:name="_Toc256000616"/>
      <w:bookmarkStart w:id="1342" w:name="_Toc256000576"/>
      <w:bookmarkStart w:id="1343" w:name="_Toc256000538"/>
      <w:bookmarkStart w:id="1344" w:name="_Toc256000501"/>
      <w:bookmarkStart w:id="1345" w:name="_Toc256000466"/>
      <w:r>
        <w:rPr>
          <w:rFonts w:ascii="Cambria" w:eastAsia="Cambria" w:hAnsi="Cambria" w:cs="Cambria"/>
          <w:noProof/>
          <w:color w:val="4F81BD"/>
          <w:sz w:val="26"/>
        </w:rPr>
        <w:t>8.1.   RET: Retention Programs</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rsidR="0043004B" w14:paraId="7F991C2C" w14:textId="50E77D39">
      <w:pPr>
        <w:spacing w:after="240"/>
      </w:pPr>
      <w:r>
        <w:rPr>
          <w:rFonts w:ascii="Calibri" w:eastAsia="Calibri" w:hAnsi="Calibri" w:cs="Calibri"/>
          <w:color w:val="000000"/>
        </w:rPr>
        <w:t xml:space="preserve">The RET form captures information about recruitment and retention-related efforts for specific types of </w:t>
      </w:r>
      <w:r w:rsidR="00426527">
        <w:rPr>
          <w:rFonts w:ascii="Calibri" w:eastAsia="Calibri" w:hAnsi="Calibri" w:cs="Calibri"/>
        </w:rPr>
        <w:t>BHW</w:t>
      </w:r>
      <w:r>
        <w:rPr>
          <w:rFonts w:ascii="Calibri" w:eastAsia="Calibri" w:hAnsi="Calibri" w:cs="Calibri"/>
          <w:color w:val="000000"/>
        </w:rPr>
        <w:t xml:space="preserve">-supported initiatives.  Please complete this form for any recruitment and retention-related efforts conducted during this reporting period. If you have any questions about how to complete this </w:t>
      </w:r>
      <w:r>
        <w:rPr>
          <w:rFonts w:ascii="Calibri" w:eastAsia="Calibri" w:hAnsi="Calibri" w:cs="Calibri"/>
          <w:color w:val="000000"/>
        </w:rPr>
        <w:t>subform</w:t>
      </w:r>
      <w:r>
        <w:rPr>
          <w:rFonts w:ascii="Calibri" w:eastAsia="Calibri" w:hAnsi="Calibri" w:cs="Calibri"/>
          <w:color w:val="000000"/>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7408"/>
        <w:gridCol w:w="336"/>
      </w:tblGrid>
      <w:tr w14:paraId="7F991C2E"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C2D" w14:textId="77777777">
            <w:pPr>
              <w:shd w:val="clear" w:color="auto" w:fill="BBD5EA"/>
              <w:rPr>
                <w:rFonts w:ascii="Calibri" w:eastAsia="Calibri" w:hAnsi="Calibri" w:cs="Calibri"/>
                <w:b/>
                <w:bCs/>
                <w:color w:val="10405D"/>
              </w:rPr>
            </w:pPr>
            <w:r>
              <w:rPr>
                <w:rFonts w:ascii="Calibri" w:eastAsia="Calibri" w:hAnsi="Calibri" w:cs="Calibri"/>
                <w:b/>
                <w:bCs/>
                <w:color w:val="FF0000"/>
              </w:rPr>
              <w:t>*</w:t>
            </w:r>
            <w:r>
              <w:rPr>
                <w:rFonts w:ascii="Calibri" w:eastAsia="Calibri" w:hAnsi="Calibri" w:cs="Calibri"/>
                <w:b/>
                <w:bCs/>
                <w:color w:val="10405D"/>
              </w:rPr>
              <w:t>Retention Information</w:t>
            </w:r>
          </w:p>
        </w:tc>
      </w:tr>
      <w:tr w14:paraId="7F991C3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C2F" w14:textId="77777777">
            <w:pPr>
              <w:shd w:val="clear" w:color="auto" w:fill="FFFFFF"/>
              <w:spacing w:line="270" w:lineRule="atLeast"/>
              <w:rPr>
                <w:rFonts w:ascii="Calibri" w:eastAsia="Calibri" w:hAnsi="Calibri" w:cs="Calibri"/>
              </w:rPr>
            </w:pPr>
            <w:r>
              <w:rPr>
                <w:rFonts w:ascii="Calibri" w:eastAsia="Calibri" w:hAnsi="Calibri" w:cs="Calibri"/>
              </w:rPr>
              <w:t>Indicate # of Targeted Vacant Dentist/Dental Provider Positions (Block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C30" w14:textId="77777777">
            <w:pPr>
              <w:shd w:val="clear" w:color="auto" w:fill="FFFFFF"/>
              <w:spacing w:line="270" w:lineRule="atLeast"/>
              <w:rPr>
                <w:rFonts w:ascii="Calibri" w:eastAsia="Calibri" w:hAnsi="Calibri" w:cs="Calibri"/>
              </w:rPr>
            </w:pPr>
          </w:p>
        </w:tc>
      </w:tr>
      <w:tr w14:paraId="7F991C3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C32" w14:textId="77777777">
            <w:pPr>
              <w:shd w:val="clear" w:color="auto" w:fill="EFEFEF"/>
              <w:spacing w:line="270" w:lineRule="atLeast"/>
              <w:rPr>
                <w:rFonts w:ascii="Calibri" w:eastAsia="Calibri" w:hAnsi="Calibri" w:cs="Calibri"/>
              </w:rPr>
            </w:pPr>
            <w:r>
              <w:rPr>
                <w:rFonts w:ascii="Calibri" w:eastAsia="Calibri" w:hAnsi="Calibri" w:cs="Calibri"/>
              </w:rPr>
              <w:t>Indicate # of Filled Dentist/Dental Provider Positions (Block 6)</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C33" w14:textId="77777777">
            <w:pPr>
              <w:shd w:val="clear" w:color="auto" w:fill="EFEFEF"/>
              <w:spacing w:line="270" w:lineRule="atLeast"/>
              <w:rPr>
                <w:rFonts w:ascii="Calibri" w:eastAsia="Calibri" w:hAnsi="Calibri" w:cs="Calibri"/>
              </w:rPr>
            </w:pPr>
          </w:p>
        </w:tc>
      </w:tr>
      <w:tr w14:paraId="7F991C3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C35" w14:textId="77777777">
            <w:pPr>
              <w:shd w:val="clear" w:color="auto" w:fill="FFFFFF"/>
              <w:spacing w:line="270" w:lineRule="atLeast"/>
              <w:rPr>
                <w:rFonts w:ascii="Calibri" w:eastAsia="Calibri" w:hAnsi="Calibri" w:cs="Calibri"/>
              </w:rPr>
            </w:pPr>
            <w:r>
              <w:rPr>
                <w:rFonts w:ascii="Calibri" w:eastAsia="Calibri" w:hAnsi="Calibri" w:cs="Calibri"/>
              </w:rPr>
              <w:t>Indicate # of Dentist/Dental Provider Positions Retained (Block 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C36" w14:textId="77777777">
            <w:pPr>
              <w:shd w:val="clear" w:color="auto" w:fill="FFFFFF"/>
              <w:spacing w:line="270" w:lineRule="atLeast"/>
              <w:rPr>
                <w:rFonts w:ascii="Calibri" w:eastAsia="Calibri" w:hAnsi="Calibri" w:cs="Calibri"/>
              </w:rPr>
            </w:pPr>
          </w:p>
        </w:tc>
      </w:tr>
    </w:tbl>
    <w:p w:rsidR="00223398" w:rsidRPr="00401F57" w14:paraId="7F991C38" w14:textId="77777777">
      <w:pPr>
        <w:rPr>
          <w:noProof/>
        </w:rPr>
      </w:pPr>
    </w:p>
    <w:p w:rsidR="00223398" w:rsidP="00741992" w14:paraId="7F991C39" w14:textId="77777777">
      <w:pPr>
        <w:rPr>
          <w:rFonts w:asciiTheme="majorHAnsi" w:hAnsiTheme="majorHAnsi"/>
        </w:rPr>
        <w:sectPr w:rsidSect="00741992">
          <w:footerReference w:type="default" r:id="rId33"/>
          <w:pgSz w:w="24480" w:h="15840" w:orient="landscape" w:code="3"/>
          <w:pgMar w:top="1008" w:right="1152" w:bottom="1008" w:left="1152" w:header="720" w:footer="720" w:gutter="0"/>
          <w:cols w:space="720"/>
          <w:docGrid w:linePitch="360"/>
        </w:sectPr>
      </w:pPr>
      <w:bookmarkStart w:id="1346" w:name="_GoBack_25"/>
      <w:bookmarkEnd w:id="1346"/>
    </w:p>
    <w:p w:rsidR="00223398" w:rsidP="00741992" w14:paraId="7F991C3A" w14:textId="77777777">
      <w:pPr>
        <w:pStyle w:val="Heading1"/>
        <w:tabs>
          <w:tab w:val="center" w:pos="10800"/>
          <w:tab w:val="right" w:pos="22176"/>
        </w:tabs>
        <w:spacing w:before="0"/>
        <w:rPr>
          <w:rFonts w:ascii="Cambria" w:eastAsia="Cambria" w:hAnsi="Cambria" w:cs="Cambria"/>
          <w:b/>
          <w:color w:val="365F91"/>
          <w:sz w:val="28"/>
        </w:rPr>
      </w:pPr>
      <w:bookmarkStart w:id="1347" w:name="_Toc256001982"/>
      <w:bookmarkStart w:id="1348" w:name="_Toc256001913"/>
      <w:bookmarkStart w:id="1349" w:name="_Toc256001845"/>
      <w:bookmarkStart w:id="1350" w:name="_Toc256001778"/>
      <w:bookmarkStart w:id="1351" w:name="_Toc256001713"/>
      <w:bookmarkStart w:id="1352" w:name="_Toc256001649"/>
      <w:bookmarkStart w:id="1353" w:name="_Toc256001586"/>
      <w:bookmarkStart w:id="1354" w:name="_Toc256001524"/>
      <w:bookmarkStart w:id="1355" w:name="_Toc256001464"/>
      <w:bookmarkStart w:id="1356" w:name="_Toc256001405"/>
      <w:bookmarkStart w:id="1357" w:name="_Toc256001347"/>
      <w:bookmarkStart w:id="1358" w:name="_Toc256001290"/>
      <w:bookmarkStart w:id="1359" w:name="_Toc256001234"/>
      <w:bookmarkStart w:id="1360" w:name="_Toc256001179"/>
      <w:bookmarkStart w:id="1361" w:name="_Toc256001125"/>
      <w:bookmarkStart w:id="1362" w:name="_Toc256001073"/>
      <w:bookmarkStart w:id="1363" w:name="_Toc256001022"/>
      <w:bookmarkStart w:id="1364" w:name="_Toc256000973"/>
      <w:bookmarkStart w:id="1365" w:name="_Toc256000925"/>
      <w:bookmarkStart w:id="1366" w:name="_Toc256000878"/>
      <w:bookmarkStart w:id="1367" w:name="_Toc256000832"/>
      <w:bookmarkStart w:id="1368" w:name="_Toc256000787"/>
      <w:bookmarkStart w:id="1369" w:name="_Toc256000743"/>
      <w:bookmarkStart w:id="1370" w:name="_Toc256000700"/>
      <w:bookmarkStart w:id="1371" w:name="_Toc256000658"/>
      <w:bookmarkStart w:id="1372" w:name="_Toc256000617"/>
      <w:bookmarkStart w:id="1373" w:name="_Toc256000577"/>
      <w:bookmarkStart w:id="1374" w:name="_Toc256000539"/>
      <w:bookmarkStart w:id="1375" w:name="_Toc256000502"/>
      <w:r w:rsidRPr="00401F57">
        <w:rPr>
          <w:rFonts w:ascii="Cambria" w:eastAsia="Cambria" w:hAnsi="Cambria" w:cs="Cambria"/>
          <w:b/>
          <w:noProof/>
          <w:color w:val="365F91"/>
          <w:sz w:val="28"/>
        </w:rPr>
        <w:t>9. Course Development and Enhancement—CDE</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rsidRPr="00401F57">
        <w:rPr>
          <w:rFonts w:ascii="Cambria" w:eastAsia="Cambria" w:hAnsi="Cambria" w:cs="Cambria"/>
          <w:b/>
          <w:noProof/>
          <w:color w:val="365F91"/>
          <w:sz w:val="28"/>
        </w:rPr>
        <w:t xml:space="preserve"> </w:t>
      </w:r>
    </w:p>
    <w:p w:rsidR="00223398" w:rsidRPr="00401F57" w:rsidP="00741992" w14:paraId="7F991C3B" w14:textId="77777777">
      <w:pPr>
        <w:pStyle w:val="Heading2"/>
        <w:rPr>
          <w:rFonts w:ascii="Cambria" w:eastAsia="Cambria" w:hAnsi="Cambria" w:cs="Cambria"/>
          <w:noProof/>
          <w:color w:val="4F81BD"/>
          <w:sz w:val="26"/>
        </w:rPr>
      </w:pPr>
      <w:bookmarkStart w:id="1376" w:name="_Toc256001983"/>
      <w:bookmarkStart w:id="1377" w:name="_Toc256001914"/>
      <w:bookmarkStart w:id="1378" w:name="_Toc256001846"/>
      <w:bookmarkStart w:id="1379" w:name="_Toc256001779"/>
      <w:bookmarkStart w:id="1380" w:name="_Toc256001714"/>
      <w:bookmarkStart w:id="1381" w:name="_Toc256001650"/>
      <w:bookmarkStart w:id="1382" w:name="_Toc256001587"/>
      <w:bookmarkStart w:id="1383" w:name="_Toc256001525"/>
      <w:bookmarkStart w:id="1384" w:name="_Toc256001465"/>
      <w:bookmarkStart w:id="1385" w:name="_Toc256001406"/>
      <w:bookmarkStart w:id="1386" w:name="_Toc256001348"/>
      <w:bookmarkStart w:id="1387" w:name="_Toc256001291"/>
      <w:bookmarkStart w:id="1388" w:name="_Toc256001235"/>
      <w:bookmarkStart w:id="1389" w:name="_Toc256001180"/>
      <w:bookmarkStart w:id="1390" w:name="_Toc256001126"/>
      <w:bookmarkStart w:id="1391" w:name="_Toc256001074"/>
      <w:bookmarkStart w:id="1392" w:name="_Toc256001023"/>
      <w:bookmarkStart w:id="1393" w:name="_Toc256000974"/>
      <w:bookmarkStart w:id="1394" w:name="_Toc256000926"/>
      <w:bookmarkStart w:id="1395" w:name="_Toc256000879"/>
      <w:bookmarkStart w:id="1396" w:name="_Toc256000833"/>
      <w:bookmarkStart w:id="1397" w:name="_Toc256000788"/>
      <w:bookmarkStart w:id="1398" w:name="_Toc256000744"/>
      <w:bookmarkStart w:id="1399" w:name="_Toc256000701"/>
      <w:bookmarkStart w:id="1400" w:name="_Toc256000659"/>
      <w:bookmarkStart w:id="1401" w:name="_Toc256000618"/>
      <w:bookmarkStart w:id="1402" w:name="_Toc256000578"/>
      <w:bookmarkStart w:id="1403" w:name="_Toc256000540"/>
      <w:bookmarkStart w:id="1404" w:name="_Toc256000503"/>
      <w:r>
        <w:rPr>
          <w:rFonts w:ascii="Cambria" w:eastAsia="Cambria" w:hAnsi="Cambria" w:cs="Cambria"/>
          <w:noProof/>
          <w:color w:val="4F81BD"/>
          <w:sz w:val="26"/>
        </w:rPr>
        <w:t>9.1.   CDE-1:  Course Development and Enhancement - Course Information</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rsidR="00223398" w:rsidRPr="00401F57" w:rsidP="00741992" w14:paraId="7F991C3C" w14:textId="1C7A24FB">
      <w:pPr>
        <w:rPr>
          <w:noProof/>
        </w:rPr>
      </w:pPr>
      <w:r>
        <w:rPr>
          <w:rFonts w:ascii="Calibri" w:eastAsia="Calibri" w:hAnsi="Calibri" w:cs="Calibri"/>
          <w:color w:val="000000"/>
          <w:sz w:val="22"/>
          <w:szCs w:val="22"/>
        </w:rPr>
        <w:t xml:space="preserve">The CDE-1 </w:t>
      </w:r>
      <w:r>
        <w:rPr>
          <w:rFonts w:ascii="Calibri" w:eastAsia="Calibri" w:hAnsi="Calibri" w:cs="Calibri"/>
          <w:color w:val="000000"/>
          <w:sz w:val="22"/>
          <w:szCs w:val="22"/>
        </w:rPr>
        <w:t>subform</w:t>
      </w:r>
      <w:r>
        <w:rPr>
          <w:rFonts w:ascii="Calibri" w:eastAsia="Calibri" w:hAnsi="Calibri" w:cs="Calibri"/>
          <w:color w:val="000000"/>
          <w:sz w:val="22"/>
          <w:szCs w:val="22"/>
        </w:rPr>
        <w:t xml:space="preserve"> captures information about courses or other training activities that have been developed or enhanced by grantees using</w:t>
      </w:r>
      <w:r w:rsidRPr="00AE16F0">
        <w:rPr>
          <w:rFonts w:ascii="Calibri" w:eastAsia="Calibri" w:hAnsi="Calibri" w:cs="Calibri"/>
          <w:sz w:val="22"/>
          <w:szCs w:val="22"/>
        </w:rPr>
        <w:t xml:space="preserve"> </w:t>
      </w:r>
      <w:r w:rsidR="00E875B9">
        <w:rPr>
          <w:rFonts w:ascii="Calibri" w:eastAsia="Calibri" w:hAnsi="Calibri" w:cs="Calibri"/>
          <w:sz w:val="22"/>
          <w:szCs w:val="22"/>
        </w:rPr>
        <w:t>BHW</w:t>
      </w:r>
      <w:r w:rsidRPr="00AE16F0" w:rsidR="004E2D11">
        <w:rPr>
          <w:rFonts w:ascii="Calibri" w:eastAsia="Calibri" w:hAnsi="Calibri" w:cs="Calibri"/>
          <w:sz w:val="22"/>
          <w:szCs w:val="22"/>
        </w:rPr>
        <w:t xml:space="preserve"> </w:t>
      </w:r>
      <w:r>
        <w:rPr>
          <w:rFonts w:ascii="Calibri" w:eastAsia="Calibri" w:hAnsi="Calibri" w:cs="Calibri"/>
          <w:color w:val="000000"/>
          <w:sz w:val="22"/>
          <w:szCs w:val="22"/>
        </w:rPr>
        <w:t>funds during their project period. Please complete an entry for each course or other training activity that was developed or enhanced.</w:t>
      </w:r>
      <w:r>
        <w:rPr>
          <w:rFonts w:ascii="Calibri" w:eastAsia="Calibri" w:hAnsi="Calibri" w:cs="Calibri"/>
          <w:sz w:val="22"/>
          <w:szCs w:val="22"/>
        </w:rPr>
        <w:t xml:space="preserve">  </w:t>
      </w:r>
      <w:r>
        <w:rPr>
          <w:rFonts w:ascii="Calibri" w:eastAsia="Calibri" w:hAnsi="Calibri" w:cs="Calibri"/>
          <w:color w:val="000000"/>
          <w:sz w:val="22"/>
          <w:szCs w:val="22"/>
        </w:rPr>
        <w:t xml:space="preserve">If you have any questions about how to complete this </w:t>
      </w:r>
      <w:r>
        <w:rPr>
          <w:rFonts w:ascii="Calibri" w:eastAsia="Calibri" w:hAnsi="Calibri" w:cs="Calibri"/>
          <w:color w:val="000000"/>
          <w:sz w:val="22"/>
          <w:szCs w:val="22"/>
        </w:rPr>
        <w:t>subform</w:t>
      </w:r>
      <w:r>
        <w:rPr>
          <w:rFonts w:ascii="Calibri" w:eastAsia="Calibri" w:hAnsi="Calibri" w:cs="Calibri"/>
          <w:color w:val="000000"/>
          <w:sz w:val="22"/>
          <w:szCs w:val="22"/>
        </w:rPr>
        <w:t>, please refer to the instruction manual and/or contact your Government Project Officer.</w:t>
      </w:r>
      <w:r>
        <w:rPr>
          <w:rFonts w:ascii="Calibri" w:eastAsia="Calibri" w:hAnsi="Calibri" w:cs="Calibri"/>
          <w:sz w:val="22"/>
          <w:szCs w:val="22"/>
        </w:rPr>
        <w:t xml:space="preserve"> </w:t>
      </w:r>
      <w:r>
        <w:rPr>
          <w:rFonts w:ascii="Calibri" w:eastAsia="Calibri" w:hAnsi="Calibri" w:cs="Calibri"/>
          <w:color w:val="000000"/>
          <w:sz w:val="22"/>
          <w:szCs w:val="22"/>
        </w:rPr>
        <w:t xml:space="preserve">If you wish to view data that were submitted in the prior reporting period, click on the ‘View Prior Period </w:t>
      </w:r>
      <w:r>
        <w:rPr>
          <w:rFonts w:ascii="Calibri" w:eastAsia="Calibri" w:hAnsi="Calibri" w:cs="Calibri"/>
          <w:color w:val="000000"/>
          <w:sz w:val="22"/>
          <w:szCs w:val="22"/>
        </w:rPr>
        <w:t>Data’</w:t>
      </w:r>
      <w:r>
        <w:rPr>
          <w:rFonts w:ascii="Calibri" w:eastAsia="Calibri" w:hAnsi="Calibri" w:cs="Calibri"/>
          <w:color w:val="000000"/>
          <w:sz w:val="22"/>
          <w:szCs w:val="22"/>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1072"/>
        <w:gridCol w:w="11073"/>
      </w:tblGrid>
      <w:tr w14:paraId="7F991C3F" w14:textId="77777777">
        <w:tblPrEx>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2500" w:type="pct"/>
            <w:tcBorders>
              <w:right w:val="single" w:sz="6" w:space="0" w:color="000000"/>
            </w:tcBorders>
            <w:tcMar>
              <w:top w:w="15" w:type="dxa"/>
              <w:left w:w="15" w:type="dxa"/>
              <w:bottom w:w="15" w:type="dxa"/>
              <w:right w:w="15" w:type="dxa"/>
            </w:tcMar>
            <w:vAlign w:val="center"/>
          </w:tcPr>
          <w:p w:rsidR="0043004B" w14:paraId="7F991C3D" w14:textId="0902DD1A">
            <w:pPr>
              <w:rPr>
                <w:rFonts w:ascii="Calibri" w:eastAsia="Calibri" w:hAnsi="Calibri" w:cs="Calibri"/>
              </w:rPr>
            </w:pPr>
            <w:r>
              <w:rPr>
                <w:rFonts w:ascii="Calibri" w:eastAsia="Calibri" w:hAnsi="Calibri" w:cs="Calibri"/>
              </w:rPr>
              <w:t>Have you used</w:t>
            </w:r>
            <w:r w:rsidRPr="00AE16F0">
              <w:rPr>
                <w:rFonts w:ascii="Calibri" w:eastAsia="Calibri" w:hAnsi="Calibri" w:cs="Calibri"/>
              </w:rPr>
              <w:t xml:space="preserve"> </w:t>
            </w:r>
            <w:r w:rsidR="00E25671">
              <w:rPr>
                <w:rFonts w:ascii="Calibri" w:eastAsia="Calibri" w:hAnsi="Calibri" w:cs="Calibri"/>
              </w:rPr>
              <w:t xml:space="preserve">BHW </w:t>
            </w:r>
            <w:r>
              <w:rPr>
                <w:rFonts w:ascii="Calibri" w:eastAsia="Calibri" w:hAnsi="Calibri" w:cs="Calibri"/>
              </w:rPr>
              <w:t>resources or received in-kind support to develop or enhance a course or other training activity associated with the grant?</w:t>
            </w:r>
          </w:p>
        </w:tc>
        <w:tc>
          <w:tcPr>
            <w:tcW w:w="2500" w:type="pct"/>
            <w:tcMar>
              <w:top w:w="15" w:type="dxa"/>
              <w:left w:w="15" w:type="dxa"/>
              <w:bottom w:w="15" w:type="dxa"/>
              <w:right w:w="15" w:type="dxa"/>
            </w:tcMar>
            <w:vAlign w:val="center"/>
          </w:tcPr>
          <w:p w:rsidR="0043004B" w14:paraId="7F991C3E" w14:textId="77777777">
            <w:pPr>
              <w:rPr>
                <w:rFonts w:ascii="Calibri" w:eastAsia="Calibri" w:hAnsi="Calibri" w:cs="Calibri"/>
              </w:rPr>
            </w:pPr>
            <w:r>
              <w:rPr>
                <w:rFonts w:ascii="Calibri" w:eastAsia="Calibri" w:hAnsi="Calibri" w:cs="Calibri"/>
                <w:b/>
                <w:bCs/>
                <w:bdr w:val="single" w:sz="6" w:space="0" w:color="999999"/>
                <w:shd w:val="clear" w:color="auto" w:fill="F3F3F4"/>
              </w:rPr>
              <w:t>Yes</w:t>
            </w:r>
            <w:r>
              <w:rPr>
                <w:rFonts w:ascii="Calibri" w:eastAsia="Calibri" w:hAnsi="Calibri" w:cs="Calibri"/>
              </w:rPr>
              <w:t xml:space="preserve"> (complete CDE-1 and CDE-2) </w:t>
            </w:r>
            <w:r>
              <w:rPr>
                <w:rFonts w:ascii="Calibri" w:eastAsia="Calibri" w:hAnsi="Calibri" w:cs="Calibri"/>
                <w:b/>
                <w:bCs/>
                <w:bdr w:val="single" w:sz="6" w:space="0" w:color="999999"/>
                <w:shd w:val="clear" w:color="auto" w:fill="F3F3F4"/>
              </w:rPr>
              <w:t>No</w:t>
            </w:r>
            <w:r>
              <w:rPr>
                <w:rFonts w:ascii="Calibri" w:eastAsia="Calibri" w:hAnsi="Calibri" w:cs="Calibri"/>
              </w:rPr>
              <w:t xml:space="preserve"> (Click Save and Validate to proceed to the next form)</w:t>
            </w:r>
          </w:p>
        </w:tc>
      </w:tr>
    </w:tbl>
    <w:p w:rsidR="00223398" w:rsidRPr="00401F57" w14:paraId="7F991C40" w14:textId="77777777">
      <w:pPr>
        <w:rPr>
          <w:noProof/>
        </w:rPr>
      </w:pPr>
    </w:p>
    <w:p w:rsidR="00223398" w:rsidRPr="00401F57" w:rsidP="00741992" w14:paraId="7F991C41" w14:textId="77777777">
      <w:pPr>
        <w:rPr>
          <w:noProof/>
        </w:rPr>
      </w:pP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C43"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C42" w14:textId="77777777">
            <w:pPr>
              <w:shd w:val="clear" w:color="auto" w:fill="BBD5EA"/>
              <w:rPr>
                <w:b/>
                <w:bCs/>
                <w:color w:val="10405D"/>
              </w:rPr>
            </w:pPr>
            <w:r>
              <w:rPr>
                <w:b/>
                <w:bCs/>
                <w:color w:val="FF0000"/>
              </w:rPr>
              <w:t>*</w:t>
            </w:r>
            <w:r>
              <w:rPr>
                <w:b/>
                <w:bCs/>
                <w:color w:val="10405D"/>
              </w:rPr>
              <w:t xml:space="preserve">Add Course </w:t>
            </w:r>
          </w:p>
        </w:tc>
      </w:tr>
      <w:tr w14:paraId="7F991C46"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44" w14:textId="77777777">
            <w:r>
              <w:t>Enter the Name of the Course of Training Activity that was Developed or Enhanced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C45" w14:textId="77777777">
            <w:pPr>
              <w:shd w:val="clear" w:color="auto" w:fill="F4F6F9"/>
            </w:pPr>
          </w:p>
        </w:tc>
      </w:tr>
      <w:tr w14:paraId="7F991C48"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C47"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C49"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115"/>
        <w:gridCol w:w="1757"/>
        <w:gridCol w:w="1897"/>
        <w:gridCol w:w="3036"/>
        <w:gridCol w:w="2550"/>
        <w:gridCol w:w="2527"/>
        <w:gridCol w:w="2563"/>
        <w:gridCol w:w="1482"/>
        <w:gridCol w:w="3314"/>
        <w:gridCol w:w="1192"/>
      </w:tblGrid>
      <w:tr w14:paraId="7F991C56"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4A"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4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4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Name of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4D"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Type of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4E"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Course or Training Activity was Newly Developed or Enhanced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4F"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w:t>
            </w:r>
            <w:r>
              <w:rPr>
                <w:rFonts w:ascii="Calibri" w:eastAsia="Calibri" w:hAnsi="Calibri" w:cs="Calibri"/>
                <w:b/>
                <w:bCs/>
                <w:color w:val="10405D"/>
              </w:rPr>
              <w:t xml:space="preserve"> Status of Development or Enhancements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50"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Primary Competency Addressed by the Course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5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Delivery Mode Used to Offer this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5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Primary Topic Area</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5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the Course or Training Activity was Offered in the Current Reporting Period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5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C6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57"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8"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r>
              <w:rPr>
                <w:rFonts w:ascii="Calibri" w:eastAsia="Calibri" w:hAnsi="Calibri" w:cs="Calibri"/>
                <w:b/>
                <w:bCs/>
                <w:color w:val="10405D"/>
              </w:rPr>
              <w:br/>
              <w:t>Block 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5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C6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(12)</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C62" w14:textId="77777777">
            <w:pPr>
              <w:shd w:val="clear" w:color="auto" w:fill="BBD5EA"/>
              <w:jc w:val="center"/>
              <w:rPr>
                <w:rFonts w:ascii="Calibri" w:eastAsia="Calibri" w:hAnsi="Calibri" w:cs="Calibri"/>
                <w:b/>
                <w:bCs/>
                <w:color w:val="10405D"/>
              </w:rPr>
            </w:pPr>
          </w:p>
        </w:tc>
      </w:tr>
      <w:tr w14:paraId="7F991C70" w14:textId="77777777" w:rsidTr="00B618E5">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AE16F0" w14:paraId="7F991C6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C6F" w14:textId="77777777">
            <w:pPr>
              <w:rPr>
                <w:rFonts w:ascii="Calibri" w:eastAsia="Calibri" w:hAnsi="Calibri" w:cs="Calibri"/>
              </w:rPr>
            </w:pPr>
          </w:p>
        </w:tc>
      </w:tr>
    </w:tbl>
    <w:p w:rsidR="00223398" w:rsidRPr="00401F57" w14:paraId="7F991C71" w14:textId="77777777">
      <w:pPr>
        <w:rPr>
          <w:noProof/>
        </w:rPr>
      </w:pPr>
    </w:p>
    <w:p w:rsidR="00223398" w:rsidRPr="00401F57" w:rsidP="00741992" w14:paraId="7F991C72" w14:textId="77777777">
      <w:pPr>
        <w:rPr>
          <w:noProof/>
        </w:rPr>
      </w:pPr>
    </w:p>
    <w:p w:rsidR="00223398" w:rsidP="00741992" w14:paraId="7F991C73" w14:textId="77777777">
      <w:pPr>
        <w:rPr>
          <w:rFonts w:asciiTheme="majorHAnsi" w:hAnsiTheme="majorHAnsi"/>
        </w:rPr>
        <w:sectPr w:rsidSect="00741992">
          <w:footerReference w:type="default" r:id="rId34"/>
          <w:pgSz w:w="24480" w:h="15840" w:orient="landscape" w:code="3"/>
          <w:pgMar w:top="1008" w:right="1152" w:bottom="1008" w:left="1152" w:header="720" w:footer="720" w:gutter="0"/>
          <w:cols w:space="720"/>
          <w:docGrid w:linePitch="360"/>
        </w:sectPr>
      </w:pPr>
      <w:bookmarkStart w:id="1405" w:name="_GoBack_26"/>
      <w:bookmarkEnd w:id="1405"/>
    </w:p>
    <w:p w:rsidR="00223398" w:rsidRPr="00401F57" w:rsidP="00741992" w14:paraId="7F991C74" w14:textId="77777777">
      <w:pPr>
        <w:pStyle w:val="Heading2"/>
        <w:rPr>
          <w:rFonts w:ascii="Cambria" w:eastAsia="Cambria" w:hAnsi="Cambria" w:cs="Cambria"/>
          <w:noProof/>
          <w:color w:val="4F81BD"/>
          <w:sz w:val="26"/>
        </w:rPr>
      </w:pPr>
      <w:bookmarkStart w:id="1406" w:name="_Toc256001984"/>
      <w:bookmarkStart w:id="1407" w:name="_Toc256001915"/>
      <w:bookmarkStart w:id="1408" w:name="_Toc256001847"/>
      <w:bookmarkStart w:id="1409" w:name="_Toc256001780"/>
      <w:bookmarkStart w:id="1410" w:name="_Toc256001715"/>
      <w:bookmarkStart w:id="1411" w:name="_Toc256001651"/>
      <w:bookmarkStart w:id="1412" w:name="_Toc256001588"/>
      <w:bookmarkStart w:id="1413" w:name="_Toc256001526"/>
      <w:bookmarkStart w:id="1414" w:name="_Toc256001466"/>
      <w:bookmarkStart w:id="1415" w:name="_Toc256001407"/>
      <w:bookmarkStart w:id="1416" w:name="_Toc256001349"/>
      <w:bookmarkStart w:id="1417" w:name="_Toc256001292"/>
      <w:bookmarkStart w:id="1418" w:name="_Toc256001236"/>
      <w:bookmarkStart w:id="1419" w:name="_Toc256001181"/>
      <w:bookmarkStart w:id="1420" w:name="_Toc256001127"/>
      <w:bookmarkStart w:id="1421" w:name="_Toc256001075"/>
      <w:bookmarkStart w:id="1422" w:name="_Toc256001024"/>
      <w:bookmarkStart w:id="1423" w:name="_Toc256000975"/>
      <w:bookmarkStart w:id="1424" w:name="_Toc256000927"/>
      <w:bookmarkStart w:id="1425" w:name="_Toc256000880"/>
      <w:bookmarkStart w:id="1426" w:name="_Toc256000834"/>
      <w:bookmarkStart w:id="1427" w:name="_Toc256000789"/>
      <w:bookmarkStart w:id="1428" w:name="_Toc256000745"/>
      <w:bookmarkStart w:id="1429" w:name="_Toc256000702"/>
      <w:bookmarkStart w:id="1430" w:name="_Toc256000660"/>
      <w:bookmarkStart w:id="1431" w:name="_Toc256000619"/>
      <w:bookmarkStart w:id="1432" w:name="_Toc256000579"/>
      <w:bookmarkStart w:id="1433" w:name="_Toc256000541"/>
      <w:r>
        <w:rPr>
          <w:rFonts w:ascii="Cambria" w:eastAsia="Cambria" w:hAnsi="Cambria" w:cs="Cambria"/>
          <w:noProof/>
          <w:color w:val="4F81BD"/>
          <w:sz w:val="26"/>
        </w:rPr>
        <w:t>9.2.   CDE-2: Course Development and Enhancement - Trainees by Profession/Discipline</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rsidR="0043004B" w14:paraId="7F991C75" w14:textId="29D63B28">
      <w:pPr>
        <w:spacing w:after="200"/>
      </w:pPr>
      <w:r>
        <w:rPr>
          <w:rFonts w:ascii="Calibri" w:eastAsia="Calibri" w:hAnsi="Calibri" w:cs="Calibri"/>
          <w:color w:val="000000"/>
        </w:rPr>
        <w:t xml:space="preserve">The CDE-2 </w:t>
      </w:r>
      <w:r>
        <w:rPr>
          <w:rFonts w:ascii="Calibri" w:eastAsia="Calibri" w:hAnsi="Calibri" w:cs="Calibri"/>
          <w:color w:val="000000"/>
        </w:rPr>
        <w:t>subform</w:t>
      </w:r>
      <w:r>
        <w:rPr>
          <w:rFonts w:ascii="Calibri" w:eastAsia="Calibri" w:hAnsi="Calibri" w:cs="Calibri"/>
          <w:color w:val="000000"/>
        </w:rPr>
        <w:t xml:space="preserve"> captures information about individuals who participated in courses or other types of training activities that were developed or enhanced using</w:t>
      </w:r>
      <w:r w:rsidRPr="00AE16F0">
        <w:rPr>
          <w:rFonts w:ascii="Calibri" w:eastAsia="Calibri" w:hAnsi="Calibri" w:cs="Calibri"/>
        </w:rPr>
        <w:t xml:space="preserve"> </w:t>
      </w:r>
      <w:r w:rsidR="00895BCF">
        <w:rPr>
          <w:rFonts w:ascii="Calibri" w:eastAsia="Calibri" w:hAnsi="Calibri" w:cs="Calibri"/>
        </w:rPr>
        <w:t>BHW</w:t>
      </w:r>
      <w:r w:rsidRPr="00AE16F0">
        <w:rPr>
          <w:rFonts w:ascii="Calibri" w:eastAsia="Calibri" w:hAnsi="Calibri" w:cs="Calibri"/>
        </w:rPr>
        <w:t xml:space="preserve"> funds. Please complete this </w:t>
      </w:r>
      <w:r w:rsidRPr="00AE16F0">
        <w:rPr>
          <w:rFonts w:ascii="Calibri" w:eastAsia="Calibri" w:hAnsi="Calibri" w:cs="Calibri"/>
        </w:rPr>
        <w:t>subform</w:t>
      </w:r>
      <w:r w:rsidRPr="00AE16F0">
        <w:rPr>
          <w:rFonts w:ascii="Calibri" w:eastAsia="Calibri" w:hAnsi="Calibri" w:cs="Calibri"/>
        </w:rPr>
        <w:t xml:space="preserve"> for each type of course or training activity that was developed or enhanced using </w:t>
      </w:r>
      <w:r w:rsidR="00A7094E">
        <w:rPr>
          <w:rFonts w:ascii="Calibri" w:eastAsia="Calibri" w:hAnsi="Calibri" w:cs="Calibri"/>
        </w:rPr>
        <w:t>BHW</w:t>
      </w:r>
      <w:r w:rsidRPr="00AE16F0" w:rsidR="004E2D11">
        <w:rPr>
          <w:rFonts w:ascii="Calibri" w:eastAsia="Calibri" w:hAnsi="Calibri" w:cs="Calibri"/>
        </w:rPr>
        <w:t xml:space="preserve"> </w:t>
      </w:r>
      <w:r w:rsidRPr="00AE16F0">
        <w:rPr>
          <w:rFonts w:ascii="Calibri" w:eastAsia="Calibri" w:hAnsi="Calibri" w:cs="Calibri"/>
        </w:rPr>
        <w:t xml:space="preserve">funds and has been implemented either in the current or in a previous academic year. If you have any questions about how to complete this </w:t>
      </w:r>
      <w:r w:rsidRPr="00AE16F0">
        <w:rPr>
          <w:rFonts w:ascii="Calibri" w:eastAsia="Calibri" w:hAnsi="Calibri" w:cs="Calibri"/>
        </w:rPr>
        <w:t>subform</w:t>
      </w:r>
      <w:r w:rsidRPr="00AE16F0">
        <w:rPr>
          <w:rFonts w:ascii="Calibri" w:eastAsia="Calibri" w:hAnsi="Calibri" w:cs="Calibri"/>
        </w:rPr>
        <w:t xml:space="preserve">, please refer to the instruction manual and/or contact your Government Project Officer. If you wish to view data that were submitted in the prior reporting period, </w:t>
      </w:r>
      <w:r>
        <w:rPr>
          <w:rFonts w:ascii="Calibri" w:eastAsia="Calibri" w:hAnsi="Calibri" w:cs="Calibri"/>
          <w:color w:val="000000"/>
        </w:rPr>
        <w:t xml:space="preserve">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C77"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C76" w14:textId="77777777">
            <w:pPr>
              <w:shd w:val="clear" w:color="auto" w:fill="BBD5EA"/>
              <w:rPr>
                <w:b/>
                <w:bCs/>
                <w:color w:val="10405D"/>
              </w:rPr>
            </w:pPr>
            <w:r>
              <w:rPr>
                <w:b/>
                <w:bCs/>
                <w:color w:val="FF0000"/>
              </w:rPr>
              <w:t>*</w:t>
            </w:r>
            <w:r>
              <w:rPr>
                <w:b/>
                <w:bCs/>
                <w:color w:val="10405D"/>
              </w:rPr>
              <w:t xml:space="preserve">Add Profession and Discipline/Specialty </w:t>
            </w:r>
          </w:p>
        </w:tc>
      </w:tr>
      <w:tr w14:paraId="7F991C7A"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78" w14:textId="77777777">
            <w:r>
              <w:t>Name of Course or Training Activity</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C79" w14:textId="77777777">
            <w:pPr>
              <w:shd w:val="clear" w:color="auto" w:fill="F4F6F9"/>
            </w:pPr>
          </w:p>
        </w:tc>
      </w:tr>
      <w:tr w14:paraId="7F991C7D"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7B" w14:textId="77777777">
            <w:r>
              <w:t>Select Profession of Individuals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C7C" w14:textId="77777777">
            <w:pPr>
              <w:shd w:val="clear" w:color="auto" w:fill="F4F6F9"/>
            </w:pPr>
          </w:p>
        </w:tc>
      </w:tr>
      <w:tr w14:paraId="7F991C80"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7E" w14:textId="7FDF66DF">
            <w:r>
              <w:t>Select Discipline/</w:t>
            </w:r>
            <w:r w:rsidR="00AE16F0">
              <w:t>Specialty</w:t>
            </w:r>
            <w:r>
              <w:t xml:space="preserve"> of Individuals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C7F" w14:textId="77777777">
            <w:pPr>
              <w:shd w:val="clear" w:color="auto" w:fill="F4F6F9"/>
            </w:pPr>
          </w:p>
        </w:tc>
      </w:tr>
      <w:tr w14:paraId="7F991C82"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C81"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C83" w14:textId="77777777">
      <w:pPr>
        <w:rPr>
          <w:noProof/>
        </w:rPr>
      </w:pPr>
    </w:p>
    <w:p w:rsidR="00223398" w:rsidRPr="00401F57" w:rsidP="00741992" w14:paraId="7F991C84"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8"/>
        <w:gridCol w:w="1523"/>
        <w:gridCol w:w="1813"/>
        <w:gridCol w:w="2697"/>
        <w:gridCol w:w="1925"/>
        <w:gridCol w:w="1617"/>
        <w:gridCol w:w="2465"/>
        <w:gridCol w:w="2183"/>
        <w:gridCol w:w="2066"/>
        <w:gridCol w:w="1330"/>
        <w:gridCol w:w="2621"/>
        <w:gridCol w:w="1192"/>
      </w:tblGrid>
      <w:tr w14:paraId="7F991C91"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5"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Name of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Profession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Discipline/Specialty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9"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w:t>
            </w:r>
            <w:r>
              <w:rPr>
                <w:rFonts w:ascii="Calibri" w:eastAsia="Calibri" w:hAnsi="Calibri" w:cs="Calibri"/>
                <w:b/>
                <w:bCs/>
                <w:color w:val="10405D"/>
              </w:rPr>
              <w:t xml:space="preserve"> Trained in this Profession and Discipline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A"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Type of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Course or Training Activity was Newly Developed or Enhanced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Primary Competency Addressed by the Course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D"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Delivery Mode Used to Offer this Course or Training Activity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E"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Primary Topic Area</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8F"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the Course or Training Activity was Offered in the Current Reporting Period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90"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C9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92"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5"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7"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9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(9)</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9D" w14:textId="77777777">
            <w:pPr>
              <w:shd w:val="clear" w:color="auto" w:fill="BBD5EA"/>
              <w:jc w:val="center"/>
              <w:rPr>
                <w:rFonts w:ascii="Calibri" w:eastAsia="Calibri" w:hAnsi="Calibri" w:cs="Calibri"/>
                <w:b/>
                <w:bCs/>
                <w:color w:val="10405D"/>
              </w:rPr>
            </w:pPr>
          </w:p>
        </w:tc>
      </w:tr>
      <w:tr w14:paraId="7F991CAB" w14:textId="77777777" w:rsidTr="000E5880">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9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CA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A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A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A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CA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CA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CA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CA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CA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CA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AA" w14:textId="77777777">
            <w:pPr>
              <w:rPr>
                <w:rFonts w:ascii="Calibri" w:eastAsia="Calibri" w:hAnsi="Calibri" w:cs="Calibri"/>
              </w:rPr>
            </w:pPr>
          </w:p>
        </w:tc>
      </w:tr>
    </w:tbl>
    <w:p w:rsidR="00223398" w:rsidRPr="00401F57" w14:paraId="7F991CAC" w14:textId="77777777">
      <w:pPr>
        <w:rPr>
          <w:noProof/>
        </w:rPr>
      </w:pPr>
    </w:p>
    <w:p w:rsidR="00223398" w:rsidP="00741992" w14:paraId="7F991CAD" w14:textId="77777777">
      <w:pPr>
        <w:rPr>
          <w:rFonts w:asciiTheme="majorHAnsi" w:hAnsiTheme="majorHAnsi"/>
        </w:rPr>
        <w:sectPr w:rsidSect="00741992">
          <w:footerReference w:type="default" r:id="rId35"/>
          <w:pgSz w:w="24480" w:h="15840" w:orient="landscape" w:code="3"/>
          <w:pgMar w:top="1008" w:right="1152" w:bottom="1008" w:left="1152" w:header="720" w:footer="720" w:gutter="0"/>
          <w:cols w:space="720"/>
          <w:docGrid w:linePitch="360"/>
        </w:sectPr>
      </w:pPr>
      <w:bookmarkStart w:id="1434" w:name="_GoBack_27"/>
      <w:bookmarkEnd w:id="1434"/>
    </w:p>
    <w:p w:rsidR="00223398" w:rsidP="00741992" w14:paraId="7F991CAE" w14:textId="77777777">
      <w:pPr>
        <w:pStyle w:val="Heading1"/>
        <w:tabs>
          <w:tab w:val="center" w:pos="10800"/>
          <w:tab w:val="right" w:pos="22176"/>
        </w:tabs>
        <w:spacing w:before="0"/>
        <w:rPr>
          <w:rFonts w:ascii="Cambria" w:eastAsia="Cambria" w:hAnsi="Cambria" w:cs="Cambria"/>
          <w:b/>
          <w:color w:val="365F91"/>
          <w:sz w:val="28"/>
        </w:rPr>
      </w:pPr>
      <w:bookmarkStart w:id="1435" w:name="_Toc256001985"/>
      <w:bookmarkStart w:id="1436" w:name="_Toc256001916"/>
      <w:bookmarkStart w:id="1437" w:name="_Toc256001848"/>
      <w:bookmarkStart w:id="1438" w:name="_Toc256001781"/>
      <w:bookmarkStart w:id="1439" w:name="_Toc256001716"/>
      <w:bookmarkStart w:id="1440" w:name="_Toc256001652"/>
      <w:bookmarkStart w:id="1441" w:name="_Toc256001589"/>
      <w:bookmarkStart w:id="1442" w:name="_Toc256001527"/>
      <w:bookmarkStart w:id="1443" w:name="_Toc256001467"/>
      <w:bookmarkStart w:id="1444" w:name="_Toc256001408"/>
      <w:bookmarkStart w:id="1445" w:name="_Toc256001350"/>
      <w:bookmarkStart w:id="1446" w:name="_Toc256001293"/>
      <w:bookmarkStart w:id="1447" w:name="_Toc256001237"/>
      <w:bookmarkStart w:id="1448" w:name="_Toc256001182"/>
      <w:bookmarkStart w:id="1449" w:name="_Toc256001128"/>
      <w:bookmarkStart w:id="1450" w:name="_Toc256001076"/>
      <w:bookmarkStart w:id="1451" w:name="_Toc256001025"/>
      <w:bookmarkStart w:id="1452" w:name="_Toc256000976"/>
      <w:bookmarkStart w:id="1453" w:name="_Toc256000928"/>
      <w:bookmarkStart w:id="1454" w:name="_Toc256000881"/>
      <w:bookmarkStart w:id="1455" w:name="_Toc256000835"/>
      <w:bookmarkStart w:id="1456" w:name="_Toc256000790"/>
      <w:bookmarkStart w:id="1457" w:name="_Toc256000746"/>
      <w:bookmarkStart w:id="1458" w:name="_Toc256000703"/>
      <w:bookmarkStart w:id="1459" w:name="_Toc256000661"/>
      <w:bookmarkStart w:id="1460" w:name="_Toc256000620"/>
      <w:bookmarkStart w:id="1461" w:name="_Toc256000580"/>
      <w:r w:rsidRPr="00401F57">
        <w:rPr>
          <w:rFonts w:ascii="Cambria" w:eastAsia="Cambria" w:hAnsi="Cambria" w:cs="Cambria"/>
          <w:b/>
          <w:noProof/>
          <w:color w:val="365F91"/>
          <w:sz w:val="28"/>
        </w:rPr>
        <w:t>10. Faculty Development, Instruction, and Recruitment—FD</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401F57">
        <w:rPr>
          <w:rFonts w:ascii="Cambria" w:eastAsia="Cambria" w:hAnsi="Cambria" w:cs="Cambria"/>
          <w:b/>
          <w:noProof/>
          <w:color w:val="365F91"/>
          <w:sz w:val="28"/>
        </w:rPr>
        <w:t xml:space="preserve"> </w:t>
      </w:r>
    </w:p>
    <w:p w:rsidR="00223398" w:rsidRPr="00401F57" w:rsidP="00741992" w14:paraId="7F991CAF" w14:textId="77777777">
      <w:pPr>
        <w:pStyle w:val="Heading2"/>
        <w:rPr>
          <w:rFonts w:ascii="Cambria" w:eastAsia="Cambria" w:hAnsi="Cambria" w:cs="Cambria"/>
          <w:noProof/>
          <w:color w:val="4F81BD"/>
          <w:sz w:val="26"/>
        </w:rPr>
      </w:pPr>
      <w:bookmarkStart w:id="1462" w:name="_Toc256001986"/>
      <w:bookmarkStart w:id="1463" w:name="_Toc256001917"/>
      <w:bookmarkStart w:id="1464" w:name="_Toc256001849"/>
      <w:bookmarkStart w:id="1465" w:name="_Toc256001782"/>
      <w:bookmarkStart w:id="1466" w:name="_Toc256001717"/>
      <w:bookmarkStart w:id="1467" w:name="_Toc256001653"/>
      <w:bookmarkStart w:id="1468" w:name="_Toc256001590"/>
      <w:bookmarkStart w:id="1469" w:name="_Toc256001528"/>
      <w:bookmarkStart w:id="1470" w:name="_Toc256001468"/>
      <w:bookmarkStart w:id="1471" w:name="_Toc256001409"/>
      <w:bookmarkStart w:id="1472" w:name="_Toc256001351"/>
      <w:bookmarkStart w:id="1473" w:name="_Toc256001294"/>
      <w:bookmarkStart w:id="1474" w:name="_Toc256001238"/>
      <w:bookmarkStart w:id="1475" w:name="_Toc256001183"/>
      <w:bookmarkStart w:id="1476" w:name="_Toc256001129"/>
      <w:bookmarkStart w:id="1477" w:name="_Toc256001077"/>
      <w:bookmarkStart w:id="1478" w:name="_Toc256001026"/>
      <w:bookmarkStart w:id="1479" w:name="_Toc256000977"/>
      <w:bookmarkStart w:id="1480" w:name="_Toc256000929"/>
      <w:bookmarkStart w:id="1481" w:name="_Toc256000882"/>
      <w:bookmarkStart w:id="1482" w:name="_Toc256000836"/>
      <w:bookmarkStart w:id="1483" w:name="_Toc256000791"/>
      <w:bookmarkStart w:id="1484" w:name="_Toc256000747"/>
      <w:bookmarkStart w:id="1485" w:name="_Toc256000704"/>
      <w:bookmarkStart w:id="1486" w:name="_Toc256000662"/>
      <w:bookmarkStart w:id="1487" w:name="_Toc256000621"/>
      <w:bookmarkStart w:id="1488" w:name="_Toc256000581"/>
      <w:r>
        <w:rPr>
          <w:rFonts w:ascii="Cambria" w:eastAsia="Cambria" w:hAnsi="Cambria" w:cs="Cambria"/>
          <w:noProof/>
          <w:color w:val="4F81BD"/>
          <w:sz w:val="26"/>
        </w:rPr>
        <w:t>10.1.   FD-1a: Faculty Development - Structured Faculty Development Training Programs</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rsidR="0043004B" w14:paraId="7F991CB0" w14:textId="0A753A31">
      <w:pPr>
        <w:spacing w:after="200"/>
      </w:pPr>
      <w:r>
        <w:rPr>
          <w:rFonts w:ascii="Calibri" w:eastAsia="Calibri" w:hAnsi="Calibri" w:cs="Calibri"/>
          <w:color w:val="000000"/>
        </w:rPr>
        <w:t xml:space="preserve">The FD-1a </w:t>
      </w:r>
      <w:r>
        <w:rPr>
          <w:rFonts w:ascii="Calibri" w:eastAsia="Calibri" w:hAnsi="Calibri" w:cs="Calibri"/>
          <w:color w:val="000000"/>
        </w:rPr>
        <w:t>subform</w:t>
      </w:r>
      <w:r>
        <w:rPr>
          <w:rFonts w:ascii="Calibri" w:eastAsia="Calibri" w:hAnsi="Calibri" w:cs="Calibri"/>
          <w:color w:val="000000"/>
        </w:rPr>
        <w:t xml:space="preserve"> captures general information about structured faculty development programs offered by grantees </w:t>
      </w:r>
      <w:r w:rsidRPr="00F86C3F">
        <w:rPr>
          <w:rFonts w:ascii="Calibri" w:eastAsia="Calibri" w:hAnsi="Calibri" w:cs="Calibri"/>
          <w:color w:val="000000"/>
        </w:rPr>
        <w:t xml:space="preserve">using </w:t>
      </w:r>
      <w:r w:rsidRPr="00F86C3F" w:rsidR="00943E2D">
        <w:rPr>
          <w:rFonts w:ascii="Calibri" w:eastAsia="Calibri" w:hAnsi="Calibri" w:cs="Calibri"/>
          <w:color w:val="000000"/>
        </w:rPr>
        <w:t>BHW</w:t>
      </w:r>
      <w:r w:rsidRPr="00F86C3F">
        <w:rPr>
          <w:rFonts w:ascii="Calibri" w:eastAsia="Calibri" w:hAnsi="Calibri" w:cs="Calibri"/>
          <w:color w:val="000000"/>
        </w:rPr>
        <w:t xml:space="preserve"> funds. Please complete this </w:t>
      </w:r>
      <w:r w:rsidRPr="00F86C3F">
        <w:rPr>
          <w:rFonts w:ascii="Calibri" w:eastAsia="Calibri" w:hAnsi="Calibri" w:cs="Calibri"/>
          <w:color w:val="000000"/>
        </w:rPr>
        <w:t>subform</w:t>
      </w:r>
      <w:r w:rsidRPr="00F86C3F">
        <w:rPr>
          <w:rFonts w:ascii="Calibri" w:eastAsia="Calibri" w:hAnsi="Calibri" w:cs="Calibri"/>
          <w:color w:val="000000"/>
        </w:rPr>
        <w:t xml:space="preserve"> for each structured faculty development program offered during the reporting period and supported </w:t>
      </w:r>
      <w:r w:rsidRPr="00F86C3F" w:rsidR="00E6029F">
        <w:rPr>
          <w:rFonts w:ascii="Calibri" w:eastAsia="Calibri" w:hAnsi="Calibri" w:cs="Calibri"/>
          <w:color w:val="000000"/>
        </w:rPr>
        <w:t>with BHW funds</w:t>
      </w:r>
      <w:r w:rsidRPr="00F86C3F">
        <w:rPr>
          <w:rFonts w:ascii="Calibri" w:eastAsia="Calibri" w:hAnsi="Calibri" w:cs="Calibri"/>
          <w:color w:val="000000"/>
        </w:rPr>
        <w:t xml:space="preserve">. If you have any questions about how to complete this </w:t>
      </w:r>
      <w:r w:rsidRPr="00F86C3F">
        <w:rPr>
          <w:rFonts w:ascii="Calibri" w:eastAsia="Calibri" w:hAnsi="Calibri" w:cs="Calibri"/>
          <w:color w:val="000000"/>
        </w:rPr>
        <w:t>subform</w:t>
      </w:r>
      <w:r w:rsidRPr="00AE16F0">
        <w:rPr>
          <w:rFonts w:ascii="Calibri" w:eastAsia="Calibri" w:hAnsi="Calibri" w:cs="Calibri"/>
        </w:rPr>
        <w:t xml:space="preserve">, please </w:t>
      </w:r>
      <w:r>
        <w:rPr>
          <w:rFonts w:ascii="Calibri" w:eastAsia="Calibri" w:hAnsi="Calibri" w:cs="Calibri"/>
          <w:color w:val="000000"/>
        </w:rPr>
        <w:t>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CB2"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CB1" w14:textId="77777777">
            <w:pPr>
              <w:shd w:val="clear" w:color="auto" w:fill="BBD5EA"/>
              <w:rPr>
                <w:b/>
                <w:bCs/>
                <w:color w:val="10405D"/>
              </w:rPr>
            </w:pPr>
            <w:r>
              <w:rPr>
                <w:b/>
                <w:bCs/>
                <w:color w:val="FF0000"/>
              </w:rPr>
              <w:t>*</w:t>
            </w:r>
            <w:r>
              <w:rPr>
                <w:b/>
                <w:bCs/>
                <w:color w:val="10405D"/>
              </w:rPr>
              <w:t xml:space="preserve">Add Structured Faculty Development Program </w:t>
            </w:r>
          </w:p>
        </w:tc>
      </w:tr>
      <w:tr w14:paraId="7F991CB5"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B3" w14:textId="77777777">
            <w:r>
              <w:t>Program Name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CB4" w14:textId="77777777">
            <w:pPr>
              <w:shd w:val="clear" w:color="auto" w:fill="F4F6F9"/>
            </w:pPr>
          </w:p>
        </w:tc>
      </w:tr>
      <w:tr w14:paraId="7F991CB7"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CB6"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CB8" w14:textId="77777777">
      <w:pPr>
        <w:rPr>
          <w:noProof/>
        </w:rPr>
      </w:pPr>
    </w:p>
    <w:p w:rsidR="00223398" w:rsidRPr="00401F57" w:rsidP="00741992" w14:paraId="7F991CB9"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77"/>
        <w:gridCol w:w="1050"/>
        <w:gridCol w:w="1184"/>
        <w:gridCol w:w="2229"/>
        <w:gridCol w:w="2232"/>
        <w:gridCol w:w="2089"/>
        <w:gridCol w:w="1345"/>
        <w:gridCol w:w="1255"/>
        <w:gridCol w:w="2884"/>
        <w:gridCol w:w="1032"/>
        <w:gridCol w:w="1624"/>
        <w:gridCol w:w="1072"/>
        <w:gridCol w:w="1314"/>
        <w:gridCol w:w="2153"/>
      </w:tblGrid>
      <w:tr w14:paraId="7F991CC4"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BA"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B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B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Program Name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B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Program Status in the Current Reporting Period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BE"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this was a Preceptor Training Program</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rsidRPr="00C570E5" w14:paraId="7F991CBF" w14:textId="77777777">
            <w:pPr>
              <w:shd w:val="clear" w:color="auto" w:fill="BBD5EA"/>
              <w:jc w:val="center"/>
              <w:rPr>
                <w:rFonts w:ascii="Calibri" w:eastAsia="Calibri" w:hAnsi="Calibri" w:cs="Calibri"/>
                <w:b/>
                <w:bCs/>
                <w:strike/>
                <w:color w:val="FF0000"/>
                <w:sz w:val="22"/>
                <w:szCs w:val="22"/>
              </w:rPr>
            </w:pPr>
            <w:r w:rsidRPr="00AB230F">
              <w:rPr>
                <w:rFonts w:ascii="Calibri" w:eastAsia="Calibri" w:hAnsi="Calibri" w:cs="Calibri"/>
                <w:b/>
                <w:bCs/>
                <w:color w:val="10405D"/>
                <w:sz w:val="22"/>
                <w:szCs w:val="22"/>
              </w:rPr>
              <w:t>Select Whether this was a Degree Bearing Program</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rsidRPr="00C570E5" w14:paraId="7F991CC0" w14:textId="77777777">
            <w:pPr>
              <w:shd w:val="clear" w:color="auto" w:fill="BBD5EA"/>
              <w:jc w:val="center"/>
              <w:rPr>
                <w:rFonts w:ascii="Calibri" w:eastAsia="Calibri" w:hAnsi="Calibri" w:cs="Calibri"/>
                <w:b/>
                <w:bCs/>
                <w:strike/>
                <w:color w:val="FF0000"/>
                <w:sz w:val="22"/>
                <w:szCs w:val="22"/>
              </w:rPr>
            </w:pPr>
            <w:r w:rsidRPr="00AB230F">
              <w:rPr>
                <w:rFonts w:ascii="Calibri" w:eastAsia="Calibri" w:hAnsi="Calibri" w:cs="Calibri"/>
                <w:b/>
                <w:bCs/>
                <w:color w:val="10405D"/>
                <w:sz w:val="22"/>
                <w:szCs w:val="22"/>
              </w:rPr>
              <w:t>For Degree-bearing Programs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C1"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For Non-Degree Bearing Program, Enter Length of Training Program in Clock Hours</w:t>
            </w:r>
          </w:p>
        </w:tc>
        <w:tc>
          <w:tcPr>
            <w:tcW w:w="0" w:type="auto"/>
            <w:gridSpan w:val="4"/>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C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the % of Time Spent Developing Competencies for the Following Roles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C3"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Faculty Who Completed the Program</w:t>
            </w:r>
          </w:p>
        </w:tc>
      </w:tr>
      <w:tr w14:paraId="7F991CD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43004B" w14:paraId="7F991CC5"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CC6"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CC7"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CC8"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CC9"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rsidRPr="00C570E5" w14:paraId="7F991CCA" w14:textId="77777777">
            <w:pPr>
              <w:rPr>
                <w:rFonts w:ascii="Calibri" w:eastAsia="Calibri" w:hAnsi="Calibri" w:cs="Calibri"/>
                <w:b/>
                <w:bCs/>
                <w:strike/>
                <w:color w:val="FF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rsidRPr="00AB230F" w14:paraId="7F991CCB" w14:textId="77777777">
            <w:pPr>
              <w:shd w:val="clear" w:color="auto" w:fill="D9D9D9"/>
              <w:jc w:val="center"/>
              <w:rPr>
                <w:rFonts w:ascii="Calibri" w:eastAsia="Calibri" w:hAnsi="Calibri" w:cs="Calibri"/>
                <w:b/>
                <w:bCs/>
                <w:color w:val="000000"/>
                <w:sz w:val="22"/>
                <w:szCs w:val="22"/>
              </w:rPr>
            </w:pPr>
            <w:r w:rsidRPr="00AB230F">
              <w:rPr>
                <w:rFonts w:ascii="Calibri" w:eastAsia="Calibri" w:hAnsi="Calibri" w:cs="Calibri"/>
                <w:b/>
                <w:bCs/>
                <w:color w:val="000000"/>
                <w:sz w:val="22"/>
                <w:szCs w:val="22"/>
              </w:rPr>
              <w:t>Select Type of Degree Offered</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rsidRPr="00AB230F" w14:paraId="7F991CCC" w14:textId="77777777">
            <w:pPr>
              <w:shd w:val="clear" w:color="auto" w:fill="D9D9D9"/>
              <w:jc w:val="center"/>
              <w:rPr>
                <w:rFonts w:ascii="Calibri" w:eastAsia="Calibri" w:hAnsi="Calibri" w:cs="Calibri"/>
                <w:b/>
                <w:bCs/>
                <w:color w:val="000000"/>
                <w:sz w:val="22"/>
                <w:szCs w:val="22"/>
              </w:rPr>
            </w:pPr>
            <w:r w:rsidRPr="00AB230F">
              <w:rPr>
                <w:rFonts w:ascii="Calibri" w:eastAsia="Calibri" w:hAnsi="Calibri" w:cs="Calibri"/>
                <w:b/>
                <w:bCs/>
                <w:color w:val="000000"/>
                <w:sz w:val="22"/>
                <w:szCs w:val="22"/>
              </w:rPr>
              <w:t>Select Primary Focus Area</w:t>
            </w:r>
          </w:p>
        </w:tc>
        <w:tc>
          <w:tcPr>
            <w:tcW w:w="0" w:type="auto"/>
            <w:vMerge/>
            <w:tcBorders>
              <w:top w:val="single" w:sz="6" w:space="0" w:color="000000"/>
              <w:left w:val="single" w:sz="6" w:space="0" w:color="000000"/>
              <w:right w:val="single" w:sz="6" w:space="0" w:color="000000"/>
            </w:tcBorders>
            <w:vAlign w:val="center"/>
          </w:tcPr>
          <w:p w:rsidR="0043004B" w14:paraId="7F991CCD" w14:textId="77777777">
            <w:pPr>
              <w:rPr>
                <w:rFonts w:ascii="Calibri" w:eastAsia="Calibri" w:hAnsi="Calibri" w:cs="Calibri"/>
                <w:b/>
                <w:bCs/>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CCE"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Clinician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CCF"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Administrator</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CD0"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Educator</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CD1"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Researcher</w:t>
            </w:r>
          </w:p>
        </w:tc>
        <w:tc>
          <w:tcPr>
            <w:tcW w:w="0" w:type="auto"/>
            <w:vMerge/>
            <w:tcBorders>
              <w:top w:val="single" w:sz="6" w:space="0" w:color="000000"/>
              <w:left w:val="single" w:sz="6" w:space="0" w:color="000000"/>
              <w:right w:val="single" w:sz="6" w:space="0" w:color="000000"/>
            </w:tcBorders>
            <w:vAlign w:val="center"/>
          </w:tcPr>
          <w:p w:rsidR="0043004B" w14:paraId="7F991CD2" w14:textId="77777777">
            <w:pPr>
              <w:rPr>
                <w:rFonts w:ascii="Calibri" w:eastAsia="Calibri" w:hAnsi="Calibri" w:cs="Calibri"/>
                <w:b/>
                <w:bCs/>
                <w:color w:val="000000"/>
                <w:sz w:val="22"/>
                <w:szCs w:val="22"/>
              </w:rPr>
            </w:pPr>
          </w:p>
        </w:tc>
      </w:tr>
      <w:tr w14:paraId="7F991CE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D4" w14:textId="77777777">
            <w:pPr>
              <w:shd w:val="clear" w:color="auto" w:fill="BBD5EA"/>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5"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RPr="00AB230F" w14:paraId="7F991CD9" w14:textId="77777777">
            <w:pPr>
              <w:shd w:val="clear" w:color="auto" w:fill="8DB3E2"/>
              <w:jc w:val="center"/>
              <w:rPr>
                <w:rFonts w:ascii="Calibri" w:eastAsia="Calibri" w:hAnsi="Calibri" w:cs="Calibri"/>
                <w:b/>
                <w:bCs/>
                <w:color w:val="10405D"/>
                <w:sz w:val="22"/>
                <w:szCs w:val="22"/>
              </w:rPr>
            </w:pPr>
            <w:r w:rsidRPr="00AB230F">
              <w:rPr>
                <w:rFonts w:ascii="Calibri" w:eastAsia="Calibri" w:hAnsi="Calibri" w:cs="Calibri"/>
                <w:b/>
                <w:bCs/>
                <w:color w:val="10405D"/>
                <w:sz w:val="22"/>
                <w:szCs w:val="22"/>
              </w:rPr>
              <w:br/>
              <w:t>(2)</w:t>
            </w:r>
            <w:r w:rsidRPr="00AB230F">
              <w:rPr>
                <w:rFonts w:ascii="Calibri" w:eastAsia="Calibri" w:hAnsi="Calibri" w:cs="Calibri"/>
                <w:b/>
                <w:bCs/>
                <w:color w:val="10405D"/>
                <w:sz w:val="22"/>
                <w:szCs w:val="22"/>
              </w:rPr>
              <w:br/>
              <w:t>Block 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RPr="00AB230F" w14:paraId="7F991CDA" w14:textId="77777777">
            <w:pPr>
              <w:shd w:val="clear" w:color="auto" w:fill="8DB3E2"/>
              <w:jc w:val="center"/>
              <w:rPr>
                <w:rFonts w:ascii="Calibri" w:eastAsia="Calibri" w:hAnsi="Calibri" w:cs="Calibri"/>
                <w:b/>
                <w:bCs/>
                <w:color w:val="10405D"/>
                <w:sz w:val="22"/>
                <w:szCs w:val="22"/>
              </w:rPr>
            </w:pPr>
            <w:r w:rsidRPr="00AB230F">
              <w:rPr>
                <w:rFonts w:ascii="Calibri" w:eastAsia="Calibri" w:hAnsi="Calibri" w:cs="Calibri"/>
                <w:b/>
                <w:bCs/>
                <w:color w:val="10405D"/>
                <w:sz w:val="22"/>
                <w:szCs w:val="22"/>
              </w:rPr>
              <w:br/>
              <w:t>(3)</w:t>
            </w:r>
            <w:r w:rsidRPr="00AB230F">
              <w:rPr>
                <w:rFonts w:ascii="Calibri" w:eastAsia="Calibri" w:hAnsi="Calibri" w:cs="Calibri"/>
                <w:b/>
                <w:bCs/>
                <w:color w:val="10405D"/>
                <w:sz w:val="22"/>
                <w:szCs w:val="22"/>
              </w:rPr>
              <w:br/>
              <w:t>Block 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RPr="00AB230F" w14:paraId="7F991CDB" w14:textId="77777777">
            <w:pPr>
              <w:shd w:val="clear" w:color="auto" w:fill="8DB3E2"/>
              <w:jc w:val="center"/>
              <w:rPr>
                <w:rFonts w:ascii="Calibri" w:eastAsia="Calibri" w:hAnsi="Calibri" w:cs="Calibri"/>
                <w:b/>
                <w:bCs/>
                <w:color w:val="10405D"/>
                <w:sz w:val="22"/>
                <w:szCs w:val="22"/>
              </w:rPr>
            </w:pPr>
            <w:r w:rsidRPr="00AB230F">
              <w:rPr>
                <w:rFonts w:ascii="Calibri" w:eastAsia="Calibri" w:hAnsi="Calibri" w:cs="Calibri"/>
                <w:b/>
                <w:bCs/>
                <w:color w:val="10405D"/>
                <w:sz w:val="22"/>
                <w:szCs w:val="22"/>
              </w:rPr>
              <w:br/>
              <w:t>(4)</w:t>
            </w:r>
            <w:r w:rsidRPr="00AB230F">
              <w:rPr>
                <w:rFonts w:ascii="Calibri" w:eastAsia="Calibri" w:hAnsi="Calibri" w:cs="Calibri"/>
                <w:b/>
                <w:bCs/>
                <w:color w:val="10405D"/>
                <w:sz w:val="22"/>
                <w:szCs w:val="22"/>
              </w:rPr>
              <w:br/>
              <w:t>Block 2b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w:t>
            </w:r>
            <w:r>
              <w:rPr>
                <w:rFonts w:ascii="Calibri" w:eastAsia="Calibri" w:hAnsi="Calibri" w:cs="Calibri"/>
                <w:b/>
                <w:bCs/>
                <w:color w:val="10405D"/>
                <w:sz w:val="22"/>
                <w:szCs w:val="22"/>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w:t>
            </w:r>
            <w:r>
              <w:rPr>
                <w:rFonts w:ascii="Calibri" w:eastAsia="Calibri" w:hAnsi="Calibri" w:cs="Calibri"/>
                <w:b/>
                <w:bCs/>
                <w:color w:val="10405D"/>
                <w:sz w:val="22"/>
                <w:szCs w:val="22"/>
              </w:rPr>
              <w:br/>
              <w:t>Block 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r>
              <w:rPr>
                <w:rFonts w:ascii="Calibri" w:eastAsia="Calibri" w:hAnsi="Calibri" w:cs="Calibri"/>
                <w:b/>
                <w:bCs/>
                <w:color w:val="10405D"/>
                <w:sz w:val="22"/>
                <w:szCs w:val="22"/>
              </w:rPr>
              <w:br/>
              <w:t>Block 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D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E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E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6</w:t>
            </w:r>
          </w:p>
        </w:tc>
      </w:tr>
      <w:tr w14:paraId="7F991CF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6"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7"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8"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C"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E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F0" w14:textId="77777777">
            <w:pPr>
              <w:jc w:val="center"/>
              <w:rPr>
                <w:rFonts w:ascii="Calibri" w:eastAsia="Calibri" w:hAnsi="Calibri" w:cs="Calibri"/>
                <w:color w:val="000000"/>
                <w:sz w:val="22"/>
                <w:szCs w:val="22"/>
              </w:rPr>
            </w:pPr>
          </w:p>
        </w:tc>
      </w:tr>
    </w:tbl>
    <w:p w:rsidR="00223398" w:rsidRPr="00401F57" w14:paraId="7F991CF2"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0060"/>
        <w:gridCol w:w="1114"/>
      </w:tblGrid>
      <w:tr w14:paraId="7F991CF5"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F3" w14:textId="637CA6F2">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 xml:space="preserve">Select whether any Faculty Received any type of </w:t>
            </w:r>
            <w:r w:rsidR="00973F93">
              <w:rPr>
                <w:rFonts w:ascii="Calibri" w:eastAsia="Calibri" w:hAnsi="Calibri" w:cs="Calibri"/>
                <w:b/>
                <w:bCs/>
                <w:color w:val="10405D"/>
                <w:sz w:val="22"/>
                <w:szCs w:val="22"/>
              </w:rPr>
              <w:t>BHW</w:t>
            </w:r>
            <w:r>
              <w:rPr>
                <w:rFonts w:ascii="Calibri" w:eastAsia="Calibri" w:hAnsi="Calibri" w:cs="Calibri"/>
                <w:b/>
                <w:bCs/>
                <w:color w:val="10405D"/>
                <w:sz w:val="22"/>
                <w:szCs w:val="22"/>
              </w:rPr>
              <w:t>-Funded Financial Award during the Training Program</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F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Option(s)</w:t>
            </w:r>
          </w:p>
        </w:tc>
      </w:tr>
      <w:tr w14:paraId="7F991CF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CF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r>
              <w:rPr>
                <w:rFonts w:ascii="Calibri" w:eastAsia="Calibri" w:hAnsi="Calibri" w:cs="Calibri"/>
                <w:b/>
                <w:bCs/>
                <w:color w:val="10405D"/>
                <w:sz w:val="22"/>
                <w:szCs w:val="22"/>
              </w:rPr>
              <w:br/>
              <w:t>Block 7</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CF7" w14:textId="77777777">
            <w:pPr>
              <w:shd w:val="clear" w:color="auto" w:fill="BBD5EA"/>
              <w:jc w:val="center"/>
              <w:rPr>
                <w:rFonts w:ascii="Calibri" w:eastAsia="Calibri" w:hAnsi="Calibri" w:cs="Calibri"/>
                <w:b/>
                <w:bCs/>
                <w:color w:val="10405D"/>
                <w:sz w:val="22"/>
                <w:szCs w:val="22"/>
              </w:rPr>
            </w:pPr>
          </w:p>
        </w:tc>
      </w:tr>
      <w:tr w14:paraId="7F991CF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F9"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CFA" w14:textId="77777777">
            <w:pPr>
              <w:jc w:val="center"/>
              <w:rPr>
                <w:rFonts w:ascii="Calibri" w:eastAsia="Calibri" w:hAnsi="Calibri" w:cs="Calibri"/>
                <w:color w:val="000000"/>
                <w:sz w:val="22"/>
                <w:szCs w:val="22"/>
              </w:rPr>
            </w:pPr>
          </w:p>
        </w:tc>
      </w:tr>
    </w:tbl>
    <w:p w:rsidR="00223398" w:rsidRPr="00401F57" w14:paraId="7F991CFC" w14:textId="77777777">
      <w:pPr>
        <w:rPr>
          <w:noProof/>
        </w:rPr>
      </w:pPr>
    </w:p>
    <w:p w:rsidR="00223398" w:rsidRPr="00401F57" w14:paraId="7F991CFD" w14:textId="77777777">
      <w:pPr>
        <w:rPr>
          <w:noProof/>
        </w:rPr>
      </w:pPr>
    </w:p>
    <w:p w:rsidR="00223398" w:rsidP="00741992" w14:paraId="7F991CFE" w14:textId="77777777">
      <w:pPr>
        <w:rPr>
          <w:rFonts w:asciiTheme="majorHAnsi" w:hAnsiTheme="majorHAnsi"/>
        </w:rPr>
        <w:sectPr w:rsidSect="00741992">
          <w:footerReference w:type="default" r:id="rId36"/>
          <w:pgSz w:w="24480" w:h="15840" w:orient="landscape" w:code="3"/>
          <w:pgMar w:top="1008" w:right="1152" w:bottom="1008" w:left="1152" w:header="720" w:footer="720" w:gutter="0"/>
          <w:cols w:space="720"/>
          <w:docGrid w:linePitch="360"/>
        </w:sectPr>
      </w:pPr>
      <w:bookmarkStart w:id="1489" w:name="_GoBack_28"/>
      <w:bookmarkEnd w:id="1489"/>
    </w:p>
    <w:p w:rsidR="00223398" w:rsidRPr="00401F57" w:rsidP="00741992" w14:paraId="7F991CFF" w14:textId="77777777">
      <w:pPr>
        <w:pStyle w:val="Heading2"/>
        <w:rPr>
          <w:rFonts w:ascii="Cambria" w:eastAsia="Cambria" w:hAnsi="Cambria" w:cs="Cambria"/>
          <w:noProof/>
          <w:color w:val="4F81BD"/>
          <w:sz w:val="26"/>
        </w:rPr>
      </w:pPr>
      <w:bookmarkStart w:id="1490" w:name="_Toc256001987"/>
      <w:bookmarkStart w:id="1491" w:name="_Toc256001918"/>
      <w:bookmarkStart w:id="1492" w:name="_Toc256001850"/>
      <w:bookmarkStart w:id="1493" w:name="_Toc256001783"/>
      <w:bookmarkStart w:id="1494" w:name="_Toc256001718"/>
      <w:bookmarkStart w:id="1495" w:name="_Toc256001654"/>
      <w:bookmarkStart w:id="1496" w:name="_Toc256001591"/>
      <w:bookmarkStart w:id="1497" w:name="_Toc256001529"/>
      <w:bookmarkStart w:id="1498" w:name="_Toc256001469"/>
      <w:bookmarkStart w:id="1499" w:name="_Toc256001410"/>
      <w:bookmarkStart w:id="1500" w:name="_Toc256001352"/>
      <w:bookmarkStart w:id="1501" w:name="_Toc256001295"/>
      <w:bookmarkStart w:id="1502" w:name="_Toc256001239"/>
      <w:bookmarkStart w:id="1503" w:name="_Toc256001184"/>
      <w:bookmarkStart w:id="1504" w:name="_Toc256001130"/>
      <w:bookmarkStart w:id="1505" w:name="_Toc256001078"/>
      <w:bookmarkStart w:id="1506" w:name="_Toc256001027"/>
      <w:bookmarkStart w:id="1507" w:name="_Toc256000978"/>
      <w:bookmarkStart w:id="1508" w:name="_Toc256000930"/>
      <w:bookmarkStart w:id="1509" w:name="_Toc256000883"/>
      <w:bookmarkStart w:id="1510" w:name="_Toc256000837"/>
      <w:bookmarkStart w:id="1511" w:name="_Toc256000792"/>
      <w:bookmarkStart w:id="1512" w:name="_Toc256000748"/>
      <w:bookmarkStart w:id="1513" w:name="_Toc256000705"/>
      <w:bookmarkStart w:id="1514" w:name="_Toc256000663"/>
      <w:bookmarkStart w:id="1515" w:name="_Toc256000622"/>
      <w:r>
        <w:rPr>
          <w:rFonts w:ascii="Cambria" w:eastAsia="Cambria" w:hAnsi="Cambria" w:cs="Cambria"/>
          <w:noProof/>
          <w:color w:val="4F81BD"/>
          <w:sz w:val="26"/>
        </w:rPr>
        <w:t>10.2.   FD-1b: Faculty Development - Faculty Trained By Profession/Discipline</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rsidR="0043004B" w14:paraId="7F991D00" w14:textId="2BE8E152">
      <w:pPr>
        <w:spacing w:after="240"/>
      </w:pPr>
      <w:r>
        <w:rPr>
          <w:rFonts w:ascii="Calibri" w:eastAsia="Calibri" w:hAnsi="Calibri" w:cs="Calibri"/>
          <w:color w:val="000000"/>
        </w:rPr>
        <w:t xml:space="preserve">The FD-1b </w:t>
      </w:r>
      <w:r>
        <w:rPr>
          <w:rFonts w:ascii="Calibri" w:eastAsia="Calibri" w:hAnsi="Calibri" w:cs="Calibri"/>
          <w:color w:val="000000"/>
        </w:rPr>
        <w:t>subform</w:t>
      </w:r>
      <w:r>
        <w:rPr>
          <w:rFonts w:ascii="Calibri" w:eastAsia="Calibri" w:hAnsi="Calibri" w:cs="Calibri"/>
          <w:color w:val="000000"/>
        </w:rPr>
        <w:t xml:space="preserve"> captures information about the profession and discipline of faculty who participated in a structured faculty development program that was offered by grantees using </w:t>
      </w:r>
      <w:r w:rsidR="00367E6B">
        <w:rPr>
          <w:rFonts w:ascii="Calibri" w:eastAsia="Calibri" w:hAnsi="Calibri" w:cs="Calibri"/>
        </w:rPr>
        <w:t>BHW</w:t>
      </w:r>
      <w:r w:rsidRPr="00AE16F0">
        <w:rPr>
          <w:rFonts w:ascii="Calibri" w:eastAsia="Calibri" w:hAnsi="Calibri" w:cs="Calibri"/>
        </w:rPr>
        <w:t xml:space="preserve"> </w:t>
      </w:r>
      <w:r>
        <w:rPr>
          <w:rFonts w:ascii="Calibri" w:eastAsia="Calibri" w:hAnsi="Calibri" w:cs="Calibri"/>
          <w:color w:val="000000"/>
        </w:rPr>
        <w:t xml:space="preserve">funds. If you have any questions about how to complete this </w:t>
      </w:r>
      <w:r>
        <w:rPr>
          <w:rFonts w:ascii="Calibri" w:eastAsia="Calibri" w:hAnsi="Calibri" w:cs="Calibri"/>
          <w:color w:val="000000"/>
        </w:rPr>
        <w:t>subform</w:t>
      </w:r>
      <w:r>
        <w:rPr>
          <w:rFonts w:ascii="Calibri" w:eastAsia="Calibri" w:hAnsi="Calibri" w:cs="Calibri"/>
          <w:color w:val="000000"/>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D02"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D01" w14:textId="77777777">
            <w:pPr>
              <w:shd w:val="clear" w:color="auto" w:fill="BBD5EA"/>
              <w:rPr>
                <w:b/>
                <w:bCs/>
                <w:color w:val="10405D"/>
              </w:rPr>
            </w:pPr>
            <w:r>
              <w:rPr>
                <w:b/>
                <w:bCs/>
                <w:color w:val="FF0000"/>
              </w:rPr>
              <w:t>*</w:t>
            </w:r>
            <w:r>
              <w:rPr>
                <w:b/>
                <w:bCs/>
                <w:color w:val="10405D"/>
              </w:rPr>
              <w:t xml:space="preserve">Add Training Program and Discipline </w:t>
            </w:r>
          </w:p>
        </w:tc>
      </w:tr>
      <w:tr w14:paraId="7F991D05"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03" w14:textId="77777777">
            <w:r>
              <w:t>Program Name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04" w14:textId="77777777">
            <w:pPr>
              <w:shd w:val="clear" w:color="auto" w:fill="F4F6F9"/>
            </w:pPr>
          </w:p>
        </w:tc>
      </w:tr>
      <w:tr w14:paraId="7F991D08"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06" w14:textId="77777777">
            <w:r>
              <w:t>Select Profession of Faculty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07" w14:textId="77777777">
            <w:pPr>
              <w:shd w:val="clear" w:color="auto" w:fill="F4F6F9"/>
            </w:pPr>
          </w:p>
        </w:tc>
      </w:tr>
      <w:tr w14:paraId="7F991D0B"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09" w14:textId="459F31DA">
            <w:r>
              <w:t>Select Discipline/Specialty of Faculty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0A" w14:textId="77777777">
            <w:pPr>
              <w:shd w:val="clear" w:color="auto" w:fill="F4F6F9"/>
            </w:pPr>
          </w:p>
        </w:tc>
      </w:tr>
      <w:tr w14:paraId="7F991D0D"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D0C"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D0E" w14:textId="77777777">
      <w:pPr>
        <w:rPr>
          <w:noProof/>
        </w:rPr>
      </w:pPr>
    </w:p>
    <w:p w:rsidR="00223398" w:rsidRPr="00401F57" w:rsidP="00741992" w14:paraId="7F991D0F"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742"/>
        <w:gridCol w:w="3781"/>
        <w:gridCol w:w="4695"/>
        <w:gridCol w:w="4974"/>
        <w:gridCol w:w="1192"/>
      </w:tblGrid>
      <w:tr w14:paraId="7F991D16"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0"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Program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Profession of Faculty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Discipline/Specialty of Faculty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w:t>
            </w:r>
            <w:r>
              <w:rPr>
                <w:rFonts w:ascii="Calibri" w:eastAsia="Calibri" w:hAnsi="Calibri" w:cs="Calibri"/>
                <w:b/>
                <w:bCs/>
                <w:color w:val="10405D"/>
              </w:rPr>
              <w:t xml:space="preserve"> Trained in this Profession and Discipline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D1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7"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1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1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1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1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4</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1C" w14:textId="77777777">
            <w:pPr>
              <w:shd w:val="clear" w:color="auto" w:fill="BBD5EA"/>
              <w:jc w:val="center"/>
              <w:rPr>
                <w:rFonts w:ascii="Calibri" w:eastAsia="Calibri" w:hAnsi="Calibri" w:cs="Calibri"/>
                <w:b/>
                <w:bCs/>
                <w:color w:val="10405D"/>
              </w:rPr>
            </w:pPr>
          </w:p>
        </w:tc>
      </w:tr>
      <w:tr w14:paraId="7F991D24" w14:textId="77777777" w:rsidTr="007C2CF2">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1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D1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2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2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2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23" w14:textId="77777777">
            <w:pPr>
              <w:rPr>
                <w:rFonts w:ascii="Calibri" w:eastAsia="Calibri" w:hAnsi="Calibri" w:cs="Calibri"/>
              </w:rPr>
            </w:pPr>
          </w:p>
        </w:tc>
      </w:tr>
    </w:tbl>
    <w:p w:rsidR="00223398" w:rsidRPr="00401F57" w14:paraId="7F991D25" w14:textId="77777777">
      <w:pPr>
        <w:rPr>
          <w:noProof/>
        </w:rPr>
      </w:pPr>
    </w:p>
    <w:p w:rsidR="00223398" w:rsidP="00741992" w14:paraId="7F991D26" w14:textId="77777777">
      <w:pPr>
        <w:rPr>
          <w:rFonts w:asciiTheme="majorHAnsi" w:hAnsiTheme="majorHAnsi"/>
        </w:rPr>
        <w:sectPr w:rsidSect="00741992">
          <w:footerReference w:type="default" r:id="rId37"/>
          <w:pgSz w:w="24480" w:h="15840" w:orient="landscape" w:code="3"/>
          <w:pgMar w:top="1008" w:right="1152" w:bottom="1008" w:left="1152" w:header="720" w:footer="720" w:gutter="0"/>
          <w:cols w:space="720"/>
          <w:docGrid w:linePitch="360"/>
        </w:sectPr>
      </w:pPr>
      <w:bookmarkStart w:id="1516" w:name="_GoBack_29"/>
      <w:bookmarkEnd w:id="1516"/>
    </w:p>
    <w:p w:rsidR="00223398" w:rsidRPr="00401F57" w:rsidP="00741992" w14:paraId="7F991D27" w14:textId="77777777">
      <w:pPr>
        <w:pStyle w:val="Heading2"/>
        <w:rPr>
          <w:rFonts w:ascii="Cambria" w:eastAsia="Cambria" w:hAnsi="Cambria" w:cs="Cambria"/>
          <w:noProof/>
          <w:color w:val="4F81BD"/>
          <w:sz w:val="26"/>
        </w:rPr>
      </w:pPr>
      <w:bookmarkStart w:id="1517" w:name="_Toc256001988"/>
      <w:bookmarkStart w:id="1518" w:name="_Toc256001919"/>
      <w:bookmarkStart w:id="1519" w:name="_Toc256001851"/>
      <w:bookmarkStart w:id="1520" w:name="_Toc256001784"/>
      <w:bookmarkStart w:id="1521" w:name="_Toc256001719"/>
      <w:bookmarkStart w:id="1522" w:name="_Toc256001655"/>
      <w:bookmarkStart w:id="1523" w:name="_Toc256001592"/>
      <w:bookmarkStart w:id="1524" w:name="_Toc256001530"/>
      <w:bookmarkStart w:id="1525" w:name="_Toc256001470"/>
      <w:bookmarkStart w:id="1526" w:name="_Toc256001411"/>
      <w:bookmarkStart w:id="1527" w:name="_Toc256001353"/>
      <w:bookmarkStart w:id="1528" w:name="_Toc256001296"/>
      <w:bookmarkStart w:id="1529" w:name="_Toc256001240"/>
      <w:bookmarkStart w:id="1530" w:name="_Toc256001185"/>
      <w:bookmarkStart w:id="1531" w:name="_Toc256001131"/>
      <w:bookmarkStart w:id="1532" w:name="_Toc256001079"/>
      <w:bookmarkStart w:id="1533" w:name="_Toc256001028"/>
      <w:bookmarkStart w:id="1534" w:name="_Toc256000979"/>
      <w:bookmarkStart w:id="1535" w:name="_Toc256000931"/>
      <w:bookmarkStart w:id="1536" w:name="_Toc256000884"/>
      <w:bookmarkStart w:id="1537" w:name="_Toc256000838"/>
      <w:bookmarkStart w:id="1538" w:name="_Toc256000793"/>
      <w:bookmarkStart w:id="1539" w:name="_Toc256000749"/>
      <w:bookmarkStart w:id="1540" w:name="_Toc256000706"/>
      <w:bookmarkStart w:id="1541" w:name="_Toc256000664"/>
      <w:r>
        <w:rPr>
          <w:rFonts w:ascii="Cambria" w:eastAsia="Cambria" w:hAnsi="Cambria" w:cs="Cambria"/>
          <w:noProof/>
          <w:color w:val="4F81BD"/>
          <w:sz w:val="26"/>
        </w:rPr>
        <w:t>10.3.   FD-2a: Faculty Development - Faculty Development Activities</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43004B" w14:paraId="7F991D28" w14:textId="092D90CC">
      <w:pPr>
        <w:spacing w:after="240"/>
      </w:pPr>
      <w:r>
        <w:rPr>
          <w:rFonts w:ascii="Calibri" w:eastAsia="Calibri" w:hAnsi="Calibri" w:cs="Calibri"/>
          <w:color w:val="000000"/>
        </w:rPr>
        <w:t xml:space="preserve">The FD-2a </w:t>
      </w:r>
      <w:r>
        <w:rPr>
          <w:rFonts w:ascii="Calibri" w:eastAsia="Calibri" w:hAnsi="Calibri" w:cs="Calibri"/>
          <w:color w:val="000000"/>
        </w:rPr>
        <w:t>subform</w:t>
      </w:r>
      <w:r>
        <w:rPr>
          <w:rFonts w:ascii="Calibri" w:eastAsia="Calibri" w:hAnsi="Calibri" w:cs="Calibri"/>
          <w:color w:val="000000"/>
        </w:rPr>
        <w:t xml:space="preserve"> captures general information about unstructured faculty development training activities offered by grantees using</w:t>
      </w:r>
      <w:r w:rsidRPr="00AE16F0" w:rsidR="004E2D11">
        <w:rPr>
          <w:rFonts w:ascii="Calibri" w:eastAsia="Calibri" w:hAnsi="Calibri" w:cs="Calibri"/>
        </w:rPr>
        <w:t xml:space="preserve"> </w:t>
      </w:r>
      <w:r w:rsidR="005D6AE7">
        <w:rPr>
          <w:rFonts w:ascii="Calibri" w:eastAsia="Calibri" w:hAnsi="Calibri" w:cs="Calibri"/>
        </w:rPr>
        <w:t>BHW</w:t>
      </w:r>
      <w:r w:rsidRPr="00AE16F0">
        <w:rPr>
          <w:rFonts w:ascii="Calibri" w:eastAsia="Calibri" w:hAnsi="Calibri" w:cs="Calibri"/>
        </w:rPr>
        <w:t xml:space="preserve"> </w:t>
      </w:r>
      <w:r>
        <w:rPr>
          <w:rFonts w:ascii="Calibri" w:eastAsia="Calibri" w:hAnsi="Calibri" w:cs="Calibri"/>
          <w:color w:val="000000"/>
        </w:rPr>
        <w:t xml:space="preserve">funds. Please complete this </w:t>
      </w:r>
      <w:r>
        <w:rPr>
          <w:rFonts w:ascii="Calibri" w:eastAsia="Calibri" w:hAnsi="Calibri" w:cs="Calibri"/>
          <w:color w:val="000000"/>
        </w:rPr>
        <w:t>subform</w:t>
      </w:r>
      <w:r>
        <w:rPr>
          <w:rFonts w:ascii="Calibri" w:eastAsia="Calibri" w:hAnsi="Calibri" w:cs="Calibri"/>
          <w:color w:val="000000"/>
        </w:rPr>
        <w:t xml:space="preserve"> for each faculty development activity offered during the reporting period and supported </w:t>
      </w:r>
      <w:r w:rsidR="00E6029F">
        <w:rPr>
          <w:rFonts w:ascii="Calibri" w:eastAsia="Calibri" w:hAnsi="Calibri" w:cs="Calibri"/>
          <w:color w:val="000000"/>
        </w:rPr>
        <w:t>with BHW funds</w:t>
      </w:r>
      <w:r>
        <w:rPr>
          <w:rFonts w:ascii="Calibri" w:eastAsia="Calibri" w:hAnsi="Calibri" w:cs="Calibri"/>
          <w:color w:val="000000"/>
        </w:rPr>
        <w:t xml:space="preserve">.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D2A"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D29" w14:textId="77777777">
            <w:pPr>
              <w:shd w:val="clear" w:color="auto" w:fill="BBD5EA"/>
              <w:rPr>
                <w:b/>
                <w:bCs/>
                <w:color w:val="10405D"/>
              </w:rPr>
            </w:pPr>
            <w:r>
              <w:rPr>
                <w:b/>
                <w:bCs/>
                <w:color w:val="FF0000"/>
              </w:rPr>
              <w:t>*</w:t>
            </w:r>
            <w:r>
              <w:rPr>
                <w:b/>
                <w:bCs/>
                <w:color w:val="10405D"/>
              </w:rPr>
              <w:t xml:space="preserve">Add Faculty Development Activities </w:t>
            </w:r>
          </w:p>
        </w:tc>
      </w:tr>
      <w:tr w14:paraId="7F991D2D"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2B" w14:textId="77777777">
            <w:r>
              <w:t>Activity Name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2C" w14:textId="77777777">
            <w:pPr>
              <w:shd w:val="clear" w:color="auto" w:fill="F4F6F9"/>
            </w:pPr>
          </w:p>
        </w:tc>
      </w:tr>
      <w:tr w14:paraId="7F991D2F"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D2E"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D30" w14:textId="77777777">
      <w:pPr>
        <w:rPr>
          <w:noProof/>
        </w:rPr>
      </w:pPr>
    </w:p>
    <w:p w:rsidR="00223398" w:rsidRPr="00401F57" w:rsidP="00741992" w14:paraId="7F991D31"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263"/>
        <w:gridCol w:w="3172"/>
        <w:gridCol w:w="3263"/>
        <w:gridCol w:w="3792"/>
        <w:gridCol w:w="2764"/>
        <w:gridCol w:w="2857"/>
        <w:gridCol w:w="3130"/>
        <w:gridCol w:w="1192"/>
      </w:tblGrid>
      <w:tr w14:paraId="7F991D3B"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32"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3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Activity Name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3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Type of Faculty Development Activity Offered</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rsidRPr="00965126" w14:paraId="7F991D35" w14:textId="77777777">
            <w:pPr>
              <w:shd w:val="clear" w:color="auto" w:fill="BBD5EA"/>
              <w:jc w:val="center"/>
              <w:rPr>
                <w:rFonts w:ascii="Calibri" w:eastAsia="Calibri" w:hAnsi="Calibri" w:cs="Calibri"/>
                <w:b/>
                <w:bCs/>
                <w:color w:val="10405D"/>
              </w:rPr>
            </w:pPr>
            <w:r w:rsidRPr="00965126">
              <w:rPr>
                <w:rFonts w:ascii="Calibri" w:eastAsia="Calibri" w:hAnsi="Calibri" w:cs="Calibri"/>
                <w:b/>
                <w:bCs/>
                <w:color w:val="10405D"/>
              </w:rPr>
              <w:t>For Courses or Workshops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3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Duration of Training Activity in Clock Hours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3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Delivery Mode Used to Offer Training Activity</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38"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the Faculty Role(s) Addressed at Training Activity</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3A"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D4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AE16F0" w14:paraId="7F991D3C"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AE16F0" w14:paraId="7F991D3D"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AE16F0" w14:paraId="7F991D3E" w14:textId="77777777">
            <w:pPr>
              <w:rPr>
                <w:rFonts w:ascii="Calibri" w:eastAsia="Calibri" w:hAnsi="Calibri" w:cs="Calibri"/>
                <w:b/>
                <w:bCs/>
                <w:color w:val="10405D"/>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AE16F0" w:rsidRPr="00965126" w14:paraId="7F991D3F" w14:textId="77777777">
            <w:pPr>
              <w:shd w:val="clear" w:color="auto" w:fill="D9D9D9"/>
              <w:jc w:val="center"/>
              <w:rPr>
                <w:rFonts w:ascii="Calibri" w:eastAsia="Calibri" w:hAnsi="Calibri" w:cs="Calibri"/>
                <w:b/>
                <w:bCs/>
                <w:color w:val="000000"/>
                <w:sz w:val="22"/>
                <w:szCs w:val="22"/>
              </w:rPr>
            </w:pPr>
            <w:r w:rsidRPr="00965126">
              <w:rPr>
                <w:rFonts w:ascii="Calibri" w:eastAsia="Calibri" w:hAnsi="Calibri" w:cs="Calibri"/>
                <w:b/>
                <w:bCs/>
                <w:color w:val="000000"/>
                <w:sz w:val="22"/>
                <w:szCs w:val="22"/>
              </w:rPr>
              <w:t>Select Whether Activity is Accredited for Continuing Education Credit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AE16F0" w:rsidRPr="00965126" w14:paraId="7F991D40" w14:textId="77777777">
            <w:pPr>
              <w:shd w:val="clear" w:color="auto" w:fill="D9D9D9"/>
              <w:jc w:val="center"/>
              <w:rPr>
                <w:rFonts w:ascii="Calibri" w:eastAsia="Calibri" w:hAnsi="Calibri" w:cs="Calibri"/>
                <w:b/>
                <w:bCs/>
                <w:color w:val="000000"/>
                <w:sz w:val="22"/>
                <w:szCs w:val="22"/>
              </w:rPr>
            </w:pPr>
            <w:r w:rsidRPr="00965126">
              <w:rPr>
                <w:rFonts w:ascii="Calibri" w:eastAsia="Calibri" w:hAnsi="Calibri" w:cs="Calibri"/>
                <w:b/>
                <w:bCs/>
                <w:color w:val="000000"/>
                <w:sz w:val="22"/>
                <w:szCs w:val="22"/>
              </w:rPr>
              <w:t>Select Whether Attendance was to Acquire or Maintain Professional Certification</w:t>
            </w:r>
          </w:p>
        </w:tc>
        <w:tc>
          <w:tcPr>
            <w:tcW w:w="0" w:type="auto"/>
            <w:vMerge/>
            <w:tcBorders>
              <w:top w:val="single" w:sz="6" w:space="0" w:color="000000"/>
              <w:left w:val="single" w:sz="6" w:space="0" w:color="000000"/>
              <w:right w:val="single" w:sz="6" w:space="0" w:color="000000"/>
            </w:tcBorders>
            <w:vAlign w:val="center"/>
          </w:tcPr>
          <w:p w:rsidR="00AE16F0" w14:paraId="7F991D41" w14:textId="77777777">
            <w:pPr>
              <w:rPr>
                <w:rFonts w:ascii="Calibri" w:eastAsia="Calibri" w:hAnsi="Calibri" w:cs="Calibri"/>
                <w:b/>
                <w:bCs/>
              </w:rPr>
            </w:pPr>
          </w:p>
        </w:tc>
        <w:tc>
          <w:tcPr>
            <w:tcW w:w="0" w:type="auto"/>
            <w:vMerge/>
            <w:tcBorders>
              <w:top w:val="single" w:sz="6" w:space="0" w:color="000000"/>
              <w:left w:val="single" w:sz="6" w:space="0" w:color="000000"/>
              <w:right w:val="single" w:sz="6" w:space="0" w:color="000000"/>
            </w:tcBorders>
            <w:vAlign w:val="center"/>
          </w:tcPr>
          <w:p w:rsidR="00AE16F0" w14:paraId="7F991D42" w14:textId="77777777">
            <w:pPr>
              <w:rPr>
                <w:rFonts w:ascii="Calibri" w:eastAsia="Calibri" w:hAnsi="Calibri" w:cs="Calibri"/>
                <w:b/>
                <w:bCs/>
              </w:rPr>
            </w:pPr>
          </w:p>
        </w:tc>
        <w:tc>
          <w:tcPr>
            <w:tcW w:w="0" w:type="auto"/>
            <w:vMerge/>
            <w:tcBorders>
              <w:top w:val="single" w:sz="6" w:space="0" w:color="000000"/>
              <w:left w:val="single" w:sz="6" w:space="0" w:color="000000"/>
              <w:right w:val="single" w:sz="6" w:space="0" w:color="000000"/>
            </w:tcBorders>
            <w:vAlign w:val="center"/>
          </w:tcPr>
          <w:p w:rsidR="00AE16F0" w14:paraId="7F991D43" w14:textId="77777777">
            <w:pPr>
              <w:rPr>
                <w:rFonts w:ascii="Calibri" w:eastAsia="Calibri" w:hAnsi="Calibri" w:cs="Calibri"/>
                <w:b/>
                <w:bCs/>
              </w:rPr>
            </w:pPr>
          </w:p>
        </w:tc>
        <w:tc>
          <w:tcPr>
            <w:tcW w:w="0" w:type="auto"/>
            <w:vMerge/>
            <w:tcBorders>
              <w:top w:val="single" w:sz="6" w:space="0" w:color="000000"/>
              <w:left w:val="single" w:sz="6" w:space="0" w:color="000000"/>
              <w:right w:val="single" w:sz="6" w:space="0" w:color="000000"/>
            </w:tcBorders>
            <w:vAlign w:val="center"/>
          </w:tcPr>
          <w:p w:rsidR="00AE16F0" w14:paraId="7F991D45" w14:textId="77777777">
            <w:pPr>
              <w:rPr>
                <w:rFonts w:ascii="Calibri" w:eastAsia="Calibri" w:hAnsi="Calibri" w:cs="Calibri"/>
                <w:b/>
                <w:bCs/>
              </w:rPr>
            </w:pPr>
          </w:p>
        </w:tc>
      </w:tr>
      <w:tr w14:paraId="7F991D5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47"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D4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D4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rsidRPr="00965126" w14:paraId="7F991D4A" w14:textId="77777777">
            <w:pPr>
              <w:shd w:val="clear" w:color="auto" w:fill="8DB3E2"/>
              <w:jc w:val="center"/>
              <w:rPr>
                <w:rFonts w:ascii="Calibri" w:eastAsia="Calibri" w:hAnsi="Calibri" w:cs="Calibri"/>
                <w:b/>
                <w:bCs/>
                <w:color w:val="10405D"/>
              </w:rPr>
            </w:pPr>
            <w:r w:rsidRPr="00965126">
              <w:rPr>
                <w:rFonts w:ascii="Calibri" w:eastAsia="Calibri" w:hAnsi="Calibri" w:cs="Calibri"/>
                <w:b/>
                <w:bCs/>
                <w:color w:val="10405D"/>
              </w:rPr>
              <w:br/>
              <w:t>(3)</w:t>
            </w:r>
            <w:r w:rsidRPr="00965126">
              <w:rPr>
                <w:rFonts w:ascii="Calibri" w:eastAsia="Calibri" w:hAnsi="Calibri" w:cs="Calibri"/>
                <w:b/>
                <w:bCs/>
                <w:color w:val="10405D"/>
              </w:rPr>
              <w:br/>
              <w:t>Block 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rsidRPr="00965126" w14:paraId="7F991D4B" w14:textId="77777777">
            <w:pPr>
              <w:shd w:val="clear" w:color="auto" w:fill="8DB3E2"/>
              <w:jc w:val="center"/>
              <w:rPr>
                <w:rFonts w:ascii="Calibri" w:eastAsia="Calibri" w:hAnsi="Calibri" w:cs="Calibri"/>
                <w:b/>
                <w:bCs/>
                <w:color w:val="10405D"/>
              </w:rPr>
            </w:pPr>
            <w:r w:rsidRPr="00965126">
              <w:rPr>
                <w:rFonts w:ascii="Calibri" w:eastAsia="Calibri" w:hAnsi="Calibri" w:cs="Calibri"/>
                <w:b/>
                <w:bCs/>
                <w:color w:val="10405D"/>
              </w:rPr>
              <w:br/>
              <w:t>(4)</w:t>
            </w:r>
            <w:r w:rsidRPr="00965126">
              <w:rPr>
                <w:rFonts w:ascii="Calibri" w:eastAsia="Calibri" w:hAnsi="Calibri" w:cs="Calibri"/>
                <w:b/>
                <w:bCs/>
                <w:color w:val="10405D"/>
              </w:rPr>
              <w:br/>
              <w:t>Block 8b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D4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D4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r>
              <w:rPr>
                <w:rFonts w:ascii="Calibri" w:eastAsia="Calibri" w:hAnsi="Calibri" w:cs="Calibri"/>
                <w:b/>
                <w:bCs/>
                <w:color w:val="10405D"/>
              </w:rPr>
              <w:br/>
              <w:t>Block 10</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rsidP="002C7E13" w14:paraId="7F991D4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11</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D50" w14:textId="77777777">
            <w:pPr>
              <w:shd w:val="clear" w:color="auto" w:fill="BBD5EA"/>
              <w:jc w:val="center"/>
              <w:rPr>
                <w:rFonts w:ascii="Calibri" w:eastAsia="Calibri" w:hAnsi="Calibri" w:cs="Calibri"/>
                <w:b/>
                <w:bCs/>
                <w:color w:val="10405D"/>
              </w:rPr>
            </w:pPr>
          </w:p>
        </w:tc>
      </w:tr>
      <w:tr w14:paraId="7F991D5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D5B" w14:textId="77777777">
            <w:pPr>
              <w:rPr>
                <w:rFonts w:ascii="Calibri" w:eastAsia="Calibri" w:hAnsi="Calibri" w:cs="Calibri"/>
              </w:rPr>
            </w:pPr>
          </w:p>
        </w:tc>
      </w:tr>
    </w:tbl>
    <w:p w:rsidR="00223398" w:rsidRPr="00401F57" w14:paraId="7F991D5D" w14:textId="77777777">
      <w:pPr>
        <w:rPr>
          <w:noProof/>
        </w:rPr>
      </w:pPr>
    </w:p>
    <w:p w:rsidR="00223398" w:rsidP="00741992" w14:paraId="7F991D5E" w14:textId="77777777">
      <w:pPr>
        <w:rPr>
          <w:rFonts w:asciiTheme="majorHAnsi" w:hAnsiTheme="majorHAnsi"/>
        </w:rPr>
        <w:sectPr w:rsidSect="00741992">
          <w:footerReference w:type="default" r:id="rId38"/>
          <w:pgSz w:w="24480" w:h="15840" w:orient="landscape" w:code="3"/>
          <w:pgMar w:top="1008" w:right="1152" w:bottom="1008" w:left="1152" w:header="720" w:footer="720" w:gutter="0"/>
          <w:cols w:space="720"/>
          <w:docGrid w:linePitch="360"/>
        </w:sectPr>
      </w:pPr>
      <w:bookmarkStart w:id="1542" w:name="_GoBack_30"/>
      <w:bookmarkEnd w:id="1542"/>
    </w:p>
    <w:p w:rsidR="00223398" w:rsidRPr="00401F57" w:rsidP="00741992" w14:paraId="7F991D5F" w14:textId="77777777">
      <w:pPr>
        <w:pStyle w:val="Heading2"/>
        <w:rPr>
          <w:rFonts w:ascii="Cambria" w:eastAsia="Cambria" w:hAnsi="Cambria" w:cs="Cambria"/>
          <w:noProof/>
          <w:color w:val="4F81BD"/>
          <w:sz w:val="26"/>
        </w:rPr>
      </w:pPr>
      <w:bookmarkStart w:id="1543" w:name="_Toc256001989"/>
      <w:bookmarkStart w:id="1544" w:name="_Toc256001920"/>
      <w:bookmarkStart w:id="1545" w:name="_Toc256001852"/>
      <w:bookmarkStart w:id="1546" w:name="_Toc256001785"/>
      <w:bookmarkStart w:id="1547" w:name="_Toc256001720"/>
      <w:bookmarkStart w:id="1548" w:name="_Toc256001656"/>
      <w:bookmarkStart w:id="1549" w:name="_Toc256001593"/>
      <w:bookmarkStart w:id="1550" w:name="_Toc256001531"/>
      <w:bookmarkStart w:id="1551" w:name="_Toc256001471"/>
      <w:bookmarkStart w:id="1552" w:name="_Toc256001412"/>
      <w:bookmarkStart w:id="1553" w:name="_Toc256001354"/>
      <w:bookmarkStart w:id="1554" w:name="_Toc256001297"/>
      <w:bookmarkStart w:id="1555" w:name="_Toc256001241"/>
      <w:bookmarkStart w:id="1556" w:name="_Toc256001186"/>
      <w:bookmarkStart w:id="1557" w:name="_Toc256001132"/>
      <w:bookmarkStart w:id="1558" w:name="_Toc256001080"/>
      <w:bookmarkStart w:id="1559" w:name="_Toc256001029"/>
      <w:bookmarkStart w:id="1560" w:name="_Toc256000980"/>
      <w:bookmarkStart w:id="1561" w:name="_Toc256000932"/>
      <w:bookmarkStart w:id="1562" w:name="_Toc256000885"/>
      <w:bookmarkStart w:id="1563" w:name="_Toc256000839"/>
      <w:bookmarkStart w:id="1564" w:name="_Toc256000794"/>
      <w:bookmarkStart w:id="1565" w:name="_Toc256000750"/>
      <w:bookmarkStart w:id="1566" w:name="_Toc256000707"/>
      <w:r>
        <w:rPr>
          <w:rFonts w:ascii="Cambria" w:eastAsia="Cambria" w:hAnsi="Cambria" w:cs="Cambria"/>
          <w:noProof/>
          <w:color w:val="4F81BD"/>
          <w:sz w:val="26"/>
        </w:rPr>
        <w:t>10.4.   FD-2b: Faculty Development - Faculty Trained By Profession/Discipline</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rsidR="0043004B" w14:paraId="7F991D60" w14:textId="17BC7A49">
      <w:pPr>
        <w:spacing w:after="240"/>
      </w:pPr>
      <w:r>
        <w:rPr>
          <w:rFonts w:ascii="Calibri" w:eastAsia="Calibri" w:hAnsi="Calibri" w:cs="Calibri"/>
          <w:color w:val="000000"/>
        </w:rPr>
        <w:t xml:space="preserve">The FD-2b </w:t>
      </w:r>
      <w:r>
        <w:rPr>
          <w:rFonts w:ascii="Calibri" w:eastAsia="Calibri" w:hAnsi="Calibri" w:cs="Calibri"/>
          <w:color w:val="000000"/>
        </w:rPr>
        <w:t>subform</w:t>
      </w:r>
      <w:r>
        <w:rPr>
          <w:rFonts w:ascii="Calibri" w:eastAsia="Calibri" w:hAnsi="Calibri" w:cs="Calibri"/>
          <w:color w:val="000000"/>
        </w:rPr>
        <w:t xml:space="preserve"> captures information about the profession and discipline of faculty who participated in unstructured faculty development activities offered by grantees using</w:t>
      </w:r>
      <w:r w:rsidRPr="00AE16F0">
        <w:rPr>
          <w:rFonts w:ascii="Calibri" w:eastAsia="Calibri" w:hAnsi="Calibri" w:cs="Calibri"/>
        </w:rPr>
        <w:t xml:space="preserve"> </w:t>
      </w:r>
      <w:r w:rsidR="001330D3">
        <w:rPr>
          <w:rFonts w:ascii="Calibri" w:eastAsia="Calibri" w:hAnsi="Calibri" w:cs="Calibri"/>
        </w:rPr>
        <w:t>BHW</w:t>
      </w:r>
      <w:r w:rsidRPr="00AE16F0">
        <w:rPr>
          <w:rFonts w:ascii="Calibri" w:eastAsia="Calibri" w:hAnsi="Calibri" w:cs="Calibri"/>
        </w:rPr>
        <w:t xml:space="preserve"> </w:t>
      </w:r>
      <w:r>
        <w:rPr>
          <w:rFonts w:ascii="Calibri" w:eastAsia="Calibri" w:hAnsi="Calibri" w:cs="Calibri"/>
          <w:color w:val="000000"/>
        </w:rPr>
        <w:t xml:space="preserve">funds. If you have any questions about how to complete this </w:t>
      </w:r>
      <w:r>
        <w:rPr>
          <w:rFonts w:ascii="Calibri" w:eastAsia="Calibri" w:hAnsi="Calibri" w:cs="Calibri"/>
          <w:color w:val="000000"/>
        </w:rPr>
        <w:t>subform</w:t>
      </w:r>
      <w:r>
        <w:rPr>
          <w:rFonts w:ascii="Calibri" w:eastAsia="Calibri" w:hAnsi="Calibri" w:cs="Calibri"/>
          <w:color w:val="000000"/>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D62"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D61" w14:textId="77777777">
            <w:pPr>
              <w:shd w:val="clear" w:color="auto" w:fill="BBD5EA"/>
              <w:rPr>
                <w:b/>
                <w:bCs/>
                <w:color w:val="10405D"/>
              </w:rPr>
            </w:pPr>
            <w:r>
              <w:rPr>
                <w:b/>
                <w:bCs/>
                <w:color w:val="FF0000"/>
              </w:rPr>
              <w:t>*</w:t>
            </w:r>
            <w:r>
              <w:rPr>
                <w:b/>
                <w:bCs/>
                <w:color w:val="10405D"/>
              </w:rPr>
              <w:t xml:space="preserve">Add Activity Name and Discipline </w:t>
            </w:r>
          </w:p>
        </w:tc>
      </w:tr>
      <w:tr w14:paraId="7F991D65"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63" w14:textId="77777777">
            <w:r>
              <w:t>Activity Name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64" w14:textId="77777777">
            <w:pPr>
              <w:shd w:val="clear" w:color="auto" w:fill="F4F6F9"/>
            </w:pPr>
          </w:p>
        </w:tc>
      </w:tr>
      <w:tr w14:paraId="7F991D68"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66" w14:textId="77777777">
            <w:r>
              <w:t>Select Profession of Faculty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67" w14:textId="77777777">
            <w:pPr>
              <w:shd w:val="clear" w:color="auto" w:fill="F4F6F9"/>
            </w:pPr>
          </w:p>
        </w:tc>
      </w:tr>
      <w:tr w14:paraId="7F991D6B"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69" w14:textId="26A4F7C0">
            <w:r>
              <w:t>Select Discipline/</w:t>
            </w:r>
            <w:r w:rsidR="00AE16F0">
              <w:t>Special</w:t>
            </w:r>
            <w:r w:rsidRPr="00AE16F0" w:rsidR="00AE16F0">
              <w:t>t</w:t>
            </w:r>
            <w:r w:rsidR="00AE16F0">
              <w:t>y</w:t>
            </w:r>
            <w:r>
              <w:t xml:space="preserve"> of Faculty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6A" w14:textId="77777777">
            <w:pPr>
              <w:shd w:val="clear" w:color="auto" w:fill="F4F6F9"/>
            </w:pPr>
          </w:p>
        </w:tc>
      </w:tr>
      <w:tr w14:paraId="7F991D6D"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D6C"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D6E" w14:textId="77777777">
      <w:pPr>
        <w:rPr>
          <w:noProof/>
        </w:rPr>
      </w:pPr>
    </w:p>
    <w:p w:rsidR="00223398" w:rsidRPr="00401F57" w:rsidP="00741992" w14:paraId="7F991D6F"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645"/>
        <w:gridCol w:w="3781"/>
        <w:gridCol w:w="4695"/>
        <w:gridCol w:w="4974"/>
        <w:gridCol w:w="1192"/>
      </w:tblGrid>
      <w:tr w14:paraId="7F991D76"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0"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Activity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Profession of Faculty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Discipline/Specialty of Faculty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w:t>
            </w:r>
            <w:r>
              <w:rPr>
                <w:rFonts w:ascii="Calibri" w:eastAsia="Calibri" w:hAnsi="Calibri" w:cs="Calibri"/>
                <w:b/>
                <w:bCs/>
                <w:color w:val="10405D"/>
              </w:rPr>
              <w:t xml:space="preserve"> Trained in this Profession and Discipline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D7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7"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7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7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7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7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12</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7C" w14:textId="77777777">
            <w:pPr>
              <w:shd w:val="clear" w:color="auto" w:fill="BBD5EA"/>
              <w:jc w:val="center"/>
              <w:rPr>
                <w:rFonts w:ascii="Calibri" w:eastAsia="Calibri" w:hAnsi="Calibri" w:cs="Calibri"/>
                <w:b/>
                <w:bCs/>
                <w:color w:val="10405D"/>
              </w:rPr>
            </w:pPr>
          </w:p>
        </w:tc>
      </w:tr>
      <w:tr w14:paraId="7F991D84" w14:textId="77777777" w:rsidTr="007C2CF2">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7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D7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8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8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8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83" w14:textId="77777777">
            <w:pPr>
              <w:rPr>
                <w:rFonts w:ascii="Calibri" w:eastAsia="Calibri" w:hAnsi="Calibri" w:cs="Calibri"/>
              </w:rPr>
            </w:pPr>
          </w:p>
        </w:tc>
      </w:tr>
    </w:tbl>
    <w:p w:rsidR="00223398" w:rsidRPr="00401F57" w14:paraId="7F991D85" w14:textId="77777777">
      <w:pPr>
        <w:rPr>
          <w:noProof/>
        </w:rPr>
      </w:pPr>
    </w:p>
    <w:p w:rsidR="00223398" w:rsidP="00741992" w14:paraId="7F991D86" w14:textId="77777777">
      <w:pPr>
        <w:rPr>
          <w:rFonts w:asciiTheme="majorHAnsi" w:hAnsiTheme="majorHAnsi"/>
        </w:rPr>
        <w:sectPr w:rsidSect="00741992">
          <w:footerReference w:type="default" r:id="rId39"/>
          <w:pgSz w:w="24480" w:h="15840" w:orient="landscape" w:code="3"/>
          <w:pgMar w:top="1008" w:right="1152" w:bottom="1008" w:left="1152" w:header="720" w:footer="720" w:gutter="0"/>
          <w:cols w:space="720"/>
          <w:docGrid w:linePitch="360"/>
        </w:sectPr>
      </w:pPr>
      <w:bookmarkStart w:id="1567" w:name="_GoBack_31"/>
      <w:bookmarkEnd w:id="1567"/>
    </w:p>
    <w:p w:rsidR="00223398" w:rsidRPr="00401F57" w:rsidP="00741992" w14:paraId="7F991D87" w14:textId="77777777">
      <w:pPr>
        <w:pStyle w:val="Heading2"/>
        <w:rPr>
          <w:rFonts w:ascii="Cambria" w:eastAsia="Cambria" w:hAnsi="Cambria" w:cs="Cambria"/>
          <w:noProof/>
          <w:color w:val="4F81BD"/>
          <w:sz w:val="26"/>
        </w:rPr>
      </w:pPr>
      <w:bookmarkStart w:id="1568" w:name="_Toc256001990"/>
      <w:bookmarkStart w:id="1569" w:name="_Toc256001921"/>
      <w:bookmarkStart w:id="1570" w:name="_Toc256001853"/>
      <w:bookmarkStart w:id="1571" w:name="_Toc256001786"/>
      <w:bookmarkStart w:id="1572" w:name="_Toc256001721"/>
      <w:bookmarkStart w:id="1573" w:name="_Toc256001657"/>
      <w:bookmarkStart w:id="1574" w:name="_Toc256001594"/>
      <w:bookmarkStart w:id="1575" w:name="_Toc256001532"/>
      <w:bookmarkStart w:id="1576" w:name="_Toc256001472"/>
      <w:bookmarkStart w:id="1577" w:name="_Toc256001413"/>
      <w:bookmarkStart w:id="1578" w:name="_Toc256001355"/>
      <w:bookmarkStart w:id="1579" w:name="_Toc256001298"/>
      <w:bookmarkStart w:id="1580" w:name="_Toc256001242"/>
      <w:bookmarkStart w:id="1581" w:name="_Toc256001187"/>
      <w:bookmarkStart w:id="1582" w:name="_Toc256001133"/>
      <w:bookmarkStart w:id="1583" w:name="_Toc256001081"/>
      <w:bookmarkStart w:id="1584" w:name="_Toc256001030"/>
      <w:bookmarkStart w:id="1585" w:name="_Toc256000981"/>
      <w:bookmarkStart w:id="1586" w:name="_Toc256000933"/>
      <w:bookmarkStart w:id="1587" w:name="_Toc256000886"/>
      <w:bookmarkStart w:id="1588" w:name="_Toc256000840"/>
      <w:bookmarkStart w:id="1589" w:name="_Toc256000795"/>
      <w:bookmarkStart w:id="1590" w:name="_Toc256000751"/>
      <w:r>
        <w:rPr>
          <w:rFonts w:ascii="Cambria" w:eastAsia="Cambria" w:hAnsi="Cambria" w:cs="Cambria"/>
          <w:noProof/>
          <w:color w:val="4F81BD"/>
          <w:sz w:val="26"/>
        </w:rPr>
        <w:t>10.5.   FD-3: Faculty Development - Faculty-Student Collaboration Projects</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rsidR="0043004B" w14:paraId="7F991D88" w14:textId="1D38AAC0">
      <w:pPr>
        <w:spacing w:after="240"/>
      </w:pPr>
      <w:r>
        <w:rPr>
          <w:rFonts w:ascii="Calibri" w:eastAsia="Calibri" w:hAnsi="Calibri" w:cs="Calibri"/>
          <w:color w:val="000000"/>
        </w:rPr>
        <w:t xml:space="preserve">The FD-3 </w:t>
      </w:r>
      <w:r>
        <w:rPr>
          <w:rFonts w:ascii="Calibri" w:eastAsia="Calibri" w:hAnsi="Calibri" w:cs="Calibri"/>
          <w:color w:val="000000"/>
        </w:rPr>
        <w:t>subform</w:t>
      </w:r>
      <w:r>
        <w:rPr>
          <w:rFonts w:ascii="Calibri" w:eastAsia="Calibri" w:hAnsi="Calibri" w:cs="Calibri"/>
          <w:color w:val="000000"/>
        </w:rPr>
        <w:t xml:space="preserve"> captures information about faculty-student collaborations that are supported by grantees using </w:t>
      </w:r>
      <w:r w:rsidR="0059094B">
        <w:rPr>
          <w:rFonts w:ascii="Calibri" w:eastAsia="Calibri" w:hAnsi="Calibri" w:cs="Calibri"/>
        </w:rPr>
        <w:t>BHW</w:t>
      </w:r>
      <w:r w:rsidRPr="00AE16F0">
        <w:rPr>
          <w:rFonts w:ascii="Calibri" w:eastAsia="Calibri" w:hAnsi="Calibri" w:cs="Calibri"/>
        </w:rPr>
        <w:t xml:space="preserve"> funds</w:t>
      </w:r>
      <w:r>
        <w:rPr>
          <w:rFonts w:ascii="Calibri" w:eastAsia="Calibri" w:hAnsi="Calibri" w:cs="Calibri"/>
          <w:color w:val="000000"/>
        </w:rPr>
        <w:t xml:space="preserve">. Please complete this </w:t>
      </w:r>
      <w:r>
        <w:rPr>
          <w:rFonts w:ascii="Calibri" w:eastAsia="Calibri" w:hAnsi="Calibri" w:cs="Calibri"/>
          <w:color w:val="000000"/>
        </w:rPr>
        <w:t>subform</w:t>
      </w:r>
      <w:r>
        <w:rPr>
          <w:rFonts w:ascii="Calibri" w:eastAsia="Calibri" w:hAnsi="Calibri" w:cs="Calibri"/>
          <w:color w:val="000000"/>
        </w:rPr>
        <w:t xml:space="preserve"> for each faculty-student collaboration project supported during this reporting period. If you have any questions about how to complete this </w:t>
      </w:r>
      <w:r>
        <w:rPr>
          <w:rFonts w:ascii="Calibri" w:eastAsia="Calibri" w:hAnsi="Calibri" w:cs="Calibri"/>
          <w:color w:val="000000"/>
        </w:rPr>
        <w:t>subform</w:t>
      </w:r>
      <w:r>
        <w:rPr>
          <w:rFonts w:ascii="Calibri" w:eastAsia="Calibri" w:hAnsi="Calibri" w:cs="Calibri"/>
          <w:color w:val="000000"/>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D8A"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D89" w14:textId="77777777">
            <w:pPr>
              <w:shd w:val="clear" w:color="auto" w:fill="BBD5EA"/>
              <w:rPr>
                <w:b/>
                <w:bCs/>
                <w:color w:val="10405D"/>
              </w:rPr>
            </w:pPr>
            <w:r>
              <w:rPr>
                <w:b/>
                <w:bCs/>
                <w:color w:val="FF0000"/>
              </w:rPr>
              <w:t>*</w:t>
            </w:r>
            <w:r>
              <w:rPr>
                <w:b/>
                <w:bCs/>
                <w:color w:val="10405D"/>
              </w:rPr>
              <w:t xml:space="preserve">Add Collaboration Projects </w:t>
            </w:r>
          </w:p>
        </w:tc>
      </w:tr>
      <w:tr w14:paraId="7F991D8D"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8B" w14:textId="77777777">
            <w:r>
              <w:t>Project Name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8C" w14:textId="77777777">
            <w:pPr>
              <w:shd w:val="clear" w:color="auto" w:fill="F4F6F9"/>
            </w:pPr>
          </w:p>
        </w:tc>
      </w:tr>
      <w:tr w14:paraId="7F991D8F"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D8E"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D90" w14:textId="77777777">
      <w:pPr>
        <w:rPr>
          <w:noProof/>
        </w:rPr>
      </w:pPr>
    </w:p>
    <w:p w:rsidR="00223398" w:rsidRPr="00401F57" w:rsidP="00741992" w14:paraId="7F991D91"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185"/>
        <w:gridCol w:w="1167"/>
        <w:gridCol w:w="2661"/>
        <w:gridCol w:w="2044"/>
        <w:gridCol w:w="1886"/>
        <w:gridCol w:w="1364"/>
        <w:gridCol w:w="1459"/>
        <w:gridCol w:w="1229"/>
        <w:gridCol w:w="1309"/>
        <w:gridCol w:w="3490"/>
        <w:gridCol w:w="3054"/>
        <w:gridCol w:w="1192"/>
      </w:tblGrid>
      <w:tr w14:paraId="7F991D9C" w14:textId="77777777" w:rsidTr="002A46F5">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rsidP="002C7E13" w14:paraId="7F991D9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Project Name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rsidP="002A46F5" w14:paraId="7F991D9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Project Status in the Current Reporting Period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5" w14:textId="77777777">
            <w:pPr>
              <w:shd w:val="clear" w:color="auto" w:fill="BBD5EA"/>
              <w:rPr>
                <w:rFonts w:ascii="Calibri" w:eastAsia="Calibri" w:hAnsi="Calibri" w:cs="Calibri"/>
                <w:b/>
                <w:bCs/>
                <w:color w:val="10405D"/>
              </w:rPr>
            </w:pPr>
            <w:r>
              <w:rPr>
                <w:rFonts w:ascii="Calibri" w:eastAsia="Calibri" w:hAnsi="Calibri" w:cs="Calibri"/>
                <w:b/>
                <w:bCs/>
                <w:color w:val="10405D"/>
              </w:rPr>
              <w:t>Describe the Faculty-Student Project</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the Purpose of the Project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Faculty Members Involved in the Project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Students Involved in the Project</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9" w14:textId="0E753EBD">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any Faculty Received any type of</w:t>
            </w:r>
            <w:r w:rsidRPr="00AE16F0" w:rsidR="004E2D11">
              <w:rPr>
                <w:rFonts w:ascii="Calibri" w:eastAsia="Calibri" w:hAnsi="Calibri" w:cs="Calibri"/>
                <w:b/>
                <w:bCs/>
                <w:color w:val="10405D"/>
              </w:rPr>
              <w:t xml:space="preserve"> </w:t>
            </w:r>
            <w:r w:rsidR="002F1EAF">
              <w:rPr>
                <w:rFonts w:ascii="Calibri" w:eastAsia="Calibri" w:hAnsi="Calibri" w:cs="Calibri"/>
                <w:b/>
                <w:bCs/>
                <w:color w:val="10405D"/>
              </w:rPr>
              <w:t>BHW</w:t>
            </w:r>
            <w:r w:rsidR="00CE7389">
              <w:rPr>
                <w:rFonts w:ascii="Calibri" w:eastAsia="Calibri" w:hAnsi="Calibri" w:cs="Calibri"/>
                <w:b/>
                <w:bCs/>
                <w:color w:val="10405D"/>
              </w:rPr>
              <w:t>-</w:t>
            </w:r>
            <w:r>
              <w:rPr>
                <w:rFonts w:ascii="Calibri" w:eastAsia="Calibri" w:hAnsi="Calibri" w:cs="Calibri"/>
                <w:b/>
                <w:bCs/>
                <w:color w:val="10405D"/>
              </w:rPr>
              <w:t>Funded Financial Award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A"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Type(s) of Vulnerable Population Studied in this Project</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9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DA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43004B" w14:paraId="7F991D9D"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1D9E"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1D9F"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1DA0"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1DA1" w14:textId="77777777">
            <w:pPr>
              <w:rPr>
                <w:rFonts w:ascii="Calibri" w:eastAsia="Calibri" w:hAnsi="Calibri" w:cs="Calibri"/>
                <w:b/>
                <w:bCs/>
                <w:color w:val="10405D"/>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DA2"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DA3" w14:textId="77777777">
            <w:pPr>
              <w:shd w:val="clear" w:color="auto" w:fill="D9D9D9"/>
              <w:jc w:val="center"/>
              <w:rPr>
                <w:rFonts w:ascii="Calibri" w:eastAsia="Calibri" w:hAnsi="Calibri" w:cs="Calibri"/>
                <w:b/>
                <w:bCs/>
              </w:rPr>
            </w:pPr>
            <w:r>
              <w:rPr>
                <w:rFonts w:ascii="Calibri" w:eastAsia="Calibri" w:hAnsi="Calibri" w:cs="Calibri"/>
                <w:b/>
                <w:bCs/>
              </w:rPr>
              <w:t>URM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DA4" w14:textId="77777777">
            <w:pPr>
              <w:shd w:val="clear" w:color="auto" w:fill="D9D9D9"/>
              <w:jc w:val="center"/>
              <w:rPr>
                <w:rFonts w:ascii="Calibri" w:eastAsia="Calibri" w:hAnsi="Calibri" w:cs="Calibri"/>
                <w:b/>
                <w:bCs/>
              </w:rPr>
            </w:pPr>
            <w:r>
              <w:rPr>
                <w:rFonts w:ascii="Calibri" w:eastAsia="Calibri" w:hAnsi="Calibri" w:cs="Calibri"/>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DA5" w14:textId="77777777">
            <w:pPr>
              <w:shd w:val="clear" w:color="auto" w:fill="D9D9D9"/>
              <w:jc w:val="center"/>
              <w:rPr>
                <w:rFonts w:ascii="Calibri" w:eastAsia="Calibri" w:hAnsi="Calibri" w:cs="Calibri"/>
                <w:b/>
                <w:bCs/>
              </w:rPr>
            </w:pPr>
            <w:r>
              <w:rPr>
                <w:rFonts w:ascii="Calibri" w:eastAsia="Calibri" w:hAnsi="Calibri" w:cs="Calibri"/>
                <w:b/>
                <w:bCs/>
              </w:rPr>
              <w:t>URM</w:t>
            </w:r>
          </w:p>
        </w:tc>
        <w:tc>
          <w:tcPr>
            <w:tcW w:w="0" w:type="auto"/>
            <w:vMerge/>
            <w:tcBorders>
              <w:top w:val="single" w:sz="6" w:space="0" w:color="000000"/>
              <w:left w:val="single" w:sz="6" w:space="0" w:color="000000"/>
              <w:right w:val="single" w:sz="6" w:space="0" w:color="000000"/>
            </w:tcBorders>
            <w:vAlign w:val="center"/>
          </w:tcPr>
          <w:p w:rsidR="0043004B" w14:paraId="7F991DA6" w14:textId="77777777">
            <w:pPr>
              <w:rPr>
                <w:rFonts w:ascii="Calibri" w:eastAsia="Calibri" w:hAnsi="Calibri" w:cs="Calibri"/>
                <w:b/>
                <w:bCs/>
              </w:rPr>
            </w:pPr>
          </w:p>
        </w:tc>
        <w:tc>
          <w:tcPr>
            <w:tcW w:w="0" w:type="auto"/>
            <w:vMerge/>
            <w:tcBorders>
              <w:top w:val="single" w:sz="6" w:space="0" w:color="000000"/>
              <w:left w:val="single" w:sz="6" w:space="0" w:color="000000"/>
              <w:right w:val="single" w:sz="6" w:space="0" w:color="000000"/>
            </w:tcBorders>
            <w:vAlign w:val="center"/>
          </w:tcPr>
          <w:p w:rsidR="0043004B" w14:paraId="7F991DA7" w14:textId="77777777">
            <w:pPr>
              <w:rPr>
                <w:rFonts w:ascii="Calibri" w:eastAsia="Calibri" w:hAnsi="Calibri" w:cs="Calibri"/>
                <w:b/>
                <w:bCs/>
              </w:rPr>
            </w:pPr>
          </w:p>
        </w:tc>
        <w:tc>
          <w:tcPr>
            <w:tcW w:w="0" w:type="auto"/>
            <w:vMerge/>
            <w:tcBorders>
              <w:top w:val="single" w:sz="6" w:space="0" w:color="000000"/>
              <w:left w:val="single" w:sz="6" w:space="0" w:color="000000"/>
              <w:right w:val="single" w:sz="6" w:space="0" w:color="000000"/>
            </w:tcBorders>
            <w:vAlign w:val="center"/>
          </w:tcPr>
          <w:p w:rsidR="0043004B" w14:paraId="7F991DA8" w14:textId="77777777">
            <w:pPr>
              <w:rPr>
                <w:rFonts w:ascii="Calibri" w:eastAsia="Calibri" w:hAnsi="Calibri" w:cs="Calibri"/>
                <w:b/>
                <w:bCs/>
              </w:rPr>
            </w:pPr>
          </w:p>
        </w:tc>
      </w:tr>
      <w:tr w14:paraId="7F991DB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AA"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A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A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DA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A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13a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A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14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B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14a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B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r>
              <w:rPr>
                <w:rFonts w:ascii="Calibri" w:eastAsia="Calibri" w:hAnsi="Calibri" w:cs="Calibri"/>
                <w:b/>
                <w:bCs/>
                <w:color w:val="10405D"/>
              </w:rPr>
              <w:br/>
              <w:t>Block 15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B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15a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B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r>
              <w:rPr>
                <w:rFonts w:ascii="Calibri" w:eastAsia="Calibri" w:hAnsi="Calibri" w:cs="Calibri"/>
                <w:b/>
                <w:bCs/>
                <w:color w:val="10405D"/>
              </w:rPr>
              <w:br/>
              <w:t>Block 16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2C7E13" w14:paraId="7F991DB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(9)</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B5" w14:textId="77777777">
            <w:pPr>
              <w:shd w:val="clear" w:color="auto" w:fill="BBD5EA"/>
              <w:jc w:val="center"/>
              <w:rPr>
                <w:rFonts w:ascii="Calibri" w:eastAsia="Calibri" w:hAnsi="Calibri" w:cs="Calibri"/>
                <w:b/>
                <w:bCs/>
                <w:color w:val="10405D"/>
              </w:rPr>
            </w:pPr>
          </w:p>
        </w:tc>
      </w:tr>
      <w:tr w14:paraId="7F991DC3" w14:textId="77777777" w:rsidTr="007C2CF2">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B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C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C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C2" w14:textId="77777777">
            <w:pPr>
              <w:rPr>
                <w:rFonts w:ascii="Calibri" w:eastAsia="Calibri" w:hAnsi="Calibri" w:cs="Calibri"/>
              </w:rPr>
            </w:pPr>
          </w:p>
        </w:tc>
      </w:tr>
    </w:tbl>
    <w:p w:rsidR="00223398" w:rsidRPr="00401F57" w14:paraId="7F991DC4" w14:textId="77777777">
      <w:pPr>
        <w:rPr>
          <w:noProof/>
        </w:rPr>
      </w:pPr>
    </w:p>
    <w:p w:rsidR="00223398" w:rsidP="00741992" w14:paraId="7F991DC5" w14:textId="77777777">
      <w:pPr>
        <w:rPr>
          <w:rFonts w:asciiTheme="majorHAnsi" w:hAnsiTheme="majorHAnsi"/>
        </w:rPr>
        <w:sectPr w:rsidSect="00741992">
          <w:footerReference w:type="default" r:id="rId40"/>
          <w:pgSz w:w="24480" w:h="15840" w:orient="landscape" w:code="3"/>
          <w:pgMar w:top="1008" w:right="1152" w:bottom="1008" w:left="1152" w:header="720" w:footer="720" w:gutter="0"/>
          <w:cols w:space="720"/>
          <w:docGrid w:linePitch="360"/>
        </w:sectPr>
      </w:pPr>
      <w:bookmarkStart w:id="1591" w:name="_GoBack_32"/>
      <w:bookmarkEnd w:id="1591"/>
    </w:p>
    <w:p w:rsidR="00223398" w:rsidRPr="00401F57" w:rsidP="00741992" w14:paraId="7F991DC6" w14:textId="77777777">
      <w:pPr>
        <w:pStyle w:val="Heading2"/>
        <w:rPr>
          <w:rFonts w:ascii="Cambria" w:eastAsia="Cambria" w:hAnsi="Cambria" w:cs="Cambria"/>
          <w:noProof/>
          <w:color w:val="4F81BD"/>
          <w:sz w:val="26"/>
        </w:rPr>
      </w:pPr>
      <w:bookmarkStart w:id="1592" w:name="_Toc256001991"/>
      <w:bookmarkStart w:id="1593" w:name="_Toc256001922"/>
      <w:bookmarkStart w:id="1594" w:name="_Toc256001854"/>
      <w:bookmarkStart w:id="1595" w:name="_Toc256001787"/>
      <w:bookmarkStart w:id="1596" w:name="_Toc256001722"/>
      <w:bookmarkStart w:id="1597" w:name="_Toc256001658"/>
      <w:bookmarkStart w:id="1598" w:name="_Toc256001595"/>
      <w:bookmarkStart w:id="1599" w:name="_Toc256001533"/>
      <w:bookmarkStart w:id="1600" w:name="_Toc256001473"/>
      <w:bookmarkStart w:id="1601" w:name="_Toc256001414"/>
      <w:bookmarkStart w:id="1602" w:name="_Toc256001356"/>
      <w:bookmarkStart w:id="1603" w:name="_Toc256001299"/>
      <w:bookmarkStart w:id="1604" w:name="_Toc256001243"/>
      <w:bookmarkStart w:id="1605" w:name="_Toc256001188"/>
      <w:bookmarkStart w:id="1606" w:name="_Toc256001134"/>
      <w:bookmarkStart w:id="1607" w:name="_Toc256001082"/>
      <w:bookmarkStart w:id="1608" w:name="_Toc256001031"/>
      <w:bookmarkStart w:id="1609" w:name="_Toc256000982"/>
      <w:bookmarkStart w:id="1610" w:name="_Toc256000934"/>
      <w:bookmarkStart w:id="1611" w:name="_Toc256000887"/>
      <w:bookmarkStart w:id="1612" w:name="_Toc256000841"/>
      <w:bookmarkStart w:id="1613" w:name="_Toc256000796"/>
      <w:r>
        <w:rPr>
          <w:rFonts w:ascii="Cambria" w:eastAsia="Cambria" w:hAnsi="Cambria" w:cs="Cambria"/>
          <w:noProof/>
          <w:color w:val="4F81BD"/>
          <w:sz w:val="26"/>
        </w:rPr>
        <w:t>10.6.   FD-4a: Faculty Development - Faculty Instruction</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rsidR="0043004B" w14:paraId="7F991DC7" w14:textId="2B2D9A2F">
      <w:pPr>
        <w:spacing w:after="240"/>
      </w:pPr>
      <w:r>
        <w:rPr>
          <w:rFonts w:ascii="Calibri" w:eastAsia="Calibri" w:hAnsi="Calibri" w:cs="Calibri"/>
          <w:color w:val="000000"/>
        </w:rPr>
        <w:t xml:space="preserve">The FD-4a </w:t>
      </w:r>
      <w:r>
        <w:rPr>
          <w:rFonts w:ascii="Calibri" w:eastAsia="Calibri" w:hAnsi="Calibri" w:cs="Calibri"/>
          <w:color w:val="000000"/>
        </w:rPr>
        <w:t>subform</w:t>
      </w:r>
      <w:r>
        <w:rPr>
          <w:rFonts w:ascii="Calibri" w:eastAsia="Calibri" w:hAnsi="Calibri" w:cs="Calibri"/>
          <w:color w:val="000000"/>
        </w:rPr>
        <w:t xml:space="preserve"> captures information about the courses or trainings offered by faculty that receive direct financial support from a </w:t>
      </w:r>
      <w:r w:rsidR="00400788">
        <w:rPr>
          <w:rFonts w:ascii="Calibri" w:eastAsia="Calibri" w:hAnsi="Calibri" w:cs="Calibri"/>
          <w:color w:val="000000"/>
        </w:rPr>
        <w:t xml:space="preserve">BHW </w:t>
      </w:r>
      <w:r>
        <w:rPr>
          <w:rFonts w:ascii="Calibri" w:eastAsia="Calibri" w:hAnsi="Calibri" w:cs="Calibri"/>
          <w:color w:val="000000"/>
        </w:rPr>
        <w:t xml:space="preserve">grant. Please complete this </w:t>
      </w:r>
      <w:r>
        <w:rPr>
          <w:rFonts w:ascii="Calibri" w:eastAsia="Calibri" w:hAnsi="Calibri" w:cs="Calibri"/>
          <w:color w:val="000000"/>
        </w:rPr>
        <w:t>subform</w:t>
      </w:r>
      <w:r>
        <w:rPr>
          <w:rFonts w:ascii="Calibri" w:eastAsia="Calibri" w:hAnsi="Calibri" w:cs="Calibri"/>
          <w:color w:val="000000"/>
        </w:rPr>
        <w:t xml:space="preserve"> for each course or workshop offered during this reporting period. If you have any questions about how to complete this </w:t>
      </w:r>
      <w:r>
        <w:rPr>
          <w:rFonts w:ascii="Calibri" w:eastAsia="Calibri" w:hAnsi="Calibri" w:cs="Calibri"/>
          <w:color w:val="000000"/>
        </w:rPr>
        <w:t>subform</w:t>
      </w:r>
      <w:r>
        <w:rPr>
          <w:rFonts w:ascii="Calibri" w:eastAsia="Calibri" w:hAnsi="Calibri" w:cs="Calibri"/>
          <w:color w:val="000000"/>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DC9"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DC8" w14:textId="77777777">
            <w:pPr>
              <w:shd w:val="clear" w:color="auto" w:fill="BBD5EA"/>
              <w:rPr>
                <w:b/>
                <w:bCs/>
                <w:color w:val="10405D"/>
              </w:rPr>
            </w:pPr>
            <w:r>
              <w:rPr>
                <w:b/>
                <w:bCs/>
                <w:color w:val="FF0000"/>
              </w:rPr>
              <w:t>*</w:t>
            </w:r>
            <w:r>
              <w:rPr>
                <w:b/>
                <w:bCs/>
                <w:color w:val="10405D"/>
              </w:rPr>
              <w:t xml:space="preserve">Add Courses/Workshops </w:t>
            </w:r>
          </w:p>
        </w:tc>
      </w:tr>
      <w:tr w14:paraId="7F991DCC"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CA" w14:textId="77777777">
            <w:r>
              <w:t>Enter the Name of the Course or Workshop Offered by the Faculty</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CB" w14:textId="77777777">
            <w:pPr>
              <w:shd w:val="clear" w:color="auto" w:fill="F4F6F9"/>
            </w:pPr>
          </w:p>
        </w:tc>
      </w:tr>
      <w:tr w14:paraId="7F991DCE"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DCD"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DCF" w14:textId="77777777">
      <w:pPr>
        <w:rPr>
          <w:noProof/>
        </w:rPr>
      </w:pPr>
    </w:p>
    <w:p w:rsidR="00223398" w:rsidRPr="00401F57" w:rsidP="00741992" w14:paraId="7F991DD0"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183"/>
        <w:gridCol w:w="2915"/>
        <w:gridCol w:w="4371"/>
        <w:gridCol w:w="2745"/>
        <w:gridCol w:w="3007"/>
        <w:gridCol w:w="2827"/>
        <w:gridCol w:w="3193"/>
        <w:gridCol w:w="1192"/>
      </w:tblGrid>
      <w:tr w14:paraId="7F991DDA"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1"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Record Status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Name of the Course or Workshop Offered by the Faculty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the Course/Workshop was Offered in the Current Reporting Period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the Content Area Of the Course or Workshop</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the Length of the Course or Workshop in Clock Hours </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of Times the Course or Workshop was Offered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the Delivery Mode Used to Offer the Course or Workshop</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9"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DE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DB"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DC" w14:textId="77777777">
            <w:pPr>
              <w:shd w:val="clear" w:color="auto" w:fill="8DB3E2"/>
              <w:jc w:val="center"/>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D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D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D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E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19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E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20</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DE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22</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DE3" w14:textId="77777777">
            <w:pPr>
              <w:shd w:val="clear" w:color="auto" w:fill="BBD5EA"/>
              <w:jc w:val="center"/>
              <w:rPr>
                <w:rFonts w:ascii="Calibri" w:eastAsia="Calibri" w:hAnsi="Calibri" w:cs="Calibri"/>
                <w:b/>
                <w:bCs/>
                <w:color w:val="10405D"/>
              </w:rPr>
            </w:pPr>
          </w:p>
        </w:tc>
      </w:tr>
      <w:tr w14:paraId="7F991DE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ED" w14:textId="77777777">
            <w:pPr>
              <w:rPr>
                <w:rFonts w:ascii="Calibri" w:eastAsia="Calibri" w:hAnsi="Calibri" w:cs="Calibri"/>
              </w:rPr>
            </w:pPr>
          </w:p>
        </w:tc>
      </w:tr>
    </w:tbl>
    <w:p w:rsidR="00223398" w:rsidRPr="00401F57" w14:paraId="7F991DEF" w14:textId="77777777">
      <w:pPr>
        <w:rPr>
          <w:noProof/>
        </w:rPr>
      </w:pPr>
    </w:p>
    <w:p w:rsidR="00223398" w:rsidP="00741992" w14:paraId="7F991DF0" w14:textId="77777777">
      <w:pPr>
        <w:rPr>
          <w:rFonts w:asciiTheme="majorHAnsi" w:hAnsiTheme="majorHAnsi"/>
        </w:rPr>
        <w:sectPr w:rsidSect="00741992">
          <w:footerReference w:type="default" r:id="rId41"/>
          <w:pgSz w:w="24480" w:h="15840" w:orient="landscape" w:code="3"/>
          <w:pgMar w:top="1008" w:right="1152" w:bottom="1008" w:left="1152" w:header="720" w:footer="720" w:gutter="0"/>
          <w:cols w:space="720"/>
          <w:docGrid w:linePitch="360"/>
        </w:sectPr>
      </w:pPr>
      <w:bookmarkStart w:id="1614" w:name="_GoBack_33"/>
      <w:bookmarkEnd w:id="1614"/>
    </w:p>
    <w:p w:rsidR="00223398" w:rsidRPr="00401F57" w:rsidP="00741992" w14:paraId="7F991DF1" w14:textId="77777777">
      <w:pPr>
        <w:pStyle w:val="Heading2"/>
        <w:rPr>
          <w:rFonts w:ascii="Cambria" w:eastAsia="Cambria" w:hAnsi="Cambria" w:cs="Cambria"/>
          <w:noProof/>
          <w:color w:val="4F81BD"/>
          <w:sz w:val="26"/>
        </w:rPr>
      </w:pPr>
      <w:bookmarkStart w:id="1615" w:name="_Toc256001992"/>
      <w:bookmarkStart w:id="1616" w:name="_Toc256001923"/>
      <w:bookmarkStart w:id="1617" w:name="_Toc256001855"/>
      <w:bookmarkStart w:id="1618" w:name="_Toc256001788"/>
      <w:bookmarkStart w:id="1619" w:name="_Toc256001723"/>
      <w:bookmarkStart w:id="1620" w:name="_Toc256001659"/>
      <w:bookmarkStart w:id="1621" w:name="_Toc256001596"/>
      <w:bookmarkStart w:id="1622" w:name="_Toc256001534"/>
      <w:bookmarkStart w:id="1623" w:name="_Toc256001474"/>
      <w:bookmarkStart w:id="1624" w:name="_Toc256001415"/>
      <w:bookmarkStart w:id="1625" w:name="_Toc256001357"/>
      <w:bookmarkStart w:id="1626" w:name="_Toc256001300"/>
      <w:bookmarkStart w:id="1627" w:name="_Toc256001244"/>
      <w:bookmarkStart w:id="1628" w:name="_Toc256001189"/>
      <w:bookmarkStart w:id="1629" w:name="_Toc256001135"/>
      <w:bookmarkStart w:id="1630" w:name="_Toc256001083"/>
      <w:bookmarkStart w:id="1631" w:name="_Toc256001032"/>
      <w:bookmarkStart w:id="1632" w:name="_Toc256000983"/>
      <w:bookmarkStart w:id="1633" w:name="_Toc256000935"/>
      <w:bookmarkStart w:id="1634" w:name="_Toc256000888"/>
      <w:bookmarkStart w:id="1635" w:name="_Toc256000842"/>
      <w:r>
        <w:rPr>
          <w:rFonts w:ascii="Cambria" w:eastAsia="Cambria" w:hAnsi="Cambria" w:cs="Cambria"/>
          <w:noProof/>
          <w:color w:val="4F81BD"/>
          <w:sz w:val="26"/>
        </w:rPr>
        <w:t>10.7.   FD-4b: Faculty Development - Faculty Trained by Profession/Discipline</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rsidR="00223398" w:rsidRPr="00401F57" w:rsidP="00741992" w14:paraId="7F991DF2" w14:textId="79F6F658">
      <w:pPr>
        <w:rPr>
          <w:noProof/>
        </w:rPr>
      </w:pPr>
      <w:r>
        <w:rPr>
          <w:rFonts w:ascii="Calibri" w:eastAsia="Calibri" w:hAnsi="Calibri" w:cs="Calibri"/>
          <w:color w:val="000000"/>
          <w:sz w:val="22"/>
          <w:szCs w:val="22"/>
        </w:rPr>
        <w:t xml:space="preserve">The FD-4b </w:t>
      </w:r>
      <w:r>
        <w:rPr>
          <w:rFonts w:ascii="Calibri" w:eastAsia="Calibri" w:hAnsi="Calibri" w:cs="Calibri"/>
          <w:color w:val="000000"/>
          <w:sz w:val="22"/>
          <w:szCs w:val="22"/>
        </w:rPr>
        <w:t>subform</w:t>
      </w:r>
      <w:r>
        <w:rPr>
          <w:rFonts w:ascii="Calibri" w:eastAsia="Calibri" w:hAnsi="Calibri" w:cs="Calibri"/>
          <w:color w:val="000000"/>
          <w:sz w:val="22"/>
          <w:szCs w:val="22"/>
        </w:rPr>
        <w:t xml:space="preserve"> captures information about the profession and discipline of individuals who participated in courses or workshops offered by faculty receiving direct financial support from a </w:t>
      </w:r>
      <w:r w:rsidR="00B47054">
        <w:rPr>
          <w:rFonts w:ascii="Calibri" w:eastAsia="Calibri" w:hAnsi="Calibri" w:cs="Calibri"/>
          <w:color w:val="000000"/>
          <w:sz w:val="22"/>
          <w:szCs w:val="22"/>
        </w:rPr>
        <w:t xml:space="preserve">BHW </w:t>
      </w:r>
      <w:r>
        <w:rPr>
          <w:rFonts w:ascii="Calibri" w:eastAsia="Calibri" w:hAnsi="Calibri" w:cs="Calibri"/>
          <w:color w:val="000000"/>
          <w:sz w:val="22"/>
          <w:szCs w:val="22"/>
        </w:rPr>
        <w:t xml:space="preserve">grant during the reporting period. Please complete this </w:t>
      </w:r>
      <w:r>
        <w:rPr>
          <w:rFonts w:ascii="Calibri" w:eastAsia="Calibri" w:hAnsi="Calibri" w:cs="Calibri"/>
          <w:color w:val="000000"/>
          <w:sz w:val="22"/>
          <w:szCs w:val="22"/>
        </w:rPr>
        <w:t>subform</w:t>
      </w:r>
      <w:r>
        <w:rPr>
          <w:rFonts w:ascii="Calibri" w:eastAsia="Calibri" w:hAnsi="Calibri" w:cs="Calibri"/>
          <w:color w:val="000000"/>
          <w:sz w:val="22"/>
          <w:szCs w:val="22"/>
        </w:rPr>
        <w:t xml:space="preserve"> for each course or workshop listed below. If you have any questions about how to complete this </w:t>
      </w:r>
      <w:r>
        <w:rPr>
          <w:rFonts w:ascii="Calibri" w:eastAsia="Calibri" w:hAnsi="Calibri" w:cs="Calibri"/>
          <w:color w:val="000000"/>
          <w:sz w:val="22"/>
          <w:szCs w:val="22"/>
        </w:rPr>
        <w:t>subform</w:t>
      </w:r>
      <w:r>
        <w:rPr>
          <w:rFonts w:ascii="Calibri" w:eastAsia="Calibri" w:hAnsi="Calibri" w:cs="Calibri"/>
          <w:color w:val="000000"/>
          <w:sz w:val="22"/>
          <w:szCs w:val="22"/>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sz w:val="22"/>
          <w:szCs w:val="22"/>
        </w:rPr>
        <w:t>Data’</w:t>
      </w:r>
      <w:r>
        <w:rPr>
          <w:rFonts w:ascii="Calibri" w:eastAsia="Calibri" w:hAnsi="Calibri" w:cs="Calibri"/>
          <w:color w:val="000000"/>
          <w:sz w:val="22"/>
          <w:szCs w:val="22"/>
        </w:rPr>
        <w:t xml:space="preserve"> link and a read-only version of your most recent prior performance report will pop-up in a new screen.</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DF4"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DF3" w14:textId="77777777">
            <w:pPr>
              <w:shd w:val="clear" w:color="auto" w:fill="BBD5EA"/>
              <w:rPr>
                <w:b/>
                <w:bCs/>
                <w:color w:val="10405D"/>
              </w:rPr>
            </w:pPr>
            <w:r>
              <w:rPr>
                <w:b/>
                <w:bCs/>
                <w:color w:val="FF0000"/>
              </w:rPr>
              <w:t>*</w:t>
            </w:r>
            <w:r>
              <w:rPr>
                <w:b/>
                <w:bCs/>
                <w:color w:val="10405D"/>
              </w:rPr>
              <w:t xml:space="preserve">Add Profession/Discipline </w:t>
            </w:r>
          </w:p>
        </w:tc>
      </w:tr>
      <w:tr w14:paraId="7F991DF7"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F5" w14:textId="77777777">
            <w:r>
              <w:t>Name of the Course or Workshop Offered by the Faculty</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F6" w14:textId="77777777">
            <w:pPr>
              <w:shd w:val="clear" w:color="auto" w:fill="F4F6F9"/>
            </w:pPr>
          </w:p>
        </w:tc>
      </w:tr>
      <w:tr w14:paraId="7F991DFA"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F8" w14:textId="77777777">
            <w:r>
              <w:t>Select Profession of Individuals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F9" w14:textId="77777777">
            <w:pPr>
              <w:shd w:val="clear" w:color="auto" w:fill="F4F6F9"/>
            </w:pPr>
          </w:p>
        </w:tc>
      </w:tr>
      <w:tr w14:paraId="7F991DFD"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DFB" w14:textId="26E41AAA">
            <w:r>
              <w:t>Select Discipline/</w:t>
            </w:r>
            <w:r w:rsidR="006F7C46">
              <w:t>Special</w:t>
            </w:r>
            <w:r w:rsidRPr="006F7C46" w:rsidR="006F7C46">
              <w:t>t</w:t>
            </w:r>
            <w:r w:rsidR="006F7C46">
              <w:t>y</w:t>
            </w:r>
            <w:r>
              <w:t xml:space="preserve"> of Individuals Trained</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DFC" w14:textId="77777777">
            <w:pPr>
              <w:shd w:val="clear" w:color="auto" w:fill="F4F6F9"/>
            </w:pPr>
          </w:p>
        </w:tc>
      </w:tr>
      <w:tr w14:paraId="7F991DFF"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DFE"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E00" w14:textId="77777777">
      <w:pPr>
        <w:rPr>
          <w:noProof/>
        </w:rPr>
      </w:pPr>
    </w:p>
    <w:p w:rsidR="00223398" w:rsidRPr="00401F57" w:rsidP="00741992" w14:paraId="7F991E01"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5849"/>
        <w:gridCol w:w="4151"/>
        <w:gridCol w:w="5065"/>
        <w:gridCol w:w="4974"/>
        <w:gridCol w:w="1192"/>
      </w:tblGrid>
      <w:tr w14:paraId="7F991E08"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2"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Name of the Course or Workshop Offered by the Faculty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Profession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Discipline/Specialty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6"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w:t>
            </w:r>
            <w:r>
              <w:rPr>
                <w:rFonts w:ascii="Calibri" w:eastAsia="Calibri" w:hAnsi="Calibri" w:cs="Calibri"/>
                <w:b/>
                <w:bCs/>
                <w:color w:val="10405D"/>
              </w:rPr>
              <w:t xml:space="preserve"> Trained in this Profession and Discipline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E0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9"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0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0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0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0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21</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0E" w14:textId="77777777">
            <w:pPr>
              <w:shd w:val="clear" w:color="auto" w:fill="BBD5EA"/>
              <w:jc w:val="center"/>
              <w:rPr>
                <w:rFonts w:ascii="Calibri" w:eastAsia="Calibri" w:hAnsi="Calibri" w:cs="Calibri"/>
                <w:b/>
                <w:bCs/>
                <w:color w:val="10405D"/>
              </w:rPr>
            </w:pPr>
          </w:p>
        </w:tc>
      </w:tr>
      <w:tr w14:paraId="7F991E16" w14:textId="77777777" w:rsidTr="00952149">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1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E1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1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1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1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15" w14:textId="77777777">
            <w:pPr>
              <w:rPr>
                <w:rFonts w:ascii="Calibri" w:eastAsia="Calibri" w:hAnsi="Calibri" w:cs="Calibri"/>
              </w:rPr>
            </w:pPr>
          </w:p>
        </w:tc>
      </w:tr>
    </w:tbl>
    <w:p w:rsidR="00223398" w:rsidRPr="00401F57" w14:paraId="7F991E17" w14:textId="77777777">
      <w:pPr>
        <w:rPr>
          <w:noProof/>
        </w:rPr>
      </w:pPr>
    </w:p>
    <w:p w:rsidR="00223398" w:rsidP="00741992" w14:paraId="7F991E18" w14:textId="77777777">
      <w:pPr>
        <w:rPr>
          <w:rFonts w:asciiTheme="majorHAnsi" w:hAnsiTheme="majorHAnsi"/>
        </w:rPr>
        <w:sectPr w:rsidSect="00741992">
          <w:footerReference w:type="default" r:id="rId42"/>
          <w:pgSz w:w="24480" w:h="15840" w:orient="landscape" w:code="3"/>
          <w:pgMar w:top="1008" w:right="1152" w:bottom="1008" w:left="1152" w:header="720" w:footer="720" w:gutter="0"/>
          <w:cols w:space="720"/>
          <w:docGrid w:linePitch="360"/>
        </w:sectPr>
      </w:pPr>
      <w:bookmarkStart w:id="1636" w:name="_GoBack_34"/>
      <w:bookmarkEnd w:id="1636"/>
    </w:p>
    <w:p w:rsidR="00223398" w:rsidRPr="00401F57" w:rsidP="00741992" w14:paraId="7F991E19" w14:textId="77777777">
      <w:pPr>
        <w:pStyle w:val="Heading2"/>
        <w:rPr>
          <w:rFonts w:ascii="Cambria" w:eastAsia="Cambria" w:hAnsi="Cambria" w:cs="Cambria"/>
          <w:noProof/>
          <w:color w:val="4F81BD"/>
          <w:sz w:val="26"/>
        </w:rPr>
      </w:pPr>
      <w:bookmarkStart w:id="1637" w:name="_Toc256001993"/>
      <w:bookmarkStart w:id="1638" w:name="_Toc256001924"/>
      <w:bookmarkStart w:id="1639" w:name="_Toc256001856"/>
      <w:bookmarkStart w:id="1640" w:name="_Toc256001789"/>
      <w:bookmarkStart w:id="1641" w:name="_Toc256001724"/>
      <w:bookmarkStart w:id="1642" w:name="_Toc256001660"/>
      <w:bookmarkStart w:id="1643" w:name="_Toc256001597"/>
      <w:bookmarkStart w:id="1644" w:name="_Toc256001535"/>
      <w:bookmarkStart w:id="1645" w:name="_Toc256001475"/>
      <w:bookmarkStart w:id="1646" w:name="_Toc256001416"/>
      <w:bookmarkStart w:id="1647" w:name="_Toc256001358"/>
      <w:bookmarkStart w:id="1648" w:name="_Toc256001301"/>
      <w:bookmarkStart w:id="1649" w:name="_Toc256001245"/>
      <w:bookmarkStart w:id="1650" w:name="_Toc256001190"/>
      <w:bookmarkStart w:id="1651" w:name="_Toc256001136"/>
      <w:bookmarkStart w:id="1652" w:name="_Toc256001084"/>
      <w:bookmarkStart w:id="1653" w:name="_Toc256001033"/>
      <w:bookmarkStart w:id="1654" w:name="_Toc256000984"/>
      <w:bookmarkStart w:id="1655" w:name="_Toc256000936"/>
      <w:bookmarkStart w:id="1656" w:name="_Toc256000889"/>
      <w:r>
        <w:rPr>
          <w:rFonts w:ascii="Cambria" w:eastAsia="Cambria" w:hAnsi="Cambria" w:cs="Cambria"/>
          <w:noProof/>
          <w:color w:val="4F81BD"/>
          <w:sz w:val="26"/>
        </w:rPr>
        <w:t>10.8.   FD-5: Faculty Development - Faculty Recruitment</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rsidR="00223398" w:rsidRPr="00401F57" w:rsidP="00741992" w14:paraId="7F991E1A" w14:textId="77777777">
      <w:pPr>
        <w:rPr>
          <w:noProof/>
        </w:rPr>
      </w:pPr>
      <w:r>
        <w:rPr>
          <w:rFonts w:ascii="Calibri" w:eastAsia="Calibri" w:hAnsi="Calibri" w:cs="Calibri"/>
          <w:color w:val="000000"/>
        </w:rPr>
        <w:t>Answer each question below for the reporting period.</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831"/>
        <w:gridCol w:w="336"/>
      </w:tblGrid>
      <w:tr w14:paraId="7F991E1C"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E1B" w14:textId="77777777">
            <w:pPr>
              <w:shd w:val="clear" w:color="auto" w:fill="BBD5EA"/>
              <w:rPr>
                <w:rFonts w:ascii="Calibri" w:eastAsia="Calibri" w:hAnsi="Calibri" w:cs="Calibri"/>
                <w:b/>
                <w:bCs/>
                <w:color w:val="10405D"/>
              </w:rPr>
            </w:pPr>
            <w:r>
              <w:rPr>
                <w:rFonts w:ascii="Calibri" w:eastAsia="Calibri" w:hAnsi="Calibri" w:cs="Calibri"/>
                <w:b/>
                <w:bCs/>
                <w:color w:val="FF0000"/>
              </w:rPr>
              <w:t>*</w:t>
            </w:r>
            <w:r>
              <w:rPr>
                <w:rFonts w:ascii="Calibri" w:eastAsia="Calibri" w:hAnsi="Calibri" w:cs="Calibri"/>
                <w:b/>
                <w:bCs/>
                <w:color w:val="10405D"/>
              </w:rPr>
              <w:t>Faculty Recruitment Details</w:t>
            </w:r>
          </w:p>
        </w:tc>
      </w:tr>
      <w:tr w14:paraId="7F991E1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E1D" w14:textId="77777777">
            <w:pPr>
              <w:shd w:val="clear" w:color="auto" w:fill="FFFFFF"/>
              <w:spacing w:line="270" w:lineRule="atLeast"/>
              <w:rPr>
                <w:rFonts w:ascii="Calibri" w:eastAsia="Calibri" w:hAnsi="Calibri" w:cs="Calibri"/>
              </w:rPr>
            </w:pPr>
            <w:r>
              <w:rPr>
                <w:rFonts w:ascii="Calibri" w:eastAsia="Calibri" w:hAnsi="Calibri" w:cs="Calibri"/>
              </w:rPr>
              <w:t>Enter # of Faculty Recruited through the Program (Block 23a)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E1E" w14:textId="77777777">
            <w:pPr>
              <w:shd w:val="clear" w:color="auto" w:fill="FFFFFF"/>
              <w:spacing w:line="270" w:lineRule="atLeast"/>
              <w:rPr>
                <w:rFonts w:ascii="Calibri" w:eastAsia="Calibri" w:hAnsi="Calibri" w:cs="Calibri"/>
              </w:rPr>
            </w:pPr>
          </w:p>
        </w:tc>
      </w:tr>
      <w:tr w14:paraId="7F991E2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E20" w14:textId="77777777">
            <w:pPr>
              <w:shd w:val="clear" w:color="auto" w:fill="EFEFEF"/>
              <w:spacing w:line="270" w:lineRule="atLeast"/>
              <w:rPr>
                <w:rFonts w:ascii="Calibri" w:eastAsia="Calibri" w:hAnsi="Calibri" w:cs="Calibri"/>
              </w:rPr>
            </w:pPr>
            <w:r>
              <w:rPr>
                <w:rFonts w:ascii="Calibri" w:eastAsia="Calibri" w:hAnsi="Calibri" w:cs="Calibri"/>
              </w:rPr>
              <w:t>Enter # of URM Faculty Recruited through the Program (Block 23b)</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E21" w14:textId="77777777">
            <w:pPr>
              <w:shd w:val="clear" w:color="auto" w:fill="EFEFEF"/>
              <w:spacing w:line="270" w:lineRule="atLeast"/>
              <w:rPr>
                <w:rFonts w:ascii="Calibri" w:eastAsia="Calibri" w:hAnsi="Calibri" w:cs="Calibri"/>
              </w:rPr>
            </w:pPr>
          </w:p>
        </w:tc>
      </w:tr>
      <w:tr w14:paraId="7F991E2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E23" w14:textId="77777777">
            <w:pPr>
              <w:shd w:val="clear" w:color="auto" w:fill="FFFFFF"/>
              <w:spacing w:line="270" w:lineRule="atLeast"/>
              <w:rPr>
                <w:rFonts w:ascii="Calibri" w:eastAsia="Calibri" w:hAnsi="Calibri" w:cs="Calibri"/>
              </w:rPr>
            </w:pPr>
            <w:r>
              <w:rPr>
                <w:rFonts w:ascii="Calibri" w:eastAsia="Calibri" w:hAnsi="Calibri" w:cs="Calibri"/>
              </w:rPr>
              <w:t>Enter # of Faculty Positions Retained (Block 23c)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E24" w14:textId="77777777">
            <w:pPr>
              <w:shd w:val="clear" w:color="auto" w:fill="FFFFFF"/>
              <w:spacing w:line="270" w:lineRule="atLeast"/>
              <w:rPr>
                <w:rFonts w:ascii="Calibri" w:eastAsia="Calibri" w:hAnsi="Calibri" w:cs="Calibri"/>
              </w:rPr>
            </w:pPr>
          </w:p>
        </w:tc>
      </w:tr>
    </w:tbl>
    <w:p w:rsidR="00223398" w:rsidP="00741992" w14:paraId="7F991E27" w14:textId="77777777">
      <w:pPr>
        <w:rPr>
          <w:rFonts w:asciiTheme="majorHAnsi" w:hAnsiTheme="majorHAnsi"/>
        </w:rPr>
        <w:sectPr w:rsidSect="00741992">
          <w:footerReference w:type="default" r:id="rId43"/>
          <w:pgSz w:w="24480" w:h="15840" w:orient="landscape" w:code="3"/>
          <w:pgMar w:top="1008" w:right="1152" w:bottom="1008" w:left="1152" w:header="720" w:footer="720" w:gutter="0"/>
          <w:cols w:space="720"/>
          <w:docGrid w:linePitch="360"/>
        </w:sectPr>
      </w:pPr>
      <w:bookmarkStart w:id="1657" w:name="_GoBack_35"/>
      <w:bookmarkEnd w:id="1657"/>
    </w:p>
    <w:p w:rsidR="00223398" w:rsidP="00741992" w14:paraId="7F991E8A" w14:textId="77777777">
      <w:pPr>
        <w:pStyle w:val="Heading1"/>
        <w:tabs>
          <w:tab w:val="center" w:pos="10800"/>
          <w:tab w:val="right" w:pos="22176"/>
        </w:tabs>
        <w:spacing w:before="0"/>
        <w:rPr>
          <w:rFonts w:ascii="Cambria" w:eastAsia="Cambria" w:hAnsi="Cambria" w:cs="Cambria"/>
          <w:b/>
          <w:color w:val="365F91"/>
          <w:sz w:val="28"/>
        </w:rPr>
      </w:pPr>
      <w:bookmarkStart w:id="1658" w:name="_GoBack_36"/>
      <w:bookmarkStart w:id="1659" w:name="_GoBack_37"/>
      <w:bookmarkStart w:id="1660" w:name="_Toc256001996"/>
      <w:bookmarkStart w:id="1661" w:name="_Toc256001927"/>
      <w:bookmarkStart w:id="1662" w:name="_Toc256001859"/>
      <w:bookmarkStart w:id="1663" w:name="_Toc256001792"/>
      <w:bookmarkStart w:id="1664" w:name="_Toc256001727"/>
      <w:bookmarkStart w:id="1665" w:name="_Toc256001663"/>
      <w:bookmarkStart w:id="1666" w:name="_Toc256001600"/>
      <w:bookmarkStart w:id="1667" w:name="_Toc256001538"/>
      <w:bookmarkStart w:id="1668" w:name="_Toc256001478"/>
      <w:bookmarkStart w:id="1669" w:name="_Toc256001419"/>
      <w:bookmarkStart w:id="1670" w:name="_Toc256001361"/>
      <w:bookmarkStart w:id="1671" w:name="_Toc256001304"/>
      <w:bookmarkStart w:id="1672" w:name="_Toc256001248"/>
      <w:bookmarkStart w:id="1673" w:name="_Toc256001193"/>
      <w:bookmarkStart w:id="1674" w:name="_Toc256001139"/>
      <w:bookmarkStart w:id="1675" w:name="_Toc256001087"/>
      <w:bookmarkStart w:id="1676" w:name="_Toc256001036"/>
      <w:bookmarkEnd w:id="1658"/>
      <w:bookmarkEnd w:id="1659"/>
      <w:r w:rsidRPr="00401F57">
        <w:rPr>
          <w:rFonts w:ascii="Cambria" w:eastAsia="Cambria" w:hAnsi="Cambria" w:cs="Cambria"/>
          <w:b/>
          <w:noProof/>
          <w:color w:val="365F91"/>
          <w:sz w:val="28"/>
        </w:rPr>
        <w:t>11. Continuing Education Activities—CE</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401F57">
        <w:rPr>
          <w:rFonts w:ascii="Cambria" w:eastAsia="Cambria" w:hAnsi="Cambria" w:cs="Cambria"/>
          <w:b/>
          <w:noProof/>
          <w:color w:val="365F91"/>
          <w:sz w:val="28"/>
        </w:rPr>
        <w:t xml:space="preserve"> </w:t>
      </w:r>
    </w:p>
    <w:p w:rsidR="00223398" w:rsidRPr="00401F57" w:rsidP="00741992" w14:paraId="7F991E8B" w14:textId="77777777">
      <w:pPr>
        <w:pStyle w:val="Heading2"/>
        <w:rPr>
          <w:rFonts w:ascii="Cambria" w:eastAsia="Cambria" w:hAnsi="Cambria" w:cs="Cambria"/>
          <w:noProof/>
          <w:color w:val="4F81BD"/>
          <w:sz w:val="26"/>
        </w:rPr>
      </w:pPr>
      <w:bookmarkStart w:id="1677" w:name="_Toc256001997"/>
      <w:bookmarkStart w:id="1678" w:name="_Toc256001928"/>
      <w:bookmarkStart w:id="1679" w:name="_Toc256001860"/>
      <w:bookmarkStart w:id="1680" w:name="_Toc256001793"/>
      <w:bookmarkStart w:id="1681" w:name="_Toc256001728"/>
      <w:bookmarkStart w:id="1682" w:name="_Toc256001664"/>
      <w:bookmarkStart w:id="1683" w:name="_Toc256001601"/>
      <w:bookmarkStart w:id="1684" w:name="_Toc256001539"/>
      <w:bookmarkStart w:id="1685" w:name="_Toc256001479"/>
      <w:bookmarkStart w:id="1686" w:name="_Toc256001420"/>
      <w:bookmarkStart w:id="1687" w:name="_Toc256001362"/>
      <w:bookmarkStart w:id="1688" w:name="_Toc256001305"/>
      <w:bookmarkStart w:id="1689" w:name="_Toc256001249"/>
      <w:bookmarkStart w:id="1690" w:name="_Toc256001194"/>
      <w:bookmarkStart w:id="1691" w:name="_Toc256001140"/>
      <w:bookmarkStart w:id="1692" w:name="_Toc256001088"/>
      <w:bookmarkStart w:id="1693" w:name="_Toc256001037"/>
      <w:r>
        <w:rPr>
          <w:rFonts w:ascii="Cambria" w:eastAsia="Cambria" w:hAnsi="Cambria" w:cs="Cambria"/>
          <w:noProof/>
          <w:color w:val="4F81BD"/>
          <w:sz w:val="26"/>
        </w:rPr>
        <w:t>11.1.   CE-1: Continuing Education - Course Characteristics and Content</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rsidR="0043004B" w14:paraId="7F991E8C" w14:textId="5315FCAB">
      <w:pPr>
        <w:spacing w:after="240"/>
      </w:pPr>
      <w:r>
        <w:rPr>
          <w:rFonts w:ascii="Calibri" w:eastAsia="Calibri" w:hAnsi="Calibri" w:cs="Calibri"/>
          <w:color w:val="000000"/>
        </w:rPr>
        <w:t xml:space="preserve">The CE-1 </w:t>
      </w:r>
      <w:r>
        <w:rPr>
          <w:rFonts w:ascii="Calibri" w:eastAsia="Calibri" w:hAnsi="Calibri" w:cs="Calibri"/>
          <w:color w:val="000000"/>
        </w:rPr>
        <w:t>subform</w:t>
      </w:r>
      <w:r>
        <w:rPr>
          <w:rFonts w:ascii="Calibri" w:eastAsia="Calibri" w:hAnsi="Calibri" w:cs="Calibri"/>
          <w:color w:val="000000"/>
        </w:rPr>
        <w:t xml:space="preserve"> captures information about continuing education courses developed and/or offered by grantees using</w:t>
      </w:r>
      <w:r w:rsidRPr="00AE16F0">
        <w:rPr>
          <w:rFonts w:ascii="Calibri" w:eastAsia="Calibri" w:hAnsi="Calibri" w:cs="Calibri"/>
        </w:rPr>
        <w:t xml:space="preserve"> </w:t>
      </w:r>
      <w:r w:rsidR="00213A85">
        <w:rPr>
          <w:rFonts w:ascii="Calibri" w:eastAsia="Calibri" w:hAnsi="Calibri" w:cs="Calibri"/>
        </w:rPr>
        <w:t>BHW</w:t>
      </w:r>
      <w:r w:rsidRPr="00AE16F0">
        <w:rPr>
          <w:rFonts w:ascii="Calibri" w:eastAsia="Calibri" w:hAnsi="Calibri" w:cs="Calibri"/>
        </w:rPr>
        <w:t xml:space="preserve"> </w:t>
      </w:r>
      <w:r>
        <w:rPr>
          <w:rFonts w:ascii="Calibri" w:eastAsia="Calibri" w:hAnsi="Calibri" w:cs="Calibri"/>
          <w:color w:val="000000"/>
        </w:rPr>
        <w:t xml:space="preserve">funds during this reporting period. Please complete an entry for each individual course that was offered. Report each individual course only once and indicate the number of times offered within this </w:t>
      </w:r>
      <w:r>
        <w:rPr>
          <w:rFonts w:ascii="Calibri" w:eastAsia="Calibri" w:hAnsi="Calibri" w:cs="Calibri"/>
          <w:color w:val="000000"/>
        </w:rPr>
        <w:t>subform</w:t>
      </w:r>
      <w:r>
        <w:rPr>
          <w:rFonts w:ascii="Calibri" w:eastAsia="Calibri" w:hAnsi="Calibri" w:cs="Calibri"/>
          <w:color w:val="000000"/>
        </w:rPr>
        <w:t xml:space="preserve">.  If you have any questions about how to complete this </w:t>
      </w:r>
      <w:r>
        <w:rPr>
          <w:rFonts w:ascii="Calibri" w:eastAsia="Calibri" w:hAnsi="Calibri" w:cs="Calibri"/>
          <w:color w:val="000000"/>
        </w:rPr>
        <w:t>subform</w:t>
      </w:r>
      <w:r>
        <w:rPr>
          <w:rFonts w:ascii="Calibri" w:eastAsia="Calibri" w:hAnsi="Calibri" w:cs="Calibri"/>
          <w:color w:val="000000"/>
        </w:rPr>
        <w:t xml:space="preserve">, please refer to the instruction manual and/or contact your Government Project Officer.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Also, records about ongoing training programs or activities from the prior reporting period will auto-populate into this form and are identified as ‘Prior Records’ under the column labeled "Record Status".</w:t>
      </w:r>
    </w:p>
    <w:tbl>
      <w:tblPr>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9264"/>
        <w:gridCol w:w="9264"/>
      </w:tblGrid>
      <w:tr w14:paraId="7F991E8F" w14:textId="77777777">
        <w:tblPrEx>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2500" w:type="pct"/>
            <w:tcBorders>
              <w:right w:val="single" w:sz="6" w:space="0" w:color="000000"/>
            </w:tcBorders>
            <w:tcMar>
              <w:top w:w="15" w:type="dxa"/>
              <w:left w:w="15" w:type="dxa"/>
              <w:bottom w:w="15" w:type="dxa"/>
              <w:right w:w="15" w:type="dxa"/>
            </w:tcMar>
            <w:vAlign w:val="center"/>
          </w:tcPr>
          <w:p w:rsidR="0043004B" w14:paraId="7F991E8D" w14:textId="15403F76">
            <w:pPr>
              <w:rPr>
                <w:rFonts w:ascii="Calibri" w:eastAsia="Calibri" w:hAnsi="Calibri" w:cs="Calibri"/>
              </w:rPr>
            </w:pPr>
            <w:r>
              <w:rPr>
                <w:rFonts w:ascii="Calibri" w:eastAsia="Calibri" w:hAnsi="Calibri" w:cs="Calibri"/>
              </w:rPr>
              <w:t>Did you use</w:t>
            </w:r>
            <w:r w:rsidRPr="00AE16F0">
              <w:rPr>
                <w:rFonts w:ascii="Calibri" w:eastAsia="Calibri" w:hAnsi="Calibri" w:cs="Calibri"/>
              </w:rPr>
              <w:t xml:space="preserve"> </w:t>
            </w:r>
            <w:r w:rsidR="004016C7">
              <w:rPr>
                <w:rFonts w:ascii="Calibri" w:eastAsia="Calibri" w:hAnsi="Calibri" w:cs="Calibri"/>
              </w:rPr>
              <w:t>BHW</w:t>
            </w:r>
            <w:r w:rsidRPr="00AE16F0" w:rsidR="004E2D11">
              <w:rPr>
                <w:rFonts w:ascii="Calibri" w:eastAsia="Calibri" w:hAnsi="Calibri" w:cs="Calibri"/>
              </w:rPr>
              <w:t xml:space="preserve"> </w:t>
            </w:r>
            <w:r>
              <w:rPr>
                <w:rFonts w:ascii="Calibri" w:eastAsia="Calibri" w:hAnsi="Calibri" w:cs="Calibri"/>
              </w:rPr>
              <w:t xml:space="preserve">funds to support one or more continuing education </w:t>
            </w:r>
            <w:r>
              <w:rPr>
                <w:rFonts w:ascii="Calibri" w:eastAsia="Calibri" w:hAnsi="Calibri" w:cs="Calibri"/>
              </w:rPr>
              <w:t>offerings</w:t>
            </w:r>
            <w:r>
              <w:rPr>
                <w:rFonts w:ascii="Calibri" w:eastAsia="Calibri" w:hAnsi="Calibri" w:cs="Calibri"/>
              </w:rPr>
              <w:t xml:space="preserve">? </w:t>
            </w:r>
          </w:p>
        </w:tc>
        <w:tc>
          <w:tcPr>
            <w:tcW w:w="2500" w:type="pct"/>
            <w:tcMar>
              <w:top w:w="15" w:type="dxa"/>
              <w:left w:w="15" w:type="dxa"/>
              <w:bottom w:w="15" w:type="dxa"/>
              <w:right w:w="15" w:type="dxa"/>
            </w:tcMar>
            <w:vAlign w:val="center"/>
          </w:tcPr>
          <w:p w:rsidR="0043004B" w14:paraId="7F991E8E" w14:textId="77777777">
            <w:pPr>
              <w:rPr>
                <w:rFonts w:ascii="Calibri" w:eastAsia="Calibri" w:hAnsi="Calibri" w:cs="Calibri"/>
              </w:rPr>
            </w:pPr>
            <w:r>
              <w:rPr>
                <w:rFonts w:ascii="Calibri" w:eastAsia="Calibri" w:hAnsi="Calibri" w:cs="Calibri"/>
                <w:b/>
                <w:bCs/>
                <w:bdr w:val="single" w:sz="6" w:space="0" w:color="999999"/>
                <w:shd w:val="clear" w:color="auto" w:fill="F3F3F4"/>
              </w:rPr>
              <w:t>Yes</w:t>
            </w:r>
            <w:r>
              <w:rPr>
                <w:rFonts w:ascii="Calibri" w:eastAsia="Calibri" w:hAnsi="Calibri" w:cs="Calibri"/>
              </w:rPr>
              <w:t xml:space="preserve"> (complete CE-1 and CE-2) </w:t>
            </w:r>
            <w:r>
              <w:rPr>
                <w:rFonts w:ascii="Calibri" w:eastAsia="Calibri" w:hAnsi="Calibri" w:cs="Calibri"/>
                <w:b/>
                <w:bCs/>
                <w:bdr w:val="single" w:sz="6" w:space="0" w:color="999999"/>
                <w:shd w:val="clear" w:color="auto" w:fill="F3F3F4"/>
              </w:rPr>
              <w:t>No</w:t>
            </w:r>
            <w:r>
              <w:rPr>
                <w:rFonts w:ascii="Calibri" w:eastAsia="Calibri" w:hAnsi="Calibri" w:cs="Calibri"/>
              </w:rPr>
              <w:t xml:space="preserve"> (click Save and Validate button to proceed to the next form)</w:t>
            </w:r>
          </w:p>
        </w:tc>
      </w:tr>
    </w:tbl>
    <w:p w:rsidR="00223398" w:rsidRPr="00401F57" w14:paraId="7F991E90" w14:textId="77777777">
      <w:pPr>
        <w:rPr>
          <w:noProof/>
        </w:rPr>
      </w:pPr>
    </w:p>
    <w:p w:rsidR="00223398" w:rsidRPr="00401F57" w:rsidP="00741992" w14:paraId="7F991E91"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1030"/>
        <w:gridCol w:w="968"/>
        <w:gridCol w:w="1630"/>
        <w:gridCol w:w="2346"/>
        <w:gridCol w:w="1808"/>
        <w:gridCol w:w="1509"/>
        <w:gridCol w:w="1672"/>
        <w:gridCol w:w="2924"/>
        <w:gridCol w:w="2722"/>
        <w:gridCol w:w="1135"/>
        <w:gridCol w:w="1839"/>
        <w:gridCol w:w="843"/>
        <w:gridCol w:w="1614"/>
      </w:tblGrid>
      <w:tr w14:paraId="7F991E9D"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2"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Record Status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3"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Course Title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4"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Type of Course or Training Activity</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5"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Course is Approved for Continuing Education Credit</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6"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Enter the Duration of the Course in Clock Hours</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7"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Enter # of Times Course was Offered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8"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Delivery Mode Used to Offer Course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9"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Select Type(s) of Partnership(s) Established for the Purposes of Delivering this Course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A"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Employment Location Data are Available for Individuals Trained</w:t>
            </w:r>
          </w:p>
        </w:tc>
        <w:tc>
          <w:tcPr>
            <w:tcW w:w="0" w:type="auto"/>
            <w:gridSpan w:val="3"/>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B" w14:textId="77777777">
            <w:pPr>
              <w:shd w:val="clear" w:color="auto" w:fill="BBD5EA"/>
              <w:rPr>
                <w:rFonts w:ascii="Calibri" w:eastAsia="Calibri" w:hAnsi="Calibri" w:cs="Calibri"/>
                <w:b/>
                <w:bCs/>
                <w:color w:val="10405D"/>
                <w:sz w:val="22"/>
                <w:szCs w:val="22"/>
              </w:rPr>
            </w:pPr>
            <w:r>
              <w:rPr>
                <w:rFonts w:ascii="Calibri" w:eastAsia="Calibri" w:hAnsi="Calibri" w:cs="Calibri"/>
                <w:b/>
                <w:bCs/>
                <w:color w:val="10405D"/>
                <w:sz w:val="22"/>
                <w:szCs w:val="22"/>
              </w:rPr>
              <w:t xml:space="preserve">Enter # of Individuals Trained by Employment Location (not mutually exclusive) </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9C"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w:t>
            </w:r>
            <w:r>
              <w:rPr>
                <w:rFonts w:ascii="Calibri" w:eastAsia="Calibri" w:hAnsi="Calibri" w:cs="Calibri"/>
                <w:b/>
                <w:bCs/>
                <w:color w:val="10405D"/>
                <w:sz w:val="22"/>
                <w:szCs w:val="22"/>
              </w:rPr>
              <w:t xml:space="preserve"> the Course's Primary Topic Area</w:t>
            </w:r>
          </w:p>
        </w:tc>
      </w:tr>
      <w:tr w14:paraId="7F991EA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43004B" w14:paraId="7F991E9E"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9F"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A0"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A1"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A2"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A3"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A4"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A5"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EA6" w14:textId="77777777">
            <w:pPr>
              <w:rPr>
                <w:rFonts w:ascii="Calibri" w:eastAsia="Calibri" w:hAnsi="Calibri" w:cs="Calibri"/>
                <w:b/>
                <w:bCs/>
                <w:color w:val="10405D"/>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EA7"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 xml:space="preserve">Primary Care Setting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EA8"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 xml:space="preserve">Medically Underserved Community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EA9"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Rural Area</w:t>
            </w:r>
          </w:p>
        </w:tc>
        <w:tc>
          <w:tcPr>
            <w:tcW w:w="0" w:type="auto"/>
            <w:vMerge/>
            <w:tcBorders>
              <w:top w:val="single" w:sz="6" w:space="0" w:color="000000"/>
              <w:left w:val="single" w:sz="6" w:space="0" w:color="000000"/>
              <w:right w:val="single" w:sz="6" w:space="0" w:color="000000"/>
            </w:tcBorders>
            <w:vAlign w:val="center"/>
          </w:tcPr>
          <w:p w:rsidR="0043004B" w14:paraId="7F991EAA" w14:textId="77777777">
            <w:pPr>
              <w:rPr>
                <w:rFonts w:ascii="Calibri" w:eastAsia="Calibri" w:hAnsi="Calibri" w:cs="Calibri"/>
                <w:b/>
                <w:bCs/>
                <w:color w:val="000000"/>
                <w:sz w:val="22"/>
                <w:szCs w:val="22"/>
              </w:rPr>
            </w:pPr>
          </w:p>
        </w:tc>
      </w:tr>
      <w:tr w14:paraId="7F991EB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AC" w14:textId="77777777">
            <w:pPr>
              <w:shd w:val="clear" w:color="auto" w:fill="8DB3E2"/>
              <w:jc w:val="center"/>
              <w:rPr>
                <w:rFonts w:ascii="Calibri" w:eastAsia="Calibri" w:hAnsi="Calibri" w:cs="Calibri"/>
                <w:b/>
                <w:bCs/>
                <w:color w:val="10405D"/>
                <w:sz w:val="22"/>
                <w:szCs w:val="22"/>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AD"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r>
              <w:rPr>
                <w:rFonts w:ascii="Calibri" w:eastAsia="Calibri" w:hAnsi="Calibri" w:cs="Calibri"/>
                <w:b/>
                <w:bCs/>
                <w:color w:val="10405D"/>
                <w:sz w:val="22"/>
                <w:szCs w:val="22"/>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A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A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w:t>
            </w:r>
            <w:r>
              <w:rPr>
                <w:rFonts w:ascii="Calibri" w:eastAsia="Calibri" w:hAnsi="Calibri" w:cs="Calibri"/>
                <w:b/>
                <w:bCs/>
                <w:color w:val="10405D"/>
                <w:sz w:val="22"/>
                <w:szCs w:val="22"/>
              </w:rPr>
              <w:br/>
              <w:t>Block 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w:t>
            </w:r>
            <w:r>
              <w:rPr>
                <w:rFonts w:ascii="Calibri" w:eastAsia="Calibri" w:hAnsi="Calibri" w:cs="Calibri"/>
                <w:b/>
                <w:bCs/>
                <w:color w:val="10405D"/>
                <w:sz w:val="22"/>
                <w:szCs w:val="22"/>
              </w:rPr>
              <w:br/>
              <w:t>Block 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w:t>
            </w:r>
            <w:r>
              <w:rPr>
                <w:rFonts w:ascii="Calibri" w:eastAsia="Calibri" w:hAnsi="Calibri" w:cs="Calibri"/>
                <w:b/>
                <w:bCs/>
                <w:color w:val="10405D"/>
                <w:sz w:val="22"/>
                <w:szCs w:val="22"/>
              </w:rPr>
              <w:br/>
              <w:t>Block 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9a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9b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r>
              <w:rPr>
                <w:rFonts w:ascii="Calibri" w:eastAsia="Calibri" w:hAnsi="Calibri" w:cs="Calibri"/>
                <w:b/>
                <w:bCs/>
                <w:color w:val="10405D"/>
                <w:sz w:val="22"/>
                <w:szCs w:val="22"/>
              </w:rPr>
              <w:br/>
              <w:t>Block 9c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B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w:t>
            </w:r>
            <w:r>
              <w:rPr>
                <w:rFonts w:ascii="Calibri" w:eastAsia="Calibri" w:hAnsi="Calibri" w:cs="Calibri"/>
                <w:b/>
                <w:bCs/>
                <w:color w:val="10405D"/>
                <w:sz w:val="22"/>
                <w:szCs w:val="22"/>
              </w:rPr>
              <w:br/>
              <w:t>Block 11</w:t>
            </w:r>
          </w:p>
        </w:tc>
      </w:tr>
      <w:tr w14:paraId="7F991EC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BA"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BB"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BC"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BD"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BE"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BF"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C0"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C1"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C2"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C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C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C5"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C6" w14:textId="77777777">
            <w:pPr>
              <w:jc w:val="center"/>
              <w:rPr>
                <w:rFonts w:ascii="Calibri" w:eastAsia="Calibri" w:hAnsi="Calibri" w:cs="Calibri"/>
                <w:color w:val="000000"/>
                <w:sz w:val="22"/>
                <w:szCs w:val="22"/>
              </w:rPr>
            </w:pPr>
          </w:p>
        </w:tc>
      </w:tr>
    </w:tbl>
    <w:p w:rsidR="00223398" w:rsidRPr="00401F57" w14:paraId="7F991EC8"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5439"/>
        <w:gridCol w:w="4119"/>
        <w:gridCol w:w="6821"/>
      </w:tblGrid>
      <w:tr w14:paraId="7F991ECD"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EC9"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the Primary Competency Addressed by the Course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ECA"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the Competency Tier for this Course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AE16F0" w14:paraId="7F991ECB"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this Course Covers Alzheimer's Disease-Related Training</w:t>
            </w:r>
          </w:p>
        </w:tc>
      </w:tr>
      <w:tr w14:paraId="7F991ED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ECE"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(13)</w:t>
            </w:r>
            <w:r>
              <w:rPr>
                <w:rFonts w:ascii="Calibri" w:eastAsia="Calibri" w:hAnsi="Calibri" w:cs="Calibri"/>
                <w:b/>
                <w:bCs/>
                <w:color w:val="10405D"/>
                <w:sz w:val="22"/>
                <w:szCs w:val="22"/>
              </w:rPr>
              <w:br/>
              <w:t>Block 12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ECF"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(14)</w:t>
            </w:r>
            <w:r>
              <w:rPr>
                <w:rFonts w:ascii="Calibri" w:eastAsia="Calibri" w:hAnsi="Calibri" w:cs="Calibri"/>
                <w:b/>
                <w:bCs/>
                <w:color w:val="10405D"/>
                <w:sz w:val="22"/>
                <w:szCs w:val="22"/>
              </w:rPr>
              <w:br/>
              <w:t>Block 13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AE16F0" w14:paraId="7F991ED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(15)</w:t>
            </w:r>
            <w:r>
              <w:rPr>
                <w:rFonts w:ascii="Calibri" w:eastAsia="Calibri" w:hAnsi="Calibri" w:cs="Calibri"/>
                <w:b/>
                <w:bCs/>
                <w:color w:val="10405D"/>
                <w:sz w:val="22"/>
                <w:szCs w:val="22"/>
              </w:rPr>
              <w:br/>
              <w:t>Block 14</w:t>
            </w:r>
          </w:p>
        </w:tc>
      </w:tr>
      <w:tr w14:paraId="7F991ED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ED3"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ED4" w14:textId="77777777">
            <w:pPr>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E16F0" w14:paraId="7F991ED5" w14:textId="77777777">
            <w:pPr>
              <w:jc w:val="center"/>
              <w:rPr>
                <w:rFonts w:ascii="Calibri" w:eastAsia="Calibri" w:hAnsi="Calibri" w:cs="Calibri"/>
                <w:color w:val="000000"/>
                <w:sz w:val="22"/>
                <w:szCs w:val="22"/>
              </w:rPr>
            </w:pPr>
          </w:p>
        </w:tc>
      </w:tr>
    </w:tbl>
    <w:p w:rsidR="00223398" w:rsidRPr="00401F57" w14:paraId="7F991ED8" w14:textId="77777777">
      <w:pPr>
        <w:rPr>
          <w:noProof/>
        </w:rPr>
      </w:pPr>
    </w:p>
    <w:p w:rsidR="00223398" w:rsidP="00741992" w14:paraId="7F991ED9" w14:textId="77777777">
      <w:pPr>
        <w:rPr>
          <w:rFonts w:asciiTheme="majorHAnsi" w:hAnsiTheme="majorHAnsi"/>
        </w:rPr>
        <w:sectPr w:rsidSect="00741992">
          <w:footerReference w:type="default" r:id="rId44"/>
          <w:pgSz w:w="24480" w:h="15840" w:orient="landscape" w:code="3"/>
          <w:pgMar w:top="1008" w:right="1152" w:bottom="1008" w:left="1152" w:header="720" w:footer="720" w:gutter="0"/>
          <w:cols w:space="720"/>
          <w:docGrid w:linePitch="360"/>
        </w:sectPr>
      </w:pPr>
      <w:bookmarkStart w:id="1694" w:name="_GoBack_38"/>
      <w:bookmarkEnd w:id="1694"/>
    </w:p>
    <w:p w:rsidR="00223398" w:rsidRPr="00401F57" w:rsidP="00741992" w14:paraId="7F991EDA" w14:textId="77777777">
      <w:pPr>
        <w:pStyle w:val="Heading2"/>
        <w:rPr>
          <w:rFonts w:ascii="Cambria" w:eastAsia="Cambria" w:hAnsi="Cambria" w:cs="Cambria"/>
          <w:noProof/>
          <w:color w:val="4F81BD"/>
          <w:sz w:val="26"/>
        </w:rPr>
      </w:pPr>
      <w:bookmarkStart w:id="1695" w:name="_Toc256001998"/>
      <w:bookmarkStart w:id="1696" w:name="_Toc256001929"/>
      <w:bookmarkStart w:id="1697" w:name="_Toc256001861"/>
      <w:bookmarkStart w:id="1698" w:name="_Toc256001794"/>
      <w:bookmarkStart w:id="1699" w:name="_Toc256001729"/>
      <w:bookmarkStart w:id="1700" w:name="_Toc256001665"/>
      <w:bookmarkStart w:id="1701" w:name="_Toc256001602"/>
      <w:bookmarkStart w:id="1702" w:name="_Toc256001540"/>
      <w:bookmarkStart w:id="1703" w:name="_Toc256001480"/>
      <w:bookmarkStart w:id="1704" w:name="_Toc256001421"/>
      <w:bookmarkStart w:id="1705" w:name="_Toc256001363"/>
      <w:bookmarkStart w:id="1706" w:name="_Toc256001306"/>
      <w:bookmarkStart w:id="1707" w:name="_Toc256001250"/>
      <w:bookmarkStart w:id="1708" w:name="_Toc256001195"/>
      <w:bookmarkStart w:id="1709" w:name="_Toc256001141"/>
      <w:bookmarkStart w:id="1710" w:name="_Toc256001089"/>
      <w:r>
        <w:rPr>
          <w:rFonts w:ascii="Cambria" w:eastAsia="Cambria" w:hAnsi="Cambria" w:cs="Cambria"/>
          <w:noProof/>
          <w:color w:val="4F81BD"/>
          <w:sz w:val="26"/>
        </w:rPr>
        <w:t>11.2.   CE-2: Continuing Education - Individuals Trained by Profession/Discipline</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rsidR="0043004B" w14:paraId="7F991EDB" w14:textId="27043FE6">
      <w:pPr>
        <w:spacing w:after="200"/>
      </w:pPr>
      <w:r>
        <w:rPr>
          <w:rFonts w:ascii="Calibri" w:eastAsia="Calibri" w:hAnsi="Calibri" w:cs="Calibri"/>
          <w:color w:val="000000"/>
        </w:rPr>
        <w:t xml:space="preserve">The CE-2 </w:t>
      </w:r>
      <w:r>
        <w:rPr>
          <w:rFonts w:ascii="Calibri" w:eastAsia="Calibri" w:hAnsi="Calibri" w:cs="Calibri"/>
          <w:color w:val="000000"/>
        </w:rPr>
        <w:t>subform</w:t>
      </w:r>
      <w:r>
        <w:rPr>
          <w:rFonts w:ascii="Calibri" w:eastAsia="Calibri" w:hAnsi="Calibri" w:cs="Calibri"/>
          <w:color w:val="000000"/>
        </w:rPr>
        <w:t xml:space="preserve"> captures information about the profession and discipline of individuals participating in continuing education offerings supported </w:t>
      </w:r>
      <w:r w:rsidR="00E6029F">
        <w:rPr>
          <w:rFonts w:ascii="Calibri" w:eastAsia="Calibri" w:hAnsi="Calibri" w:cs="Calibri"/>
          <w:color w:val="000000"/>
        </w:rPr>
        <w:t>with BHW funds</w:t>
      </w:r>
      <w:r>
        <w:rPr>
          <w:rFonts w:ascii="Calibri" w:eastAsia="Calibri" w:hAnsi="Calibri" w:cs="Calibri"/>
          <w:color w:val="000000"/>
        </w:rPr>
        <w:t xml:space="preserve">. Please complete this </w:t>
      </w:r>
      <w:r>
        <w:rPr>
          <w:rFonts w:ascii="Calibri" w:eastAsia="Calibri" w:hAnsi="Calibri" w:cs="Calibri"/>
          <w:color w:val="000000"/>
        </w:rPr>
        <w:t>subform</w:t>
      </w:r>
      <w:r>
        <w:rPr>
          <w:rFonts w:ascii="Calibri" w:eastAsia="Calibri" w:hAnsi="Calibri" w:cs="Calibri"/>
          <w:color w:val="000000"/>
        </w:rPr>
        <w:t xml:space="preserve"> for each course entered in CE-1. If you have any questions about how to complete this </w:t>
      </w:r>
      <w:r>
        <w:rPr>
          <w:rFonts w:ascii="Calibri" w:eastAsia="Calibri" w:hAnsi="Calibri" w:cs="Calibri"/>
          <w:color w:val="000000"/>
        </w:rPr>
        <w:t>subform</w:t>
      </w:r>
      <w:r>
        <w:rPr>
          <w:rFonts w:ascii="Calibri" w:eastAsia="Calibri" w:hAnsi="Calibri" w:cs="Calibri"/>
          <w:color w:val="000000"/>
        </w:rPr>
        <w:t>, please refer to the instruction manual and/or contact your Government Project Officer.</w:t>
      </w:r>
      <w:r>
        <w:rPr>
          <w:rFonts w:ascii="Calibri" w:eastAsia="Calibri" w:hAnsi="Calibri" w:cs="Calibri"/>
        </w:rPr>
        <w:t xml:space="preserve"> </w:t>
      </w:r>
      <w:r>
        <w:rPr>
          <w:rFonts w:ascii="Calibri" w:eastAsia="Calibri" w:hAnsi="Calibri" w:cs="Calibri"/>
          <w:color w:val="000000"/>
        </w:rPr>
        <w:t xml:space="preserve">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311"/>
        <w:gridCol w:w="3432"/>
        <w:gridCol w:w="4337"/>
        <w:gridCol w:w="4036"/>
        <w:gridCol w:w="1856"/>
        <w:gridCol w:w="5876"/>
        <w:gridCol w:w="1192"/>
      </w:tblGrid>
      <w:tr w14:paraId="7F991EE3"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D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Course Title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DD"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Profession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DE"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Discipline/Specialty of Individuals Trained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DF" w14:textId="77777777">
            <w:pPr>
              <w:shd w:val="clear" w:color="auto" w:fill="BBD5EA"/>
              <w:rPr>
                <w:rFonts w:ascii="Calibri" w:eastAsia="Calibri" w:hAnsi="Calibri" w:cs="Calibri"/>
                <w:b/>
                <w:bCs/>
                <w:color w:val="10405D"/>
              </w:rPr>
            </w:pPr>
            <w:r>
              <w:rPr>
                <w:rFonts w:ascii="Calibri" w:eastAsia="Calibri" w:hAnsi="Calibri" w:cs="Calibri"/>
                <w:b/>
                <w:bCs/>
                <w:color w:val="10405D"/>
              </w:rPr>
              <w:t>Enter #</w:t>
            </w:r>
            <w:r>
              <w:rPr>
                <w:rFonts w:ascii="Calibri" w:eastAsia="Calibri" w:hAnsi="Calibri" w:cs="Calibri"/>
                <w:b/>
                <w:bCs/>
                <w:color w:val="10405D"/>
              </w:rPr>
              <w:t xml:space="preserve"> Trained in this Profession and Discipline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E0"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Primary Topic Area</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E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this Course Covers Alzheimer's Disease-Related Training</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E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EE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E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E5"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E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EE7"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E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EE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14</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EEA" w14:textId="77777777">
            <w:pPr>
              <w:shd w:val="clear" w:color="auto" w:fill="BBD5EA"/>
              <w:jc w:val="center"/>
              <w:rPr>
                <w:rFonts w:ascii="Calibri" w:eastAsia="Calibri" w:hAnsi="Calibri" w:cs="Calibri"/>
                <w:b/>
                <w:bCs/>
                <w:color w:val="10405D"/>
              </w:rPr>
            </w:pPr>
          </w:p>
        </w:tc>
      </w:tr>
      <w:tr w14:paraId="7F991EF3" w14:textId="77777777" w:rsidTr="00A326C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EEC"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E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E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E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EF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15" w:type="dxa"/>
              <w:bottom w:w="15" w:type="dxa"/>
              <w:right w:w="15" w:type="dxa"/>
            </w:tcMar>
            <w:vAlign w:val="center"/>
          </w:tcPr>
          <w:p w:rsidR="0043004B" w14:paraId="7F991EF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EF2" w14:textId="77777777">
            <w:pPr>
              <w:rPr>
                <w:rFonts w:ascii="Calibri" w:eastAsia="Calibri" w:hAnsi="Calibri" w:cs="Calibri"/>
              </w:rPr>
            </w:pPr>
          </w:p>
        </w:tc>
      </w:tr>
    </w:tbl>
    <w:p w:rsidR="00223398" w:rsidRPr="00401F57" w14:paraId="7F991EF4" w14:textId="77777777">
      <w:pPr>
        <w:rPr>
          <w:noProof/>
        </w:rPr>
      </w:pPr>
    </w:p>
    <w:p w:rsidR="00223398" w:rsidP="00741992" w14:paraId="7F991EF5" w14:textId="77777777">
      <w:pPr>
        <w:rPr>
          <w:rFonts w:asciiTheme="majorHAnsi" w:hAnsiTheme="majorHAnsi"/>
        </w:rPr>
        <w:sectPr w:rsidSect="00741992">
          <w:footerReference w:type="default" r:id="rId45"/>
          <w:pgSz w:w="24480" w:h="15840" w:orient="landscape" w:code="3"/>
          <w:pgMar w:top="1008" w:right="1152" w:bottom="1008" w:left="1152" w:header="720" w:footer="720" w:gutter="0"/>
          <w:cols w:space="720"/>
          <w:docGrid w:linePitch="360"/>
        </w:sectPr>
      </w:pPr>
      <w:bookmarkStart w:id="1711" w:name="_GoBack_39"/>
      <w:bookmarkEnd w:id="1711"/>
    </w:p>
    <w:p w:rsidR="00223398" w:rsidP="00741992" w14:paraId="7F991EF6" w14:textId="77777777">
      <w:pPr>
        <w:pStyle w:val="Heading1"/>
        <w:tabs>
          <w:tab w:val="center" w:pos="10800"/>
          <w:tab w:val="right" w:pos="22176"/>
        </w:tabs>
        <w:spacing w:before="0"/>
        <w:rPr>
          <w:rFonts w:ascii="Cambria" w:eastAsia="Cambria" w:hAnsi="Cambria" w:cs="Cambria"/>
          <w:b/>
          <w:color w:val="365F91"/>
          <w:sz w:val="28"/>
        </w:rPr>
      </w:pPr>
      <w:bookmarkStart w:id="1712" w:name="_Toc256001999"/>
      <w:bookmarkStart w:id="1713" w:name="_Toc256001930"/>
      <w:bookmarkStart w:id="1714" w:name="_Toc256001862"/>
      <w:bookmarkStart w:id="1715" w:name="_Toc256001795"/>
      <w:bookmarkStart w:id="1716" w:name="_Toc256001730"/>
      <w:bookmarkStart w:id="1717" w:name="_Toc256001666"/>
      <w:bookmarkStart w:id="1718" w:name="_Toc256001603"/>
      <w:bookmarkStart w:id="1719" w:name="_Toc256001541"/>
      <w:bookmarkStart w:id="1720" w:name="_Toc256001481"/>
      <w:bookmarkStart w:id="1721" w:name="_Toc256001422"/>
      <w:bookmarkStart w:id="1722" w:name="_Toc256001364"/>
      <w:bookmarkStart w:id="1723" w:name="_Toc256001307"/>
      <w:bookmarkStart w:id="1724" w:name="_Toc256001251"/>
      <w:bookmarkStart w:id="1725" w:name="_Toc256001196"/>
      <w:bookmarkStart w:id="1726" w:name="_Toc256001142"/>
      <w:r w:rsidRPr="00401F57">
        <w:rPr>
          <w:rFonts w:ascii="Cambria" w:eastAsia="Cambria" w:hAnsi="Cambria" w:cs="Cambria"/>
          <w:b/>
          <w:noProof/>
          <w:color w:val="365F91"/>
          <w:sz w:val="28"/>
        </w:rPr>
        <w:t>12. State Oral Health Workforce—SOHWP</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r w:rsidRPr="00401F57">
        <w:rPr>
          <w:rFonts w:ascii="Cambria" w:eastAsia="Cambria" w:hAnsi="Cambria" w:cs="Cambria"/>
          <w:b/>
          <w:noProof/>
          <w:color w:val="365F91"/>
          <w:sz w:val="28"/>
        </w:rPr>
        <w:t xml:space="preserve"> </w:t>
      </w:r>
    </w:p>
    <w:p w:rsidR="00223398" w:rsidRPr="00401F57" w:rsidP="00741992" w14:paraId="7F991EF7" w14:textId="77777777">
      <w:pPr>
        <w:pStyle w:val="Heading2"/>
        <w:rPr>
          <w:rFonts w:ascii="Cambria" w:eastAsia="Cambria" w:hAnsi="Cambria" w:cs="Cambria"/>
          <w:noProof/>
          <w:color w:val="4F81BD"/>
          <w:sz w:val="26"/>
        </w:rPr>
      </w:pPr>
      <w:bookmarkStart w:id="1727" w:name="_Toc256002000"/>
      <w:bookmarkStart w:id="1728" w:name="_Toc256001931"/>
      <w:bookmarkStart w:id="1729" w:name="_Toc256001863"/>
      <w:bookmarkStart w:id="1730" w:name="_Toc256001796"/>
      <w:bookmarkStart w:id="1731" w:name="_Toc256001731"/>
      <w:bookmarkStart w:id="1732" w:name="_Toc256001667"/>
      <w:bookmarkStart w:id="1733" w:name="_Toc256001604"/>
      <w:bookmarkStart w:id="1734" w:name="_Toc256001542"/>
      <w:bookmarkStart w:id="1735" w:name="_Toc256001482"/>
      <w:bookmarkStart w:id="1736" w:name="_Toc256001423"/>
      <w:bookmarkStart w:id="1737" w:name="_Toc256001365"/>
      <w:bookmarkStart w:id="1738" w:name="_Toc256001308"/>
      <w:bookmarkStart w:id="1739" w:name="_Toc256001252"/>
      <w:bookmarkStart w:id="1740" w:name="_Toc256001197"/>
      <w:bookmarkStart w:id="1741" w:name="_Toc256001143"/>
      <w:r>
        <w:rPr>
          <w:rFonts w:ascii="Cambria" w:eastAsia="Cambria" w:hAnsi="Cambria" w:cs="Cambria"/>
          <w:noProof/>
          <w:color w:val="4F81BD"/>
          <w:sz w:val="26"/>
        </w:rPr>
        <w:t>12.1.   SOHWP-A: New Facilities</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rsidR="0043004B" w14:paraId="7F991EF8" w14:textId="77777777">
      <w:pPr>
        <w:spacing w:after="200"/>
      </w:pPr>
      <w:r>
        <w:rPr>
          <w:rFonts w:ascii="Calibri" w:eastAsia="Calibri" w:hAnsi="Calibri" w:cs="Calibri"/>
          <w:color w:val="000000"/>
        </w:rPr>
        <w:t xml:space="preserve">If your program established new dental facilities in a HPSA/underserved area, select ‘Yes’ and complete the table below, otherwise select ‘No’ and proceed to the next form. If you wish to view data that were submitted in the prior reporting period, click on the ‘View Prior Period </w:t>
      </w:r>
      <w:r>
        <w:rPr>
          <w:rFonts w:ascii="Calibri" w:eastAsia="Calibri" w:hAnsi="Calibri" w:cs="Calibri"/>
          <w:color w:val="000000"/>
        </w:rPr>
        <w:t>Data’</w:t>
      </w:r>
      <w:r>
        <w:rPr>
          <w:rFonts w:ascii="Calibri" w:eastAsia="Calibri" w:hAnsi="Calibri" w:cs="Calibri"/>
          <w:color w:val="000000"/>
        </w:rPr>
        <w:t xml:space="preserve"> link and a read-only version of your most recent prior performance report will pop-up in a new screen. </w:t>
      </w:r>
    </w:p>
    <w:tbl>
      <w:tblPr>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8583"/>
        <w:gridCol w:w="8583"/>
      </w:tblGrid>
      <w:tr w14:paraId="7F991EFB" w14:textId="77777777">
        <w:tblPrEx>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2500" w:type="pct"/>
            <w:tcBorders>
              <w:right w:val="single" w:sz="6" w:space="0" w:color="000000"/>
            </w:tcBorders>
            <w:tcMar>
              <w:top w:w="15" w:type="dxa"/>
              <w:left w:w="15" w:type="dxa"/>
              <w:bottom w:w="15" w:type="dxa"/>
              <w:right w:w="15" w:type="dxa"/>
            </w:tcMar>
            <w:vAlign w:val="center"/>
          </w:tcPr>
          <w:p w:rsidR="0043004B" w14:paraId="7F991EF9" w14:textId="77777777">
            <w:pPr>
              <w:rPr>
                <w:rFonts w:ascii="Calibri" w:eastAsia="Calibri" w:hAnsi="Calibri" w:cs="Calibri"/>
              </w:rPr>
            </w:pPr>
            <w:r>
              <w:rPr>
                <w:rFonts w:ascii="Calibri" w:eastAsia="Calibri" w:hAnsi="Calibri" w:cs="Calibri"/>
              </w:rPr>
              <w:t>Did your program establish new dental facilities in a HPSA/Underserved area? (Block 1)</w:t>
            </w:r>
          </w:p>
        </w:tc>
        <w:tc>
          <w:tcPr>
            <w:tcW w:w="2500" w:type="pct"/>
            <w:tcMar>
              <w:top w:w="15" w:type="dxa"/>
              <w:left w:w="15" w:type="dxa"/>
              <w:bottom w:w="15" w:type="dxa"/>
              <w:right w:w="15" w:type="dxa"/>
            </w:tcMar>
            <w:vAlign w:val="center"/>
          </w:tcPr>
          <w:p w:rsidR="0043004B" w14:paraId="7F991EFA" w14:textId="77777777">
            <w:pPr>
              <w:rPr>
                <w:rFonts w:ascii="Calibri" w:eastAsia="Calibri" w:hAnsi="Calibri" w:cs="Calibri"/>
              </w:rPr>
            </w:pPr>
            <w:r>
              <w:rPr>
                <w:rFonts w:ascii="Calibri" w:eastAsia="Calibri" w:hAnsi="Calibri" w:cs="Calibri"/>
                <w:b/>
                <w:bCs/>
                <w:bdr w:val="single" w:sz="6" w:space="0" w:color="999999"/>
                <w:shd w:val="clear" w:color="auto" w:fill="F3F3F4"/>
              </w:rPr>
              <w:t>Yes</w:t>
            </w:r>
            <w:r>
              <w:rPr>
                <w:rFonts w:ascii="Calibri" w:eastAsia="Calibri" w:hAnsi="Calibri" w:cs="Calibri"/>
              </w:rPr>
              <w:t xml:space="preserve"> (complete table below) </w:t>
            </w:r>
            <w:r>
              <w:rPr>
                <w:rFonts w:ascii="Calibri" w:eastAsia="Calibri" w:hAnsi="Calibri" w:cs="Calibri"/>
                <w:b/>
                <w:bCs/>
                <w:bdr w:val="single" w:sz="6" w:space="0" w:color="999999"/>
                <w:shd w:val="clear" w:color="auto" w:fill="F3F3F4"/>
              </w:rPr>
              <w:t>No</w:t>
            </w:r>
            <w:r>
              <w:rPr>
                <w:rFonts w:ascii="Calibri" w:eastAsia="Calibri" w:hAnsi="Calibri" w:cs="Calibri"/>
              </w:rPr>
              <w:t xml:space="preserve"> (proceed to the next form)</w:t>
            </w:r>
          </w:p>
        </w:tc>
      </w:tr>
    </w:tbl>
    <w:p w:rsidR="00223398" w:rsidRPr="00401F57" w14:paraId="7F991EFC" w14:textId="77777777">
      <w:pPr>
        <w:rPr>
          <w:noProof/>
        </w:rPr>
      </w:pPr>
    </w:p>
    <w:p w:rsidR="00223398" w:rsidRPr="00401F57" w:rsidP="00741992" w14:paraId="7F991EFD" w14:textId="77777777">
      <w:pPr>
        <w:rPr>
          <w:noProof/>
        </w:rPr>
      </w:pP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EFF"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EFE" w14:textId="77777777">
            <w:pPr>
              <w:shd w:val="clear" w:color="auto" w:fill="BBD5EA"/>
              <w:rPr>
                <w:b/>
                <w:bCs/>
                <w:color w:val="10405D"/>
              </w:rPr>
            </w:pPr>
            <w:r>
              <w:rPr>
                <w:b/>
                <w:bCs/>
                <w:color w:val="FF0000"/>
              </w:rPr>
              <w:t>*</w:t>
            </w:r>
            <w:r>
              <w:rPr>
                <w:b/>
                <w:bCs/>
                <w:color w:val="10405D"/>
              </w:rPr>
              <w:t xml:space="preserve">Add Facility </w:t>
            </w:r>
          </w:p>
        </w:tc>
      </w:tr>
      <w:tr w14:paraId="7F991F02"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00" w14:textId="77777777">
            <w:r>
              <w:t>Facility Name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F01" w14:textId="77777777">
            <w:pPr>
              <w:shd w:val="clear" w:color="auto" w:fill="F4F6F9"/>
            </w:pPr>
          </w:p>
        </w:tc>
      </w:tr>
      <w:tr w14:paraId="7F991F04"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F03"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F05"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590"/>
        <w:gridCol w:w="2778"/>
        <w:gridCol w:w="4885"/>
        <w:gridCol w:w="3156"/>
        <w:gridCol w:w="5015"/>
        <w:gridCol w:w="1192"/>
      </w:tblGrid>
      <w:tr w14:paraId="7F991F0D"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6"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Facility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the Type of Facility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9"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Type(s) of Oral Health Services Provided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A"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w:t>
            </w:r>
            <w:r>
              <w:rPr>
                <w:rFonts w:ascii="Calibri" w:eastAsia="Calibri" w:hAnsi="Calibri" w:cs="Calibri"/>
                <w:b/>
                <w:bCs/>
                <w:color w:val="10405D"/>
              </w:rPr>
              <w:t xml:space="preserve"> # of Patient Encounters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this is a Mobile/Portable Facility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F1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0E"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0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1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F1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1c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1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1d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1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1e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14" w14:textId="77777777">
            <w:pPr>
              <w:shd w:val="clear" w:color="auto" w:fill="BBD5EA"/>
              <w:jc w:val="center"/>
              <w:rPr>
                <w:rFonts w:ascii="Calibri" w:eastAsia="Calibri" w:hAnsi="Calibri" w:cs="Calibri"/>
                <w:b/>
                <w:bCs/>
                <w:color w:val="10405D"/>
              </w:rPr>
            </w:pPr>
          </w:p>
        </w:tc>
      </w:tr>
      <w:tr w14:paraId="7F991F1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1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1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1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1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1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1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1C" w14:textId="77777777">
            <w:pPr>
              <w:rPr>
                <w:rFonts w:ascii="Calibri" w:eastAsia="Calibri" w:hAnsi="Calibri" w:cs="Calibri"/>
              </w:rPr>
            </w:pPr>
          </w:p>
        </w:tc>
      </w:tr>
    </w:tbl>
    <w:p w:rsidR="00223398" w:rsidRPr="00401F57" w14:paraId="7F991F1E" w14:textId="77777777">
      <w:pPr>
        <w:rPr>
          <w:noProof/>
        </w:rPr>
      </w:pPr>
    </w:p>
    <w:p w:rsidR="00223398" w:rsidRPr="00401F57" w:rsidP="00741992" w14:paraId="7F991F1F" w14:textId="77777777">
      <w:pPr>
        <w:rPr>
          <w:noProof/>
        </w:rPr>
      </w:pPr>
    </w:p>
    <w:p w:rsidR="00223398" w:rsidP="00741992" w14:paraId="7F991F20" w14:textId="77777777">
      <w:pPr>
        <w:rPr>
          <w:rFonts w:asciiTheme="majorHAnsi" w:hAnsiTheme="majorHAnsi"/>
        </w:rPr>
        <w:sectPr w:rsidSect="00741992">
          <w:footerReference w:type="default" r:id="rId46"/>
          <w:pgSz w:w="24480" w:h="15840" w:orient="landscape" w:code="3"/>
          <w:pgMar w:top="1008" w:right="1152" w:bottom="1008" w:left="1152" w:header="720" w:footer="720" w:gutter="0"/>
          <w:cols w:space="720"/>
          <w:docGrid w:linePitch="360"/>
        </w:sectPr>
      </w:pPr>
      <w:bookmarkStart w:id="1742" w:name="_GoBack_40"/>
      <w:bookmarkEnd w:id="1742"/>
    </w:p>
    <w:p w:rsidR="00223398" w:rsidRPr="00401F57" w:rsidP="00741992" w14:paraId="7F991F21" w14:textId="77777777">
      <w:pPr>
        <w:pStyle w:val="Heading2"/>
        <w:rPr>
          <w:rFonts w:ascii="Cambria" w:eastAsia="Cambria" w:hAnsi="Cambria" w:cs="Cambria"/>
          <w:noProof/>
          <w:color w:val="4F81BD"/>
          <w:sz w:val="26"/>
        </w:rPr>
      </w:pPr>
      <w:bookmarkStart w:id="1743" w:name="_Toc256002001"/>
      <w:bookmarkStart w:id="1744" w:name="_Toc256001932"/>
      <w:bookmarkStart w:id="1745" w:name="_Toc256001864"/>
      <w:bookmarkStart w:id="1746" w:name="_Toc256001797"/>
      <w:bookmarkStart w:id="1747" w:name="_Toc256001732"/>
      <w:bookmarkStart w:id="1748" w:name="_Toc256001668"/>
      <w:bookmarkStart w:id="1749" w:name="_Toc256001605"/>
      <w:bookmarkStart w:id="1750" w:name="_Toc256001543"/>
      <w:bookmarkStart w:id="1751" w:name="_Toc256001483"/>
      <w:bookmarkStart w:id="1752" w:name="_Toc256001424"/>
      <w:bookmarkStart w:id="1753" w:name="_Toc256001366"/>
      <w:bookmarkStart w:id="1754" w:name="_Toc256001309"/>
      <w:bookmarkStart w:id="1755" w:name="_Toc256001253"/>
      <w:bookmarkStart w:id="1756" w:name="_Toc256001198"/>
      <w:r>
        <w:rPr>
          <w:rFonts w:ascii="Cambria" w:eastAsia="Cambria" w:hAnsi="Cambria" w:cs="Cambria"/>
          <w:noProof/>
          <w:color w:val="4F81BD"/>
          <w:sz w:val="26"/>
        </w:rPr>
        <w:t>12.2.   SOHWP-B: Expanded Facilities</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rsidR="00223398" w:rsidRPr="00401F57" w:rsidP="00741992" w14:paraId="7F991F22" w14:textId="77777777">
      <w:pPr>
        <w:rPr>
          <w:noProof/>
        </w:rPr>
      </w:pPr>
      <w:r>
        <w:rPr>
          <w:rFonts w:ascii="Calibri" w:eastAsia="Calibri" w:hAnsi="Calibri" w:cs="Calibri"/>
          <w:color w:val="000000"/>
          <w:sz w:val="22"/>
          <w:szCs w:val="22"/>
        </w:rPr>
        <w:t>If your program expanded existing dental facilities in a HPSA/underserved area, select ‘Yes’ and complete the table below, otherwise select ‘No’ and proceed to the next form. If you wish to view data that were submitted in the prior reporting period, click on the 'View Prior Period Data' link and a read-only version of your most recent prior performance report will pop-up in a new screen.</w:t>
      </w:r>
    </w:p>
    <w:tbl>
      <w:tblPr>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8765"/>
        <w:gridCol w:w="8765"/>
      </w:tblGrid>
      <w:tr w14:paraId="7F991F25" w14:textId="77777777">
        <w:tblPrEx>
          <w:tblW w:w="0" w:type="auto"/>
          <w:tblCellSpacing w:w="15" w:type="dxa"/>
          <w:tblInd w:w="1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2500" w:type="pct"/>
            <w:tcBorders>
              <w:right w:val="single" w:sz="6" w:space="0" w:color="000000"/>
            </w:tcBorders>
            <w:tcMar>
              <w:top w:w="15" w:type="dxa"/>
              <w:left w:w="15" w:type="dxa"/>
              <w:bottom w:w="15" w:type="dxa"/>
              <w:right w:w="15" w:type="dxa"/>
            </w:tcMar>
            <w:vAlign w:val="center"/>
          </w:tcPr>
          <w:p w:rsidR="0043004B" w14:paraId="7F991F23" w14:textId="77777777">
            <w:pPr>
              <w:rPr>
                <w:rFonts w:ascii="Calibri" w:eastAsia="Calibri" w:hAnsi="Calibri" w:cs="Calibri"/>
              </w:rPr>
            </w:pPr>
            <w:r>
              <w:rPr>
                <w:rFonts w:ascii="Calibri" w:eastAsia="Calibri" w:hAnsi="Calibri" w:cs="Calibri"/>
              </w:rPr>
              <w:t xml:space="preserve">Did your program expand existing dental facilities in </w:t>
            </w:r>
            <w:r>
              <w:rPr>
                <w:rFonts w:ascii="Calibri" w:eastAsia="Calibri" w:hAnsi="Calibri" w:cs="Calibri"/>
              </w:rPr>
              <w:t>a HPSA</w:t>
            </w:r>
            <w:r>
              <w:rPr>
                <w:rFonts w:ascii="Calibri" w:eastAsia="Calibri" w:hAnsi="Calibri" w:cs="Calibri"/>
              </w:rPr>
              <w:t>/Underserved area? (Block 2)</w:t>
            </w:r>
          </w:p>
        </w:tc>
        <w:tc>
          <w:tcPr>
            <w:tcW w:w="2500" w:type="pct"/>
            <w:tcMar>
              <w:top w:w="15" w:type="dxa"/>
              <w:left w:w="15" w:type="dxa"/>
              <w:bottom w:w="15" w:type="dxa"/>
              <w:right w:w="15" w:type="dxa"/>
            </w:tcMar>
            <w:vAlign w:val="center"/>
          </w:tcPr>
          <w:p w:rsidR="0043004B" w14:paraId="7F991F24" w14:textId="77777777">
            <w:pPr>
              <w:rPr>
                <w:rFonts w:ascii="Calibri" w:eastAsia="Calibri" w:hAnsi="Calibri" w:cs="Calibri"/>
              </w:rPr>
            </w:pPr>
            <w:r>
              <w:rPr>
                <w:rFonts w:ascii="Calibri" w:eastAsia="Calibri" w:hAnsi="Calibri" w:cs="Calibri"/>
                <w:b/>
                <w:bCs/>
                <w:bdr w:val="single" w:sz="6" w:space="0" w:color="999999"/>
                <w:shd w:val="clear" w:color="auto" w:fill="F3F3F4"/>
              </w:rPr>
              <w:t>Yes</w:t>
            </w:r>
            <w:r>
              <w:rPr>
                <w:rFonts w:ascii="Calibri" w:eastAsia="Calibri" w:hAnsi="Calibri" w:cs="Calibri"/>
              </w:rPr>
              <w:t xml:space="preserve"> (complete table below) </w:t>
            </w:r>
            <w:r>
              <w:rPr>
                <w:rFonts w:ascii="Calibri" w:eastAsia="Calibri" w:hAnsi="Calibri" w:cs="Calibri"/>
                <w:b/>
                <w:bCs/>
                <w:bdr w:val="single" w:sz="6" w:space="0" w:color="999999"/>
                <w:shd w:val="clear" w:color="auto" w:fill="F3F3F4"/>
              </w:rPr>
              <w:t>No</w:t>
            </w:r>
            <w:r>
              <w:rPr>
                <w:rFonts w:ascii="Calibri" w:eastAsia="Calibri" w:hAnsi="Calibri" w:cs="Calibri"/>
              </w:rPr>
              <w:t xml:space="preserve"> (proceed to the next form)</w:t>
            </w:r>
          </w:p>
        </w:tc>
      </w:tr>
    </w:tbl>
    <w:p w:rsidR="00223398" w:rsidRPr="00401F57" w14:paraId="7F991F26" w14:textId="77777777">
      <w:pPr>
        <w:rPr>
          <w:noProof/>
        </w:rPr>
      </w:pPr>
    </w:p>
    <w:p w:rsidR="00223398" w:rsidRPr="00401F57" w:rsidP="00741992" w14:paraId="7F991F27" w14:textId="77777777">
      <w:pPr>
        <w:rPr>
          <w:noProof/>
        </w:rPr>
      </w:pP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F29"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F28" w14:textId="77777777">
            <w:pPr>
              <w:shd w:val="clear" w:color="auto" w:fill="BBD5EA"/>
              <w:rPr>
                <w:b/>
                <w:bCs/>
                <w:color w:val="10405D"/>
              </w:rPr>
            </w:pPr>
            <w:r>
              <w:rPr>
                <w:b/>
                <w:bCs/>
                <w:color w:val="FF0000"/>
              </w:rPr>
              <w:t>*</w:t>
            </w:r>
            <w:r>
              <w:rPr>
                <w:b/>
                <w:bCs/>
                <w:color w:val="10405D"/>
              </w:rPr>
              <w:t xml:space="preserve">Add Facility </w:t>
            </w:r>
          </w:p>
        </w:tc>
      </w:tr>
      <w:tr w14:paraId="7F991F2C"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2A" w14:textId="77777777">
            <w:r>
              <w:t>Facility Name</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F2B" w14:textId="77777777">
            <w:pPr>
              <w:shd w:val="clear" w:color="auto" w:fill="F4F6F9"/>
            </w:pPr>
          </w:p>
        </w:tc>
      </w:tr>
      <w:tr w14:paraId="7F991F2E"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F2D"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F2F"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07"/>
        <w:gridCol w:w="1251"/>
        <w:gridCol w:w="1816"/>
        <w:gridCol w:w="2918"/>
        <w:gridCol w:w="3522"/>
        <w:gridCol w:w="3284"/>
        <w:gridCol w:w="4067"/>
        <w:gridCol w:w="3383"/>
        <w:gridCol w:w="1192"/>
      </w:tblGrid>
      <w:tr w14:paraId="7F991F39"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0" w14:textId="77777777">
            <w:pPr>
              <w:shd w:val="clear" w:color="auto" w:fill="BBD5EA"/>
              <w:rPr>
                <w:rFonts w:ascii="Calibri" w:eastAsia="Calibri" w:hAnsi="Calibri" w:cs="Calibri"/>
                <w:b/>
                <w:bCs/>
                <w:color w:val="10405D"/>
              </w:rPr>
            </w:pPr>
            <w:r>
              <w:rPr>
                <w:rFonts w:ascii="Calibri" w:eastAsia="Calibri" w:hAnsi="Calibri" w:cs="Calibri"/>
                <w:b/>
                <w:bCs/>
                <w:color w:val="10405D"/>
              </w:rPr>
              <w:t>No.</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Facility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the Type of Facility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3"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Type(s) of Oral Health Services Provided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Average # of Patient Encounters Prior to Expansion</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Actual # of Patient Encounters Post Expansion</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6" w14:textId="02BE3A84">
            <w:pPr>
              <w:shd w:val="clear" w:color="auto" w:fill="BBD5EA"/>
              <w:jc w:val="center"/>
              <w:rPr>
                <w:rFonts w:ascii="Calibri" w:eastAsia="Calibri" w:hAnsi="Calibri" w:cs="Calibri"/>
                <w:b/>
                <w:bCs/>
                <w:color w:val="10405D"/>
              </w:rPr>
            </w:pPr>
            <w:r>
              <w:rPr>
                <w:rFonts w:ascii="Calibri" w:eastAsia="Calibri" w:hAnsi="Calibri" w:cs="Calibri"/>
                <w:b/>
                <w:bCs/>
                <w:color w:val="10405D"/>
              </w:rPr>
              <w:t xml:space="preserve">Enter Average # of Patient Encounters Facility can </w:t>
            </w:r>
            <w:r w:rsidRPr="002C7E13">
              <w:rPr>
                <w:rFonts w:ascii="Calibri" w:eastAsia="Calibri" w:hAnsi="Calibri" w:cs="Calibri"/>
                <w:b/>
                <w:bCs/>
                <w:color w:val="10405D"/>
              </w:rPr>
              <w:t>Acco</w:t>
            </w:r>
            <w:r w:rsidRPr="002C7E13" w:rsidR="00596EE4">
              <w:rPr>
                <w:rFonts w:ascii="Calibri" w:eastAsia="Calibri" w:hAnsi="Calibri" w:cs="Calibri"/>
                <w:b/>
                <w:bCs/>
                <w:color w:val="10405D"/>
              </w:rPr>
              <w:t>m</w:t>
            </w:r>
            <w:r w:rsidRPr="002C7E13">
              <w:rPr>
                <w:rFonts w:ascii="Calibri" w:eastAsia="Calibri" w:hAnsi="Calibri" w:cs="Calibri"/>
                <w:b/>
                <w:bCs/>
                <w:color w:val="10405D"/>
              </w:rPr>
              <w:t>modate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Select whether this is a Mobile/Portable Facility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8"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F4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3A" w14:textId="77777777">
            <w:pPr>
              <w:shd w:val="clear" w:color="auto" w:fill="BBD5EA"/>
              <w:rPr>
                <w:rFonts w:ascii="Calibri" w:eastAsia="Calibri" w:hAnsi="Calibri" w:cs="Calibri"/>
                <w:b/>
                <w:bCs/>
                <w:color w:val="10405D"/>
              </w:rPr>
            </w:pP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3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2b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3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2a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F3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2c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3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2d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3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2e</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4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r>
              <w:rPr>
                <w:rFonts w:ascii="Calibri" w:eastAsia="Calibri" w:hAnsi="Calibri" w:cs="Calibri"/>
                <w:b/>
                <w:bCs/>
                <w:color w:val="10405D"/>
              </w:rPr>
              <w:br/>
              <w:t>Block 2f</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4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r>
              <w:rPr>
                <w:rFonts w:ascii="Calibri" w:eastAsia="Calibri" w:hAnsi="Calibri" w:cs="Calibri"/>
                <w:b/>
                <w:bCs/>
                <w:color w:val="10405D"/>
              </w:rPr>
              <w:br/>
              <w:t>Block 2g</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42" w14:textId="77777777">
            <w:pPr>
              <w:shd w:val="clear" w:color="auto" w:fill="BBD5EA"/>
              <w:jc w:val="center"/>
              <w:rPr>
                <w:rFonts w:ascii="Calibri" w:eastAsia="Calibri" w:hAnsi="Calibri" w:cs="Calibri"/>
                <w:b/>
                <w:bCs/>
                <w:color w:val="10405D"/>
              </w:rPr>
            </w:pPr>
          </w:p>
        </w:tc>
      </w:tr>
      <w:tr w14:paraId="7F991F4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7"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8"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9"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A"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B"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4C" w14:textId="77777777">
            <w:pPr>
              <w:rPr>
                <w:rFonts w:ascii="Calibri" w:eastAsia="Calibri" w:hAnsi="Calibri" w:cs="Calibri"/>
              </w:rPr>
            </w:pPr>
          </w:p>
        </w:tc>
      </w:tr>
    </w:tbl>
    <w:p w:rsidR="00223398" w:rsidRPr="00401F57" w14:paraId="7F991F4E" w14:textId="77777777">
      <w:pPr>
        <w:rPr>
          <w:noProof/>
        </w:rPr>
      </w:pPr>
    </w:p>
    <w:p w:rsidR="00223398" w:rsidRPr="00401F57" w:rsidP="00741992" w14:paraId="7F991F4F" w14:textId="77777777">
      <w:pPr>
        <w:rPr>
          <w:noProof/>
        </w:rPr>
      </w:pPr>
    </w:p>
    <w:p w:rsidR="00223398" w:rsidP="00741992" w14:paraId="7F991F50" w14:textId="77777777">
      <w:pPr>
        <w:rPr>
          <w:rFonts w:asciiTheme="majorHAnsi" w:hAnsiTheme="majorHAnsi"/>
        </w:rPr>
        <w:sectPr w:rsidSect="00741992">
          <w:footerReference w:type="default" r:id="rId47"/>
          <w:pgSz w:w="24480" w:h="15840" w:orient="landscape" w:code="3"/>
          <w:pgMar w:top="1008" w:right="1152" w:bottom="1008" w:left="1152" w:header="720" w:footer="720" w:gutter="0"/>
          <w:cols w:space="720"/>
          <w:docGrid w:linePitch="360"/>
        </w:sectPr>
      </w:pPr>
      <w:bookmarkStart w:id="1757" w:name="_GoBack_41"/>
      <w:bookmarkEnd w:id="1757"/>
    </w:p>
    <w:p w:rsidR="00223398" w:rsidRPr="00401F57" w:rsidP="00741992" w14:paraId="7F991F51" w14:textId="77777777">
      <w:pPr>
        <w:pStyle w:val="Heading2"/>
        <w:rPr>
          <w:rFonts w:ascii="Cambria" w:eastAsia="Cambria" w:hAnsi="Cambria" w:cs="Cambria"/>
          <w:noProof/>
          <w:color w:val="4F81BD"/>
          <w:sz w:val="26"/>
        </w:rPr>
      </w:pPr>
      <w:bookmarkStart w:id="1758" w:name="_Toc256002002"/>
      <w:bookmarkStart w:id="1759" w:name="_Toc256001933"/>
      <w:bookmarkStart w:id="1760" w:name="_Toc256001865"/>
      <w:bookmarkStart w:id="1761" w:name="_Toc256001798"/>
      <w:bookmarkStart w:id="1762" w:name="_Toc256001733"/>
      <w:bookmarkStart w:id="1763" w:name="_Toc256001669"/>
      <w:bookmarkStart w:id="1764" w:name="_Toc256001606"/>
      <w:bookmarkStart w:id="1765" w:name="_Toc256001544"/>
      <w:bookmarkStart w:id="1766" w:name="_Toc256001484"/>
      <w:bookmarkStart w:id="1767" w:name="_Toc256001425"/>
      <w:bookmarkStart w:id="1768" w:name="_Toc256001367"/>
      <w:bookmarkStart w:id="1769" w:name="_Toc256001310"/>
      <w:bookmarkStart w:id="1770" w:name="_Toc256001254"/>
      <w:r>
        <w:rPr>
          <w:rFonts w:ascii="Cambria" w:eastAsia="Cambria" w:hAnsi="Cambria" w:cs="Cambria"/>
          <w:noProof/>
          <w:color w:val="4F81BD"/>
          <w:sz w:val="26"/>
        </w:rPr>
        <w:t>12.3.   SOHWP-C: Teledentistry</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rsidR="0043004B" w14:paraId="7F991F52" w14:textId="77777777">
      <w:pPr>
        <w:spacing w:after="200"/>
      </w:pPr>
      <w:r>
        <w:rPr>
          <w:rFonts w:ascii="Calibri" w:eastAsia="Calibri" w:hAnsi="Calibri" w:cs="Calibri"/>
          <w:color w:val="000000"/>
        </w:rPr>
        <w:t xml:space="preserve">Provide information on the </w:t>
      </w:r>
      <w:r>
        <w:rPr>
          <w:rFonts w:ascii="Calibri" w:eastAsia="Calibri" w:hAnsi="Calibri" w:cs="Calibri"/>
          <w:color w:val="000000"/>
        </w:rPr>
        <w:t>teledentistry</w:t>
      </w:r>
      <w:r>
        <w:rPr>
          <w:rFonts w:ascii="Calibri" w:eastAsia="Calibri" w:hAnsi="Calibri" w:cs="Calibri"/>
          <w:color w:val="000000"/>
        </w:rPr>
        <w:t xml:space="preserve"> education training particulars for the program offered by you. If you wish to view data that were submitted in the prior reporting period, click on the 'View Prior Period Data' link and a read-only version of your most recent prior performance report will pop-up in a new screen.</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6967"/>
        <w:gridCol w:w="336"/>
      </w:tblGrid>
      <w:tr w14:paraId="7F991F54"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F53" w14:textId="77777777">
            <w:pPr>
              <w:shd w:val="clear" w:color="auto" w:fill="BBD5EA"/>
              <w:rPr>
                <w:rFonts w:ascii="Calibri" w:eastAsia="Calibri" w:hAnsi="Calibri" w:cs="Calibri"/>
                <w:b/>
                <w:bCs/>
                <w:color w:val="10405D"/>
              </w:rPr>
            </w:pPr>
            <w:r>
              <w:rPr>
                <w:rFonts w:ascii="Calibri" w:eastAsia="Calibri" w:hAnsi="Calibri" w:cs="Calibri"/>
                <w:b/>
                <w:bCs/>
                <w:color w:val="FF0000"/>
              </w:rPr>
              <w:t>*</w:t>
            </w:r>
            <w:r>
              <w:rPr>
                <w:rFonts w:ascii="Calibri" w:eastAsia="Calibri" w:hAnsi="Calibri" w:cs="Calibri"/>
                <w:b/>
                <w:bCs/>
                <w:color w:val="10405D"/>
              </w:rPr>
              <w:t xml:space="preserve">Add </w:t>
            </w:r>
            <w:r>
              <w:rPr>
                <w:rFonts w:ascii="Calibri" w:eastAsia="Calibri" w:hAnsi="Calibri" w:cs="Calibri"/>
                <w:b/>
                <w:bCs/>
                <w:color w:val="10405D"/>
              </w:rPr>
              <w:t>Teledentistry</w:t>
            </w:r>
            <w:r>
              <w:rPr>
                <w:rFonts w:ascii="Calibri" w:eastAsia="Calibri" w:hAnsi="Calibri" w:cs="Calibri"/>
                <w:b/>
                <w:bCs/>
                <w:color w:val="10405D"/>
              </w:rPr>
              <w:t xml:space="preserve"> Program details</w:t>
            </w:r>
          </w:p>
        </w:tc>
      </w:tr>
      <w:tr w14:paraId="7F991F5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55" w14:textId="77777777">
            <w:pPr>
              <w:shd w:val="clear" w:color="auto" w:fill="FFFFFF"/>
              <w:spacing w:line="270" w:lineRule="atLeast"/>
              <w:rPr>
                <w:rFonts w:ascii="Calibri" w:eastAsia="Calibri" w:hAnsi="Calibri" w:cs="Calibri"/>
              </w:rPr>
            </w:pPr>
            <w:r>
              <w:rPr>
                <w:rFonts w:ascii="Calibri" w:eastAsia="Calibri" w:hAnsi="Calibri" w:cs="Calibri"/>
              </w:rPr>
              <w:t xml:space="preserve">Number of Dental Facilities with </w:t>
            </w:r>
            <w:r>
              <w:rPr>
                <w:rFonts w:ascii="Calibri" w:eastAsia="Calibri" w:hAnsi="Calibri" w:cs="Calibri"/>
              </w:rPr>
              <w:t>Teledentistry</w:t>
            </w:r>
            <w:r>
              <w:rPr>
                <w:rFonts w:ascii="Calibri" w:eastAsia="Calibri" w:hAnsi="Calibri" w:cs="Calibri"/>
              </w:rPr>
              <w:t xml:space="preserve"> Capabilities (Block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56" w14:textId="77777777">
            <w:pPr>
              <w:shd w:val="clear" w:color="auto" w:fill="FFFFFF"/>
              <w:spacing w:line="270" w:lineRule="atLeast"/>
              <w:rPr>
                <w:rFonts w:ascii="Calibri" w:eastAsia="Calibri" w:hAnsi="Calibri" w:cs="Calibri"/>
              </w:rPr>
            </w:pPr>
          </w:p>
        </w:tc>
      </w:tr>
      <w:tr w14:paraId="7F991F5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58" w14:textId="77777777">
            <w:pPr>
              <w:shd w:val="clear" w:color="auto" w:fill="EFEFEF"/>
              <w:spacing w:line="270" w:lineRule="atLeast"/>
              <w:rPr>
                <w:rFonts w:ascii="Calibri" w:eastAsia="Calibri" w:hAnsi="Calibri" w:cs="Calibri"/>
              </w:rPr>
            </w:pPr>
            <w:r>
              <w:rPr>
                <w:rFonts w:ascii="Calibri" w:eastAsia="Calibri" w:hAnsi="Calibri" w:cs="Calibri"/>
              </w:rPr>
              <w:t xml:space="preserve">Number of </w:t>
            </w:r>
            <w:r>
              <w:rPr>
                <w:rFonts w:ascii="Calibri" w:eastAsia="Calibri" w:hAnsi="Calibri" w:cs="Calibri"/>
              </w:rPr>
              <w:t>Teledentistry</w:t>
            </w:r>
            <w:r>
              <w:rPr>
                <w:rFonts w:ascii="Calibri" w:eastAsia="Calibri" w:hAnsi="Calibri" w:cs="Calibri"/>
              </w:rPr>
              <w:t xml:space="preserve"> Encounters Involving Patient Care (Block 4)</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59" w14:textId="77777777">
            <w:pPr>
              <w:shd w:val="clear" w:color="auto" w:fill="EFEFEF"/>
              <w:spacing w:line="270" w:lineRule="atLeast"/>
              <w:rPr>
                <w:rFonts w:ascii="Calibri" w:eastAsia="Calibri" w:hAnsi="Calibri" w:cs="Calibri"/>
              </w:rPr>
            </w:pPr>
          </w:p>
        </w:tc>
      </w:tr>
      <w:tr w14:paraId="7F991F5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5B" w14:textId="77777777">
            <w:pPr>
              <w:shd w:val="clear" w:color="auto" w:fill="FFFFFF"/>
              <w:spacing w:line="270" w:lineRule="atLeast"/>
              <w:rPr>
                <w:rFonts w:ascii="Calibri" w:eastAsia="Calibri" w:hAnsi="Calibri" w:cs="Calibri"/>
              </w:rPr>
            </w:pPr>
            <w:r>
              <w:rPr>
                <w:rFonts w:ascii="Calibri" w:eastAsia="Calibri" w:hAnsi="Calibri" w:cs="Calibri"/>
              </w:rPr>
              <w:t xml:space="preserve">Number of </w:t>
            </w:r>
            <w:r>
              <w:rPr>
                <w:rFonts w:ascii="Calibri" w:eastAsia="Calibri" w:hAnsi="Calibri" w:cs="Calibri"/>
              </w:rPr>
              <w:t>Teledentistry</w:t>
            </w:r>
            <w:r>
              <w:rPr>
                <w:rFonts w:ascii="Calibri" w:eastAsia="Calibri" w:hAnsi="Calibri" w:cs="Calibri"/>
              </w:rPr>
              <w:t xml:space="preserve"> Sessions Involving Training (Block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5C" w14:textId="77777777">
            <w:pPr>
              <w:shd w:val="clear" w:color="auto" w:fill="FFFFFF"/>
              <w:spacing w:line="270" w:lineRule="atLeast"/>
              <w:rPr>
                <w:rFonts w:ascii="Calibri" w:eastAsia="Calibri" w:hAnsi="Calibri" w:cs="Calibri"/>
              </w:rPr>
            </w:pPr>
          </w:p>
        </w:tc>
      </w:tr>
    </w:tbl>
    <w:p w:rsidR="00223398" w:rsidRPr="00401F57" w14:paraId="7F991F5E" w14:textId="77777777">
      <w:pPr>
        <w:rPr>
          <w:noProof/>
        </w:rPr>
      </w:pPr>
    </w:p>
    <w:p w:rsidR="00223398" w:rsidP="00741992" w14:paraId="7F991F5F" w14:textId="77777777">
      <w:pPr>
        <w:rPr>
          <w:rFonts w:asciiTheme="majorHAnsi" w:hAnsiTheme="majorHAnsi"/>
        </w:rPr>
        <w:sectPr w:rsidSect="00741992">
          <w:footerReference w:type="default" r:id="rId48"/>
          <w:pgSz w:w="24480" w:h="15840" w:orient="landscape" w:code="3"/>
          <w:pgMar w:top="1008" w:right="1152" w:bottom="1008" w:left="1152" w:header="720" w:footer="720" w:gutter="0"/>
          <w:cols w:space="720"/>
          <w:docGrid w:linePitch="360"/>
        </w:sectPr>
      </w:pPr>
      <w:bookmarkStart w:id="1771" w:name="_GoBack_42"/>
      <w:bookmarkEnd w:id="1771"/>
    </w:p>
    <w:p w:rsidR="00223398" w:rsidRPr="00401F57" w:rsidP="00741992" w14:paraId="7F991F60" w14:textId="77777777">
      <w:pPr>
        <w:pStyle w:val="Heading2"/>
        <w:rPr>
          <w:rFonts w:ascii="Cambria" w:eastAsia="Cambria" w:hAnsi="Cambria" w:cs="Cambria"/>
          <w:noProof/>
          <w:color w:val="4F81BD"/>
          <w:sz w:val="26"/>
        </w:rPr>
      </w:pPr>
      <w:bookmarkStart w:id="1772" w:name="_Toc256002003"/>
      <w:bookmarkStart w:id="1773" w:name="_Toc256001934"/>
      <w:bookmarkStart w:id="1774" w:name="_Toc256001866"/>
      <w:bookmarkStart w:id="1775" w:name="_Toc256001799"/>
      <w:bookmarkStart w:id="1776" w:name="_Toc256001734"/>
      <w:bookmarkStart w:id="1777" w:name="_Toc256001670"/>
      <w:bookmarkStart w:id="1778" w:name="_Toc256001607"/>
      <w:bookmarkStart w:id="1779" w:name="_Toc256001545"/>
      <w:bookmarkStart w:id="1780" w:name="_Toc256001485"/>
      <w:bookmarkStart w:id="1781" w:name="_Toc256001426"/>
      <w:bookmarkStart w:id="1782" w:name="_Toc256001368"/>
      <w:bookmarkStart w:id="1783" w:name="_Toc256001311"/>
      <w:r>
        <w:rPr>
          <w:rFonts w:ascii="Cambria" w:eastAsia="Cambria" w:hAnsi="Cambria" w:cs="Cambria"/>
          <w:noProof/>
          <w:color w:val="4F81BD"/>
          <w:sz w:val="26"/>
        </w:rPr>
        <w:t>12.4.   SOHWP-D: Prevention Services</w:t>
      </w:r>
      <w:bookmarkEnd w:id="1772"/>
      <w:bookmarkEnd w:id="1773"/>
      <w:bookmarkEnd w:id="1774"/>
      <w:bookmarkEnd w:id="1775"/>
      <w:bookmarkEnd w:id="1776"/>
      <w:bookmarkEnd w:id="1777"/>
      <w:bookmarkEnd w:id="1778"/>
      <w:bookmarkEnd w:id="1779"/>
      <w:bookmarkEnd w:id="1780"/>
      <w:bookmarkEnd w:id="1781"/>
      <w:bookmarkEnd w:id="1782"/>
      <w:bookmarkEnd w:id="1783"/>
    </w:p>
    <w:p w:rsidR="0043004B" w14:paraId="7F991F61" w14:textId="77777777">
      <w:pPr>
        <w:spacing w:after="240"/>
      </w:pPr>
      <w:r>
        <w:rPr>
          <w:rFonts w:ascii="Calibri" w:eastAsia="Calibri" w:hAnsi="Calibri" w:cs="Calibri"/>
          <w:color w:val="000000"/>
        </w:rPr>
        <w:t>Provide information on the types of community-based preventive services provided by your program in the table below. If you wish to view data that were submitted in the prior reporting period, click on the 'View Prior Period Data' link and a read-only version of your most recent prior performance report will pop-up in a new screen.</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7087"/>
        <w:gridCol w:w="336"/>
      </w:tblGrid>
      <w:tr w14:paraId="7F991F64"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62" w14:textId="77777777">
            <w:pPr>
              <w:shd w:val="clear" w:color="auto" w:fill="BBD5EA"/>
              <w:rPr>
                <w:rFonts w:ascii="Calibri" w:eastAsia="Calibri" w:hAnsi="Calibri" w:cs="Calibri"/>
                <w:b/>
                <w:bCs/>
                <w:color w:val="10405D"/>
              </w:rPr>
            </w:pPr>
            <w:r>
              <w:rPr>
                <w:rFonts w:ascii="Calibri" w:eastAsia="Calibri" w:hAnsi="Calibri" w:cs="Calibri"/>
                <w:b/>
                <w:bCs/>
                <w:color w:val="10405D"/>
              </w:rPr>
              <w:t>Community-Based Prevention Services Details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63" w14:textId="77777777">
            <w:pPr>
              <w:shd w:val="clear" w:color="auto" w:fill="BBD5EA"/>
              <w:jc w:val="center"/>
              <w:rPr>
                <w:rFonts w:ascii="Calibri" w:eastAsia="Calibri" w:hAnsi="Calibri" w:cs="Calibri"/>
                <w:b/>
                <w:bCs/>
                <w:color w:val="10405D"/>
              </w:rPr>
            </w:pPr>
          </w:p>
        </w:tc>
      </w:tr>
      <w:tr w14:paraId="7F991F6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65" w14:textId="77777777">
            <w:pPr>
              <w:shd w:val="clear" w:color="auto" w:fill="8DB3E2"/>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66" w14:textId="77777777">
            <w:pPr>
              <w:shd w:val="clear" w:color="auto" w:fill="8DB3E2"/>
              <w:jc w:val="center"/>
              <w:rPr>
                <w:rFonts w:ascii="Calibri" w:eastAsia="Calibri" w:hAnsi="Calibri" w:cs="Calibri"/>
                <w:b/>
                <w:bCs/>
                <w:color w:val="10405D"/>
              </w:rPr>
            </w:pPr>
          </w:p>
        </w:tc>
      </w:tr>
      <w:tr w14:paraId="7F991F6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68" w14:textId="77777777">
            <w:pPr>
              <w:shd w:val="clear" w:color="auto" w:fill="FFFFFF"/>
              <w:spacing w:line="270" w:lineRule="atLeast"/>
              <w:rPr>
                <w:rFonts w:ascii="Calibri" w:eastAsia="Calibri" w:hAnsi="Calibri" w:cs="Calibri"/>
              </w:rPr>
            </w:pPr>
            <w:r>
              <w:rPr>
                <w:rFonts w:ascii="Calibri" w:eastAsia="Calibri" w:hAnsi="Calibri" w:cs="Calibri"/>
              </w:rPr>
              <w:t>Enter</w:t>
            </w:r>
            <w:r>
              <w:rPr>
                <w:rFonts w:ascii="Calibri" w:eastAsia="Calibri" w:hAnsi="Calibri" w:cs="Calibri"/>
              </w:rPr>
              <w:t xml:space="preserve"> </w:t>
            </w:r>
            <w:r>
              <w:rPr>
                <w:rFonts w:ascii="Calibri" w:eastAsia="Calibri" w:hAnsi="Calibri" w:cs="Calibri"/>
              </w:rPr>
              <w:t># of New</w:t>
            </w:r>
            <w:r>
              <w:rPr>
                <w:rFonts w:ascii="Calibri" w:eastAsia="Calibri" w:hAnsi="Calibri" w:cs="Calibri"/>
              </w:rPr>
              <w:t xml:space="preserve"> Water Systems with Fluoridated Water (Block 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69" w14:textId="77777777">
            <w:pPr>
              <w:shd w:val="clear" w:color="auto" w:fill="FFFFFF"/>
              <w:spacing w:line="270" w:lineRule="atLeast"/>
              <w:rPr>
                <w:rFonts w:ascii="Calibri" w:eastAsia="Calibri" w:hAnsi="Calibri" w:cs="Calibri"/>
              </w:rPr>
            </w:pPr>
          </w:p>
        </w:tc>
      </w:tr>
      <w:tr w14:paraId="7F991F6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6B" w14:textId="77777777">
            <w:pPr>
              <w:shd w:val="clear" w:color="auto" w:fill="EFEFEF"/>
              <w:spacing w:line="270" w:lineRule="atLeast"/>
              <w:rPr>
                <w:rFonts w:ascii="Calibri" w:eastAsia="Calibri" w:hAnsi="Calibri" w:cs="Calibri"/>
              </w:rPr>
            </w:pPr>
            <w:r>
              <w:rPr>
                <w:rFonts w:ascii="Calibri" w:eastAsia="Calibri" w:hAnsi="Calibri" w:cs="Calibri"/>
              </w:rPr>
              <w:t>Enter # of Replaced Water Systems with Fluoridated Water (Block 7)</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6C" w14:textId="77777777">
            <w:pPr>
              <w:shd w:val="clear" w:color="auto" w:fill="EFEFEF"/>
              <w:spacing w:line="270" w:lineRule="atLeast"/>
              <w:rPr>
                <w:rFonts w:ascii="Calibri" w:eastAsia="Calibri" w:hAnsi="Calibri" w:cs="Calibri"/>
              </w:rPr>
            </w:pPr>
          </w:p>
        </w:tc>
      </w:tr>
      <w:tr w14:paraId="7F991F7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6E" w14:textId="77777777">
            <w:pPr>
              <w:shd w:val="clear" w:color="auto" w:fill="FFFFFF"/>
              <w:spacing w:line="270" w:lineRule="atLeast"/>
              <w:rPr>
                <w:rFonts w:ascii="Calibri" w:eastAsia="Calibri" w:hAnsi="Calibri" w:cs="Calibri"/>
              </w:rPr>
            </w:pPr>
            <w:r>
              <w:rPr>
                <w:rFonts w:ascii="Calibri" w:eastAsia="Calibri" w:hAnsi="Calibri" w:cs="Calibri"/>
              </w:rPr>
              <w:t>Enter Estimated # of Residents Served (Block 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6F" w14:textId="77777777">
            <w:pPr>
              <w:shd w:val="clear" w:color="auto" w:fill="FFFFFF"/>
              <w:spacing w:line="270" w:lineRule="atLeast"/>
              <w:rPr>
                <w:rFonts w:ascii="Calibri" w:eastAsia="Calibri" w:hAnsi="Calibri" w:cs="Calibri"/>
              </w:rPr>
            </w:pPr>
          </w:p>
        </w:tc>
      </w:tr>
      <w:tr w14:paraId="7F991F7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71" w14:textId="77777777">
            <w:pPr>
              <w:shd w:val="clear" w:color="auto" w:fill="EFEFEF"/>
              <w:spacing w:line="270" w:lineRule="atLeast"/>
              <w:rPr>
                <w:rFonts w:ascii="Calibri" w:eastAsia="Calibri" w:hAnsi="Calibri" w:cs="Calibri"/>
              </w:rPr>
            </w:pPr>
            <w:r>
              <w:rPr>
                <w:rFonts w:ascii="Calibri" w:eastAsia="Calibri" w:hAnsi="Calibri" w:cs="Calibri"/>
              </w:rPr>
              <w:t>Enter # of Children Receiving Dental Sealants (Block 9)</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72" w14:textId="77777777">
            <w:pPr>
              <w:shd w:val="clear" w:color="auto" w:fill="EFEFEF"/>
              <w:spacing w:line="270" w:lineRule="atLeast"/>
              <w:rPr>
                <w:rFonts w:ascii="Calibri" w:eastAsia="Calibri" w:hAnsi="Calibri" w:cs="Calibri"/>
              </w:rPr>
            </w:pPr>
          </w:p>
        </w:tc>
      </w:tr>
      <w:tr w14:paraId="7F991F7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74" w14:textId="77777777">
            <w:pPr>
              <w:shd w:val="clear" w:color="auto" w:fill="FFFFFF"/>
              <w:spacing w:line="270" w:lineRule="atLeast"/>
              <w:rPr>
                <w:rFonts w:ascii="Calibri" w:eastAsia="Calibri" w:hAnsi="Calibri" w:cs="Calibri"/>
              </w:rPr>
            </w:pPr>
            <w:r>
              <w:rPr>
                <w:rFonts w:ascii="Calibri" w:eastAsia="Calibri" w:hAnsi="Calibri" w:cs="Calibri"/>
              </w:rPr>
              <w:t>Enter # of Individuals Receiving Topical Fluoride (Block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75" w14:textId="77777777">
            <w:pPr>
              <w:shd w:val="clear" w:color="auto" w:fill="FFFFFF"/>
              <w:spacing w:line="270" w:lineRule="atLeast"/>
              <w:rPr>
                <w:rFonts w:ascii="Calibri" w:eastAsia="Calibri" w:hAnsi="Calibri" w:cs="Calibri"/>
              </w:rPr>
            </w:pPr>
          </w:p>
        </w:tc>
      </w:tr>
      <w:tr w14:paraId="7F991F7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77" w14:textId="77777777">
            <w:pPr>
              <w:shd w:val="clear" w:color="auto" w:fill="EFEFEF"/>
              <w:spacing w:line="270" w:lineRule="atLeast"/>
              <w:rPr>
                <w:rFonts w:ascii="Calibri" w:eastAsia="Calibri" w:hAnsi="Calibri" w:cs="Calibri"/>
              </w:rPr>
            </w:pPr>
            <w:r>
              <w:rPr>
                <w:rFonts w:ascii="Calibri" w:eastAsia="Calibri" w:hAnsi="Calibri" w:cs="Calibri"/>
              </w:rPr>
              <w:t>Enter # of Individuals Receiving Diagnostic Services (Block 11)</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78" w14:textId="77777777">
            <w:pPr>
              <w:shd w:val="clear" w:color="auto" w:fill="EFEFEF"/>
              <w:spacing w:line="270" w:lineRule="atLeast"/>
              <w:rPr>
                <w:rFonts w:ascii="Calibri" w:eastAsia="Calibri" w:hAnsi="Calibri" w:cs="Calibri"/>
              </w:rPr>
            </w:pPr>
          </w:p>
        </w:tc>
      </w:tr>
      <w:tr w14:paraId="7F991F7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7A" w14:textId="77777777">
            <w:pPr>
              <w:shd w:val="clear" w:color="auto" w:fill="FFFFFF"/>
              <w:spacing w:line="270" w:lineRule="atLeast"/>
              <w:rPr>
                <w:rFonts w:ascii="Calibri" w:eastAsia="Calibri" w:hAnsi="Calibri" w:cs="Calibri"/>
              </w:rPr>
            </w:pPr>
            <w:r>
              <w:rPr>
                <w:rFonts w:ascii="Calibri" w:eastAsia="Calibri" w:hAnsi="Calibri" w:cs="Calibri"/>
              </w:rPr>
              <w:t>Enter</w:t>
            </w:r>
            <w:r>
              <w:rPr>
                <w:rFonts w:ascii="Calibri" w:eastAsia="Calibri" w:hAnsi="Calibri" w:cs="Calibri"/>
              </w:rPr>
              <w:t xml:space="preserve"> </w:t>
            </w:r>
            <w:r>
              <w:rPr>
                <w:rFonts w:ascii="Calibri" w:eastAsia="Calibri" w:hAnsi="Calibri" w:cs="Calibri"/>
              </w:rPr>
              <w:t># of Recipients</w:t>
            </w:r>
            <w:r>
              <w:rPr>
                <w:rFonts w:ascii="Calibri" w:eastAsia="Calibri" w:hAnsi="Calibri" w:cs="Calibri"/>
              </w:rPr>
              <w:t xml:space="preserve"> of Oral Health Education (Block 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7B" w14:textId="77777777">
            <w:pPr>
              <w:shd w:val="clear" w:color="auto" w:fill="FFFFFF"/>
              <w:spacing w:line="270" w:lineRule="atLeast"/>
              <w:rPr>
                <w:rFonts w:ascii="Calibri" w:eastAsia="Calibri" w:hAnsi="Calibri" w:cs="Calibri"/>
              </w:rPr>
            </w:pPr>
          </w:p>
        </w:tc>
      </w:tr>
      <w:tr w14:paraId="7F991F7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7D" w14:textId="77777777">
            <w:pPr>
              <w:shd w:val="clear" w:color="auto" w:fill="EFEFEF"/>
              <w:spacing w:line="270" w:lineRule="atLeast"/>
              <w:rPr>
                <w:rFonts w:ascii="Calibri" w:eastAsia="Calibri" w:hAnsi="Calibri" w:cs="Calibri"/>
              </w:rPr>
            </w:pPr>
            <w:r>
              <w:rPr>
                <w:rFonts w:ascii="Calibri" w:eastAsia="Calibri" w:hAnsi="Calibri" w:cs="Calibri"/>
              </w:rPr>
              <w:t>Enter # of Individuals Receiving an Oral Screening</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7E" w14:textId="77777777">
            <w:pPr>
              <w:shd w:val="clear" w:color="auto" w:fill="EFEFEF"/>
              <w:spacing w:line="270" w:lineRule="atLeast"/>
              <w:rPr>
                <w:rFonts w:ascii="Calibri" w:eastAsia="Calibri" w:hAnsi="Calibri" w:cs="Calibri"/>
              </w:rPr>
            </w:pPr>
          </w:p>
        </w:tc>
      </w:tr>
      <w:tr w14:paraId="7F991F8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80" w14:textId="77777777">
            <w:pPr>
              <w:shd w:val="clear" w:color="auto" w:fill="FFFFFF"/>
              <w:spacing w:line="270" w:lineRule="atLeast"/>
              <w:rPr>
                <w:rFonts w:ascii="Calibri" w:eastAsia="Calibri" w:hAnsi="Calibri" w:cs="Calibri"/>
              </w:rPr>
            </w:pPr>
            <w:r>
              <w:rPr>
                <w:rFonts w:ascii="Calibri" w:eastAsia="Calibri" w:hAnsi="Calibri" w:cs="Calibri"/>
              </w:rPr>
              <w:t>Enter # of Individuals Receiving a Referral for Dental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81" w14:textId="77777777">
            <w:pPr>
              <w:shd w:val="clear" w:color="auto" w:fill="FFFFFF"/>
              <w:spacing w:line="270" w:lineRule="atLeast"/>
              <w:rPr>
                <w:rFonts w:ascii="Calibri" w:eastAsia="Calibri" w:hAnsi="Calibri" w:cs="Calibri"/>
              </w:rPr>
            </w:pPr>
          </w:p>
        </w:tc>
      </w:tr>
      <w:tr w14:paraId="7F991F8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83" w14:textId="77777777">
            <w:pPr>
              <w:shd w:val="clear" w:color="auto" w:fill="EFEFEF"/>
              <w:spacing w:line="270" w:lineRule="atLeast"/>
              <w:rPr>
                <w:rFonts w:ascii="Calibri" w:eastAsia="Calibri" w:hAnsi="Calibri" w:cs="Calibri"/>
              </w:rPr>
            </w:pPr>
            <w:r>
              <w:rPr>
                <w:rFonts w:ascii="Calibri" w:eastAsia="Calibri" w:hAnsi="Calibri" w:cs="Calibri"/>
              </w:rPr>
              <w:t>Enter # of Individuals Receiving any other Type of Preventive Services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84" w14:textId="77777777">
            <w:pPr>
              <w:shd w:val="clear" w:color="auto" w:fill="EFEFEF"/>
              <w:spacing w:line="270" w:lineRule="atLeast"/>
              <w:rPr>
                <w:rFonts w:ascii="Calibri" w:eastAsia="Calibri" w:hAnsi="Calibri" w:cs="Calibri"/>
              </w:rPr>
            </w:pPr>
          </w:p>
        </w:tc>
      </w:tr>
    </w:tbl>
    <w:p w:rsidR="00223398" w:rsidRPr="00401F57" w14:paraId="7F991F86" w14:textId="77777777">
      <w:pPr>
        <w:rPr>
          <w:noProof/>
        </w:rPr>
      </w:pPr>
    </w:p>
    <w:p w:rsidR="00223398" w:rsidP="00741992" w14:paraId="7F991F87" w14:textId="77777777">
      <w:pPr>
        <w:rPr>
          <w:rFonts w:asciiTheme="majorHAnsi" w:hAnsiTheme="majorHAnsi"/>
        </w:rPr>
        <w:sectPr w:rsidSect="00741992">
          <w:footerReference w:type="default" r:id="rId49"/>
          <w:pgSz w:w="24480" w:h="15840" w:orient="landscape" w:code="3"/>
          <w:pgMar w:top="1008" w:right="1152" w:bottom="1008" w:left="1152" w:header="720" w:footer="720" w:gutter="0"/>
          <w:cols w:space="720"/>
          <w:docGrid w:linePitch="360"/>
        </w:sectPr>
      </w:pPr>
      <w:bookmarkStart w:id="1784" w:name="_GoBack_43"/>
      <w:bookmarkEnd w:id="1784"/>
    </w:p>
    <w:p w:rsidR="00223398" w:rsidRPr="00401F57" w:rsidP="00741992" w14:paraId="7F991F88" w14:textId="77777777">
      <w:pPr>
        <w:pStyle w:val="Heading2"/>
        <w:rPr>
          <w:rFonts w:ascii="Cambria" w:eastAsia="Cambria" w:hAnsi="Cambria" w:cs="Cambria"/>
          <w:noProof/>
          <w:color w:val="4F81BD"/>
          <w:sz w:val="26"/>
        </w:rPr>
      </w:pPr>
      <w:bookmarkStart w:id="1785" w:name="_Toc256002004"/>
      <w:bookmarkStart w:id="1786" w:name="_Toc256001935"/>
      <w:bookmarkStart w:id="1787" w:name="_Toc256001867"/>
      <w:bookmarkStart w:id="1788" w:name="_Toc256001800"/>
      <w:bookmarkStart w:id="1789" w:name="_Toc256001735"/>
      <w:bookmarkStart w:id="1790" w:name="_Toc256001671"/>
      <w:bookmarkStart w:id="1791" w:name="_Toc256001608"/>
      <w:bookmarkStart w:id="1792" w:name="_Toc256001546"/>
      <w:bookmarkStart w:id="1793" w:name="_Toc256001486"/>
      <w:bookmarkStart w:id="1794" w:name="_Toc256001427"/>
      <w:bookmarkStart w:id="1795" w:name="_Toc256001369"/>
      <w:r>
        <w:rPr>
          <w:rFonts w:ascii="Cambria" w:eastAsia="Cambria" w:hAnsi="Cambria" w:cs="Cambria"/>
          <w:noProof/>
          <w:color w:val="4F81BD"/>
          <w:sz w:val="26"/>
        </w:rPr>
        <w:t>12.5.   SOHWP-E: Promotional Events</w:t>
      </w:r>
      <w:bookmarkEnd w:id="1785"/>
      <w:bookmarkEnd w:id="1786"/>
      <w:bookmarkEnd w:id="1787"/>
      <w:bookmarkEnd w:id="1788"/>
      <w:bookmarkEnd w:id="1789"/>
      <w:bookmarkEnd w:id="1790"/>
      <w:bookmarkEnd w:id="1791"/>
      <w:bookmarkEnd w:id="1792"/>
      <w:bookmarkEnd w:id="1793"/>
      <w:bookmarkEnd w:id="1794"/>
      <w:bookmarkEnd w:id="1795"/>
    </w:p>
    <w:p w:rsidR="0043004B" w14:paraId="7F991F89" w14:textId="77777777">
      <w:pPr>
        <w:spacing w:after="200"/>
      </w:pPr>
      <w:r>
        <w:rPr>
          <w:rFonts w:ascii="Calibri" w:eastAsia="Calibri" w:hAnsi="Calibri" w:cs="Calibri"/>
          <w:color w:val="000000"/>
        </w:rPr>
        <w:t xml:space="preserve">In the table below, describe the programs that encourage children </w:t>
      </w:r>
      <w:r>
        <w:rPr>
          <w:rFonts w:ascii="Calibri" w:eastAsia="Calibri" w:hAnsi="Calibri" w:cs="Calibri"/>
          <w:color w:val="000000"/>
        </w:rPr>
        <w:t>going</w:t>
      </w:r>
      <w:r>
        <w:rPr>
          <w:rFonts w:ascii="Calibri" w:eastAsia="Calibri" w:hAnsi="Calibri" w:cs="Calibri"/>
          <w:color w:val="000000"/>
        </w:rPr>
        <w:t xml:space="preserve"> into oral health and science professions.</w:t>
      </w:r>
      <w:r>
        <w:rPr>
          <w:rFonts w:ascii="Calibri" w:eastAsia="Calibri" w:hAnsi="Calibri" w:cs="Calibri"/>
        </w:rPr>
        <w:t xml:space="preserve">  </w:t>
      </w:r>
      <w:r>
        <w:rPr>
          <w:rFonts w:ascii="Calibri" w:eastAsia="Calibri" w:hAnsi="Calibri" w:cs="Calibri"/>
          <w:color w:val="000000"/>
        </w:rPr>
        <w:t>Select a promotional event in the dropdown list and click ‘Add Record’.  In the data table, provide particulars related to this promotional event. If you wish to view data that were submitted in the prior reporting period, click on the 'View Prior Period Data' link and a read-only version of your most recent prior performance report will pop-up in a new screen.</w:t>
      </w:r>
    </w:p>
    <w:p w:rsidR="0043004B" w14:paraId="7F991F8A" w14:textId="77777777">
      <w:pPr>
        <w:rPr>
          <w:color w:val="000000"/>
        </w:rPr>
      </w:pPr>
      <w:r>
        <w:rPr>
          <w:color w:val="000000"/>
        </w:rPr>
        <w:t>.</w:t>
      </w:r>
    </w:p>
    <w:tbl>
      <w:tblPr>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0840"/>
        <w:gridCol w:w="4672"/>
      </w:tblGrid>
      <w:tr w14:paraId="7F991F8C" w14:textId="77777777">
        <w:tblPrEx>
          <w:tblW w:w="3500" w:type="pct"/>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F8B" w14:textId="77777777">
            <w:pPr>
              <w:shd w:val="clear" w:color="auto" w:fill="BBD5EA"/>
              <w:rPr>
                <w:b/>
                <w:bCs/>
                <w:color w:val="10405D"/>
              </w:rPr>
            </w:pPr>
            <w:r>
              <w:rPr>
                <w:b/>
                <w:bCs/>
                <w:color w:val="FF0000"/>
              </w:rPr>
              <w:t>*</w:t>
            </w:r>
            <w:r>
              <w:rPr>
                <w:b/>
                <w:bCs/>
                <w:color w:val="10405D"/>
              </w:rPr>
              <w:t xml:space="preserve">Add Type of Promotional Event </w:t>
            </w:r>
          </w:p>
        </w:tc>
      </w:tr>
      <w:tr w14:paraId="7F991F8F"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8D" w14:textId="77777777">
            <w:r>
              <w:t>Promotional Event</w:t>
            </w:r>
          </w:p>
        </w:tc>
        <w:tc>
          <w:tcPr>
            <w:tcW w:w="1500" w:type="pct"/>
            <w:tcBorders>
              <w:top w:val="single" w:sz="6" w:space="0" w:color="000000"/>
              <w:left w:val="single" w:sz="6" w:space="0" w:color="000000"/>
              <w:bottom w:val="single" w:sz="6" w:space="0" w:color="000000"/>
              <w:right w:val="single" w:sz="6" w:space="0" w:color="000000"/>
            </w:tcBorders>
            <w:shd w:val="clear" w:color="auto" w:fill="F4F6F9"/>
            <w:tcMar>
              <w:top w:w="15" w:type="dxa"/>
              <w:left w:w="150" w:type="dxa"/>
              <w:bottom w:w="15" w:type="dxa"/>
              <w:right w:w="150" w:type="dxa"/>
            </w:tcMar>
            <w:vAlign w:val="center"/>
          </w:tcPr>
          <w:p w:rsidR="0043004B" w14:paraId="7F991F8E" w14:textId="77777777">
            <w:pPr>
              <w:shd w:val="clear" w:color="auto" w:fill="F4F6F9"/>
            </w:pPr>
          </w:p>
        </w:tc>
      </w:tr>
      <w:tr w14:paraId="7F991F91" w14:textId="77777777">
        <w:tblPrEx>
          <w:tblW w:w="3500" w:type="pct"/>
          <w:tblCellSpacing w:w="15" w:type="dxa"/>
          <w:tblInd w:w="120" w:type="dxa"/>
          <w:tblCellMar>
            <w:top w:w="15" w:type="dxa"/>
            <w:left w:w="15" w:type="dxa"/>
            <w:bottom w:w="15" w:type="dxa"/>
            <w:right w:w="15" w:type="dxa"/>
          </w:tblCellMar>
          <w:tblLook w:val="04A0"/>
        </w:tblPrEx>
        <w:trPr>
          <w:tblCellSpacing w:w="15" w:type="dxa"/>
        </w:trPr>
        <w:tc>
          <w:tcPr>
            <w:tcW w:w="0" w:type="auto"/>
            <w:gridSpan w:val="2"/>
            <w:tcMar>
              <w:top w:w="15" w:type="dxa"/>
              <w:left w:w="15" w:type="dxa"/>
              <w:bottom w:w="15" w:type="dxa"/>
              <w:right w:w="15" w:type="dxa"/>
            </w:tcMar>
            <w:vAlign w:val="center"/>
          </w:tcPr>
          <w:p w:rsidR="0043004B" w14:paraId="7F991F90" w14:textId="77777777">
            <w:pPr>
              <w:rPr>
                <w:b/>
                <w:bCs/>
                <w:bdr w:val="single" w:sz="6" w:space="0" w:color="999999"/>
                <w:shd w:val="clear" w:color="auto" w:fill="F3F3F4"/>
              </w:rPr>
            </w:pPr>
            <w:r>
              <w:rPr>
                <w:b/>
                <w:bCs/>
                <w:bdr w:val="single" w:sz="6" w:space="0" w:color="999999"/>
                <w:shd w:val="clear" w:color="auto" w:fill="F3F3F4"/>
              </w:rPr>
              <w:t>Add Record</w:t>
            </w:r>
          </w:p>
        </w:tc>
      </w:tr>
    </w:tbl>
    <w:p w:rsidR="00223398" w:rsidRPr="00401F57" w14:paraId="7F991F92" w14:textId="77777777">
      <w:pPr>
        <w:rPr>
          <w:noProof/>
        </w:rPr>
      </w:pPr>
    </w:p>
    <w:p w:rsidR="00223398" w:rsidRPr="00401F57" w:rsidP="00741992" w14:paraId="7F991F93" w14:textId="77777777">
      <w:pPr>
        <w:rPr>
          <w:noProof/>
        </w:rPr>
      </w:pP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2535"/>
        <w:gridCol w:w="2942"/>
        <w:gridCol w:w="5587"/>
        <w:gridCol w:w="4936"/>
        <w:gridCol w:w="4848"/>
        <w:gridCol w:w="1192"/>
      </w:tblGrid>
      <w:tr w14:paraId="7F991F9A"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9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Type of Promotional Event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95"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 Promotional Events Held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96"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Type(s) of Local Organizations Involved in Promotional Events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97"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Enter Total # of Children Who Attended Promotional Events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98" w14:textId="77777777">
            <w:pPr>
              <w:shd w:val="clear" w:color="auto" w:fill="BBD5EA"/>
              <w:rPr>
                <w:rFonts w:ascii="Calibri" w:eastAsia="Calibri" w:hAnsi="Calibri" w:cs="Calibri"/>
                <w:b/>
                <w:bCs/>
                <w:color w:val="10405D"/>
              </w:rPr>
            </w:pPr>
            <w:r>
              <w:rPr>
                <w:rFonts w:ascii="Calibri" w:eastAsia="Calibri" w:hAnsi="Calibri" w:cs="Calibri"/>
                <w:b/>
                <w:bCs/>
                <w:color w:val="10405D"/>
              </w:rPr>
              <w:t>Select Type(s) of Materials Created for Promotional Events</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99"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1FA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9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r>
              <w:rPr>
                <w:rFonts w:ascii="Calibri" w:eastAsia="Calibri" w:hAnsi="Calibri" w:cs="Calibri"/>
                <w:b/>
                <w:bCs/>
                <w:color w:val="10405D"/>
              </w:rPr>
              <w:br/>
              <w:t>Block 13a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9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r>
              <w:rPr>
                <w:rFonts w:ascii="Calibri" w:eastAsia="Calibri" w:hAnsi="Calibri" w:cs="Calibri"/>
                <w:b/>
                <w:bCs/>
                <w:color w:val="10405D"/>
              </w:rPr>
              <w:br/>
              <w:t>Block 13b</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F9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r>
              <w:rPr>
                <w:rFonts w:ascii="Calibri" w:eastAsia="Calibri" w:hAnsi="Calibri" w:cs="Calibri"/>
                <w:b/>
                <w:bCs/>
                <w:color w:val="10405D"/>
              </w:rPr>
              <w:br/>
              <w:t>Block 13c</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9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r>
              <w:rPr>
                <w:rFonts w:ascii="Calibri" w:eastAsia="Calibri" w:hAnsi="Calibri" w:cs="Calibri"/>
                <w:b/>
                <w:bCs/>
                <w:color w:val="10405D"/>
              </w:rPr>
              <w:br/>
              <w:t>Block 13d</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1F9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r>
              <w:rPr>
                <w:rFonts w:ascii="Calibri" w:eastAsia="Calibri" w:hAnsi="Calibri" w:cs="Calibri"/>
                <w:b/>
                <w:bCs/>
                <w:color w:val="10405D"/>
              </w:rPr>
              <w:br/>
              <w:t>Block 13e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A0" w14:textId="77777777">
            <w:pPr>
              <w:shd w:val="clear" w:color="auto" w:fill="BBD5EA"/>
              <w:jc w:val="center"/>
              <w:rPr>
                <w:rFonts w:ascii="Calibri" w:eastAsia="Calibri" w:hAnsi="Calibri" w:cs="Calibri"/>
                <w:b/>
                <w:bCs/>
                <w:color w:val="10405D"/>
              </w:rPr>
            </w:pPr>
          </w:p>
        </w:tc>
      </w:tr>
      <w:tr w14:paraId="7F991FA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A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A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A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A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A6"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1FA7" w14:textId="77777777">
            <w:pPr>
              <w:rPr>
                <w:rFonts w:ascii="Calibri" w:eastAsia="Calibri" w:hAnsi="Calibri" w:cs="Calibri"/>
              </w:rPr>
            </w:pPr>
          </w:p>
        </w:tc>
      </w:tr>
    </w:tbl>
    <w:p w:rsidR="00223398" w:rsidRPr="00401F57" w14:paraId="7F991FA9" w14:textId="77777777">
      <w:pPr>
        <w:rPr>
          <w:noProof/>
        </w:rPr>
      </w:pPr>
    </w:p>
    <w:p w:rsidR="00223398" w:rsidP="00741992" w14:paraId="7F991FAA" w14:textId="77777777">
      <w:pPr>
        <w:rPr>
          <w:rFonts w:asciiTheme="majorHAnsi" w:hAnsiTheme="majorHAnsi"/>
        </w:rPr>
        <w:sectPr w:rsidSect="00741992">
          <w:footerReference w:type="default" r:id="rId50"/>
          <w:pgSz w:w="24480" w:h="15840" w:orient="landscape" w:code="3"/>
          <w:pgMar w:top="1008" w:right="1152" w:bottom="1008" w:left="1152" w:header="720" w:footer="720" w:gutter="0"/>
          <w:cols w:space="720"/>
          <w:docGrid w:linePitch="360"/>
        </w:sectPr>
      </w:pPr>
      <w:bookmarkStart w:id="1796" w:name="_GoBack_44"/>
      <w:bookmarkEnd w:id="1796"/>
    </w:p>
    <w:p w:rsidR="00223398" w:rsidRPr="00401F57" w:rsidP="00741992" w14:paraId="7F991FAB" w14:textId="77777777">
      <w:pPr>
        <w:pStyle w:val="Heading2"/>
        <w:rPr>
          <w:rFonts w:ascii="Cambria" w:eastAsia="Cambria" w:hAnsi="Cambria" w:cs="Cambria"/>
          <w:noProof/>
          <w:color w:val="4F81BD"/>
          <w:sz w:val="26"/>
        </w:rPr>
      </w:pPr>
      <w:bookmarkStart w:id="1797" w:name="_Toc256002005"/>
      <w:bookmarkStart w:id="1798" w:name="_Toc256001936"/>
      <w:bookmarkStart w:id="1799" w:name="_Toc256001868"/>
      <w:bookmarkStart w:id="1800" w:name="_Toc256001801"/>
      <w:bookmarkStart w:id="1801" w:name="_Toc256001736"/>
      <w:bookmarkStart w:id="1802" w:name="_Toc256001672"/>
      <w:bookmarkStart w:id="1803" w:name="_Toc256001609"/>
      <w:bookmarkStart w:id="1804" w:name="_Toc256001547"/>
      <w:bookmarkStart w:id="1805" w:name="_Toc256001487"/>
      <w:bookmarkStart w:id="1806" w:name="_Toc256001428"/>
      <w:r>
        <w:rPr>
          <w:rFonts w:ascii="Cambria" w:eastAsia="Cambria" w:hAnsi="Cambria" w:cs="Cambria"/>
          <w:noProof/>
          <w:color w:val="4F81BD"/>
          <w:sz w:val="26"/>
        </w:rPr>
        <w:t>12.6.   SOHWP-F: State Dental Offices</w:t>
      </w:r>
      <w:bookmarkEnd w:id="1797"/>
      <w:bookmarkEnd w:id="1798"/>
      <w:bookmarkEnd w:id="1799"/>
      <w:bookmarkEnd w:id="1800"/>
      <w:bookmarkEnd w:id="1801"/>
      <w:bookmarkEnd w:id="1802"/>
      <w:bookmarkEnd w:id="1803"/>
      <w:bookmarkEnd w:id="1804"/>
      <w:bookmarkEnd w:id="1805"/>
      <w:bookmarkEnd w:id="1806"/>
    </w:p>
    <w:p w:rsidR="0043004B" w14:paraId="7F991FAC" w14:textId="77777777">
      <w:pPr>
        <w:spacing w:after="200"/>
      </w:pPr>
      <w:r>
        <w:rPr>
          <w:rFonts w:ascii="Calibri" w:eastAsia="Calibri" w:hAnsi="Calibri" w:cs="Calibri"/>
          <w:color w:val="000000"/>
        </w:rPr>
        <w:t>Answer each question below for the reporting period. If you wish to view data that were submitted in the prior reporting period, click on the 'View Prior Period Data' link and a read-only version of your most recent prior performance report will pop-up in a new screen.</w:t>
      </w: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2503"/>
        <w:gridCol w:w="2803"/>
        <w:gridCol w:w="1443"/>
        <w:gridCol w:w="2551"/>
        <w:gridCol w:w="1440"/>
        <w:gridCol w:w="1445"/>
        <w:gridCol w:w="1100"/>
        <w:gridCol w:w="833"/>
        <w:gridCol w:w="1443"/>
        <w:gridCol w:w="2474"/>
        <w:gridCol w:w="1440"/>
        <w:gridCol w:w="1445"/>
        <w:gridCol w:w="1120"/>
      </w:tblGrid>
      <w:tr w14:paraId="7F991FB1"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A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a new state dental office was created</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AE"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a new state dental officer position was created</w:t>
            </w:r>
          </w:p>
        </w:tc>
        <w:tc>
          <w:tcPr>
            <w:tcW w:w="0" w:type="auto"/>
            <w:gridSpan w:val="6"/>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AF"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Enter # of new support staff members hired</w:t>
            </w:r>
          </w:p>
        </w:tc>
        <w:tc>
          <w:tcPr>
            <w:tcW w:w="0" w:type="auto"/>
            <w:gridSpan w:val="5"/>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B0"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staff members hired in a previous reporting period have been retained</w:t>
            </w:r>
          </w:p>
        </w:tc>
      </w:tr>
      <w:tr w14:paraId="7F991FB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43004B" w14:paraId="7F991FB2" w14:textId="77777777">
            <w:pPr>
              <w:rPr>
                <w:rFonts w:ascii="Calibri" w:eastAsia="Calibri" w:hAnsi="Calibri" w:cs="Calibri"/>
                <w:b/>
                <w:bCs/>
                <w:color w:val="10405D"/>
                <w:sz w:val="22"/>
                <w:szCs w:val="22"/>
              </w:rPr>
            </w:pPr>
          </w:p>
        </w:tc>
        <w:tc>
          <w:tcPr>
            <w:tcW w:w="0" w:type="auto"/>
            <w:vMerge/>
            <w:tcBorders>
              <w:top w:val="single" w:sz="6" w:space="0" w:color="000000"/>
              <w:left w:val="single" w:sz="6" w:space="0" w:color="000000"/>
              <w:right w:val="single" w:sz="6" w:space="0" w:color="000000"/>
            </w:tcBorders>
            <w:vAlign w:val="center"/>
          </w:tcPr>
          <w:p w:rsidR="0043004B" w14:paraId="7F991FB3" w14:textId="77777777">
            <w:pPr>
              <w:rPr>
                <w:rFonts w:ascii="Calibri" w:eastAsia="Calibri" w:hAnsi="Calibri" w:cs="Calibri"/>
                <w:b/>
                <w:bCs/>
                <w:color w:val="10405D"/>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4"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Administrative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5"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Dentists, dental hygienists, oral health coordination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6"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Fluoridation expert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7"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Epidemiologist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8"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Statistician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9"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Other</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A"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Administrative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B"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Dentist, Dental hygienist oral health coordination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C"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Fluoridation expert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D"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Epidemiologist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BE"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Statistician</w:t>
            </w:r>
          </w:p>
        </w:tc>
      </w:tr>
      <w:tr w14:paraId="7F991FC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0"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w:t>
            </w:r>
            <w:r>
              <w:rPr>
                <w:rFonts w:ascii="Calibri" w:eastAsia="Calibri" w:hAnsi="Calibri" w:cs="Calibri"/>
                <w:b/>
                <w:bCs/>
                <w:color w:val="10405D"/>
                <w:sz w:val="22"/>
                <w:szCs w:val="22"/>
              </w:rPr>
              <w:br/>
              <w:t>Block 14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(2)</w:t>
            </w:r>
            <w:r>
              <w:rPr>
                <w:rFonts w:ascii="Calibri" w:eastAsia="Calibri" w:hAnsi="Calibri" w:cs="Calibri"/>
                <w:b/>
                <w:bCs/>
                <w:color w:val="10405D"/>
                <w:sz w:val="22"/>
                <w:szCs w:val="22"/>
              </w:rPr>
              <w:br/>
              <w:t>Block 15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2"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(3)</w:t>
            </w:r>
            <w:r>
              <w:rPr>
                <w:rFonts w:ascii="Calibri" w:eastAsia="Calibri" w:hAnsi="Calibri" w:cs="Calibri"/>
                <w:b/>
                <w:bCs/>
                <w:color w:val="10405D"/>
                <w:sz w:val="22"/>
                <w:szCs w:val="22"/>
              </w:rPr>
              <w:br/>
              <w:t>Block 16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3"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(4)</w:t>
            </w:r>
            <w:r>
              <w:rPr>
                <w:rFonts w:ascii="Calibri" w:eastAsia="Calibri" w:hAnsi="Calibri" w:cs="Calibri"/>
                <w:b/>
                <w:bCs/>
                <w:color w:val="10405D"/>
                <w:sz w:val="22"/>
                <w:szCs w:val="22"/>
              </w:rPr>
              <w:br/>
              <w:t>Block 17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4"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(5)</w:t>
            </w:r>
            <w:r>
              <w:rPr>
                <w:rFonts w:ascii="Calibri" w:eastAsia="Calibri" w:hAnsi="Calibri" w:cs="Calibri"/>
                <w:b/>
                <w:bCs/>
                <w:color w:val="10405D"/>
                <w:sz w:val="22"/>
                <w:szCs w:val="22"/>
              </w:rPr>
              <w:br/>
              <w:t>Block 18</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5"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(6)</w:t>
            </w:r>
            <w:r>
              <w:rPr>
                <w:rFonts w:ascii="Calibri" w:eastAsia="Calibri" w:hAnsi="Calibri" w:cs="Calibri"/>
                <w:b/>
                <w:bCs/>
                <w:color w:val="10405D"/>
                <w:sz w:val="22"/>
                <w:szCs w:val="22"/>
              </w:rPr>
              <w:br/>
              <w:t>Block 19</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6"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(7)</w:t>
            </w:r>
            <w:r>
              <w:rPr>
                <w:rFonts w:ascii="Calibri" w:eastAsia="Calibri" w:hAnsi="Calibri" w:cs="Calibri"/>
                <w:b/>
                <w:bCs/>
                <w:color w:val="10405D"/>
                <w:sz w:val="22"/>
                <w:szCs w:val="22"/>
              </w:rPr>
              <w:br/>
              <w:t>Block 20</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7"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(8)</w:t>
            </w:r>
            <w:r>
              <w:rPr>
                <w:rFonts w:ascii="Calibri" w:eastAsia="Calibri" w:hAnsi="Calibri" w:cs="Calibri"/>
                <w:b/>
                <w:bCs/>
                <w:color w:val="10405D"/>
                <w:sz w:val="22"/>
                <w:szCs w:val="22"/>
              </w:rPr>
              <w:br/>
              <w:t>Block 21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8"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(9)</w:t>
            </w:r>
            <w:r>
              <w:rPr>
                <w:rFonts w:ascii="Calibri" w:eastAsia="Calibri" w:hAnsi="Calibri" w:cs="Calibri"/>
                <w:b/>
                <w:bCs/>
                <w:color w:val="10405D"/>
                <w:sz w:val="22"/>
                <w:szCs w:val="22"/>
              </w:rPr>
              <w:br/>
              <w:t>Block 16a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9"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(10)</w:t>
            </w:r>
            <w:r>
              <w:rPr>
                <w:rFonts w:ascii="Calibri" w:eastAsia="Calibri" w:hAnsi="Calibri" w:cs="Calibri"/>
                <w:b/>
                <w:bCs/>
                <w:color w:val="10405D"/>
                <w:sz w:val="22"/>
                <w:szCs w:val="22"/>
              </w:rPr>
              <w:br/>
              <w:t>Block 17a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A"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(11)</w:t>
            </w:r>
            <w:r>
              <w:rPr>
                <w:rFonts w:ascii="Calibri" w:eastAsia="Calibri" w:hAnsi="Calibri" w:cs="Calibri"/>
                <w:b/>
                <w:bCs/>
                <w:color w:val="10405D"/>
                <w:sz w:val="22"/>
                <w:szCs w:val="22"/>
              </w:rPr>
              <w:br/>
              <w:t>Block 18a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B"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(12)</w:t>
            </w:r>
            <w:r>
              <w:rPr>
                <w:rFonts w:ascii="Calibri" w:eastAsia="Calibri" w:hAnsi="Calibri" w:cs="Calibri"/>
                <w:b/>
                <w:bCs/>
                <w:color w:val="10405D"/>
                <w:sz w:val="22"/>
                <w:szCs w:val="22"/>
              </w:rPr>
              <w:br/>
              <w:t>Block 19a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CC"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(13)</w:t>
            </w:r>
            <w:r>
              <w:rPr>
                <w:rFonts w:ascii="Calibri" w:eastAsia="Calibri" w:hAnsi="Calibri" w:cs="Calibri"/>
                <w:b/>
                <w:bCs/>
                <w:color w:val="10405D"/>
                <w:sz w:val="22"/>
                <w:szCs w:val="22"/>
              </w:rPr>
              <w:br/>
              <w:t>Block 20a</w:t>
            </w:r>
          </w:p>
        </w:tc>
      </w:tr>
      <w:tr w14:paraId="7F991FD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CE"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CF"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0"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1"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2"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3"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4"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5"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6"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7"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8"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9" w14:textId="77777777">
            <w:pPr>
              <w:shd w:val="clear" w:color="auto" w:fill="FFFFFF"/>
              <w:spacing w:line="270" w:lineRule="atLeast"/>
              <w:jc w:val="center"/>
              <w:rPr>
                <w:rFonts w:ascii="Calibri" w:eastAsia="Calibri" w:hAnsi="Calibri" w:cs="Calibri"/>
                <w:color w:val="000000"/>
                <w:sz w:val="22"/>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DA" w14:textId="77777777">
            <w:pPr>
              <w:shd w:val="clear" w:color="auto" w:fill="FFFFFF"/>
              <w:spacing w:line="270" w:lineRule="atLeast"/>
              <w:jc w:val="center"/>
              <w:rPr>
                <w:rFonts w:ascii="Calibri" w:eastAsia="Calibri" w:hAnsi="Calibri" w:cs="Calibri"/>
                <w:color w:val="000000"/>
                <w:sz w:val="22"/>
                <w:szCs w:val="22"/>
              </w:rPr>
            </w:pPr>
          </w:p>
        </w:tc>
      </w:tr>
    </w:tbl>
    <w:p w:rsidR="00223398" w:rsidRPr="00401F57" w14:paraId="7F991FDC" w14:textId="77777777">
      <w:pPr>
        <w:rPr>
          <w:noProof/>
        </w:rPr>
      </w:pPr>
    </w:p>
    <w:tbl>
      <w:tblPr>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
      <w:tblGrid>
        <w:gridCol w:w="8143"/>
      </w:tblGrid>
      <w:tr w14:paraId="7F991FDE" w14:textId="77777777">
        <w:tblPrEx>
          <w:tblW w:w="0" w:type="auto"/>
          <w:tblCellSpacing w:w="15" w:type="dxa"/>
          <w:tblInd w:w="120" w:type="dxa"/>
          <w:tblBorders>
            <w:top w:val="nil"/>
            <w:left w:val="nil"/>
            <w:bottom w:val="nil"/>
            <w:right w:val="nil"/>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1FDD" w14:textId="77777777">
            <w:pPr>
              <w:shd w:val="clear" w:color="auto" w:fill="BBD5EA"/>
              <w:jc w:val="center"/>
              <w:rPr>
                <w:rFonts w:ascii="Calibri" w:eastAsia="Calibri" w:hAnsi="Calibri" w:cs="Calibri"/>
                <w:b/>
                <w:bCs/>
                <w:color w:val="10405D"/>
                <w:sz w:val="22"/>
                <w:szCs w:val="22"/>
              </w:rPr>
            </w:pPr>
            <w:r>
              <w:rPr>
                <w:rFonts w:ascii="Calibri" w:eastAsia="Calibri" w:hAnsi="Calibri" w:cs="Calibri"/>
                <w:b/>
                <w:bCs/>
                <w:color w:val="10405D"/>
                <w:sz w:val="22"/>
                <w:szCs w:val="22"/>
              </w:rPr>
              <w:t>Select whether staff members hired in a previous reporting period have been retained</w:t>
            </w:r>
          </w:p>
        </w:tc>
      </w:tr>
      <w:tr w14:paraId="7F991FE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1FDF" w14:textId="77777777">
            <w:pPr>
              <w:shd w:val="clear" w:color="auto" w:fill="D9D9D9"/>
              <w:jc w:val="center"/>
              <w:rPr>
                <w:rFonts w:ascii="Calibri" w:eastAsia="Calibri" w:hAnsi="Calibri" w:cs="Calibri"/>
                <w:b/>
                <w:bCs/>
                <w:color w:val="000000"/>
                <w:sz w:val="22"/>
                <w:szCs w:val="22"/>
              </w:rPr>
            </w:pPr>
            <w:r>
              <w:rPr>
                <w:rFonts w:ascii="Calibri" w:eastAsia="Calibri" w:hAnsi="Calibri" w:cs="Calibri"/>
                <w:b/>
                <w:bCs/>
                <w:color w:val="000000"/>
                <w:sz w:val="22"/>
                <w:szCs w:val="22"/>
              </w:rPr>
              <w:t>Other</w:t>
            </w:r>
          </w:p>
        </w:tc>
      </w:tr>
      <w:tr w14:paraId="7F991FE2"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14:paraId="7F991FE1" w14:textId="77777777">
            <w:pPr>
              <w:shd w:val="clear" w:color="auto" w:fill="8DB3E2"/>
              <w:jc w:val="center"/>
              <w:rPr>
                <w:rFonts w:ascii="Calibri" w:eastAsia="Calibri" w:hAnsi="Calibri" w:cs="Calibri"/>
                <w:b/>
                <w:bCs/>
                <w:color w:val="10405D"/>
                <w:sz w:val="22"/>
                <w:szCs w:val="22"/>
              </w:rPr>
            </w:pPr>
            <w:r>
              <w:rPr>
                <w:rFonts w:ascii="Calibri" w:eastAsia="Calibri" w:hAnsi="Calibri" w:cs="Calibri"/>
                <w:b/>
                <w:bCs/>
                <w:color w:val="10405D"/>
                <w:sz w:val="22"/>
                <w:szCs w:val="22"/>
              </w:rPr>
              <w:br/>
              <w:t>(14)</w:t>
            </w:r>
            <w:r>
              <w:rPr>
                <w:rFonts w:ascii="Calibri" w:eastAsia="Calibri" w:hAnsi="Calibri" w:cs="Calibri"/>
                <w:b/>
                <w:bCs/>
                <w:color w:val="10405D"/>
                <w:sz w:val="22"/>
                <w:szCs w:val="22"/>
              </w:rPr>
              <w:br/>
              <w:t>Block 21a</w:t>
            </w:r>
          </w:p>
        </w:tc>
      </w:tr>
      <w:tr w14:paraId="7F991FE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E3" w14:textId="77777777">
            <w:pPr>
              <w:shd w:val="clear" w:color="auto" w:fill="FFFFFF"/>
              <w:spacing w:line="270" w:lineRule="atLeast"/>
              <w:jc w:val="center"/>
              <w:rPr>
                <w:rFonts w:ascii="Calibri" w:eastAsia="Calibri" w:hAnsi="Calibri" w:cs="Calibri"/>
                <w:color w:val="000000"/>
                <w:sz w:val="22"/>
                <w:szCs w:val="22"/>
              </w:rPr>
            </w:pPr>
          </w:p>
        </w:tc>
      </w:tr>
    </w:tbl>
    <w:p w:rsidR="00223398" w:rsidRPr="00401F57" w14:paraId="7F991FE5" w14:textId="77777777">
      <w:pPr>
        <w:rPr>
          <w:noProof/>
        </w:rPr>
      </w:pPr>
    </w:p>
    <w:p w:rsidR="00223398" w:rsidRPr="00401F57" w14:paraId="7F991FE6" w14:textId="77777777">
      <w:pPr>
        <w:rPr>
          <w:noProof/>
        </w:rPr>
      </w:pPr>
    </w:p>
    <w:p w:rsidR="00223398" w:rsidP="00741992" w14:paraId="7F991FE7" w14:textId="77777777">
      <w:pPr>
        <w:rPr>
          <w:rFonts w:asciiTheme="majorHAnsi" w:hAnsiTheme="majorHAnsi"/>
        </w:rPr>
        <w:sectPr w:rsidSect="00741992">
          <w:footerReference w:type="default" r:id="rId51"/>
          <w:pgSz w:w="24480" w:h="15840" w:orient="landscape" w:code="3"/>
          <w:pgMar w:top="1008" w:right="1152" w:bottom="1008" w:left="1152" w:header="720" w:footer="720" w:gutter="0"/>
          <w:cols w:space="720"/>
          <w:docGrid w:linePitch="360"/>
        </w:sectPr>
      </w:pPr>
      <w:bookmarkStart w:id="1807" w:name="_GoBack_45"/>
      <w:bookmarkEnd w:id="1807"/>
    </w:p>
    <w:p w:rsidR="00223398" w:rsidRPr="00401F57" w:rsidP="00741992" w14:paraId="7F991FE8" w14:textId="77777777">
      <w:pPr>
        <w:pStyle w:val="Heading2"/>
        <w:rPr>
          <w:rFonts w:ascii="Cambria" w:eastAsia="Cambria" w:hAnsi="Cambria" w:cs="Cambria"/>
          <w:noProof/>
          <w:color w:val="4F81BD"/>
          <w:sz w:val="26"/>
        </w:rPr>
      </w:pPr>
      <w:bookmarkStart w:id="1808" w:name="_Toc256002006"/>
      <w:bookmarkStart w:id="1809" w:name="_Toc256001937"/>
      <w:bookmarkStart w:id="1810" w:name="_Toc256001869"/>
      <w:bookmarkStart w:id="1811" w:name="_Toc256001802"/>
      <w:bookmarkStart w:id="1812" w:name="_Toc256001737"/>
      <w:bookmarkStart w:id="1813" w:name="_Toc256001673"/>
      <w:bookmarkStart w:id="1814" w:name="_Toc256001610"/>
      <w:bookmarkStart w:id="1815" w:name="_Toc256001548"/>
      <w:bookmarkStart w:id="1816" w:name="_Toc256001488"/>
      <w:r>
        <w:rPr>
          <w:rFonts w:ascii="Cambria" w:eastAsia="Cambria" w:hAnsi="Cambria" w:cs="Cambria"/>
          <w:noProof/>
          <w:color w:val="4F81BD"/>
          <w:sz w:val="26"/>
        </w:rPr>
        <w:t>12.7.   SOHWP-G: Other Activities</w:t>
      </w:r>
      <w:bookmarkEnd w:id="1808"/>
      <w:bookmarkEnd w:id="1809"/>
      <w:bookmarkEnd w:id="1810"/>
      <w:bookmarkEnd w:id="1811"/>
      <w:bookmarkEnd w:id="1812"/>
      <w:bookmarkEnd w:id="1813"/>
      <w:bookmarkEnd w:id="1814"/>
      <w:bookmarkEnd w:id="1815"/>
      <w:bookmarkEnd w:id="1816"/>
    </w:p>
    <w:p w:rsidR="0043004B" w14:paraId="7F991FE9" w14:textId="77777777">
      <w:pPr>
        <w:spacing w:after="240"/>
      </w:pPr>
      <w:r>
        <w:rPr>
          <w:rFonts w:ascii="Calibri" w:eastAsia="Calibri" w:hAnsi="Calibri" w:cs="Calibri"/>
          <w:color w:val="000000"/>
        </w:rPr>
        <w:t>Describe activities conducted. If you wish to view data that were submitted in the prior reporting period, click on the 'View Prior Period Data' link and a read-only version of your most recent prior performance report will pop-up in a new screen.</w:t>
      </w:r>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3762"/>
        <w:gridCol w:w="336"/>
      </w:tblGrid>
      <w:tr w14:paraId="7F991FEB"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vAlign w:val="center"/>
          </w:tcPr>
          <w:p w:rsidR="0043004B" w14:paraId="7F991FEA" w14:textId="77777777">
            <w:pPr>
              <w:shd w:val="clear" w:color="auto" w:fill="BBD5EA"/>
              <w:rPr>
                <w:rFonts w:ascii="Calibri" w:eastAsia="Calibri" w:hAnsi="Calibri" w:cs="Calibri"/>
                <w:b/>
                <w:bCs/>
                <w:color w:val="10405D"/>
              </w:rPr>
            </w:pPr>
            <w:r>
              <w:rPr>
                <w:rFonts w:ascii="Calibri" w:eastAsia="Calibri" w:hAnsi="Calibri" w:cs="Calibri"/>
                <w:b/>
                <w:bCs/>
                <w:color w:val="FF0000"/>
              </w:rPr>
              <w:t>*</w:t>
            </w:r>
            <w:r>
              <w:rPr>
                <w:rFonts w:ascii="Calibri" w:eastAsia="Calibri" w:hAnsi="Calibri" w:cs="Calibri"/>
                <w:b/>
                <w:bCs/>
                <w:color w:val="10405D"/>
              </w:rPr>
              <w:t>Other Activities</w:t>
            </w:r>
          </w:p>
        </w:tc>
      </w:tr>
      <w:tr w14:paraId="7F991FE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EC" w14:textId="77777777">
            <w:pPr>
              <w:shd w:val="clear" w:color="auto" w:fill="FFFFFF"/>
              <w:spacing w:line="270" w:lineRule="atLeast"/>
              <w:rPr>
                <w:rFonts w:ascii="Calibri" w:eastAsia="Calibri" w:hAnsi="Calibri" w:cs="Calibri"/>
              </w:rPr>
            </w:pPr>
            <w:r>
              <w:rPr>
                <w:rFonts w:ascii="Calibri" w:eastAsia="Calibri" w:hAnsi="Calibri" w:cs="Calibri"/>
              </w:rPr>
              <w:t>Policy (Block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ED" w14:textId="77777777">
            <w:pPr>
              <w:shd w:val="clear" w:color="auto" w:fill="FFFFFF"/>
              <w:spacing w:line="270" w:lineRule="atLeast"/>
              <w:rPr>
                <w:rFonts w:ascii="Calibri" w:eastAsia="Calibri" w:hAnsi="Calibri" w:cs="Calibri"/>
              </w:rPr>
            </w:pPr>
          </w:p>
        </w:tc>
      </w:tr>
      <w:tr w14:paraId="7F991FF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EF" w14:textId="77777777">
            <w:pPr>
              <w:shd w:val="clear" w:color="auto" w:fill="EFEFEF"/>
              <w:spacing w:line="270" w:lineRule="atLeast"/>
              <w:rPr>
                <w:rFonts w:ascii="Calibri" w:eastAsia="Calibri" w:hAnsi="Calibri" w:cs="Calibri"/>
              </w:rPr>
            </w:pPr>
            <w:r>
              <w:rPr>
                <w:rFonts w:ascii="Calibri" w:eastAsia="Calibri" w:hAnsi="Calibri" w:cs="Calibri"/>
              </w:rPr>
              <w:t>Grants Contracts (Block 22)</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F0" w14:textId="77777777">
            <w:pPr>
              <w:shd w:val="clear" w:color="auto" w:fill="EFEFEF"/>
              <w:spacing w:line="270" w:lineRule="atLeast"/>
              <w:rPr>
                <w:rFonts w:ascii="Calibri" w:eastAsia="Calibri" w:hAnsi="Calibri" w:cs="Calibri"/>
              </w:rPr>
            </w:pPr>
          </w:p>
        </w:tc>
      </w:tr>
      <w:tr w14:paraId="7F991FF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F2" w14:textId="77777777">
            <w:pPr>
              <w:shd w:val="clear" w:color="auto" w:fill="FFFFFF"/>
              <w:spacing w:line="270" w:lineRule="atLeast"/>
              <w:rPr>
                <w:rFonts w:ascii="Calibri" w:eastAsia="Calibri" w:hAnsi="Calibri" w:cs="Calibri"/>
              </w:rPr>
            </w:pPr>
            <w:r>
              <w:rPr>
                <w:rFonts w:ascii="Calibri" w:eastAsia="Calibri" w:hAnsi="Calibri" w:cs="Calibri"/>
              </w:rPr>
              <w:t>Strategic Efforts (Block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F3" w14:textId="77777777">
            <w:pPr>
              <w:shd w:val="clear" w:color="auto" w:fill="FFFFFF"/>
              <w:spacing w:line="270" w:lineRule="atLeast"/>
              <w:rPr>
                <w:rFonts w:ascii="Calibri" w:eastAsia="Calibri" w:hAnsi="Calibri" w:cs="Calibri"/>
              </w:rPr>
            </w:pPr>
          </w:p>
        </w:tc>
      </w:tr>
      <w:tr w14:paraId="7F991FF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F5" w14:textId="77777777">
            <w:pPr>
              <w:shd w:val="clear" w:color="auto" w:fill="EFEFEF"/>
              <w:spacing w:line="270" w:lineRule="atLeast"/>
              <w:rPr>
                <w:rFonts w:ascii="Calibri" w:eastAsia="Calibri" w:hAnsi="Calibri" w:cs="Calibri"/>
              </w:rPr>
            </w:pPr>
            <w:r>
              <w:rPr>
                <w:rFonts w:ascii="Calibri" w:eastAsia="Calibri" w:hAnsi="Calibri" w:cs="Calibri"/>
              </w:rPr>
              <w:t>Partnerships (Block 22)</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F6" w14:textId="77777777">
            <w:pPr>
              <w:shd w:val="clear" w:color="auto" w:fill="EFEFEF"/>
              <w:spacing w:line="270" w:lineRule="atLeast"/>
              <w:rPr>
                <w:rFonts w:ascii="Calibri" w:eastAsia="Calibri" w:hAnsi="Calibri" w:cs="Calibri"/>
              </w:rPr>
            </w:pPr>
          </w:p>
        </w:tc>
      </w:tr>
      <w:tr w14:paraId="7F991FF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F8" w14:textId="77777777">
            <w:pPr>
              <w:shd w:val="clear" w:color="auto" w:fill="FFFFFF"/>
              <w:spacing w:line="270" w:lineRule="atLeast"/>
              <w:rPr>
                <w:rFonts w:ascii="Calibri" w:eastAsia="Calibri" w:hAnsi="Calibri" w:cs="Calibri"/>
              </w:rPr>
            </w:pPr>
            <w:r>
              <w:rPr>
                <w:rFonts w:ascii="Calibri" w:eastAsia="Calibri" w:hAnsi="Calibri" w:cs="Calibri"/>
              </w:rPr>
              <w:t>Training (Block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F9" w14:textId="77777777">
            <w:pPr>
              <w:shd w:val="clear" w:color="auto" w:fill="FFFFFF"/>
              <w:spacing w:line="270" w:lineRule="atLeast"/>
              <w:rPr>
                <w:rFonts w:ascii="Calibri" w:eastAsia="Calibri" w:hAnsi="Calibri" w:cs="Calibri"/>
              </w:rPr>
            </w:pPr>
          </w:p>
        </w:tc>
      </w:tr>
      <w:tr w14:paraId="7F991FF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FB" w14:textId="77777777">
            <w:pPr>
              <w:shd w:val="clear" w:color="auto" w:fill="EFEFEF"/>
              <w:spacing w:line="270" w:lineRule="atLeast"/>
              <w:rPr>
                <w:rFonts w:ascii="Calibri" w:eastAsia="Calibri" w:hAnsi="Calibri" w:cs="Calibri"/>
              </w:rPr>
            </w:pPr>
            <w:r>
              <w:rPr>
                <w:rFonts w:ascii="Calibri" w:eastAsia="Calibri" w:hAnsi="Calibri" w:cs="Calibri"/>
              </w:rPr>
              <w:t>Prevention Activity (Block 22)</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1FFC" w14:textId="77777777">
            <w:pPr>
              <w:shd w:val="clear" w:color="auto" w:fill="EFEFEF"/>
              <w:spacing w:line="270" w:lineRule="atLeast"/>
              <w:rPr>
                <w:rFonts w:ascii="Calibri" w:eastAsia="Calibri" w:hAnsi="Calibri" w:cs="Calibri"/>
              </w:rPr>
            </w:pPr>
          </w:p>
        </w:tc>
      </w:tr>
      <w:tr w14:paraId="7F99200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FE" w14:textId="77777777">
            <w:pPr>
              <w:shd w:val="clear" w:color="auto" w:fill="FFFFFF"/>
              <w:spacing w:line="270" w:lineRule="atLeast"/>
              <w:rPr>
                <w:rFonts w:ascii="Calibri" w:eastAsia="Calibri" w:hAnsi="Calibri" w:cs="Calibri"/>
              </w:rPr>
            </w:pPr>
            <w:r>
              <w:rPr>
                <w:rFonts w:ascii="Calibri" w:eastAsia="Calibri" w:hAnsi="Calibri" w:cs="Calibri"/>
              </w:rPr>
              <w:t>Workforce Development (Block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1FFF" w14:textId="77777777">
            <w:pPr>
              <w:shd w:val="clear" w:color="auto" w:fill="FFFFFF"/>
              <w:spacing w:line="270" w:lineRule="atLeast"/>
              <w:rPr>
                <w:rFonts w:ascii="Calibri" w:eastAsia="Calibri" w:hAnsi="Calibri" w:cs="Calibri"/>
              </w:rPr>
            </w:pPr>
          </w:p>
        </w:tc>
      </w:tr>
      <w:tr w14:paraId="7F99200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01" w14:textId="77777777">
            <w:pPr>
              <w:shd w:val="clear" w:color="auto" w:fill="EFEFEF"/>
              <w:spacing w:line="270" w:lineRule="atLeast"/>
              <w:rPr>
                <w:rFonts w:ascii="Calibri" w:eastAsia="Calibri" w:hAnsi="Calibri" w:cs="Calibri"/>
              </w:rPr>
            </w:pPr>
            <w:r>
              <w:rPr>
                <w:rFonts w:ascii="Calibri" w:eastAsia="Calibri" w:hAnsi="Calibri" w:cs="Calibri"/>
              </w:rPr>
              <w:t>Direct Financial Support (Block 22)</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02" w14:textId="77777777">
            <w:pPr>
              <w:shd w:val="clear" w:color="auto" w:fill="EFEFEF"/>
              <w:spacing w:line="270" w:lineRule="atLeast"/>
              <w:rPr>
                <w:rFonts w:ascii="Calibri" w:eastAsia="Calibri" w:hAnsi="Calibri" w:cs="Calibri"/>
              </w:rPr>
            </w:pPr>
          </w:p>
        </w:tc>
      </w:tr>
      <w:tr w14:paraId="7F99200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04" w14:textId="77777777">
            <w:pPr>
              <w:shd w:val="clear" w:color="auto" w:fill="FFFFFF"/>
              <w:spacing w:line="270" w:lineRule="atLeast"/>
              <w:rPr>
                <w:rFonts w:ascii="Calibri" w:eastAsia="Calibri" w:hAnsi="Calibri" w:cs="Calibri"/>
              </w:rPr>
            </w:pPr>
            <w:r>
              <w:rPr>
                <w:rFonts w:ascii="Calibri" w:eastAsia="Calibri" w:hAnsi="Calibri" w:cs="Calibri"/>
              </w:rPr>
              <w:t>Other (Block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05" w14:textId="77777777">
            <w:pPr>
              <w:shd w:val="clear" w:color="auto" w:fill="FFFFFF"/>
              <w:spacing w:line="270" w:lineRule="atLeast"/>
              <w:rPr>
                <w:rFonts w:ascii="Calibri" w:eastAsia="Calibri" w:hAnsi="Calibri" w:cs="Calibri"/>
              </w:rPr>
            </w:pPr>
          </w:p>
        </w:tc>
      </w:tr>
    </w:tbl>
    <w:p w:rsidR="00223398" w:rsidRPr="00401F57" w14:paraId="7F992007" w14:textId="77777777">
      <w:pPr>
        <w:rPr>
          <w:noProof/>
        </w:rPr>
      </w:pPr>
    </w:p>
    <w:p w:rsidR="00223398" w:rsidP="00741992" w14:paraId="7F992008" w14:textId="77777777">
      <w:pPr>
        <w:rPr>
          <w:rFonts w:asciiTheme="majorHAnsi" w:hAnsiTheme="majorHAnsi"/>
        </w:rPr>
        <w:sectPr w:rsidSect="00741992">
          <w:footerReference w:type="default" r:id="rId52"/>
          <w:pgSz w:w="24480" w:h="15840" w:orient="landscape" w:code="3"/>
          <w:pgMar w:top="1008" w:right="1152" w:bottom="1008" w:left="1152" w:header="720" w:footer="720" w:gutter="0"/>
          <w:cols w:space="720"/>
          <w:docGrid w:linePitch="360"/>
        </w:sectPr>
      </w:pPr>
      <w:bookmarkStart w:id="1817" w:name="_GoBack_46"/>
      <w:bookmarkEnd w:id="1817"/>
    </w:p>
    <w:p w:rsidR="00223398" w:rsidP="00741992" w14:paraId="7F992009" w14:textId="77777777">
      <w:pPr>
        <w:pStyle w:val="Heading1"/>
        <w:tabs>
          <w:tab w:val="center" w:pos="10800"/>
          <w:tab w:val="right" w:pos="22176"/>
        </w:tabs>
        <w:spacing w:before="0"/>
        <w:rPr>
          <w:rFonts w:ascii="Cambria" w:eastAsia="Cambria" w:hAnsi="Cambria" w:cs="Cambria"/>
          <w:b/>
          <w:color w:val="365F91"/>
          <w:sz w:val="28"/>
        </w:rPr>
      </w:pPr>
      <w:bookmarkStart w:id="1818" w:name="_Toc256002007"/>
      <w:bookmarkStart w:id="1819" w:name="_Toc256001938"/>
      <w:bookmarkStart w:id="1820" w:name="_Toc256001870"/>
      <w:bookmarkStart w:id="1821" w:name="_Toc256001803"/>
      <w:bookmarkStart w:id="1822" w:name="_Toc256001738"/>
      <w:bookmarkStart w:id="1823" w:name="_Toc256001674"/>
      <w:bookmarkStart w:id="1824" w:name="_Toc256001611"/>
      <w:bookmarkStart w:id="1825" w:name="_Toc256001549"/>
      <w:r w:rsidRPr="00401F57">
        <w:rPr>
          <w:rFonts w:ascii="Cambria" w:eastAsia="Cambria" w:hAnsi="Cambria" w:cs="Cambria"/>
          <w:b/>
          <w:noProof/>
          <w:color w:val="365F91"/>
          <w:sz w:val="28"/>
        </w:rPr>
        <w:t>13. Primary Care Office-PCO</w:t>
      </w:r>
      <w:bookmarkEnd w:id="1818"/>
      <w:bookmarkEnd w:id="1819"/>
      <w:bookmarkEnd w:id="1820"/>
      <w:bookmarkEnd w:id="1821"/>
      <w:bookmarkEnd w:id="1822"/>
      <w:bookmarkEnd w:id="1823"/>
      <w:bookmarkEnd w:id="1824"/>
      <w:bookmarkEnd w:id="1825"/>
    </w:p>
    <w:p w:rsidR="00223398" w:rsidRPr="00401F57" w:rsidP="00741992" w14:paraId="7F99200A" w14:textId="77777777">
      <w:pPr>
        <w:pStyle w:val="Heading2"/>
        <w:rPr>
          <w:rFonts w:ascii="Cambria" w:eastAsia="Cambria" w:hAnsi="Cambria" w:cs="Cambria"/>
          <w:noProof/>
          <w:color w:val="4F81BD"/>
          <w:sz w:val="26"/>
        </w:rPr>
      </w:pPr>
      <w:bookmarkStart w:id="1826" w:name="_Toc256002008"/>
      <w:bookmarkStart w:id="1827" w:name="_Toc256001939"/>
      <w:bookmarkStart w:id="1828" w:name="_Toc256001871"/>
      <w:bookmarkStart w:id="1829" w:name="_Toc256001804"/>
      <w:bookmarkStart w:id="1830" w:name="_Toc256001739"/>
      <w:bookmarkStart w:id="1831" w:name="_Toc256001675"/>
      <w:bookmarkStart w:id="1832" w:name="_Toc256001612"/>
      <w:bookmarkStart w:id="1833" w:name="_Toc256001550"/>
      <w:r>
        <w:rPr>
          <w:rFonts w:ascii="Cambria" w:eastAsia="Cambria" w:hAnsi="Cambria" w:cs="Cambria"/>
          <w:noProof/>
          <w:color w:val="4F81BD"/>
          <w:sz w:val="26"/>
        </w:rPr>
        <w:t>13.1.   PCO-1: NHSC Site Application Forms</w:t>
      </w:r>
      <w:bookmarkEnd w:id="1826"/>
      <w:bookmarkEnd w:id="1827"/>
      <w:bookmarkEnd w:id="1828"/>
      <w:bookmarkEnd w:id="1829"/>
      <w:bookmarkEnd w:id="1830"/>
      <w:bookmarkEnd w:id="1831"/>
      <w:bookmarkEnd w:id="1832"/>
      <w:bookmarkEnd w:id="1833"/>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6163"/>
        <w:gridCol w:w="336"/>
      </w:tblGrid>
      <w:tr w14:paraId="7F99200D"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0B" w14:textId="77777777">
            <w:pPr>
              <w:shd w:val="clear" w:color="auto" w:fill="BBD5EA"/>
              <w:rPr>
                <w:rFonts w:ascii="Calibri" w:eastAsia="Calibri" w:hAnsi="Calibri" w:cs="Calibri"/>
                <w:b/>
                <w:bCs/>
                <w:color w:val="10405D"/>
              </w:rPr>
            </w:pPr>
            <w:r>
              <w:rPr>
                <w:rFonts w:ascii="Calibri" w:eastAsia="Calibri" w:hAnsi="Calibri" w:cs="Calibri"/>
                <w:b/>
                <w:bCs/>
                <w:color w:val="10405D"/>
              </w:rPr>
              <w:t>Number of Forms Submitted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0C" w14:textId="77777777">
            <w:pPr>
              <w:shd w:val="clear" w:color="auto" w:fill="BBD5EA"/>
              <w:jc w:val="center"/>
              <w:rPr>
                <w:rFonts w:ascii="Calibri" w:eastAsia="Calibri" w:hAnsi="Calibri" w:cs="Calibri"/>
                <w:b/>
                <w:bCs/>
                <w:color w:val="10405D"/>
              </w:rPr>
            </w:pPr>
          </w:p>
        </w:tc>
      </w:tr>
      <w:tr w14:paraId="7F99201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0E" w14:textId="77777777">
            <w:pPr>
              <w:shd w:val="clear" w:color="auto" w:fill="FFFFFF"/>
              <w:spacing w:line="270" w:lineRule="atLeast"/>
              <w:rPr>
                <w:rFonts w:ascii="Calibri" w:eastAsia="Calibri" w:hAnsi="Calibri" w:cs="Calibri"/>
              </w:rPr>
            </w:pPr>
            <w:r>
              <w:rPr>
                <w:rFonts w:ascii="Calibri" w:eastAsia="Calibri" w:hAnsi="Calibri" w:cs="Calibri"/>
              </w:rPr>
              <w:t>Total number of NHSC Site Application and Recertification recommendation forms submitted by the State Primary Care Office to the NHSC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0F" w14:textId="77777777">
            <w:pPr>
              <w:shd w:val="clear" w:color="auto" w:fill="FFFFFF"/>
              <w:spacing w:line="270" w:lineRule="atLeast"/>
              <w:rPr>
                <w:rFonts w:ascii="Calibri" w:eastAsia="Calibri" w:hAnsi="Calibri" w:cs="Calibri"/>
              </w:rPr>
            </w:pPr>
          </w:p>
        </w:tc>
      </w:tr>
      <w:tr w14:paraId="7F99201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11" w14:textId="77777777">
            <w:pPr>
              <w:shd w:val="clear" w:color="auto" w:fill="EFEFEF"/>
              <w:spacing w:line="270" w:lineRule="atLeast"/>
              <w:rPr>
                <w:rFonts w:ascii="Calibri" w:eastAsia="Calibri" w:hAnsi="Calibri" w:cs="Calibri"/>
              </w:rPr>
            </w:pPr>
            <w:r>
              <w:rPr>
                <w:rFonts w:ascii="Calibri" w:eastAsia="Calibri" w:hAnsi="Calibri" w:cs="Calibri"/>
              </w:rPr>
              <w:t>Total number of NHSC Site Application and Recertification recommendation forms submitted by the state Primary Care Office to the NHSC within 30 calendar days</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12" w14:textId="77777777">
            <w:pPr>
              <w:shd w:val="clear" w:color="auto" w:fill="EFEFEF"/>
              <w:spacing w:line="270" w:lineRule="atLeast"/>
              <w:rPr>
                <w:rFonts w:ascii="Calibri" w:eastAsia="Calibri" w:hAnsi="Calibri" w:cs="Calibri"/>
              </w:rPr>
            </w:pPr>
          </w:p>
        </w:tc>
      </w:tr>
    </w:tbl>
    <w:p w:rsidR="00223398" w:rsidRPr="00401F57" w14:paraId="7F992014" w14:textId="77777777">
      <w:pPr>
        <w:rPr>
          <w:noProof/>
        </w:rPr>
      </w:pPr>
    </w:p>
    <w:p w:rsidR="00223398" w:rsidP="00741992" w14:paraId="7F992015" w14:textId="77777777">
      <w:pPr>
        <w:rPr>
          <w:rFonts w:asciiTheme="majorHAnsi" w:hAnsiTheme="majorHAnsi"/>
        </w:rPr>
        <w:sectPr w:rsidSect="00741992">
          <w:footerReference w:type="default" r:id="rId53"/>
          <w:pgSz w:w="24480" w:h="15840" w:orient="landscape" w:code="3"/>
          <w:pgMar w:top="1008" w:right="1152" w:bottom="1008" w:left="1152" w:header="720" w:footer="720" w:gutter="0"/>
          <w:cols w:space="720"/>
          <w:docGrid w:linePitch="360"/>
        </w:sectPr>
      </w:pPr>
      <w:bookmarkStart w:id="1834" w:name="_GoBack_47"/>
      <w:bookmarkEnd w:id="1834"/>
    </w:p>
    <w:p w:rsidR="00223398" w:rsidRPr="00401F57" w:rsidP="00741992" w14:paraId="7F992016" w14:textId="77777777">
      <w:pPr>
        <w:pStyle w:val="Heading2"/>
        <w:rPr>
          <w:rFonts w:ascii="Cambria" w:eastAsia="Cambria" w:hAnsi="Cambria" w:cs="Cambria"/>
          <w:noProof/>
          <w:color w:val="4F81BD"/>
          <w:sz w:val="26"/>
        </w:rPr>
      </w:pPr>
      <w:bookmarkStart w:id="1835" w:name="_Toc256002009"/>
      <w:bookmarkStart w:id="1836" w:name="_Toc256001940"/>
      <w:bookmarkStart w:id="1837" w:name="_Toc256001872"/>
      <w:bookmarkStart w:id="1838" w:name="_Toc256001805"/>
      <w:bookmarkStart w:id="1839" w:name="_Toc256001740"/>
      <w:bookmarkStart w:id="1840" w:name="_Toc256001676"/>
      <w:bookmarkStart w:id="1841" w:name="_Toc256001613"/>
      <w:r>
        <w:rPr>
          <w:rFonts w:ascii="Cambria" w:eastAsia="Cambria" w:hAnsi="Cambria" w:cs="Cambria"/>
          <w:noProof/>
          <w:color w:val="4F81BD"/>
          <w:sz w:val="26"/>
        </w:rPr>
        <w:t>13.2.   PCO-2: OP Impact on HPSAs</w:t>
      </w:r>
      <w:bookmarkEnd w:id="1835"/>
      <w:bookmarkEnd w:id="1836"/>
      <w:bookmarkEnd w:id="1837"/>
      <w:bookmarkEnd w:id="1838"/>
      <w:bookmarkEnd w:id="1839"/>
      <w:bookmarkEnd w:id="1840"/>
      <w:bookmarkEnd w:id="1841"/>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699"/>
        <w:gridCol w:w="1326"/>
        <w:gridCol w:w="1103"/>
        <w:gridCol w:w="1021"/>
        <w:gridCol w:w="4010"/>
        <w:gridCol w:w="2484"/>
        <w:gridCol w:w="4185"/>
        <w:gridCol w:w="2578"/>
        <w:gridCol w:w="2442"/>
        <w:gridCol w:w="1192"/>
      </w:tblGrid>
      <w:tr w14:paraId="7F992021"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7" w14:textId="77777777">
            <w:pPr>
              <w:shd w:val="clear" w:color="auto" w:fill="BBD5EA"/>
              <w:rPr>
                <w:rFonts w:ascii="Calibri" w:eastAsia="Calibri" w:hAnsi="Calibri" w:cs="Calibri"/>
                <w:b/>
                <w:bCs/>
                <w:color w:val="10405D"/>
              </w:rPr>
            </w:pPr>
            <w:r>
              <w:rPr>
                <w:rFonts w:ascii="Calibri" w:eastAsia="Calibri" w:hAnsi="Calibri" w:cs="Calibri"/>
                <w:b/>
                <w:bCs/>
                <w:color w:val="10405D"/>
              </w:rPr>
              <w:t>Record Number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8" w14:textId="77777777">
            <w:pPr>
              <w:shd w:val="clear" w:color="auto" w:fill="BBD5EA"/>
              <w:rPr>
                <w:rFonts w:ascii="Calibri" w:eastAsia="Calibri" w:hAnsi="Calibri" w:cs="Calibri"/>
                <w:b/>
                <w:bCs/>
                <w:color w:val="10405D"/>
              </w:rPr>
            </w:pPr>
            <w:r>
              <w:rPr>
                <w:rFonts w:ascii="Calibri" w:eastAsia="Calibri" w:hAnsi="Calibri" w:cs="Calibri"/>
                <w:b/>
                <w:bCs/>
                <w:color w:val="10405D"/>
              </w:rPr>
              <w:t>HPSA Name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9" w14:textId="77777777">
            <w:pPr>
              <w:shd w:val="clear" w:color="auto" w:fill="BBD5EA"/>
              <w:rPr>
                <w:rFonts w:ascii="Calibri" w:eastAsia="Calibri" w:hAnsi="Calibri" w:cs="Calibri"/>
                <w:b/>
                <w:bCs/>
                <w:color w:val="10405D"/>
              </w:rPr>
            </w:pPr>
            <w:r>
              <w:rPr>
                <w:rFonts w:ascii="Calibri" w:eastAsia="Calibri" w:hAnsi="Calibri" w:cs="Calibri"/>
                <w:b/>
                <w:bCs/>
                <w:color w:val="10405D"/>
              </w:rPr>
              <w:t>HPSA ID#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A" w14:textId="77777777">
            <w:pPr>
              <w:shd w:val="clear" w:color="auto" w:fill="BBD5EA"/>
              <w:rPr>
                <w:rFonts w:ascii="Calibri" w:eastAsia="Calibri" w:hAnsi="Calibri" w:cs="Calibri"/>
                <w:b/>
                <w:bCs/>
                <w:color w:val="10405D"/>
              </w:rPr>
            </w:pPr>
            <w:r>
              <w:rPr>
                <w:rFonts w:ascii="Calibri" w:eastAsia="Calibri" w:hAnsi="Calibri" w:cs="Calibri"/>
                <w:b/>
                <w:bCs/>
                <w:color w:val="10405D"/>
              </w:rPr>
              <w:t>OP NPI #</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B"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State OP Placements by Specialty per HPSA</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C" w14:textId="77777777">
            <w:pPr>
              <w:shd w:val="clear" w:color="auto" w:fill="BBD5EA"/>
              <w:rPr>
                <w:rFonts w:ascii="Calibri" w:eastAsia="Calibri" w:hAnsi="Calibri" w:cs="Calibri"/>
                <w:b/>
                <w:bCs/>
                <w:color w:val="10405D"/>
              </w:rPr>
            </w:pPr>
            <w:r>
              <w:rPr>
                <w:rFonts w:ascii="Calibri" w:eastAsia="Calibri" w:hAnsi="Calibri" w:cs="Calibri"/>
                <w:b/>
                <w:bCs/>
                <w:color w:val="10405D"/>
              </w:rPr>
              <w:t>If other Specialty, specify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D" w14:textId="77777777">
            <w:pPr>
              <w:shd w:val="clear" w:color="auto" w:fill="BBD5EA"/>
              <w:rPr>
                <w:rFonts w:ascii="Calibri" w:eastAsia="Calibri" w:hAnsi="Calibri" w:cs="Calibri"/>
                <w:b/>
                <w:bCs/>
                <w:color w:val="10405D"/>
              </w:rPr>
            </w:pPr>
            <w:r>
              <w:rPr>
                <w:rFonts w:ascii="Calibri" w:eastAsia="Calibri" w:hAnsi="Calibri" w:cs="Calibri"/>
                <w:b/>
                <w:bCs/>
                <w:color w:val="10405D"/>
              </w:rPr>
              <w:t>State OP hours per week in direct patient care</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E" w14:textId="77777777">
            <w:pPr>
              <w:shd w:val="clear" w:color="auto" w:fill="BBD5EA"/>
              <w:rPr>
                <w:rFonts w:ascii="Calibri" w:eastAsia="Calibri" w:hAnsi="Calibri" w:cs="Calibri"/>
                <w:b/>
                <w:bCs/>
                <w:color w:val="10405D"/>
              </w:rPr>
            </w:pPr>
            <w:r>
              <w:rPr>
                <w:rFonts w:ascii="Calibri" w:eastAsia="Calibri" w:hAnsi="Calibri" w:cs="Calibri"/>
                <w:b/>
                <w:bCs/>
                <w:color w:val="10405D"/>
              </w:rPr>
              <w:t>State OP Program Sponsor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1F" w14:textId="77777777">
            <w:pPr>
              <w:shd w:val="clear" w:color="auto" w:fill="BBD5EA"/>
              <w:rPr>
                <w:rFonts w:ascii="Calibri" w:eastAsia="Calibri" w:hAnsi="Calibri" w:cs="Calibri"/>
                <w:b/>
                <w:bCs/>
                <w:color w:val="10405D"/>
              </w:rPr>
            </w:pPr>
            <w:r>
              <w:rPr>
                <w:rFonts w:ascii="Calibri" w:eastAsia="Calibri" w:hAnsi="Calibri" w:cs="Calibri"/>
                <w:b/>
                <w:bCs/>
                <w:color w:val="10405D"/>
              </w:rPr>
              <w:t>If other Program, specify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20"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202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4"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5"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7"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2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2B" w14:textId="77777777">
            <w:pPr>
              <w:shd w:val="clear" w:color="auto" w:fill="BBD5EA"/>
              <w:jc w:val="center"/>
              <w:rPr>
                <w:rFonts w:ascii="Calibri" w:eastAsia="Calibri" w:hAnsi="Calibri" w:cs="Calibri"/>
                <w:b/>
                <w:bCs/>
                <w:color w:val="10405D"/>
              </w:rPr>
            </w:pPr>
          </w:p>
        </w:tc>
      </w:tr>
      <w:tr w14:paraId="7F99203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2D"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2E"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2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3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3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3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3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3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3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36" w14:textId="77777777">
            <w:pPr>
              <w:rPr>
                <w:rFonts w:ascii="Calibri" w:eastAsia="Calibri" w:hAnsi="Calibri" w:cs="Calibri"/>
              </w:rPr>
            </w:pPr>
          </w:p>
        </w:tc>
      </w:tr>
    </w:tbl>
    <w:p w:rsidR="00223398" w:rsidRPr="00401F57" w14:paraId="7F992038" w14:textId="77777777">
      <w:pPr>
        <w:rPr>
          <w:noProof/>
        </w:rPr>
      </w:pPr>
    </w:p>
    <w:p w:rsidR="00223398" w:rsidP="00741992" w14:paraId="7F992039" w14:textId="77777777">
      <w:pPr>
        <w:rPr>
          <w:rFonts w:asciiTheme="majorHAnsi" w:hAnsiTheme="majorHAnsi"/>
        </w:rPr>
        <w:sectPr w:rsidSect="00741992">
          <w:footerReference w:type="default" r:id="rId54"/>
          <w:pgSz w:w="24480" w:h="15840" w:orient="landscape" w:code="3"/>
          <w:pgMar w:top="1008" w:right="1152" w:bottom="1008" w:left="1152" w:header="720" w:footer="720" w:gutter="0"/>
          <w:cols w:space="720"/>
          <w:docGrid w:linePitch="360"/>
        </w:sectPr>
      </w:pPr>
      <w:bookmarkStart w:id="1842" w:name="_GoBack_48"/>
      <w:bookmarkEnd w:id="1842"/>
    </w:p>
    <w:p w:rsidR="00223398" w:rsidRPr="00401F57" w:rsidP="00741992" w14:paraId="7F99203A" w14:textId="77777777">
      <w:pPr>
        <w:pStyle w:val="Heading2"/>
        <w:rPr>
          <w:rFonts w:ascii="Cambria" w:eastAsia="Cambria" w:hAnsi="Cambria" w:cs="Cambria"/>
          <w:noProof/>
          <w:color w:val="4F81BD"/>
          <w:sz w:val="26"/>
        </w:rPr>
      </w:pPr>
      <w:bookmarkStart w:id="1843" w:name="_Toc256002010"/>
      <w:bookmarkStart w:id="1844" w:name="_Toc256001941"/>
      <w:bookmarkStart w:id="1845" w:name="_Toc256001873"/>
      <w:bookmarkStart w:id="1846" w:name="_Toc256001806"/>
      <w:bookmarkStart w:id="1847" w:name="_Toc256001741"/>
      <w:bookmarkStart w:id="1848" w:name="_Toc256001677"/>
      <w:r>
        <w:rPr>
          <w:rFonts w:ascii="Cambria" w:eastAsia="Cambria" w:hAnsi="Cambria" w:cs="Cambria"/>
          <w:noProof/>
          <w:color w:val="4F81BD"/>
          <w:sz w:val="26"/>
        </w:rPr>
        <w:t>13.3.   PCO-3a: Clients Receiving Technical Assistance</w:t>
      </w:r>
      <w:bookmarkEnd w:id="1843"/>
      <w:bookmarkEnd w:id="1844"/>
      <w:bookmarkEnd w:id="1845"/>
      <w:bookmarkEnd w:id="1846"/>
      <w:bookmarkEnd w:id="1847"/>
      <w:bookmarkEnd w:id="1848"/>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5294"/>
        <w:gridCol w:w="790"/>
        <w:gridCol w:w="1256"/>
        <w:gridCol w:w="1514"/>
        <w:gridCol w:w="1428"/>
        <w:gridCol w:w="2096"/>
        <w:gridCol w:w="1678"/>
        <w:gridCol w:w="1781"/>
      </w:tblGrid>
      <w:tr w14:paraId="7F992042"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3B" w14:textId="77777777">
            <w:pPr>
              <w:shd w:val="clear" w:color="auto" w:fill="BBD5EA"/>
              <w:rPr>
                <w:rFonts w:ascii="Calibri" w:eastAsia="Calibri" w:hAnsi="Calibri" w:cs="Calibri"/>
                <w:b/>
                <w:bCs/>
                <w:color w:val="10405D"/>
              </w:rPr>
            </w:pPr>
            <w:r>
              <w:rPr>
                <w:rFonts w:ascii="Calibri" w:eastAsia="Calibri" w:hAnsi="Calibri" w:cs="Calibri"/>
                <w:b/>
                <w:bCs/>
                <w:color w:val="10405D"/>
              </w:rPr>
              <w:t>Type of Clients Who Received Technical Assistance</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3C"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NHSC</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3D"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Expansion</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3E"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Data Sharing</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3F"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Designation</w:t>
            </w:r>
          </w:p>
        </w:tc>
        <w:tc>
          <w:tcPr>
            <w:tcW w:w="0" w:type="auto"/>
            <w:vMerge w:val="restart"/>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40"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Needs Assessment</w:t>
            </w:r>
          </w:p>
        </w:tc>
        <w:tc>
          <w:tcPr>
            <w:tcW w:w="0" w:type="auto"/>
            <w:gridSpan w:val="2"/>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41"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Other Technical Assistance Type</w:t>
            </w:r>
          </w:p>
        </w:tc>
      </w:tr>
      <w:tr w14:paraId="7F99204B"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right w:val="single" w:sz="6" w:space="0" w:color="000000"/>
            </w:tcBorders>
            <w:vAlign w:val="center"/>
          </w:tcPr>
          <w:p w:rsidR="0043004B" w14:paraId="7F992043"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2044"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2045"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2046"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2047" w14:textId="77777777">
            <w:pPr>
              <w:rPr>
                <w:rFonts w:ascii="Calibri" w:eastAsia="Calibri" w:hAnsi="Calibri" w:cs="Calibri"/>
                <w:b/>
                <w:bCs/>
                <w:color w:val="10405D"/>
              </w:rPr>
            </w:pPr>
          </w:p>
        </w:tc>
        <w:tc>
          <w:tcPr>
            <w:tcW w:w="0" w:type="auto"/>
            <w:vMerge/>
            <w:tcBorders>
              <w:top w:val="single" w:sz="6" w:space="0" w:color="000000"/>
              <w:left w:val="single" w:sz="6" w:space="0" w:color="000000"/>
              <w:right w:val="single" w:sz="6" w:space="0" w:color="000000"/>
            </w:tcBorders>
            <w:vAlign w:val="center"/>
          </w:tcPr>
          <w:p w:rsidR="0043004B" w14:paraId="7F992048" w14:textId="77777777">
            <w:pPr>
              <w:rPr>
                <w:rFonts w:ascii="Calibri" w:eastAsia="Calibri" w:hAnsi="Calibri" w:cs="Calibri"/>
                <w:b/>
                <w:bCs/>
                <w:color w:val="10405D"/>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2049" w14:textId="77777777">
            <w:pPr>
              <w:shd w:val="clear" w:color="auto" w:fill="D9D9D9"/>
              <w:jc w:val="center"/>
              <w:rPr>
                <w:rFonts w:ascii="Calibri" w:eastAsia="Calibri" w:hAnsi="Calibri" w:cs="Calibri"/>
                <w:b/>
                <w:bCs/>
              </w:rPr>
            </w:pPr>
            <w:r>
              <w:rPr>
                <w:rFonts w:ascii="Calibri" w:eastAsia="Calibri" w:hAnsi="Calibri" w:cs="Calibri"/>
                <w:b/>
                <w:bCs/>
              </w:rPr>
              <w:t>Clients</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5" w:type="dxa"/>
              <w:left w:w="15" w:type="dxa"/>
              <w:bottom w:w="15" w:type="dxa"/>
              <w:right w:w="15" w:type="dxa"/>
            </w:tcMar>
          </w:tcPr>
          <w:p w:rsidR="0043004B" w14:paraId="7F99204A" w14:textId="77777777">
            <w:pPr>
              <w:shd w:val="clear" w:color="auto" w:fill="D9D9D9"/>
              <w:jc w:val="center"/>
              <w:rPr>
                <w:rFonts w:ascii="Calibri" w:eastAsia="Calibri" w:hAnsi="Calibri" w:cs="Calibri"/>
                <w:b/>
                <w:bCs/>
              </w:rPr>
            </w:pPr>
            <w:r>
              <w:rPr>
                <w:rFonts w:ascii="Calibri" w:eastAsia="Calibri" w:hAnsi="Calibri" w:cs="Calibri"/>
                <w:b/>
                <w:bCs/>
              </w:rPr>
              <w:t>Specify</w:t>
            </w:r>
          </w:p>
        </w:tc>
      </w:tr>
      <w:tr w14:paraId="7F992054"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4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4D"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4E"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4F"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50"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51"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52"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(7)</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53"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(8)</w:t>
            </w:r>
          </w:p>
        </w:tc>
      </w:tr>
      <w:tr w14:paraId="7F99205D"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5" w14:textId="77777777">
            <w:pPr>
              <w:shd w:val="clear" w:color="auto" w:fill="FFFFFF"/>
              <w:spacing w:line="270" w:lineRule="atLeast"/>
              <w:rPr>
                <w:rFonts w:ascii="Calibri" w:eastAsia="Calibri" w:hAnsi="Calibri" w:cs="Calibri"/>
              </w:rPr>
            </w:pPr>
            <w:r>
              <w:rPr>
                <w:rFonts w:ascii="Calibri" w:eastAsia="Calibri" w:hAnsi="Calibri" w:cs="Calibri"/>
              </w:rPr>
              <w:t>Community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6"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7"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8"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9"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A"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B"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5C" w14:textId="77777777">
            <w:pPr>
              <w:shd w:val="clear" w:color="auto" w:fill="FFFFFF"/>
              <w:spacing w:line="270" w:lineRule="atLeast"/>
              <w:rPr>
                <w:rFonts w:ascii="Calibri" w:eastAsia="Calibri" w:hAnsi="Calibri" w:cs="Calibri"/>
              </w:rPr>
            </w:pPr>
          </w:p>
        </w:tc>
      </w:tr>
      <w:tr w14:paraId="7F992066"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5E" w14:textId="77777777">
            <w:pPr>
              <w:shd w:val="clear" w:color="auto" w:fill="EFEFEF"/>
              <w:spacing w:line="270" w:lineRule="atLeast"/>
              <w:rPr>
                <w:rFonts w:ascii="Calibri" w:eastAsia="Calibri" w:hAnsi="Calibri" w:cs="Calibri"/>
              </w:rPr>
            </w:pPr>
            <w:r>
              <w:rPr>
                <w:rFonts w:ascii="Calibri" w:eastAsia="Calibri" w:hAnsi="Calibri" w:cs="Calibri"/>
              </w:rPr>
              <w:t>Provider</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5F"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60"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61"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62"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63"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64"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65" w14:textId="77777777">
            <w:pPr>
              <w:shd w:val="clear" w:color="auto" w:fill="EFEFEF"/>
              <w:spacing w:line="270" w:lineRule="atLeast"/>
              <w:rPr>
                <w:rFonts w:ascii="Calibri" w:eastAsia="Calibri" w:hAnsi="Calibri" w:cs="Calibri"/>
              </w:rPr>
            </w:pPr>
          </w:p>
        </w:tc>
      </w:tr>
      <w:tr w14:paraId="7F99206F"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7" w14:textId="77777777">
            <w:pPr>
              <w:shd w:val="clear" w:color="auto" w:fill="FFFFFF"/>
              <w:spacing w:line="270" w:lineRule="atLeast"/>
              <w:rPr>
                <w:rFonts w:ascii="Calibri" w:eastAsia="Calibri" w:hAnsi="Calibri" w:cs="Calibri"/>
              </w:rPr>
            </w:pPr>
            <w:r>
              <w:rPr>
                <w:rFonts w:ascii="Calibri" w:eastAsia="Calibri" w:hAnsi="Calibri" w:cs="Calibri"/>
              </w:rPr>
              <w:t>J1-Waiver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8"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9"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A"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B"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C"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D"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6E" w14:textId="77777777">
            <w:pPr>
              <w:shd w:val="clear" w:color="auto" w:fill="FFFFFF"/>
              <w:spacing w:line="270" w:lineRule="atLeast"/>
              <w:rPr>
                <w:rFonts w:ascii="Calibri" w:eastAsia="Calibri" w:hAnsi="Calibri" w:cs="Calibri"/>
              </w:rPr>
            </w:pPr>
          </w:p>
        </w:tc>
      </w:tr>
      <w:tr w14:paraId="7F992078"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0" w14:textId="77777777">
            <w:pPr>
              <w:shd w:val="clear" w:color="auto" w:fill="EFEFEF"/>
              <w:spacing w:line="270" w:lineRule="atLeast"/>
              <w:rPr>
                <w:rFonts w:ascii="Calibri" w:eastAsia="Calibri" w:hAnsi="Calibri" w:cs="Calibri"/>
              </w:rPr>
            </w:pPr>
            <w:r>
              <w:rPr>
                <w:rFonts w:ascii="Calibri" w:eastAsia="Calibri" w:hAnsi="Calibri" w:cs="Calibri"/>
              </w:rPr>
              <w:t>Community Health Center</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1"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2"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3"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4"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5"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6"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77" w14:textId="77777777">
            <w:pPr>
              <w:shd w:val="clear" w:color="auto" w:fill="EFEFEF"/>
              <w:spacing w:line="270" w:lineRule="atLeast"/>
              <w:rPr>
                <w:rFonts w:ascii="Calibri" w:eastAsia="Calibri" w:hAnsi="Calibri" w:cs="Calibri"/>
              </w:rPr>
            </w:pPr>
          </w:p>
        </w:tc>
      </w:tr>
      <w:tr w14:paraId="7F992081"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79" w14:textId="77777777">
            <w:pPr>
              <w:shd w:val="clear" w:color="auto" w:fill="FFFFFF"/>
              <w:spacing w:line="270" w:lineRule="atLeast"/>
              <w:rPr>
                <w:rFonts w:ascii="Calibri" w:eastAsia="Calibri" w:hAnsi="Calibri" w:cs="Calibri"/>
              </w:rPr>
            </w:pPr>
            <w:r>
              <w:rPr>
                <w:rFonts w:ascii="Calibri" w:eastAsia="Calibri" w:hAnsi="Calibri" w:cs="Calibri"/>
              </w:rPr>
              <w:t>Health Department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7A"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7B"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7C"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7D"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7E"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7F"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80" w14:textId="77777777">
            <w:pPr>
              <w:shd w:val="clear" w:color="auto" w:fill="FFFFFF"/>
              <w:spacing w:line="270" w:lineRule="atLeast"/>
              <w:rPr>
                <w:rFonts w:ascii="Calibri" w:eastAsia="Calibri" w:hAnsi="Calibri" w:cs="Calibri"/>
              </w:rPr>
            </w:pPr>
          </w:p>
        </w:tc>
      </w:tr>
      <w:tr w14:paraId="7F99208A"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2" w14:textId="77777777">
            <w:pPr>
              <w:shd w:val="clear" w:color="auto" w:fill="EFEFEF"/>
              <w:spacing w:line="270" w:lineRule="atLeast"/>
              <w:rPr>
                <w:rFonts w:ascii="Calibri" w:eastAsia="Calibri" w:hAnsi="Calibri" w:cs="Calibri"/>
              </w:rPr>
            </w:pPr>
            <w:r>
              <w:rPr>
                <w:rFonts w:ascii="Calibri" w:eastAsia="Calibri" w:hAnsi="Calibri" w:cs="Calibri"/>
              </w:rPr>
              <w:t>State Agency</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3"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4"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5"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6"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7"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8"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89" w14:textId="77777777">
            <w:pPr>
              <w:shd w:val="clear" w:color="auto" w:fill="EFEFEF"/>
              <w:spacing w:line="270" w:lineRule="atLeast"/>
              <w:rPr>
                <w:rFonts w:ascii="Calibri" w:eastAsia="Calibri" w:hAnsi="Calibri" w:cs="Calibri"/>
              </w:rPr>
            </w:pPr>
          </w:p>
        </w:tc>
      </w:tr>
      <w:tr w14:paraId="7F992093"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8B" w14:textId="77777777">
            <w:pPr>
              <w:shd w:val="clear" w:color="auto" w:fill="FFFFFF"/>
              <w:spacing w:line="270" w:lineRule="atLeast"/>
              <w:rPr>
                <w:rFonts w:ascii="Calibri" w:eastAsia="Calibri" w:hAnsi="Calibri" w:cs="Calibri"/>
              </w:rPr>
            </w:pPr>
            <w:r>
              <w:rPr>
                <w:rFonts w:ascii="Calibri" w:eastAsia="Calibri" w:hAnsi="Calibri" w:cs="Calibri"/>
              </w:rPr>
              <w:t>Office of Regional Operations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8C"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8D"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8E"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8F"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90"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91"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92" w14:textId="77777777">
            <w:pPr>
              <w:shd w:val="clear" w:color="auto" w:fill="FFFFFF"/>
              <w:spacing w:line="270" w:lineRule="atLeast"/>
              <w:rPr>
                <w:rFonts w:ascii="Calibri" w:eastAsia="Calibri" w:hAnsi="Calibri" w:cs="Calibri"/>
              </w:rPr>
            </w:pPr>
          </w:p>
        </w:tc>
      </w:tr>
      <w:tr w14:paraId="7F99209C"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4" w14:textId="77777777">
            <w:pPr>
              <w:shd w:val="clear" w:color="auto" w:fill="EFEFEF"/>
              <w:spacing w:line="270" w:lineRule="atLeast"/>
              <w:rPr>
                <w:rFonts w:ascii="Calibri" w:eastAsia="Calibri" w:hAnsi="Calibri" w:cs="Calibri"/>
              </w:rPr>
            </w:pPr>
            <w:r>
              <w:rPr>
                <w:rFonts w:ascii="Calibri" w:eastAsia="Calibri" w:hAnsi="Calibri" w:cs="Calibri"/>
              </w:rPr>
              <w:t>Medicaid</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5"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6"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7"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8"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9"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A"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9B" w14:textId="77777777">
            <w:pPr>
              <w:shd w:val="clear" w:color="auto" w:fill="EFEFEF"/>
              <w:spacing w:line="270" w:lineRule="atLeast"/>
              <w:rPr>
                <w:rFonts w:ascii="Calibri" w:eastAsia="Calibri" w:hAnsi="Calibri" w:cs="Calibri"/>
              </w:rPr>
            </w:pPr>
          </w:p>
        </w:tc>
      </w:tr>
      <w:tr w14:paraId="7F9920A5"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9D" w14:textId="77777777">
            <w:pPr>
              <w:shd w:val="clear" w:color="auto" w:fill="FFFFFF"/>
              <w:spacing w:line="270" w:lineRule="atLeast"/>
              <w:rPr>
                <w:rFonts w:ascii="Calibri" w:eastAsia="Calibri" w:hAnsi="Calibri" w:cs="Calibri"/>
              </w:rPr>
            </w:pPr>
            <w:r>
              <w:rPr>
                <w:rFonts w:ascii="Calibri" w:eastAsia="Calibri" w:hAnsi="Calibri" w:cs="Calibri"/>
              </w:rPr>
              <w:t>Primary Care Association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9E"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9F"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A0"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A1"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A2"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A3"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A4" w14:textId="77777777">
            <w:pPr>
              <w:shd w:val="clear" w:color="auto" w:fill="FFFFFF"/>
              <w:spacing w:line="270" w:lineRule="atLeast"/>
              <w:rPr>
                <w:rFonts w:ascii="Calibri" w:eastAsia="Calibri" w:hAnsi="Calibri" w:cs="Calibri"/>
              </w:rPr>
            </w:pPr>
          </w:p>
        </w:tc>
      </w:tr>
      <w:tr w14:paraId="7F9920A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6" w14:textId="77777777">
            <w:pPr>
              <w:shd w:val="clear" w:color="auto" w:fill="EFEFEF"/>
              <w:spacing w:line="270" w:lineRule="atLeast"/>
              <w:rPr>
                <w:rFonts w:ascii="Calibri" w:eastAsia="Calibri" w:hAnsi="Calibri" w:cs="Calibri"/>
              </w:rPr>
            </w:pPr>
            <w:r>
              <w:rPr>
                <w:rFonts w:ascii="Calibri" w:eastAsia="Calibri" w:hAnsi="Calibri" w:cs="Calibri"/>
              </w:rPr>
              <w:t>State Loan Repayment Program</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7"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8"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9"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A"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B"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C"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AD" w14:textId="77777777">
            <w:pPr>
              <w:shd w:val="clear" w:color="auto" w:fill="EFEFEF"/>
              <w:spacing w:line="270" w:lineRule="atLeast"/>
              <w:rPr>
                <w:rFonts w:ascii="Calibri" w:eastAsia="Calibri" w:hAnsi="Calibri" w:cs="Calibri"/>
              </w:rPr>
            </w:pPr>
          </w:p>
        </w:tc>
      </w:tr>
      <w:tr w14:paraId="7F9920B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AF" w14:textId="77777777">
            <w:pPr>
              <w:shd w:val="clear" w:color="auto" w:fill="FFFFFF"/>
              <w:spacing w:line="270" w:lineRule="atLeast"/>
              <w:rPr>
                <w:rFonts w:ascii="Calibri" w:eastAsia="Calibri" w:hAnsi="Calibri" w:cs="Calibri"/>
              </w:rPr>
            </w:pPr>
            <w:r>
              <w:rPr>
                <w:rFonts w:ascii="Calibri" w:eastAsia="Calibri" w:hAnsi="Calibri" w:cs="Calibri"/>
              </w:rPr>
              <w:t>Rural Health Clinic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B0"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B1"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B2"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B3"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B4"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B5"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B6" w14:textId="77777777">
            <w:pPr>
              <w:shd w:val="clear" w:color="auto" w:fill="FFFFFF"/>
              <w:spacing w:line="270" w:lineRule="atLeast"/>
              <w:rPr>
                <w:rFonts w:ascii="Calibri" w:eastAsia="Calibri" w:hAnsi="Calibri" w:cs="Calibri"/>
              </w:rPr>
            </w:pPr>
          </w:p>
        </w:tc>
      </w:tr>
      <w:tr w14:paraId="7F9920C0"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8" w14:textId="77777777">
            <w:pPr>
              <w:shd w:val="clear" w:color="auto" w:fill="EFEFEF"/>
              <w:spacing w:line="270" w:lineRule="atLeast"/>
              <w:rPr>
                <w:rFonts w:ascii="Calibri" w:eastAsia="Calibri" w:hAnsi="Calibri" w:cs="Calibri"/>
              </w:rPr>
            </w:pPr>
            <w:r>
              <w:rPr>
                <w:rFonts w:ascii="Calibri" w:eastAsia="Calibri" w:hAnsi="Calibri" w:cs="Calibri"/>
              </w:rPr>
              <w:t>NHSC</w:t>
            </w: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9"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A"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B"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C"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D"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E" w14:textId="77777777">
            <w:pPr>
              <w:shd w:val="clear" w:color="auto" w:fill="EFEFE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EFEFEF"/>
            <w:tcMar>
              <w:top w:w="60" w:type="dxa"/>
              <w:left w:w="105" w:type="dxa"/>
              <w:bottom w:w="60" w:type="dxa"/>
              <w:right w:w="150" w:type="dxa"/>
            </w:tcMar>
            <w:vAlign w:val="center"/>
          </w:tcPr>
          <w:p w:rsidR="0043004B" w14:paraId="7F9920BF" w14:textId="77777777">
            <w:pPr>
              <w:shd w:val="clear" w:color="auto" w:fill="EFEFEF"/>
              <w:spacing w:line="270" w:lineRule="atLeast"/>
              <w:rPr>
                <w:rFonts w:ascii="Calibri" w:eastAsia="Calibri" w:hAnsi="Calibri" w:cs="Calibri"/>
              </w:rPr>
            </w:pPr>
          </w:p>
        </w:tc>
      </w:tr>
      <w:tr w14:paraId="7F9920C9"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1" w14:textId="77777777">
            <w:pPr>
              <w:shd w:val="clear" w:color="auto" w:fill="FFFFFF"/>
              <w:spacing w:line="270" w:lineRule="atLeast"/>
              <w:rPr>
                <w:rFonts w:ascii="Calibri" w:eastAsia="Calibri" w:hAnsi="Calibri" w:cs="Calibri"/>
              </w:rPr>
            </w:pPr>
            <w:r>
              <w:rPr>
                <w:rFonts w:ascii="Calibri" w:eastAsia="Calibri" w:hAnsi="Calibri" w:cs="Calibri"/>
              </w:rPr>
              <w:t>Other (specify)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2"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3"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4"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5"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6"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7" w14:textId="77777777">
            <w:pPr>
              <w:shd w:val="clear" w:color="auto" w:fill="FFFFFF"/>
              <w:spacing w:line="270" w:lineRule="atLeast"/>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105" w:type="dxa"/>
              <w:bottom w:w="60" w:type="dxa"/>
              <w:right w:w="150" w:type="dxa"/>
            </w:tcMar>
            <w:vAlign w:val="center"/>
          </w:tcPr>
          <w:p w:rsidR="0043004B" w14:paraId="7F9920C8" w14:textId="77777777">
            <w:pPr>
              <w:shd w:val="clear" w:color="auto" w:fill="FFFFFF"/>
              <w:spacing w:line="270" w:lineRule="atLeast"/>
              <w:rPr>
                <w:rFonts w:ascii="Calibri" w:eastAsia="Calibri" w:hAnsi="Calibri" w:cs="Calibri"/>
              </w:rPr>
            </w:pPr>
          </w:p>
        </w:tc>
      </w:tr>
    </w:tbl>
    <w:p w:rsidR="00223398" w:rsidRPr="00401F57" w14:paraId="7F9920CA" w14:textId="77777777">
      <w:pPr>
        <w:rPr>
          <w:noProof/>
        </w:rPr>
      </w:pPr>
    </w:p>
    <w:p w:rsidR="00223398" w:rsidP="00741992" w14:paraId="7F9920CB" w14:textId="77777777">
      <w:pPr>
        <w:rPr>
          <w:rFonts w:asciiTheme="majorHAnsi" w:hAnsiTheme="majorHAnsi"/>
        </w:rPr>
        <w:sectPr w:rsidSect="00741992">
          <w:footerReference w:type="default" r:id="rId55"/>
          <w:pgSz w:w="24480" w:h="15840" w:orient="landscape" w:code="3"/>
          <w:pgMar w:top="1008" w:right="1152" w:bottom="1008" w:left="1152" w:header="720" w:footer="720" w:gutter="0"/>
          <w:cols w:space="720"/>
          <w:docGrid w:linePitch="360"/>
        </w:sectPr>
      </w:pPr>
      <w:bookmarkStart w:id="1849" w:name="_GoBack_49"/>
      <w:bookmarkEnd w:id="1849"/>
    </w:p>
    <w:p w:rsidR="00223398" w:rsidRPr="00401F57" w:rsidP="00741992" w14:paraId="7F9920CC" w14:textId="77777777">
      <w:pPr>
        <w:pStyle w:val="Heading2"/>
        <w:rPr>
          <w:rFonts w:ascii="Cambria" w:eastAsia="Cambria" w:hAnsi="Cambria" w:cs="Cambria"/>
          <w:noProof/>
          <w:color w:val="4F81BD"/>
          <w:sz w:val="26"/>
        </w:rPr>
      </w:pPr>
      <w:bookmarkStart w:id="1850" w:name="_Toc256002011"/>
      <w:bookmarkStart w:id="1851" w:name="_Toc256001942"/>
      <w:bookmarkStart w:id="1852" w:name="_Toc256001874"/>
      <w:bookmarkStart w:id="1853" w:name="_Toc256001807"/>
      <w:bookmarkStart w:id="1854" w:name="_Toc256001742"/>
      <w:r>
        <w:rPr>
          <w:rFonts w:ascii="Cambria" w:eastAsia="Cambria" w:hAnsi="Cambria" w:cs="Cambria"/>
          <w:noProof/>
          <w:color w:val="4F81BD"/>
          <w:sz w:val="26"/>
        </w:rPr>
        <w:t>13.4.   PCO-3b: Groups Receiving Technical Assistance</w:t>
      </w:r>
      <w:bookmarkEnd w:id="1850"/>
      <w:bookmarkEnd w:id="1851"/>
      <w:bookmarkEnd w:id="1852"/>
      <w:bookmarkEnd w:id="1853"/>
      <w:bookmarkEnd w:id="1854"/>
    </w:p>
    <w:tbl>
      <w:tblPr>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
      <w:tblGrid>
        <w:gridCol w:w="1826"/>
        <w:gridCol w:w="1591"/>
        <w:gridCol w:w="2692"/>
        <w:gridCol w:w="2792"/>
        <w:gridCol w:w="4001"/>
        <w:gridCol w:w="4357"/>
        <w:gridCol w:w="2997"/>
        <w:gridCol w:w="1192"/>
      </w:tblGrid>
      <w:tr w14:paraId="7F9920D5" w14:textId="77777777">
        <w:tblPrEx>
          <w:tblW w:w="0" w:type="auto"/>
          <w:tblCellSpacing w:w="15" w:type="dxa"/>
          <w:tblInd w:w="120"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CD" w14:textId="77777777">
            <w:pPr>
              <w:shd w:val="clear" w:color="auto" w:fill="BBD5EA"/>
              <w:rPr>
                <w:rFonts w:ascii="Calibri" w:eastAsia="Calibri" w:hAnsi="Calibri" w:cs="Calibri"/>
                <w:b/>
                <w:bCs/>
                <w:color w:val="10405D"/>
              </w:rPr>
            </w:pPr>
            <w:r>
              <w:rPr>
                <w:rFonts w:ascii="Calibri" w:eastAsia="Calibri" w:hAnsi="Calibri" w:cs="Calibri"/>
                <w:b/>
                <w:bCs/>
                <w:color w:val="10405D"/>
              </w:rPr>
              <w:t>Record Number</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CE" w14:textId="77777777">
            <w:pPr>
              <w:shd w:val="clear" w:color="auto" w:fill="BBD5EA"/>
              <w:rPr>
                <w:rFonts w:ascii="Calibri" w:eastAsia="Calibri" w:hAnsi="Calibri" w:cs="Calibri"/>
                <w:b/>
                <w:bCs/>
                <w:color w:val="10405D"/>
              </w:rPr>
            </w:pPr>
            <w:r>
              <w:rPr>
                <w:rFonts w:ascii="Calibri" w:eastAsia="Calibri" w:hAnsi="Calibri" w:cs="Calibri"/>
                <w:b/>
                <w:bCs/>
                <w:color w:val="10405D"/>
              </w:rPr>
              <w:t>Date of Event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CF" w14:textId="77777777">
            <w:pPr>
              <w:shd w:val="clear" w:color="auto" w:fill="BBD5EA"/>
              <w:rPr>
                <w:rFonts w:ascii="Calibri" w:eastAsia="Calibri" w:hAnsi="Calibri" w:cs="Calibri"/>
                <w:b/>
                <w:bCs/>
                <w:color w:val="10405D"/>
              </w:rPr>
            </w:pPr>
            <w:r>
              <w:rPr>
                <w:rFonts w:ascii="Calibri" w:eastAsia="Calibri" w:hAnsi="Calibri" w:cs="Calibri"/>
                <w:b/>
                <w:bCs/>
                <w:color w:val="10405D"/>
              </w:rPr>
              <w:t>Name of Outreach Event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D0"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Define Audience Reached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D1" w14:textId="77777777">
            <w:pPr>
              <w:shd w:val="clear" w:color="auto" w:fill="BBD5EA"/>
              <w:rPr>
                <w:rFonts w:ascii="Calibri" w:eastAsia="Calibri" w:hAnsi="Calibri" w:cs="Calibri"/>
                <w:b/>
                <w:bCs/>
                <w:color w:val="10405D"/>
              </w:rPr>
            </w:pPr>
            <w:r>
              <w:rPr>
                <w:rFonts w:ascii="Calibri" w:eastAsia="Calibri" w:hAnsi="Calibri" w:cs="Calibri"/>
                <w:b/>
                <w:bCs/>
                <w:color w:val="10405D"/>
              </w:rPr>
              <w:t>If Multiple or Other Audience, Specify</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D2"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Total #'s Reached at Each Outreach Event</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D3"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Describe Audience Reached</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D4" w14:textId="77777777">
            <w:pPr>
              <w:shd w:val="clear" w:color="auto" w:fill="BBD5EA"/>
              <w:jc w:val="center"/>
              <w:rPr>
                <w:rFonts w:ascii="Calibri" w:eastAsia="Calibri" w:hAnsi="Calibri" w:cs="Calibri"/>
                <w:b/>
                <w:bCs/>
                <w:color w:val="10405D"/>
              </w:rPr>
            </w:pPr>
            <w:r>
              <w:rPr>
                <w:rFonts w:ascii="Calibri" w:eastAsia="Calibri" w:hAnsi="Calibri" w:cs="Calibri"/>
                <w:b/>
                <w:bCs/>
                <w:color w:val="10405D"/>
              </w:rPr>
              <w:t>Option(s)</w:t>
            </w:r>
          </w:p>
        </w:tc>
      </w:tr>
      <w:tr w14:paraId="7F9920DE"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D6"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D7"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(1a)</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D8"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(2)</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D9"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(3)</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DA"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(4)</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DB"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(5)</w:t>
            </w:r>
          </w:p>
        </w:tc>
        <w:tc>
          <w:tcPr>
            <w:tcW w:w="0" w:type="auto"/>
            <w:tcBorders>
              <w:top w:val="single" w:sz="6" w:space="0" w:color="000000"/>
              <w:left w:val="single" w:sz="6" w:space="0" w:color="000000"/>
              <w:right w:val="single" w:sz="6" w:space="0" w:color="000000"/>
            </w:tcBorders>
            <w:shd w:val="clear" w:color="auto" w:fill="8DB3E2"/>
            <w:tcMar>
              <w:top w:w="60" w:type="dxa"/>
              <w:left w:w="105" w:type="dxa"/>
              <w:bottom w:w="60" w:type="dxa"/>
              <w:right w:w="75" w:type="dxa"/>
            </w:tcMar>
          </w:tcPr>
          <w:p w:rsidR="0043004B" w:rsidP="00BA51C0" w14:paraId="7F9920DC" w14:textId="77777777">
            <w:pPr>
              <w:shd w:val="clear" w:color="auto" w:fill="8DB3E2"/>
              <w:jc w:val="center"/>
              <w:rPr>
                <w:rFonts w:ascii="Calibri" w:eastAsia="Calibri" w:hAnsi="Calibri" w:cs="Calibri"/>
                <w:b/>
                <w:bCs/>
                <w:color w:val="10405D"/>
              </w:rPr>
            </w:pPr>
            <w:r>
              <w:rPr>
                <w:rFonts w:ascii="Calibri" w:eastAsia="Calibri" w:hAnsi="Calibri" w:cs="Calibri"/>
                <w:b/>
                <w:bCs/>
                <w:color w:val="10405D"/>
              </w:rPr>
              <w:br/>
              <w:t>(6)</w:t>
            </w:r>
          </w:p>
        </w:tc>
        <w:tc>
          <w:tcPr>
            <w:tcW w:w="0" w:type="auto"/>
            <w:tcBorders>
              <w:top w:val="single" w:sz="6" w:space="0" w:color="000000"/>
              <w:left w:val="single" w:sz="6" w:space="0" w:color="000000"/>
              <w:right w:val="single" w:sz="6" w:space="0" w:color="000000"/>
            </w:tcBorders>
            <w:shd w:val="clear" w:color="auto" w:fill="BBD5EA"/>
            <w:tcMar>
              <w:top w:w="60" w:type="dxa"/>
              <w:left w:w="105" w:type="dxa"/>
              <w:bottom w:w="60" w:type="dxa"/>
              <w:right w:w="75" w:type="dxa"/>
            </w:tcMar>
          </w:tcPr>
          <w:p w:rsidR="0043004B" w14:paraId="7F9920DD" w14:textId="77777777">
            <w:pPr>
              <w:shd w:val="clear" w:color="auto" w:fill="BBD5EA"/>
              <w:jc w:val="center"/>
              <w:rPr>
                <w:rFonts w:ascii="Calibri" w:eastAsia="Calibri" w:hAnsi="Calibri" w:cs="Calibri"/>
                <w:b/>
                <w:bCs/>
                <w:color w:val="10405D"/>
              </w:rPr>
            </w:pPr>
          </w:p>
        </w:tc>
      </w:tr>
      <w:tr w14:paraId="7F9920E7" w14:textId="77777777">
        <w:tblPrEx>
          <w:tblW w:w="0" w:type="auto"/>
          <w:tblCellSpacing w:w="15" w:type="dxa"/>
          <w:tblInd w:w="120" w:type="dxa"/>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DF"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E0"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E1"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E2"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E3"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E4"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E5" w14:textId="77777777">
            <w:pPr>
              <w:rPr>
                <w:rFonts w:ascii="Calibri" w:eastAsia="Calibri"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004B" w14:paraId="7F9920E6" w14:textId="77777777">
            <w:pPr>
              <w:rPr>
                <w:rFonts w:ascii="Calibri" w:eastAsia="Calibri" w:hAnsi="Calibri" w:cs="Calibri"/>
              </w:rPr>
            </w:pPr>
          </w:p>
        </w:tc>
      </w:tr>
    </w:tbl>
    <w:p w:rsidR="00223398" w:rsidP="00441CC7" w14:paraId="7F9922BC" w14:textId="77777777">
      <w:pPr>
        <w:rPr>
          <w:rFonts w:asciiTheme="majorHAnsi" w:hAnsiTheme="majorHAnsi"/>
        </w:rPr>
      </w:pPr>
      <w:bookmarkStart w:id="1855" w:name="_GoBack_50"/>
      <w:bookmarkStart w:id="1856" w:name="_GoBack_54"/>
      <w:bookmarkEnd w:id="1855"/>
      <w:bookmarkEnd w:id="1856"/>
    </w:p>
    <w:sectPr w:rsidSect="00741992">
      <w:footerReference w:type="default" r:id="rId56"/>
      <w:pgSz w:w="24480" w:h="15840" w:orient="landscape" w:code="3"/>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1619345"/>
      <w:docPartObj>
        <w:docPartGallery w:val="Page Numbers (Bottom of Page)"/>
        <w:docPartUnique/>
      </w:docPartObj>
    </w:sdtPr>
    <w:sdtEndPr>
      <w:rPr>
        <w:noProof/>
      </w:rPr>
    </w:sdtEndPr>
    <w:sdtContent>
      <w:p w:rsidR="00223398" w14:paraId="7F9922C1"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320356"/>
      <w:docPartObj>
        <w:docPartGallery w:val="Page Numbers (Bottom of Page)"/>
        <w:docPartUnique/>
      </w:docPartObj>
    </w:sdtPr>
    <w:sdtEndPr>
      <w:rPr>
        <w:noProof/>
      </w:rPr>
    </w:sdtEndPr>
    <w:sdtContent>
      <w:p w:rsidR="00223398" w14:paraId="7F9922DC" w14:textId="7777777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6035856"/>
      <w:docPartObj>
        <w:docPartGallery w:val="Page Numbers (Bottom of Page)"/>
        <w:docPartUnique/>
      </w:docPartObj>
    </w:sdtPr>
    <w:sdtEndPr>
      <w:rPr>
        <w:noProof/>
      </w:rPr>
    </w:sdtEndPr>
    <w:sdtContent>
      <w:p w:rsidR="00223398" w14:paraId="7F9922DF" w14:textId="77777777">
        <w:pPr>
          <w:pStyle w:val="Footer"/>
          <w:jc w:val="right"/>
        </w:pPr>
        <w:r>
          <w:fldChar w:fldCharType="begin"/>
        </w:r>
        <w:r>
          <w:instrText xml:space="preserve"> PAGE   \* MERGEFORMAT </w:instrText>
        </w:r>
        <w:r>
          <w:fldChar w:fldCharType="separate"/>
        </w:r>
        <w:r>
          <w:rPr>
            <w:noProof/>
          </w:rPr>
          <w:t>15</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083941"/>
      <w:docPartObj>
        <w:docPartGallery w:val="Page Numbers (Bottom of Page)"/>
        <w:docPartUnique/>
      </w:docPartObj>
    </w:sdtPr>
    <w:sdtEndPr>
      <w:rPr>
        <w:noProof/>
      </w:rPr>
    </w:sdtEndPr>
    <w:sdtContent>
      <w:p w:rsidR="00223398" w14:paraId="7F9922E2" w14:textId="77777777">
        <w:pPr>
          <w:pStyle w:val="Footer"/>
          <w:jc w:val="right"/>
        </w:pPr>
        <w:r>
          <w:fldChar w:fldCharType="begin"/>
        </w:r>
        <w:r>
          <w:instrText xml:space="preserve"> PAGE   \* MERGEFORMAT </w:instrText>
        </w:r>
        <w:r>
          <w:fldChar w:fldCharType="separate"/>
        </w:r>
        <w:r>
          <w:rPr>
            <w:noProof/>
          </w:rPr>
          <w:t>16</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5344981"/>
      <w:docPartObj>
        <w:docPartGallery w:val="Page Numbers (Bottom of Page)"/>
        <w:docPartUnique/>
      </w:docPartObj>
    </w:sdtPr>
    <w:sdtEndPr>
      <w:rPr>
        <w:noProof/>
      </w:rPr>
    </w:sdtEndPr>
    <w:sdtContent>
      <w:p w:rsidR="00223398" w14:paraId="7F9922E5" w14:textId="77777777">
        <w:pPr>
          <w:pStyle w:val="Footer"/>
          <w:jc w:val="right"/>
        </w:pPr>
        <w:r>
          <w:fldChar w:fldCharType="begin"/>
        </w:r>
        <w:r>
          <w:instrText xml:space="preserve"> PAGE   \* MERGEFORMAT </w:instrText>
        </w:r>
        <w:r>
          <w:fldChar w:fldCharType="separate"/>
        </w:r>
        <w:r>
          <w:rPr>
            <w:noProof/>
          </w:rPr>
          <w:t>17</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1962742"/>
      <w:docPartObj>
        <w:docPartGallery w:val="Page Numbers (Bottom of Page)"/>
        <w:docPartUnique/>
      </w:docPartObj>
    </w:sdtPr>
    <w:sdtEndPr>
      <w:rPr>
        <w:noProof/>
      </w:rPr>
    </w:sdtEndPr>
    <w:sdtContent>
      <w:p w:rsidR="00223398" w14:paraId="7F9922E8" w14:textId="77777777">
        <w:pPr>
          <w:pStyle w:val="Footer"/>
          <w:jc w:val="right"/>
        </w:pPr>
        <w:r>
          <w:fldChar w:fldCharType="begin"/>
        </w:r>
        <w:r>
          <w:instrText xml:space="preserve"> PAGE   \* MERGEFORMAT </w:instrText>
        </w:r>
        <w:r>
          <w:fldChar w:fldCharType="separate"/>
        </w:r>
        <w:r>
          <w:rPr>
            <w:noProof/>
          </w:rPr>
          <w:t>18</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6224834"/>
      <w:docPartObj>
        <w:docPartGallery w:val="Page Numbers (Bottom of Page)"/>
        <w:docPartUnique/>
      </w:docPartObj>
    </w:sdtPr>
    <w:sdtEndPr>
      <w:rPr>
        <w:noProof/>
      </w:rPr>
    </w:sdtEndPr>
    <w:sdtContent>
      <w:p w:rsidR="00223398" w14:paraId="7F9922F7" w14:textId="77777777">
        <w:pPr>
          <w:pStyle w:val="Footer"/>
          <w:jc w:val="right"/>
        </w:pPr>
        <w:r>
          <w:fldChar w:fldCharType="begin"/>
        </w:r>
        <w:r>
          <w:instrText xml:space="preserve"> PAGE   \* MERGEFORMAT </w:instrText>
        </w:r>
        <w:r>
          <w:fldChar w:fldCharType="separate"/>
        </w:r>
        <w:r>
          <w:rPr>
            <w:noProof/>
          </w:rPr>
          <w:t>30</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7737416"/>
      <w:docPartObj>
        <w:docPartGallery w:val="Page Numbers (Bottom of Page)"/>
        <w:docPartUnique/>
      </w:docPartObj>
    </w:sdtPr>
    <w:sdtEndPr>
      <w:rPr>
        <w:noProof/>
      </w:rPr>
    </w:sdtEndPr>
    <w:sdtContent>
      <w:p w:rsidR="00223398" w14:paraId="7F9922FA" w14:textId="77777777">
        <w:pPr>
          <w:pStyle w:val="Footer"/>
          <w:jc w:val="right"/>
        </w:pPr>
        <w:r>
          <w:fldChar w:fldCharType="begin"/>
        </w:r>
        <w:r>
          <w:instrText xml:space="preserve"> PAGE   \* MERGEFORMAT </w:instrText>
        </w:r>
        <w:r>
          <w:fldChar w:fldCharType="separate"/>
        </w:r>
        <w:r>
          <w:rPr>
            <w:noProof/>
          </w:rPr>
          <w:t>31</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9151739"/>
      <w:docPartObj>
        <w:docPartGallery w:val="Page Numbers (Bottom of Page)"/>
        <w:docPartUnique/>
      </w:docPartObj>
    </w:sdtPr>
    <w:sdtEndPr>
      <w:rPr>
        <w:noProof/>
      </w:rPr>
    </w:sdtEndPr>
    <w:sdtContent>
      <w:p w:rsidR="00223398" w14:paraId="7F9922FD"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8029160"/>
      <w:docPartObj>
        <w:docPartGallery w:val="Page Numbers (Bottom of Page)"/>
        <w:docPartUnique/>
      </w:docPartObj>
    </w:sdtPr>
    <w:sdtEndPr>
      <w:rPr>
        <w:noProof/>
      </w:rPr>
    </w:sdtEndPr>
    <w:sdtContent>
      <w:p w:rsidR="00223398" w14:paraId="7F992300" w14:textId="77777777">
        <w:pPr>
          <w:pStyle w:val="Footer"/>
          <w:jc w:val="right"/>
        </w:pPr>
        <w:r>
          <w:fldChar w:fldCharType="begin"/>
        </w:r>
        <w:r>
          <w:instrText xml:space="preserve"> PAGE   \* MERGEFORMAT </w:instrText>
        </w:r>
        <w:r>
          <w:fldChar w:fldCharType="separate"/>
        </w:r>
        <w:r>
          <w:rPr>
            <w:noProof/>
          </w:rPr>
          <w:t>33</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704001"/>
      <w:docPartObj>
        <w:docPartGallery w:val="Page Numbers (Bottom of Page)"/>
        <w:docPartUnique/>
      </w:docPartObj>
    </w:sdtPr>
    <w:sdtEndPr>
      <w:rPr>
        <w:noProof/>
      </w:rPr>
    </w:sdtEndPr>
    <w:sdtContent>
      <w:p w:rsidR="00223398" w14:paraId="7F992303" w14:textId="77777777">
        <w:pPr>
          <w:pStyle w:val="Footer"/>
          <w:jc w:val="right"/>
        </w:pPr>
        <w:r>
          <w:fldChar w:fldCharType="begin"/>
        </w:r>
        <w:r>
          <w:instrText xml:space="preserve"> PAGE   \* MERGEFORMAT </w:instrText>
        </w:r>
        <w:r>
          <w:fldChar w:fldCharType="separate"/>
        </w:r>
        <w:r>
          <w:rPr>
            <w:noProof/>
          </w:rPr>
          <w:t>34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4452496"/>
      <w:docPartObj>
        <w:docPartGallery w:val="Page Numbers (Bottom of Page)"/>
        <w:docPartUnique/>
      </w:docPartObj>
    </w:sdtPr>
    <w:sdtEndPr>
      <w:rPr>
        <w:noProof/>
      </w:rPr>
    </w:sdtEndPr>
    <w:sdtContent>
      <w:p w:rsidR="00223398" w14:paraId="7F9922C4" w14:textId="77777777">
        <w:pPr>
          <w:pStyle w:val="Footer"/>
          <w:jc w:val="right"/>
        </w:pPr>
        <w:r>
          <w:fldChar w:fldCharType="begin"/>
        </w:r>
        <w:r>
          <w:instrText xml:space="preserve"> PAGE   \* MERGEFORMAT </w:instrText>
        </w:r>
        <w:r>
          <w:fldChar w:fldCharType="separate"/>
        </w:r>
        <w:r>
          <w:rPr>
            <w:noProof/>
          </w:rPr>
          <w:t>6</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5456144"/>
      <w:docPartObj>
        <w:docPartGallery w:val="Page Numbers (Bottom of Page)"/>
        <w:docPartUnique/>
      </w:docPartObj>
    </w:sdtPr>
    <w:sdtEndPr>
      <w:rPr>
        <w:noProof/>
      </w:rPr>
    </w:sdtEndPr>
    <w:sdtContent>
      <w:p w:rsidR="00223398" w14:paraId="7F992306" w14:textId="77777777">
        <w:pPr>
          <w:pStyle w:val="Footer"/>
          <w:jc w:val="right"/>
        </w:pPr>
        <w:r>
          <w:fldChar w:fldCharType="begin"/>
        </w:r>
        <w:r>
          <w:instrText xml:space="preserve"> PAGE   \* MERGEFORMAT </w:instrText>
        </w:r>
        <w:r>
          <w:fldChar w:fldCharType="separate"/>
        </w:r>
        <w:r>
          <w:rPr>
            <w:noProof/>
          </w:rPr>
          <w:t>35</w:t>
        </w:r>
        <w:r>
          <w:rPr>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0247788"/>
      <w:docPartObj>
        <w:docPartGallery w:val="Page Numbers (Bottom of Page)"/>
        <w:docPartUnique/>
      </w:docPartObj>
    </w:sdtPr>
    <w:sdtEndPr>
      <w:rPr>
        <w:noProof/>
      </w:rPr>
    </w:sdtEndPr>
    <w:sdtContent>
      <w:p w:rsidR="00223398" w14:paraId="7F992309" w14:textId="77777777">
        <w:pPr>
          <w:pStyle w:val="Footer"/>
          <w:jc w:val="right"/>
        </w:pPr>
        <w:r>
          <w:fldChar w:fldCharType="begin"/>
        </w:r>
        <w:r>
          <w:instrText xml:space="preserve"> PAGE   \* MERGEFORMAT </w:instrText>
        </w:r>
        <w:r>
          <w:fldChar w:fldCharType="separate"/>
        </w:r>
        <w:r>
          <w:rPr>
            <w:noProof/>
          </w:rPr>
          <w:t>36</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9400872"/>
      <w:docPartObj>
        <w:docPartGallery w:val="Page Numbers (Bottom of Page)"/>
        <w:docPartUnique/>
      </w:docPartObj>
    </w:sdtPr>
    <w:sdtEndPr>
      <w:rPr>
        <w:noProof/>
      </w:rPr>
    </w:sdtEndPr>
    <w:sdtContent>
      <w:p w:rsidR="00223398" w14:paraId="7F99230C" w14:textId="77777777">
        <w:pPr>
          <w:pStyle w:val="Footer"/>
          <w:jc w:val="right"/>
        </w:pPr>
        <w:r>
          <w:fldChar w:fldCharType="begin"/>
        </w:r>
        <w:r>
          <w:instrText xml:space="preserve"> PAGE   \* MERGEFORMAT </w:instrText>
        </w:r>
        <w:r>
          <w:fldChar w:fldCharType="separate"/>
        </w:r>
        <w:r>
          <w:rPr>
            <w:noProof/>
          </w:rPr>
          <w:t>37</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0530543"/>
      <w:docPartObj>
        <w:docPartGallery w:val="Page Numbers (Bottom of Page)"/>
        <w:docPartUnique/>
      </w:docPartObj>
    </w:sdtPr>
    <w:sdtEndPr>
      <w:rPr>
        <w:noProof/>
      </w:rPr>
    </w:sdtEndPr>
    <w:sdtContent>
      <w:p w:rsidR="00223398" w14:paraId="7F99230F" w14:textId="77777777">
        <w:pPr>
          <w:pStyle w:val="Footer"/>
          <w:jc w:val="right"/>
        </w:pPr>
        <w:r>
          <w:fldChar w:fldCharType="begin"/>
        </w:r>
        <w:r>
          <w:instrText xml:space="preserve"> PAGE   \* MERGEFORMAT </w:instrText>
        </w:r>
        <w:r>
          <w:fldChar w:fldCharType="separate"/>
        </w:r>
        <w:r>
          <w:rPr>
            <w:noProof/>
          </w:rPr>
          <w:t>38</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1493594"/>
      <w:docPartObj>
        <w:docPartGallery w:val="Page Numbers (Bottom of Page)"/>
        <w:docPartUnique/>
      </w:docPartObj>
    </w:sdtPr>
    <w:sdtEndPr>
      <w:rPr>
        <w:noProof/>
      </w:rPr>
    </w:sdtEndPr>
    <w:sdtContent>
      <w:p w:rsidR="00223398" w14:paraId="7F992312" w14:textId="77777777">
        <w:pPr>
          <w:pStyle w:val="Footer"/>
          <w:jc w:val="right"/>
        </w:pPr>
        <w:r>
          <w:fldChar w:fldCharType="begin"/>
        </w:r>
        <w:r>
          <w:instrText xml:space="preserve"> PAGE   \* MERGEFORMAT </w:instrText>
        </w:r>
        <w:r>
          <w:fldChar w:fldCharType="separate"/>
        </w:r>
        <w:r>
          <w:rPr>
            <w:noProof/>
          </w:rPr>
          <w:t>39</w:t>
        </w:r>
        <w:r>
          <w:rPr>
            <w:noProof/>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5388615"/>
      <w:docPartObj>
        <w:docPartGallery w:val="Page Numbers (Bottom of Page)"/>
        <w:docPartUnique/>
      </w:docPartObj>
    </w:sdtPr>
    <w:sdtEndPr>
      <w:rPr>
        <w:noProof/>
      </w:rPr>
    </w:sdtEndPr>
    <w:sdtContent>
      <w:p w:rsidR="00223398" w14:paraId="7F992315" w14:textId="77777777">
        <w:pPr>
          <w:pStyle w:val="Footer"/>
          <w:jc w:val="right"/>
        </w:pPr>
        <w:r>
          <w:fldChar w:fldCharType="begin"/>
        </w:r>
        <w:r>
          <w:instrText xml:space="preserve"> PAGE   \* MERGEFORMAT </w:instrText>
        </w:r>
        <w:r>
          <w:fldChar w:fldCharType="separate"/>
        </w:r>
        <w:r>
          <w:rPr>
            <w:noProof/>
          </w:rPr>
          <w:t>40</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0137150"/>
      <w:docPartObj>
        <w:docPartGallery w:val="Page Numbers (Bottom of Page)"/>
        <w:docPartUnique/>
      </w:docPartObj>
    </w:sdtPr>
    <w:sdtEndPr>
      <w:rPr>
        <w:noProof/>
      </w:rPr>
    </w:sdtEndPr>
    <w:sdtContent>
      <w:p w:rsidR="00223398" w14:paraId="7F992318" w14:textId="77777777">
        <w:pPr>
          <w:pStyle w:val="Footer"/>
          <w:jc w:val="right"/>
        </w:pPr>
        <w:r>
          <w:fldChar w:fldCharType="begin"/>
        </w:r>
        <w:r>
          <w:instrText xml:space="preserve"> PAGE   \* MERGEFORMAT </w:instrText>
        </w:r>
        <w:r>
          <w:fldChar w:fldCharType="separate"/>
        </w:r>
        <w:r>
          <w:rPr>
            <w:noProof/>
          </w:rPr>
          <w:t>41</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059109"/>
      <w:docPartObj>
        <w:docPartGallery w:val="Page Numbers (Bottom of Page)"/>
        <w:docPartUnique/>
      </w:docPartObj>
    </w:sdtPr>
    <w:sdtEndPr>
      <w:rPr>
        <w:noProof/>
      </w:rPr>
    </w:sdtEndPr>
    <w:sdtContent>
      <w:p w:rsidR="00223398" w14:paraId="7F99231B" w14:textId="77777777">
        <w:pPr>
          <w:pStyle w:val="Footer"/>
          <w:jc w:val="right"/>
        </w:pPr>
        <w:r>
          <w:fldChar w:fldCharType="begin"/>
        </w:r>
        <w:r>
          <w:instrText xml:space="preserve"> PAGE   \* MERGEFORMAT </w:instrText>
        </w:r>
        <w:r>
          <w:fldChar w:fldCharType="separate"/>
        </w:r>
        <w:r>
          <w:rPr>
            <w:noProof/>
          </w:rPr>
          <w:t>42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9052531"/>
      <w:docPartObj>
        <w:docPartGallery w:val="Page Numbers (Bottom of Page)"/>
        <w:docPartUnique/>
      </w:docPartObj>
    </w:sdtPr>
    <w:sdtEndPr>
      <w:rPr>
        <w:noProof/>
      </w:rPr>
    </w:sdtEndPr>
    <w:sdtContent>
      <w:p w:rsidR="00223398" w14:paraId="7F99231E" w14:textId="77777777">
        <w:pPr>
          <w:pStyle w:val="Footer"/>
          <w:jc w:val="right"/>
        </w:pPr>
        <w:r>
          <w:fldChar w:fldCharType="begin"/>
        </w:r>
        <w:r>
          <w:instrText xml:space="preserve"> PAGE   \* MERGEFORMAT </w:instrText>
        </w:r>
        <w:r>
          <w:fldChar w:fldCharType="separate"/>
        </w:r>
        <w:r>
          <w:rPr>
            <w:noProof/>
          </w:rPr>
          <w:t>43</w:t>
        </w:r>
        <w:r>
          <w:rPr>
            <w:noProof/>
          </w:rPr>
          <w:fldChar w:fldCharType="end"/>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3740915"/>
      <w:docPartObj>
        <w:docPartGallery w:val="Page Numbers (Bottom of Page)"/>
        <w:docPartUnique/>
      </w:docPartObj>
    </w:sdtPr>
    <w:sdtEndPr>
      <w:rPr>
        <w:noProof/>
      </w:rPr>
    </w:sdtEndPr>
    <w:sdtContent>
      <w:p w:rsidR="00223398" w14:paraId="7F992321" w14:textId="77777777">
        <w:pPr>
          <w:pStyle w:val="Footer"/>
          <w:jc w:val="right"/>
        </w:pPr>
        <w:r>
          <w:fldChar w:fldCharType="begin"/>
        </w:r>
        <w:r>
          <w:instrText xml:space="preserve"> PAGE   \* MERGEFORMAT </w:instrText>
        </w:r>
        <w:r>
          <w:fldChar w:fldCharType="separate"/>
        </w:r>
        <w:r>
          <w:rPr>
            <w:noProof/>
          </w:rPr>
          <w:t>44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4775989"/>
      <w:docPartObj>
        <w:docPartGallery w:val="Page Numbers (Bottom of Page)"/>
        <w:docPartUnique/>
      </w:docPartObj>
    </w:sdtPr>
    <w:sdtEndPr>
      <w:rPr>
        <w:noProof/>
      </w:rPr>
    </w:sdtEndPr>
    <w:sdtContent>
      <w:p w:rsidR="00223398" w14:paraId="7F9922C7" w14:textId="77777777">
        <w:pPr>
          <w:pStyle w:val="Footer"/>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2104846"/>
      <w:docPartObj>
        <w:docPartGallery w:val="Page Numbers (Bottom of Page)"/>
        <w:docPartUnique/>
      </w:docPartObj>
    </w:sdtPr>
    <w:sdtEndPr>
      <w:rPr>
        <w:noProof/>
      </w:rPr>
    </w:sdtEndPr>
    <w:sdtContent>
      <w:p w:rsidR="00223398" w14:paraId="7F992324" w14:textId="77777777">
        <w:pPr>
          <w:pStyle w:val="Footer"/>
          <w:jc w:val="right"/>
        </w:pPr>
        <w:r>
          <w:fldChar w:fldCharType="begin"/>
        </w:r>
        <w:r>
          <w:instrText xml:space="preserve"> PAGE   \* MERGEFORMAT </w:instrText>
        </w:r>
        <w:r>
          <w:fldChar w:fldCharType="separate"/>
        </w:r>
        <w:r>
          <w:rPr>
            <w:noProof/>
          </w:rPr>
          <w:t>45</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631718"/>
      <w:docPartObj>
        <w:docPartGallery w:val="Page Numbers (Bottom of Page)"/>
        <w:docPartUnique/>
      </w:docPartObj>
    </w:sdtPr>
    <w:sdtEndPr>
      <w:rPr>
        <w:noProof/>
      </w:rPr>
    </w:sdtEndPr>
    <w:sdtContent>
      <w:p w:rsidR="00223398" w14:paraId="7F992327" w14:textId="77777777">
        <w:pPr>
          <w:pStyle w:val="Footer"/>
          <w:jc w:val="right"/>
        </w:pPr>
        <w:r>
          <w:fldChar w:fldCharType="begin"/>
        </w:r>
        <w:r>
          <w:instrText xml:space="preserve"> PAGE   \* MERGEFORMAT </w:instrText>
        </w:r>
        <w:r>
          <w:fldChar w:fldCharType="separate"/>
        </w:r>
        <w:r>
          <w:rPr>
            <w:noProof/>
          </w:rPr>
          <w:t>46</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7729213"/>
      <w:docPartObj>
        <w:docPartGallery w:val="Page Numbers (Bottom of Page)"/>
        <w:docPartUnique/>
      </w:docPartObj>
    </w:sdtPr>
    <w:sdtEndPr>
      <w:rPr>
        <w:noProof/>
      </w:rPr>
    </w:sdtEndPr>
    <w:sdtContent>
      <w:p w:rsidR="00223398" w14:paraId="7F99232A" w14:textId="77777777">
        <w:pPr>
          <w:pStyle w:val="Footer"/>
          <w:jc w:val="right"/>
        </w:pPr>
        <w:r>
          <w:fldChar w:fldCharType="begin"/>
        </w:r>
        <w:r>
          <w:instrText xml:space="preserve"> PAGE   \* MERGEFORMAT </w:instrText>
        </w:r>
        <w:r>
          <w:fldChar w:fldCharType="separate"/>
        </w:r>
        <w:r>
          <w:rPr>
            <w:noProof/>
          </w:rPr>
          <w:t>47</w:t>
        </w:r>
        <w:r>
          <w:rPr>
            <w:noProof/>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4324790"/>
      <w:docPartObj>
        <w:docPartGallery w:val="Page Numbers (Bottom of Page)"/>
        <w:docPartUnique/>
      </w:docPartObj>
    </w:sdtPr>
    <w:sdtEndPr>
      <w:rPr>
        <w:noProof/>
      </w:rPr>
    </w:sdtEndPr>
    <w:sdtContent>
      <w:p w:rsidR="00223398" w14:paraId="7F99232D" w14:textId="77777777">
        <w:pPr>
          <w:pStyle w:val="Footer"/>
          <w:jc w:val="right"/>
        </w:pPr>
        <w:r>
          <w:fldChar w:fldCharType="begin"/>
        </w:r>
        <w:r>
          <w:instrText xml:space="preserve"> PAGE   \* MERGEFORMAT </w:instrText>
        </w:r>
        <w:r>
          <w:fldChar w:fldCharType="separate"/>
        </w:r>
        <w:r>
          <w:rPr>
            <w:noProof/>
          </w:rPr>
          <w:t>48</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8608515"/>
      <w:docPartObj>
        <w:docPartGallery w:val="Page Numbers (Bottom of Page)"/>
        <w:docPartUnique/>
      </w:docPartObj>
    </w:sdtPr>
    <w:sdtEndPr>
      <w:rPr>
        <w:noProof/>
      </w:rPr>
    </w:sdtEndPr>
    <w:sdtContent>
      <w:p w:rsidR="00223398" w14:paraId="7F992336" w14:textId="77777777">
        <w:pPr>
          <w:pStyle w:val="Footer"/>
          <w:jc w:val="right"/>
        </w:pPr>
        <w:r>
          <w:fldChar w:fldCharType="begin"/>
        </w:r>
        <w:r>
          <w:instrText xml:space="preserve"> PAGE   \* MERGEFORMAT </w:instrText>
        </w:r>
        <w:r>
          <w:fldChar w:fldCharType="separate"/>
        </w:r>
        <w:r>
          <w:rPr>
            <w:noProof/>
          </w:rPr>
          <w:t>51</w:t>
        </w:r>
        <w:r>
          <w:rPr>
            <w:noProof/>
          </w:rP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9417693"/>
      <w:docPartObj>
        <w:docPartGallery w:val="Page Numbers (Bottom of Page)"/>
        <w:docPartUnique/>
      </w:docPartObj>
    </w:sdtPr>
    <w:sdtEndPr>
      <w:rPr>
        <w:noProof/>
      </w:rPr>
    </w:sdtEndPr>
    <w:sdtContent>
      <w:p w:rsidR="00223398" w14:paraId="7F992339" w14:textId="77777777">
        <w:pPr>
          <w:pStyle w:val="Footer"/>
          <w:jc w:val="right"/>
        </w:pPr>
        <w:r>
          <w:fldChar w:fldCharType="begin"/>
        </w:r>
        <w:r>
          <w:instrText xml:space="preserve"> PAGE   \* MERGEFORMAT </w:instrText>
        </w:r>
        <w:r>
          <w:fldChar w:fldCharType="separate"/>
        </w:r>
        <w:r>
          <w:rPr>
            <w:noProof/>
          </w:rPr>
          <w:t>52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1409692"/>
      <w:docPartObj>
        <w:docPartGallery w:val="Page Numbers (Bottom of Page)"/>
        <w:docPartUnique/>
      </w:docPartObj>
    </w:sdtPr>
    <w:sdtEndPr>
      <w:rPr>
        <w:noProof/>
      </w:rPr>
    </w:sdtEndPr>
    <w:sdtContent>
      <w:p w:rsidR="00223398" w14:paraId="7F99233C" w14:textId="77777777">
        <w:pPr>
          <w:pStyle w:val="Footer"/>
          <w:jc w:val="right"/>
        </w:pPr>
        <w:r>
          <w:fldChar w:fldCharType="begin"/>
        </w:r>
        <w:r>
          <w:instrText xml:space="preserve"> PAGE   \* MERGEFORMAT </w:instrText>
        </w:r>
        <w:r>
          <w:fldChar w:fldCharType="separate"/>
        </w:r>
        <w:r>
          <w:rPr>
            <w:noProof/>
          </w:rPr>
          <w:t>53</w:t>
        </w:r>
        <w:r>
          <w:rPr>
            <w:noProof/>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0682156"/>
      <w:docPartObj>
        <w:docPartGallery w:val="Page Numbers (Bottom of Page)"/>
        <w:docPartUnique/>
      </w:docPartObj>
    </w:sdtPr>
    <w:sdtEndPr>
      <w:rPr>
        <w:noProof/>
      </w:rPr>
    </w:sdtEndPr>
    <w:sdtContent>
      <w:p w:rsidR="00223398" w14:paraId="7F99233F" w14:textId="77777777">
        <w:pPr>
          <w:pStyle w:val="Footer"/>
          <w:jc w:val="right"/>
        </w:pPr>
        <w:r>
          <w:fldChar w:fldCharType="begin"/>
        </w:r>
        <w:r>
          <w:instrText xml:space="preserve"> PAGE   \* MERGEFORMAT </w:instrText>
        </w:r>
        <w:r>
          <w:fldChar w:fldCharType="separate"/>
        </w:r>
        <w:r>
          <w:rPr>
            <w:noProof/>
          </w:rPr>
          <w:t>54</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340742"/>
      <w:docPartObj>
        <w:docPartGallery w:val="Page Numbers (Bottom of Page)"/>
        <w:docPartUnique/>
      </w:docPartObj>
    </w:sdtPr>
    <w:sdtEndPr>
      <w:rPr>
        <w:noProof/>
      </w:rPr>
    </w:sdtEndPr>
    <w:sdtContent>
      <w:p w:rsidR="00223398" w14:paraId="7F992342" w14:textId="77777777">
        <w:pPr>
          <w:pStyle w:val="Footer"/>
          <w:jc w:val="right"/>
        </w:pPr>
        <w:r>
          <w:fldChar w:fldCharType="begin"/>
        </w:r>
        <w:r>
          <w:instrText xml:space="preserve"> PAGE   \* MERGEFORMAT </w:instrText>
        </w:r>
        <w:r>
          <w:fldChar w:fldCharType="separate"/>
        </w:r>
        <w:r>
          <w:rPr>
            <w:noProof/>
          </w:rPr>
          <w:t>55</w:t>
        </w:r>
        <w:r>
          <w:rPr>
            <w:noProof/>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6919746"/>
      <w:docPartObj>
        <w:docPartGallery w:val="Page Numbers (Bottom of Page)"/>
        <w:docPartUnique/>
      </w:docPartObj>
    </w:sdtPr>
    <w:sdtEndPr>
      <w:rPr>
        <w:noProof/>
      </w:rPr>
    </w:sdtEndPr>
    <w:sdtContent>
      <w:p w:rsidR="00223398" w14:paraId="7F992345" w14:textId="77777777">
        <w:pPr>
          <w:pStyle w:val="Footer"/>
          <w:jc w:val="right"/>
        </w:pPr>
        <w:r>
          <w:fldChar w:fldCharType="begin"/>
        </w:r>
        <w:r>
          <w:instrText xml:space="preserve"> PAGE   \* MERGEFORMAT </w:instrText>
        </w:r>
        <w:r>
          <w:fldChar w:fldCharType="separate"/>
        </w:r>
        <w:r>
          <w:rPr>
            <w:noProof/>
          </w:rPr>
          <w:t>56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6697832"/>
      <w:docPartObj>
        <w:docPartGallery w:val="Page Numbers (Bottom of Page)"/>
        <w:docPartUnique/>
      </w:docPartObj>
    </w:sdtPr>
    <w:sdtEndPr>
      <w:rPr>
        <w:noProof/>
      </w:rPr>
    </w:sdtEndPr>
    <w:sdtContent>
      <w:p w:rsidR="00223398" w14:paraId="7F9922CA" w14:textId="77777777">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7722077"/>
      <w:docPartObj>
        <w:docPartGallery w:val="Page Numbers (Bottom of Page)"/>
        <w:docPartUnique/>
      </w:docPartObj>
    </w:sdtPr>
    <w:sdtEndPr>
      <w:rPr>
        <w:noProof/>
      </w:rPr>
    </w:sdtEndPr>
    <w:sdtContent>
      <w:p w:rsidR="00223398" w14:paraId="7F992348" w14:textId="77777777">
        <w:pPr>
          <w:pStyle w:val="Footer"/>
          <w:jc w:val="right"/>
        </w:pPr>
        <w:r>
          <w:fldChar w:fldCharType="begin"/>
        </w:r>
        <w:r>
          <w:instrText xml:space="preserve"> PAGE   \* MERGEFORMAT </w:instrText>
        </w:r>
        <w:r>
          <w:fldChar w:fldCharType="separate"/>
        </w:r>
        <w:r>
          <w:rPr>
            <w:noProof/>
          </w:rPr>
          <w:t>57</w:t>
        </w:r>
        <w:r>
          <w:rPr>
            <w:noProof/>
          </w:rP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6528666"/>
      <w:docPartObj>
        <w:docPartGallery w:val="Page Numbers (Bottom of Page)"/>
        <w:docPartUnique/>
      </w:docPartObj>
    </w:sdtPr>
    <w:sdtEndPr>
      <w:rPr>
        <w:noProof/>
      </w:rPr>
    </w:sdtEndPr>
    <w:sdtContent>
      <w:p w:rsidR="00223398" w14:paraId="7F99234B" w14:textId="77777777">
        <w:pPr>
          <w:pStyle w:val="Footer"/>
          <w:jc w:val="right"/>
        </w:pPr>
        <w:r>
          <w:fldChar w:fldCharType="begin"/>
        </w:r>
        <w:r>
          <w:instrText xml:space="preserve"> PAGE   \* MERGEFORMAT </w:instrText>
        </w:r>
        <w:r>
          <w:fldChar w:fldCharType="separate"/>
        </w:r>
        <w:r>
          <w:rPr>
            <w:noProof/>
          </w:rPr>
          <w:t>58</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024042"/>
      <w:docPartObj>
        <w:docPartGallery w:val="Page Numbers (Bottom of Page)"/>
        <w:docPartUnique/>
      </w:docPartObj>
    </w:sdtPr>
    <w:sdtEndPr>
      <w:rPr>
        <w:noProof/>
      </w:rPr>
    </w:sdtEndPr>
    <w:sdtContent>
      <w:p w:rsidR="00223398" w14:paraId="7F99234E" w14:textId="77777777">
        <w:pPr>
          <w:pStyle w:val="Footer"/>
          <w:jc w:val="right"/>
        </w:pPr>
        <w:r>
          <w:fldChar w:fldCharType="begin"/>
        </w:r>
        <w:r>
          <w:instrText xml:space="preserve"> PAGE   \* MERGEFORMAT </w:instrText>
        </w:r>
        <w:r>
          <w:fldChar w:fldCharType="separate"/>
        </w:r>
        <w:r>
          <w:rPr>
            <w:noProof/>
          </w:rPr>
          <w:t>59</w:t>
        </w:r>
        <w:r>
          <w:rPr>
            <w:noProof/>
          </w:rPr>
          <w:fldChar w:fldCharType="end"/>
        </w:r>
      </w:p>
    </w:sdtContent>
  </w:sdt>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3859097"/>
      <w:docPartObj>
        <w:docPartGallery w:val="Page Numbers (Bottom of Page)"/>
        <w:docPartUnique/>
      </w:docPartObj>
    </w:sdtPr>
    <w:sdtEndPr>
      <w:rPr>
        <w:noProof/>
      </w:rPr>
    </w:sdtEndPr>
    <w:sdtContent>
      <w:p w:rsidR="00223398" w14:paraId="7F992351" w14:textId="77777777">
        <w:pPr>
          <w:pStyle w:val="Footer"/>
          <w:jc w:val="right"/>
        </w:pPr>
        <w:r>
          <w:fldChar w:fldCharType="begin"/>
        </w:r>
        <w:r>
          <w:instrText xml:space="preserve"> PAGE   \* MERGEFORMAT </w:instrText>
        </w:r>
        <w:r>
          <w:fldChar w:fldCharType="separate"/>
        </w:r>
        <w:r>
          <w:rPr>
            <w:noProof/>
          </w:rPr>
          <w:t>60</w:t>
        </w:r>
        <w:r>
          <w:rPr>
            <w:noProof/>
          </w:rPr>
          <w:fldChar w:fldCharType="end"/>
        </w:r>
      </w:p>
    </w:sdtContent>
  </w:sdt>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4659812"/>
      <w:docPartObj>
        <w:docPartGallery w:val="Page Numbers (Bottom of Page)"/>
        <w:docPartUnique/>
      </w:docPartObj>
    </w:sdtPr>
    <w:sdtEndPr>
      <w:rPr>
        <w:noProof/>
      </w:rPr>
    </w:sdtEndPr>
    <w:sdtContent>
      <w:p w:rsidR="00223398" w14:paraId="7F992354" w14:textId="77777777">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799926"/>
      <w:docPartObj>
        <w:docPartGallery w:val="Page Numbers (Bottom of Page)"/>
        <w:docPartUnique/>
      </w:docPartObj>
    </w:sdtPr>
    <w:sdtEndPr>
      <w:rPr>
        <w:noProof/>
      </w:rPr>
    </w:sdtEndPr>
    <w:sdtContent>
      <w:p w:rsidR="00223398" w14:paraId="7F992357" w14:textId="77777777">
        <w:pPr>
          <w:pStyle w:val="Footer"/>
          <w:jc w:val="right"/>
        </w:pPr>
        <w:r>
          <w:fldChar w:fldCharType="begin"/>
        </w:r>
        <w:r>
          <w:instrText xml:space="preserve"> PAGE   \* MERGEFORMAT </w:instrText>
        </w:r>
        <w:r>
          <w:fldChar w:fldCharType="separate"/>
        </w:r>
        <w:r>
          <w:rPr>
            <w:noProof/>
          </w:rPr>
          <w:t>62</w:t>
        </w:r>
        <w:r>
          <w:rPr>
            <w:noProof/>
          </w:rPr>
          <w:fldChar w:fldCharType="end"/>
        </w:r>
      </w:p>
    </w:sdtContent>
  </w:sdt>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0657823"/>
      <w:docPartObj>
        <w:docPartGallery w:val="Page Numbers (Bottom of Page)"/>
        <w:docPartUnique/>
      </w:docPartObj>
    </w:sdtPr>
    <w:sdtEndPr>
      <w:rPr>
        <w:noProof/>
      </w:rPr>
    </w:sdtEndPr>
    <w:sdtContent>
      <w:p w:rsidR="00223398" w14:paraId="7F992366" w14:textId="77777777">
        <w:pPr>
          <w:pStyle w:val="Footer"/>
          <w:jc w:val="right"/>
        </w:pPr>
        <w:r>
          <w:fldChar w:fldCharType="begin"/>
        </w:r>
        <w:r>
          <w:instrText xml:space="preserve"> PAGE   \* MERGEFORMAT </w:instrText>
        </w:r>
        <w:r>
          <w:fldChar w:fldCharType="separate"/>
        </w:r>
        <w:r>
          <w:rPr>
            <w:noProof/>
          </w:rPr>
          <w:t>68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8305545"/>
      <w:docPartObj>
        <w:docPartGallery w:val="Page Numbers (Bottom of Page)"/>
        <w:docPartUnique/>
      </w:docPartObj>
    </w:sdtPr>
    <w:sdtEndPr>
      <w:rPr>
        <w:noProof/>
      </w:rPr>
    </w:sdtEndPr>
    <w:sdtContent>
      <w:p w:rsidR="00223398" w14:paraId="7F9922CD" w14:textId="77777777">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6349526"/>
      <w:docPartObj>
        <w:docPartGallery w:val="Page Numbers (Bottom of Page)"/>
        <w:docPartUnique/>
      </w:docPartObj>
    </w:sdtPr>
    <w:sdtEndPr>
      <w:rPr>
        <w:noProof/>
      </w:rPr>
    </w:sdtEndPr>
    <w:sdtContent>
      <w:p w:rsidR="00223398" w14:paraId="7F9922D0" w14:textId="77777777">
        <w:pPr>
          <w:pStyle w:val="Footer"/>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5276796"/>
      <w:docPartObj>
        <w:docPartGallery w:val="Page Numbers (Bottom of Page)"/>
        <w:docPartUnique/>
      </w:docPartObj>
    </w:sdtPr>
    <w:sdtEndPr>
      <w:rPr>
        <w:noProof/>
      </w:rPr>
    </w:sdtEndPr>
    <w:sdtContent>
      <w:p w:rsidR="00223398" w14:paraId="7F9922D3" w14:textId="77777777">
        <w:pPr>
          <w:pStyle w:val="Footer"/>
          <w:jc w:val="right"/>
        </w:pPr>
        <w:r>
          <w:fldChar w:fldCharType="begin"/>
        </w:r>
        <w:r>
          <w:instrText xml:space="preserve"> PAGE   \* MERGEFORMAT </w:instrText>
        </w:r>
        <w:r>
          <w:fldChar w:fldCharType="separate"/>
        </w:r>
        <w:r>
          <w:rPr>
            <w:noProof/>
          </w:rPr>
          <w:t>11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487963"/>
      <w:docPartObj>
        <w:docPartGallery w:val="Page Numbers (Bottom of Page)"/>
        <w:docPartUnique/>
      </w:docPartObj>
    </w:sdtPr>
    <w:sdtEndPr>
      <w:rPr>
        <w:noProof/>
      </w:rPr>
    </w:sdtEndPr>
    <w:sdtContent>
      <w:p w:rsidR="00223398" w14:paraId="7F9922D6" w14:textId="7777777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0435031"/>
      <w:docPartObj>
        <w:docPartGallery w:val="Page Numbers (Bottom of Page)"/>
        <w:docPartUnique/>
      </w:docPartObj>
    </w:sdtPr>
    <w:sdtEndPr>
      <w:rPr>
        <w:noProof/>
      </w:rPr>
    </w:sdtEndPr>
    <w:sdtContent>
      <w:p w:rsidR="00223398" w14:paraId="7F9922D9" w14:textId="77777777">
        <w:pPr>
          <w:pStyle w:val="Footer"/>
          <w:jc w:val="right"/>
        </w:pPr>
        <w:r>
          <w:fldChar w:fldCharType="begin"/>
        </w:r>
        <w:r>
          <w:instrText xml:space="preserve"> PAGE   \* MERGEFORMAT </w:instrText>
        </w:r>
        <w:r>
          <w:fldChar w:fldCharType="separate"/>
        </w:r>
        <w:r>
          <w:rPr>
            <w:noProof/>
          </w:rPr>
          <w:t>13</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E33" w:rsidRPr="00BA22E1" w:rsidP="00971E33" w14:paraId="2562F846" w14:textId="7AEB9B92">
    <w:pPr>
      <w:pStyle w:val="Header"/>
      <w:jc w:val="right"/>
    </w:pPr>
    <w:r w:rsidRPr="00BA22E1">
      <w:t xml:space="preserve">Appendix </w:t>
    </w:r>
    <w:r>
      <w:t>C: Performance Measures</w:t>
    </w:r>
    <w:r w:rsidRPr="00BA22E1">
      <w:t xml:space="preserve"> </w:t>
    </w:r>
  </w:p>
  <w:p w:rsidR="00082136" w:rsidRPr="001E3B37" w:rsidP="001E3B37" w14:paraId="6DFA636A" w14:textId="65255771">
    <w:pPr>
      <w:pStyle w:val="Header"/>
      <w:jc w:val="right"/>
      <w:rPr>
        <w:b/>
        <w:bCs/>
      </w:rPr>
    </w:pPr>
    <w:r w:rsidRPr="00BA22E1">
      <w:rPr>
        <w:b/>
        <w:bCs/>
      </w:rPr>
      <w:t xml:space="preserve">OMB Number: 0906-0086, Expiration Date: </w:t>
    </w:r>
    <w:r w:rsidR="00212E9B">
      <w:rPr>
        <w:b/>
        <w:bCs/>
      </w:rPr>
      <w:t>xx</w:t>
    </w:r>
    <w:r w:rsidRPr="00BA22E1">
      <w:rPr>
        <w:b/>
        <w:bCs/>
      </w:rPr>
      <w:t>/</w:t>
    </w:r>
    <w:r w:rsidR="00212E9B">
      <w:rPr>
        <w:b/>
        <w:bCs/>
      </w:rPr>
      <w:t>xx</w:t>
    </w:r>
    <w:r w:rsidRPr="00BA22E1">
      <w:rPr>
        <w:b/>
        <w:bCs/>
      </w:rPr>
      <w:t>/20</w:t>
    </w:r>
    <w:r w:rsidR="00212E9B">
      <w:rPr>
        <w:b/>
        <w:bC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9D07B9"/>
    <w:multiLevelType w:val="hybridMultilevel"/>
    <w:tmpl w:val="033C81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31275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4B"/>
    <w:rsid w:val="00001EB8"/>
    <w:rsid w:val="000075D7"/>
    <w:rsid w:val="00017CEF"/>
    <w:rsid w:val="0002617B"/>
    <w:rsid w:val="0003204A"/>
    <w:rsid w:val="000334CD"/>
    <w:rsid w:val="000418B7"/>
    <w:rsid w:val="0004610D"/>
    <w:rsid w:val="000478D5"/>
    <w:rsid w:val="0005670F"/>
    <w:rsid w:val="00064A6A"/>
    <w:rsid w:val="00066D89"/>
    <w:rsid w:val="00072037"/>
    <w:rsid w:val="00072BA6"/>
    <w:rsid w:val="00076CCB"/>
    <w:rsid w:val="00081D62"/>
    <w:rsid w:val="00082136"/>
    <w:rsid w:val="00083E42"/>
    <w:rsid w:val="0008497E"/>
    <w:rsid w:val="00094131"/>
    <w:rsid w:val="00094476"/>
    <w:rsid w:val="00095763"/>
    <w:rsid w:val="000A42E1"/>
    <w:rsid w:val="000A6F99"/>
    <w:rsid w:val="000B1A19"/>
    <w:rsid w:val="000B33D5"/>
    <w:rsid w:val="000B3FDA"/>
    <w:rsid w:val="000B49E0"/>
    <w:rsid w:val="000B6E74"/>
    <w:rsid w:val="000C0550"/>
    <w:rsid w:val="000C0726"/>
    <w:rsid w:val="000C70BA"/>
    <w:rsid w:val="000D1DE1"/>
    <w:rsid w:val="000D5E73"/>
    <w:rsid w:val="000D78C4"/>
    <w:rsid w:val="000D7BBC"/>
    <w:rsid w:val="000E5880"/>
    <w:rsid w:val="000F5099"/>
    <w:rsid w:val="00100BBD"/>
    <w:rsid w:val="001032CA"/>
    <w:rsid w:val="00110E46"/>
    <w:rsid w:val="001142E6"/>
    <w:rsid w:val="00117897"/>
    <w:rsid w:val="0012642E"/>
    <w:rsid w:val="001330D3"/>
    <w:rsid w:val="0014035F"/>
    <w:rsid w:val="0014141C"/>
    <w:rsid w:val="00141494"/>
    <w:rsid w:val="001426F1"/>
    <w:rsid w:val="0014434E"/>
    <w:rsid w:val="0015114E"/>
    <w:rsid w:val="0015180E"/>
    <w:rsid w:val="00153A17"/>
    <w:rsid w:val="00167CB6"/>
    <w:rsid w:val="00172039"/>
    <w:rsid w:val="00174706"/>
    <w:rsid w:val="00174F9B"/>
    <w:rsid w:val="00176C7A"/>
    <w:rsid w:val="001A003F"/>
    <w:rsid w:val="001B2CC1"/>
    <w:rsid w:val="001B6BC7"/>
    <w:rsid w:val="001C1132"/>
    <w:rsid w:val="001C2A45"/>
    <w:rsid w:val="001C2B5D"/>
    <w:rsid w:val="001C4A09"/>
    <w:rsid w:val="001E2CDB"/>
    <w:rsid w:val="001E3B37"/>
    <w:rsid w:val="001E3D5D"/>
    <w:rsid w:val="001F3F9D"/>
    <w:rsid w:val="001F694E"/>
    <w:rsid w:val="002017C9"/>
    <w:rsid w:val="00203AC4"/>
    <w:rsid w:val="00204CF8"/>
    <w:rsid w:val="00212E9B"/>
    <w:rsid w:val="00213A85"/>
    <w:rsid w:val="00216554"/>
    <w:rsid w:val="00223398"/>
    <w:rsid w:val="002305B9"/>
    <w:rsid w:val="0023096A"/>
    <w:rsid w:val="00231288"/>
    <w:rsid w:val="00231CC6"/>
    <w:rsid w:val="00231E5D"/>
    <w:rsid w:val="002362D0"/>
    <w:rsid w:val="002414E4"/>
    <w:rsid w:val="002465C3"/>
    <w:rsid w:val="002468A9"/>
    <w:rsid w:val="002503A8"/>
    <w:rsid w:val="0025073D"/>
    <w:rsid w:val="00251CC9"/>
    <w:rsid w:val="0025495B"/>
    <w:rsid w:val="00257A66"/>
    <w:rsid w:val="00265429"/>
    <w:rsid w:val="00266199"/>
    <w:rsid w:val="00266BA8"/>
    <w:rsid w:val="00272803"/>
    <w:rsid w:val="00276F0E"/>
    <w:rsid w:val="00277BA8"/>
    <w:rsid w:val="00277BC7"/>
    <w:rsid w:val="0028006E"/>
    <w:rsid w:val="00290F04"/>
    <w:rsid w:val="002931D2"/>
    <w:rsid w:val="00297AA5"/>
    <w:rsid w:val="00297F8C"/>
    <w:rsid w:val="002A188F"/>
    <w:rsid w:val="002A238F"/>
    <w:rsid w:val="002A3030"/>
    <w:rsid w:val="002A42AA"/>
    <w:rsid w:val="002A46F5"/>
    <w:rsid w:val="002B0CC9"/>
    <w:rsid w:val="002B6017"/>
    <w:rsid w:val="002C11AC"/>
    <w:rsid w:val="002C43B5"/>
    <w:rsid w:val="002C474F"/>
    <w:rsid w:val="002C7E13"/>
    <w:rsid w:val="002D0108"/>
    <w:rsid w:val="002D19E0"/>
    <w:rsid w:val="002D59A7"/>
    <w:rsid w:val="002D64C1"/>
    <w:rsid w:val="002E0906"/>
    <w:rsid w:val="002E1992"/>
    <w:rsid w:val="002E2968"/>
    <w:rsid w:val="002F0452"/>
    <w:rsid w:val="002F1EAF"/>
    <w:rsid w:val="002F2BDB"/>
    <w:rsid w:val="00300EAE"/>
    <w:rsid w:val="00317FF5"/>
    <w:rsid w:val="0032795F"/>
    <w:rsid w:val="003354E6"/>
    <w:rsid w:val="0034621C"/>
    <w:rsid w:val="0035184B"/>
    <w:rsid w:val="0035627C"/>
    <w:rsid w:val="00357519"/>
    <w:rsid w:val="003652C6"/>
    <w:rsid w:val="00367B55"/>
    <w:rsid w:val="00367E6B"/>
    <w:rsid w:val="003803C1"/>
    <w:rsid w:val="0039103C"/>
    <w:rsid w:val="00391CED"/>
    <w:rsid w:val="003A108D"/>
    <w:rsid w:val="003A5BCE"/>
    <w:rsid w:val="003A7523"/>
    <w:rsid w:val="003C65E8"/>
    <w:rsid w:val="003C6D8E"/>
    <w:rsid w:val="003C7D2A"/>
    <w:rsid w:val="003C7DCD"/>
    <w:rsid w:val="003D7D7E"/>
    <w:rsid w:val="003E5B3E"/>
    <w:rsid w:val="003E7093"/>
    <w:rsid w:val="003F0743"/>
    <w:rsid w:val="0040032C"/>
    <w:rsid w:val="00400788"/>
    <w:rsid w:val="004007CE"/>
    <w:rsid w:val="004016C7"/>
    <w:rsid w:val="00401F57"/>
    <w:rsid w:val="00411C90"/>
    <w:rsid w:val="00414C5F"/>
    <w:rsid w:val="00426527"/>
    <w:rsid w:val="0043004B"/>
    <w:rsid w:val="00430CE0"/>
    <w:rsid w:val="004369C9"/>
    <w:rsid w:val="00437843"/>
    <w:rsid w:val="00441CC7"/>
    <w:rsid w:val="004465F5"/>
    <w:rsid w:val="004639DF"/>
    <w:rsid w:val="00475BF5"/>
    <w:rsid w:val="00485A0E"/>
    <w:rsid w:val="00490604"/>
    <w:rsid w:val="00491E39"/>
    <w:rsid w:val="00495647"/>
    <w:rsid w:val="004A32F0"/>
    <w:rsid w:val="004B1E7C"/>
    <w:rsid w:val="004B6578"/>
    <w:rsid w:val="004C1221"/>
    <w:rsid w:val="004D0959"/>
    <w:rsid w:val="004D301E"/>
    <w:rsid w:val="004D3FBB"/>
    <w:rsid w:val="004E0578"/>
    <w:rsid w:val="004E2D11"/>
    <w:rsid w:val="004F6B11"/>
    <w:rsid w:val="005020B7"/>
    <w:rsid w:val="0050578B"/>
    <w:rsid w:val="00513055"/>
    <w:rsid w:val="0051780B"/>
    <w:rsid w:val="00521958"/>
    <w:rsid w:val="005230A0"/>
    <w:rsid w:val="00532774"/>
    <w:rsid w:val="0053553C"/>
    <w:rsid w:val="005404CD"/>
    <w:rsid w:val="00541F46"/>
    <w:rsid w:val="00545ACA"/>
    <w:rsid w:val="00551393"/>
    <w:rsid w:val="00552978"/>
    <w:rsid w:val="00561D16"/>
    <w:rsid w:val="0057132F"/>
    <w:rsid w:val="005779BA"/>
    <w:rsid w:val="00583A7E"/>
    <w:rsid w:val="0059094B"/>
    <w:rsid w:val="0059117F"/>
    <w:rsid w:val="005916BA"/>
    <w:rsid w:val="00596EE4"/>
    <w:rsid w:val="005A105D"/>
    <w:rsid w:val="005B22EA"/>
    <w:rsid w:val="005B3894"/>
    <w:rsid w:val="005B4553"/>
    <w:rsid w:val="005B4756"/>
    <w:rsid w:val="005B602D"/>
    <w:rsid w:val="005B7946"/>
    <w:rsid w:val="005C79AE"/>
    <w:rsid w:val="005D1325"/>
    <w:rsid w:val="005D1BD0"/>
    <w:rsid w:val="005D6AE7"/>
    <w:rsid w:val="005E3305"/>
    <w:rsid w:val="005E389E"/>
    <w:rsid w:val="00600DFE"/>
    <w:rsid w:val="00604212"/>
    <w:rsid w:val="00604E35"/>
    <w:rsid w:val="00607A93"/>
    <w:rsid w:val="00612331"/>
    <w:rsid w:val="00613429"/>
    <w:rsid w:val="0061657A"/>
    <w:rsid w:val="00634BE5"/>
    <w:rsid w:val="0063542F"/>
    <w:rsid w:val="00635A8A"/>
    <w:rsid w:val="006426AB"/>
    <w:rsid w:val="00646BAD"/>
    <w:rsid w:val="00651975"/>
    <w:rsid w:val="00656F9B"/>
    <w:rsid w:val="00660B4A"/>
    <w:rsid w:val="006628C4"/>
    <w:rsid w:val="00665853"/>
    <w:rsid w:val="0066697A"/>
    <w:rsid w:val="0066761E"/>
    <w:rsid w:val="006761D8"/>
    <w:rsid w:val="00680003"/>
    <w:rsid w:val="00683190"/>
    <w:rsid w:val="00683FDE"/>
    <w:rsid w:val="0068532E"/>
    <w:rsid w:val="00693D32"/>
    <w:rsid w:val="006A35C1"/>
    <w:rsid w:val="006B20F6"/>
    <w:rsid w:val="006C2DC1"/>
    <w:rsid w:val="006C7A1C"/>
    <w:rsid w:val="006D360E"/>
    <w:rsid w:val="006E1154"/>
    <w:rsid w:val="006E455B"/>
    <w:rsid w:val="006E7F42"/>
    <w:rsid w:val="006F75AB"/>
    <w:rsid w:val="006F7793"/>
    <w:rsid w:val="006F7C46"/>
    <w:rsid w:val="00715A03"/>
    <w:rsid w:val="00717DB5"/>
    <w:rsid w:val="00720140"/>
    <w:rsid w:val="007301B9"/>
    <w:rsid w:val="00734E7A"/>
    <w:rsid w:val="00736073"/>
    <w:rsid w:val="00737E5F"/>
    <w:rsid w:val="00741272"/>
    <w:rsid w:val="00741992"/>
    <w:rsid w:val="00746580"/>
    <w:rsid w:val="00750F96"/>
    <w:rsid w:val="00751615"/>
    <w:rsid w:val="007533DA"/>
    <w:rsid w:val="00760DB0"/>
    <w:rsid w:val="00770154"/>
    <w:rsid w:val="007779F0"/>
    <w:rsid w:val="0078158F"/>
    <w:rsid w:val="0078307F"/>
    <w:rsid w:val="00786889"/>
    <w:rsid w:val="007870E5"/>
    <w:rsid w:val="00791FED"/>
    <w:rsid w:val="007929F6"/>
    <w:rsid w:val="007940BB"/>
    <w:rsid w:val="007A2D45"/>
    <w:rsid w:val="007A54DB"/>
    <w:rsid w:val="007A66A8"/>
    <w:rsid w:val="007B0A40"/>
    <w:rsid w:val="007B269A"/>
    <w:rsid w:val="007B5E93"/>
    <w:rsid w:val="007B6C62"/>
    <w:rsid w:val="007B7B88"/>
    <w:rsid w:val="007C123A"/>
    <w:rsid w:val="007C1A0E"/>
    <w:rsid w:val="007C2CF2"/>
    <w:rsid w:val="007C2D8A"/>
    <w:rsid w:val="007C5804"/>
    <w:rsid w:val="007C7B29"/>
    <w:rsid w:val="007D5FCE"/>
    <w:rsid w:val="007E24F9"/>
    <w:rsid w:val="007F2163"/>
    <w:rsid w:val="007F4008"/>
    <w:rsid w:val="007F73FD"/>
    <w:rsid w:val="007F76CA"/>
    <w:rsid w:val="00802FC5"/>
    <w:rsid w:val="00805C07"/>
    <w:rsid w:val="00815515"/>
    <w:rsid w:val="00815D10"/>
    <w:rsid w:val="0082372C"/>
    <w:rsid w:val="00825594"/>
    <w:rsid w:val="00830BF8"/>
    <w:rsid w:val="008347A0"/>
    <w:rsid w:val="0083754A"/>
    <w:rsid w:val="00850B07"/>
    <w:rsid w:val="00857F6A"/>
    <w:rsid w:val="008602D9"/>
    <w:rsid w:val="00866A27"/>
    <w:rsid w:val="00874163"/>
    <w:rsid w:val="00875DCE"/>
    <w:rsid w:val="008802E3"/>
    <w:rsid w:val="00880302"/>
    <w:rsid w:val="00895363"/>
    <w:rsid w:val="00895BCF"/>
    <w:rsid w:val="008A026C"/>
    <w:rsid w:val="008A38C0"/>
    <w:rsid w:val="008A4051"/>
    <w:rsid w:val="008A4118"/>
    <w:rsid w:val="008A6061"/>
    <w:rsid w:val="008B0442"/>
    <w:rsid w:val="008B1F7C"/>
    <w:rsid w:val="008B65C3"/>
    <w:rsid w:val="008C372A"/>
    <w:rsid w:val="008C60DF"/>
    <w:rsid w:val="008D2F0C"/>
    <w:rsid w:val="008D4D0F"/>
    <w:rsid w:val="008E0B52"/>
    <w:rsid w:val="008E23E1"/>
    <w:rsid w:val="008E40B1"/>
    <w:rsid w:val="009112FF"/>
    <w:rsid w:val="0091563A"/>
    <w:rsid w:val="00923748"/>
    <w:rsid w:val="00924F22"/>
    <w:rsid w:val="00927B87"/>
    <w:rsid w:val="00931B8D"/>
    <w:rsid w:val="009345E3"/>
    <w:rsid w:val="00943E2D"/>
    <w:rsid w:val="00947F0E"/>
    <w:rsid w:val="00952149"/>
    <w:rsid w:val="00953B35"/>
    <w:rsid w:val="00956DA9"/>
    <w:rsid w:val="009573B4"/>
    <w:rsid w:val="00965126"/>
    <w:rsid w:val="009670A1"/>
    <w:rsid w:val="00971E33"/>
    <w:rsid w:val="00973F93"/>
    <w:rsid w:val="00974414"/>
    <w:rsid w:val="00974442"/>
    <w:rsid w:val="009809AD"/>
    <w:rsid w:val="00997980"/>
    <w:rsid w:val="009A0690"/>
    <w:rsid w:val="009A6FF5"/>
    <w:rsid w:val="009B1D37"/>
    <w:rsid w:val="009C27C7"/>
    <w:rsid w:val="009C7C5E"/>
    <w:rsid w:val="009D0445"/>
    <w:rsid w:val="009D26C8"/>
    <w:rsid w:val="009D4161"/>
    <w:rsid w:val="009E7B03"/>
    <w:rsid w:val="009F0637"/>
    <w:rsid w:val="009F368B"/>
    <w:rsid w:val="009F7C16"/>
    <w:rsid w:val="00A0287A"/>
    <w:rsid w:val="00A03953"/>
    <w:rsid w:val="00A17D58"/>
    <w:rsid w:val="00A231A7"/>
    <w:rsid w:val="00A30E28"/>
    <w:rsid w:val="00A318F2"/>
    <w:rsid w:val="00A326C7"/>
    <w:rsid w:val="00A33822"/>
    <w:rsid w:val="00A340B2"/>
    <w:rsid w:val="00A41D3A"/>
    <w:rsid w:val="00A60161"/>
    <w:rsid w:val="00A60469"/>
    <w:rsid w:val="00A7094E"/>
    <w:rsid w:val="00A90891"/>
    <w:rsid w:val="00AB226A"/>
    <w:rsid w:val="00AB230F"/>
    <w:rsid w:val="00AB3545"/>
    <w:rsid w:val="00AC34D7"/>
    <w:rsid w:val="00AD052B"/>
    <w:rsid w:val="00AD19BC"/>
    <w:rsid w:val="00AD4C07"/>
    <w:rsid w:val="00AE0C5C"/>
    <w:rsid w:val="00AE16F0"/>
    <w:rsid w:val="00AE2CD4"/>
    <w:rsid w:val="00B03D84"/>
    <w:rsid w:val="00B1202C"/>
    <w:rsid w:val="00B12EFB"/>
    <w:rsid w:val="00B14749"/>
    <w:rsid w:val="00B164FF"/>
    <w:rsid w:val="00B25036"/>
    <w:rsid w:val="00B25622"/>
    <w:rsid w:val="00B2618D"/>
    <w:rsid w:val="00B308C2"/>
    <w:rsid w:val="00B32133"/>
    <w:rsid w:val="00B35B60"/>
    <w:rsid w:val="00B41B5D"/>
    <w:rsid w:val="00B44E0A"/>
    <w:rsid w:val="00B47054"/>
    <w:rsid w:val="00B53BC9"/>
    <w:rsid w:val="00B618E5"/>
    <w:rsid w:val="00B648EC"/>
    <w:rsid w:val="00B64CEA"/>
    <w:rsid w:val="00B70FDD"/>
    <w:rsid w:val="00B72836"/>
    <w:rsid w:val="00B72E04"/>
    <w:rsid w:val="00BA22E1"/>
    <w:rsid w:val="00BA464F"/>
    <w:rsid w:val="00BA51C0"/>
    <w:rsid w:val="00BA7C33"/>
    <w:rsid w:val="00BB060E"/>
    <w:rsid w:val="00BB1D09"/>
    <w:rsid w:val="00BB27CF"/>
    <w:rsid w:val="00BB481D"/>
    <w:rsid w:val="00BB4C7A"/>
    <w:rsid w:val="00BB60D0"/>
    <w:rsid w:val="00BB7274"/>
    <w:rsid w:val="00BC54F3"/>
    <w:rsid w:val="00BD2BBD"/>
    <w:rsid w:val="00BE64B3"/>
    <w:rsid w:val="00BF10EC"/>
    <w:rsid w:val="00BF462A"/>
    <w:rsid w:val="00C0128D"/>
    <w:rsid w:val="00C0240D"/>
    <w:rsid w:val="00C2223F"/>
    <w:rsid w:val="00C2387F"/>
    <w:rsid w:val="00C24111"/>
    <w:rsid w:val="00C27B7E"/>
    <w:rsid w:val="00C35D13"/>
    <w:rsid w:val="00C47867"/>
    <w:rsid w:val="00C53F28"/>
    <w:rsid w:val="00C570E5"/>
    <w:rsid w:val="00C6425C"/>
    <w:rsid w:val="00C64ADD"/>
    <w:rsid w:val="00C72950"/>
    <w:rsid w:val="00C767BB"/>
    <w:rsid w:val="00CB2E48"/>
    <w:rsid w:val="00CB3E7B"/>
    <w:rsid w:val="00CD0896"/>
    <w:rsid w:val="00CD2E24"/>
    <w:rsid w:val="00CD4FD7"/>
    <w:rsid w:val="00CD7F45"/>
    <w:rsid w:val="00CE0968"/>
    <w:rsid w:val="00CE396E"/>
    <w:rsid w:val="00CE7389"/>
    <w:rsid w:val="00CF1354"/>
    <w:rsid w:val="00CF36BA"/>
    <w:rsid w:val="00CF61F1"/>
    <w:rsid w:val="00D02B3A"/>
    <w:rsid w:val="00D07CAC"/>
    <w:rsid w:val="00D1004A"/>
    <w:rsid w:val="00D11559"/>
    <w:rsid w:val="00D14DCC"/>
    <w:rsid w:val="00D171FA"/>
    <w:rsid w:val="00D25910"/>
    <w:rsid w:val="00D559F1"/>
    <w:rsid w:val="00D63849"/>
    <w:rsid w:val="00D64291"/>
    <w:rsid w:val="00D72959"/>
    <w:rsid w:val="00D810BC"/>
    <w:rsid w:val="00D86CA1"/>
    <w:rsid w:val="00D91BE2"/>
    <w:rsid w:val="00D92D41"/>
    <w:rsid w:val="00D95B84"/>
    <w:rsid w:val="00DB0363"/>
    <w:rsid w:val="00DB52FC"/>
    <w:rsid w:val="00DB7E09"/>
    <w:rsid w:val="00DC4756"/>
    <w:rsid w:val="00DC53D9"/>
    <w:rsid w:val="00DD0EE3"/>
    <w:rsid w:val="00DD45DA"/>
    <w:rsid w:val="00DD779A"/>
    <w:rsid w:val="00DE2687"/>
    <w:rsid w:val="00DE2E35"/>
    <w:rsid w:val="00DE4B6C"/>
    <w:rsid w:val="00DF1F84"/>
    <w:rsid w:val="00E12BFB"/>
    <w:rsid w:val="00E16821"/>
    <w:rsid w:val="00E1756C"/>
    <w:rsid w:val="00E20A30"/>
    <w:rsid w:val="00E21449"/>
    <w:rsid w:val="00E25671"/>
    <w:rsid w:val="00E26F26"/>
    <w:rsid w:val="00E33768"/>
    <w:rsid w:val="00E42733"/>
    <w:rsid w:val="00E44982"/>
    <w:rsid w:val="00E450E5"/>
    <w:rsid w:val="00E53E3C"/>
    <w:rsid w:val="00E552D7"/>
    <w:rsid w:val="00E56778"/>
    <w:rsid w:val="00E6029F"/>
    <w:rsid w:val="00E642F5"/>
    <w:rsid w:val="00E70AC5"/>
    <w:rsid w:val="00E775F5"/>
    <w:rsid w:val="00E81762"/>
    <w:rsid w:val="00E82605"/>
    <w:rsid w:val="00E86151"/>
    <w:rsid w:val="00E875B9"/>
    <w:rsid w:val="00E92622"/>
    <w:rsid w:val="00E9451D"/>
    <w:rsid w:val="00E95846"/>
    <w:rsid w:val="00E9605A"/>
    <w:rsid w:val="00E966F0"/>
    <w:rsid w:val="00EA3B06"/>
    <w:rsid w:val="00EA4498"/>
    <w:rsid w:val="00EA4CB2"/>
    <w:rsid w:val="00EB5D9F"/>
    <w:rsid w:val="00EC1683"/>
    <w:rsid w:val="00EC18AE"/>
    <w:rsid w:val="00EC2004"/>
    <w:rsid w:val="00EC27A8"/>
    <w:rsid w:val="00EC6E4D"/>
    <w:rsid w:val="00ED153F"/>
    <w:rsid w:val="00ED62DC"/>
    <w:rsid w:val="00ED79E7"/>
    <w:rsid w:val="00EE2F4B"/>
    <w:rsid w:val="00EE3B9E"/>
    <w:rsid w:val="00EE5364"/>
    <w:rsid w:val="00EF275E"/>
    <w:rsid w:val="00EF2F62"/>
    <w:rsid w:val="00EF397F"/>
    <w:rsid w:val="00EF3FE1"/>
    <w:rsid w:val="00EF5F19"/>
    <w:rsid w:val="00F019EE"/>
    <w:rsid w:val="00F07154"/>
    <w:rsid w:val="00F13B59"/>
    <w:rsid w:val="00F2246F"/>
    <w:rsid w:val="00F23F11"/>
    <w:rsid w:val="00F35931"/>
    <w:rsid w:val="00F36D03"/>
    <w:rsid w:val="00F3707F"/>
    <w:rsid w:val="00F41015"/>
    <w:rsid w:val="00F51ECF"/>
    <w:rsid w:val="00F51FBF"/>
    <w:rsid w:val="00F56416"/>
    <w:rsid w:val="00F56E2D"/>
    <w:rsid w:val="00F6222C"/>
    <w:rsid w:val="00F65DF6"/>
    <w:rsid w:val="00F704C0"/>
    <w:rsid w:val="00F740CD"/>
    <w:rsid w:val="00F76E49"/>
    <w:rsid w:val="00F8380C"/>
    <w:rsid w:val="00F85B77"/>
    <w:rsid w:val="00F86C3F"/>
    <w:rsid w:val="00F87A4F"/>
    <w:rsid w:val="00F914F7"/>
    <w:rsid w:val="00F920CF"/>
    <w:rsid w:val="00F940E6"/>
    <w:rsid w:val="00FA04BA"/>
    <w:rsid w:val="00FB428E"/>
    <w:rsid w:val="00FC4482"/>
    <w:rsid w:val="00FD4955"/>
    <w:rsid w:val="00FD7F2A"/>
    <w:rsid w:val="00FE02B2"/>
    <w:rsid w:val="00FE2D06"/>
    <w:rsid w:val="00FE3457"/>
    <w:rsid w:val="00FE6440"/>
    <w:rsid w:val="00FF287F"/>
    <w:rsid w:val="00FF641A"/>
    <w:rsid w:val="00FF64C8"/>
    <w:rsid w:val="00FF7E5D"/>
    <w:rsid w:val="01299E57"/>
    <w:rsid w:val="14550389"/>
    <w:rsid w:val="1D971636"/>
    <w:rsid w:val="23414FA3"/>
    <w:rsid w:val="2D0BA452"/>
    <w:rsid w:val="31A6D5E6"/>
    <w:rsid w:val="40208D6D"/>
    <w:rsid w:val="44644ED4"/>
    <w:rsid w:val="4D962B81"/>
    <w:rsid w:val="4DAF4573"/>
    <w:rsid w:val="50C74F1F"/>
    <w:rsid w:val="583197F2"/>
    <w:rsid w:val="63D2183E"/>
    <w:rsid w:val="64A8B72F"/>
    <w:rsid w:val="65B1F6ED"/>
    <w:rsid w:val="763B1255"/>
    <w:rsid w:val="76849FEA"/>
    <w:rsid w:val="77DD3860"/>
    <w:rsid w:val="7A6F1479"/>
    <w:rsid w:val="7DDB11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991191"/>
  <w15:docId w15:val="{178B04FD-F165-471D-B5CD-51255239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675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441C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Footer,Hyphen,h,header odd"/>
    <w:basedOn w:val="Normal"/>
    <w:link w:val="HeaderChar"/>
    <w:uiPriority w:val="99"/>
    <w:unhideWhenUsed/>
    <w:rsid w:val="00767551"/>
    <w:pPr>
      <w:tabs>
        <w:tab w:val="center" w:pos="4680"/>
        <w:tab w:val="right" w:pos="9360"/>
      </w:tabs>
    </w:pPr>
  </w:style>
  <w:style w:type="character" w:customStyle="1" w:styleId="HeaderChar">
    <w:name w:val="Header Char"/>
    <w:aliases w:val="Header/Footer Char,Hyphen Char,h Char,header odd Char"/>
    <w:basedOn w:val="DefaultParagraphFont"/>
    <w:link w:val="Header"/>
    <w:uiPriority w:val="99"/>
    <w:rsid w:val="0076755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7551"/>
    <w:pPr>
      <w:tabs>
        <w:tab w:val="center" w:pos="4680"/>
        <w:tab w:val="right" w:pos="9360"/>
      </w:tabs>
    </w:pPr>
  </w:style>
  <w:style w:type="character" w:customStyle="1" w:styleId="FooterChar">
    <w:name w:val="Footer Char"/>
    <w:basedOn w:val="DefaultParagraphFont"/>
    <w:link w:val="Footer"/>
    <w:uiPriority w:val="99"/>
    <w:rsid w:val="00767551"/>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67551"/>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character" w:styleId="CommentReference">
    <w:name w:val="annotation reference"/>
    <w:basedOn w:val="DefaultParagraphFont"/>
    <w:rsid w:val="00072037"/>
    <w:rPr>
      <w:sz w:val="16"/>
      <w:szCs w:val="16"/>
    </w:rPr>
  </w:style>
  <w:style w:type="paragraph" w:styleId="CommentText">
    <w:name w:val="annotation text"/>
    <w:basedOn w:val="Normal"/>
    <w:link w:val="CommentTextChar"/>
    <w:rsid w:val="00072037"/>
    <w:rPr>
      <w:sz w:val="20"/>
      <w:szCs w:val="20"/>
    </w:rPr>
  </w:style>
  <w:style w:type="character" w:customStyle="1" w:styleId="CommentTextChar">
    <w:name w:val="Comment Text Char"/>
    <w:basedOn w:val="DefaultParagraphFont"/>
    <w:link w:val="CommentText"/>
    <w:rsid w:val="00072037"/>
  </w:style>
  <w:style w:type="paragraph" w:styleId="CommentSubject">
    <w:name w:val="annotation subject"/>
    <w:basedOn w:val="CommentText"/>
    <w:next w:val="CommentText"/>
    <w:link w:val="CommentSubjectChar"/>
    <w:rsid w:val="00072037"/>
    <w:rPr>
      <w:b/>
      <w:bCs/>
    </w:rPr>
  </w:style>
  <w:style w:type="character" w:customStyle="1" w:styleId="CommentSubjectChar">
    <w:name w:val="Comment Subject Char"/>
    <w:basedOn w:val="CommentTextChar"/>
    <w:link w:val="CommentSubject"/>
    <w:rsid w:val="00072037"/>
    <w:rPr>
      <w:b/>
      <w:bCs/>
    </w:rPr>
  </w:style>
  <w:style w:type="character" w:customStyle="1" w:styleId="Heading3Char">
    <w:name w:val="Heading 3 Char"/>
    <w:basedOn w:val="DefaultParagraphFont"/>
    <w:link w:val="Heading3"/>
    <w:rsid w:val="00441CC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875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footer" Target="footer14.xml" /><Relationship Id="rId24" Type="http://schemas.openxmlformats.org/officeDocument/2006/relationships/footer" Target="footer15.xml" /><Relationship Id="rId25" Type="http://schemas.openxmlformats.org/officeDocument/2006/relationships/footer" Target="footer16.xml" /><Relationship Id="rId26" Type="http://schemas.openxmlformats.org/officeDocument/2006/relationships/footer" Target="footer17.xml" /><Relationship Id="rId27" Type="http://schemas.openxmlformats.org/officeDocument/2006/relationships/footer" Target="footer18.xml" /><Relationship Id="rId28" Type="http://schemas.openxmlformats.org/officeDocument/2006/relationships/footer" Target="footer19.xml" /><Relationship Id="rId29" Type="http://schemas.openxmlformats.org/officeDocument/2006/relationships/footer" Target="footer20.xml" /><Relationship Id="rId3" Type="http://schemas.openxmlformats.org/officeDocument/2006/relationships/fontTable" Target="fontTable.xml" /><Relationship Id="rId30" Type="http://schemas.openxmlformats.org/officeDocument/2006/relationships/image" Target="media/image1.jpeg" /><Relationship Id="rId31" Type="http://schemas.openxmlformats.org/officeDocument/2006/relationships/footer" Target="footer21.xml" /><Relationship Id="rId32" Type="http://schemas.openxmlformats.org/officeDocument/2006/relationships/footer" Target="footer22.xml" /><Relationship Id="rId33" Type="http://schemas.openxmlformats.org/officeDocument/2006/relationships/footer" Target="footer23.xml" /><Relationship Id="rId34" Type="http://schemas.openxmlformats.org/officeDocument/2006/relationships/footer" Target="footer24.xml" /><Relationship Id="rId35" Type="http://schemas.openxmlformats.org/officeDocument/2006/relationships/footer" Target="footer25.xml" /><Relationship Id="rId36" Type="http://schemas.openxmlformats.org/officeDocument/2006/relationships/footer" Target="footer26.xml" /><Relationship Id="rId37" Type="http://schemas.openxmlformats.org/officeDocument/2006/relationships/footer" Target="footer27.xml" /><Relationship Id="rId38" Type="http://schemas.openxmlformats.org/officeDocument/2006/relationships/footer" Target="footer28.xml" /><Relationship Id="rId39" Type="http://schemas.openxmlformats.org/officeDocument/2006/relationships/footer" Target="footer29.xml" /><Relationship Id="rId4" Type="http://schemas.openxmlformats.org/officeDocument/2006/relationships/customXml" Target="../customXml/item1.xml" /><Relationship Id="rId40" Type="http://schemas.openxmlformats.org/officeDocument/2006/relationships/footer" Target="footer30.xml" /><Relationship Id="rId41" Type="http://schemas.openxmlformats.org/officeDocument/2006/relationships/footer" Target="footer31.xml" /><Relationship Id="rId42" Type="http://schemas.openxmlformats.org/officeDocument/2006/relationships/footer" Target="footer32.xml" /><Relationship Id="rId43" Type="http://schemas.openxmlformats.org/officeDocument/2006/relationships/footer" Target="footer33.xml" /><Relationship Id="rId44" Type="http://schemas.openxmlformats.org/officeDocument/2006/relationships/footer" Target="footer34.xml" /><Relationship Id="rId45" Type="http://schemas.openxmlformats.org/officeDocument/2006/relationships/footer" Target="footer35.xml" /><Relationship Id="rId46" Type="http://schemas.openxmlformats.org/officeDocument/2006/relationships/footer" Target="footer36.xml" /><Relationship Id="rId47" Type="http://schemas.openxmlformats.org/officeDocument/2006/relationships/footer" Target="footer37.xml" /><Relationship Id="rId48" Type="http://schemas.openxmlformats.org/officeDocument/2006/relationships/footer" Target="footer38.xml" /><Relationship Id="rId49" Type="http://schemas.openxmlformats.org/officeDocument/2006/relationships/footer" Target="footer39.xml" /><Relationship Id="rId5" Type="http://schemas.openxmlformats.org/officeDocument/2006/relationships/customXml" Target="../customXml/item2.xml" /><Relationship Id="rId50" Type="http://schemas.openxmlformats.org/officeDocument/2006/relationships/footer" Target="footer40.xml" /><Relationship Id="rId51" Type="http://schemas.openxmlformats.org/officeDocument/2006/relationships/footer" Target="footer41.xml" /><Relationship Id="rId52" Type="http://schemas.openxmlformats.org/officeDocument/2006/relationships/footer" Target="footer42.xml" /><Relationship Id="rId53" Type="http://schemas.openxmlformats.org/officeDocument/2006/relationships/footer" Target="footer43.xml" /><Relationship Id="rId54" Type="http://schemas.openxmlformats.org/officeDocument/2006/relationships/footer" Target="footer44.xml" /><Relationship Id="rId55" Type="http://schemas.openxmlformats.org/officeDocument/2006/relationships/footer" Target="footer45.xml" /><Relationship Id="rId56" Type="http://schemas.openxmlformats.org/officeDocument/2006/relationships/footer" Target="footer46.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YEJUMFDJ6KMC-483555117-51772</_dlc_DocId>
    <_dlc_DocIdUrl xmlns="68c2e6f3-6ea4-42c3-835e-44e49d8f3a1e">
      <Url>https://nih.sharepoint.com/sites/HRSA-OA-OPAE/Teams/officeofexternalengagement/_layouts/15/DocIdRedir.aspx?ID=YEJUMFDJ6KMC-483555117-51772</Url>
      <Description>YEJUMFDJ6KMC-483555117-51772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8CC70-4C5E-4018-B994-61090B0EDD97}">
  <ds:schemaRefs>
    <ds:schemaRef ds:uri="http://schemas.openxmlformats.org/officeDocument/2006/bibliography"/>
  </ds:schemaRefs>
</ds:datastoreItem>
</file>

<file path=customXml/itemProps2.xml><?xml version="1.0" encoding="utf-8"?>
<ds:datastoreItem xmlns:ds="http://schemas.openxmlformats.org/officeDocument/2006/customXml" ds:itemID="{A40EDA7F-711F-4E5C-A841-FFD23EC60854}">
  <ds:schemaRefs>
    <ds:schemaRef ds:uri="http://schemas.microsoft.com/sharepoint/v3/contenttype/forms"/>
  </ds:schemaRefs>
</ds:datastoreItem>
</file>

<file path=customXml/itemProps3.xml><?xml version="1.0" encoding="utf-8"?>
<ds:datastoreItem xmlns:ds="http://schemas.openxmlformats.org/officeDocument/2006/customXml" ds:itemID="{0BA18250-C0E6-4CC4-A077-AA47AD8FF2AC}">
  <ds:schemaRefs>
    <ds:schemaRef ds:uri="68c2e6f3-6ea4-42c3-835e-44e49d8f3a1e"/>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67db86a1-9af1-43d3-bfc7-627a4d2f08a0"/>
  </ds:schemaRefs>
</ds:datastoreItem>
</file>

<file path=customXml/itemProps4.xml><?xml version="1.0" encoding="utf-8"?>
<ds:datastoreItem xmlns:ds="http://schemas.openxmlformats.org/officeDocument/2006/customXml" ds:itemID="{D8F50958-F222-422C-82A6-ED7592BF317B}">
  <ds:schemaRefs>
    <ds:schemaRef ds:uri="http://schemas.microsoft.com/sharepoint/events"/>
  </ds:schemaRefs>
</ds:datastoreItem>
</file>

<file path=customXml/itemProps5.xml><?xml version="1.0" encoding="utf-8"?>
<ds:datastoreItem xmlns:ds="http://schemas.openxmlformats.org/officeDocument/2006/customXml" ds:itemID="{7F957BB6-7E4F-4A1E-9D12-C03E6FFBD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12182</Words>
  <Characters>69441</Characters>
  <Application>Microsoft Office Word</Application>
  <DocSecurity>0</DocSecurity>
  <Lines>578</Lines>
  <Paragraphs>162</Paragraphs>
  <ScaleCrop>false</ScaleCrop>
  <Company/>
  <LinksUpToDate>false</LinksUpToDate>
  <CharactersWithSpaces>81461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Ziomek, Stephanie (HRSA)</dc:creator>
  <cp:lastModifiedBy>Cooper, Laura (HRSA)</cp:lastModifiedBy>
  <cp:revision>8</cp:revision>
  <cp:lastPrinted>2025-12-29T21:05:00Z</cp:lastPrinted>
  <dcterms:created xsi:type="dcterms:W3CDTF">2026-04-17T12:31:00Z</dcterms:created>
  <dcterms:modified xsi:type="dcterms:W3CDTF">2026-04-17T12:04:00Z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e73559c8-fd9a-4e69-9711-1021a371796d</vt:lpwstr>
  </property>
</Properties>
</file>