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4B89" w:rsidP="008042A3" w14:paraId="1FB80574" w14:textId="77777777">
      <w:pPr>
        <w:pStyle w:val="Paragraph"/>
      </w:pPr>
    </w:p>
    <w:p w:rsidR="00F54B89" w:rsidP="008042A3" w14:paraId="6B208446" w14:textId="77777777">
      <w:pPr>
        <w:pStyle w:val="Paragraph"/>
      </w:pPr>
    </w:p>
    <w:p w:rsidR="00F54B89" w:rsidP="008042A3" w14:paraId="076B3A4B" w14:textId="77777777">
      <w:pPr>
        <w:pStyle w:val="Paragraph"/>
      </w:pPr>
    </w:p>
    <w:p w:rsidR="00F54B89" w:rsidP="00F54B89" w14:paraId="2B2C17B7" w14:textId="2F293B73">
      <w:pPr>
        <w:pStyle w:val="AppendixTitle"/>
      </w:pPr>
      <w:r>
        <w:t xml:space="preserve">APPENDIX </w:t>
      </w:r>
      <w:r w:rsidR="00795758">
        <w:t>B</w:t>
      </w:r>
      <w:r w:rsidRPr="00484E4A">
        <w:t>:</w:t>
      </w:r>
      <w:r>
        <w:t xml:space="preserve"> </w:t>
      </w:r>
      <w:r w:rsidR="00E208E0">
        <w:t xml:space="preserve">Consent form for </w:t>
      </w:r>
      <w:r w:rsidR="00CB5BDD">
        <w:t>staff</w:t>
      </w:r>
      <w:r w:rsidR="00E208E0">
        <w:t xml:space="preserve"> participating in interviews </w:t>
      </w:r>
      <w:r>
        <w:br w:type="page"/>
      </w:r>
    </w:p>
    <w:p w:rsidR="00DE61DB" w:rsidP="00DE61DB" w14:paraId="059BE6FC" w14:textId="110C97E6">
      <w:pPr>
        <w:pStyle w:val="H2"/>
      </w:pPr>
      <w:r w:rsidRPr="002F6F58">
        <w:t>Study description and purpose</w:t>
      </w:r>
    </w:p>
    <w:p w:rsidR="009C3EC5" w:rsidP="009C3EC5" w14:paraId="6E977C41" w14:textId="614D206F">
      <w:pPr>
        <w:pStyle w:val="Paragraph"/>
        <w:spacing w:line="240" w:lineRule="auto"/>
        <w:rPr>
          <w:rFonts w:eastAsia="Times New Roman"/>
        </w:rPr>
      </w:pPr>
      <w:r w:rsidRPr="00B505B8">
        <w:rPr>
          <w:rFonts w:eastAsia="Times New Roman"/>
        </w:rPr>
        <w:t>Mathematica, an independent research firm, is conducting this</w:t>
      </w:r>
      <w:r>
        <w:rPr>
          <w:rFonts w:eastAsia="Times New Roman"/>
        </w:rPr>
        <w:t xml:space="preserve"> study </w:t>
      </w:r>
      <w:r w:rsidRPr="00B505B8">
        <w:rPr>
          <w:rFonts w:eastAsia="Times New Roman"/>
        </w:rPr>
        <w:t xml:space="preserve">for the Administration for Children and Families (ACF). ACF is an agency in the federal government within the U.S. Department of Health and Human Services that supports the health and well-being of </w:t>
      </w:r>
      <w:r>
        <w:rPr>
          <w:rFonts w:eastAsia="Times New Roman"/>
        </w:rPr>
        <w:t xml:space="preserve">youth. </w:t>
      </w:r>
      <w:r w:rsidRPr="00DE61DB">
        <w:t xml:space="preserve">The goal of this project is to learn more about </w:t>
      </w:r>
      <w:r>
        <w:t>sexual health education</w:t>
      </w:r>
      <w:r w:rsidRPr="00DE61DB">
        <w:t xml:space="preserve"> programming </w:t>
      </w:r>
      <w:r>
        <w:t>that</w:t>
      </w:r>
      <w:r w:rsidRPr="00DE61DB">
        <w:t xml:space="preserve"> providers deliver to youth. </w:t>
      </w:r>
      <w:r w:rsidR="00CB5BDD">
        <w:t>[Program name]</w:t>
      </w:r>
      <w:r w:rsidRPr="00DE61DB">
        <w:t xml:space="preserve"> is a program</w:t>
      </w:r>
      <w:r>
        <w:t xml:space="preserve"> that ACF is interested in learning more about</w:t>
      </w:r>
      <w:r w:rsidRPr="00DE61DB">
        <w:t>.</w:t>
      </w:r>
    </w:p>
    <w:p w:rsidR="009C3EC5" w:rsidRPr="00DE61DB" w:rsidP="009C3EC5" w14:paraId="4486AA59" w14:textId="79A2D0E5">
      <w:pPr>
        <w:pStyle w:val="Paragraph"/>
        <w:spacing w:line="240" w:lineRule="auto"/>
      </w:pPr>
      <w:r w:rsidRPr="00580C3D">
        <w:t xml:space="preserve">Mathematica would like to learn about your experiences with the implementation of </w:t>
      </w:r>
      <w:r w:rsidRPr="00580C3D" w:rsidR="00CB5BDD">
        <w:t xml:space="preserve">[program name] </w:t>
      </w:r>
      <w:r w:rsidRPr="00580C3D">
        <w:t>at [</w:t>
      </w:r>
      <w:r w:rsidRPr="00580C3D" w:rsidR="00CB5BDD">
        <w:t>site</w:t>
      </w:r>
      <w:r w:rsidRPr="00580C3D" w:rsidR="00DB7C4B">
        <w:t xml:space="preserve"> name</w:t>
      </w:r>
      <w:r w:rsidRPr="00580C3D">
        <w:t>].</w:t>
      </w:r>
      <w:r>
        <w:t xml:space="preserve"> </w:t>
      </w:r>
    </w:p>
    <w:p w:rsidR="00DE61DB" w:rsidRPr="00DE61DB" w:rsidP="00DE61DB" w14:paraId="118DC806" w14:textId="78154892">
      <w:pPr>
        <w:rPr>
          <w:b/>
          <w:bCs/>
        </w:rPr>
      </w:pPr>
      <w:r w:rsidRPr="00DE61DB">
        <w:rPr>
          <w:b/>
          <w:bCs/>
        </w:rPr>
        <w:t xml:space="preserve">This is a form asking for your consent to participate in the study. </w:t>
      </w:r>
    </w:p>
    <w:p w:rsidR="00DE61DB" w:rsidP="00DE61DB" w14:paraId="201183DA" w14:textId="3C01BD02">
      <w:pPr>
        <w:pStyle w:val="H2"/>
      </w:pPr>
      <w:r w:rsidRPr="002F6F58">
        <w:t>What</w:t>
      </w:r>
      <w:r>
        <w:t xml:space="preserve"> will I be asked to do?</w:t>
      </w:r>
      <w:r w:rsidRPr="002F6F58">
        <w:t xml:space="preserve"> </w:t>
      </w:r>
    </w:p>
    <w:p w:rsidR="00DE61DB" w:rsidRPr="00DE61DB" w:rsidP="00DE61DB" w14:paraId="5AFC12AB" w14:textId="252ACD4B">
      <w:pPr>
        <w:tabs>
          <w:tab w:val="left" w:pos="432"/>
        </w:tabs>
        <w:spacing w:before="160" w:line="240" w:lineRule="auto"/>
      </w:pPr>
      <w:r w:rsidRPr="00580C3D">
        <w:t xml:space="preserve">We are asking </w:t>
      </w:r>
      <w:r w:rsidRPr="00580C3D" w:rsidR="006173D6">
        <w:t xml:space="preserve">for your </w:t>
      </w:r>
      <w:r w:rsidRPr="00580C3D">
        <w:t xml:space="preserve">permission to participate in </w:t>
      </w:r>
      <w:r w:rsidRPr="00580C3D" w:rsidR="008B3D56">
        <w:t>one</w:t>
      </w:r>
      <w:r w:rsidRPr="00580C3D">
        <w:t xml:space="preserve"> </w:t>
      </w:r>
      <w:r w:rsidRPr="00580C3D" w:rsidR="008B3D56">
        <w:t>activity:</w:t>
      </w:r>
      <w:r w:rsidRPr="00580C3D">
        <w:t xml:space="preserve"> a </w:t>
      </w:r>
      <w:r w:rsidRPr="00580C3D" w:rsidR="006C0504">
        <w:t>50</w:t>
      </w:r>
      <w:r w:rsidRPr="00580C3D">
        <w:t>-</w:t>
      </w:r>
      <w:r w:rsidRPr="00580C3D" w:rsidR="00795758">
        <w:t xml:space="preserve">minute </w:t>
      </w:r>
      <w:r w:rsidRPr="00580C3D">
        <w:t>interview</w:t>
      </w:r>
      <w:r w:rsidRPr="00580C3D" w:rsidR="008016C4">
        <w:t xml:space="preserve"> that will </w:t>
      </w:r>
      <w:r w:rsidRPr="00580C3D" w:rsidR="006173D6">
        <w:t>discuss</w:t>
      </w:r>
      <w:r w:rsidRPr="00580C3D" w:rsidR="008016C4">
        <w:t xml:space="preserve"> your experiences </w:t>
      </w:r>
      <w:r w:rsidRPr="00580C3D" w:rsidR="00B34C0E">
        <w:t xml:space="preserve">with the </w:t>
      </w:r>
      <w:r w:rsidRPr="00580C3D" w:rsidR="00EB71A3">
        <w:t xml:space="preserve">implementation of the evaluation </w:t>
      </w:r>
      <w:r w:rsidRPr="00580C3D" w:rsidR="00B34C0E">
        <w:t>of</w:t>
      </w:r>
      <w:r w:rsidRPr="00580C3D" w:rsidR="00683460">
        <w:t xml:space="preserve"> </w:t>
      </w:r>
      <w:r w:rsidRPr="00580C3D" w:rsidR="006C0504">
        <w:t>[program name]</w:t>
      </w:r>
      <w:r w:rsidRPr="00580C3D" w:rsidR="00683460">
        <w:t xml:space="preserve"> at the </w:t>
      </w:r>
      <w:r w:rsidRPr="00580C3D" w:rsidR="00DB7C4B">
        <w:t>[</w:t>
      </w:r>
      <w:r w:rsidRPr="00580C3D" w:rsidR="006C0504">
        <w:t>site</w:t>
      </w:r>
      <w:r w:rsidRPr="00580C3D" w:rsidR="00DB7C4B">
        <w:t xml:space="preserve"> name]</w:t>
      </w:r>
      <w:r w:rsidRPr="00580C3D" w:rsidR="00683460">
        <w:t xml:space="preserve">. </w:t>
      </w:r>
      <w:r w:rsidRPr="00580C3D" w:rsidR="00D20D76">
        <w:t xml:space="preserve">The interview is an opportunity to share your perspective on </w:t>
      </w:r>
      <w:r w:rsidRPr="00580C3D" w:rsidR="002944F2">
        <w:t xml:space="preserve">how the </w:t>
      </w:r>
      <w:r w:rsidRPr="00580C3D" w:rsidR="001F49F3">
        <w:t xml:space="preserve">program </w:t>
      </w:r>
      <w:r w:rsidRPr="00580C3D" w:rsidR="002944F2">
        <w:t xml:space="preserve">was </w:t>
      </w:r>
      <w:r w:rsidRPr="00580C3D" w:rsidR="002B3053">
        <w:t>implemented</w:t>
      </w:r>
      <w:r w:rsidRPr="00580C3D" w:rsidR="002944F2">
        <w:t xml:space="preserve">, how it operated at the </w:t>
      </w:r>
      <w:r w:rsidRPr="00580C3D" w:rsidR="002B3053">
        <w:t>site</w:t>
      </w:r>
      <w:r w:rsidRPr="00580C3D" w:rsidR="002944F2">
        <w:t>, how the youth received the</w:t>
      </w:r>
      <w:r w:rsidRPr="00580C3D" w:rsidR="008016C4">
        <w:t xml:space="preserve"> </w:t>
      </w:r>
      <w:r w:rsidRPr="00580C3D" w:rsidR="002B3053">
        <w:t>[program name]</w:t>
      </w:r>
      <w:r w:rsidRPr="00580C3D" w:rsidR="002944F2">
        <w:t xml:space="preserve"> and </w:t>
      </w:r>
      <w:r w:rsidRPr="00580C3D" w:rsidR="00061AF1">
        <w:t>your thoughts about how similar</w:t>
      </w:r>
      <w:r w:rsidR="00061AF1">
        <w:t xml:space="preserve"> evaluations might be implemented in the future. </w:t>
      </w:r>
      <w:r w:rsidRPr="00DE61DB" w:rsidR="00061AF1">
        <w:t xml:space="preserve">Your point of view is very important for this work. </w:t>
      </w:r>
      <w:r w:rsidR="008016C4">
        <w:t>The interview may take place virtually</w:t>
      </w:r>
      <w:r w:rsidR="00061AF1">
        <w:t>,</w:t>
      </w:r>
      <w:r w:rsidR="008016C4">
        <w:t xml:space="preserve"> or in-person. </w:t>
      </w:r>
    </w:p>
    <w:p w:rsidR="00DE61DB" w:rsidP="00DE61DB" w14:paraId="7E28A66D" w14:textId="77777777">
      <w:pPr>
        <w:pStyle w:val="H2"/>
      </w:pPr>
      <w:r>
        <w:t>What are the risks and benefits to participating?</w:t>
      </w:r>
    </w:p>
    <w:p w:rsidR="00DE61DB" w:rsidRPr="008016C4" w:rsidP="00DE61DB" w14:paraId="7885A7EB" w14:textId="28AF30CE">
      <w:pPr>
        <w:pStyle w:val="ListBullet"/>
        <w:tabs>
          <w:tab w:val="clear" w:pos="180"/>
          <w:tab w:val="num" w:pos="360"/>
        </w:tabs>
        <w:spacing w:before="80" w:after="80"/>
        <w:ind w:left="360" w:hanging="360"/>
        <w:rPr>
          <w:rFonts w:eastAsia="Times New Roman"/>
        </w:rPr>
      </w:pPr>
      <w:r w:rsidRPr="008016C4">
        <w:rPr>
          <w:rFonts w:eastAsia="Times New Roman"/>
          <w:b/>
          <w:bCs/>
        </w:rPr>
        <w:t>There are no known risks associated with this study.</w:t>
      </w:r>
      <w:r w:rsidRPr="008016C4">
        <w:rPr>
          <w:rFonts w:eastAsia="Times New Roman"/>
        </w:rPr>
        <w:t xml:space="preserve"> The only risk is that </w:t>
      </w:r>
      <w:r w:rsidR="008016C4">
        <w:rPr>
          <w:rFonts w:eastAsia="Times New Roman"/>
        </w:rPr>
        <w:t>you</w:t>
      </w:r>
      <w:r w:rsidRPr="008016C4">
        <w:rPr>
          <w:rFonts w:eastAsia="Times New Roman"/>
        </w:rPr>
        <w:t xml:space="preserve"> might be uncomfortable answering some questions. If that happens, </w:t>
      </w:r>
      <w:r w:rsidR="008016C4">
        <w:rPr>
          <w:rFonts w:eastAsia="Times New Roman"/>
        </w:rPr>
        <w:t>you</w:t>
      </w:r>
      <w:r w:rsidRPr="008016C4">
        <w:rPr>
          <w:rFonts w:eastAsia="Times New Roman"/>
        </w:rPr>
        <w:t xml:space="preserve"> do not have to answer any questions </w:t>
      </w:r>
      <w:r w:rsidR="007C3ADB">
        <w:rPr>
          <w:rFonts w:eastAsia="Times New Roman"/>
        </w:rPr>
        <w:t>you</w:t>
      </w:r>
      <w:r w:rsidRPr="008016C4">
        <w:rPr>
          <w:rFonts w:eastAsia="Times New Roman"/>
        </w:rPr>
        <w:t xml:space="preserve"> do not want to answer. You</w:t>
      </w:r>
      <w:r w:rsidR="008016C4">
        <w:rPr>
          <w:rFonts w:eastAsia="Times New Roman"/>
        </w:rPr>
        <w:t xml:space="preserve"> </w:t>
      </w:r>
      <w:r w:rsidRPr="008016C4">
        <w:rPr>
          <w:rFonts w:eastAsia="Times New Roman"/>
        </w:rPr>
        <w:t xml:space="preserve">may also stop participating in the </w:t>
      </w:r>
      <w:r w:rsidR="007C3ADB">
        <w:rPr>
          <w:rFonts w:eastAsia="Times New Roman"/>
        </w:rPr>
        <w:t>interview</w:t>
      </w:r>
      <w:r w:rsidRPr="008016C4" w:rsidR="007C3ADB">
        <w:rPr>
          <w:rFonts w:eastAsia="Times New Roman"/>
        </w:rPr>
        <w:t xml:space="preserve"> </w:t>
      </w:r>
      <w:r w:rsidRPr="008016C4">
        <w:rPr>
          <w:rFonts w:eastAsia="Times New Roman"/>
        </w:rPr>
        <w:t xml:space="preserve">at any point. There are no right or wrong answers to </w:t>
      </w:r>
      <w:r w:rsidR="007C3ADB">
        <w:rPr>
          <w:rFonts w:eastAsia="Times New Roman"/>
        </w:rPr>
        <w:t>the</w:t>
      </w:r>
      <w:r w:rsidRPr="008016C4" w:rsidR="007C3ADB">
        <w:rPr>
          <w:rFonts w:eastAsia="Times New Roman"/>
        </w:rPr>
        <w:t xml:space="preserve"> </w:t>
      </w:r>
      <w:r w:rsidRPr="008016C4">
        <w:rPr>
          <w:rFonts w:eastAsia="Times New Roman"/>
        </w:rPr>
        <w:t>questions.</w:t>
      </w:r>
    </w:p>
    <w:p w:rsidR="00DE61DB" w:rsidP="00DE61DB" w14:paraId="3A87DA2F" w14:textId="63F026BA">
      <w:pPr>
        <w:pStyle w:val="ListBullet"/>
        <w:tabs>
          <w:tab w:val="clear" w:pos="180"/>
          <w:tab w:val="num" w:pos="360"/>
        </w:tabs>
        <w:spacing w:before="80" w:after="80"/>
        <w:ind w:left="360" w:hanging="360"/>
        <w:rPr>
          <w:rFonts w:eastAsia="Times New Roman"/>
        </w:rPr>
      </w:pPr>
      <w:r w:rsidRPr="008016C4">
        <w:rPr>
          <w:rFonts w:eastAsia="Times New Roman"/>
          <w:b/>
          <w:bCs/>
        </w:rPr>
        <w:t>Your participation is entirely voluntary.</w:t>
      </w:r>
      <w:r w:rsidRPr="008016C4">
        <w:rPr>
          <w:rFonts w:eastAsia="Times New Roman"/>
        </w:rPr>
        <w:t xml:space="preserve"> There are no consequences if </w:t>
      </w:r>
      <w:r w:rsidR="008016C4">
        <w:rPr>
          <w:rFonts w:eastAsia="Times New Roman"/>
        </w:rPr>
        <w:t>you</w:t>
      </w:r>
      <w:r w:rsidRPr="008016C4">
        <w:rPr>
          <w:rFonts w:eastAsia="Times New Roman"/>
        </w:rPr>
        <w:t xml:space="preserve"> decide not to participate in this study.</w:t>
      </w:r>
    </w:p>
    <w:p w:rsidR="008016C4" w:rsidRPr="008016C4" w:rsidP="00DE61DB" w14:paraId="72D12BB6" w14:textId="3E516EA4">
      <w:pPr>
        <w:pStyle w:val="ListBullet"/>
        <w:tabs>
          <w:tab w:val="clear" w:pos="180"/>
          <w:tab w:val="num" w:pos="360"/>
        </w:tabs>
        <w:spacing w:before="80" w:after="80"/>
        <w:ind w:left="360" w:hanging="360"/>
        <w:rPr>
          <w:rFonts w:eastAsia="Times New Roman"/>
        </w:rPr>
      </w:pPr>
      <w:r w:rsidRPr="008016C4">
        <w:rPr>
          <w:rFonts w:eastAsia="Times New Roman"/>
          <w:b/>
          <w:bCs/>
        </w:rPr>
        <w:t>You will not receive any direct benefits to participating.</w:t>
      </w:r>
      <w:r>
        <w:rPr>
          <w:rFonts w:eastAsia="Times New Roman"/>
        </w:rPr>
        <w:t xml:space="preserve"> However, the information you share may help </w:t>
      </w:r>
      <w:r w:rsidR="00B51D07">
        <w:rPr>
          <w:rFonts w:eastAsia="Times New Roman"/>
        </w:rPr>
        <w:t>inform the implementation of</w:t>
      </w:r>
      <w:r>
        <w:rPr>
          <w:rFonts w:eastAsia="Times New Roman"/>
        </w:rPr>
        <w:t xml:space="preserve"> future </w:t>
      </w:r>
      <w:r w:rsidR="007C3ADB">
        <w:rPr>
          <w:rFonts w:eastAsia="Times New Roman"/>
        </w:rPr>
        <w:t xml:space="preserve">evaluations of sexual </w:t>
      </w:r>
      <w:r w:rsidR="006173D6">
        <w:rPr>
          <w:rFonts w:eastAsia="Times New Roman"/>
        </w:rPr>
        <w:t>risk avoidance education</w:t>
      </w:r>
      <w:r w:rsidR="007C3ADB">
        <w:rPr>
          <w:rFonts w:eastAsia="Times New Roman"/>
        </w:rPr>
        <w:t xml:space="preserve"> </w:t>
      </w:r>
      <w:r w:rsidR="00B51D07">
        <w:rPr>
          <w:rFonts w:eastAsia="Times New Roman"/>
        </w:rPr>
        <w:t>interventions</w:t>
      </w:r>
      <w:r w:rsidR="007C3ADB">
        <w:rPr>
          <w:rFonts w:eastAsia="Times New Roman"/>
        </w:rPr>
        <w:t xml:space="preserve"> </w:t>
      </w:r>
      <w:r w:rsidR="00B51D07">
        <w:rPr>
          <w:rFonts w:eastAsia="Times New Roman"/>
        </w:rPr>
        <w:t>with youth and young adults.</w:t>
      </w:r>
    </w:p>
    <w:p w:rsidR="00DE61DB" w:rsidRPr="002F6F58" w:rsidP="00DE61DB" w14:paraId="48AD8568" w14:textId="259BE46F">
      <w:pPr>
        <w:pStyle w:val="H2"/>
      </w:pPr>
      <w:r>
        <w:t>How will my privacy be protected?</w:t>
      </w:r>
    </w:p>
    <w:p w:rsidR="00DE61DB" w:rsidRPr="00425DB1" w:rsidP="00DE61DB" w14:paraId="163B8496" w14:textId="4F8D3F57">
      <w:pPr>
        <w:pStyle w:val="ListBullet"/>
        <w:tabs>
          <w:tab w:val="clear" w:pos="180"/>
          <w:tab w:val="num" w:pos="360"/>
        </w:tabs>
        <w:spacing w:before="80" w:after="80"/>
        <w:ind w:left="360" w:hanging="360"/>
        <w:rPr>
          <w:rFonts w:ascii="Times New Roman" w:eastAsia="Times New Roman" w:hAnsi="Times New Roman" w:cs="Times New Roman"/>
        </w:rPr>
      </w:pPr>
      <w:r>
        <w:rPr>
          <w:rFonts w:eastAsia="Times New Roman"/>
        </w:rPr>
        <w:t>T</w:t>
      </w:r>
      <w:r w:rsidRPr="009B7176">
        <w:rPr>
          <w:rFonts w:eastAsia="Times New Roman"/>
        </w:rPr>
        <w:t xml:space="preserve">he </w:t>
      </w:r>
      <w:r>
        <w:rPr>
          <w:rFonts w:eastAsia="Times New Roman"/>
        </w:rPr>
        <w:t xml:space="preserve">responses </w:t>
      </w:r>
      <w:r w:rsidRPr="009B7176">
        <w:rPr>
          <w:rFonts w:eastAsia="Times New Roman"/>
        </w:rPr>
        <w:t>you</w:t>
      </w:r>
      <w:r w:rsidR="00614231">
        <w:rPr>
          <w:rFonts w:eastAsia="Times New Roman"/>
        </w:rPr>
        <w:t xml:space="preserve"> </w:t>
      </w:r>
      <w:r w:rsidRPr="009B7176">
        <w:rPr>
          <w:rFonts w:eastAsia="Times New Roman"/>
        </w:rPr>
        <w:t xml:space="preserve">provide will be combined with </w:t>
      </w:r>
      <w:r>
        <w:rPr>
          <w:rFonts w:eastAsia="Times New Roman"/>
        </w:rPr>
        <w:t xml:space="preserve">the responses </w:t>
      </w:r>
      <w:r w:rsidRPr="009B7176">
        <w:rPr>
          <w:rFonts w:eastAsia="Times New Roman"/>
        </w:rPr>
        <w:t xml:space="preserve">from </w:t>
      </w:r>
      <w:r>
        <w:rPr>
          <w:rFonts w:eastAsia="Times New Roman"/>
        </w:rPr>
        <w:t xml:space="preserve">other </w:t>
      </w:r>
      <w:r w:rsidR="00B51D07">
        <w:rPr>
          <w:rFonts w:eastAsia="Times New Roman"/>
        </w:rPr>
        <w:t xml:space="preserve">staff </w:t>
      </w:r>
      <w:r>
        <w:rPr>
          <w:rFonts w:eastAsia="Times New Roman"/>
        </w:rPr>
        <w:t xml:space="preserve">participating in the study. </w:t>
      </w:r>
    </w:p>
    <w:p w:rsidR="00614231" w:rsidRPr="007B2AE6" w:rsidP="007B2AE6" w14:paraId="13F13DC0" w14:textId="2A8D76D7">
      <w:pPr>
        <w:pStyle w:val="ListBullet"/>
        <w:tabs>
          <w:tab w:val="clear" w:pos="180"/>
          <w:tab w:val="num" w:pos="360"/>
        </w:tabs>
        <w:spacing w:before="80" w:after="80"/>
        <w:ind w:left="360" w:hanging="360"/>
        <w:rPr>
          <w:rFonts w:ascii="Times New Roman" w:eastAsia="Times New Roman" w:hAnsi="Times New Roman" w:cs="Times New Roman"/>
        </w:rPr>
      </w:pPr>
      <w:r>
        <w:rPr>
          <w:rFonts w:eastAsia="Times New Roman"/>
        </w:rPr>
        <w:t xml:space="preserve">Your </w:t>
      </w:r>
      <w:r w:rsidRPr="009B7176">
        <w:rPr>
          <w:rFonts w:eastAsia="Times New Roman"/>
        </w:rPr>
        <w:t xml:space="preserve">name </w:t>
      </w:r>
      <w:r>
        <w:rPr>
          <w:rFonts w:eastAsia="Times New Roman"/>
        </w:rPr>
        <w:t xml:space="preserve">and responses </w:t>
      </w:r>
      <w:r w:rsidRPr="009B7176">
        <w:rPr>
          <w:rFonts w:eastAsia="Times New Roman"/>
        </w:rPr>
        <w:t xml:space="preserve">will </w:t>
      </w:r>
      <w:r>
        <w:rPr>
          <w:rFonts w:eastAsia="Times New Roman"/>
        </w:rPr>
        <w:t xml:space="preserve">not </w:t>
      </w:r>
      <w:r w:rsidRPr="009B7176">
        <w:rPr>
          <w:rFonts w:eastAsia="Times New Roman"/>
        </w:rPr>
        <w:t xml:space="preserve">be disclosed or used in </w:t>
      </w:r>
      <w:r>
        <w:rPr>
          <w:rFonts w:eastAsia="Times New Roman"/>
        </w:rPr>
        <w:t xml:space="preserve">an </w:t>
      </w:r>
      <w:r w:rsidRPr="009B7176">
        <w:rPr>
          <w:rFonts w:eastAsia="Times New Roman"/>
        </w:rPr>
        <w:t>identifiable form.</w:t>
      </w:r>
      <w:r>
        <w:rPr>
          <w:rFonts w:eastAsia="Times New Roman"/>
        </w:rPr>
        <w:t xml:space="preserve"> </w:t>
      </w:r>
    </w:p>
    <w:p w:rsidR="007B2AE6" w:rsidP="00DE61DB" w14:paraId="0CA35516" w14:textId="6BF8256D">
      <w:pPr>
        <w:pStyle w:val="ListBullet"/>
        <w:tabs>
          <w:tab w:val="clear" w:pos="180"/>
          <w:tab w:val="num" w:pos="360"/>
        </w:tabs>
        <w:spacing w:after="80"/>
        <w:ind w:left="360" w:hanging="360"/>
        <w:rPr>
          <w:rFonts w:eastAsia="Times New Roman"/>
        </w:rPr>
      </w:pPr>
      <w:r w:rsidRPr="00750FD1">
        <w:rPr>
          <w:rFonts w:eastAsia="Times New Roman"/>
        </w:rPr>
        <w:t xml:space="preserve">We will audio-record the </w:t>
      </w:r>
      <w:r w:rsidR="00614231">
        <w:rPr>
          <w:rFonts w:eastAsia="Times New Roman"/>
        </w:rPr>
        <w:t>interview</w:t>
      </w:r>
      <w:r w:rsidRPr="00750FD1">
        <w:rPr>
          <w:rFonts w:eastAsia="Times New Roman"/>
        </w:rPr>
        <w:t xml:space="preserve"> so that the study team can take accurate notes. </w:t>
      </w:r>
      <w:r w:rsidRPr="00750FD1">
        <w:rPr>
          <w:rFonts w:eastAsia="Times New Roman"/>
        </w:rPr>
        <w:t xml:space="preserve">We might share </w:t>
      </w:r>
      <w:r>
        <w:rPr>
          <w:rFonts w:eastAsia="Times New Roman"/>
        </w:rPr>
        <w:t>the recording</w:t>
      </w:r>
      <w:r w:rsidRPr="00750FD1">
        <w:rPr>
          <w:rFonts w:eastAsia="Times New Roman"/>
        </w:rPr>
        <w:t xml:space="preserve"> with outside partners to transcribe notes, but </w:t>
      </w:r>
      <w:r>
        <w:rPr>
          <w:rFonts w:eastAsia="Times New Roman"/>
        </w:rPr>
        <w:t>your name</w:t>
      </w:r>
      <w:r w:rsidRPr="00750FD1">
        <w:rPr>
          <w:rFonts w:eastAsia="Times New Roman"/>
        </w:rPr>
        <w:t xml:space="preserve"> will</w:t>
      </w:r>
      <w:r>
        <w:rPr>
          <w:rFonts w:eastAsia="Times New Roman"/>
        </w:rPr>
        <w:t xml:space="preserve"> not</w:t>
      </w:r>
      <w:r w:rsidRPr="00750FD1">
        <w:rPr>
          <w:rFonts w:eastAsia="Times New Roman"/>
        </w:rPr>
        <w:t xml:space="preserve"> be attached</w:t>
      </w:r>
      <w:r w:rsidR="00D20DED">
        <w:rPr>
          <w:rFonts w:eastAsia="Times New Roman"/>
        </w:rPr>
        <w:t>.</w:t>
      </w:r>
    </w:p>
    <w:p w:rsidR="00614231" w:rsidP="00DE61DB" w14:paraId="726A71D0" w14:textId="56476966">
      <w:pPr>
        <w:pStyle w:val="ListBullet"/>
        <w:tabs>
          <w:tab w:val="clear" w:pos="180"/>
          <w:tab w:val="num" w:pos="360"/>
        </w:tabs>
        <w:spacing w:after="80"/>
        <w:ind w:left="360" w:hanging="360"/>
        <w:rPr>
          <w:rFonts w:eastAsia="Times New Roman"/>
        </w:rPr>
      </w:pPr>
      <w:r>
        <w:rPr>
          <w:rFonts w:eastAsia="Times New Roman"/>
        </w:rPr>
        <w:t xml:space="preserve">If you do not agree to be recorded, you can still participate and we will take notes during the interview. </w:t>
      </w:r>
    </w:p>
    <w:p w:rsidR="00DE61DB" w:rsidRPr="00750FD1" w:rsidP="00DE61DB" w14:paraId="14E0CA36" w14:textId="312BA69B">
      <w:pPr>
        <w:pStyle w:val="ListBullet"/>
        <w:tabs>
          <w:tab w:val="clear" w:pos="180"/>
          <w:tab w:val="num" w:pos="360"/>
        </w:tabs>
        <w:spacing w:after="80"/>
        <w:ind w:left="360" w:hanging="360"/>
        <w:rPr>
          <w:rFonts w:eastAsia="Times New Roman"/>
        </w:rPr>
      </w:pPr>
      <w:r>
        <w:rPr>
          <w:rFonts w:eastAsia="Times New Roman"/>
        </w:rPr>
        <w:t>We will destroy the recording and notes at the end of the study</w:t>
      </w:r>
      <w:r w:rsidRPr="00750FD1">
        <w:rPr>
          <w:rFonts w:eastAsia="Times New Roman"/>
        </w:rPr>
        <w:t>.</w:t>
      </w:r>
    </w:p>
    <w:p w:rsidR="00DE61DB" w:rsidRPr="009B08C7" w:rsidP="00DE61DB" w14:paraId="741D9DEA" w14:textId="1014D07A">
      <w:pPr>
        <w:pStyle w:val="ListParagraph"/>
        <w:numPr>
          <w:ilvl w:val="0"/>
          <w:numId w:val="49"/>
        </w:numPr>
        <w:ind w:left="360"/>
        <w:rPr>
          <w:rFonts w:eastAsia="Times New Roman"/>
        </w:rPr>
      </w:pPr>
      <w:r w:rsidRPr="009B08C7">
        <w:rPr>
          <w:rFonts w:eastAsia="Times New Roman"/>
        </w:rPr>
        <w:t xml:space="preserve">All </w:t>
      </w:r>
      <w:r w:rsidR="00A918CC">
        <w:rPr>
          <w:rFonts w:eastAsia="Times New Roman"/>
        </w:rPr>
        <w:t>recordings and notes</w:t>
      </w:r>
      <w:r w:rsidRPr="009B08C7">
        <w:rPr>
          <w:rFonts w:eastAsia="Times New Roman"/>
        </w:rPr>
        <w:t xml:space="preserve"> will be securely stored</w:t>
      </w:r>
      <w:r w:rsidR="007B2AE6">
        <w:rPr>
          <w:rFonts w:eastAsia="Times New Roman"/>
        </w:rPr>
        <w:t>,</w:t>
      </w:r>
      <w:r w:rsidRPr="009B08C7">
        <w:rPr>
          <w:rFonts w:eastAsia="Times New Roman"/>
        </w:rPr>
        <w:t xml:space="preserve"> and </w:t>
      </w:r>
      <w:r w:rsidR="007B2AE6">
        <w:rPr>
          <w:rFonts w:eastAsia="Times New Roman"/>
        </w:rPr>
        <w:t xml:space="preserve">only the team that is working on the study will have access to them. </w:t>
      </w:r>
    </w:p>
    <w:p w:rsidR="00DE61DB" w:rsidRPr="002F6F58" w:rsidP="00DE61DB" w14:paraId="2F401112" w14:textId="158AC8EF">
      <w:pPr>
        <w:pStyle w:val="H2"/>
      </w:pPr>
      <w:r w:rsidRPr="002F6F58">
        <w:t xml:space="preserve">How </w:t>
      </w:r>
      <w:r>
        <w:t xml:space="preserve">will </w:t>
      </w:r>
      <w:r w:rsidRPr="002F6F58">
        <w:t xml:space="preserve">the information </w:t>
      </w:r>
      <w:r>
        <w:t>collected from the</w:t>
      </w:r>
      <w:r w:rsidR="007B2AE6">
        <w:t xml:space="preserve"> interviews</w:t>
      </w:r>
      <w:r>
        <w:t xml:space="preserve"> be</w:t>
      </w:r>
      <w:r w:rsidRPr="002F6F58">
        <w:t xml:space="preserve"> used</w:t>
      </w:r>
      <w:r>
        <w:t>?</w:t>
      </w:r>
      <w:r w:rsidRPr="002F6F58">
        <w:t xml:space="preserve"> </w:t>
      </w:r>
    </w:p>
    <w:p w:rsidR="00DE61DB" w:rsidP="00DE61DB" w14:paraId="47DBAB24" w14:textId="550E721A">
      <w:pPr>
        <w:pStyle w:val="ParagraphContinued"/>
        <w:rPr>
          <w:rFonts w:eastAsia="Times New Roman"/>
        </w:rPr>
      </w:pPr>
      <w:r w:rsidRPr="00D97C01">
        <w:rPr>
          <w:rFonts w:eastAsia="Times New Roman"/>
        </w:rPr>
        <w:t xml:space="preserve">The study team will write a report for ACF that summarizes the findings </w:t>
      </w:r>
      <w:r>
        <w:rPr>
          <w:rFonts w:eastAsia="Times New Roman"/>
        </w:rPr>
        <w:t xml:space="preserve">from the data collection activities. </w:t>
      </w:r>
      <w:r w:rsidR="0056581C">
        <w:rPr>
          <w:rFonts w:eastAsia="Times New Roman"/>
        </w:rPr>
        <w:t xml:space="preserve">The report will be used to inform future evaluations of sexual </w:t>
      </w:r>
      <w:r w:rsidR="006173D6">
        <w:rPr>
          <w:rFonts w:eastAsia="Times New Roman"/>
        </w:rPr>
        <w:t>risk avoidance</w:t>
      </w:r>
      <w:r w:rsidR="0056581C">
        <w:rPr>
          <w:rFonts w:eastAsia="Times New Roman"/>
        </w:rPr>
        <w:t xml:space="preserve"> education programs for youth and young adults.</w:t>
      </w:r>
    </w:p>
    <w:p w:rsidR="00DE61DB" w:rsidRPr="002F6F58" w:rsidP="00DE61DB" w14:paraId="5141687B" w14:textId="77777777">
      <w:pPr>
        <w:pStyle w:val="H2"/>
      </w:pPr>
      <w:r>
        <w:t>Who can I contact for more information?</w:t>
      </w:r>
    </w:p>
    <w:p w:rsidR="00DE61DB" w:rsidP="00DE61DB" w14:paraId="55521FCF" w14:textId="77777777">
      <w:pPr>
        <w:pStyle w:val="ParagraphContinued"/>
      </w:pPr>
      <w:r w:rsidRPr="00272C48">
        <w:t xml:space="preserve">If you have questions about the </w:t>
      </w:r>
      <w:r>
        <w:t>SRAENE s</w:t>
      </w:r>
      <w:r w:rsidRPr="00272C48">
        <w:t>tudy</w:t>
      </w:r>
      <w:r>
        <w:t>,</w:t>
      </w:r>
      <w:r w:rsidRPr="00272C48">
        <w:t xml:space="preserve"> please </w:t>
      </w:r>
      <w:r>
        <w:t xml:space="preserve">contact Betsy Keating at </w:t>
      </w:r>
      <w:hyperlink r:id="rId8" w:history="1">
        <w:r w:rsidRPr="000954A5">
          <w:rPr>
            <w:rStyle w:val="Hyperlink"/>
          </w:rPr>
          <w:t>ekeating@mathematica-mpr.com</w:t>
        </w:r>
      </w:hyperlink>
      <w:r>
        <w:t xml:space="preserve"> or (312) 994-1014.</w:t>
      </w:r>
    </w:p>
    <w:p w:rsidR="0017198A" w:rsidP="00DE61DB" w14:paraId="1BC5AC98" w14:textId="3B645A60">
      <w:pPr>
        <w:tabs>
          <w:tab w:val="left" w:pos="432"/>
        </w:tabs>
        <w:spacing w:before="160" w:line="240" w:lineRule="auto"/>
        <w:rPr>
          <w:rFonts w:eastAsia="Times New Roman"/>
        </w:rPr>
      </w:pPr>
      <w:r w:rsidRPr="007B2AE6">
        <w:rPr>
          <w:rFonts w:eastAsia="Times New Roman"/>
        </w:rPr>
        <w:t xml:space="preserve">If you have questions about your rights as a research volunteer, if you think the research negatively affected </w:t>
      </w:r>
      <w:r>
        <w:rPr>
          <w:rFonts w:eastAsia="Times New Roman"/>
        </w:rPr>
        <w:t>you</w:t>
      </w:r>
      <w:r w:rsidRPr="007B2AE6">
        <w:rPr>
          <w:rFonts w:eastAsia="Times New Roman"/>
        </w:rPr>
        <w:t>, or if you have other questions, concerns, or complaints, contact</w:t>
      </w:r>
      <w:r w:rsidR="00C32222">
        <w:rPr>
          <w:rFonts w:eastAsia="Times New Roman"/>
        </w:rPr>
        <w:t xml:space="preserve"> the</w:t>
      </w:r>
      <w:r w:rsidRPr="007B2AE6">
        <w:rPr>
          <w:rFonts w:eastAsia="Times New Roman"/>
        </w:rPr>
        <w:t xml:space="preserve"> </w:t>
      </w:r>
      <w:bookmarkStart w:id="0" w:name="_Hlk219460561"/>
      <w:r w:rsidR="00B65443">
        <w:rPr>
          <w:rFonts w:eastAsia="Times New Roman"/>
        </w:rPr>
        <w:t>[Institutional Review Board name and contact information]</w:t>
      </w:r>
      <w:bookmarkEnd w:id="0"/>
      <w:r w:rsidR="00074885">
        <w:rPr>
          <w:rFonts w:eastAsia="Times New Roman"/>
        </w:rPr>
        <w:t>.</w:t>
      </w:r>
    </w:p>
    <w:p w:rsidR="000165A3" w:rsidP="00DE61DB" w14:paraId="301B128C" w14:textId="77777777">
      <w:pPr>
        <w:tabs>
          <w:tab w:val="left" w:pos="432"/>
        </w:tabs>
        <w:spacing w:before="160" w:line="240" w:lineRule="auto"/>
        <w:rPr>
          <w:rFonts w:eastAsia="Times New Roman"/>
        </w:rPr>
      </w:pPr>
    </w:p>
    <w:p w:rsidR="000165A3" w:rsidP="00DE61DB" w14:paraId="27307BD8" w14:textId="77777777">
      <w:pPr>
        <w:tabs>
          <w:tab w:val="left" w:pos="432"/>
        </w:tabs>
        <w:spacing w:before="160" w:line="240" w:lineRule="auto"/>
        <w:rPr>
          <w:rFonts w:eastAsia="Times New Roman"/>
        </w:rPr>
      </w:pPr>
    </w:p>
    <w:p w:rsidR="000165A3" w:rsidP="00DE61DB" w14:paraId="049BE00D" w14:textId="77777777">
      <w:pPr>
        <w:tabs>
          <w:tab w:val="left" w:pos="432"/>
        </w:tabs>
        <w:spacing w:before="160" w:line="240" w:lineRule="auto"/>
        <w:rPr>
          <w:rFonts w:eastAsia="Times New Roman"/>
        </w:rPr>
      </w:pPr>
    </w:p>
    <w:p w:rsidR="00DB2D44" w:rsidP="00DE61DB" w14:paraId="4D375FFE" w14:textId="77777777">
      <w:pPr>
        <w:tabs>
          <w:tab w:val="left" w:pos="432"/>
        </w:tabs>
        <w:spacing w:before="160" w:line="240" w:lineRule="auto"/>
        <w:rPr>
          <w:rFonts w:eastAsia="Times New Roman"/>
        </w:rPr>
      </w:pPr>
    </w:p>
    <w:p w:rsidR="00DB2D44" w:rsidP="00DE61DB" w14:paraId="6CAF714D" w14:textId="77777777">
      <w:pPr>
        <w:tabs>
          <w:tab w:val="left" w:pos="432"/>
        </w:tabs>
        <w:spacing w:before="160" w:line="240" w:lineRule="auto"/>
        <w:rPr>
          <w:rFonts w:eastAsia="Times New Roman"/>
        </w:rPr>
      </w:pPr>
    </w:p>
    <w:p w:rsidR="00DB2D44" w:rsidP="00DE61DB" w14:paraId="40E8DF11" w14:textId="77777777">
      <w:pPr>
        <w:tabs>
          <w:tab w:val="left" w:pos="432"/>
        </w:tabs>
        <w:spacing w:before="160" w:line="240" w:lineRule="auto"/>
        <w:rPr>
          <w:rFonts w:eastAsia="Times New Roman"/>
        </w:rPr>
      </w:pPr>
    </w:p>
    <w:p w:rsidR="00DB2D44" w:rsidP="00DE61DB" w14:paraId="7B2FC80C" w14:textId="77777777">
      <w:pPr>
        <w:tabs>
          <w:tab w:val="left" w:pos="432"/>
        </w:tabs>
        <w:spacing w:before="160" w:line="240" w:lineRule="auto"/>
        <w:rPr>
          <w:rFonts w:eastAsia="Times New Roman"/>
        </w:rPr>
      </w:pPr>
    </w:p>
    <w:p w:rsidR="00DB2D44" w:rsidP="00DE61DB" w14:paraId="582A732A" w14:textId="77777777">
      <w:pPr>
        <w:tabs>
          <w:tab w:val="left" w:pos="432"/>
        </w:tabs>
        <w:spacing w:before="160" w:line="240" w:lineRule="auto"/>
        <w:rPr>
          <w:rFonts w:eastAsia="Times New Roman"/>
        </w:rPr>
      </w:pPr>
    </w:p>
    <w:p w:rsidR="00074885" w:rsidP="00DE61DB" w14:paraId="5DF80B3A" w14:textId="77777777">
      <w:pPr>
        <w:tabs>
          <w:tab w:val="left" w:pos="432"/>
        </w:tabs>
        <w:spacing w:before="160" w:line="240" w:lineRule="auto"/>
        <w:rPr>
          <w:rFonts w:eastAsia="Times New Roman"/>
        </w:rPr>
      </w:pPr>
    </w:p>
    <w:p w:rsidR="00074885" w:rsidP="00DE61DB" w14:paraId="44AE7B2A" w14:textId="77777777">
      <w:pPr>
        <w:tabs>
          <w:tab w:val="left" w:pos="432"/>
        </w:tabs>
        <w:spacing w:before="160" w:line="240" w:lineRule="auto"/>
        <w:rPr>
          <w:rFonts w:eastAsia="Times New Roman"/>
        </w:rPr>
      </w:pPr>
    </w:p>
    <w:p w:rsidR="00074885" w:rsidP="00DE61DB" w14:paraId="4D0860F7" w14:textId="77777777">
      <w:pPr>
        <w:tabs>
          <w:tab w:val="left" w:pos="432"/>
        </w:tabs>
        <w:spacing w:before="160" w:line="240" w:lineRule="auto"/>
        <w:rPr>
          <w:rFonts w:eastAsia="Times New Roman"/>
        </w:rPr>
      </w:pPr>
    </w:p>
    <w:p w:rsidR="00074885" w:rsidP="00DE61DB" w14:paraId="30B1B6FC" w14:textId="77777777">
      <w:pPr>
        <w:tabs>
          <w:tab w:val="left" w:pos="432"/>
        </w:tabs>
        <w:spacing w:before="160" w:line="240" w:lineRule="auto"/>
        <w:rPr>
          <w:rFonts w:eastAsia="Times New Roman"/>
        </w:rPr>
      </w:pPr>
    </w:p>
    <w:p w:rsidR="00074885" w:rsidP="00DE61DB" w14:paraId="35B5F90A" w14:textId="77777777">
      <w:pPr>
        <w:tabs>
          <w:tab w:val="left" w:pos="432"/>
        </w:tabs>
        <w:spacing w:before="160" w:line="240" w:lineRule="auto"/>
        <w:rPr>
          <w:rFonts w:eastAsia="Times New Roman"/>
        </w:rPr>
      </w:pPr>
    </w:p>
    <w:p w:rsidR="00074885" w:rsidP="00DE61DB" w14:paraId="59BCE699" w14:textId="77777777">
      <w:pPr>
        <w:tabs>
          <w:tab w:val="left" w:pos="432"/>
        </w:tabs>
        <w:spacing w:before="160" w:line="240" w:lineRule="auto"/>
        <w:rPr>
          <w:rFonts w:eastAsia="Times New Roman"/>
        </w:rPr>
      </w:pPr>
    </w:p>
    <w:p w:rsidR="00074885" w:rsidP="00DE61DB" w14:paraId="4C0F9E8B" w14:textId="77777777">
      <w:pPr>
        <w:tabs>
          <w:tab w:val="left" w:pos="432"/>
        </w:tabs>
        <w:spacing w:before="160" w:line="240" w:lineRule="auto"/>
        <w:rPr>
          <w:rFonts w:eastAsia="Times New Roman"/>
        </w:rPr>
      </w:pPr>
    </w:p>
    <w:p w:rsidR="00074885" w:rsidP="00DE61DB" w14:paraId="19326BFC" w14:textId="77777777">
      <w:pPr>
        <w:tabs>
          <w:tab w:val="left" w:pos="432"/>
        </w:tabs>
        <w:spacing w:before="160" w:line="240" w:lineRule="auto"/>
        <w:rPr>
          <w:rFonts w:eastAsia="Times New Roman"/>
        </w:rPr>
      </w:pPr>
    </w:p>
    <w:p w:rsidR="00DB2D44" w:rsidP="00DE61DB" w14:paraId="294AA3E3" w14:textId="77777777">
      <w:pPr>
        <w:tabs>
          <w:tab w:val="left" w:pos="432"/>
        </w:tabs>
        <w:spacing w:before="160" w:line="240" w:lineRule="auto"/>
        <w:rPr>
          <w:rFonts w:eastAsia="Times New Roman"/>
        </w:rPr>
      </w:pPr>
    </w:p>
    <w:tbl>
      <w:tblPr>
        <w:tblStyle w:val="BaseTable"/>
        <w:tblW w:w="0" w:type="auto"/>
        <w:tblLook w:val="04A0"/>
      </w:tblPr>
      <w:tblGrid>
        <w:gridCol w:w="9314"/>
      </w:tblGrid>
      <w:tr w14:paraId="5D54AF9F" w14:textId="77777777" w:rsidTr="0017198A">
        <w:tblPrEx>
          <w:tblW w:w="0" w:type="auto"/>
          <w:tblLook w:val="04A0"/>
        </w:tblPrEx>
        <w:tc>
          <w:tcPr>
            <w:tcW w:w="9314" w:type="dxa"/>
            <w:tcBorders>
              <w:top w:val="single" w:sz="18" w:space="0" w:color="auto"/>
              <w:left w:val="single" w:sz="18" w:space="0" w:color="auto"/>
              <w:bottom w:val="single" w:sz="18" w:space="0" w:color="auto"/>
              <w:right w:val="single" w:sz="18" w:space="0" w:color="auto"/>
            </w:tcBorders>
            <w:shd w:val="clear" w:color="auto" w:fill="auto"/>
          </w:tcPr>
          <w:p w:rsidR="007B2AE6" w:rsidRPr="00B73977" w:rsidP="007B2AE6" w14:paraId="5FEC5FF2" w14:textId="1E3EAF6F">
            <w:pPr>
              <w:tabs>
                <w:tab w:val="left" w:pos="0"/>
                <w:tab w:val="left" w:pos="540"/>
                <w:tab w:val="left" w:pos="990"/>
                <w:tab w:val="left" w:pos="1350"/>
                <w:tab w:val="left" w:pos="2160"/>
              </w:tabs>
              <w:rPr>
                <w:rFonts w:ascii="Arial" w:hAnsi="Arial" w:cs="Arial"/>
                <w:iCs/>
                <w:color w:val="auto"/>
                <w:sz w:val="20"/>
                <w:szCs w:val="20"/>
              </w:rPr>
            </w:pPr>
            <w:r w:rsidRPr="00B73977">
              <w:rPr>
                <w:rFonts w:ascii="Arial" w:hAnsi="Arial" w:cs="Arial"/>
                <w:iCs/>
                <w:color w:val="auto"/>
                <w:sz w:val="20"/>
                <w:szCs w:val="20"/>
              </w:rPr>
              <w:t xml:space="preserve">Please fill out the information below indicating whether you agree to participate in the </w:t>
            </w:r>
            <w:r w:rsidRPr="00B73977" w:rsidR="00B73977">
              <w:rPr>
                <w:rFonts w:ascii="Arial" w:hAnsi="Arial" w:cs="Arial"/>
                <w:iCs/>
                <w:color w:val="auto"/>
                <w:sz w:val="20"/>
                <w:szCs w:val="20"/>
              </w:rPr>
              <w:t>study</w:t>
            </w:r>
            <w:r w:rsidRPr="00B73977">
              <w:rPr>
                <w:rFonts w:ascii="Arial" w:hAnsi="Arial" w:cs="Arial"/>
                <w:iCs/>
                <w:color w:val="auto"/>
                <w:sz w:val="20"/>
                <w:szCs w:val="20"/>
              </w:rPr>
              <w:t xml:space="preserve"> </w:t>
            </w:r>
            <w:r w:rsidRPr="00B73977" w:rsidR="00B73977">
              <w:rPr>
                <w:rFonts w:ascii="Arial" w:hAnsi="Arial" w:cs="Arial"/>
                <w:iCs/>
                <w:color w:val="auto"/>
                <w:sz w:val="20"/>
                <w:szCs w:val="20"/>
              </w:rPr>
              <w:t>by completing</w:t>
            </w:r>
            <w:r w:rsidRPr="00B73977">
              <w:rPr>
                <w:rFonts w:ascii="Arial" w:hAnsi="Arial" w:cs="Arial"/>
                <w:iCs/>
                <w:color w:val="auto"/>
                <w:sz w:val="20"/>
                <w:szCs w:val="20"/>
              </w:rPr>
              <w:t xml:space="preserve"> a </w:t>
            </w:r>
            <w:r w:rsidR="00B65443">
              <w:rPr>
                <w:rFonts w:ascii="Arial" w:hAnsi="Arial" w:cs="Arial"/>
                <w:iCs/>
                <w:color w:val="auto"/>
                <w:sz w:val="20"/>
                <w:szCs w:val="20"/>
              </w:rPr>
              <w:t>50</w:t>
            </w:r>
            <w:r w:rsidRPr="00B73977">
              <w:rPr>
                <w:rFonts w:ascii="Arial" w:hAnsi="Arial" w:cs="Arial"/>
                <w:iCs/>
                <w:color w:val="auto"/>
                <w:sz w:val="20"/>
                <w:szCs w:val="20"/>
              </w:rPr>
              <w:t>-</w:t>
            </w:r>
            <w:r w:rsidR="00795758">
              <w:rPr>
                <w:rFonts w:ascii="Arial" w:hAnsi="Arial" w:cs="Arial"/>
                <w:iCs/>
                <w:color w:val="auto"/>
                <w:sz w:val="20"/>
                <w:szCs w:val="20"/>
              </w:rPr>
              <w:t>minute</w:t>
            </w:r>
            <w:r w:rsidRPr="00B73977" w:rsidR="00795758">
              <w:rPr>
                <w:rFonts w:ascii="Arial" w:hAnsi="Arial" w:cs="Arial"/>
                <w:iCs/>
                <w:color w:val="auto"/>
                <w:sz w:val="20"/>
                <w:szCs w:val="20"/>
              </w:rPr>
              <w:t xml:space="preserve"> </w:t>
            </w:r>
            <w:r w:rsidRPr="00B73977">
              <w:rPr>
                <w:rFonts w:ascii="Arial" w:hAnsi="Arial" w:cs="Arial"/>
                <w:iCs/>
                <w:color w:val="auto"/>
                <w:sz w:val="20"/>
                <w:szCs w:val="20"/>
              </w:rPr>
              <w:t xml:space="preserve">interview. </w:t>
            </w:r>
          </w:p>
          <w:p w:rsidR="007B2AE6" w:rsidRPr="00B73977" w:rsidP="007B2AE6" w14:paraId="0A29B776" w14:textId="77777777">
            <w:pPr>
              <w:tabs>
                <w:tab w:val="left" w:pos="0"/>
                <w:tab w:val="left" w:pos="540"/>
                <w:tab w:val="left" w:pos="990"/>
                <w:tab w:val="left" w:pos="2160"/>
              </w:tabs>
              <w:spacing w:before="120"/>
              <w:rPr>
                <w:rFonts w:ascii="Arial" w:hAnsi="Arial" w:cs="Arial"/>
                <w:b w:val="0"/>
                <w:bCs/>
                <w:iCs/>
                <w:color w:val="auto"/>
                <w:sz w:val="20"/>
                <w:szCs w:val="20"/>
              </w:rPr>
            </w:pPr>
            <w:r w:rsidRPr="00B73977">
              <w:rPr>
                <w:rFonts w:ascii="Arial" w:hAnsi="Arial" w:cs="Arial"/>
                <w:bCs/>
                <w:iCs/>
                <w:color w:val="auto"/>
                <w:sz w:val="20"/>
                <w:szCs w:val="20"/>
              </w:rPr>
              <w:t>I have read the information sheet describing the study. By signing this form, I am saying (CHOOSE ONE)</w:t>
            </w:r>
            <w:r w:rsidRPr="00B73977">
              <w:rPr>
                <w:rFonts w:ascii="Arial" w:hAnsi="Arial" w:cs="Arial"/>
                <w:iCs/>
                <w:color w:val="auto"/>
                <w:sz w:val="20"/>
                <w:szCs w:val="20"/>
              </w:rPr>
              <w:t xml:space="preserve">: </w:t>
            </w:r>
          </w:p>
          <w:p w:rsidR="007B2AE6" w:rsidRPr="00B73977" w:rsidP="007B2AE6" w14:paraId="7D6FD699" w14:textId="2DA1446E">
            <w:pPr>
              <w:tabs>
                <w:tab w:val="left" w:pos="0"/>
                <w:tab w:val="left" w:pos="540"/>
                <w:tab w:val="left" w:pos="990"/>
                <w:tab w:val="left" w:pos="2880"/>
                <w:tab w:val="left" w:pos="7740"/>
              </w:tabs>
              <w:spacing w:before="20" w:after="0"/>
              <w:ind w:right="-170"/>
              <w:rPr>
                <w:rFonts w:ascii="Arial" w:hAnsi="Arial" w:cs="Arial"/>
                <w:iCs/>
                <w:color w:val="auto"/>
                <w:sz w:val="20"/>
                <w:szCs w:val="20"/>
              </w:rPr>
            </w:pPr>
            <w:r w:rsidRPr="00B73977">
              <w:rPr>
                <w:rFonts w:ascii="Arial" w:hAnsi="Arial" w:cs="Arial"/>
                <w:noProof/>
                <w:sz w:val="20"/>
                <w:szCs w:val="20"/>
              </w:rPr>
              <w:drawing>
                <wp:inline distT="0" distB="0" distL="0" distR="0">
                  <wp:extent cx="226695" cy="205105"/>
                  <wp:effectExtent l="19050" t="0" r="1905" b="0"/>
                  <wp:docPr id="669010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0609" name="Picture 2"/>
                          <pic:cNvPicPr>
                            <a:picLocks noChangeAspect="1" noChangeArrowheads="1"/>
                          </pic:cNvPicPr>
                        </pic:nvPicPr>
                        <pic:blipFill>
                          <a:blip xmlns:r="http://schemas.openxmlformats.org/officeDocument/2006/relationships" r:embed="rId9"/>
                          <a:stretch>
                            <a:fillRect/>
                          </a:stretch>
                        </pic:blipFill>
                        <pic:spPr bwMode="auto">
                          <a:xfrm>
                            <a:off x="0" y="0"/>
                            <a:ext cx="226695" cy="205105"/>
                          </a:xfrm>
                          <a:prstGeom prst="rect">
                            <a:avLst/>
                          </a:prstGeom>
                          <a:noFill/>
                          <a:ln w="9525">
                            <a:noFill/>
                            <a:miter lim="800000"/>
                            <a:headEnd/>
                            <a:tailEnd/>
                          </a:ln>
                        </pic:spPr>
                      </pic:pic>
                    </a:graphicData>
                  </a:graphic>
                </wp:inline>
              </w:drawing>
            </w:r>
            <w:r w:rsidRPr="00B73977">
              <w:rPr>
                <w:rFonts w:ascii="Arial" w:hAnsi="Arial" w:cs="Arial"/>
                <w:color w:val="auto"/>
                <w:sz w:val="20"/>
                <w:szCs w:val="20"/>
              </w:rPr>
              <w:tab/>
            </w:r>
            <w:r w:rsidRPr="00B73977">
              <w:rPr>
                <w:rFonts w:ascii="Arial" w:hAnsi="Arial" w:cs="Arial"/>
                <w:bCs/>
                <w:iCs/>
                <w:color w:val="auto"/>
                <w:sz w:val="20"/>
                <w:szCs w:val="20"/>
              </w:rPr>
              <w:t>Yes, I</w:t>
            </w:r>
            <w:r w:rsidRPr="00B73977">
              <w:rPr>
                <w:rFonts w:ascii="Arial" w:hAnsi="Arial" w:cs="Arial"/>
                <w:iCs/>
                <w:color w:val="auto"/>
                <w:sz w:val="20"/>
                <w:szCs w:val="20"/>
              </w:rPr>
              <w:t xml:space="preserve"> _________________________________</w:t>
            </w:r>
            <w:r w:rsidRPr="00B73977">
              <w:rPr>
                <w:rFonts w:ascii="Arial" w:hAnsi="Arial" w:cs="Arial"/>
                <w:iCs/>
                <w:color w:val="auto"/>
                <w:sz w:val="20"/>
                <w:szCs w:val="20"/>
              </w:rPr>
              <w:t xml:space="preserve"> agree</w:t>
            </w:r>
            <w:r w:rsidRPr="00B73977">
              <w:rPr>
                <w:rFonts w:ascii="Arial" w:hAnsi="Arial" w:cs="Arial"/>
                <w:iCs/>
                <w:color w:val="auto"/>
                <w:sz w:val="20"/>
                <w:szCs w:val="20"/>
              </w:rPr>
              <w:t xml:space="preserve"> to participate </w:t>
            </w:r>
            <w:r w:rsidRPr="00B73977">
              <w:rPr>
                <w:rFonts w:ascii="Arial" w:hAnsi="Arial" w:cs="Arial"/>
                <w:iCs/>
                <w:color w:val="auto"/>
                <w:sz w:val="20"/>
                <w:szCs w:val="20"/>
              </w:rPr>
              <w:t xml:space="preserve">in the study activities </w:t>
            </w:r>
          </w:p>
          <w:p w:rsidR="007B2AE6" w:rsidRPr="00B73977" w:rsidP="007B2AE6" w14:paraId="46889648" w14:textId="7F1ECE21">
            <w:pPr>
              <w:tabs>
                <w:tab w:val="left" w:pos="0"/>
                <w:tab w:val="left" w:pos="3850"/>
              </w:tabs>
              <w:spacing w:before="20" w:after="0" w:line="240" w:lineRule="auto"/>
              <w:rPr>
                <w:rFonts w:ascii="Arial" w:hAnsi="Arial" w:cs="Arial"/>
                <w:bCs/>
                <w:iCs/>
                <w:color w:val="auto"/>
                <w:sz w:val="20"/>
                <w:szCs w:val="20"/>
              </w:rPr>
            </w:pPr>
            <w:r w:rsidRPr="00B73977">
              <w:rPr>
                <w:rFonts w:ascii="Arial" w:hAnsi="Arial" w:cs="Arial"/>
                <w:iCs/>
                <w:color w:val="auto"/>
                <w:sz w:val="20"/>
                <w:szCs w:val="20"/>
              </w:rPr>
              <w:t xml:space="preserve">                             (</w:t>
            </w:r>
            <w:r w:rsidRPr="00B73977">
              <w:rPr>
                <w:rFonts w:ascii="Arial" w:hAnsi="Arial" w:cs="Arial"/>
                <w:bCs/>
                <w:iCs/>
                <w:color w:val="auto"/>
                <w:sz w:val="20"/>
                <w:szCs w:val="20"/>
              </w:rPr>
              <w:t>Print name</w:t>
            </w:r>
            <w:r w:rsidRPr="00B73977">
              <w:rPr>
                <w:rFonts w:ascii="Arial" w:hAnsi="Arial" w:cs="Arial"/>
                <w:bCs/>
                <w:iCs/>
                <w:color w:val="auto"/>
                <w:sz w:val="20"/>
                <w:szCs w:val="20"/>
              </w:rPr>
              <w:t>)</w:t>
            </w:r>
            <w:r w:rsidRPr="00B73977">
              <w:rPr>
                <w:rFonts w:ascii="Arial" w:hAnsi="Arial" w:cs="Arial"/>
                <w:bCs/>
                <w:iCs/>
                <w:color w:val="auto"/>
                <w:sz w:val="20"/>
                <w:szCs w:val="20"/>
              </w:rPr>
              <w:t xml:space="preserve"> </w:t>
            </w:r>
          </w:p>
          <w:p w:rsidR="007B2AE6" w:rsidRPr="00B73977" w:rsidP="007B2AE6" w14:paraId="00FA14D0" w14:textId="77777777">
            <w:pPr>
              <w:tabs>
                <w:tab w:val="left" w:pos="0"/>
                <w:tab w:val="left" w:pos="540"/>
                <w:tab w:val="left" w:pos="990"/>
                <w:tab w:val="left" w:pos="2880"/>
                <w:tab w:val="left" w:pos="7740"/>
              </w:tabs>
              <w:spacing w:before="20" w:after="0"/>
              <w:ind w:right="-170"/>
              <w:rPr>
                <w:rFonts w:ascii="Arial" w:hAnsi="Arial" w:cs="Arial"/>
                <w:bCs/>
                <w:iCs/>
                <w:color w:val="auto"/>
                <w:sz w:val="20"/>
                <w:szCs w:val="20"/>
              </w:rPr>
            </w:pPr>
          </w:p>
          <w:p w:rsidR="007B2AE6" w:rsidRPr="00B73977" w:rsidP="007B2AE6" w14:paraId="14FD1C13" w14:textId="6DBD74D2">
            <w:pPr>
              <w:tabs>
                <w:tab w:val="left" w:pos="0"/>
                <w:tab w:val="left" w:pos="540"/>
                <w:tab w:val="left" w:pos="990"/>
                <w:tab w:val="left" w:pos="2880"/>
                <w:tab w:val="left" w:pos="7740"/>
              </w:tabs>
              <w:spacing w:before="20" w:after="0"/>
              <w:ind w:right="-170"/>
              <w:rPr>
                <w:rFonts w:ascii="Arial" w:hAnsi="Arial" w:cs="Arial"/>
                <w:iCs/>
                <w:color w:val="auto"/>
                <w:sz w:val="20"/>
                <w:szCs w:val="20"/>
              </w:rPr>
            </w:pPr>
            <w:r w:rsidRPr="00B73977">
              <w:rPr>
                <w:rFonts w:ascii="Arial" w:hAnsi="Arial" w:cs="Arial"/>
                <w:noProof/>
                <w:sz w:val="20"/>
                <w:szCs w:val="20"/>
              </w:rPr>
              <w:drawing>
                <wp:inline distT="0" distB="0" distL="0" distR="0">
                  <wp:extent cx="226695" cy="205105"/>
                  <wp:effectExtent l="19050" t="0" r="1905" b="0"/>
                  <wp:docPr id="203570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06618" name="Picture 2"/>
                          <pic:cNvPicPr>
                            <a:picLocks noChangeAspect="1" noChangeArrowheads="1"/>
                          </pic:cNvPicPr>
                        </pic:nvPicPr>
                        <pic:blipFill>
                          <a:blip xmlns:r="http://schemas.openxmlformats.org/officeDocument/2006/relationships" r:embed="rId9"/>
                          <a:stretch>
                            <a:fillRect/>
                          </a:stretch>
                        </pic:blipFill>
                        <pic:spPr bwMode="auto">
                          <a:xfrm>
                            <a:off x="0" y="0"/>
                            <a:ext cx="226695" cy="205105"/>
                          </a:xfrm>
                          <a:prstGeom prst="rect">
                            <a:avLst/>
                          </a:prstGeom>
                          <a:noFill/>
                          <a:ln w="9525">
                            <a:noFill/>
                            <a:miter lim="800000"/>
                            <a:headEnd/>
                            <a:tailEnd/>
                          </a:ln>
                        </pic:spPr>
                      </pic:pic>
                    </a:graphicData>
                  </a:graphic>
                </wp:inline>
              </w:drawing>
            </w:r>
            <w:r w:rsidRPr="00B73977">
              <w:rPr>
                <w:rFonts w:ascii="Arial" w:hAnsi="Arial" w:cs="Arial"/>
                <w:color w:val="auto"/>
                <w:sz w:val="20"/>
                <w:szCs w:val="20"/>
              </w:rPr>
              <w:tab/>
            </w:r>
            <w:r w:rsidRPr="00B73977">
              <w:rPr>
                <w:rFonts w:ascii="Arial" w:hAnsi="Arial" w:cs="Arial"/>
                <w:bCs/>
                <w:color w:val="auto"/>
                <w:sz w:val="20"/>
                <w:szCs w:val="20"/>
              </w:rPr>
              <w:t xml:space="preserve">No, </w:t>
            </w:r>
            <w:r w:rsidRPr="00B73977">
              <w:rPr>
                <w:rFonts w:ascii="Arial" w:hAnsi="Arial" w:cs="Arial"/>
                <w:bCs/>
                <w:iCs/>
                <w:color w:val="auto"/>
                <w:sz w:val="20"/>
                <w:szCs w:val="20"/>
              </w:rPr>
              <w:t xml:space="preserve">I </w:t>
            </w:r>
            <w:r w:rsidRPr="00B73977">
              <w:rPr>
                <w:rFonts w:ascii="Arial" w:hAnsi="Arial" w:cs="Arial"/>
                <w:iCs/>
                <w:color w:val="auto"/>
                <w:sz w:val="20"/>
                <w:szCs w:val="20"/>
              </w:rPr>
              <w:t>_____________________________</w:t>
            </w:r>
            <w:r w:rsidRPr="00B73977">
              <w:rPr>
                <w:rFonts w:ascii="Arial" w:hAnsi="Arial" w:cs="Arial"/>
                <w:iCs/>
                <w:color w:val="auto"/>
                <w:sz w:val="20"/>
                <w:szCs w:val="20"/>
              </w:rPr>
              <w:t>_</w:t>
            </w:r>
            <w:r w:rsidRPr="00B73977">
              <w:rPr>
                <w:rFonts w:ascii="Arial" w:hAnsi="Arial" w:cs="Arial"/>
                <w:iCs/>
                <w:color w:val="auto"/>
                <w:sz w:val="20"/>
                <w:szCs w:val="20"/>
              </w:rPr>
              <w:t xml:space="preserve">____ </w:t>
            </w:r>
            <w:r w:rsidRPr="00B73977">
              <w:rPr>
                <w:rFonts w:ascii="Arial" w:hAnsi="Arial" w:cs="Arial"/>
                <w:bCs/>
                <w:iCs/>
                <w:color w:val="auto"/>
                <w:sz w:val="20"/>
                <w:szCs w:val="20"/>
                <w:u w:val="single"/>
              </w:rPr>
              <w:t>do not</w:t>
            </w:r>
            <w:r w:rsidRPr="00B73977">
              <w:rPr>
                <w:rFonts w:ascii="Arial" w:hAnsi="Arial" w:cs="Arial"/>
                <w:bCs/>
                <w:iCs/>
                <w:color w:val="auto"/>
                <w:sz w:val="20"/>
                <w:szCs w:val="20"/>
              </w:rPr>
              <w:t xml:space="preserve"> wish</w:t>
            </w:r>
            <w:r w:rsidRPr="00B73977">
              <w:rPr>
                <w:rFonts w:ascii="Arial" w:hAnsi="Arial" w:cs="Arial"/>
                <w:iCs/>
                <w:color w:val="auto"/>
                <w:sz w:val="20"/>
                <w:szCs w:val="20"/>
              </w:rPr>
              <w:t xml:space="preserve"> to participate in the study. </w:t>
            </w:r>
          </w:p>
          <w:p w:rsidR="007B2AE6" w:rsidRPr="00B73977" w:rsidP="007B2AE6" w14:paraId="4D2AB455" w14:textId="30629365">
            <w:pPr>
              <w:tabs>
                <w:tab w:val="left" w:pos="0"/>
                <w:tab w:val="left" w:pos="3850"/>
              </w:tabs>
              <w:spacing w:before="20" w:after="0" w:line="240" w:lineRule="auto"/>
              <w:rPr>
                <w:rFonts w:ascii="Arial" w:hAnsi="Arial" w:cs="Arial"/>
                <w:bCs/>
                <w:iCs/>
                <w:color w:val="auto"/>
                <w:sz w:val="20"/>
                <w:szCs w:val="20"/>
              </w:rPr>
            </w:pPr>
            <w:r w:rsidRPr="00B73977">
              <w:rPr>
                <w:rFonts w:ascii="Arial" w:hAnsi="Arial" w:cs="Arial"/>
                <w:iCs/>
                <w:color w:val="auto"/>
                <w:sz w:val="20"/>
                <w:szCs w:val="20"/>
              </w:rPr>
              <w:t xml:space="preserve">                 </w:t>
            </w:r>
            <w:r w:rsidRPr="00B73977" w:rsidR="0017198A">
              <w:rPr>
                <w:rFonts w:ascii="Arial" w:hAnsi="Arial" w:cs="Arial"/>
                <w:iCs/>
                <w:color w:val="auto"/>
                <w:sz w:val="20"/>
                <w:szCs w:val="20"/>
              </w:rPr>
              <w:t xml:space="preserve">          </w:t>
            </w:r>
            <w:r w:rsidRPr="00B73977">
              <w:rPr>
                <w:rFonts w:ascii="Arial" w:hAnsi="Arial" w:cs="Arial"/>
                <w:iCs/>
                <w:color w:val="auto"/>
                <w:sz w:val="20"/>
                <w:szCs w:val="20"/>
              </w:rPr>
              <w:t xml:space="preserve">  (</w:t>
            </w:r>
            <w:r w:rsidRPr="00B73977">
              <w:rPr>
                <w:rFonts w:ascii="Arial" w:hAnsi="Arial" w:cs="Arial"/>
                <w:bCs/>
                <w:iCs/>
                <w:color w:val="auto"/>
                <w:sz w:val="20"/>
                <w:szCs w:val="20"/>
              </w:rPr>
              <w:t>Print name</w:t>
            </w:r>
            <w:r w:rsidRPr="00B73977">
              <w:rPr>
                <w:rFonts w:ascii="Arial" w:hAnsi="Arial" w:cs="Arial"/>
                <w:bCs/>
                <w:iCs/>
                <w:color w:val="auto"/>
                <w:sz w:val="20"/>
                <w:szCs w:val="20"/>
              </w:rPr>
              <w:t>)</w:t>
            </w:r>
            <w:r w:rsidRPr="00B73977">
              <w:rPr>
                <w:rFonts w:ascii="Arial" w:hAnsi="Arial" w:cs="Arial"/>
                <w:bCs/>
                <w:iCs/>
                <w:color w:val="auto"/>
                <w:sz w:val="20"/>
                <w:szCs w:val="20"/>
              </w:rPr>
              <w:t xml:space="preserve"> </w:t>
            </w:r>
          </w:p>
          <w:p w:rsidR="007B2AE6" w:rsidRPr="00B73977" w:rsidP="007B2AE6" w14:paraId="7A550564" w14:textId="77777777">
            <w:pPr>
              <w:tabs>
                <w:tab w:val="left" w:pos="0"/>
                <w:tab w:val="left" w:pos="540"/>
                <w:tab w:val="left" w:pos="990"/>
                <w:tab w:val="left" w:pos="2340"/>
              </w:tabs>
              <w:spacing w:before="240"/>
              <w:rPr>
                <w:rFonts w:ascii="Arial" w:hAnsi="Arial" w:cs="Arial"/>
                <w:color w:val="auto"/>
                <w:sz w:val="20"/>
                <w:szCs w:val="20"/>
              </w:rPr>
            </w:pPr>
            <w:r w:rsidRPr="00B73977">
              <w:rPr>
                <w:rFonts w:ascii="Arial" w:hAnsi="Arial" w:cs="Arial"/>
                <w:color w:val="auto"/>
                <w:sz w:val="20"/>
                <w:szCs w:val="20"/>
              </w:rPr>
              <w:tab/>
            </w:r>
            <w:r w:rsidRPr="00B73977">
              <w:rPr>
                <w:rFonts w:ascii="Arial" w:hAnsi="Arial" w:cs="Arial"/>
                <w:color w:val="auto"/>
                <w:sz w:val="20"/>
                <w:szCs w:val="20"/>
              </w:rPr>
              <w:tab/>
            </w:r>
            <w:r w:rsidRPr="00B73977">
              <w:rPr>
                <w:rFonts w:ascii="Arial" w:hAnsi="Arial" w:cs="Arial"/>
                <w:color w:val="auto"/>
                <w:sz w:val="20"/>
                <w:szCs w:val="20"/>
              </w:rPr>
              <w:tab/>
            </w:r>
            <w:r w:rsidRPr="00B73977">
              <w:rPr>
                <w:rFonts w:ascii="Arial" w:hAnsi="Arial" w:cs="Arial"/>
                <w:color w:val="auto"/>
                <w:sz w:val="20"/>
                <w:szCs w:val="20"/>
              </w:rPr>
              <w:tab/>
            </w:r>
            <w:r w:rsidRPr="00B73977">
              <w:rPr>
                <w:rFonts w:ascii="Arial" w:hAnsi="Arial" w:cs="Arial"/>
                <w:color w:val="auto"/>
                <w:sz w:val="20"/>
                <w:szCs w:val="20"/>
              </w:rPr>
              <w:tab/>
            </w:r>
            <w:r w:rsidRPr="00B73977">
              <w:rPr>
                <w:rFonts w:ascii="Arial" w:hAnsi="Arial" w:cs="Arial"/>
                <w:color w:val="auto"/>
                <w:sz w:val="20"/>
                <w:szCs w:val="20"/>
              </w:rPr>
              <w:tab/>
              <w:t xml:space="preserve"> </w:t>
            </w:r>
          </w:p>
          <w:p w:rsidR="007B2AE6" w:rsidRPr="00B73977" w:rsidP="007B2AE6" w14:paraId="2ABCD40D" w14:textId="2133FCFC">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b w:val="0"/>
                <w:color w:val="auto"/>
                <w:sz w:val="20"/>
                <w:szCs w:val="20"/>
              </w:rPr>
            </w:pPr>
            <w:r w:rsidRPr="00B73977">
              <w:rPr>
                <w:rFonts w:ascii="Arial" w:hAnsi="Arial" w:cs="Arial"/>
                <w:color w:val="auto"/>
                <w:sz w:val="20"/>
                <w:szCs w:val="20"/>
              </w:rPr>
              <w:t xml:space="preserve">Signature: </w:t>
            </w:r>
            <w:r w:rsidRPr="00B73977" w:rsidR="0017198A">
              <w:rPr>
                <w:rFonts w:ascii="Arial" w:hAnsi="Arial" w:cs="Arial"/>
                <w:color w:val="auto"/>
                <w:sz w:val="20"/>
                <w:szCs w:val="20"/>
              </w:rPr>
              <w:t>_______________________________________  Date: ______________________</w:t>
            </w:r>
          </w:p>
          <w:p w:rsidR="007B2AE6" w:rsidP="00706448" w14:paraId="5ECF9A06" w14:textId="77777777">
            <w:pPr>
              <w:pStyle w:val="Paragraph"/>
            </w:pPr>
          </w:p>
        </w:tc>
      </w:tr>
    </w:tbl>
    <w:p w:rsidR="00FB5037" w:rsidRPr="00706448" w:rsidP="00706448" w14:paraId="78E5555E" w14:textId="77777777">
      <w:pPr>
        <w:pStyle w:val="Paragraph"/>
      </w:pPr>
    </w:p>
    <w:sectPr w:rsidSect="00171417">
      <w:headerReference w:type="default" r:id="rId10"/>
      <w:footerReference w:type="default" r:id="rId11"/>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52C919EF" w14:textId="39BCE463">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2F1835B7" w14:textId="2E79E292">
    <w:pPr>
      <w:pStyle w:val="Header"/>
    </w:pPr>
    <w:r>
      <w:tab/>
      <w:t xml:space="preserve">OMB Control </w:t>
    </w:r>
    <w:r w:rsidR="00431702">
      <w:t xml:space="preserve">No: </w:t>
    </w:r>
    <w:r w:rsidRPr="00D574A5">
      <w:rPr>
        <w:highlight w:val="yellow"/>
      </w:rPr>
      <w:t>XXX-XXX</w:t>
    </w:r>
  </w:p>
  <w:p w:rsidR="00F11E9F" w:rsidRPr="00EB7C91" w:rsidP="00F11E9F" w14:paraId="1EF73DA7" w14:textId="2B7557B9">
    <w:pPr>
      <w:pStyle w:val="Header"/>
    </w:pPr>
    <w:r>
      <w:rPr>
        <w:b/>
        <w:bCs/>
      </w:rPr>
      <w:t>SRAENE</w:t>
    </w:r>
    <w:r w:rsidRPr="009E7A1C">
      <w:t xml:space="preserve"> </w:t>
    </w:r>
    <w:r w:rsidR="00B634E9">
      <w:t>I</w:t>
    </w:r>
    <w:r w:rsidR="00CB5BDD">
      <w:t>nterview</w:t>
    </w:r>
    <w:r>
      <w:t xml:space="preserve"> consent form</w:t>
    </w:r>
    <w:r w:rsidR="00431702">
      <w:rPr>
        <w:b/>
        <w:bCs/>
      </w:rPr>
      <w:tab/>
    </w:r>
    <w:r w:rsidRPr="00431702" w:rsidR="00431702">
      <w:t xml:space="preserve">Expiration Date: </w:t>
    </w:r>
    <w:r w:rsidRPr="00431702" w:rsidR="00431702">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5A7946"/>
    <w:multiLevelType w:val="hybridMultilevel"/>
    <w:tmpl w:val="BD2AA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3"/>
  </w:num>
  <w:num w:numId="3" w16cid:durableId="904294637">
    <w:abstractNumId w:val="24"/>
  </w:num>
  <w:num w:numId="4" w16cid:durableId="2063164409">
    <w:abstractNumId w:val="27"/>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0"/>
  </w:num>
  <w:num w:numId="18" w16cid:durableId="552617016">
    <w:abstractNumId w:val="18"/>
  </w:num>
  <w:num w:numId="19" w16cid:durableId="1631743707">
    <w:abstractNumId w:val="17"/>
  </w:num>
  <w:num w:numId="20" w16cid:durableId="1965039050">
    <w:abstractNumId w:val="26"/>
  </w:num>
  <w:num w:numId="21" w16cid:durableId="238909924">
    <w:abstractNumId w:val="25"/>
  </w:num>
  <w:num w:numId="22" w16cid:durableId="255018379">
    <w:abstractNumId w:val="12"/>
  </w:num>
  <w:num w:numId="23" w16cid:durableId="742291920">
    <w:abstractNumId w:val="28"/>
  </w:num>
  <w:num w:numId="24" w16cid:durableId="735667133">
    <w:abstractNumId w:val="13"/>
  </w:num>
  <w:num w:numId="25" w16cid:durableId="1191334729">
    <w:abstractNumId w:val="32"/>
  </w:num>
  <w:num w:numId="26" w16cid:durableId="363486531">
    <w:abstractNumId w:val="23"/>
  </w:num>
  <w:num w:numId="27" w16cid:durableId="2056729964">
    <w:abstractNumId w:val="15"/>
  </w:num>
  <w:num w:numId="28" w16cid:durableId="1606688214">
    <w:abstractNumId w:val="19"/>
  </w:num>
  <w:num w:numId="29" w16cid:durableId="523520828">
    <w:abstractNumId w:val="14"/>
  </w:num>
  <w:num w:numId="30" w16cid:durableId="1002507541">
    <w:abstractNumId w:val="32"/>
    <w:lvlOverride w:ilvl="0">
      <w:startOverride w:val="1"/>
    </w:lvlOverride>
  </w:num>
  <w:num w:numId="31" w16cid:durableId="349457962">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1"/>
  </w:num>
  <w:num w:numId="33" w16cid:durableId="1597783200">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2"/>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1"/>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5"/>
    <w:lvlOverride w:ilvl="0">
      <w:startOverride w:val="1"/>
    </w:lvlOverride>
  </w:num>
  <w:num w:numId="44" w16cid:durableId="1408572660">
    <w:abstractNumId w:val="31"/>
    <w:lvlOverride w:ilvl="0">
      <w:startOverride w:val="1"/>
    </w:lvlOverride>
  </w:num>
  <w:num w:numId="45" w16cid:durableId="613635855">
    <w:abstractNumId w:val="31"/>
    <w:lvlOverride w:ilvl="0">
      <w:startOverride w:val="1"/>
    </w:lvlOverride>
  </w:num>
  <w:num w:numId="46" w16cid:durableId="1029448980">
    <w:abstractNumId w:val="12"/>
    <w:lvlOverride w:ilvl="0">
      <w:startOverride w:val="1"/>
    </w:lvlOverride>
  </w:num>
  <w:num w:numId="47" w16cid:durableId="1330525296">
    <w:abstractNumId w:val="22"/>
  </w:num>
  <w:num w:numId="48"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53774131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DB"/>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5A3"/>
    <w:rsid w:val="00016C44"/>
    <w:rsid w:val="000200AA"/>
    <w:rsid w:val="00020AA8"/>
    <w:rsid w:val="000217BF"/>
    <w:rsid w:val="00023F49"/>
    <w:rsid w:val="0002433C"/>
    <w:rsid w:val="000253BA"/>
    <w:rsid w:val="000261DB"/>
    <w:rsid w:val="00030403"/>
    <w:rsid w:val="0003072A"/>
    <w:rsid w:val="00030873"/>
    <w:rsid w:val="00031289"/>
    <w:rsid w:val="0003226C"/>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1AF1"/>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4885"/>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4A5"/>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03D3"/>
    <w:rsid w:val="000D133A"/>
    <w:rsid w:val="000D1617"/>
    <w:rsid w:val="000D1B57"/>
    <w:rsid w:val="000D1FF5"/>
    <w:rsid w:val="000D2201"/>
    <w:rsid w:val="000D29F0"/>
    <w:rsid w:val="000D39A0"/>
    <w:rsid w:val="000D3D74"/>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0ED7"/>
    <w:rsid w:val="0010121D"/>
    <w:rsid w:val="0010223E"/>
    <w:rsid w:val="001035CC"/>
    <w:rsid w:val="0010390A"/>
    <w:rsid w:val="00103EA0"/>
    <w:rsid w:val="00104B2D"/>
    <w:rsid w:val="00105D76"/>
    <w:rsid w:val="00106426"/>
    <w:rsid w:val="00106572"/>
    <w:rsid w:val="00106A31"/>
    <w:rsid w:val="00106E64"/>
    <w:rsid w:val="001070D5"/>
    <w:rsid w:val="0011016B"/>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0362"/>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417"/>
    <w:rsid w:val="0017198A"/>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15D"/>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C6C83"/>
    <w:rsid w:val="001D062B"/>
    <w:rsid w:val="001D0FC5"/>
    <w:rsid w:val="001D1175"/>
    <w:rsid w:val="001D25DA"/>
    <w:rsid w:val="001D264A"/>
    <w:rsid w:val="001D30CB"/>
    <w:rsid w:val="001D469C"/>
    <w:rsid w:val="001D4B89"/>
    <w:rsid w:val="001D5E8F"/>
    <w:rsid w:val="001D6E23"/>
    <w:rsid w:val="001D6E95"/>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9F3"/>
    <w:rsid w:val="001F4B06"/>
    <w:rsid w:val="001F4FFE"/>
    <w:rsid w:val="001F65A8"/>
    <w:rsid w:val="001F6E51"/>
    <w:rsid w:val="0020050F"/>
    <w:rsid w:val="00200A19"/>
    <w:rsid w:val="00200DC0"/>
    <w:rsid w:val="00200EF7"/>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4FD"/>
    <w:rsid w:val="00271DDE"/>
    <w:rsid w:val="002721E8"/>
    <w:rsid w:val="0027240C"/>
    <w:rsid w:val="00272570"/>
    <w:rsid w:val="00272C48"/>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4F2"/>
    <w:rsid w:val="0029489C"/>
    <w:rsid w:val="00295189"/>
    <w:rsid w:val="00296370"/>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053"/>
    <w:rsid w:val="002B34C9"/>
    <w:rsid w:val="002B3F25"/>
    <w:rsid w:val="002B4855"/>
    <w:rsid w:val="002B5406"/>
    <w:rsid w:val="002B551B"/>
    <w:rsid w:val="002B6D3C"/>
    <w:rsid w:val="002B6E26"/>
    <w:rsid w:val="002B6F4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33B"/>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0788"/>
    <w:rsid w:val="002F1308"/>
    <w:rsid w:val="002F1A0C"/>
    <w:rsid w:val="002F1D06"/>
    <w:rsid w:val="002F2A3D"/>
    <w:rsid w:val="002F3BC4"/>
    <w:rsid w:val="002F4709"/>
    <w:rsid w:val="002F472F"/>
    <w:rsid w:val="002F610F"/>
    <w:rsid w:val="002F6F58"/>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300"/>
    <w:rsid w:val="003167DD"/>
    <w:rsid w:val="00316ADE"/>
    <w:rsid w:val="00317296"/>
    <w:rsid w:val="003173A2"/>
    <w:rsid w:val="003175B7"/>
    <w:rsid w:val="00317A49"/>
    <w:rsid w:val="00320C52"/>
    <w:rsid w:val="00320D7D"/>
    <w:rsid w:val="00321527"/>
    <w:rsid w:val="00322357"/>
    <w:rsid w:val="00322370"/>
    <w:rsid w:val="00322D93"/>
    <w:rsid w:val="00323080"/>
    <w:rsid w:val="003239AA"/>
    <w:rsid w:val="0032421B"/>
    <w:rsid w:val="00324F10"/>
    <w:rsid w:val="00324F33"/>
    <w:rsid w:val="003253D6"/>
    <w:rsid w:val="00325C25"/>
    <w:rsid w:val="00326688"/>
    <w:rsid w:val="00326820"/>
    <w:rsid w:val="00326BEA"/>
    <w:rsid w:val="003277A5"/>
    <w:rsid w:val="003304D3"/>
    <w:rsid w:val="003306A6"/>
    <w:rsid w:val="003317AA"/>
    <w:rsid w:val="003318E2"/>
    <w:rsid w:val="003321E2"/>
    <w:rsid w:val="003322CC"/>
    <w:rsid w:val="00333186"/>
    <w:rsid w:val="00333784"/>
    <w:rsid w:val="0033599F"/>
    <w:rsid w:val="00336603"/>
    <w:rsid w:val="00337B88"/>
    <w:rsid w:val="003420EB"/>
    <w:rsid w:val="00342197"/>
    <w:rsid w:val="0034283B"/>
    <w:rsid w:val="00342AAC"/>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47D"/>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35F1"/>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8DC"/>
    <w:rsid w:val="00413B73"/>
    <w:rsid w:val="00413B8C"/>
    <w:rsid w:val="004142CA"/>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5DB1"/>
    <w:rsid w:val="00426238"/>
    <w:rsid w:val="00427756"/>
    <w:rsid w:val="00427DD0"/>
    <w:rsid w:val="00430092"/>
    <w:rsid w:val="00430737"/>
    <w:rsid w:val="00431702"/>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393"/>
    <w:rsid w:val="00482DF6"/>
    <w:rsid w:val="004836DB"/>
    <w:rsid w:val="00484336"/>
    <w:rsid w:val="00484E4A"/>
    <w:rsid w:val="0048524E"/>
    <w:rsid w:val="00485439"/>
    <w:rsid w:val="004856F8"/>
    <w:rsid w:val="0048591A"/>
    <w:rsid w:val="00485BD5"/>
    <w:rsid w:val="004868D9"/>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D11"/>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B5C"/>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337"/>
    <w:rsid w:val="00515942"/>
    <w:rsid w:val="00515D16"/>
    <w:rsid w:val="00515F73"/>
    <w:rsid w:val="00516E57"/>
    <w:rsid w:val="00517F4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81C"/>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C3D"/>
    <w:rsid w:val="00580D9A"/>
    <w:rsid w:val="00581FCE"/>
    <w:rsid w:val="005833A4"/>
    <w:rsid w:val="00583DEF"/>
    <w:rsid w:val="00583E15"/>
    <w:rsid w:val="00584208"/>
    <w:rsid w:val="0058478C"/>
    <w:rsid w:val="00584CFE"/>
    <w:rsid w:val="00584E79"/>
    <w:rsid w:val="005855A1"/>
    <w:rsid w:val="0059025B"/>
    <w:rsid w:val="005907B1"/>
    <w:rsid w:val="00591EE7"/>
    <w:rsid w:val="00592EFE"/>
    <w:rsid w:val="00593316"/>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0812"/>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3AED"/>
    <w:rsid w:val="005C4C0A"/>
    <w:rsid w:val="005C4DA4"/>
    <w:rsid w:val="005C504B"/>
    <w:rsid w:val="005C56DF"/>
    <w:rsid w:val="005C5D22"/>
    <w:rsid w:val="005C5E05"/>
    <w:rsid w:val="005C5ECC"/>
    <w:rsid w:val="005C79A2"/>
    <w:rsid w:val="005D0095"/>
    <w:rsid w:val="005D0258"/>
    <w:rsid w:val="005D05FA"/>
    <w:rsid w:val="005D1C1A"/>
    <w:rsid w:val="005D271A"/>
    <w:rsid w:val="005D2846"/>
    <w:rsid w:val="005D336C"/>
    <w:rsid w:val="005D4BB8"/>
    <w:rsid w:val="005D58F9"/>
    <w:rsid w:val="005D7B92"/>
    <w:rsid w:val="005D7D50"/>
    <w:rsid w:val="005E0607"/>
    <w:rsid w:val="005E0FCC"/>
    <w:rsid w:val="005E1280"/>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231"/>
    <w:rsid w:val="00614327"/>
    <w:rsid w:val="00615179"/>
    <w:rsid w:val="00615361"/>
    <w:rsid w:val="00615716"/>
    <w:rsid w:val="006159F9"/>
    <w:rsid w:val="00615BCD"/>
    <w:rsid w:val="00615C3D"/>
    <w:rsid w:val="00615EAF"/>
    <w:rsid w:val="00616A3E"/>
    <w:rsid w:val="006173D6"/>
    <w:rsid w:val="006176D9"/>
    <w:rsid w:val="00617894"/>
    <w:rsid w:val="00617FCC"/>
    <w:rsid w:val="0062066E"/>
    <w:rsid w:val="0062125B"/>
    <w:rsid w:val="006216EC"/>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901"/>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1C4"/>
    <w:rsid w:val="00656B0C"/>
    <w:rsid w:val="006571D1"/>
    <w:rsid w:val="0065793C"/>
    <w:rsid w:val="00660489"/>
    <w:rsid w:val="00660C53"/>
    <w:rsid w:val="00660F3E"/>
    <w:rsid w:val="00660FD2"/>
    <w:rsid w:val="00661BB0"/>
    <w:rsid w:val="006622FC"/>
    <w:rsid w:val="00664557"/>
    <w:rsid w:val="00665ADF"/>
    <w:rsid w:val="006661A5"/>
    <w:rsid w:val="00667052"/>
    <w:rsid w:val="006679F5"/>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460"/>
    <w:rsid w:val="00683D27"/>
    <w:rsid w:val="006847DE"/>
    <w:rsid w:val="006848DF"/>
    <w:rsid w:val="00684B1A"/>
    <w:rsid w:val="00686702"/>
    <w:rsid w:val="00687C8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0504"/>
    <w:rsid w:val="006C1719"/>
    <w:rsid w:val="006C1C63"/>
    <w:rsid w:val="006C20BB"/>
    <w:rsid w:val="006C2DC4"/>
    <w:rsid w:val="006C4724"/>
    <w:rsid w:val="006C4817"/>
    <w:rsid w:val="006C48E4"/>
    <w:rsid w:val="006C4C64"/>
    <w:rsid w:val="006C5B8F"/>
    <w:rsid w:val="006C6441"/>
    <w:rsid w:val="006C68E7"/>
    <w:rsid w:val="006C6F09"/>
    <w:rsid w:val="006C7A9C"/>
    <w:rsid w:val="006D2C7B"/>
    <w:rsid w:val="006D2EF0"/>
    <w:rsid w:val="006D3517"/>
    <w:rsid w:val="006D4700"/>
    <w:rsid w:val="006D4BFF"/>
    <w:rsid w:val="006D5AA1"/>
    <w:rsid w:val="006D5D63"/>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5F12"/>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1"/>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5758"/>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2AE6"/>
    <w:rsid w:val="007B4E0A"/>
    <w:rsid w:val="007B595B"/>
    <w:rsid w:val="007B7997"/>
    <w:rsid w:val="007C094C"/>
    <w:rsid w:val="007C16B6"/>
    <w:rsid w:val="007C1A7F"/>
    <w:rsid w:val="007C2C18"/>
    <w:rsid w:val="007C33D5"/>
    <w:rsid w:val="007C3A6A"/>
    <w:rsid w:val="007C3ADB"/>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16C4"/>
    <w:rsid w:val="00802571"/>
    <w:rsid w:val="008032D5"/>
    <w:rsid w:val="00803D29"/>
    <w:rsid w:val="008042A3"/>
    <w:rsid w:val="00806B79"/>
    <w:rsid w:val="00807B25"/>
    <w:rsid w:val="00810C38"/>
    <w:rsid w:val="00811BF9"/>
    <w:rsid w:val="0081220C"/>
    <w:rsid w:val="008122D5"/>
    <w:rsid w:val="008126ED"/>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604"/>
    <w:rsid w:val="00850DBA"/>
    <w:rsid w:val="00850FB0"/>
    <w:rsid w:val="0085267A"/>
    <w:rsid w:val="00852CC6"/>
    <w:rsid w:val="00854E43"/>
    <w:rsid w:val="00855D22"/>
    <w:rsid w:val="00857395"/>
    <w:rsid w:val="00860FE5"/>
    <w:rsid w:val="0086106F"/>
    <w:rsid w:val="008613C7"/>
    <w:rsid w:val="008614CA"/>
    <w:rsid w:val="00861DE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E69"/>
    <w:rsid w:val="00884F97"/>
    <w:rsid w:val="008872B6"/>
    <w:rsid w:val="0089037B"/>
    <w:rsid w:val="008907A7"/>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3D56"/>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055"/>
    <w:rsid w:val="008D4BE1"/>
    <w:rsid w:val="008D5AAA"/>
    <w:rsid w:val="008D669D"/>
    <w:rsid w:val="008D6EE4"/>
    <w:rsid w:val="008D7419"/>
    <w:rsid w:val="008D791C"/>
    <w:rsid w:val="008E0144"/>
    <w:rsid w:val="008E019B"/>
    <w:rsid w:val="008E02DF"/>
    <w:rsid w:val="008E0D58"/>
    <w:rsid w:val="008E0F89"/>
    <w:rsid w:val="008E10AC"/>
    <w:rsid w:val="008E3215"/>
    <w:rsid w:val="008E3C2C"/>
    <w:rsid w:val="008E3F85"/>
    <w:rsid w:val="008E4E77"/>
    <w:rsid w:val="008E51D9"/>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4F56"/>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981"/>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053"/>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8C7"/>
    <w:rsid w:val="009B0EC8"/>
    <w:rsid w:val="009B0FBB"/>
    <w:rsid w:val="009B1D1D"/>
    <w:rsid w:val="009B37F7"/>
    <w:rsid w:val="009B5697"/>
    <w:rsid w:val="009B60FD"/>
    <w:rsid w:val="009B7176"/>
    <w:rsid w:val="009B7D8A"/>
    <w:rsid w:val="009B7FF0"/>
    <w:rsid w:val="009C03C3"/>
    <w:rsid w:val="009C03EC"/>
    <w:rsid w:val="009C1155"/>
    <w:rsid w:val="009C151D"/>
    <w:rsid w:val="009C1E17"/>
    <w:rsid w:val="009C2411"/>
    <w:rsid w:val="009C2B34"/>
    <w:rsid w:val="009C2FF6"/>
    <w:rsid w:val="009C3EC5"/>
    <w:rsid w:val="009C406D"/>
    <w:rsid w:val="009C42D4"/>
    <w:rsid w:val="009C4FF4"/>
    <w:rsid w:val="009C7D8A"/>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17B"/>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474"/>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66B"/>
    <w:rsid w:val="00A709D8"/>
    <w:rsid w:val="00A712CE"/>
    <w:rsid w:val="00A714AC"/>
    <w:rsid w:val="00A730B5"/>
    <w:rsid w:val="00A75291"/>
    <w:rsid w:val="00A7552E"/>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8CC"/>
    <w:rsid w:val="00A91E01"/>
    <w:rsid w:val="00A91E31"/>
    <w:rsid w:val="00A91E43"/>
    <w:rsid w:val="00A9212A"/>
    <w:rsid w:val="00A92318"/>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531A"/>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0E70"/>
    <w:rsid w:val="00AD432B"/>
    <w:rsid w:val="00AD4C10"/>
    <w:rsid w:val="00AD6485"/>
    <w:rsid w:val="00AD6654"/>
    <w:rsid w:val="00AD6D16"/>
    <w:rsid w:val="00AD705F"/>
    <w:rsid w:val="00AE0B85"/>
    <w:rsid w:val="00AE0C9B"/>
    <w:rsid w:val="00AE30E4"/>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1D29"/>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4C0E"/>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5B8"/>
    <w:rsid w:val="00B506B0"/>
    <w:rsid w:val="00B51D07"/>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4E9"/>
    <w:rsid w:val="00B63B36"/>
    <w:rsid w:val="00B63C77"/>
    <w:rsid w:val="00B64C6D"/>
    <w:rsid w:val="00B65443"/>
    <w:rsid w:val="00B65B21"/>
    <w:rsid w:val="00B66E62"/>
    <w:rsid w:val="00B673C1"/>
    <w:rsid w:val="00B70492"/>
    <w:rsid w:val="00B70AA1"/>
    <w:rsid w:val="00B70B25"/>
    <w:rsid w:val="00B712DB"/>
    <w:rsid w:val="00B7286A"/>
    <w:rsid w:val="00B72FA6"/>
    <w:rsid w:val="00B73977"/>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3C07"/>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11B"/>
    <w:rsid w:val="00BF38BE"/>
    <w:rsid w:val="00BF3987"/>
    <w:rsid w:val="00BF3CFE"/>
    <w:rsid w:val="00BF447A"/>
    <w:rsid w:val="00BF481C"/>
    <w:rsid w:val="00BF5564"/>
    <w:rsid w:val="00BF5CEF"/>
    <w:rsid w:val="00BF6F52"/>
    <w:rsid w:val="00BF7189"/>
    <w:rsid w:val="00C002D5"/>
    <w:rsid w:val="00C00D0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22"/>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01FB"/>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3D"/>
    <w:rsid w:val="00CA446A"/>
    <w:rsid w:val="00CA4DE9"/>
    <w:rsid w:val="00CA5154"/>
    <w:rsid w:val="00CA5AF6"/>
    <w:rsid w:val="00CA5CE2"/>
    <w:rsid w:val="00CA6B58"/>
    <w:rsid w:val="00CA77F6"/>
    <w:rsid w:val="00CA7B6B"/>
    <w:rsid w:val="00CB08C0"/>
    <w:rsid w:val="00CB099D"/>
    <w:rsid w:val="00CB09B0"/>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BDD"/>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7DE"/>
    <w:rsid w:val="00CE3E49"/>
    <w:rsid w:val="00CE4942"/>
    <w:rsid w:val="00CE567D"/>
    <w:rsid w:val="00CE5847"/>
    <w:rsid w:val="00CE65F4"/>
    <w:rsid w:val="00CE6C0A"/>
    <w:rsid w:val="00CE6CE2"/>
    <w:rsid w:val="00CE6CF3"/>
    <w:rsid w:val="00CE6D10"/>
    <w:rsid w:val="00CF06D0"/>
    <w:rsid w:val="00CF0C8D"/>
    <w:rsid w:val="00CF1323"/>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0D76"/>
    <w:rsid w:val="00D20DED"/>
    <w:rsid w:val="00D22317"/>
    <w:rsid w:val="00D249AD"/>
    <w:rsid w:val="00D24B26"/>
    <w:rsid w:val="00D25E93"/>
    <w:rsid w:val="00D266C9"/>
    <w:rsid w:val="00D2687F"/>
    <w:rsid w:val="00D26E98"/>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2919"/>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4A5"/>
    <w:rsid w:val="00D57AAC"/>
    <w:rsid w:val="00D57BC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77931"/>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97C01"/>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44"/>
    <w:rsid w:val="00DB2D86"/>
    <w:rsid w:val="00DB6322"/>
    <w:rsid w:val="00DB6A78"/>
    <w:rsid w:val="00DB75D5"/>
    <w:rsid w:val="00DB79E0"/>
    <w:rsid w:val="00DB7C4B"/>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1DB"/>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08E0"/>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6A33"/>
    <w:rsid w:val="00E67017"/>
    <w:rsid w:val="00E6738D"/>
    <w:rsid w:val="00E6747B"/>
    <w:rsid w:val="00E71168"/>
    <w:rsid w:val="00E71618"/>
    <w:rsid w:val="00E71F6C"/>
    <w:rsid w:val="00E7201C"/>
    <w:rsid w:val="00E720E2"/>
    <w:rsid w:val="00E72DC9"/>
    <w:rsid w:val="00E73099"/>
    <w:rsid w:val="00E73903"/>
    <w:rsid w:val="00E7698A"/>
    <w:rsid w:val="00E76CF8"/>
    <w:rsid w:val="00E76D8D"/>
    <w:rsid w:val="00E776A8"/>
    <w:rsid w:val="00E7799A"/>
    <w:rsid w:val="00E779D1"/>
    <w:rsid w:val="00E809E9"/>
    <w:rsid w:val="00E82BA4"/>
    <w:rsid w:val="00E82DB1"/>
    <w:rsid w:val="00E82DC3"/>
    <w:rsid w:val="00E835F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6EE"/>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575A"/>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0FC"/>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4B89"/>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6E7"/>
    <w:rsid w:val="00FB5846"/>
    <w:rsid w:val="00FB5BB0"/>
    <w:rsid w:val="00FB6AC0"/>
    <w:rsid w:val="00FB7A4A"/>
    <w:rsid w:val="00FC0352"/>
    <w:rsid w:val="00FC0635"/>
    <w:rsid w:val="00FC1DA4"/>
    <w:rsid w:val="00FC1FAD"/>
    <w:rsid w:val="00FC29CB"/>
    <w:rsid w:val="00FC2BA8"/>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68D8"/>
    <w:rsid w:val="00FE761B"/>
    <w:rsid w:val="00FF04E8"/>
    <w:rsid w:val="00FF172E"/>
    <w:rsid w:val="00FF1CA0"/>
    <w:rsid w:val="00FF1D13"/>
    <w:rsid w:val="00FF261E"/>
    <w:rsid w:val="00FF2AC3"/>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5AB54"/>
  <w15:chartTrackingRefBased/>
  <w15:docId w15:val="{9336337C-371A-4C0D-83C1-1E53AB09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E61D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keating@mathematica-mpr.com" TargetMode="External" /><Relationship Id="rId9"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44CE2-35A3-4835-B3B6-68417B974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54AE3-0423-4446-A834-AF83C8F164FE}">
  <ds:schemaRefs>
    <ds:schemaRef ds:uri="http://schemas.microsoft.com/office/2006/metadata/properties"/>
    <ds:schemaRef ds:uri="http://schemas.microsoft.com/office/infopath/2007/PartnerControls"/>
    <ds:schemaRef ds:uri="6ac211c8-505f-43cc-a715-0585d00e0edf"/>
    <ds:schemaRef ds:uri="4285a4d9-7c71-464f-ad1c-d9a19fd34a64"/>
  </ds:schemaRefs>
</ds:datastoreItem>
</file>

<file path=customXml/itemProps4.xml><?xml version="1.0" encoding="utf-8"?>
<ds:datastoreItem xmlns:ds="http://schemas.openxmlformats.org/officeDocument/2006/customXml" ds:itemID="{DD8312C2-B9B2-4AD8-846E-E8CE148AE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4</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De Frias, Anayma (ACF)</cp:lastModifiedBy>
  <cp:revision>2</cp:revision>
  <cp:lastPrinted>2020-09-12T00:32:00Z</cp:lastPrinted>
  <dcterms:created xsi:type="dcterms:W3CDTF">2026-03-04T14:37:00Z</dcterms:created>
  <dcterms:modified xsi:type="dcterms:W3CDTF">2026-03-04T14:37:00Z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MSIP_Label_9a5e8a9d-1b12-42bd-9856-0af2bbe0ed89_ActionId">
    <vt:lpwstr>f39b7074-dc60-4112-a829-d3002d20c4a2</vt:lpwstr>
  </property>
  <property fmtid="{D5CDD505-2E9C-101B-9397-08002B2CF9AE}" pid="14" name="MSIP_Label_9a5e8a9d-1b12-42bd-9856-0af2bbe0ed89_Enabled">
    <vt:lpwstr>True</vt:lpwstr>
  </property>
  <property fmtid="{D5CDD505-2E9C-101B-9397-08002B2CF9AE}" pid="15" name="MSIP_Label_9a5e8a9d-1b12-42bd-9856-0af2bbe0ed89_Extended_MSFT_Method">
    <vt:lpwstr>Standard</vt:lpwstr>
  </property>
  <property fmtid="{D5CDD505-2E9C-101B-9397-08002B2CF9AE}" pid="16" name="MSIP_Label_9a5e8a9d-1b12-42bd-9856-0af2bbe0ed89_Name">
    <vt:lpwstr>Confidential - Default</vt:lpwstr>
  </property>
  <property fmtid="{D5CDD505-2E9C-101B-9397-08002B2CF9AE}" pid="17" name="MSIP_Label_9a5e8a9d-1b12-42bd-9856-0af2bbe0ed89_Removed">
    <vt:lpwstr>False</vt:lpwstr>
  </property>
  <property fmtid="{D5CDD505-2E9C-101B-9397-08002B2CF9AE}" pid="18" name="MSIP_Label_9a5e8a9d-1b12-42bd-9856-0af2bbe0ed89_SetDate">
    <vt:lpwstr>2025-11-26T22:16:43Z</vt:lpwstr>
  </property>
  <property fmtid="{D5CDD505-2E9C-101B-9397-08002B2CF9AE}" pid="19" name="MSIP_Label_9a5e8a9d-1b12-42bd-9856-0af2bbe0ed89_SiteId">
    <vt:lpwstr>13af8d65-0b4b-4c0f-a446-a427419abfd6</vt:lpwstr>
  </property>
  <property fmtid="{D5CDD505-2E9C-101B-9397-08002B2CF9AE}" pid="20" name="Position Title">
    <vt:lpwstr/>
  </property>
  <property fmtid="{D5CDD505-2E9C-101B-9397-08002B2CF9AE}" pid="21" name="Project Deliverable">
    <vt:lpwstr>All</vt:lpwstr>
  </property>
  <property fmtid="{D5CDD505-2E9C-101B-9397-08002B2CF9AE}" pid="22" name="Resume Contact">
    <vt:lpwstr/>
  </property>
  <property fmtid="{D5CDD505-2E9C-101B-9397-08002B2CF9AE}" pid="23" name="Resume Status">
    <vt:lpwstr/>
  </property>
  <property fmtid="{D5CDD505-2E9C-101B-9397-08002B2CF9AE}" pid="24" name="Sensitivity">
    <vt:lpwstr>Confidential - Default</vt:lpwstr>
  </property>
  <property fmtid="{D5CDD505-2E9C-101B-9397-08002B2CF9AE}" pid="25" name="Template Category">
    <vt:lpwstr>MSW Interior text</vt:lpwstr>
  </property>
  <property fmtid="{D5CDD505-2E9C-101B-9397-08002B2CF9AE}" pid="26" name="Template Notes">
    <vt:lpwstr>Will be renamed before rollout. this will be the key Template upon which proposal and custom templates will be based.</vt:lpwstr>
  </property>
</Properties>
</file>